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851"/>
          <w:tab w:val="left" w:pos="993"/>
        </w:tabs>
        <w:ind w:left="284"/>
        <w:jc w:val="center"/>
        <w:rPr>
          <w:color w:val="000000"/>
          <w:sz w:val="22"/>
          <w:szCs w:val="22"/>
        </w:rPr>
      </w:pPr>
      <w:r w:rsidRPr="00E4723B">
        <w:rPr>
          <w:b/>
          <w:color w:val="000000"/>
          <w:sz w:val="22"/>
          <w:szCs w:val="22"/>
        </w:rPr>
        <w:t>ТЕХНИЧЕСКОЕ ЗАДАНИЕ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851"/>
          <w:tab w:val="left" w:pos="993"/>
        </w:tabs>
        <w:ind w:left="284"/>
        <w:jc w:val="center"/>
        <w:rPr>
          <w:color w:val="000000"/>
          <w:sz w:val="22"/>
          <w:szCs w:val="22"/>
        </w:rPr>
      </w:pPr>
      <w:r w:rsidRPr="00E4723B">
        <w:rPr>
          <w:b/>
          <w:color w:val="000000"/>
          <w:sz w:val="22"/>
          <w:szCs w:val="22"/>
        </w:rPr>
        <w:t>на разработку корпоративного сайта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851"/>
          <w:tab w:val="left" w:pos="993"/>
        </w:tabs>
        <w:ind w:left="284"/>
        <w:jc w:val="center"/>
        <w:rPr>
          <w:color w:val="000000"/>
          <w:sz w:val="22"/>
          <w:szCs w:val="22"/>
        </w:rPr>
      </w:pPr>
      <w:r w:rsidRPr="00E4723B">
        <w:rPr>
          <w:b/>
          <w:color w:val="000000"/>
          <w:sz w:val="22"/>
          <w:szCs w:val="22"/>
        </w:rPr>
        <w:t>Кыргызского государственного юридического университета (КГЮА)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851"/>
          <w:tab w:val="left" w:pos="993"/>
        </w:tabs>
        <w:ind w:left="284"/>
        <w:jc w:val="center"/>
        <w:rPr>
          <w:color w:val="000000"/>
          <w:sz w:val="22"/>
          <w:szCs w:val="22"/>
        </w:rPr>
      </w:pPr>
      <w:r w:rsidRPr="00E4723B">
        <w:rPr>
          <w:b/>
          <w:color w:val="000000"/>
          <w:sz w:val="22"/>
          <w:szCs w:val="22"/>
        </w:rPr>
        <w:t>https://www.ksla.kg/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851"/>
          <w:tab w:val="left" w:pos="993"/>
        </w:tabs>
        <w:spacing w:line="276" w:lineRule="auto"/>
        <w:ind w:left="284"/>
        <w:jc w:val="both"/>
        <w:rPr>
          <w:color w:val="000000"/>
          <w:sz w:val="22"/>
          <w:szCs w:val="22"/>
        </w:rPr>
      </w:pP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851"/>
          <w:tab w:val="left" w:pos="993"/>
        </w:tabs>
        <w:spacing w:line="276" w:lineRule="auto"/>
        <w:ind w:left="284"/>
        <w:jc w:val="both"/>
        <w:rPr>
          <w:color w:val="000000"/>
          <w:sz w:val="22"/>
          <w:szCs w:val="22"/>
          <w:u w:val="single"/>
        </w:rPr>
      </w:pPr>
      <w:r w:rsidRPr="00E4723B">
        <w:rPr>
          <w:b/>
          <w:color w:val="000000"/>
          <w:sz w:val="22"/>
          <w:szCs w:val="22"/>
          <w:u w:val="single"/>
        </w:rPr>
        <w:t>Общие требования к Сайту:</w:t>
      </w:r>
    </w:p>
    <w:p w:rsidR="005B4A53" w:rsidRPr="00E4723B" w:rsidRDefault="005B4A53" w:rsidP="005B4A5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Chars="142" w:left="284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Использование фирменных цветов Кыргызского государственного юридического университета (далее КГЮА).</w:t>
      </w:r>
    </w:p>
    <w:p w:rsidR="005B4A53" w:rsidRPr="00E4723B" w:rsidRDefault="005B4A53" w:rsidP="005B4A5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Chars="142" w:left="286" w:hangingChars="1" w:hanging="2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Разработка макета адаптивного многостраничного корпоративного сайта (далее Сайт) с фирменным</w:t>
      </w:r>
      <w:r>
        <w:rPr>
          <w:color w:val="000000"/>
          <w:sz w:val="22"/>
          <w:szCs w:val="22"/>
          <w:lang w:val="ky-KG"/>
        </w:rPr>
        <w:t>и</w:t>
      </w:r>
      <w:r w:rsidRPr="00E4723B">
        <w:rPr>
          <w:color w:val="000000"/>
          <w:sz w:val="22"/>
          <w:szCs w:val="22"/>
        </w:rPr>
        <w:t xml:space="preserve"> цветами согласно утвержденной структуре Сайта.</w:t>
      </w:r>
    </w:p>
    <w:p w:rsidR="005B4A53" w:rsidRPr="00E4723B" w:rsidRDefault="005B4A53" w:rsidP="005B4A5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Chars="142" w:left="286" w:hangingChars="1" w:hanging="2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Изображения на сайте (баннеры, фото) должны быть близки к теме или тексту.</w:t>
      </w:r>
    </w:p>
    <w:p w:rsidR="005B4A53" w:rsidRPr="00E4723B" w:rsidRDefault="005B4A53" w:rsidP="005B4A5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Chars="142" w:left="286" w:hangingChars="1" w:hanging="2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Использование актуальных иконок социальных сетей с переходом на Сайт официальной страницы КГЮА.</w:t>
      </w:r>
    </w:p>
    <w:p w:rsidR="005B4A53" w:rsidRPr="00E4723B" w:rsidRDefault="005B4A53" w:rsidP="005B4A5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Chars="142" w:left="286" w:hangingChars="1" w:hanging="2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Переходы на доменные имена других сайтов.</w:t>
      </w:r>
    </w:p>
    <w:p w:rsidR="005B4A53" w:rsidRPr="00E4723B" w:rsidRDefault="005B4A53" w:rsidP="005B4A5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Chars="142" w:left="286" w:hangingChars="1" w:hanging="2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Подбор иконок/картинок/фотографий.</w:t>
      </w:r>
    </w:p>
    <w:p w:rsidR="005B4A53" w:rsidRPr="00E4723B" w:rsidRDefault="005B4A53" w:rsidP="005B4A5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Chars="142" w:left="286" w:hangingChars="1" w:hanging="2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proofErr w:type="spellStart"/>
      <w:r w:rsidRPr="00E4723B">
        <w:rPr>
          <w:color w:val="000000"/>
          <w:sz w:val="22"/>
          <w:szCs w:val="22"/>
        </w:rPr>
        <w:t>Цветокорекция</w:t>
      </w:r>
      <w:proofErr w:type="spellEnd"/>
      <w:r w:rsidRPr="00E4723B">
        <w:rPr>
          <w:color w:val="000000"/>
          <w:sz w:val="22"/>
          <w:szCs w:val="22"/>
        </w:rPr>
        <w:t xml:space="preserve"> страниц сайта под фирменные цвета КГЮА.</w:t>
      </w:r>
    </w:p>
    <w:p w:rsidR="005B4A53" w:rsidRPr="00E4723B" w:rsidRDefault="005B4A53" w:rsidP="005B4A5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Chars="142" w:left="286" w:hangingChars="1" w:hanging="2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 xml:space="preserve">Подключение к сайту </w:t>
      </w:r>
      <w:proofErr w:type="spellStart"/>
      <w:r w:rsidRPr="00E4723B">
        <w:rPr>
          <w:color w:val="000000"/>
          <w:sz w:val="22"/>
          <w:szCs w:val="22"/>
        </w:rPr>
        <w:t>Google</w:t>
      </w:r>
      <w:proofErr w:type="spellEnd"/>
      <w:r w:rsidRPr="00E4723B">
        <w:rPr>
          <w:color w:val="000000"/>
          <w:sz w:val="22"/>
          <w:szCs w:val="22"/>
        </w:rPr>
        <w:t xml:space="preserve"> </w:t>
      </w:r>
      <w:proofErr w:type="spellStart"/>
      <w:r w:rsidRPr="00E4723B">
        <w:rPr>
          <w:color w:val="000000"/>
          <w:sz w:val="22"/>
          <w:szCs w:val="22"/>
        </w:rPr>
        <w:t>Analytics</w:t>
      </w:r>
      <w:proofErr w:type="spellEnd"/>
      <w:r w:rsidRPr="00E4723B">
        <w:rPr>
          <w:color w:val="000000"/>
          <w:sz w:val="22"/>
          <w:szCs w:val="22"/>
        </w:rPr>
        <w:t>. Метрика для отслеживания статистики посещения раздела.</w:t>
      </w:r>
    </w:p>
    <w:p w:rsidR="005B4A53" w:rsidRPr="00E4723B" w:rsidRDefault="005B4A53" w:rsidP="005B4A5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Chars="142" w:left="286" w:hangingChars="1" w:hanging="2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Интеграция галерей с фото, видео и текстами во всех подразделах.</w:t>
      </w:r>
    </w:p>
    <w:p w:rsidR="005B4A53" w:rsidRPr="00E4723B" w:rsidRDefault="005B4A53" w:rsidP="005B4A5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Chars="142" w:left="286" w:hangingChars="1" w:hanging="2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Верстка всех страниц Сайта.</w:t>
      </w:r>
    </w:p>
    <w:p w:rsidR="005B4A53" w:rsidRPr="00E4723B" w:rsidRDefault="005B4A53" w:rsidP="005B4A5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Chars="142" w:left="286" w:hangingChars="1" w:hanging="2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Наполнение контентом всех страниц Сайта.</w:t>
      </w:r>
    </w:p>
    <w:p w:rsidR="005B4A53" w:rsidRPr="00E4723B" w:rsidRDefault="005B4A53" w:rsidP="005B4A5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Chars="142" w:left="286" w:hangingChars="1" w:hanging="2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Установление протокола защиты Сайта.</w:t>
      </w:r>
    </w:p>
    <w:p w:rsidR="005B4A53" w:rsidRPr="00E4723B" w:rsidRDefault="005B4A53" w:rsidP="005B4A5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Chars="142" w:left="286" w:hangingChars="1" w:hanging="2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Создание единого модуля использования для комментариев для всех соц. сетей (</w:t>
      </w:r>
      <w:r w:rsidRPr="00E4723B">
        <w:rPr>
          <w:sz w:val="22"/>
          <w:szCs w:val="22"/>
        </w:rPr>
        <w:t xml:space="preserve">с возможностью </w:t>
      </w:r>
      <w:proofErr w:type="spellStart"/>
      <w:r w:rsidRPr="00E4723B">
        <w:rPr>
          <w:sz w:val="22"/>
          <w:szCs w:val="22"/>
        </w:rPr>
        <w:t>предмодерирования</w:t>
      </w:r>
      <w:proofErr w:type="spellEnd"/>
      <w:r w:rsidRPr="00E4723B">
        <w:rPr>
          <w:sz w:val="22"/>
          <w:szCs w:val="22"/>
        </w:rPr>
        <w:t>).</w:t>
      </w:r>
    </w:p>
    <w:p w:rsidR="005B4A53" w:rsidRPr="00E4723B" w:rsidRDefault="005B4A53" w:rsidP="005B4A5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Chars="142" w:left="286" w:hangingChars="1" w:hanging="2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Работа с текстами/копирайтинг страниц (стилистическая, художественная, грамматическая адаптация контента) с элементами маркетинга.</w:t>
      </w:r>
    </w:p>
    <w:p w:rsidR="005B4A53" w:rsidRPr="00E4723B" w:rsidRDefault="005B4A53" w:rsidP="005B4A5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Chars="142" w:left="286" w:hangingChars="1" w:hanging="2"/>
        <w:jc w:val="both"/>
        <w:textDirection w:val="btLr"/>
        <w:textAlignment w:val="top"/>
        <w:outlineLvl w:val="0"/>
        <w:rPr>
          <w:sz w:val="22"/>
          <w:szCs w:val="22"/>
        </w:rPr>
      </w:pPr>
      <w:r w:rsidRPr="00E4723B">
        <w:rPr>
          <w:sz w:val="22"/>
          <w:szCs w:val="22"/>
        </w:rPr>
        <w:t>Адаптация на все устройства.</w:t>
      </w:r>
    </w:p>
    <w:p w:rsidR="005B4A53" w:rsidRPr="003C492D" w:rsidRDefault="005B4A53" w:rsidP="005B4A5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Chars="142" w:left="286" w:hangingChars="1" w:hanging="2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Разработка административной панели Сайта, а также обучение управлению ответственного/ответственных сотрудника(</w:t>
      </w:r>
      <w:proofErr w:type="spellStart"/>
      <w:r w:rsidRPr="00E4723B">
        <w:rPr>
          <w:color w:val="000000"/>
          <w:sz w:val="22"/>
          <w:szCs w:val="22"/>
        </w:rPr>
        <w:t>ов</w:t>
      </w:r>
      <w:proofErr w:type="spellEnd"/>
      <w:r w:rsidRPr="00E4723B">
        <w:rPr>
          <w:color w:val="000000"/>
          <w:sz w:val="22"/>
          <w:szCs w:val="22"/>
        </w:rPr>
        <w:t>) КГЮА.</w:t>
      </w:r>
    </w:p>
    <w:p w:rsidR="005B4A53" w:rsidRPr="00824435" w:rsidRDefault="005B4A53" w:rsidP="005B4A5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Chars="142" w:left="286" w:hangingChars="1" w:hanging="2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824435">
        <w:rPr>
          <w:color w:val="000000"/>
          <w:sz w:val="22"/>
          <w:szCs w:val="22"/>
          <w:lang w:val="ky-KG"/>
        </w:rPr>
        <w:t>Техническое обслуживание сайта в течении 1 года.</w:t>
      </w:r>
    </w:p>
    <w:p w:rsidR="005B4A53" w:rsidRPr="00824435" w:rsidRDefault="005B4A53" w:rsidP="005B4A5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Chars="142" w:left="286" w:hangingChars="1" w:hanging="2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824435">
        <w:rPr>
          <w:color w:val="000000"/>
          <w:sz w:val="22"/>
          <w:szCs w:val="22"/>
          <w:lang w:val="ky-KG"/>
        </w:rPr>
        <w:t>Постоянное наличие панели навигации сайта.</w:t>
      </w:r>
    </w:p>
    <w:p w:rsidR="005B4A53" w:rsidRPr="00824435" w:rsidRDefault="005B4A53" w:rsidP="005B4A5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Chars="142" w:left="286" w:hangingChars="1" w:hanging="2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824435">
        <w:rPr>
          <w:color w:val="000000"/>
          <w:sz w:val="22"/>
          <w:szCs w:val="22"/>
          <w:lang w:val="ky-KG"/>
        </w:rPr>
        <w:t>Расположение вкладок внутри каждых страниц с левой стороны.</w:t>
      </w:r>
    </w:p>
    <w:p w:rsidR="005B4A53" w:rsidRPr="00824435" w:rsidRDefault="005B4A53" w:rsidP="005B4A5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Chars="142" w:left="286" w:hangingChars="1" w:hanging="2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824435">
        <w:rPr>
          <w:color w:val="000000"/>
          <w:sz w:val="22"/>
          <w:szCs w:val="22"/>
          <w:lang w:val="ky-KG"/>
        </w:rPr>
        <w:t>Включение специальной возможности настройки внешнего вида сайта, чтобы было меньше бликов и ослабилась нагрузка на глаза (Ночной/Дневной режим).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Chars="142" w:left="284"/>
        <w:jc w:val="both"/>
        <w:rPr>
          <w:color w:val="000000"/>
          <w:sz w:val="22"/>
          <w:szCs w:val="22"/>
        </w:rPr>
      </w:pP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851"/>
          <w:tab w:val="left" w:pos="993"/>
        </w:tabs>
        <w:spacing w:line="276" w:lineRule="auto"/>
        <w:ind w:leftChars="142" w:left="284"/>
        <w:jc w:val="both"/>
        <w:rPr>
          <w:color w:val="000000"/>
          <w:sz w:val="22"/>
          <w:szCs w:val="22"/>
          <w:u w:val="single"/>
        </w:rPr>
      </w:pPr>
      <w:r>
        <w:rPr>
          <w:b/>
          <w:color w:val="000000"/>
          <w:sz w:val="22"/>
          <w:szCs w:val="22"/>
          <w:u w:val="single"/>
          <w:lang w:val="ky-KG"/>
        </w:rPr>
        <w:t>Панель навигации сайта (</w:t>
      </w:r>
      <w:r w:rsidRPr="00E4723B">
        <w:rPr>
          <w:b/>
          <w:color w:val="000000"/>
          <w:sz w:val="22"/>
          <w:szCs w:val="22"/>
          <w:u w:val="single"/>
        </w:rPr>
        <w:t>Шапка профиля</w:t>
      </w:r>
      <w:r>
        <w:rPr>
          <w:b/>
          <w:color w:val="000000"/>
          <w:sz w:val="22"/>
          <w:szCs w:val="22"/>
          <w:u w:val="single"/>
          <w:lang w:val="ky-KG"/>
        </w:rPr>
        <w:t>)</w:t>
      </w:r>
      <w:r w:rsidRPr="00E4723B">
        <w:rPr>
          <w:b/>
          <w:color w:val="000000"/>
          <w:sz w:val="22"/>
          <w:szCs w:val="22"/>
          <w:u w:val="single"/>
        </w:rPr>
        <w:t xml:space="preserve">: 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851"/>
          <w:tab w:val="left" w:pos="993"/>
        </w:tabs>
        <w:spacing w:line="276" w:lineRule="auto"/>
        <w:ind w:leftChars="142" w:left="284"/>
        <w:jc w:val="both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В шапке профиля должна быть следующая информация:</w:t>
      </w:r>
    </w:p>
    <w:p w:rsidR="005B4A53" w:rsidRPr="00E4723B" w:rsidRDefault="005B4A53" w:rsidP="005B4A5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851"/>
          <w:tab w:val="left" w:pos="993"/>
        </w:tabs>
        <w:suppressAutoHyphens/>
        <w:spacing w:line="276" w:lineRule="auto"/>
        <w:ind w:leftChars="142" w:left="286" w:hangingChars="1" w:hanging="2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Логотип КГЮА (</w:t>
      </w:r>
      <w:r w:rsidRPr="00E4723B">
        <w:rPr>
          <w:sz w:val="22"/>
          <w:szCs w:val="22"/>
        </w:rPr>
        <w:t>в верхнем левом углу)</w:t>
      </w:r>
      <w:r w:rsidRPr="00E4723B">
        <w:rPr>
          <w:color w:val="000000"/>
          <w:sz w:val="22"/>
          <w:szCs w:val="22"/>
        </w:rPr>
        <w:t>;</w:t>
      </w:r>
    </w:p>
    <w:p w:rsidR="005B4A53" w:rsidRPr="00E4723B" w:rsidRDefault="005B4A53" w:rsidP="005B4A5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851"/>
          <w:tab w:val="left" w:pos="993"/>
        </w:tabs>
        <w:suppressAutoHyphens/>
        <w:spacing w:line="276" w:lineRule="auto"/>
        <w:ind w:leftChars="142" w:left="286" w:hangingChars="1" w:hanging="2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 xml:space="preserve">Поисковое окно </w:t>
      </w:r>
    </w:p>
    <w:p w:rsidR="005B4A53" w:rsidRPr="00E4723B" w:rsidRDefault="005B4A53" w:rsidP="005B4A5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851"/>
          <w:tab w:val="left" w:pos="993"/>
        </w:tabs>
        <w:suppressAutoHyphens/>
        <w:spacing w:line="276" w:lineRule="auto"/>
        <w:ind w:leftChars="142" w:left="286" w:hangingChars="1" w:hanging="2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Контактные данные</w:t>
      </w:r>
    </w:p>
    <w:p w:rsidR="005B4A53" w:rsidRPr="00E4723B" w:rsidRDefault="005B4A53" w:rsidP="005B4A5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851"/>
          <w:tab w:val="left" w:pos="993"/>
        </w:tabs>
        <w:suppressAutoHyphens/>
        <w:spacing w:line="276" w:lineRule="auto"/>
        <w:ind w:leftChars="142" w:left="286" w:hangingChars="1" w:hanging="2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 xml:space="preserve">Вход в портал </w:t>
      </w:r>
      <w:r w:rsidRPr="00E4723B">
        <w:rPr>
          <w:sz w:val="22"/>
          <w:szCs w:val="22"/>
        </w:rPr>
        <w:t>(</w:t>
      </w:r>
      <w:r w:rsidRPr="00E4723B">
        <w:rPr>
          <w:color w:val="000000"/>
          <w:sz w:val="22"/>
          <w:szCs w:val="22"/>
        </w:rPr>
        <w:t xml:space="preserve">иконка): при нажатии иконки выводится форма для входа </w:t>
      </w:r>
      <w:r w:rsidRPr="00E4723B">
        <w:rPr>
          <w:sz w:val="22"/>
          <w:szCs w:val="22"/>
        </w:rPr>
        <w:t>в</w:t>
      </w:r>
      <w:r w:rsidRPr="00E4723B">
        <w:rPr>
          <w:color w:val="000000"/>
          <w:sz w:val="22"/>
          <w:szCs w:val="22"/>
        </w:rPr>
        <w:t xml:space="preserve"> портал: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Chars="142" w:left="284"/>
        <w:jc w:val="both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- Логин пользователя - поле “</w:t>
      </w:r>
      <w:proofErr w:type="spellStart"/>
      <w:r w:rsidRPr="00E4723B">
        <w:rPr>
          <w:color w:val="000000"/>
          <w:sz w:val="22"/>
          <w:szCs w:val="22"/>
        </w:rPr>
        <w:t>text</w:t>
      </w:r>
      <w:proofErr w:type="spellEnd"/>
      <w:r w:rsidRPr="00E4723B">
        <w:rPr>
          <w:color w:val="000000"/>
          <w:sz w:val="22"/>
          <w:szCs w:val="22"/>
        </w:rPr>
        <w:t>”;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Chars="142" w:left="284"/>
        <w:jc w:val="both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- Пароль пользователя - поле “</w:t>
      </w:r>
      <w:proofErr w:type="spellStart"/>
      <w:r w:rsidRPr="00E4723B">
        <w:rPr>
          <w:color w:val="000000"/>
          <w:sz w:val="22"/>
          <w:szCs w:val="22"/>
        </w:rPr>
        <w:t>password</w:t>
      </w:r>
      <w:proofErr w:type="spellEnd"/>
      <w:r w:rsidRPr="00E4723B">
        <w:rPr>
          <w:color w:val="000000"/>
          <w:sz w:val="22"/>
          <w:szCs w:val="22"/>
        </w:rPr>
        <w:t>”;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Chars="142" w:left="284"/>
        <w:jc w:val="both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- Кнопка «войти».</w:t>
      </w:r>
    </w:p>
    <w:p w:rsidR="005B4A53" w:rsidRPr="00824435" w:rsidRDefault="005B4A53" w:rsidP="005B4A5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Chars="142" w:left="286" w:hangingChars="1" w:hanging="2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824435">
        <w:rPr>
          <w:color w:val="000000"/>
          <w:sz w:val="22"/>
          <w:szCs w:val="22"/>
          <w:lang w:val="ky-KG"/>
        </w:rPr>
        <w:t>Иконка (Настройка специальных возможностей (Ночной / Дневной режим))</w:t>
      </w:r>
    </w:p>
    <w:p w:rsidR="005B4A53" w:rsidRPr="003C492D" w:rsidRDefault="005B4A53" w:rsidP="005B4A5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Chars="142" w:left="286" w:hangingChars="1" w:hanging="2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Иконки флагов для перевода сайта (KG, RU, ENG)</w:t>
      </w:r>
    </w:p>
    <w:p w:rsidR="005B4A53" w:rsidRPr="003C492D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851"/>
          <w:tab w:val="left" w:pos="993"/>
        </w:tabs>
        <w:spacing w:line="276" w:lineRule="auto"/>
        <w:ind w:left="284"/>
        <w:jc w:val="both"/>
        <w:rPr>
          <w:rStyle w:val="a3"/>
          <w:sz w:val="22"/>
          <w:szCs w:val="22"/>
          <w:lang w:val="ky-KG"/>
        </w:rPr>
      </w:pPr>
      <w:r w:rsidRPr="003C492D">
        <w:rPr>
          <w:sz w:val="22"/>
          <w:szCs w:val="22"/>
        </w:rPr>
        <w:t xml:space="preserve">Пример: </w:t>
      </w:r>
      <w:hyperlink r:id="rId5" w:history="1">
        <w:r w:rsidRPr="003C492D">
          <w:rPr>
            <w:rStyle w:val="a3"/>
            <w:sz w:val="22"/>
            <w:szCs w:val="22"/>
          </w:rPr>
          <w:t>https://spbu.ru/</w:t>
        </w:r>
      </w:hyperlink>
    </w:p>
    <w:p w:rsidR="005B4A53" w:rsidRPr="003C492D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="286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851"/>
          <w:tab w:val="left" w:pos="993"/>
        </w:tabs>
        <w:spacing w:line="276" w:lineRule="auto"/>
        <w:ind w:left="284"/>
        <w:jc w:val="both"/>
        <w:rPr>
          <w:b/>
          <w:color w:val="000000"/>
          <w:sz w:val="22"/>
          <w:szCs w:val="22"/>
          <w:u w:val="single"/>
        </w:rPr>
      </w:pPr>
      <w:r w:rsidRPr="00E4723B">
        <w:rPr>
          <w:b/>
          <w:color w:val="000000"/>
          <w:sz w:val="22"/>
          <w:szCs w:val="22"/>
          <w:u w:val="single"/>
        </w:rPr>
        <w:t>Структура Сайта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851"/>
          <w:tab w:val="left" w:pos="993"/>
        </w:tabs>
        <w:spacing w:line="276" w:lineRule="auto"/>
        <w:ind w:left="284"/>
        <w:jc w:val="both"/>
        <w:rPr>
          <w:color w:val="000000"/>
          <w:sz w:val="22"/>
          <w:szCs w:val="22"/>
        </w:rPr>
      </w:pPr>
    </w:p>
    <w:p w:rsidR="005B4A53" w:rsidRPr="00E4723B" w:rsidRDefault="005B4A53" w:rsidP="005B4A5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="284" w:hanging="1"/>
        <w:jc w:val="both"/>
        <w:textDirection w:val="btLr"/>
        <w:textAlignment w:val="top"/>
        <w:outlineLvl w:val="0"/>
        <w:rPr>
          <w:color w:val="000000"/>
          <w:sz w:val="22"/>
          <w:szCs w:val="22"/>
          <w:u w:val="single"/>
        </w:rPr>
      </w:pPr>
      <w:r w:rsidRPr="00E4723B">
        <w:rPr>
          <w:b/>
          <w:color w:val="000000"/>
          <w:sz w:val="22"/>
          <w:szCs w:val="22"/>
          <w:u w:val="single"/>
        </w:rPr>
        <w:lastRenderedPageBreak/>
        <w:t>О КГЮА: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- Информация о КГЮА (внутри есть вкладки: Основ</w:t>
      </w:r>
      <w:r w:rsidRPr="00E4723B">
        <w:rPr>
          <w:sz w:val="22"/>
          <w:szCs w:val="22"/>
        </w:rPr>
        <w:t xml:space="preserve">ные сведения; </w:t>
      </w:r>
      <w:r w:rsidRPr="00E4723B">
        <w:rPr>
          <w:color w:val="000000"/>
          <w:sz w:val="22"/>
          <w:szCs w:val="22"/>
        </w:rPr>
        <w:t>Ист</w:t>
      </w:r>
      <w:r w:rsidRPr="00E4723B">
        <w:rPr>
          <w:sz w:val="22"/>
          <w:szCs w:val="22"/>
        </w:rPr>
        <w:t xml:space="preserve">ория образования и развития КГЮА; </w:t>
      </w:r>
      <w:r w:rsidRPr="00E4723B">
        <w:rPr>
          <w:color w:val="000000"/>
          <w:sz w:val="22"/>
          <w:szCs w:val="22"/>
        </w:rPr>
        <w:t>Миссия и стратегия; Символика (значение логотипа и ц</w:t>
      </w:r>
      <w:r w:rsidRPr="00E4723B">
        <w:rPr>
          <w:sz w:val="22"/>
          <w:szCs w:val="22"/>
        </w:rPr>
        <w:t>ветов)</w:t>
      </w:r>
      <w:r w:rsidRPr="00E4723B">
        <w:rPr>
          <w:color w:val="000000"/>
          <w:sz w:val="22"/>
          <w:szCs w:val="22"/>
        </w:rPr>
        <w:t xml:space="preserve"> и атрибутика (Девиз, Гимн, Та</w:t>
      </w:r>
      <w:r w:rsidRPr="00E4723B">
        <w:rPr>
          <w:sz w:val="22"/>
          <w:szCs w:val="22"/>
        </w:rPr>
        <w:t>лисман)</w:t>
      </w:r>
      <w:r w:rsidRPr="00E4723B">
        <w:rPr>
          <w:color w:val="000000"/>
          <w:sz w:val="22"/>
          <w:szCs w:val="22"/>
        </w:rPr>
        <w:t xml:space="preserve">; Награды и звания (со ссылками на внешние источники); </w:t>
      </w:r>
      <w:r w:rsidRPr="00E4723B">
        <w:rPr>
          <w:sz w:val="22"/>
          <w:szCs w:val="22"/>
        </w:rPr>
        <w:t>Документы (загрузка документов);</w:t>
      </w:r>
      <w:r w:rsidRPr="00E4723B">
        <w:rPr>
          <w:color w:val="000000"/>
          <w:sz w:val="22"/>
          <w:szCs w:val="22"/>
        </w:rPr>
        <w:t xml:space="preserve"> Локальные-нормативные акты; Материально-техническая база университета); 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- Структура университета при</w:t>
      </w:r>
      <w:r w:rsidRPr="00E4723B">
        <w:rPr>
          <w:sz w:val="22"/>
          <w:szCs w:val="22"/>
        </w:rPr>
        <w:t xml:space="preserve">мер: </w:t>
      </w:r>
      <w:hyperlink r:id="rId6">
        <w:r w:rsidRPr="00E4723B">
          <w:rPr>
            <w:color w:val="1155CC"/>
            <w:sz w:val="22"/>
            <w:szCs w:val="22"/>
            <w:u w:val="single"/>
          </w:rPr>
          <w:t>https://www.usla.ru/departments/</w:t>
        </w:r>
      </w:hyperlink>
      <w:r w:rsidRPr="00E4723B">
        <w:rPr>
          <w:sz w:val="22"/>
          <w:szCs w:val="22"/>
        </w:rPr>
        <w:t xml:space="preserve"> </w:t>
      </w:r>
      <w:r w:rsidRPr="00E4723B">
        <w:rPr>
          <w:color w:val="000000"/>
          <w:sz w:val="22"/>
          <w:szCs w:val="22"/>
        </w:rPr>
        <w:t xml:space="preserve"> (внутри есть вкладки: Ректорат (внутри </w:t>
      </w:r>
      <w:r w:rsidRPr="00E4723B">
        <w:rPr>
          <w:sz w:val="22"/>
          <w:szCs w:val="22"/>
        </w:rPr>
        <w:t xml:space="preserve">содержится следующая информация: Фото, краткая информация и контакты: </w:t>
      </w:r>
      <w:bookmarkStart w:id="0" w:name="_GoBack"/>
      <w:bookmarkEnd w:id="0"/>
      <w:r w:rsidRPr="00E4723B">
        <w:rPr>
          <w:sz w:val="22"/>
          <w:szCs w:val="22"/>
        </w:rPr>
        <w:t>ректора, проректоров)</w:t>
      </w:r>
      <w:r w:rsidRPr="00E4723B">
        <w:rPr>
          <w:color w:val="000000"/>
          <w:sz w:val="22"/>
          <w:szCs w:val="22"/>
        </w:rPr>
        <w:t xml:space="preserve">; Институты (при </w:t>
      </w:r>
      <w:r w:rsidRPr="00E4723B">
        <w:rPr>
          <w:sz w:val="22"/>
          <w:szCs w:val="22"/>
        </w:rPr>
        <w:t>нажатии на эту вкладку отобразится следующее: иконки с логотипами и названиями институтов (https://www.usla.ru/institutes/)</w:t>
      </w:r>
      <w:r w:rsidRPr="00E4723B">
        <w:rPr>
          <w:color w:val="000000"/>
          <w:sz w:val="22"/>
          <w:szCs w:val="22"/>
        </w:rPr>
        <w:t xml:space="preserve">; Кафедры </w:t>
      </w:r>
      <w:r w:rsidRPr="00E4723B">
        <w:rPr>
          <w:sz w:val="22"/>
          <w:szCs w:val="22"/>
        </w:rPr>
        <w:t>(</w:t>
      </w:r>
      <w:hyperlink r:id="rId7">
        <w:r w:rsidRPr="00E4723B">
          <w:rPr>
            <w:color w:val="1155CC"/>
            <w:sz w:val="22"/>
            <w:szCs w:val="22"/>
            <w:u w:val="single"/>
          </w:rPr>
          <w:t>https://www.usla.ru/institutes/</w:t>
        </w:r>
      </w:hyperlink>
      <w:r w:rsidRPr="00E4723B">
        <w:rPr>
          <w:sz w:val="22"/>
          <w:szCs w:val="22"/>
        </w:rPr>
        <w:t>) при нажатии на определенную кафедру отображается следующее: Название кафедры; Заведующий кафедрой: ФИО, должность, контактные данные(адрес, телефон и корпоративная почта кафедры и заведующего), ниже располагается: иконка с переходом на сотрудников (иконка человечка и надпись профессорско-преподавательский состав) ниже информация о кафедре</w:t>
      </w:r>
      <w:r w:rsidRPr="00E4723B">
        <w:rPr>
          <w:color w:val="000000"/>
          <w:sz w:val="22"/>
          <w:szCs w:val="22"/>
        </w:rPr>
        <w:t xml:space="preserve">; </w:t>
      </w:r>
      <w:r w:rsidRPr="00E4723B">
        <w:rPr>
          <w:sz w:val="22"/>
          <w:szCs w:val="22"/>
        </w:rPr>
        <w:t>Структурные подразделения (перечисление отделов при нажатии определенного отдела, отображается следующее: Название отдела/ центра, Заведующий отделом/центром: ФИО, контактные данные (адрес, телефон и корпоративная почта отдела и заведующего), ниже располагается: иконка с переходом на сотрудников (иконка человечка и надпись сотрудники) ниже информация об отделе:</w:t>
      </w:r>
      <w:r w:rsidRPr="00E4723B">
        <w:rPr>
          <w:color w:val="000000"/>
          <w:sz w:val="22"/>
          <w:szCs w:val="22"/>
        </w:rPr>
        <w:t xml:space="preserve"> </w:t>
      </w:r>
      <w:r w:rsidRPr="00E4723B">
        <w:rPr>
          <w:sz w:val="22"/>
          <w:szCs w:val="22"/>
        </w:rPr>
        <w:t xml:space="preserve">Персонал: Пример с правками: </w:t>
      </w:r>
      <w:hyperlink r:id="rId8">
        <w:r w:rsidRPr="00E4723B">
          <w:rPr>
            <w:color w:val="1155CC"/>
            <w:sz w:val="22"/>
            <w:szCs w:val="22"/>
            <w:u w:val="single"/>
          </w:rPr>
          <w:t>https://www.ksla.kg/ru/personal/</w:t>
        </w:r>
      </w:hyperlink>
      <w:r w:rsidRPr="00E4723B">
        <w:rPr>
          <w:sz w:val="22"/>
          <w:szCs w:val="22"/>
        </w:rPr>
        <w:t xml:space="preserve"> расположение по алфавиту</w:t>
      </w:r>
      <w:r w:rsidRPr="00E4723B">
        <w:rPr>
          <w:color w:val="000000"/>
          <w:sz w:val="22"/>
          <w:szCs w:val="22"/>
        </w:rPr>
        <w:t>);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sz w:val="22"/>
          <w:szCs w:val="22"/>
          <w:highlight w:val="red"/>
        </w:rPr>
      </w:pPr>
      <w:r w:rsidRPr="00E4723B">
        <w:rPr>
          <w:sz w:val="22"/>
          <w:szCs w:val="22"/>
        </w:rPr>
        <w:t xml:space="preserve">- Персонал: Пример с правками: </w:t>
      </w:r>
      <w:hyperlink r:id="rId9">
        <w:r w:rsidRPr="00E4723B">
          <w:rPr>
            <w:color w:val="1155CC"/>
            <w:sz w:val="22"/>
            <w:szCs w:val="22"/>
            <w:u w:val="single"/>
          </w:rPr>
          <w:t>https://www.ksla.kg/ru/personal/</w:t>
        </w:r>
      </w:hyperlink>
      <w:r w:rsidRPr="00E4723B">
        <w:rPr>
          <w:sz w:val="22"/>
          <w:szCs w:val="22"/>
        </w:rPr>
        <w:t xml:space="preserve"> расположение по алфавиту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 xml:space="preserve">- Электронные ресурсы (внутри есть вкладки: Учебный портал </w:t>
      </w:r>
      <w:proofErr w:type="gramStart"/>
      <w:r w:rsidRPr="00E4723B">
        <w:rPr>
          <w:color w:val="000000"/>
          <w:sz w:val="22"/>
          <w:szCs w:val="22"/>
        </w:rPr>
        <w:t xml:space="preserve">( </w:t>
      </w:r>
      <w:hyperlink r:id="rId10" w:history="1">
        <w:r w:rsidRPr="00E4723B">
          <w:rPr>
            <w:rStyle w:val="a3"/>
            <w:sz w:val="22"/>
            <w:szCs w:val="22"/>
          </w:rPr>
          <w:t>http://do-portal.ksla.kg</w:t>
        </w:r>
        <w:proofErr w:type="gramEnd"/>
      </w:hyperlink>
      <w:r w:rsidRPr="00E4723B">
        <w:rPr>
          <w:color w:val="000000"/>
          <w:sz w:val="22"/>
          <w:szCs w:val="22"/>
        </w:rPr>
        <w:t xml:space="preserve"> ); Электронная библиотека; </w:t>
      </w:r>
      <w:r w:rsidRPr="00E4723B">
        <w:rPr>
          <w:sz w:val="22"/>
          <w:szCs w:val="22"/>
        </w:rPr>
        <w:t xml:space="preserve">Полезные ссылки (Ссылки на курсы и полезные </w:t>
      </w:r>
      <w:proofErr w:type="spellStart"/>
      <w:r w:rsidRPr="00E4723B">
        <w:rPr>
          <w:sz w:val="22"/>
          <w:szCs w:val="22"/>
        </w:rPr>
        <w:t>доп</w:t>
      </w:r>
      <w:proofErr w:type="spellEnd"/>
      <w:r w:rsidRPr="00E4723B">
        <w:rPr>
          <w:sz w:val="22"/>
          <w:szCs w:val="22"/>
        </w:rPr>
        <w:t xml:space="preserve"> материалы)</w:t>
      </w:r>
      <w:r w:rsidRPr="00E4723B">
        <w:rPr>
          <w:color w:val="000000"/>
          <w:sz w:val="22"/>
          <w:szCs w:val="22"/>
        </w:rPr>
        <w:t>; Почта (отсылка на корпор</w:t>
      </w:r>
      <w:r w:rsidRPr="00E4723B">
        <w:rPr>
          <w:sz w:val="22"/>
          <w:szCs w:val="22"/>
        </w:rPr>
        <w:t>ативную почту Office365</w:t>
      </w:r>
      <w:r w:rsidRPr="00E4723B">
        <w:rPr>
          <w:color w:val="000000"/>
          <w:sz w:val="22"/>
          <w:szCs w:val="22"/>
        </w:rPr>
        <w:t xml:space="preserve">); 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- Ассоциация выпускников (внутри есть вкладки: Об ассоциации; Мероприятия и программы ассоциации; Анкета для вступления в ассоциацию выпускников (</w:t>
      </w:r>
      <w:proofErr w:type="spellStart"/>
      <w:r w:rsidRPr="00E4723B">
        <w:rPr>
          <w:color w:val="000000"/>
          <w:sz w:val="22"/>
          <w:szCs w:val="22"/>
        </w:rPr>
        <w:t>Google</w:t>
      </w:r>
      <w:proofErr w:type="spellEnd"/>
      <w:r w:rsidRPr="00E4723B">
        <w:rPr>
          <w:color w:val="000000"/>
          <w:sz w:val="22"/>
          <w:szCs w:val="22"/>
        </w:rPr>
        <w:t xml:space="preserve"> </w:t>
      </w:r>
      <w:proofErr w:type="spellStart"/>
      <w:r w:rsidRPr="00E4723B">
        <w:rPr>
          <w:color w:val="000000"/>
          <w:sz w:val="22"/>
          <w:szCs w:val="22"/>
        </w:rPr>
        <w:t>forms</w:t>
      </w:r>
      <w:proofErr w:type="spellEnd"/>
      <w:r w:rsidRPr="00E4723B">
        <w:rPr>
          <w:color w:val="000000"/>
          <w:sz w:val="22"/>
          <w:szCs w:val="22"/>
        </w:rPr>
        <w:t>);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- Жизнь КГЮА (внутри есть вкладки: Мероприятия (</w:t>
      </w:r>
      <w:r w:rsidRPr="00E4723B">
        <w:rPr>
          <w:sz w:val="22"/>
          <w:szCs w:val="22"/>
        </w:rPr>
        <w:t>Конференции, круглые столы)</w:t>
      </w:r>
      <w:r w:rsidRPr="00E4723B">
        <w:rPr>
          <w:color w:val="000000"/>
          <w:sz w:val="22"/>
          <w:szCs w:val="22"/>
        </w:rPr>
        <w:t>; Акции и благотворительность; Кружки и клубы; Значимые даты (Юбилеи);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sz w:val="22"/>
          <w:szCs w:val="22"/>
        </w:rPr>
      </w:pPr>
      <w:r w:rsidRPr="00E4723B">
        <w:rPr>
          <w:color w:val="000000"/>
          <w:sz w:val="22"/>
          <w:szCs w:val="22"/>
        </w:rPr>
        <w:t xml:space="preserve">- Виртуальная экскурсия по КГЮА (внутри вкладки: Главный корпус; Корпус Кок-Жар; IT академия; </w:t>
      </w:r>
      <w:r w:rsidRPr="00E4723B">
        <w:rPr>
          <w:sz w:val="22"/>
          <w:szCs w:val="22"/>
        </w:rPr>
        <w:t>ИЮИ (Каракол)</w:t>
      </w:r>
      <w:r w:rsidRPr="00E4723B">
        <w:rPr>
          <w:color w:val="000000"/>
          <w:sz w:val="22"/>
          <w:szCs w:val="22"/>
        </w:rPr>
        <w:t xml:space="preserve">; СОЛ “Дельфин” </w:t>
      </w:r>
      <w:r w:rsidRPr="00E4723B">
        <w:rPr>
          <w:sz w:val="22"/>
          <w:szCs w:val="22"/>
        </w:rPr>
        <w:t xml:space="preserve">или ссылка: </w:t>
      </w:r>
      <w:hyperlink r:id="rId11">
        <w:r w:rsidRPr="00E4723B">
          <w:rPr>
            <w:color w:val="1155CC"/>
            <w:sz w:val="22"/>
            <w:szCs w:val="22"/>
            <w:u w:val="single"/>
          </w:rPr>
          <w:t>http://www.fa.ru/pages/vtour.aspx</w:t>
        </w:r>
      </w:hyperlink>
      <w:r w:rsidRPr="00E4723B">
        <w:rPr>
          <w:sz w:val="22"/>
          <w:szCs w:val="22"/>
        </w:rPr>
        <w:t xml:space="preserve">) 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 xml:space="preserve">- Контакты (внутри даются контактные данные, юридический адрес, банковские реквизиты; также внизу даются ссылки на страницы </w:t>
      </w:r>
      <w:proofErr w:type="gramStart"/>
      <w:r w:rsidRPr="00E4723B">
        <w:rPr>
          <w:color w:val="000000"/>
          <w:sz w:val="22"/>
          <w:szCs w:val="22"/>
        </w:rPr>
        <w:t>в социальных сетях</w:t>
      </w:r>
      <w:proofErr w:type="gramEnd"/>
      <w:r w:rsidRPr="00E4723B">
        <w:rPr>
          <w:color w:val="000000"/>
          <w:sz w:val="22"/>
          <w:szCs w:val="22"/>
        </w:rPr>
        <w:t xml:space="preserve"> и карта с указанием местонахождения корпусов ВУЗа) </w:t>
      </w:r>
    </w:p>
    <w:p w:rsidR="005B4A53" w:rsidRPr="003C492D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jc w:val="both"/>
        <w:rPr>
          <w:color w:val="000000"/>
          <w:sz w:val="22"/>
          <w:szCs w:val="22"/>
          <w:lang w:val="ky-KG"/>
        </w:rPr>
      </w:pPr>
    </w:p>
    <w:p w:rsidR="005B4A53" w:rsidRPr="00E4723B" w:rsidRDefault="005B4A53" w:rsidP="005B4A5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="284" w:hanging="1"/>
        <w:jc w:val="both"/>
        <w:textDirection w:val="btLr"/>
        <w:textAlignment w:val="top"/>
        <w:outlineLvl w:val="0"/>
        <w:rPr>
          <w:color w:val="000000"/>
          <w:sz w:val="22"/>
          <w:szCs w:val="22"/>
          <w:u w:val="single"/>
        </w:rPr>
      </w:pPr>
      <w:r w:rsidRPr="00E4723B">
        <w:rPr>
          <w:b/>
          <w:sz w:val="22"/>
          <w:szCs w:val="22"/>
          <w:u w:val="single"/>
        </w:rPr>
        <w:t>Учебные подразделения</w:t>
      </w:r>
      <w:r w:rsidRPr="00E4723B">
        <w:rPr>
          <w:b/>
          <w:color w:val="000000"/>
          <w:sz w:val="22"/>
          <w:szCs w:val="22"/>
          <w:u w:val="single"/>
        </w:rPr>
        <w:t>:</w:t>
      </w:r>
    </w:p>
    <w:p w:rsidR="005B4A53" w:rsidRPr="00E4723B" w:rsidRDefault="005B4A53" w:rsidP="005B4A5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="284" w:hanging="1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Институт адвокатуры и юстиции (внутри есть вкладки: Об институте; Персонал);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- Институт бизнеса и права (внутри есть вкладки: Об институте; Персона</w:t>
      </w:r>
      <w:r w:rsidRPr="00E4723B">
        <w:rPr>
          <w:sz w:val="22"/>
          <w:szCs w:val="22"/>
        </w:rPr>
        <w:t>л</w:t>
      </w:r>
      <w:r w:rsidRPr="00E4723B">
        <w:rPr>
          <w:color w:val="000000"/>
          <w:sz w:val="22"/>
          <w:szCs w:val="22"/>
        </w:rPr>
        <w:t>);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- Институт международного права и международных отношений (внутри есть вкладки: Об институте; Персонал);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  <w:highlight w:val="white"/>
        </w:rPr>
      </w:pPr>
      <w:r w:rsidRPr="00E4723B">
        <w:rPr>
          <w:color w:val="000000"/>
          <w:sz w:val="22"/>
          <w:szCs w:val="22"/>
        </w:rPr>
        <w:t>-</w:t>
      </w:r>
      <w:r w:rsidRPr="00E4723B">
        <w:rPr>
          <w:color w:val="000000"/>
          <w:sz w:val="22"/>
          <w:szCs w:val="22"/>
          <w:highlight w:val="white"/>
        </w:rPr>
        <w:t xml:space="preserve"> Институт правосудия и прокуратуры (внутри есть вкладки: Об институте; Персонал);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  <w:highlight w:val="white"/>
        </w:rPr>
      </w:pPr>
      <w:r w:rsidRPr="00E4723B">
        <w:rPr>
          <w:color w:val="000000"/>
          <w:sz w:val="22"/>
          <w:szCs w:val="22"/>
          <w:highlight w:val="white"/>
        </w:rPr>
        <w:t>- Институт экономики и управления (внутри есть вкладки: Об институте; Персонал);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  <w:highlight w:val="white"/>
        </w:rPr>
      </w:pPr>
      <w:r w:rsidRPr="00E4723B">
        <w:rPr>
          <w:color w:val="000000"/>
          <w:sz w:val="22"/>
          <w:szCs w:val="22"/>
          <w:highlight w:val="white"/>
        </w:rPr>
        <w:t>- Следственно-криминалистический институт (внутри есть вкладки: Об институте; Персонал);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  <w:highlight w:val="white"/>
        </w:rPr>
      </w:pPr>
      <w:r w:rsidRPr="00E4723B">
        <w:rPr>
          <w:color w:val="000000"/>
          <w:sz w:val="22"/>
          <w:szCs w:val="22"/>
          <w:highlight w:val="white"/>
        </w:rPr>
        <w:t xml:space="preserve">- IT-Академия (внутри есть вкладки: Об академии; Персонал); </w:t>
      </w:r>
    </w:p>
    <w:p w:rsidR="005B4A53" w:rsidRPr="00E4723B" w:rsidRDefault="005B4A53" w:rsidP="005B4A53">
      <w:pP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sz w:val="22"/>
          <w:szCs w:val="22"/>
          <w:highlight w:val="white"/>
        </w:rPr>
      </w:pPr>
      <w:r w:rsidRPr="00E4723B">
        <w:rPr>
          <w:sz w:val="22"/>
          <w:szCs w:val="22"/>
          <w:highlight w:val="white"/>
        </w:rPr>
        <w:t>- Иссык-Кульский юридический институт (внутри есть вкладки: О колледже; Персонал);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sz w:val="22"/>
          <w:szCs w:val="22"/>
          <w:highlight w:val="white"/>
        </w:rPr>
      </w:pPr>
      <w:r w:rsidRPr="00E4723B">
        <w:rPr>
          <w:sz w:val="22"/>
          <w:szCs w:val="22"/>
          <w:highlight w:val="white"/>
        </w:rPr>
        <w:t>- Факультет заочного и дистанционного обучения (внутри есть вкладки: О факультете; Персонал);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  <w:highlight w:val="white"/>
        </w:rPr>
      </w:pPr>
      <w:r w:rsidRPr="00E4723B">
        <w:rPr>
          <w:color w:val="000000"/>
          <w:sz w:val="22"/>
          <w:szCs w:val="22"/>
          <w:highlight w:val="white"/>
        </w:rPr>
        <w:t>- Юридический колледж (внутри есть вкладки: О колледже; Персонал;);</w:t>
      </w:r>
    </w:p>
    <w:p w:rsidR="005B4A53" w:rsidRPr="00E4723B" w:rsidRDefault="005B4A53" w:rsidP="005B4A53">
      <w:pP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sz w:val="22"/>
          <w:szCs w:val="22"/>
          <w:highlight w:val="white"/>
        </w:rPr>
      </w:pPr>
      <w:r w:rsidRPr="00E4723B">
        <w:rPr>
          <w:sz w:val="22"/>
          <w:szCs w:val="22"/>
          <w:highlight w:val="white"/>
        </w:rPr>
        <w:t>- Профессиональный лицей № 99 (внутри есть вкладки: О лицее; Персонал);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sz w:val="22"/>
          <w:szCs w:val="22"/>
        </w:rPr>
      </w:pPr>
    </w:p>
    <w:p w:rsidR="005B4A53" w:rsidRPr="00E4723B" w:rsidRDefault="005B4A53" w:rsidP="005B4A5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="284" w:hanging="1"/>
        <w:jc w:val="both"/>
        <w:textDirection w:val="btLr"/>
        <w:textAlignment w:val="top"/>
        <w:outlineLvl w:val="0"/>
        <w:rPr>
          <w:color w:val="000000"/>
          <w:sz w:val="22"/>
          <w:szCs w:val="22"/>
          <w:u w:val="single"/>
        </w:rPr>
      </w:pPr>
      <w:r w:rsidRPr="00E4723B">
        <w:rPr>
          <w:b/>
          <w:color w:val="000000"/>
          <w:sz w:val="22"/>
          <w:szCs w:val="22"/>
          <w:u w:val="single"/>
        </w:rPr>
        <w:t>Наука: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lastRenderedPageBreak/>
        <w:t>- Отдел аспирантуры, докторантуры и организации научной деятельности (внутри есть вкладки: Об отделе; Персонал; Справочные материалы (РИНЦ, ВАК и другие);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 xml:space="preserve">- Диссертационный совет (внутри есть вкладки: </w:t>
      </w:r>
      <w:hyperlink r:id="rId12">
        <w:r w:rsidRPr="00E4723B">
          <w:rPr>
            <w:color w:val="000000"/>
            <w:sz w:val="22"/>
            <w:szCs w:val="22"/>
          </w:rPr>
          <w:t>Диссертационный совет</w:t>
        </w:r>
      </w:hyperlink>
      <w:r w:rsidRPr="00E4723B">
        <w:rPr>
          <w:color w:val="000000"/>
          <w:sz w:val="22"/>
          <w:szCs w:val="22"/>
        </w:rPr>
        <w:t xml:space="preserve">; </w:t>
      </w:r>
      <w:hyperlink r:id="rId13">
        <w:r w:rsidRPr="00E4723B">
          <w:rPr>
            <w:color w:val="000000"/>
            <w:sz w:val="22"/>
            <w:szCs w:val="22"/>
          </w:rPr>
          <w:t>Сведения о членах диссертационного совета</w:t>
        </w:r>
      </w:hyperlink>
      <w:r w:rsidRPr="00E4723B">
        <w:rPr>
          <w:color w:val="000000"/>
          <w:sz w:val="22"/>
          <w:szCs w:val="22"/>
        </w:rPr>
        <w:t xml:space="preserve">; </w:t>
      </w:r>
      <w:hyperlink r:id="rId14">
        <w:r w:rsidRPr="00E4723B">
          <w:rPr>
            <w:color w:val="000000"/>
            <w:sz w:val="22"/>
            <w:szCs w:val="22"/>
          </w:rPr>
          <w:t>Приказ</w:t>
        </w:r>
      </w:hyperlink>
      <w:r w:rsidRPr="00E4723B">
        <w:rPr>
          <w:color w:val="000000"/>
          <w:sz w:val="22"/>
          <w:szCs w:val="22"/>
        </w:rPr>
        <w:t xml:space="preserve">; </w:t>
      </w:r>
      <w:hyperlink r:id="rId15">
        <w:r w:rsidRPr="00E4723B">
          <w:rPr>
            <w:color w:val="000000"/>
            <w:sz w:val="22"/>
            <w:szCs w:val="22"/>
          </w:rPr>
          <w:t>Паспорта специальностей</w:t>
        </w:r>
      </w:hyperlink>
      <w:r w:rsidRPr="00E4723B">
        <w:rPr>
          <w:color w:val="000000"/>
          <w:sz w:val="22"/>
          <w:szCs w:val="22"/>
        </w:rPr>
        <w:t xml:space="preserve">; </w:t>
      </w:r>
      <w:hyperlink r:id="rId16">
        <w:r w:rsidRPr="00E4723B">
          <w:rPr>
            <w:color w:val="000000"/>
            <w:sz w:val="22"/>
            <w:szCs w:val="22"/>
          </w:rPr>
          <w:t>Паспорта</w:t>
        </w:r>
      </w:hyperlink>
      <w:hyperlink r:id="rId17">
        <w:r w:rsidRPr="00E4723B">
          <w:rPr>
            <w:color w:val="0000FF"/>
            <w:sz w:val="22"/>
            <w:szCs w:val="22"/>
            <w:u w:val="single"/>
          </w:rPr>
          <w:t xml:space="preserve"> </w:t>
        </w:r>
      </w:hyperlink>
      <w:hyperlink r:id="rId18">
        <w:r w:rsidRPr="00E4723B">
          <w:rPr>
            <w:color w:val="000000"/>
            <w:sz w:val="22"/>
            <w:szCs w:val="22"/>
          </w:rPr>
          <w:t>специалистов</w:t>
        </w:r>
      </w:hyperlink>
      <w:r w:rsidRPr="00E4723B">
        <w:rPr>
          <w:color w:val="000000"/>
          <w:sz w:val="22"/>
          <w:szCs w:val="22"/>
        </w:rPr>
        <w:t xml:space="preserve">; </w:t>
      </w:r>
      <w:hyperlink r:id="rId19">
        <w:r w:rsidRPr="00E4723B">
          <w:rPr>
            <w:color w:val="000000"/>
            <w:sz w:val="22"/>
            <w:szCs w:val="22"/>
          </w:rPr>
          <w:t>Авторефераты</w:t>
        </w:r>
      </w:hyperlink>
      <w:r w:rsidRPr="00E4723B">
        <w:rPr>
          <w:color w:val="000000"/>
          <w:sz w:val="22"/>
          <w:szCs w:val="22"/>
        </w:rPr>
        <w:t xml:space="preserve">; </w:t>
      </w:r>
      <w:hyperlink r:id="rId20">
        <w:r w:rsidRPr="00E4723B">
          <w:rPr>
            <w:color w:val="000000"/>
            <w:sz w:val="22"/>
            <w:szCs w:val="22"/>
          </w:rPr>
          <w:t>Диссертации</w:t>
        </w:r>
      </w:hyperlink>
      <w:r w:rsidRPr="00E4723B">
        <w:rPr>
          <w:color w:val="000000"/>
          <w:sz w:val="22"/>
          <w:szCs w:val="22"/>
        </w:rPr>
        <w:t xml:space="preserve">; </w:t>
      </w:r>
      <w:hyperlink r:id="rId21">
        <w:r w:rsidRPr="00E4723B">
          <w:rPr>
            <w:color w:val="000000"/>
            <w:sz w:val="22"/>
            <w:szCs w:val="22"/>
          </w:rPr>
          <w:t>Отзывы</w:t>
        </w:r>
      </w:hyperlink>
      <w:r w:rsidRPr="00E4723B">
        <w:rPr>
          <w:color w:val="000000"/>
          <w:sz w:val="22"/>
          <w:szCs w:val="22"/>
        </w:rPr>
        <w:t xml:space="preserve">; </w:t>
      </w:r>
      <w:hyperlink r:id="rId22">
        <w:r w:rsidRPr="00E4723B">
          <w:rPr>
            <w:color w:val="000000"/>
            <w:sz w:val="22"/>
            <w:szCs w:val="22"/>
          </w:rPr>
          <w:t>Объявления</w:t>
        </w:r>
      </w:hyperlink>
      <w:r w:rsidRPr="00E4723B">
        <w:rPr>
          <w:color w:val="000000"/>
          <w:sz w:val="22"/>
          <w:szCs w:val="22"/>
        </w:rPr>
        <w:t xml:space="preserve">; </w:t>
      </w:r>
      <w:hyperlink r:id="rId23">
        <w:r w:rsidRPr="00E4723B">
          <w:rPr>
            <w:color w:val="000000"/>
            <w:sz w:val="22"/>
            <w:szCs w:val="22"/>
          </w:rPr>
          <w:t>Электронная очередь</w:t>
        </w:r>
      </w:hyperlink>
      <w:r w:rsidRPr="00E4723B">
        <w:rPr>
          <w:color w:val="000000"/>
          <w:sz w:val="22"/>
          <w:szCs w:val="22"/>
        </w:rPr>
        <w:t xml:space="preserve">; </w:t>
      </w:r>
      <w:hyperlink r:id="rId24">
        <w:r w:rsidRPr="00E4723B">
          <w:rPr>
            <w:color w:val="000000"/>
            <w:sz w:val="22"/>
            <w:szCs w:val="22"/>
          </w:rPr>
          <w:t>Экспертные заключения</w:t>
        </w:r>
      </w:hyperlink>
      <w:r w:rsidRPr="00E4723B">
        <w:rPr>
          <w:color w:val="000000"/>
          <w:sz w:val="22"/>
          <w:szCs w:val="22"/>
        </w:rPr>
        <w:t>);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 xml:space="preserve">- Научные издания КГЮА (внутри есть вкладки: </w:t>
      </w:r>
      <w:hyperlink r:id="rId25">
        <w:r w:rsidRPr="00E4723B">
          <w:rPr>
            <w:color w:val="000000"/>
            <w:sz w:val="22"/>
            <w:szCs w:val="22"/>
          </w:rPr>
          <w:t>НАУЧНО-МЕТОДИЧЕСКИЙ ЖУРНАЛ «ВЕСТНИК КГЮА»</w:t>
        </w:r>
      </w:hyperlink>
      <w:r w:rsidRPr="00E4723B">
        <w:rPr>
          <w:color w:val="000000"/>
          <w:sz w:val="22"/>
          <w:szCs w:val="22"/>
        </w:rPr>
        <w:t xml:space="preserve">; </w:t>
      </w:r>
      <w:hyperlink r:id="rId26">
        <w:r w:rsidRPr="00E4723B">
          <w:rPr>
            <w:color w:val="000000"/>
            <w:sz w:val="22"/>
            <w:szCs w:val="22"/>
            <w:highlight w:val="white"/>
          </w:rPr>
          <w:t>Информация редакционной коллегии журнала «Вестник К</w:t>
        </w:r>
      </w:hyperlink>
      <w:hyperlink r:id="rId27">
        <w:r w:rsidRPr="00E4723B">
          <w:rPr>
            <w:sz w:val="22"/>
            <w:szCs w:val="22"/>
            <w:highlight w:val="white"/>
          </w:rPr>
          <w:t>ГЮА</w:t>
        </w:r>
      </w:hyperlink>
      <w:hyperlink r:id="rId28">
        <w:r w:rsidRPr="00E4723B">
          <w:rPr>
            <w:color w:val="000000"/>
            <w:sz w:val="22"/>
            <w:szCs w:val="22"/>
            <w:highlight w:val="white"/>
          </w:rPr>
          <w:t>»</w:t>
        </w:r>
      </w:hyperlink>
      <w:r w:rsidRPr="00E4723B">
        <w:rPr>
          <w:color w:val="000000"/>
          <w:sz w:val="22"/>
          <w:szCs w:val="22"/>
        </w:rPr>
        <w:t xml:space="preserve">; </w:t>
      </w:r>
      <w:hyperlink r:id="rId29">
        <w:r w:rsidRPr="00E4723B">
          <w:rPr>
            <w:color w:val="000000"/>
            <w:sz w:val="22"/>
            <w:szCs w:val="22"/>
          </w:rPr>
          <w:t>Образец оформления статьи</w:t>
        </w:r>
      </w:hyperlink>
      <w:r w:rsidRPr="00E4723B">
        <w:rPr>
          <w:color w:val="000000"/>
          <w:sz w:val="22"/>
          <w:szCs w:val="22"/>
        </w:rPr>
        <w:t xml:space="preserve">); 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</w:p>
    <w:p w:rsidR="005B4A53" w:rsidRPr="00E4723B" w:rsidRDefault="005B4A53" w:rsidP="005B4A5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="284" w:hanging="1"/>
        <w:jc w:val="both"/>
        <w:textDirection w:val="btLr"/>
        <w:textAlignment w:val="top"/>
        <w:outlineLvl w:val="0"/>
        <w:rPr>
          <w:color w:val="000000"/>
          <w:sz w:val="22"/>
          <w:szCs w:val="22"/>
          <w:u w:val="single"/>
        </w:rPr>
      </w:pPr>
      <w:r w:rsidRPr="00E4723B">
        <w:rPr>
          <w:b/>
          <w:color w:val="000000"/>
          <w:sz w:val="22"/>
          <w:szCs w:val="22"/>
          <w:u w:val="single"/>
        </w:rPr>
        <w:t>Международное сотрудничество: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- Международные мероприятия;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- Международные программы;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 xml:space="preserve">- Проектная работа (внутри есть вкладки: </w:t>
      </w:r>
      <w:hyperlink r:id="rId30">
        <w:r w:rsidRPr="00E4723B">
          <w:rPr>
            <w:color w:val="000000"/>
            <w:sz w:val="22"/>
            <w:szCs w:val="22"/>
          </w:rPr>
          <w:t xml:space="preserve">E - </w:t>
        </w:r>
        <w:proofErr w:type="spellStart"/>
        <w:r w:rsidRPr="00E4723B">
          <w:rPr>
            <w:color w:val="000000"/>
            <w:sz w:val="22"/>
            <w:szCs w:val="22"/>
          </w:rPr>
          <w:t>learning</w:t>
        </w:r>
        <w:proofErr w:type="spellEnd"/>
      </w:hyperlink>
      <w:r w:rsidRPr="00E4723B">
        <w:rPr>
          <w:color w:val="000000"/>
          <w:sz w:val="22"/>
          <w:szCs w:val="22"/>
        </w:rPr>
        <w:t xml:space="preserve">; </w:t>
      </w:r>
      <w:hyperlink r:id="rId31">
        <w:r w:rsidRPr="00E4723B">
          <w:rPr>
            <w:color w:val="000000"/>
            <w:sz w:val="22"/>
            <w:szCs w:val="22"/>
          </w:rPr>
          <w:t xml:space="preserve">Учебно-инновационный криминалистический комплекс им. </w:t>
        </w:r>
        <w:proofErr w:type="spellStart"/>
        <w:r w:rsidRPr="00E4723B">
          <w:rPr>
            <w:color w:val="000000"/>
            <w:sz w:val="22"/>
            <w:szCs w:val="22"/>
          </w:rPr>
          <w:t>Г.Гросса</w:t>
        </w:r>
        <w:proofErr w:type="spellEnd"/>
      </w:hyperlink>
      <w:r w:rsidRPr="00E4723B">
        <w:rPr>
          <w:color w:val="000000"/>
          <w:sz w:val="22"/>
          <w:szCs w:val="22"/>
        </w:rPr>
        <w:t xml:space="preserve">; ИПЦ </w:t>
      </w:r>
      <w:hyperlink r:id="rId32">
        <w:r w:rsidRPr="00E4723B">
          <w:rPr>
            <w:color w:val="000000"/>
            <w:sz w:val="22"/>
            <w:szCs w:val="22"/>
          </w:rPr>
          <w:t>Мастерская права</w:t>
        </w:r>
      </w:hyperlink>
      <w:r w:rsidRPr="00E4723B">
        <w:rPr>
          <w:color w:val="000000"/>
          <w:sz w:val="22"/>
          <w:szCs w:val="22"/>
        </w:rPr>
        <w:t xml:space="preserve">; </w:t>
      </w:r>
      <w:hyperlink r:id="rId33">
        <w:r w:rsidRPr="00E4723B">
          <w:rPr>
            <w:color w:val="000000"/>
            <w:sz w:val="22"/>
            <w:szCs w:val="22"/>
          </w:rPr>
          <w:t>Класс Конфуция</w:t>
        </w:r>
      </w:hyperlink>
      <w:r w:rsidRPr="00E4723B">
        <w:rPr>
          <w:color w:val="000000"/>
          <w:sz w:val="22"/>
          <w:szCs w:val="22"/>
        </w:rPr>
        <w:t>);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- Организации-партнеры.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</w:p>
    <w:p w:rsidR="005B4A53" w:rsidRPr="00E4723B" w:rsidRDefault="005B4A53" w:rsidP="005B4A5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="284" w:hanging="1"/>
        <w:jc w:val="both"/>
        <w:textDirection w:val="btLr"/>
        <w:textAlignment w:val="top"/>
        <w:outlineLvl w:val="0"/>
        <w:rPr>
          <w:color w:val="000000"/>
          <w:sz w:val="22"/>
          <w:szCs w:val="22"/>
          <w:u w:val="single"/>
        </w:rPr>
      </w:pPr>
      <w:r w:rsidRPr="00E4723B">
        <w:rPr>
          <w:b/>
          <w:sz w:val="22"/>
          <w:szCs w:val="22"/>
          <w:u w:val="single"/>
        </w:rPr>
        <w:t>Поступающим</w:t>
      </w:r>
      <w:r w:rsidRPr="00E4723B">
        <w:rPr>
          <w:b/>
          <w:color w:val="000000"/>
          <w:sz w:val="22"/>
          <w:szCs w:val="22"/>
          <w:u w:val="single"/>
        </w:rPr>
        <w:t>: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b/>
          <w:color w:val="000000"/>
          <w:sz w:val="22"/>
          <w:szCs w:val="22"/>
        </w:rPr>
        <w:t xml:space="preserve">- </w:t>
      </w:r>
      <w:hyperlink r:id="rId34">
        <w:r w:rsidRPr="00E4723B">
          <w:rPr>
            <w:color w:val="000000"/>
            <w:sz w:val="22"/>
            <w:szCs w:val="22"/>
          </w:rPr>
          <w:t>Поступай в КГЮА онлайн</w:t>
        </w:r>
      </w:hyperlink>
      <w:r w:rsidRPr="00E4723B">
        <w:rPr>
          <w:color w:val="000000"/>
          <w:sz w:val="22"/>
          <w:szCs w:val="22"/>
        </w:rPr>
        <w:t>;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b/>
          <w:color w:val="000000"/>
          <w:sz w:val="22"/>
          <w:szCs w:val="22"/>
        </w:rPr>
        <w:t xml:space="preserve">- </w:t>
      </w:r>
      <w:hyperlink r:id="rId35">
        <w:r w:rsidRPr="00E4723B">
          <w:rPr>
            <w:color w:val="000000"/>
            <w:sz w:val="22"/>
            <w:szCs w:val="22"/>
          </w:rPr>
          <w:t>Правила приёма в КГЮА</w:t>
        </w:r>
      </w:hyperlink>
      <w:r w:rsidRPr="00E4723B">
        <w:rPr>
          <w:color w:val="000000"/>
          <w:sz w:val="22"/>
          <w:szCs w:val="22"/>
        </w:rPr>
        <w:t>;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b/>
          <w:color w:val="000000"/>
          <w:sz w:val="22"/>
          <w:szCs w:val="22"/>
        </w:rPr>
        <w:t xml:space="preserve">- </w:t>
      </w:r>
      <w:hyperlink r:id="rId36">
        <w:r w:rsidRPr="00E4723B">
          <w:rPr>
            <w:color w:val="000000"/>
            <w:sz w:val="22"/>
            <w:szCs w:val="22"/>
          </w:rPr>
          <w:t>Среднее профессиональное образование</w:t>
        </w:r>
      </w:hyperlink>
      <w:r w:rsidRPr="00E4723B">
        <w:rPr>
          <w:color w:val="000000"/>
          <w:sz w:val="22"/>
          <w:szCs w:val="22"/>
        </w:rPr>
        <w:t>;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sz w:val="22"/>
          <w:szCs w:val="22"/>
        </w:rPr>
        <w:t xml:space="preserve">- Высшее профессиональное образование: </w:t>
      </w:r>
      <w:hyperlink r:id="rId37">
        <w:proofErr w:type="spellStart"/>
        <w:r w:rsidRPr="00E4723B">
          <w:rPr>
            <w:color w:val="000000"/>
            <w:sz w:val="22"/>
            <w:szCs w:val="22"/>
          </w:rPr>
          <w:t>Бакалавриат</w:t>
        </w:r>
        <w:proofErr w:type="spellEnd"/>
      </w:hyperlink>
      <w:r w:rsidRPr="00E4723B">
        <w:rPr>
          <w:color w:val="000000"/>
          <w:sz w:val="22"/>
          <w:szCs w:val="22"/>
        </w:rPr>
        <w:t>;</w:t>
      </w:r>
      <w:r w:rsidRPr="00E4723B">
        <w:rPr>
          <w:sz w:val="22"/>
          <w:szCs w:val="22"/>
        </w:rPr>
        <w:t xml:space="preserve"> </w:t>
      </w:r>
      <w:hyperlink r:id="rId38">
        <w:proofErr w:type="spellStart"/>
        <w:r w:rsidRPr="003762C0">
          <w:rPr>
            <w:color w:val="000000" w:themeColor="text1"/>
            <w:sz w:val="22"/>
            <w:szCs w:val="22"/>
          </w:rPr>
          <w:t>Специалитет</w:t>
        </w:r>
        <w:proofErr w:type="spellEnd"/>
      </w:hyperlink>
      <w:r w:rsidRPr="003762C0">
        <w:rPr>
          <w:color w:val="000000" w:themeColor="text1"/>
          <w:sz w:val="22"/>
          <w:szCs w:val="22"/>
        </w:rPr>
        <w:t>;</w:t>
      </w:r>
      <w:r w:rsidRPr="00E4723B">
        <w:rPr>
          <w:sz w:val="22"/>
          <w:szCs w:val="22"/>
        </w:rPr>
        <w:t xml:space="preserve"> </w:t>
      </w:r>
      <w:hyperlink r:id="rId39">
        <w:r w:rsidRPr="00E4723B">
          <w:rPr>
            <w:color w:val="000000"/>
            <w:sz w:val="22"/>
            <w:szCs w:val="22"/>
          </w:rPr>
          <w:t>Магистратура</w:t>
        </w:r>
      </w:hyperlink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b/>
          <w:color w:val="000000"/>
          <w:sz w:val="22"/>
          <w:szCs w:val="22"/>
        </w:rPr>
        <w:t xml:space="preserve">- </w:t>
      </w:r>
      <w:hyperlink r:id="rId40">
        <w:r w:rsidRPr="00E4723B">
          <w:rPr>
            <w:color w:val="000000"/>
            <w:sz w:val="22"/>
            <w:szCs w:val="22"/>
          </w:rPr>
          <w:t>Аспирантура и докторантура</w:t>
        </w:r>
      </w:hyperlink>
      <w:r w:rsidRPr="00E4723B">
        <w:rPr>
          <w:color w:val="000000"/>
          <w:sz w:val="22"/>
          <w:szCs w:val="22"/>
        </w:rPr>
        <w:t>.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</w:p>
    <w:p w:rsidR="005B4A53" w:rsidRPr="00E4723B" w:rsidRDefault="005B4A53" w:rsidP="005B4A5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="284" w:hanging="1"/>
        <w:jc w:val="both"/>
        <w:textDirection w:val="btLr"/>
        <w:textAlignment w:val="top"/>
        <w:outlineLvl w:val="0"/>
        <w:rPr>
          <w:color w:val="000000"/>
          <w:sz w:val="22"/>
          <w:szCs w:val="22"/>
          <w:u w:val="single"/>
        </w:rPr>
      </w:pPr>
      <w:r w:rsidRPr="00E4723B">
        <w:rPr>
          <w:b/>
          <w:color w:val="000000"/>
          <w:sz w:val="22"/>
          <w:szCs w:val="22"/>
          <w:u w:val="single"/>
        </w:rPr>
        <w:t>Студентам: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b/>
          <w:color w:val="000000"/>
          <w:sz w:val="22"/>
          <w:szCs w:val="22"/>
        </w:rPr>
        <w:t xml:space="preserve">- </w:t>
      </w:r>
      <w:r w:rsidRPr="00E4723B">
        <w:rPr>
          <w:color w:val="000000"/>
          <w:sz w:val="22"/>
          <w:szCs w:val="22"/>
        </w:rPr>
        <w:t xml:space="preserve">График учебного процесса (ссылка на документ </w:t>
      </w:r>
      <w:r w:rsidRPr="00E4723B">
        <w:rPr>
          <w:sz w:val="22"/>
          <w:szCs w:val="22"/>
        </w:rPr>
        <w:t>в ПДФ)</w:t>
      </w:r>
      <w:r w:rsidRPr="00E4723B">
        <w:rPr>
          <w:color w:val="000000"/>
          <w:sz w:val="22"/>
          <w:szCs w:val="22"/>
        </w:rPr>
        <w:t xml:space="preserve">; 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b/>
          <w:color w:val="000000"/>
          <w:sz w:val="22"/>
          <w:szCs w:val="22"/>
        </w:rPr>
        <w:t xml:space="preserve">- </w:t>
      </w:r>
      <w:hyperlink r:id="rId41">
        <w:r w:rsidRPr="00E4723B">
          <w:rPr>
            <w:color w:val="000000"/>
            <w:sz w:val="22"/>
            <w:szCs w:val="22"/>
          </w:rPr>
          <w:t>Документы обучающемуся</w:t>
        </w:r>
      </w:hyperlink>
      <w:r w:rsidRPr="00E4723B">
        <w:rPr>
          <w:sz w:val="22"/>
          <w:szCs w:val="22"/>
        </w:rPr>
        <w:t xml:space="preserve"> (Пример: </w:t>
      </w:r>
      <w:proofErr w:type="spellStart"/>
      <w:r w:rsidRPr="00E4723B">
        <w:rPr>
          <w:sz w:val="22"/>
          <w:szCs w:val="22"/>
        </w:rPr>
        <w:t>УРГУЮА+Этический</w:t>
      </w:r>
      <w:proofErr w:type="spellEnd"/>
      <w:r w:rsidRPr="00E4723B">
        <w:rPr>
          <w:sz w:val="22"/>
          <w:szCs w:val="22"/>
        </w:rPr>
        <w:t xml:space="preserve"> кодекс)</w:t>
      </w:r>
      <w:r w:rsidRPr="00E4723B">
        <w:rPr>
          <w:color w:val="000000"/>
          <w:sz w:val="22"/>
          <w:szCs w:val="22"/>
        </w:rPr>
        <w:t>;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b/>
          <w:color w:val="000000"/>
          <w:sz w:val="22"/>
          <w:szCs w:val="22"/>
        </w:rPr>
        <w:t>-</w:t>
      </w:r>
      <w:r w:rsidRPr="00E4723B">
        <w:rPr>
          <w:color w:val="000000"/>
          <w:sz w:val="22"/>
          <w:szCs w:val="22"/>
        </w:rPr>
        <w:t xml:space="preserve"> </w:t>
      </w:r>
      <w:hyperlink r:id="rId42">
        <w:r w:rsidRPr="00E4723B">
          <w:rPr>
            <w:color w:val="000000"/>
            <w:sz w:val="22"/>
            <w:szCs w:val="22"/>
          </w:rPr>
          <w:t>Студенческое самоуправление</w:t>
        </w:r>
      </w:hyperlink>
      <w:r w:rsidRPr="00E4723B">
        <w:rPr>
          <w:sz w:val="22"/>
          <w:szCs w:val="22"/>
        </w:rPr>
        <w:t xml:space="preserve"> (Студенческий совет и Уполномоченный по правам студентов)</w:t>
      </w:r>
      <w:r w:rsidRPr="00E4723B">
        <w:rPr>
          <w:color w:val="000000"/>
          <w:sz w:val="22"/>
          <w:szCs w:val="22"/>
        </w:rPr>
        <w:t>;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b/>
          <w:color w:val="000000"/>
          <w:sz w:val="22"/>
          <w:szCs w:val="22"/>
        </w:rPr>
        <w:t>-</w:t>
      </w:r>
      <w:r w:rsidRPr="00E4723B">
        <w:rPr>
          <w:color w:val="000000"/>
          <w:sz w:val="22"/>
          <w:szCs w:val="22"/>
        </w:rPr>
        <w:t xml:space="preserve"> </w:t>
      </w:r>
      <w:hyperlink r:id="rId43">
        <w:r w:rsidRPr="00E4723B">
          <w:rPr>
            <w:color w:val="000000"/>
            <w:sz w:val="22"/>
            <w:szCs w:val="22"/>
          </w:rPr>
          <w:t>Практика и трудоустройство</w:t>
        </w:r>
      </w:hyperlink>
      <w:r w:rsidRPr="00E4723B">
        <w:rPr>
          <w:color w:val="000000"/>
          <w:sz w:val="22"/>
          <w:szCs w:val="22"/>
        </w:rPr>
        <w:t>;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b/>
          <w:color w:val="000000"/>
          <w:sz w:val="22"/>
          <w:szCs w:val="22"/>
        </w:rPr>
        <w:t>-</w:t>
      </w:r>
      <w:r w:rsidRPr="00E4723B">
        <w:rPr>
          <w:color w:val="000000"/>
          <w:sz w:val="22"/>
          <w:szCs w:val="22"/>
        </w:rPr>
        <w:t xml:space="preserve"> </w:t>
      </w:r>
      <w:hyperlink r:id="rId44">
        <w:r w:rsidRPr="00E4723B">
          <w:rPr>
            <w:color w:val="000000"/>
            <w:sz w:val="22"/>
            <w:szCs w:val="22"/>
          </w:rPr>
          <w:t>Юридическая</w:t>
        </w:r>
      </w:hyperlink>
      <w:r w:rsidRPr="00E4723B">
        <w:rPr>
          <w:color w:val="000000"/>
          <w:sz w:val="22"/>
          <w:szCs w:val="22"/>
        </w:rPr>
        <w:t xml:space="preserve"> клиника;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b/>
          <w:color w:val="000000"/>
          <w:sz w:val="22"/>
          <w:szCs w:val="22"/>
        </w:rPr>
        <w:t>-</w:t>
      </w:r>
      <w:r w:rsidRPr="00E4723B">
        <w:rPr>
          <w:color w:val="000000"/>
          <w:sz w:val="22"/>
          <w:szCs w:val="22"/>
        </w:rPr>
        <w:t xml:space="preserve"> </w:t>
      </w:r>
      <w:hyperlink r:id="rId45">
        <w:r w:rsidRPr="00E4723B">
          <w:rPr>
            <w:color w:val="000000"/>
            <w:sz w:val="22"/>
            <w:szCs w:val="22"/>
          </w:rPr>
          <w:t>Иностранн</w:t>
        </w:r>
      </w:hyperlink>
      <w:hyperlink r:id="rId46">
        <w:r w:rsidRPr="00E4723B">
          <w:rPr>
            <w:sz w:val="22"/>
            <w:szCs w:val="22"/>
          </w:rPr>
          <w:t xml:space="preserve">ым </w:t>
        </w:r>
      </w:hyperlink>
      <w:hyperlink r:id="rId47">
        <w:r w:rsidRPr="00E4723B">
          <w:rPr>
            <w:color w:val="000000"/>
            <w:sz w:val="22"/>
            <w:szCs w:val="22"/>
          </w:rPr>
          <w:t>студент</w:t>
        </w:r>
      </w:hyperlink>
      <w:r w:rsidRPr="00E4723B">
        <w:rPr>
          <w:sz w:val="22"/>
          <w:szCs w:val="22"/>
        </w:rPr>
        <w:t>ам</w:t>
      </w:r>
      <w:r w:rsidRPr="00E4723B">
        <w:rPr>
          <w:color w:val="000000"/>
          <w:sz w:val="22"/>
          <w:szCs w:val="22"/>
        </w:rPr>
        <w:t>;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b/>
          <w:color w:val="000000"/>
          <w:sz w:val="22"/>
          <w:szCs w:val="22"/>
        </w:rPr>
        <w:t>-</w:t>
      </w:r>
      <w:r w:rsidRPr="00E4723B">
        <w:rPr>
          <w:color w:val="000000"/>
          <w:sz w:val="22"/>
          <w:szCs w:val="22"/>
        </w:rPr>
        <w:t xml:space="preserve"> </w:t>
      </w:r>
      <w:hyperlink r:id="rId48">
        <w:r w:rsidRPr="00E4723B">
          <w:rPr>
            <w:color w:val="000000"/>
            <w:sz w:val="22"/>
            <w:szCs w:val="22"/>
          </w:rPr>
          <w:t>Кру</w:t>
        </w:r>
      </w:hyperlink>
      <w:r w:rsidRPr="00E4723B">
        <w:rPr>
          <w:color w:val="000000"/>
          <w:sz w:val="22"/>
          <w:szCs w:val="22"/>
        </w:rPr>
        <w:t>жки и клубы</w:t>
      </w:r>
      <w:r w:rsidRPr="00E4723B">
        <w:rPr>
          <w:sz w:val="22"/>
          <w:szCs w:val="22"/>
        </w:rPr>
        <w:t>.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</w:p>
    <w:p w:rsidR="005B4A53" w:rsidRPr="00E4723B" w:rsidRDefault="005B4A53" w:rsidP="005B4A5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="284" w:hanging="1"/>
        <w:jc w:val="both"/>
        <w:textDirection w:val="btLr"/>
        <w:textAlignment w:val="top"/>
        <w:outlineLvl w:val="0"/>
        <w:rPr>
          <w:color w:val="000000"/>
          <w:sz w:val="22"/>
          <w:szCs w:val="22"/>
          <w:u w:val="single"/>
        </w:rPr>
      </w:pPr>
      <w:r w:rsidRPr="00E4723B">
        <w:rPr>
          <w:b/>
          <w:color w:val="000000"/>
          <w:sz w:val="22"/>
          <w:szCs w:val="22"/>
          <w:u w:val="single"/>
        </w:rPr>
        <w:t>Сотрудникам: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b/>
          <w:color w:val="000000"/>
          <w:sz w:val="22"/>
          <w:szCs w:val="22"/>
        </w:rPr>
        <w:t xml:space="preserve">- </w:t>
      </w:r>
      <w:hyperlink r:id="rId49">
        <w:r w:rsidRPr="00E4723B">
          <w:rPr>
            <w:color w:val="000000"/>
            <w:sz w:val="22"/>
            <w:szCs w:val="22"/>
          </w:rPr>
          <w:t>Вакансии, конкурсы</w:t>
        </w:r>
      </w:hyperlink>
      <w:r w:rsidRPr="00E4723B">
        <w:rPr>
          <w:b/>
          <w:color w:val="000000"/>
          <w:sz w:val="22"/>
          <w:szCs w:val="22"/>
        </w:rPr>
        <w:t>;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b/>
          <w:color w:val="000000"/>
          <w:sz w:val="22"/>
          <w:szCs w:val="22"/>
        </w:rPr>
        <w:t xml:space="preserve">- </w:t>
      </w:r>
      <w:hyperlink r:id="rId50">
        <w:r w:rsidRPr="00E4723B">
          <w:rPr>
            <w:color w:val="000000"/>
            <w:sz w:val="22"/>
            <w:szCs w:val="22"/>
          </w:rPr>
          <w:t>Охрана труда</w:t>
        </w:r>
      </w:hyperlink>
      <w:r w:rsidRPr="00E4723B">
        <w:rPr>
          <w:b/>
          <w:color w:val="000000"/>
          <w:sz w:val="22"/>
          <w:szCs w:val="22"/>
        </w:rPr>
        <w:t>;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b/>
          <w:color w:val="000000"/>
          <w:sz w:val="22"/>
          <w:szCs w:val="22"/>
        </w:rPr>
        <w:t xml:space="preserve">- </w:t>
      </w:r>
      <w:hyperlink r:id="rId51">
        <w:r w:rsidRPr="00E4723B">
          <w:rPr>
            <w:color w:val="000000"/>
            <w:sz w:val="22"/>
            <w:szCs w:val="22"/>
          </w:rPr>
          <w:t>Этический кодекс</w:t>
        </w:r>
      </w:hyperlink>
      <w:r w:rsidRPr="00E4723B">
        <w:rPr>
          <w:color w:val="000000"/>
          <w:sz w:val="22"/>
          <w:szCs w:val="22"/>
        </w:rPr>
        <w:t>.</w:t>
      </w:r>
      <w:bookmarkStart w:id="1" w:name="bookmark=id.30j0zll" w:colFirst="0" w:colLast="0"/>
      <w:bookmarkEnd w:id="1"/>
    </w:p>
    <w:p w:rsidR="005B4A53" w:rsidRPr="003C492D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jc w:val="both"/>
        <w:rPr>
          <w:color w:val="000000"/>
          <w:sz w:val="22"/>
          <w:szCs w:val="22"/>
          <w:lang w:val="ky-KG"/>
        </w:rPr>
      </w:pP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b/>
          <w:color w:val="000000"/>
          <w:sz w:val="22"/>
          <w:szCs w:val="22"/>
        </w:rPr>
        <w:t>Главная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Главная страница является входом на сайт и имеет структуру из блоков: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b/>
          <w:color w:val="000000"/>
          <w:sz w:val="22"/>
          <w:szCs w:val="22"/>
        </w:rPr>
      </w:pPr>
      <w:r w:rsidRPr="00E4723B">
        <w:rPr>
          <w:b/>
          <w:color w:val="000000"/>
          <w:sz w:val="22"/>
          <w:szCs w:val="22"/>
        </w:rPr>
        <w:t>1 блок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b/>
          <w:sz w:val="22"/>
          <w:szCs w:val="22"/>
        </w:rPr>
      </w:pPr>
      <w:r w:rsidRPr="00E4723B">
        <w:rPr>
          <w:b/>
          <w:sz w:val="22"/>
          <w:szCs w:val="22"/>
        </w:rPr>
        <w:t xml:space="preserve">Шапка 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b/>
          <w:sz w:val="22"/>
          <w:szCs w:val="22"/>
        </w:rPr>
      </w:pPr>
      <w:r w:rsidRPr="00E4723B">
        <w:rPr>
          <w:b/>
          <w:sz w:val="22"/>
          <w:szCs w:val="22"/>
        </w:rPr>
        <w:t>Далее картинки со следующим текстом (будут меняться):</w:t>
      </w:r>
    </w:p>
    <w:p w:rsidR="005B4A53" w:rsidRPr="00E4723B" w:rsidRDefault="005B4A53" w:rsidP="005B4A5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="284" w:hanging="1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Добро пожаловать в КЫРГЫЗСКИЙ ГОСУДАРСТВЕННЫЙ ЮРИДИЧЕСКИЙ УНИВЕРСИТЕТ (КГЮА)</w:t>
      </w:r>
    </w:p>
    <w:p w:rsidR="005B4A53" w:rsidRPr="00E4723B" w:rsidRDefault="005B4A53" w:rsidP="005B4A5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="284" w:hanging="1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sz w:val="22"/>
          <w:szCs w:val="22"/>
        </w:rPr>
        <w:t>Миссия ВУЗа</w:t>
      </w:r>
    </w:p>
    <w:p w:rsidR="005B4A53" w:rsidRPr="00E4723B" w:rsidRDefault="005B4A53" w:rsidP="005B4A5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="284" w:hanging="1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sz w:val="22"/>
          <w:szCs w:val="22"/>
        </w:rPr>
        <w:t>Цитата: “КГЮА - уверенный шаг в будущее!” или девиз (можем менять на актуальные анонсы)</w:t>
      </w:r>
    </w:p>
    <w:p w:rsidR="0076335C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noProof/>
        </w:rPr>
      </w:pPr>
      <w:r w:rsidRPr="00E4723B">
        <w:rPr>
          <w:sz w:val="22"/>
          <w:szCs w:val="22"/>
        </w:rPr>
        <w:t xml:space="preserve">Пример: </w:t>
      </w:r>
      <w:hyperlink r:id="rId52" w:history="1">
        <w:r w:rsidR="0076335C" w:rsidRPr="00120200">
          <w:rPr>
            <w:rStyle w:val="a3"/>
            <w:sz w:val="22"/>
            <w:szCs w:val="22"/>
          </w:rPr>
          <w:t>https://spbu.ru/</w:t>
        </w:r>
      </w:hyperlink>
      <w:r w:rsidR="0076335C">
        <w:rPr>
          <w:sz w:val="22"/>
          <w:szCs w:val="22"/>
        </w:rPr>
        <w:t xml:space="preserve"> </w:t>
      </w:r>
    </w:p>
    <w:p w:rsidR="005B4A53" w:rsidRPr="0076335C" w:rsidRDefault="0076335C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7731A99" wp14:editId="09E771C1">
            <wp:extent cx="5940425" cy="29019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13118"/>
                    <a:stretch/>
                  </pic:blipFill>
                  <pic:spPr bwMode="auto">
                    <a:xfrm>
                      <a:off x="0" y="0"/>
                      <a:ext cx="5940425" cy="29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sz w:val="22"/>
          <w:szCs w:val="22"/>
        </w:rPr>
      </w:pPr>
    </w:p>
    <w:p w:rsidR="005B4A53" w:rsidRPr="00E4723B" w:rsidRDefault="005B4A53" w:rsidP="005B4A53">
      <w:pP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sz w:val="22"/>
          <w:szCs w:val="22"/>
        </w:rPr>
      </w:pPr>
      <w:r w:rsidRPr="00E4723B">
        <w:rPr>
          <w:b/>
          <w:sz w:val="22"/>
          <w:szCs w:val="22"/>
        </w:rPr>
        <w:t>2 блок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 xml:space="preserve">Информация о ВУЗе (в виде </w:t>
      </w:r>
      <w:proofErr w:type="spellStart"/>
      <w:r w:rsidRPr="00E4723B">
        <w:rPr>
          <w:color w:val="000000"/>
          <w:sz w:val="22"/>
          <w:szCs w:val="22"/>
        </w:rPr>
        <w:t>инфографики</w:t>
      </w:r>
      <w:proofErr w:type="spellEnd"/>
      <w:r w:rsidRPr="00E4723B">
        <w:rPr>
          <w:color w:val="000000"/>
          <w:sz w:val="22"/>
          <w:szCs w:val="22"/>
        </w:rPr>
        <w:t xml:space="preserve"> пример: </w:t>
      </w:r>
      <w:hyperlink r:id="rId54">
        <w:r w:rsidRPr="00E4723B">
          <w:rPr>
            <w:color w:val="0000FF"/>
            <w:sz w:val="22"/>
            <w:szCs w:val="22"/>
            <w:u w:val="single"/>
          </w:rPr>
          <w:t>https://www.u</w:t>
        </w:r>
        <w:r w:rsidRPr="00E4723B">
          <w:rPr>
            <w:color w:val="0000FF"/>
            <w:sz w:val="22"/>
            <w:szCs w:val="22"/>
            <w:u w:val="single"/>
          </w:rPr>
          <w:t>s</w:t>
        </w:r>
        <w:r w:rsidRPr="00E4723B">
          <w:rPr>
            <w:color w:val="0000FF"/>
            <w:sz w:val="22"/>
            <w:szCs w:val="22"/>
            <w:u w:val="single"/>
          </w:rPr>
          <w:t>la.ru/</w:t>
        </w:r>
      </w:hyperlink>
      <w:r w:rsidRPr="00E4723B">
        <w:rPr>
          <w:color w:val="000000"/>
          <w:sz w:val="22"/>
          <w:szCs w:val="22"/>
        </w:rPr>
        <w:t xml:space="preserve">)  </w:t>
      </w:r>
    </w:p>
    <w:p w:rsidR="0076335C" w:rsidRDefault="0076335C" w:rsidP="0076335C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b/>
          <w:sz w:val="22"/>
          <w:szCs w:val="22"/>
        </w:rPr>
      </w:pPr>
    </w:p>
    <w:p w:rsidR="0076335C" w:rsidRDefault="0076335C" w:rsidP="0076335C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b/>
          <w:sz w:val="22"/>
          <w:szCs w:val="22"/>
        </w:rPr>
      </w:pPr>
    </w:p>
    <w:p w:rsidR="0076335C" w:rsidRPr="00E4723B" w:rsidRDefault="0076335C" w:rsidP="007633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="284" w:hanging="1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sz w:val="22"/>
          <w:szCs w:val="22"/>
        </w:rPr>
        <w:t>Учебные подразделения</w:t>
      </w:r>
      <w:r w:rsidRPr="00E4723B">
        <w:rPr>
          <w:color w:val="000000"/>
          <w:sz w:val="22"/>
          <w:szCs w:val="22"/>
        </w:rPr>
        <w:t>:</w:t>
      </w:r>
    </w:p>
    <w:p w:rsidR="0076335C" w:rsidRPr="00E4723B" w:rsidRDefault="0076335C" w:rsidP="0076335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="284" w:hanging="1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Логотипы;</w:t>
      </w:r>
    </w:p>
    <w:p w:rsidR="0076335C" w:rsidRDefault="0076335C" w:rsidP="0076335C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 xml:space="preserve">Названия (на оборотной части контактные данные) </w:t>
      </w:r>
    </w:p>
    <w:p w:rsidR="0076335C" w:rsidRDefault="0076335C" w:rsidP="0076335C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</w:p>
    <w:p w:rsidR="005B4A53" w:rsidRDefault="0076335C" w:rsidP="0076335C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 xml:space="preserve">пример: </w:t>
      </w:r>
      <w:hyperlink r:id="rId55" w:history="1">
        <w:r w:rsidRPr="00120200">
          <w:rPr>
            <w:rStyle w:val="a3"/>
            <w:sz w:val="22"/>
            <w:szCs w:val="22"/>
          </w:rPr>
          <w:t>https://www.usla.ru/</w:t>
        </w:r>
      </w:hyperlink>
      <w:r>
        <w:rPr>
          <w:color w:val="000000"/>
          <w:sz w:val="22"/>
          <w:szCs w:val="22"/>
        </w:rPr>
        <w:t xml:space="preserve"> </w:t>
      </w:r>
    </w:p>
    <w:p w:rsidR="0076335C" w:rsidRDefault="0076335C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</w:p>
    <w:p w:rsidR="0076335C" w:rsidRDefault="0076335C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noProof/>
        </w:rPr>
      </w:pPr>
    </w:p>
    <w:p w:rsidR="0076335C" w:rsidRDefault="0076335C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7F33560" wp14:editId="5C0E729B">
            <wp:extent cx="5940425" cy="28733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13974"/>
                    <a:stretch/>
                  </pic:blipFill>
                  <pic:spPr bwMode="auto">
                    <a:xfrm>
                      <a:off x="0" y="0"/>
                      <a:ext cx="5940425" cy="287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35C" w:rsidRDefault="0076335C" w:rsidP="0076335C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</w:p>
    <w:p w:rsidR="0076335C" w:rsidRDefault="0076335C" w:rsidP="0076335C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</w:p>
    <w:p w:rsidR="0076335C" w:rsidRDefault="0076335C" w:rsidP="0076335C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</w:p>
    <w:p w:rsidR="0076335C" w:rsidRDefault="0076335C" w:rsidP="0076335C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</w:p>
    <w:p w:rsidR="0076335C" w:rsidRDefault="0076335C" w:rsidP="0076335C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</w:p>
    <w:p w:rsidR="0076335C" w:rsidRDefault="0076335C" w:rsidP="0076335C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</w:p>
    <w:p w:rsidR="0076335C" w:rsidRDefault="0076335C" w:rsidP="0076335C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lastRenderedPageBreak/>
        <w:t xml:space="preserve">пример: </w:t>
      </w:r>
      <w:hyperlink r:id="rId57" w:history="1">
        <w:r w:rsidRPr="00120200">
          <w:rPr>
            <w:rStyle w:val="a3"/>
            <w:sz w:val="22"/>
            <w:szCs w:val="22"/>
          </w:rPr>
          <w:t>https://spbu.ru/</w:t>
        </w:r>
      </w:hyperlink>
      <w:r>
        <w:rPr>
          <w:color w:val="000000"/>
          <w:sz w:val="22"/>
          <w:szCs w:val="22"/>
        </w:rPr>
        <w:t xml:space="preserve"> </w:t>
      </w:r>
    </w:p>
    <w:p w:rsidR="0076335C" w:rsidRDefault="0076335C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noProof/>
        </w:rPr>
      </w:pPr>
    </w:p>
    <w:p w:rsidR="0076335C" w:rsidRDefault="0076335C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1D68947" wp14:editId="6224F1C2">
            <wp:extent cx="5940425" cy="32067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3992"/>
                    <a:stretch/>
                  </pic:blipFill>
                  <pic:spPr bwMode="auto">
                    <a:xfrm>
                      <a:off x="0" y="0"/>
                      <a:ext cx="5940425" cy="320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35C" w:rsidRDefault="0076335C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</w:p>
    <w:p w:rsidR="0076335C" w:rsidRPr="00E4723B" w:rsidRDefault="0076335C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b/>
          <w:sz w:val="22"/>
          <w:szCs w:val="22"/>
        </w:rPr>
        <w:t>3</w:t>
      </w:r>
      <w:r w:rsidRPr="00E4723B">
        <w:rPr>
          <w:b/>
          <w:color w:val="000000"/>
          <w:sz w:val="22"/>
          <w:szCs w:val="22"/>
        </w:rPr>
        <w:t xml:space="preserve"> блок</w:t>
      </w:r>
    </w:p>
    <w:p w:rsidR="005B4A53" w:rsidRPr="00151FF9" w:rsidRDefault="005B4A53" w:rsidP="005B4A5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  <w:tab w:val="left" w:pos="9471"/>
        </w:tabs>
        <w:suppressAutoHyphens/>
        <w:spacing w:line="276" w:lineRule="auto"/>
        <w:ind w:left="284" w:hanging="1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Новости выводить 5 последних анонса на страницу. Новости имеют следующий вид:</w:t>
      </w:r>
    </w:p>
    <w:p w:rsidR="005B4A53" w:rsidRPr="00E4723B" w:rsidRDefault="005B4A53" w:rsidP="005B4A5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  <w:tab w:val="left" w:pos="1440"/>
        </w:tabs>
        <w:suppressAutoHyphens/>
        <w:spacing w:line="276" w:lineRule="auto"/>
        <w:ind w:left="284" w:hanging="1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Изображение;</w:t>
      </w:r>
    </w:p>
    <w:p w:rsidR="005B4A53" w:rsidRPr="00E4723B" w:rsidRDefault="005B4A53" w:rsidP="005B4A5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  <w:tab w:val="left" w:pos="1440"/>
        </w:tabs>
        <w:suppressAutoHyphens/>
        <w:spacing w:line="276" w:lineRule="auto"/>
        <w:ind w:left="284" w:hanging="1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Заголовок;</w:t>
      </w:r>
    </w:p>
    <w:p w:rsidR="005B4A53" w:rsidRPr="00E4723B" w:rsidRDefault="005B4A53" w:rsidP="005B4A5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  <w:tab w:val="left" w:pos="1440"/>
        </w:tabs>
        <w:suppressAutoHyphens/>
        <w:spacing w:line="276" w:lineRule="auto"/>
        <w:ind w:left="284" w:hanging="1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Короткий текст (</w:t>
      </w:r>
      <w:r w:rsidRPr="00E4723B">
        <w:rPr>
          <w:sz w:val="22"/>
          <w:szCs w:val="22"/>
        </w:rPr>
        <w:t>ссылка на новость если есть наличие в других информационных ресурсах)</w:t>
      </w:r>
      <w:r w:rsidRPr="00E4723B">
        <w:rPr>
          <w:color w:val="000000"/>
          <w:sz w:val="22"/>
          <w:szCs w:val="22"/>
        </w:rPr>
        <w:t>;</w:t>
      </w:r>
    </w:p>
    <w:p w:rsidR="005B4A53" w:rsidRPr="00E4723B" w:rsidRDefault="005B4A53" w:rsidP="005B4A5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  <w:tab w:val="left" w:pos="1440"/>
        </w:tabs>
        <w:suppressAutoHyphens/>
        <w:spacing w:line="276" w:lineRule="auto"/>
        <w:ind w:left="284" w:hanging="1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Дата публикации.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</w:p>
    <w:p w:rsidR="005B4A53" w:rsidRPr="00151FF9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При переходе на новость подробнее можно ознакомится с новостью полностью:</w:t>
      </w:r>
    </w:p>
    <w:p w:rsidR="005B4A53" w:rsidRPr="00E4723B" w:rsidRDefault="005B4A53" w:rsidP="005B4A5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="284" w:hanging="1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Заголовок.</w:t>
      </w:r>
    </w:p>
    <w:p w:rsidR="005B4A53" w:rsidRPr="00E4723B" w:rsidRDefault="005B4A53" w:rsidP="005B4A5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="284" w:hanging="1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Дата публикации.</w:t>
      </w:r>
    </w:p>
    <w:p w:rsidR="005B4A53" w:rsidRPr="00E4723B" w:rsidRDefault="005B4A53" w:rsidP="005B4A5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="284" w:hanging="1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Изображение.</w:t>
      </w:r>
    </w:p>
    <w:p w:rsidR="005B4A53" w:rsidRPr="00E4723B" w:rsidRDefault="005B4A53" w:rsidP="005B4A5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="284" w:hanging="1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Полный текст.</w:t>
      </w:r>
    </w:p>
    <w:p w:rsidR="005B4A53" w:rsidRPr="00E4723B" w:rsidRDefault="005B4A53" w:rsidP="005B4A5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="284" w:hanging="1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Ссылки на поделит</w:t>
      </w:r>
      <w:r w:rsidRPr="00E4723B">
        <w:rPr>
          <w:sz w:val="22"/>
          <w:szCs w:val="22"/>
        </w:rPr>
        <w:t>ь</w:t>
      </w:r>
      <w:r w:rsidRPr="00E4723B">
        <w:rPr>
          <w:color w:val="000000"/>
          <w:sz w:val="22"/>
          <w:szCs w:val="22"/>
        </w:rPr>
        <w:t xml:space="preserve">ся (в социальных сетях </w:t>
      </w:r>
      <w:r w:rsidRPr="00E4723B">
        <w:rPr>
          <w:color w:val="000000"/>
          <w:sz w:val="22"/>
          <w:szCs w:val="22"/>
          <w:lang w:val="en-US"/>
        </w:rPr>
        <w:t>Facebook</w:t>
      </w:r>
      <w:r w:rsidRPr="00E4723B">
        <w:rPr>
          <w:color w:val="000000"/>
          <w:sz w:val="22"/>
          <w:szCs w:val="22"/>
        </w:rPr>
        <w:t xml:space="preserve">, </w:t>
      </w:r>
      <w:proofErr w:type="spellStart"/>
      <w:r w:rsidRPr="00E4723B">
        <w:rPr>
          <w:color w:val="000000"/>
          <w:sz w:val="22"/>
          <w:szCs w:val="22"/>
        </w:rPr>
        <w:t>Twitter</w:t>
      </w:r>
      <w:proofErr w:type="spellEnd"/>
      <w:r w:rsidRPr="00E4723B">
        <w:rPr>
          <w:sz w:val="22"/>
          <w:szCs w:val="22"/>
        </w:rPr>
        <w:t>, VK)</w:t>
      </w:r>
      <w:r w:rsidRPr="00E4723B">
        <w:rPr>
          <w:color w:val="000000"/>
          <w:sz w:val="22"/>
          <w:szCs w:val="22"/>
        </w:rPr>
        <w:t>.</w:t>
      </w:r>
    </w:p>
    <w:p w:rsidR="005B4A53" w:rsidRPr="00E4723B" w:rsidRDefault="005B4A53" w:rsidP="005B4A5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="284" w:hanging="1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Ссылка вернутся к списку новостей.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sz w:val="22"/>
          <w:szCs w:val="22"/>
        </w:rPr>
      </w:pPr>
      <w:r w:rsidRPr="00E4723B">
        <w:rPr>
          <w:sz w:val="22"/>
          <w:szCs w:val="22"/>
        </w:rPr>
        <w:t xml:space="preserve">Пример: </w:t>
      </w:r>
      <w:hyperlink r:id="rId59" w:history="1">
        <w:r w:rsidR="0076335C" w:rsidRPr="00120200">
          <w:rPr>
            <w:rStyle w:val="a3"/>
            <w:sz w:val="22"/>
            <w:szCs w:val="22"/>
          </w:rPr>
          <w:t>https://sp</w:t>
        </w:r>
        <w:r w:rsidR="0076335C" w:rsidRPr="00120200">
          <w:rPr>
            <w:rStyle w:val="a3"/>
            <w:sz w:val="22"/>
            <w:szCs w:val="22"/>
          </w:rPr>
          <w:t>b</w:t>
        </w:r>
        <w:r w:rsidR="0076335C" w:rsidRPr="00120200">
          <w:rPr>
            <w:rStyle w:val="a3"/>
            <w:sz w:val="22"/>
            <w:szCs w:val="22"/>
          </w:rPr>
          <w:t>u.ru</w:t>
        </w:r>
      </w:hyperlink>
      <w:r w:rsidR="0076335C">
        <w:rPr>
          <w:sz w:val="22"/>
          <w:szCs w:val="22"/>
        </w:rPr>
        <w:t xml:space="preserve"> </w:t>
      </w:r>
    </w:p>
    <w:p w:rsidR="0076335C" w:rsidRDefault="0076335C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  <w:tab w:val="left" w:pos="1440"/>
        </w:tabs>
        <w:spacing w:line="276" w:lineRule="auto"/>
        <w:ind w:left="284" w:hanging="1"/>
        <w:jc w:val="both"/>
        <w:rPr>
          <w:noProof/>
        </w:rPr>
      </w:pPr>
    </w:p>
    <w:p w:rsidR="005B4A53" w:rsidRDefault="0076335C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  <w:tab w:val="left" w:pos="1440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5BBC200" wp14:editId="56F154BC">
            <wp:extent cx="5940425" cy="31591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t="5418"/>
                    <a:stretch/>
                  </pic:blipFill>
                  <pic:spPr bwMode="auto"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35C" w:rsidRPr="00E4723B" w:rsidRDefault="0076335C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  <w:tab w:val="left" w:pos="1440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</w:p>
    <w:p w:rsidR="005B4A53" w:rsidRPr="00E4723B" w:rsidRDefault="005B4A53" w:rsidP="0076335C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</w:p>
    <w:p w:rsidR="005B4A53" w:rsidRPr="003762C0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jc w:val="both"/>
        <w:rPr>
          <w:color w:val="000000"/>
          <w:sz w:val="22"/>
          <w:szCs w:val="22"/>
          <w:lang w:val="ky-KG"/>
        </w:rPr>
      </w:pP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b/>
          <w:sz w:val="22"/>
          <w:szCs w:val="22"/>
        </w:rPr>
        <w:t>5</w:t>
      </w:r>
      <w:r w:rsidRPr="00E4723B">
        <w:rPr>
          <w:b/>
          <w:color w:val="000000"/>
          <w:sz w:val="22"/>
          <w:szCs w:val="22"/>
        </w:rPr>
        <w:t xml:space="preserve"> блок</w:t>
      </w:r>
    </w:p>
    <w:p w:rsidR="005B4A53" w:rsidRPr="00E4723B" w:rsidRDefault="005B4A53" w:rsidP="005B4A5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="284" w:hanging="1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Подвал сайта является общим блоком для всех страниц сайта и включает в себя:</w:t>
      </w:r>
    </w:p>
    <w:p w:rsidR="005B4A53" w:rsidRPr="00E4723B" w:rsidRDefault="005B4A53" w:rsidP="005B4A5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  <w:tab w:val="left" w:pos="1440"/>
        </w:tabs>
        <w:suppressAutoHyphens/>
        <w:spacing w:line="276" w:lineRule="auto"/>
        <w:ind w:left="284" w:hanging="1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 xml:space="preserve">Краткую информацию о КГЮА; </w:t>
      </w:r>
    </w:p>
    <w:p w:rsidR="005B4A53" w:rsidRPr="00E4723B" w:rsidRDefault="005B4A53" w:rsidP="005B4A5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  <w:tab w:val="left" w:pos="1440"/>
        </w:tabs>
        <w:suppressAutoHyphens/>
        <w:spacing w:line="276" w:lineRule="auto"/>
        <w:ind w:left="284" w:hanging="1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Контакты;</w:t>
      </w:r>
    </w:p>
    <w:p w:rsidR="005B4A53" w:rsidRPr="00E4723B" w:rsidRDefault="005B4A53" w:rsidP="005B4A5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  <w:tab w:val="left" w:pos="1440"/>
        </w:tabs>
        <w:suppressAutoHyphens/>
        <w:spacing w:line="276" w:lineRule="auto"/>
        <w:ind w:left="284" w:hanging="1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 xml:space="preserve">Ссылки на социальные сети с иконками; </w:t>
      </w:r>
    </w:p>
    <w:p w:rsidR="005B4A53" w:rsidRPr="003762C0" w:rsidRDefault="005B4A53" w:rsidP="005B4A5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  <w:tab w:val="left" w:pos="1440"/>
        </w:tabs>
        <w:suppressAutoHyphens/>
        <w:spacing w:line="276" w:lineRule="auto"/>
        <w:ind w:left="284" w:hanging="1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Адрес ВУЗа.</w:t>
      </w:r>
    </w:p>
    <w:p w:rsidR="0076335C" w:rsidRDefault="0076335C" w:rsidP="0076335C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  <w:tab w:val="left" w:pos="1440"/>
        </w:tabs>
        <w:spacing w:line="276" w:lineRule="auto"/>
        <w:jc w:val="both"/>
        <w:rPr>
          <w:sz w:val="22"/>
          <w:szCs w:val="22"/>
        </w:rPr>
      </w:pPr>
    </w:p>
    <w:p w:rsidR="0076335C" w:rsidRPr="00E4723B" w:rsidRDefault="0076335C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  <w:tab w:val="left" w:pos="1440"/>
        </w:tabs>
        <w:spacing w:line="276" w:lineRule="auto"/>
        <w:ind w:left="284" w:hanging="1"/>
        <w:jc w:val="both"/>
        <w:rPr>
          <w:sz w:val="22"/>
          <w:szCs w:val="22"/>
        </w:rPr>
      </w:pP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b/>
          <w:color w:val="000000"/>
          <w:sz w:val="22"/>
          <w:szCs w:val="22"/>
        </w:rPr>
        <w:t>Требования к административной панели Сайта</w:t>
      </w:r>
    </w:p>
    <w:p w:rsidR="005B4A53" w:rsidRPr="00E4723B" w:rsidRDefault="005B4A53" w:rsidP="005B4A53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pacing w:line="276" w:lineRule="auto"/>
        <w:ind w:left="284" w:hanging="1"/>
        <w:jc w:val="both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Часть сайта, в которую имеют доступ только администраторы, скрыта паролем. Служит для изменения информации на сайте.</w:t>
      </w:r>
    </w:p>
    <w:p w:rsidR="005B4A53" w:rsidRPr="00E4723B" w:rsidRDefault="005B4A53" w:rsidP="005B4A5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</w:tabs>
        <w:suppressAutoHyphens/>
        <w:spacing w:line="276" w:lineRule="auto"/>
        <w:ind w:left="284" w:hanging="1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Предусмотреть следующие роли:</w:t>
      </w:r>
    </w:p>
    <w:p w:rsidR="005B4A53" w:rsidRPr="00824435" w:rsidRDefault="005B4A53" w:rsidP="005B4A5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  <w:tab w:val="left" w:pos="1440"/>
        </w:tabs>
        <w:suppressAutoHyphens/>
        <w:spacing w:line="276" w:lineRule="auto"/>
        <w:ind w:left="284" w:hanging="1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824435">
        <w:rPr>
          <w:color w:val="000000"/>
          <w:sz w:val="22"/>
          <w:szCs w:val="22"/>
          <w:lang w:val="ky-KG"/>
        </w:rPr>
        <w:t xml:space="preserve">Супер администратор </w:t>
      </w:r>
      <w:r>
        <w:rPr>
          <w:color w:val="000000"/>
          <w:sz w:val="22"/>
          <w:szCs w:val="22"/>
          <w:lang w:val="ky-KG"/>
        </w:rPr>
        <w:t xml:space="preserve">– имеет полный доступ к адмиминистративной панели сайта и имеет возможнось передачи доступа к сайту редакторам </w:t>
      </w:r>
      <w:r w:rsidRPr="00824435">
        <w:rPr>
          <w:color w:val="000000"/>
          <w:sz w:val="22"/>
          <w:szCs w:val="22"/>
          <w:lang w:val="ky-KG"/>
        </w:rPr>
        <w:t>(1 человек)</w:t>
      </w:r>
      <w:r>
        <w:rPr>
          <w:color w:val="000000"/>
          <w:sz w:val="22"/>
          <w:szCs w:val="22"/>
          <w:lang w:val="ky-KG"/>
        </w:rPr>
        <w:t>;</w:t>
      </w:r>
    </w:p>
    <w:p w:rsidR="005B4A53" w:rsidRPr="00E4723B" w:rsidRDefault="005B4A53" w:rsidP="005B4A5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  <w:tab w:val="left" w:pos="1440"/>
        </w:tabs>
        <w:suppressAutoHyphens/>
        <w:spacing w:line="276" w:lineRule="auto"/>
        <w:ind w:left="284" w:hanging="1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Администратор – имеет </w:t>
      </w:r>
      <w:r w:rsidRPr="00E4723B">
        <w:rPr>
          <w:color w:val="000000"/>
          <w:sz w:val="22"/>
          <w:szCs w:val="22"/>
        </w:rPr>
        <w:t>доступ для изменения любой информации на сайте</w:t>
      </w:r>
      <w:r>
        <w:rPr>
          <w:color w:val="000000"/>
          <w:sz w:val="22"/>
          <w:szCs w:val="22"/>
        </w:rPr>
        <w:t xml:space="preserve"> с разрешения супер администратор</w:t>
      </w:r>
      <w:r>
        <w:rPr>
          <w:color w:val="000000"/>
          <w:sz w:val="22"/>
          <w:szCs w:val="22"/>
          <w:lang w:val="ky-KG"/>
        </w:rPr>
        <w:t>а</w:t>
      </w:r>
      <w:r>
        <w:rPr>
          <w:color w:val="000000"/>
          <w:sz w:val="22"/>
          <w:szCs w:val="22"/>
        </w:rPr>
        <w:t xml:space="preserve"> </w:t>
      </w:r>
      <w:r w:rsidRPr="00E4723B">
        <w:rPr>
          <w:color w:val="000000"/>
          <w:sz w:val="22"/>
          <w:szCs w:val="22"/>
        </w:rPr>
        <w:t>(1 чело</w:t>
      </w:r>
      <w:r w:rsidRPr="00E4723B">
        <w:rPr>
          <w:sz w:val="22"/>
          <w:szCs w:val="22"/>
        </w:rPr>
        <w:t xml:space="preserve">век); </w:t>
      </w:r>
    </w:p>
    <w:p w:rsidR="005B4A53" w:rsidRPr="003762C0" w:rsidRDefault="005B4A53" w:rsidP="005B4A5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  <w:tab w:val="left" w:pos="284"/>
          <w:tab w:val="left" w:pos="426"/>
          <w:tab w:val="left" w:pos="720"/>
          <w:tab w:val="left" w:pos="851"/>
          <w:tab w:val="left" w:pos="993"/>
          <w:tab w:val="left" w:pos="1440"/>
        </w:tabs>
        <w:suppressAutoHyphens/>
        <w:spacing w:line="276" w:lineRule="auto"/>
        <w:ind w:left="284" w:hanging="1"/>
        <w:jc w:val="both"/>
        <w:textDirection w:val="btLr"/>
        <w:textAlignment w:val="top"/>
        <w:outlineLvl w:val="0"/>
        <w:rPr>
          <w:color w:val="000000"/>
          <w:sz w:val="22"/>
          <w:szCs w:val="22"/>
        </w:rPr>
      </w:pPr>
      <w:r w:rsidRPr="00E4723B">
        <w:rPr>
          <w:color w:val="000000"/>
          <w:sz w:val="22"/>
          <w:szCs w:val="22"/>
        </w:rPr>
        <w:t>Редактор – имеет частичный доступ для изменения</w:t>
      </w:r>
      <w:r w:rsidRPr="00E4723B">
        <w:rPr>
          <w:sz w:val="22"/>
          <w:szCs w:val="22"/>
        </w:rPr>
        <w:t xml:space="preserve">, обновления </w:t>
      </w:r>
      <w:r w:rsidRPr="00E4723B">
        <w:rPr>
          <w:color w:val="000000"/>
          <w:sz w:val="22"/>
          <w:szCs w:val="22"/>
        </w:rPr>
        <w:t>информации на сайте (2 человека)</w:t>
      </w:r>
      <w:r>
        <w:rPr>
          <w:sz w:val="22"/>
          <w:szCs w:val="22"/>
          <w:lang w:val="ky-KG"/>
        </w:rPr>
        <w:t>.</w:t>
      </w:r>
    </w:p>
    <w:p w:rsidR="0089289A" w:rsidRDefault="0089289A"/>
    <w:sectPr w:rsidR="008928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D1FA4"/>
    <w:multiLevelType w:val="multilevel"/>
    <w:tmpl w:val="3C9A3EDE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1">
    <w:nsid w:val="13CB7651"/>
    <w:multiLevelType w:val="multilevel"/>
    <w:tmpl w:val="8E444D32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2">
    <w:nsid w:val="15922C19"/>
    <w:multiLevelType w:val="multilevel"/>
    <w:tmpl w:val="11CAEFD2"/>
    <w:lvl w:ilvl="0">
      <w:start w:val="1"/>
      <w:numFmt w:val="bullet"/>
      <w:lvlText w:val="●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○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3">
    <w:nsid w:val="1D9C17B8"/>
    <w:multiLevelType w:val="multilevel"/>
    <w:tmpl w:val="597EA53A"/>
    <w:lvl w:ilvl="0">
      <w:start w:val="1"/>
      <w:numFmt w:val="bullet"/>
      <w:lvlText w:val="−"/>
      <w:lvlJc w:val="left"/>
      <w:pPr>
        <w:ind w:left="0" w:firstLine="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4">
    <w:nsid w:val="2D85042B"/>
    <w:multiLevelType w:val="multilevel"/>
    <w:tmpl w:val="28CA5508"/>
    <w:lvl w:ilvl="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5">
    <w:nsid w:val="40EE1A50"/>
    <w:multiLevelType w:val="multilevel"/>
    <w:tmpl w:val="508EEA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nsid w:val="628B332B"/>
    <w:multiLevelType w:val="multilevel"/>
    <w:tmpl w:val="8B7EED8C"/>
    <w:lvl w:ilvl="0">
      <w:start w:val="1"/>
      <w:numFmt w:val="bullet"/>
      <w:lvlText w:val="●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-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7">
    <w:nsid w:val="6DE958A3"/>
    <w:multiLevelType w:val="multilevel"/>
    <w:tmpl w:val="6A5CB4DC"/>
    <w:lvl w:ilvl="0">
      <w:start w:val="1"/>
      <w:numFmt w:val="bullet"/>
      <w:lvlText w:val="●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○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8">
    <w:nsid w:val="742D41B2"/>
    <w:multiLevelType w:val="multilevel"/>
    <w:tmpl w:val="195A0BE8"/>
    <w:lvl w:ilvl="0">
      <w:start w:val="1"/>
      <w:numFmt w:val="bullet"/>
      <w:lvlText w:val="●"/>
      <w:lvlJc w:val="left"/>
      <w:pPr>
        <w:ind w:left="644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>
    <w:abstractNumId w:val="7"/>
  </w:num>
  <w:num w:numId="2">
    <w:abstractNumId w:val="8"/>
  </w:num>
  <w:num w:numId="3">
    <w:abstractNumId w:val="2"/>
  </w:num>
  <w:num w:numId="4">
    <w:abstractNumId w:val="0"/>
  </w:num>
  <w:num w:numId="5">
    <w:abstractNumId w:val="4"/>
  </w:num>
  <w:num w:numId="6">
    <w:abstractNumId w:val="5"/>
  </w:num>
  <w:num w:numId="7">
    <w:abstractNumId w:val="3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A53"/>
    <w:rsid w:val="004C184B"/>
    <w:rsid w:val="005B4A53"/>
    <w:rsid w:val="0076335C"/>
    <w:rsid w:val="0089289A"/>
    <w:rsid w:val="008D1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6EF2FA8-21B0-4C3B-A820-3FA1C3567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4A5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5B4A53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7633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sla.kg/nauka/dissertatsionnyi-sovet/svedeniia-o-chlenakh-dissertatsionnogo-soveta" TargetMode="External"/><Relationship Id="rId18" Type="http://schemas.openxmlformats.org/officeDocument/2006/relationships/hyperlink" Target="https://www.ksla.kg/nauka/dissertatsionnyi-sovet/pasporta-spetsialistov" TargetMode="External"/><Relationship Id="rId26" Type="http://schemas.openxmlformats.org/officeDocument/2006/relationships/hyperlink" Target="https://www.ksla.kg/nauka/nauchnye-izdaniia-kgiua/informatsiia-redaktsionnoi-kollegii-zhurnala-vestnik-kyrgyzskoi-gosudarstvennoi-iuridicheskoi-akademii" TargetMode="External"/><Relationship Id="rId39" Type="http://schemas.openxmlformats.org/officeDocument/2006/relationships/hyperlink" Target="https://xn--c1azic8c.xn--p1ai/entrance/magistratura/" TargetMode="External"/><Relationship Id="rId21" Type="http://schemas.openxmlformats.org/officeDocument/2006/relationships/hyperlink" Target="https://www.ksla.kg/nauka/dissertatsionnyi-sovet/otzyvy" TargetMode="External"/><Relationship Id="rId34" Type="http://schemas.openxmlformats.org/officeDocument/2006/relationships/hyperlink" Target="https://xn--c1azic8c.xn--p1ai/entrance/superservice/" TargetMode="External"/><Relationship Id="rId42" Type="http://schemas.openxmlformats.org/officeDocument/2006/relationships/hyperlink" Target="https://xn--c1azic8c.xn--p1ai/students/studencheskoe-samoupravlenie.php" TargetMode="External"/><Relationship Id="rId47" Type="http://schemas.openxmlformats.org/officeDocument/2006/relationships/hyperlink" Target="https://xn--c1azic8c.xn--p1ai/science/mezhdunarodnaya-deyatelnost/inostrannomu-studentu/" TargetMode="External"/><Relationship Id="rId50" Type="http://schemas.openxmlformats.org/officeDocument/2006/relationships/hyperlink" Target="https://xn--c1azic8c.xn--p1ai/for-employees/labour-protection/" TargetMode="External"/><Relationship Id="rId55" Type="http://schemas.openxmlformats.org/officeDocument/2006/relationships/hyperlink" Target="https://www.usla.ru/" TargetMode="External"/><Relationship Id="rId7" Type="http://schemas.openxmlformats.org/officeDocument/2006/relationships/hyperlink" Target="https://www.usla.ru/institute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ksla.kg/nauka/dissertatsionnyi-sovet/pasporta-spetsialistov" TargetMode="External"/><Relationship Id="rId20" Type="http://schemas.openxmlformats.org/officeDocument/2006/relationships/hyperlink" Target="https://www.ksla.kg/nauka/dissertatsionnyi-sovet/dissertatsii" TargetMode="External"/><Relationship Id="rId29" Type="http://schemas.openxmlformats.org/officeDocument/2006/relationships/hyperlink" Target="https://www.ksla.kg/nauka/nauchnye-izdaniia-kgiua/obrazets-oformleniia-stati" TargetMode="External"/><Relationship Id="rId41" Type="http://schemas.openxmlformats.org/officeDocument/2006/relationships/hyperlink" Target="https://xn--c1azic8c.xn--p1ai/students/dokumenty-obuchayushchemusya.php" TargetMode="External"/><Relationship Id="rId54" Type="http://schemas.openxmlformats.org/officeDocument/2006/relationships/hyperlink" Target="https://www.usla.ru/" TargetMode="Externa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usla.ru/departments/" TargetMode="External"/><Relationship Id="rId11" Type="http://schemas.openxmlformats.org/officeDocument/2006/relationships/hyperlink" Target="http://www.fa.ru/pages/vtour.aspx" TargetMode="External"/><Relationship Id="rId24" Type="http://schemas.openxmlformats.org/officeDocument/2006/relationships/hyperlink" Target="https://www.ksla.kg/nauka/dissertatsionnyi-sovet/stranitsa" TargetMode="External"/><Relationship Id="rId32" Type="http://schemas.openxmlformats.org/officeDocument/2006/relationships/hyperlink" Target="https://www.ksla.kg/proektnaia-rabota/masterskaia-prava" TargetMode="External"/><Relationship Id="rId37" Type="http://schemas.openxmlformats.org/officeDocument/2006/relationships/hyperlink" Target="https://xn--c1azic8c.xn--p1ai/entrance/bakalavriat/" TargetMode="External"/><Relationship Id="rId40" Type="http://schemas.openxmlformats.org/officeDocument/2006/relationships/hyperlink" Target="https://www.usla.ru/departments/moreinfo.php?detal=197&amp;moreinfo_id=16" TargetMode="External"/><Relationship Id="rId45" Type="http://schemas.openxmlformats.org/officeDocument/2006/relationships/hyperlink" Target="https://xn--c1azic8c.xn--p1ai/science/mezhdunarodnaya-deyatelnost/inostrannomu-studentu/" TargetMode="External"/><Relationship Id="rId53" Type="http://schemas.openxmlformats.org/officeDocument/2006/relationships/image" Target="media/image1.png"/><Relationship Id="rId58" Type="http://schemas.openxmlformats.org/officeDocument/2006/relationships/image" Target="media/image3.png"/><Relationship Id="rId5" Type="http://schemas.openxmlformats.org/officeDocument/2006/relationships/hyperlink" Target="https://spbu.ru/" TargetMode="External"/><Relationship Id="rId15" Type="http://schemas.openxmlformats.org/officeDocument/2006/relationships/hyperlink" Target="https://www.ksla.kg/nauka/dissertatsionnyi-sovet/pasporta-spetsialnostei" TargetMode="External"/><Relationship Id="rId23" Type="http://schemas.openxmlformats.org/officeDocument/2006/relationships/hyperlink" Target="https://www.ksla.kg/nauka/dissertatsionnyi-sovet/elektronnaia-ochered" TargetMode="External"/><Relationship Id="rId28" Type="http://schemas.openxmlformats.org/officeDocument/2006/relationships/hyperlink" Target="https://www.ksla.kg/nauka/nauchnye-izdaniia-kgiua/informatsiia-redaktsionnoi-kollegii-zhurnala-vestnik-kyrgyzskoi-gosudarstvennoi-iuridicheskoi-akademii" TargetMode="External"/><Relationship Id="rId36" Type="http://schemas.openxmlformats.org/officeDocument/2006/relationships/hyperlink" Target="https://xn--c1azic8c.xn--p1ai/entrance/spo/" TargetMode="External"/><Relationship Id="rId49" Type="http://schemas.openxmlformats.org/officeDocument/2006/relationships/hyperlink" Target="https://xn--c1azic8c.xn--p1ai/for-employees/vakansii/" TargetMode="External"/><Relationship Id="rId57" Type="http://schemas.openxmlformats.org/officeDocument/2006/relationships/hyperlink" Target="https://spbu.ru/" TargetMode="External"/><Relationship Id="rId61" Type="http://schemas.openxmlformats.org/officeDocument/2006/relationships/fontTable" Target="fontTable.xml"/><Relationship Id="rId10" Type="http://schemas.openxmlformats.org/officeDocument/2006/relationships/hyperlink" Target="http://do-portal.ksla.kg" TargetMode="External"/><Relationship Id="rId19" Type="http://schemas.openxmlformats.org/officeDocument/2006/relationships/hyperlink" Target="https://www.ksla.kg/nauka/dissertatsionnyi-sovet/avtoreferaty" TargetMode="External"/><Relationship Id="rId31" Type="http://schemas.openxmlformats.org/officeDocument/2006/relationships/hyperlink" Target="https://www.ksla.kg/proektnaia-rabota/uchebno-innovatsionnyi-kriminalisticheskii-kompleks-im-ggrossa" TargetMode="External"/><Relationship Id="rId44" Type="http://schemas.openxmlformats.org/officeDocument/2006/relationships/hyperlink" Target="https://xn--c1azic8c.xn--p1ai/departments/?detal=372" TargetMode="External"/><Relationship Id="rId52" Type="http://schemas.openxmlformats.org/officeDocument/2006/relationships/hyperlink" Target="https://spbu.ru/" TargetMode="External"/><Relationship Id="rId6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www.ksla.kg/ru/personal/" TargetMode="External"/><Relationship Id="rId14" Type="http://schemas.openxmlformats.org/officeDocument/2006/relationships/hyperlink" Target="https://www.ksla.kg/nauka/dissertatsionnyi-sovet/prikaz" TargetMode="External"/><Relationship Id="rId22" Type="http://schemas.openxmlformats.org/officeDocument/2006/relationships/hyperlink" Target="https://www.ksla.kg/nauka/dissertatsionnyi-sovet/obiavleniia" TargetMode="External"/><Relationship Id="rId27" Type="http://schemas.openxmlformats.org/officeDocument/2006/relationships/hyperlink" Target="https://www.ksla.kg/nauka/nauchnye-izdaniia-kgiua/informatsiia-redaktsionnoi-kollegii-zhurnala-vestnik-kyrgyzskoi-gosudarstvennoi-iuridicheskoi-akademii" TargetMode="External"/><Relationship Id="rId30" Type="http://schemas.openxmlformats.org/officeDocument/2006/relationships/hyperlink" Target="https://www.ksla.kg/proektnaia-rabota/e-learning" TargetMode="External"/><Relationship Id="rId35" Type="http://schemas.openxmlformats.org/officeDocument/2006/relationships/hyperlink" Target="https://www.usla.ru/document/?id=98" TargetMode="External"/><Relationship Id="rId43" Type="http://schemas.openxmlformats.org/officeDocument/2006/relationships/hyperlink" Target="https://xn--c1azic8c.xn--p1ai/students/praktika-i-trudoustroystvo/" TargetMode="External"/><Relationship Id="rId48" Type="http://schemas.openxmlformats.org/officeDocument/2006/relationships/hyperlink" Target="https://xn--c1azic8c.xn--p1ai/students/extracurricular-activities/stud-teams/" TargetMode="External"/><Relationship Id="rId56" Type="http://schemas.openxmlformats.org/officeDocument/2006/relationships/image" Target="media/image2.png"/><Relationship Id="rId8" Type="http://schemas.openxmlformats.org/officeDocument/2006/relationships/hyperlink" Target="https://www.ksla.kg/ru/personal/" TargetMode="External"/><Relationship Id="rId51" Type="http://schemas.openxmlformats.org/officeDocument/2006/relationships/hyperlink" Target="https://xn--c1azic8c.xn--p1ai/university/ethic-code.php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ksla.kg/nauka/dissertatsionnyi-sovet/dissertatsionnyi-sovet" TargetMode="External"/><Relationship Id="rId17" Type="http://schemas.openxmlformats.org/officeDocument/2006/relationships/hyperlink" Target="https://www.ksla.kg/nauka/dissertatsionnyi-sovet/pasporta-spetsialistov" TargetMode="External"/><Relationship Id="rId25" Type="http://schemas.openxmlformats.org/officeDocument/2006/relationships/hyperlink" Target="https://www.ksla.kg/nauka/nauchnye-izdaniia-kgiua/nauchno-metodicheskii-zhurnal-vestnik-kgiua" TargetMode="External"/><Relationship Id="rId33" Type="http://schemas.openxmlformats.org/officeDocument/2006/relationships/hyperlink" Target="https://www.ksla.kg/proektnaia-rabota/klass-konfutsiia" TargetMode="External"/><Relationship Id="rId38" Type="http://schemas.openxmlformats.org/officeDocument/2006/relationships/hyperlink" Target="https://xn--c1azic8c.xn--p1ai/entrance/specialitet/" TargetMode="External"/><Relationship Id="rId46" Type="http://schemas.openxmlformats.org/officeDocument/2006/relationships/hyperlink" Target="https://xn--c1azic8c.xn--p1ai/science/mezhdunarodnaya-deyatelnost/inostrannomu-studentu/" TargetMode="External"/><Relationship Id="rId59" Type="http://schemas.openxmlformats.org/officeDocument/2006/relationships/hyperlink" Target="https://spbu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1943</Words>
  <Characters>11077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12995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2021-01-25T10:56:00Z</dcterms:created>
  <dcterms:modified xsi:type="dcterms:W3CDTF">2021-02-14T14:17:00Z</dcterms:modified>
</cp:coreProperties>
</file>