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4E7" w:rsidRDefault="001044E7" w:rsidP="001044E7">
      <w:pPr>
        <w:rPr>
          <w:rFonts w:ascii="Cambria" w:hAnsi="Cambria"/>
          <w:b/>
          <w:sz w:val="32"/>
          <w:szCs w:val="32"/>
          <w:u w:val="single"/>
        </w:rPr>
      </w:pPr>
      <w:r>
        <w:rPr>
          <w:rFonts w:ascii="Cambria" w:hAnsi="Cambria"/>
          <w:b/>
          <w:sz w:val="32"/>
          <w:szCs w:val="32"/>
          <w:u w:val="single"/>
        </w:rPr>
        <w:t>Perspective of Topic Selection</w:t>
      </w:r>
      <w:r w:rsidRPr="007F6991">
        <w:rPr>
          <w:rFonts w:ascii="Cambria" w:hAnsi="Cambria"/>
          <w:b/>
          <w:sz w:val="32"/>
          <w:szCs w:val="32"/>
          <w:u w:val="single"/>
        </w:rPr>
        <w:t>:</w:t>
      </w:r>
    </w:p>
    <w:p w:rsidR="001044E7" w:rsidRPr="009C01B6" w:rsidRDefault="001044E7" w:rsidP="001044E7">
      <w:pPr>
        <w:rPr>
          <w:rFonts w:ascii="Cambria" w:hAnsi="Cambria" w:cs="Vrinda"/>
          <w:szCs w:val="30"/>
          <w:lang w:bidi="bn-BD"/>
        </w:rPr>
      </w:pPr>
      <w:r>
        <w:rPr>
          <w:rFonts w:ascii="Cambria" w:hAnsi="Cambria"/>
        </w:rPr>
        <w:t>Ceramics industry is one of the fastest g</w:t>
      </w:r>
      <w:r>
        <w:rPr>
          <w:rFonts w:ascii="Cambria" w:hAnsi="Cambria" w:cs="Vrinda"/>
          <w:szCs w:val="30"/>
          <w:lang w:bidi="bn-BD"/>
        </w:rPr>
        <w:t>rowing industries of our country. The perspectives of choosing to develop the single platform for all companies in this sector are detailed below.</w:t>
      </w:r>
    </w:p>
    <w:p w:rsidR="001044E7" w:rsidRDefault="001044E7" w:rsidP="001044E7">
      <w:pPr>
        <w:numPr>
          <w:ilvl w:val="0"/>
          <w:numId w:val="1"/>
        </w:numPr>
        <w:rPr>
          <w:rFonts w:ascii="Cambria" w:hAnsi="Cambria"/>
        </w:rPr>
      </w:pPr>
      <w:r>
        <w:rPr>
          <w:rFonts w:ascii="Cambria" w:hAnsi="Cambria"/>
        </w:rPr>
        <w:t>Foreign delegates visit our market by contacting only one or two companies</w:t>
      </w:r>
      <w:r w:rsidRPr="001864EE">
        <w:rPr>
          <w:rFonts w:ascii="Cambria" w:hAnsi="Cambria"/>
        </w:rPr>
        <w:t>.</w:t>
      </w:r>
      <w:r>
        <w:rPr>
          <w:rFonts w:ascii="Cambria" w:hAnsi="Cambria"/>
        </w:rPr>
        <w:t xml:space="preserve"> Sometimes they feel the lack of opportunities of choices. As a result, we sometimes lose a vital contract. Hence, we are providing an opportunity for both the foreign delegates and our companies.</w:t>
      </w:r>
    </w:p>
    <w:p w:rsidR="001044E7" w:rsidRDefault="001044E7" w:rsidP="001044E7">
      <w:pPr>
        <w:numPr>
          <w:ilvl w:val="0"/>
          <w:numId w:val="1"/>
        </w:numPr>
        <w:rPr>
          <w:rFonts w:ascii="Cambria" w:hAnsi="Cambria"/>
        </w:rPr>
      </w:pPr>
      <w:r>
        <w:rPr>
          <w:rFonts w:ascii="Cambria" w:hAnsi="Cambria"/>
        </w:rPr>
        <w:t>To help our ceramic companies to attract new foreign customers</w:t>
      </w:r>
    </w:p>
    <w:p w:rsidR="001044E7" w:rsidRPr="00D94B75" w:rsidRDefault="001044E7" w:rsidP="001044E7">
      <w:pPr>
        <w:numPr>
          <w:ilvl w:val="0"/>
          <w:numId w:val="1"/>
        </w:numPr>
        <w:rPr>
          <w:rFonts w:ascii="Cambria" w:hAnsi="Cambria"/>
        </w:rPr>
      </w:pPr>
      <w:r>
        <w:rPr>
          <w:rFonts w:ascii="Cambria" w:hAnsi="Cambria"/>
        </w:rPr>
        <w:t xml:space="preserve">To help our ceramic companies in keeping up-to-date with new inventions and machines in this sector </w:t>
      </w:r>
    </w:p>
    <w:p w:rsidR="001044E7" w:rsidRDefault="001044E7" w:rsidP="001044E7">
      <w:pPr>
        <w:numPr>
          <w:ilvl w:val="0"/>
          <w:numId w:val="1"/>
        </w:numPr>
        <w:rPr>
          <w:rFonts w:ascii="Cambria" w:hAnsi="Cambria"/>
        </w:rPr>
      </w:pPr>
      <w:r w:rsidRPr="001864EE">
        <w:rPr>
          <w:rFonts w:ascii="Cambria" w:hAnsi="Cambria"/>
        </w:rPr>
        <w:t xml:space="preserve">Moreover, in the modern world, people are more conscious about time. Almost all industries are now </w:t>
      </w:r>
      <w:r w:rsidR="00444A71" w:rsidRPr="001864EE">
        <w:rPr>
          <w:rFonts w:ascii="Cambria" w:hAnsi="Cambria"/>
        </w:rPr>
        <w:t>dependent</w:t>
      </w:r>
      <w:r w:rsidRPr="001864EE">
        <w:rPr>
          <w:rFonts w:ascii="Cambria" w:hAnsi="Cambria"/>
        </w:rPr>
        <w:t xml:space="preserve"> on web based </w:t>
      </w:r>
      <w:r>
        <w:rPr>
          <w:rFonts w:ascii="Cambria" w:hAnsi="Cambria"/>
        </w:rPr>
        <w:t>communication.</w:t>
      </w:r>
    </w:p>
    <w:p w:rsidR="001044E7" w:rsidRDefault="001044E7" w:rsidP="001044E7">
      <w:pPr>
        <w:ind w:left="720"/>
        <w:rPr>
          <w:rFonts w:ascii="Cambria" w:hAnsi="Cambria"/>
        </w:rPr>
      </w:pPr>
    </w:p>
    <w:p w:rsidR="001044E7" w:rsidRDefault="001044E7" w:rsidP="001044E7">
      <w:pPr>
        <w:rPr>
          <w:rFonts w:ascii="Cambria" w:hAnsi="Cambria"/>
        </w:rPr>
      </w:pPr>
      <w:r>
        <w:rPr>
          <w:rFonts w:ascii="Cambria" w:hAnsi="Cambria"/>
        </w:rPr>
        <w:t>So, it has</w:t>
      </w:r>
      <w:r w:rsidRPr="001864EE">
        <w:rPr>
          <w:rFonts w:ascii="Cambria" w:hAnsi="Cambria"/>
        </w:rPr>
        <w:t xml:space="preserve"> become a necessity to develop a web platform that can represent our country’s ceramic market in front of </w:t>
      </w:r>
      <w:r>
        <w:rPr>
          <w:rFonts w:ascii="Cambria" w:hAnsi="Cambria"/>
        </w:rPr>
        <w:t>the world.</w:t>
      </w:r>
    </w:p>
    <w:p w:rsidR="001044E7" w:rsidRDefault="001044E7" w:rsidP="001044E7">
      <w:pPr>
        <w:rPr>
          <w:rFonts w:ascii="Cambria" w:hAnsi="Cambria"/>
        </w:rPr>
      </w:pPr>
    </w:p>
    <w:p w:rsidR="001044E7" w:rsidRDefault="001044E7" w:rsidP="001044E7">
      <w:pPr>
        <w:rPr>
          <w:rFonts w:ascii="Cambria" w:hAnsi="Cambria"/>
        </w:rPr>
      </w:pPr>
    </w:p>
    <w:p w:rsidR="001044E7" w:rsidRDefault="001044E7" w:rsidP="001044E7">
      <w:pPr>
        <w:rPr>
          <w:rFonts w:ascii="Cambria" w:hAnsi="Cambria"/>
          <w:b/>
          <w:sz w:val="32"/>
          <w:szCs w:val="32"/>
          <w:u w:val="single"/>
        </w:rPr>
      </w:pPr>
      <w:r>
        <w:rPr>
          <w:rFonts w:ascii="Cambria" w:hAnsi="Cambria"/>
          <w:b/>
          <w:sz w:val="32"/>
          <w:szCs w:val="32"/>
          <w:u w:val="single"/>
        </w:rPr>
        <w:t>Requirements</w:t>
      </w:r>
      <w:r w:rsidRPr="007F6991">
        <w:rPr>
          <w:rFonts w:ascii="Cambria" w:hAnsi="Cambria"/>
          <w:b/>
          <w:sz w:val="32"/>
          <w:szCs w:val="32"/>
          <w:u w:val="single"/>
        </w:rPr>
        <w:t>:</w:t>
      </w:r>
    </w:p>
    <w:p w:rsidR="001044E7" w:rsidRDefault="001044E7" w:rsidP="001044E7">
      <w:pPr>
        <w:rPr>
          <w:rFonts w:ascii="Cambria" w:hAnsi="Cambria"/>
        </w:rPr>
      </w:pPr>
      <w:r>
        <w:rPr>
          <w:rFonts w:ascii="Cambria" w:hAnsi="Cambria"/>
        </w:rPr>
        <w:t>Hardware: Computer.</w:t>
      </w:r>
    </w:p>
    <w:p w:rsidR="001044E7" w:rsidRDefault="001044E7" w:rsidP="001044E7">
      <w:pPr>
        <w:rPr>
          <w:rFonts w:ascii="Cambria" w:hAnsi="Cambria"/>
        </w:rPr>
      </w:pPr>
      <w:r>
        <w:rPr>
          <w:rFonts w:ascii="Cambria" w:hAnsi="Cambria"/>
        </w:rPr>
        <w:t>Software: Visual Studio, MYSQL Server, etc.</w:t>
      </w:r>
    </w:p>
    <w:p w:rsidR="001044E7" w:rsidRDefault="001044E7" w:rsidP="001044E7">
      <w:pPr>
        <w:rPr>
          <w:rFonts w:ascii="Cambria" w:hAnsi="Cambria"/>
        </w:rPr>
      </w:pPr>
      <w:r>
        <w:rPr>
          <w:rFonts w:ascii="Cambria" w:hAnsi="Cambria"/>
        </w:rPr>
        <w:t>Information: Data of various Ceramics companies.</w:t>
      </w:r>
    </w:p>
    <w:p w:rsidR="001044E7" w:rsidRDefault="001044E7" w:rsidP="001044E7">
      <w:pPr>
        <w:rPr>
          <w:rFonts w:ascii="Cambria" w:hAnsi="Cambria"/>
        </w:rPr>
      </w:pPr>
    </w:p>
    <w:p w:rsidR="001044E7" w:rsidRDefault="001044E7" w:rsidP="001044E7">
      <w:pPr>
        <w:rPr>
          <w:rFonts w:ascii="Cambria" w:hAnsi="Cambria"/>
          <w:b/>
          <w:sz w:val="32"/>
          <w:szCs w:val="32"/>
          <w:u w:val="single"/>
        </w:rPr>
      </w:pPr>
      <w:bookmarkStart w:id="0" w:name="_GoBack"/>
      <w:r>
        <w:rPr>
          <w:rFonts w:ascii="Cambria" w:hAnsi="Cambria"/>
          <w:b/>
          <w:sz w:val="32"/>
          <w:szCs w:val="32"/>
          <w:u w:val="single"/>
        </w:rPr>
        <w:t>Feasibilities of Ceramics Network</w:t>
      </w:r>
      <w:r w:rsidRPr="007F6991">
        <w:rPr>
          <w:rFonts w:ascii="Cambria" w:hAnsi="Cambria"/>
          <w:b/>
          <w:sz w:val="32"/>
          <w:szCs w:val="32"/>
          <w:u w:val="single"/>
        </w:rPr>
        <w:t>:</w:t>
      </w:r>
    </w:p>
    <w:p w:rsidR="001044E7" w:rsidRDefault="001044E7" w:rsidP="001044E7">
      <w:pPr>
        <w:rPr>
          <w:rFonts w:ascii="Cambria" w:hAnsi="Cambria"/>
          <w:b/>
          <w:sz w:val="32"/>
          <w:szCs w:val="32"/>
          <w:u w:val="single"/>
        </w:rPr>
      </w:pPr>
    </w:p>
    <w:p w:rsidR="001044E7" w:rsidRDefault="001044E7" w:rsidP="001044E7">
      <w:pPr>
        <w:rPr>
          <w:rFonts w:ascii="Cambria" w:hAnsi="Cambria"/>
        </w:rPr>
      </w:pPr>
      <w:r>
        <w:rPr>
          <w:rFonts w:ascii="Cambria" w:hAnsi="Cambria"/>
        </w:rPr>
        <w:t>Economical:</w:t>
      </w:r>
    </w:p>
    <w:p w:rsidR="001044E7" w:rsidRDefault="001044E7" w:rsidP="001044E7">
      <w:pPr>
        <w:rPr>
          <w:rFonts w:ascii="Cambria" w:hAnsi="Cambria"/>
        </w:rPr>
      </w:pPr>
      <w:r>
        <w:rPr>
          <w:rFonts w:ascii="Cambria" w:hAnsi="Cambria"/>
        </w:rPr>
        <w:t xml:space="preserve">                          There are good economical feasibilities of our project ‘Ceramics Network’. Almost all the data required are in the web of individual companies. So, we need not to visit them personally rather we need to correlate the data in a single platform.</w:t>
      </w:r>
    </w:p>
    <w:p w:rsidR="001044E7" w:rsidRDefault="001044E7" w:rsidP="001044E7">
      <w:pPr>
        <w:rPr>
          <w:rFonts w:ascii="Cambria" w:hAnsi="Cambria"/>
        </w:rPr>
      </w:pPr>
    </w:p>
    <w:p w:rsidR="001044E7" w:rsidRDefault="001044E7" w:rsidP="001044E7">
      <w:pPr>
        <w:rPr>
          <w:rFonts w:ascii="Cambria" w:hAnsi="Cambria"/>
        </w:rPr>
      </w:pPr>
      <w:r>
        <w:rPr>
          <w:rFonts w:ascii="Cambria" w:hAnsi="Cambria"/>
        </w:rPr>
        <w:t xml:space="preserve">Technical: </w:t>
      </w:r>
    </w:p>
    <w:p w:rsidR="001044E7" w:rsidRDefault="001044E7" w:rsidP="001044E7">
      <w:pPr>
        <w:rPr>
          <w:rFonts w:ascii="Cambria" w:hAnsi="Cambria"/>
        </w:rPr>
      </w:pPr>
      <w:r>
        <w:rPr>
          <w:rFonts w:ascii="Cambria" w:hAnsi="Cambria"/>
        </w:rPr>
        <w:t xml:space="preserve">                        Like afore mentioned economical feasibilities, the softwares required are available in the internet. Therefore, we can say that our project is also technically feasible.</w:t>
      </w:r>
    </w:p>
    <w:p w:rsidR="001044E7" w:rsidRDefault="001044E7" w:rsidP="001044E7">
      <w:pPr>
        <w:rPr>
          <w:rFonts w:ascii="Cambria" w:hAnsi="Cambria"/>
        </w:rPr>
      </w:pPr>
    </w:p>
    <w:p w:rsidR="001044E7" w:rsidRDefault="001044E7" w:rsidP="001044E7">
      <w:pPr>
        <w:rPr>
          <w:rFonts w:ascii="Cambria" w:hAnsi="Cambria"/>
        </w:rPr>
      </w:pPr>
      <w:r>
        <w:rPr>
          <w:rFonts w:ascii="Cambria" w:hAnsi="Cambria"/>
        </w:rPr>
        <w:t>Operational:</w:t>
      </w:r>
    </w:p>
    <w:p w:rsidR="001044E7" w:rsidRDefault="001044E7" w:rsidP="001044E7">
      <w:pPr>
        <w:rPr>
          <w:rFonts w:ascii="Cambria" w:hAnsi="Cambria"/>
        </w:rPr>
      </w:pPr>
      <w:r>
        <w:rPr>
          <w:rFonts w:ascii="Cambria" w:hAnsi="Cambria"/>
        </w:rPr>
        <w:t xml:space="preserve">                         This will be very easy to operate like maintaining an email account.</w:t>
      </w:r>
    </w:p>
    <w:p w:rsidR="001044E7" w:rsidRDefault="001044E7" w:rsidP="001044E7">
      <w:pPr>
        <w:rPr>
          <w:rFonts w:ascii="Cambria" w:hAnsi="Cambria"/>
        </w:rPr>
      </w:pPr>
    </w:p>
    <w:p w:rsidR="001044E7" w:rsidRDefault="001044E7" w:rsidP="001044E7">
      <w:pPr>
        <w:rPr>
          <w:rFonts w:ascii="Cambria" w:hAnsi="Cambria"/>
        </w:rPr>
      </w:pPr>
    </w:p>
    <w:p w:rsidR="001044E7" w:rsidRPr="008C2BE8" w:rsidRDefault="001044E7" w:rsidP="001044E7">
      <w:pPr>
        <w:rPr>
          <w:rFonts w:ascii="Cambria" w:hAnsi="Cambria"/>
        </w:rPr>
      </w:pPr>
    </w:p>
    <w:p w:rsidR="001044E7" w:rsidRDefault="001044E7" w:rsidP="001044E7">
      <w:pPr>
        <w:rPr>
          <w:rFonts w:ascii="Cambria" w:hAnsi="Cambria"/>
          <w:b/>
          <w:sz w:val="32"/>
          <w:szCs w:val="32"/>
          <w:u w:val="single"/>
        </w:rPr>
      </w:pPr>
      <w:r>
        <w:rPr>
          <w:rFonts w:ascii="Cambria" w:hAnsi="Cambria"/>
          <w:b/>
          <w:sz w:val="32"/>
          <w:szCs w:val="32"/>
          <w:u w:val="single"/>
        </w:rPr>
        <w:t>Benefits of Ceramics Network</w:t>
      </w:r>
      <w:r w:rsidRPr="007F6991">
        <w:rPr>
          <w:rFonts w:ascii="Cambria" w:hAnsi="Cambria"/>
          <w:b/>
          <w:sz w:val="32"/>
          <w:szCs w:val="32"/>
          <w:u w:val="single"/>
        </w:rPr>
        <w:t>:</w:t>
      </w:r>
    </w:p>
    <w:p w:rsidR="001044E7" w:rsidRDefault="001044E7" w:rsidP="001044E7">
      <w:pPr>
        <w:rPr>
          <w:rFonts w:ascii="Cambria" w:hAnsi="Cambria"/>
          <w:b/>
          <w:sz w:val="32"/>
          <w:szCs w:val="32"/>
          <w:u w:val="single"/>
        </w:rPr>
      </w:pPr>
    </w:p>
    <w:p w:rsidR="001044E7" w:rsidRDefault="001044E7" w:rsidP="001044E7">
      <w:pPr>
        <w:rPr>
          <w:rFonts w:ascii="Cambria" w:hAnsi="Cambria"/>
        </w:rPr>
      </w:pPr>
      <w:r>
        <w:rPr>
          <w:rFonts w:ascii="Cambria" w:hAnsi="Cambria"/>
        </w:rPr>
        <w:t xml:space="preserve">                        The implications of </w:t>
      </w:r>
      <w:r w:rsidR="002C2B96">
        <w:rPr>
          <w:rFonts w:ascii="Cambria" w:hAnsi="Cambria"/>
        </w:rPr>
        <w:t>economic</w:t>
      </w:r>
      <w:r>
        <w:rPr>
          <w:rFonts w:ascii="Cambria" w:hAnsi="Cambria"/>
        </w:rPr>
        <w:t xml:space="preserve"> benefits of Ceramics Network are immense.  Firstly, by providing the foreign buyers a chance to choose among the companies; we are ensuring that the order remains in our country. Secondly, while the foreign </w:t>
      </w:r>
      <w:r>
        <w:rPr>
          <w:rFonts w:ascii="Cambria" w:hAnsi="Cambria"/>
        </w:rPr>
        <w:lastRenderedPageBreak/>
        <w:t xml:space="preserve">delegates are visiting, they will have the chance to visit our historical and ecological places of our country; which will create more opportunities in the tourism sector. </w:t>
      </w:r>
    </w:p>
    <w:p w:rsidR="001044E7" w:rsidRDefault="001044E7" w:rsidP="001044E7">
      <w:pPr>
        <w:rPr>
          <w:rFonts w:ascii="Cambria" w:hAnsi="Cambria"/>
        </w:rPr>
      </w:pPr>
    </w:p>
    <w:p w:rsidR="001044E7" w:rsidRDefault="001044E7" w:rsidP="001044E7">
      <w:pPr>
        <w:rPr>
          <w:rFonts w:ascii="Cambria" w:hAnsi="Cambria"/>
        </w:rPr>
      </w:pPr>
    </w:p>
    <w:p w:rsidR="001044E7" w:rsidRDefault="001044E7" w:rsidP="001044E7">
      <w:pPr>
        <w:rPr>
          <w:rFonts w:ascii="Cambria" w:hAnsi="Cambria"/>
          <w:b/>
          <w:sz w:val="32"/>
          <w:szCs w:val="32"/>
          <w:u w:val="single"/>
        </w:rPr>
      </w:pPr>
    </w:p>
    <w:p w:rsidR="001044E7" w:rsidRDefault="001044E7" w:rsidP="001044E7">
      <w:pPr>
        <w:rPr>
          <w:rFonts w:ascii="Cambria" w:hAnsi="Cambria"/>
          <w:b/>
          <w:sz w:val="32"/>
          <w:szCs w:val="32"/>
          <w:u w:val="single"/>
        </w:rPr>
      </w:pPr>
      <w:r>
        <w:rPr>
          <w:rFonts w:ascii="Cambria" w:hAnsi="Cambria"/>
          <w:b/>
          <w:sz w:val="32"/>
          <w:szCs w:val="32"/>
          <w:u w:val="single"/>
        </w:rPr>
        <w:t xml:space="preserve">Implementation </w:t>
      </w:r>
      <w:r w:rsidR="002C2B96">
        <w:rPr>
          <w:rFonts w:ascii="Cambria" w:hAnsi="Cambria"/>
          <w:b/>
          <w:sz w:val="32"/>
          <w:szCs w:val="32"/>
          <w:u w:val="single"/>
        </w:rPr>
        <w:t>Opportunities</w:t>
      </w:r>
      <w:r w:rsidRPr="007F6991">
        <w:rPr>
          <w:rFonts w:ascii="Cambria" w:hAnsi="Cambria"/>
          <w:b/>
          <w:sz w:val="32"/>
          <w:szCs w:val="32"/>
          <w:u w:val="single"/>
        </w:rPr>
        <w:t>:</w:t>
      </w:r>
    </w:p>
    <w:p w:rsidR="001044E7" w:rsidRDefault="001044E7" w:rsidP="001044E7">
      <w:pPr>
        <w:rPr>
          <w:rFonts w:ascii="Cambria" w:hAnsi="Cambria"/>
        </w:rPr>
      </w:pPr>
    </w:p>
    <w:p w:rsidR="001044E7" w:rsidRPr="00D108A5" w:rsidRDefault="001044E7" w:rsidP="001044E7">
      <w:pPr>
        <w:numPr>
          <w:ilvl w:val="0"/>
          <w:numId w:val="2"/>
        </w:numPr>
        <w:rPr>
          <w:rFonts w:ascii="Cambria" w:hAnsi="Cambria"/>
        </w:rPr>
      </w:pPr>
      <w:r w:rsidRPr="00D108A5">
        <w:rPr>
          <w:rFonts w:ascii="Cambria" w:hAnsi="Cambria"/>
        </w:rPr>
        <w:t>This project can be implemented in ceramics markets all over the world</w:t>
      </w:r>
    </w:p>
    <w:p w:rsidR="001044E7" w:rsidRDefault="001044E7" w:rsidP="001044E7">
      <w:pPr>
        <w:numPr>
          <w:ilvl w:val="0"/>
          <w:numId w:val="2"/>
        </w:numPr>
        <w:rPr>
          <w:rFonts w:ascii="Cambria" w:hAnsi="Cambria"/>
          <w:cs/>
        </w:rPr>
      </w:pPr>
      <w:r>
        <w:rPr>
          <w:rFonts w:ascii="Cambria" w:hAnsi="Cambria"/>
        </w:rPr>
        <w:t xml:space="preserve">This project can be developed as a mobile app for easy access for  retailers </w:t>
      </w:r>
      <w:r w:rsidRPr="00D108A5">
        <w:rPr>
          <w:rFonts w:ascii="Cambria" w:hAnsi="Cambria"/>
          <w:cs/>
          <w:lang w:bidi="bn-BD"/>
        </w:rPr>
        <w:t xml:space="preserve"> or casual buyers</w:t>
      </w:r>
    </w:p>
    <w:p w:rsidR="001044E7" w:rsidRDefault="001044E7" w:rsidP="001044E7">
      <w:pPr>
        <w:rPr>
          <w:rFonts w:ascii="Cambria" w:hAnsi="Cambria"/>
          <w:cs/>
          <w:lang w:bidi="bn-BD"/>
        </w:rPr>
      </w:pPr>
    </w:p>
    <w:p w:rsidR="001044E7" w:rsidRDefault="001044E7" w:rsidP="001044E7">
      <w:pPr>
        <w:rPr>
          <w:rFonts w:ascii="Cambria" w:hAnsi="Cambria"/>
          <w:cs/>
          <w:lang w:bidi="bn-BD"/>
        </w:rPr>
      </w:pPr>
    </w:p>
    <w:p w:rsidR="001044E7" w:rsidRPr="00D108A5" w:rsidRDefault="001044E7" w:rsidP="001044E7">
      <w:pPr>
        <w:rPr>
          <w:rFonts w:ascii="Cambria" w:hAnsi="Cambria"/>
        </w:rPr>
      </w:pPr>
    </w:p>
    <w:p w:rsidR="001044E7" w:rsidRPr="00D16F59" w:rsidRDefault="001044E7" w:rsidP="001044E7">
      <w:pPr>
        <w:rPr>
          <w:rFonts w:ascii="Cambria" w:hAnsi="Cambria"/>
          <w:b/>
          <w:u w:val="single"/>
        </w:rPr>
      </w:pPr>
      <w:r>
        <w:rPr>
          <w:rFonts w:ascii="Cambria" w:hAnsi="Cambria"/>
          <w:b/>
          <w:sz w:val="32"/>
          <w:szCs w:val="32"/>
          <w:u w:val="single"/>
        </w:rPr>
        <w:t>Source of Information</w:t>
      </w:r>
      <w:r w:rsidRPr="007F6991">
        <w:rPr>
          <w:rFonts w:ascii="Cambria" w:hAnsi="Cambria"/>
          <w:b/>
          <w:sz w:val="32"/>
          <w:szCs w:val="32"/>
          <w:u w:val="single"/>
        </w:rPr>
        <w:t>:</w:t>
      </w:r>
    </w:p>
    <w:p w:rsidR="00D16F59" w:rsidRPr="00D16F59" w:rsidRDefault="00D16F59" w:rsidP="001044E7">
      <w:pPr>
        <w:rPr>
          <w:rFonts w:ascii="Cambria" w:hAnsi="Cambria"/>
        </w:rPr>
      </w:pPr>
      <w:r w:rsidRPr="00D16F59">
        <w:rPr>
          <w:rFonts w:ascii="Cambria" w:hAnsi="Cambria"/>
        </w:rPr>
        <w:t xml:space="preserve">   The primary source of information is available from the ceramic companies.</w:t>
      </w:r>
    </w:p>
    <w:p w:rsidR="00B05F03" w:rsidRDefault="00D16F59" w:rsidP="001044E7">
      <w:r w:rsidRPr="00D16F59">
        <w:rPr>
          <w:rFonts w:ascii="Cambria" w:hAnsi="Cambria"/>
        </w:rPr>
        <w:t xml:space="preserve">   The secondary source of information is available on the web.</w:t>
      </w:r>
      <w:r w:rsidR="001044E7">
        <w:rPr>
          <w:rFonts w:ascii="Cambria" w:hAnsi="Cambria"/>
          <w:sz w:val="32"/>
          <w:szCs w:val="32"/>
        </w:rPr>
        <w:t xml:space="preserve">            </w:t>
      </w:r>
      <w:r w:rsidR="001044E7">
        <w:rPr>
          <w:rFonts w:ascii="Cambria" w:hAnsi="Cambria"/>
        </w:rPr>
        <w:t xml:space="preserve">                                              </w:t>
      </w:r>
      <w:bookmarkEnd w:id="0"/>
    </w:p>
    <w:sectPr w:rsidR="00B05F03" w:rsidSect="001044E7">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AE8" w:rsidRDefault="009E5AE8" w:rsidP="00F40685">
      <w:r>
        <w:separator/>
      </w:r>
    </w:p>
  </w:endnote>
  <w:endnote w:type="continuationSeparator" w:id="0">
    <w:p w:rsidR="009E5AE8" w:rsidRDefault="009E5AE8" w:rsidP="00F4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685" w:rsidRDefault="00F406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8"/>
        <w:szCs w:val="28"/>
      </w:rPr>
      <w:id w:val="41218341"/>
      <w:docPartObj>
        <w:docPartGallery w:val="Page Numbers (Bottom of Page)"/>
        <w:docPartUnique/>
      </w:docPartObj>
    </w:sdtPr>
    <w:sdtEndPr/>
    <w:sdtContent>
      <w:p w:rsidR="00F40685" w:rsidRDefault="00F40685" w:rsidP="00F40685">
        <w:pPr>
          <w:pStyle w:val="Footer"/>
          <w:jc w:val="center"/>
          <w:rPr>
            <w:rFonts w:asciiTheme="majorHAnsi" w:hAnsiTheme="majorHAnsi"/>
            <w:sz w:val="28"/>
            <w:szCs w:val="28"/>
          </w:rPr>
        </w:pPr>
      </w:p>
      <w:p w:rsidR="00F40685" w:rsidRDefault="00F40685" w:rsidP="00F40685">
        <w:pPr>
          <w:pStyle w:val="Footer"/>
          <w:rPr>
            <w:rFonts w:asciiTheme="majorHAnsi" w:hAnsiTheme="majorHAnsi"/>
            <w:sz w:val="28"/>
            <w:szCs w:val="28"/>
          </w:rPr>
        </w:pPr>
        <w:r>
          <w:rPr>
            <w:rFonts w:asciiTheme="majorHAnsi" w:hAnsiTheme="majorHAnsi"/>
            <w:sz w:val="28"/>
            <w:szCs w:val="28"/>
          </w:rPr>
          <w:t xml:space="preserve">                                                                 ~ </w:t>
        </w:r>
        <w:r w:rsidR="00D16F59">
          <w:fldChar w:fldCharType="begin"/>
        </w:r>
        <w:r w:rsidR="00D16F59">
          <w:instrText xml:space="preserve"> PAGE    \* MERGEFORMAT </w:instrText>
        </w:r>
        <w:r w:rsidR="00D16F59">
          <w:fldChar w:fldCharType="separate"/>
        </w:r>
        <w:r w:rsidR="007E3058" w:rsidRPr="007E3058">
          <w:rPr>
            <w:rFonts w:asciiTheme="majorHAnsi" w:hAnsiTheme="majorHAnsi"/>
            <w:noProof/>
            <w:sz w:val="28"/>
            <w:szCs w:val="28"/>
          </w:rPr>
          <w:t>2</w:t>
        </w:r>
        <w:r w:rsidR="00D16F59">
          <w:rPr>
            <w:rFonts w:asciiTheme="majorHAnsi" w:hAnsiTheme="majorHAnsi"/>
            <w:noProof/>
            <w:sz w:val="28"/>
            <w:szCs w:val="28"/>
          </w:rPr>
          <w:fldChar w:fldCharType="end"/>
        </w:r>
        <w:r>
          <w:rPr>
            <w:rFonts w:asciiTheme="majorHAnsi" w:hAnsiTheme="majorHAnsi"/>
            <w:sz w:val="28"/>
            <w:szCs w:val="28"/>
          </w:rPr>
          <w:t xml:space="preserve"> ~</w:t>
        </w:r>
      </w:p>
    </w:sdtContent>
  </w:sdt>
  <w:p w:rsidR="00F40685" w:rsidRDefault="00F406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685" w:rsidRDefault="00F40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AE8" w:rsidRDefault="009E5AE8" w:rsidP="00F40685">
      <w:r>
        <w:separator/>
      </w:r>
    </w:p>
  </w:footnote>
  <w:footnote w:type="continuationSeparator" w:id="0">
    <w:p w:rsidR="009E5AE8" w:rsidRDefault="009E5AE8" w:rsidP="00F40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685" w:rsidRDefault="00F406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685" w:rsidRDefault="00F406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685" w:rsidRDefault="00F406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3680F"/>
    <w:multiLevelType w:val="hybridMultilevel"/>
    <w:tmpl w:val="9322F3D2"/>
    <w:lvl w:ilvl="0" w:tplc="4E0C91D4">
      <w:start w:val="1"/>
      <w:numFmt w:val="bullet"/>
      <w:lvlText w:val=""/>
      <w:lvlJc w:val="left"/>
      <w:pPr>
        <w:tabs>
          <w:tab w:val="num" w:pos="720"/>
        </w:tabs>
        <w:ind w:left="720" w:hanging="360"/>
      </w:pPr>
      <w:rPr>
        <w:rFonts w:ascii="Wingdings 3" w:hAnsi="Wingdings 3" w:hint="default"/>
      </w:rPr>
    </w:lvl>
    <w:lvl w:ilvl="1" w:tplc="FCB08026" w:tentative="1">
      <w:start w:val="1"/>
      <w:numFmt w:val="bullet"/>
      <w:lvlText w:val=""/>
      <w:lvlJc w:val="left"/>
      <w:pPr>
        <w:tabs>
          <w:tab w:val="num" w:pos="1440"/>
        </w:tabs>
        <w:ind w:left="1440" w:hanging="360"/>
      </w:pPr>
      <w:rPr>
        <w:rFonts w:ascii="Wingdings 3" w:hAnsi="Wingdings 3" w:hint="default"/>
      </w:rPr>
    </w:lvl>
    <w:lvl w:ilvl="2" w:tplc="9F40F26E" w:tentative="1">
      <w:start w:val="1"/>
      <w:numFmt w:val="bullet"/>
      <w:lvlText w:val=""/>
      <w:lvlJc w:val="left"/>
      <w:pPr>
        <w:tabs>
          <w:tab w:val="num" w:pos="2160"/>
        </w:tabs>
        <w:ind w:left="2160" w:hanging="360"/>
      </w:pPr>
      <w:rPr>
        <w:rFonts w:ascii="Wingdings 3" w:hAnsi="Wingdings 3" w:hint="default"/>
      </w:rPr>
    </w:lvl>
    <w:lvl w:ilvl="3" w:tplc="F88CD022" w:tentative="1">
      <w:start w:val="1"/>
      <w:numFmt w:val="bullet"/>
      <w:lvlText w:val=""/>
      <w:lvlJc w:val="left"/>
      <w:pPr>
        <w:tabs>
          <w:tab w:val="num" w:pos="2880"/>
        </w:tabs>
        <w:ind w:left="2880" w:hanging="360"/>
      </w:pPr>
      <w:rPr>
        <w:rFonts w:ascii="Wingdings 3" w:hAnsi="Wingdings 3" w:hint="default"/>
      </w:rPr>
    </w:lvl>
    <w:lvl w:ilvl="4" w:tplc="63ECAC90" w:tentative="1">
      <w:start w:val="1"/>
      <w:numFmt w:val="bullet"/>
      <w:lvlText w:val=""/>
      <w:lvlJc w:val="left"/>
      <w:pPr>
        <w:tabs>
          <w:tab w:val="num" w:pos="3600"/>
        </w:tabs>
        <w:ind w:left="3600" w:hanging="360"/>
      </w:pPr>
      <w:rPr>
        <w:rFonts w:ascii="Wingdings 3" w:hAnsi="Wingdings 3" w:hint="default"/>
      </w:rPr>
    </w:lvl>
    <w:lvl w:ilvl="5" w:tplc="B5A87990" w:tentative="1">
      <w:start w:val="1"/>
      <w:numFmt w:val="bullet"/>
      <w:lvlText w:val=""/>
      <w:lvlJc w:val="left"/>
      <w:pPr>
        <w:tabs>
          <w:tab w:val="num" w:pos="4320"/>
        </w:tabs>
        <w:ind w:left="4320" w:hanging="360"/>
      </w:pPr>
      <w:rPr>
        <w:rFonts w:ascii="Wingdings 3" w:hAnsi="Wingdings 3" w:hint="default"/>
      </w:rPr>
    </w:lvl>
    <w:lvl w:ilvl="6" w:tplc="E548C142" w:tentative="1">
      <w:start w:val="1"/>
      <w:numFmt w:val="bullet"/>
      <w:lvlText w:val=""/>
      <w:lvlJc w:val="left"/>
      <w:pPr>
        <w:tabs>
          <w:tab w:val="num" w:pos="5040"/>
        </w:tabs>
        <w:ind w:left="5040" w:hanging="360"/>
      </w:pPr>
      <w:rPr>
        <w:rFonts w:ascii="Wingdings 3" w:hAnsi="Wingdings 3" w:hint="default"/>
      </w:rPr>
    </w:lvl>
    <w:lvl w:ilvl="7" w:tplc="A82AE17C" w:tentative="1">
      <w:start w:val="1"/>
      <w:numFmt w:val="bullet"/>
      <w:lvlText w:val=""/>
      <w:lvlJc w:val="left"/>
      <w:pPr>
        <w:tabs>
          <w:tab w:val="num" w:pos="5760"/>
        </w:tabs>
        <w:ind w:left="5760" w:hanging="360"/>
      </w:pPr>
      <w:rPr>
        <w:rFonts w:ascii="Wingdings 3" w:hAnsi="Wingdings 3" w:hint="default"/>
      </w:rPr>
    </w:lvl>
    <w:lvl w:ilvl="8" w:tplc="EF9244FA" w:tentative="1">
      <w:start w:val="1"/>
      <w:numFmt w:val="bullet"/>
      <w:lvlText w:val=""/>
      <w:lvlJc w:val="left"/>
      <w:pPr>
        <w:tabs>
          <w:tab w:val="num" w:pos="6480"/>
        </w:tabs>
        <w:ind w:left="6480" w:hanging="360"/>
      </w:pPr>
      <w:rPr>
        <w:rFonts w:ascii="Wingdings 3" w:hAnsi="Wingdings 3" w:hint="default"/>
      </w:rPr>
    </w:lvl>
  </w:abstractNum>
  <w:abstractNum w:abstractNumId="1">
    <w:nsid w:val="3EF62175"/>
    <w:multiLevelType w:val="hybridMultilevel"/>
    <w:tmpl w:val="9DD6B852"/>
    <w:lvl w:ilvl="0" w:tplc="AA1A13AC">
      <w:start w:val="1"/>
      <w:numFmt w:val="bullet"/>
      <w:lvlText w:val=""/>
      <w:lvlJc w:val="left"/>
      <w:pPr>
        <w:tabs>
          <w:tab w:val="num" w:pos="720"/>
        </w:tabs>
        <w:ind w:left="720" w:hanging="360"/>
      </w:pPr>
      <w:rPr>
        <w:rFonts w:ascii="Wingdings" w:hAnsi="Wingdings" w:hint="default"/>
      </w:rPr>
    </w:lvl>
    <w:lvl w:ilvl="1" w:tplc="ECE81306" w:tentative="1">
      <w:start w:val="1"/>
      <w:numFmt w:val="bullet"/>
      <w:lvlText w:val=""/>
      <w:lvlJc w:val="left"/>
      <w:pPr>
        <w:tabs>
          <w:tab w:val="num" w:pos="1440"/>
        </w:tabs>
        <w:ind w:left="1440" w:hanging="360"/>
      </w:pPr>
      <w:rPr>
        <w:rFonts w:ascii="Wingdings" w:hAnsi="Wingdings" w:hint="default"/>
      </w:rPr>
    </w:lvl>
    <w:lvl w:ilvl="2" w:tplc="2CD0B03C" w:tentative="1">
      <w:start w:val="1"/>
      <w:numFmt w:val="bullet"/>
      <w:lvlText w:val=""/>
      <w:lvlJc w:val="left"/>
      <w:pPr>
        <w:tabs>
          <w:tab w:val="num" w:pos="2160"/>
        </w:tabs>
        <w:ind w:left="2160" w:hanging="360"/>
      </w:pPr>
      <w:rPr>
        <w:rFonts w:ascii="Wingdings" w:hAnsi="Wingdings" w:hint="default"/>
      </w:rPr>
    </w:lvl>
    <w:lvl w:ilvl="3" w:tplc="7960DC42" w:tentative="1">
      <w:start w:val="1"/>
      <w:numFmt w:val="bullet"/>
      <w:lvlText w:val=""/>
      <w:lvlJc w:val="left"/>
      <w:pPr>
        <w:tabs>
          <w:tab w:val="num" w:pos="2880"/>
        </w:tabs>
        <w:ind w:left="2880" w:hanging="360"/>
      </w:pPr>
      <w:rPr>
        <w:rFonts w:ascii="Wingdings" w:hAnsi="Wingdings" w:hint="default"/>
      </w:rPr>
    </w:lvl>
    <w:lvl w:ilvl="4" w:tplc="64FA579A" w:tentative="1">
      <w:start w:val="1"/>
      <w:numFmt w:val="bullet"/>
      <w:lvlText w:val=""/>
      <w:lvlJc w:val="left"/>
      <w:pPr>
        <w:tabs>
          <w:tab w:val="num" w:pos="3600"/>
        </w:tabs>
        <w:ind w:left="3600" w:hanging="360"/>
      </w:pPr>
      <w:rPr>
        <w:rFonts w:ascii="Wingdings" w:hAnsi="Wingdings" w:hint="default"/>
      </w:rPr>
    </w:lvl>
    <w:lvl w:ilvl="5" w:tplc="44CC9286" w:tentative="1">
      <w:start w:val="1"/>
      <w:numFmt w:val="bullet"/>
      <w:lvlText w:val=""/>
      <w:lvlJc w:val="left"/>
      <w:pPr>
        <w:tabs>
          <w:tab w:val="num" w:pos="4320"/>
        </w:tabs>
        <w:ind w:left="4320" w:hanging="360"/>
      </w:pPr>
      <w:rPr>
        <w:rFonts w:ascii="Wingdings" w:hAnsi="Wingdings" w:hint="default"/>
      </w:rPr>
    </w:lvl>
    <w:lvl w:ilvl="6" w:tplc="89809B76" w:tentative="1">
      <w:start w:val="1"/>
      <w:numFmt w:val="bullet"/>
      <w:lvlText w:val=""/>
      <w:lvlJc w:val="left"/>
      <w:pPr>
        <w:tabs>
          <w:tab w:val="num" w:pos="5040"/>
        </w:tabs>
        <w:ind w:left="5040" w:hanging="360"/>
      </w:pPr>
      <w:rPr>
        <w:rFonts w:ascii="Wingdings" w:hAnsi="Wingdings" w:hint="default"/>
      </w:rPr>
    </w:lvl>
    <w:lvl w:ilvl="7" w:tplc="8CF64BEC" w:tentative="1">
      <w:start w:val="1"/>
      <w:numFmt w:val="bullet"/>
      <w:lvlText w:val=""/>
      <w:lvlJc w:val="left"/>
      <w:pPr>
        <w:tabs>
          <w:tab w:val="num" w:pos="5760"/>
        </w:tabs>
        <w:ind w:left="5760" w:hanging="360"/>
      </w:pPr>
      <w:rPr>
        <w:rFonts w:ascii="Wingdings" w:hAnsi="Wingdings" w:hint="default"/>
      </w:rPr>
    </w:lvl>
    <w:lvl w:ilvl="8" w:tplc="00840A1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44E7"/>
    <w:rsid w:val="001044E7"/>
    <w:rsid w:val="002C2B96"/>
    <w:rsid w:val="00444A71"/>
    <w:rsid w:val="00537F76"/>
    <w:rsid w:val="0072451D"/>
    <w:rsid w:val="00751F08"/>
    <w:rsid w:val="007E3058"/>
    <w:rsid w:val="009B18AF"/>
    <w:rsid w:val="009E5AE8"/>
    <w:rsid w:val="00B05F03"/>
    <w:rsid w:val="00BD1A80"/>
    <w:rsid w:val="00D16F59"/>
    <w:rsid w:val="00F4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AA477-59DC-4B6D-9807-1C7736E6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0685"/>
    <w:pPr>
      <w:tabs>
        <w:tab w:val="center" w:pos="4680"/>
        <w:tab w:val="right" w:pos="9360"/>
      </w:tabs>
    </w:pPr>
  </w:style>
  <w:style w:type="character" w:customStyle="1" w:styleId="HeaderChar">
    <w:name w:val="Header Char"/>
    <w:basedOn w:val="DefaultParagraphFont"/>
    <w:link w:val="Header"/>
    <w:uiPriority w:val="99"/>
    <w:semiHidden/>
    <w:rsid w:val="00F406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0685"/>
    <w:pPr>
      <w:tabs>
        <w:tab w:val="center" w:pos="4680"/>
        <w:tab w:val="right" w:pos="9360"/>
      </w:tabs>
    </w:pPr>
  </w:style>
  <w:style w:type="character" w:customStyle="1" w:styleId="FooterChar">
    <w:name w:val="Footer Char"/>
    <w:basedOn w:val="DefaultParagraphFont"/>
    <w:link w:val="Footer"/>
    <w:uiPriority w:val="99"/>
    <w:rsid w:val="00F4068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Nabil &amp; Bushra</cp:lastModifiedBy>
  <cp:revision>6</cp:revision>
  <dcterms:created xsi:type="dcterms:W3CDTF">2013-11-22T20:33:00Z</dcterms:created>
  <dcterms:modified xsi:type="dcterms:W3CDTF">2014-02-28T09:59:00Z</dcterms:modified>
</cp:coreProperties>
</file>