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8213" w14:textId="77777777" w:rsidR="0016425F" w:rsidRDefault="00000000">
      <w:pPr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Министерство образования Республики Беларусь</w:t>
      </w:r>
    </w:p>
    <w:p w14:paraId="0F91F297" w14:textId="77777777" w:rsidR="0016425F" w:rsidRDefault="0016425F">
      <w:pPr>
        <w:spacing w:after="0" w:line="240" w:lineRule="auto"/>
        <w:rPr>
          <w:sz w:val="24"/>
          <w:szCs w:val="24"/>
        </w:rPr>
      </w:pPr>
    </w:p>
    <w:p w14:paraId="6D143C9B" w14:textId="77777777" w:rsidR="0016425F" w:rsidRDefault="00000000">
      <w:pPr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Учреждение образования</w:t>
      </w:r>
    </w:p>
    <w:p w14:paraId="3C65F787" w14:textId="77777777" w:rsidR="0016425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«Белорусский государственный педагогический университет</w:t>
      </w:r>
      <w:r>
        <w:rPr>
          <w:color w:val="000000"/>
          <w:sz w:val="24"/>
          <w:szCs w:val="24"/>
        </w:rPr>
        <w:br/>
        <w:t>имени Максима Танка»</w:t>
      </w:r>
    </w:p>
    <w:p w14:paraId="2ED5BB34" w14:textId="77777777" w:rsidR="0016425F" w:rsidRDefault="0016425F">
      <w:pPr>
        <w:spacing w:after="0" w:line="240" w:lineRule="auto"/>
        <w:rPr>
          <w:sz w:val="24"/>
          <w:szCs w:val="24"/>
        </w:rPr>
      </w:pPr>
    </w:p>
    <w:p w14:paraId="587B8677" w14:textId="77777777" w:rsidR="0016425F" w:rsidRDefault="00000000">
      <w:pPr>
        <w:spacing w:after="0" w:line="240" w:lineRule="auto"/>
        <w:ind w:firstLine="709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Факультет начального образования</w:t>
      </w:r>
    </w:p>
    <w:p w14:paraId="15E27580" w14:textId="77777777" w:rsidR="0016425F" w:rsidRDefault="0016425F">
      <w:pPr>
        <w:spacing w:after="240" w:line="240" w:lineRule="auto"/>
        <w:rPr>
          <w:sz w:val="24"/>
          <w:szCs w:val="24"/>
        </w:rPr>
      </w:pPr>
    </w:p>
    <w:tbl>
      <w:tblPr>
        <w:tblStyle w:val="a5"/>
        <w:tblW w:w="942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93"/>
        <w:gridCol w:w="4629"/>
      </w:tblGrid>
      <w:tr w:rsidR="0016425F" w14:paraId="555AA142" w14:textId="77777777">
        <w:tc>
          <w:tcPr>
            <w:tcW w:w="479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2630D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  <w:p w14:paraId="5B5EC25D" w14:textId="77777777" w:rsidR="0016425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Непосредственный руководитель </w:t>
            </w:r>
            <w:r>
              <w:rPr>
                <w:color w:val="000000"/>
                <w:sz w:val="24"/>
                <w:szCs w:val="24"/>
              </w:rPr>
              <w:br/>
              <w:t>практики от организации</w:t>
            </w:r>
          </w:p>
          <w:p w14:paraId="5D533F0D" w14:textId="77777777" w:rsidR="0016425F" w:rsidRDefault="0016425F">
            <w:pPr>
              <w:spacing w:after="0" w:line="240" w:lineRule="auto"/>
              <w:rPr>
                <w:sz w:val="24"/>
                <w:szCs w:val="24"/>
              </w:rPr>
            </w:pPr>
          </w:p>
          <w:p w14:paraId="5DA6CAAF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__________________/ _______________</w:t>
            </w:r>
          </w:p>
          <w:p w14:paraId="62BA8A2B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14"/>
                <w:szCs w:val="14"/>
                <w:vertAlign w:val="superscript"/>
              </w:rPr>
              <w:t>                          (</w:t>
            </w:r>
            <w:proofErr w:type="gramStart"/>
            <w:r>
              <w:rPr>
                <w:color w:val="000000"/>
                <w:sz w:val="14"/>
                <w:szCs w:val="14"/>
                <w:vertAlign w:val="superscript"/>
              </w:rPr>
              <w:t>подпись)   </w:t>
            </w:r>
            <w:proofErr w:type="gramEnd"/>
            <w:r>
              <w:rPr>
                <w:color w:val="000000"/>
                <w:sz w:val="14"/>
                <w:szCs w:val="14"/>
                <w:vertAlign w:val="superscript"/>
              </w:rPr>
              <w:t xml:space="preserve">                                              </w:t>
            </w:r>
            <w:proofErr w:type="gramStart"/>
            <w:r>
              <w:rPr>
                <w:color w:val="000000"/>
                <w:sz w:val="14"/>
                <w:szCs w:val="14"/>
                <w:vertAlign w:val="superscript"/>
              </w:rPr>
              <w:t xml:space="preserve">   (</w:t>
            </w:r>
            <w:proofErr w:type="gramEnd"/>
            <w:r>
              <w:rPr>
                <w:color w:val="000000"/>
                <w:sz w:val="14"/>
                <w:szCs w:val="14"/>
                <w:vertAlign w:val="superscript"/>
              </w:rPr>
              <w:t>Ф.И.О.)</w:t>
            </w:r>
          </w:p>
          <w:p w14:paraId="2953715C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 20 __ г.</w:t>
            </w:r>
          </w:p>
        </w:tc>
        <w:tc>
          <w:tcPr>
            <w:tcW w:w="462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092D1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  <w:p w14:paraId="3F7D1ED6" w14:textId="77777777" w:rsidR="0016425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Непосредственный руководитель практики </w:t>
            </w:r>
          </w:p>
          <w:p w14:paraId="3E14D973" w14:textId="77777777" w:rsidR="0016425F" w:rsidRDefault="0016425F">
            <w:pPr>
              <w:spacing w:after="0" w:line="240" w:lineRule="auto"/>
              <w:rPr>
                <w:sz w:val="24"/>
                <w:szCs w:val="24"/>
              </w:rPr>
            </w:pPr>
          </w:p>
          <w:p w14:paraId="40E6F0B0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__________________/ _______________</w:t>
            </w:r>
          </w:p>
          <w:p w14:paraId="76AC5698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14"/>
                <w:szCs w:val="14"/>
                <w:vertAlign w:val="superscript"/>
              </w:rPr>
              <w:t>                          (</w:t>
            </w:r>
            <w:proofErr w:type="gramStart"/>
            <w:r>
              <w:rPr>
                <w:color w:val="000000"/>
                <w:sz w:val="14"/>
                <w:szCs w:val="14"/>
                <w:vertAlign w:val="superscript"/>
              </w:rPr>
              <w:t>подпись)   </w:t>
            </w:r>
            <w:proofErr w:type="gramEnd"/>
            <w:r>
              <w:rPr>
                <w:color w:val="000000"/>
                <w:sz w:val="14"/>
                <w:szCs w:val="14"/>
                <w:vertAlign w:val="superscript"/>
              </w:rPr>
              <w:t xml:space="preserve">                                              </w:t>
            </w:r>
            <w:proofErr w:type="gramStart"/>
            <w:r>
              <w:rPr>
                <w:color w:val="000000"/>
                <w:sz w:val="14"/>
                <w:szCs w:val="14"/>
                <w:vertAlign w:val="superscript"/>
              </w:rPr>
              <w:t xml:space="preserve">   (</w:t>
            </w:r>
            <w:proofErr w:type="gramEnd"/>
            <w:r>
              <w:rPr>
                <w:color w:val="000000"/>
                <w:sz w:val="14"/>
                <w:szCs w:val="14"/>
                <w:vertAlign w:val="superscript"/>
              </w:rPr>
              <w:t>Ф.И.О.)</w:t>
            </w:r>
          </w:p>
          <w:p w14:paraId="4C82EA12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___________________ 20 __ г.</w:t>
            </w:r>
          </w:p>
        </w:tc>
      </w:tr>
    </w:tbl>
    <w:p w14:paraId="10E95053" w14:textId="77777777" w:rsidR="0016425F" w:rsidRDefault="00000000">
      <w:p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14:paraId="61BB307B" w14:textId="77777777" w:rsidR="0016425F" w:rsidRDefault="0016425F">
      <w:pPr>
        <w:spacing w:after="240" w:line="240" w:lineRule="auto"/>
        <w:rPr>
          <w:sz w:val="24"/>
          <w:szCs w:val="24"/>
        </w:rPr>
      </w:pPr>
    </w:p>
    <w:p w14:paraId="653FBE97" w14:textId="77777777" w:rsidR="0016425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Конспект </w:t>
      </w:r>
      <w:r>
        <w:rPr>
          <w:b/>
          <w:bCs/>
          <w:color w:val="000000"/>
          <w:sz w:val="24"/>
          <w:szCs w:val="24"/>
        </w:rPr>
        <w:br/>
        <w:t>воспитательного мероприятия</w:t>
      </w:r>
      <w:r>
        <w:rPr>
          <w:color w:val="000000"/>
          <w:sz w:val="24"/>
          <w:szCs w:val="24"/>
        </w:rPr>
        <w:br/>
      </w:r>
      <w:r>
        <w:rPr>
          <w:color w:val="000000"/>
          <w:sz w:val="14"/>
          <w:szCs w:val="14"/>
          <w:vertAlign w:val="superscript"/>
        </w:rPr>
        <w:t>                                                                                </w:t>
      </w:r>
    </w:p>
    <w:p w14:paraId="597F93E0" w14:textId="77777777" w:rsidR="0016425F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по теме </w:t>
      </w:r>
      <w:r>
        <w:rPr>
          <w:color w:val="000000"/>
          <w:sz w:val="22"/>
          <w:szCs w:val="22"/>
        </w:rPr>
        <w:t>«</w:t>
      </w:r>
      <w:r>
        <w:rPr>
          <w:sz w:val="24"/>
          <w:szCs w:val="24"/>
        </w:rPr>
        <w:t>9 мая — День Победы»</w:t>
      </w:r>
    </w:p>
    <w:p w14:paraId="0E58DD3B" w14:textId="77777777" w:rsidR="0016425F" w:rsidRDefault="0016425F">
      <w:pPr>
        <w:spacing w:after="0" w:line="240" w:lineRule="auto"/>
        <w:jc w:val="center"/>
        <w:rPr>
          <w:sz w:val="24"/>
          <w:szCs w:val="24"/>
        </w:rPr>
      </w:pPr>
    </w:p>
    <w:p w14:paraId="022BE6A5" w14:textId="77777777" w:rsidR="0016425F" w:rsidRDefault="0016425F">
      <w:pPr>
        <w:spacing w:after="0" w:line="240" w:lineRule="auto"/>
        <w:jc w:val="center"/>
        <w:rPr>
          <w:sz w:val="24"/>
          <w:szCs w:val="24"/>
        </w:rPr>
      </w:pPr>
    </w:p>
    <w:p w14:paraId="693C02FC" w14:textId="77777777" w:rsidR="0016425F" w:rsidRDefault="0016425F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a6"/>
        <w:tblW w:w="996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44"/>
        <w:gridCol w:w="4320"/>
      </w:tblGrid>
      <w:tr w:rsidR="0016425F" w14:paraId="46C347B2" w14:textId="77777777">
        <w:tc>
          <w:tcPr>
            <w:tcW w:w="564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4B5C7C" w14:textId="77777777" w:rsidR="0016425F" w:rsidRDefault="0016425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3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7D0D8" w14:textId="77777777" w:rsidR="0016425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Конспект разработан</w:t>
            </w:r>
          </w:p>
          <w:p w14:paraId="4E83D977" w14:textId="77777777" w:rsidR="0016425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студенткой 27022 группы 4 курса </w:t>
            </w:r>
          </w:p>
          <w:p w14:paraId="333A92C2" w14:textId="77777777" w:rsidR="0016425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дневной формы получения образования</w:t>
            </w:r>
          </w:p>
          <w:p w14:paraId="691CDEDC" w14:textId="77777777" w:rsidR="0016425F" w:rsidRDefault="0000000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Скобкарёвой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Анной Павловной</w:t>
            </w:r>
          </w:p>
          <w:p w14:paraId="139E9B94" w14:textId="77777777" w:rsidR="0016425F" w:rsidRDefault="0016425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CA243B7" w14:textId="77777777" w:rsidR="0016425F" w:rsidRDefault="0016425F">
      <w:pPr>
        <w:spacing w:after="240" w:line="240" w:lineRule="auto"/>
        <w:rPr>
          <w:sz w:val="24"/>
          <w:szCs w:val="24"/>
        </w:rPr>
      </w:pPr>
    </w:p>
    <w:p w14:paraId="080CAB56" w14:textId="77777777" w:rsidR="0016425F" w:rsidRDefault="0016425F">
      <w:pPr>
        <w:spacing w:after="240" w:line="240" w:lineRule="auto"/>
        <w:rPr>
          <w:sz w:val="24"/>
          <w:szCs w:val="24"/>
        </w:rPr>
      </w:pPr>
    </w:p>
    <w:p w14:paraId="6915AC46" w14:textId="77777777" w:rsidR="0016425F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Урок проведен ________________ 20___г.</w:t>
      </w:r>
    </w:p>
    <w:p w14:paraId="7F7EF5CF" w14:textId="77777777" w:rsidR="0016425F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Отметка за урок: ________________________ __________________ / _____________</w:t>
      </w:r>
    </w:p>
    <w:p w14:paraId="44A8F41E" w14:textId="77777777" w:rsidR="0016425F" w:rsidRDefault="00000000">
      <w:pPr>
        <w:spacing w:after="0" w:line="240" w:lineRule="auto"/>
        <w:ind w:left="5664"/>
        <w:jc w:val="both"/>
        <w:rPr>
          <w:sz w:val="24"/>
          <w:szCs w:val="24"/>
        </w:rPr>
      </w:pPr>
      <w:r>
        <w:rPr>
          <w:color w:val="000000"/>
          <w:sz w:val="14"/>
          <w:szCs w:val="14"/>
          <w:vertAlign w:val="superscript"/>
        </w:rPr>
        <w:t>(</w:t>
      </w:r>
      <w:proofErr w:type="gramStart"/>
      <w:r>
        <w:rPr>
          <w:color w:val="000000"/>
          <w:sz w:val="14"/>
          <w:szCs w:val="14"/>
          <w:vertAlign w:val="superscript"/>
        </w:rPr>
        <w:t xml:space="preserve">подпись)   </w:t>
      </w:r>
      <w:proofErr w:type="gramEnd"/>
      <w:r>
        <w:rPr>
          <w:color w:val="000000"/>
          <w:sz w:val="14"/>
          <w:szCs w:val="14"/>
          <w:vertAlign w:val="superscript"/>
        </w:rPr>
        <w:t>                             </w:t>
      </w:r>
      <w:proofErr w:type="gramStart"/>
      <w:r>
        <w:rPr>
          <w:color w:val="000000"/>
          <w:sz w:val="14"/>
          <w:szCs w:val="14"/>
          <w:vertAlign w:val="superscript"/>
        </w:rPr>
        <w:t xml:space="preserve">   (</w:t>
      </w:r>
      <w:proofErr w:type="gramEnd"/>
      <w:r>
        <w:rPr>
          <w:color w:val="000000"/>
          <w:sz w:val="14"/>
          <w:szCs w:val="14"/>
          <w:vertAlign w:val="superscript"/>
        </w:rPr>
        <w:t>Ф.И.О.)</w:t>
      </w:r>
    </w:p>
    <w:p w14:paraId="20AA0EB9" w14:textId="77777777" w:rsidR="0016425F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Замечания по ведению урока:</w:t>
      </w:r>
    </w:p>
    <w:p w14:paraId="3703914B" w14:textId="77777777" w:rsidR="0016425F" w:rsidRDefault="0016425F"/>
    <w:p w14:paraId="1EE9CC08" w14:textId="77777777" w:rsidR="0016425F" w:rsidRDefault="0016425F"/>
    <w:p w14:paraId="0A4503F6" w14:textId="77777777" w:rsidR="0016425F" w:rsidRDefault="0016425F"/>
    <w:p w14:paraId="14B5988F" w14:textId="77777777" w:rsidR="0016425F" w:rsidRDefault="0016425F"/>
    <w:p w14:paraId="15AA7587" w14:textId="77777777" w:rsidR="0016425F" w:rsidRDefault="00000000">
      <w:r>
        <w:rPr>
          <w:b/>
          <w:bCs/>
        </w:rPr>
        <w:lastRenderedPageBreak/>
        <w:t>Класс: 3</w:t>
      </w:r>
    </w:p>
    <w:p w14:paraId="476B6BC6" w14:textId="77777777" w:rsidR="0016425F" w:rsidRDefault="00000000">
      <w:r>
        <w:rPr>
          <w:b/>
          <w:bCs/>
        </w:rPr>
        <w:t>Тема: 9 мая — День Победы</w:t>
      </w:r>
    </w:p>
    <w:p w14:paraId="7F125973" w14:textId="77777777" w:rsidR="0016425F" w:rsidRDefault="00000000">
      <w:r>
        <w:rPr>
          <w:b/>
          <w:bCs/>
        </w:rPr>
        <w:t xml:space="preserve">Тип: </w:t>
      </w:r>
      <w:r>
        <w:t>Комбинированный (рассказ с элементами беседы, творческой деятельности)</w:t>
      </w:r>
    </w:p>
    <w:p w14:paraId="7DFE9EC3" w14:textId="77777777" w:rsidR="0016425F" w:rsidRDefault="00000000">
      <w:bookmarkStart w:id="0" w:name="_heading=h.fq6qw0x5vtth" w:colFirst="0" w:colLast="0"/>
      <w:bookmarkEnd w:id="0"/>
      <w:r>
        <w:rPr>
          <w:b/>
          <w:bCs/>
        </w:rPr>
        <w:t xml:space="preserve">Цель: </w:t>
      </w:r>
      <w:r>
        <w:t>сформировать у учащихся представление о Дне Победы как о дне свободы и мира.</w:t>
      </w:r>
    </w:p>
    <w:p w14:paraId="2C1DA723" w14:textId="77777777" w:rsidR="0016425F" w:rsidRDefault="00000000">
      <w:r>
        <w:rPr>
          <w:b/>
          <w:bCs/>
        </w:rPr>
        <w:t>Задачи:</w:t>
      </w:r>
    </w:p>
    <w:p w14:paraId="08A1ACC8" w14:textId="77777777" w:rsidR="0016425F" w:rsidRDefault="00000000">
      <w:r>
        <w:rPr>
          <w:i/>
          <w:iCs/>
        </w:rPr>
        <w:t>Образовательные</w:t>
      </w:r>
      <w:r>
        <w:rPr>
          <w:b/>
          <w:bCs/>
        </w:rPr>
        <w:t>:</w:t>
      </w:r>
    </w:p>
    <w:p w14:paraId="3D6E1793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сформировать у учащихся представление о Дне Победы как дне свободы и мира;</w:t>
      </w:r>
    </w:p>
    <w:p w14:paraId="438B2E9B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познакомить с историей праздника, его символами — Георгиевской лентой, орденом «Победы»;</w:t>
      </w:r>
    </w:p>
    <w:p w14:paraId="4D87BFBB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уточнить и расширить знания учащихся о Великой Отечественной войне;</w:t>
      </w:r>
    </w:p>
    <w:p w14:paraId="6BD35773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закрепить знания о символах Беларуси — гербе и флаге.</w:t>
      </w:r>
    </w:p>
    <w:p w14:paraId="25CED3E9" w14:textId="77777777" w:rsidR="0016425F" w:rsidRDefault="00000000">
      <w:r>
        <w:rPr>
          <w:i/>
          <w:iCs/>
        </w:rPr>
        <w:t>Воспитательные</w:t>
      </w:r>
      <w:r>
        <w:rPr>
          <w:b/>
          <w:bCs/>
        </w:rPr>
        <w:t>:</w:t>
      </w:r>
    </w:p>
    <w:p w14:paraId="0AA45250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воспитывать чувство патриотизма, уважения к подвигу предков отечества;</w:t>
      </w:r>
    </w:p>
    <w:p w14:paraId="5CF6712C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формировать готовность защищать Родину;</w:t>
      </w:r>
    </w:p>
    <w:p w14:paraId="756081F8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приучивать</w:t>
      </w:r>
      <w:proofErr w:type="spellEnd"/>
      <w:r>
        <w:rPr>
          <w:color w:val="000000"/>
        </w:rPr>
        <w:t xml:space="preserve"> уважительное отношение к истории своей страны;</w:t>
      </w:r>
    </w:p>
    <w:p w14:paraId="1266F0E5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развивать чувство гордости за свой народ.</w:t>
      </w:r>
    </w:p>
    <w:p w14:paraId="123446F4" w14:textId="77777777" w:rsidR="0016425F" w:rsidRDefault="00000000">
      <w:r>
        <w:rPr>
          <w:i/>
          <w:iCs/>
        </w:rPr>
        <w:t>Развивающие</w:t>
      </w:r>
      <w:r>
        <w:rPr>
          <w:b/>
          <w:bCs/>
        </w:rPr>
        <w:t>:</w:t>
      </w:r>
    </w:p>
    <w:p w14:paraId="7A92B63C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развивать аналитическое мышление, умение обобщать и делать выводы;</w:t>
      </w:r>
    </w:p>
    <w:p w14:paraId="69661375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развивать речевую культуру, обогащать словарный запас;</w:t>
      </w:r>
    </w:p>
    <w:p w14:paraId="0C054C7E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развивать творческие способности;</w:t>
      </w:r>
    </w:p>
    <w:p w14:paraId="42544136" w14:textId="77777777" w:rsidR="001642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формировать эмоциональное отклик на произведения искусства.</w:t>
      </w:r>
    </w:p>
    <w:p w14:paraId="35567A60" w14:textId="77777777" w:rsidR="0016425F" w:rsidRDefault="00000000">
      <w:r>
        <w:rPr>
          <w:b/>
          <w:bCs/>
        </w:rPr>
        <w:t xml:space="preserve">Оборудование: </w:t>
      </w:r>
      <w:r>
        <w:t xml:space="preserve">мультимедийный проектор, компьютер, презентация (иллюстрации к теме), аудиозапись песни «День Победы», линовка </w:t>
      </w:r>
      <w:r>
        <w:lastRenderedPageBreak/>
        <w:t>георгиевской ленты, карточки с заданиями, цветная бумага, карандаш, ножницы для творческого задания, флажок Республики Беларусь.</w:t>
      </w:r>
    </w:p>
    <w:p w14:paraId="51A192D6" w14:textId="77777777" w:rsidR="0016425F" w:rsidRDefault="0016425F"/>
    <w:p w14:paraId="3E8AED0A" w14:textId="77777777" w:rsidR="0016425F" w:rsidRDefault="00000000">
      <w:r>
        <w:rPr>
          <w:b/>
          <w:bCs/>
        </w:rPr>
        <w:t>Ход мероприятия</w:t>
      </w:r>
    </w:p>
    <w:p w14:paraId="72B4758B" w14:textId="77777777" w:rsidR="0016425F" w:rsidRDefault="0016425F"/>
    <w:p w14:paraId="100E3854" w14:textId="77777777" w:rsidR="0016425F" w:rsidRDefault="00000000">
      <w:r>
        <w:rPr>
          <w:b/>
          <w:bCs/>
        </w:rPr>
        <w:t>1. Организационный этап (3 мин)</w:t>
      </w:r>
    </w:p>
    <w:p w14:paraId="0C93B879" w14:textId="77777777" w:rsidR="0016425F" w:rsidRDefault="00000000">
      <w:r>
        <w:t>— Здравствуйте, ребята! Прошу встать ровно. Сегодня у нас особенный урок — мы будем говорить об очень важном празднике. Посмотрите, какие красивые цветы на экране. Что это?</w:t>
      </w:r>
    </w:p>
    <w:p w14:paraId="1A18B826" w14:textId="77777777" w:rsidR="0016425F" w:rsidRDefault="00000000">
      <w:r>
        <w:rPr>
          <w:i/>
          <w:iCs/>
        </w:rPr>
        <w:t>— Красные гвоздики! — Георгиевская лента! — А ещё звёзды и орден «Победы»!</w:t>
      </w:r>
    </w:p>
    <w:p w14:paraId="415D5A81" w14:textId="77777777" w:rsidR="0016425F" w:rsidRDefault="00000000">
      <w:r>
        <w:t xml:space="preserve">— Верно! А теперь послушаем музыку. Попробуйте угадать, о чём эта песня. </w:t>
      </w:r>
      <w:r>
        <w:rPr>
          <w:i/>
          <w:iCs/>
        </w:rPr>
        <w:t>(включается музыка «День Победы»)</w:t>
      </w:r>
    </w:p>
    <w:p w14:paraId="3565D264" w14:textId="77777777" w:rsidR="0016425F" w:rsidRDefault="00000000">
      <w:r>
        <w:rPr>
          <w:i/>
          <w:iCs/>
        </w:rPr>
        <w:t>— Это песня о Дне Победы! — Я эту песню слышал!</w:t>
      </w:r>
    </w:p>
    <w:p w14:paraId="1E4523C4" w14:textId="77777777" w:rsidR="0016425F" w:rsidRDefault="0016425F"/>
    <w:p w14:paraId="5D79DD15" w14:textId="77777777" w:rsidR="0016425F" w:rsidRDefault="00000000">
      <w:r>
        <w:rPr>
          <w:b/>
          <w:bCs/>
        </w:rPr>
        <w:t>2. Этап актуализации знаний (5 мин)</w:t>
      </w:r>
    </w:p>
    <w:p w14:paraId="27236864" w14:textId="77777777" w:rsidR="0016425F" w:rsidRDefault="00000000">
      <w:r>
        <w:t>— Ребята, скажите, пожалуйста, какой сегодня месяц?</w:t>
      </w:r>
    </w:p>
    <w:p w14:paraId="14687E2D" w14:textId="77777777" w:rsidR="0016425F" w:rsidRDefault="00000000">
      <w:r>
        <w:rPr>
          <w:i/>
          <w:iCs/>
        </w:rPr>
        <w:t>— Май!</w:t>
      </w:r>
    </w:p>
    <w:p w14:paraId="07BD4085" w14:textId="77777777" w:rsidR="0016425F" w:rsidRDefault="00000000">
      <w:r>
        <w:t>— Правильно! А какое число?</w:t>
      </w:r>
    </w:p>
    <w:p w14:paraId="0260DC54" w14:textId="77777777" w:rsidR="0016425F" w:rsidRDefault="00000000">
      <w:r>
        <w:rPr>
          <w:i/>
          <w:iCs/>
        </w:rPr>
        <w:t>— Шестое!</w:t>
      </w:r>
    </w:p>
    <w:p w14:paraId="58F123DC" w14:textId="77777777" w:rsidR="0016425F" w:rsidRDefault="00000000">
      <w:r>
        <w:t>— Отлично! А знаете ли вы, как называется ближайший праздник?</w:t>
      </w:r>
    </w:p>
    <w:p w14:paraId="35F9823F" w14:textId="77777777" w:rsidR="0016425F" w:rsidRDefault="00000000">
      <w:r>
        <w:rPr>
          <w:i/>
          <w:iCs/>
        </w:rPr>
        <w:t>— День Победы!</w:t>
      </w:r>
    </w:p>
    <w:p w14:paraId="400674C4" w14:textId="77777777" w:rsidR="0016425F" w:rsidRDefault="00000000">
      <w:r>
        <w:t xml:space="preserve">— Верно! Сегодня мы с вами будем узнавать, почему этот праздник такой важный. Тема урока: «9 мая — День Победы». </w:t>
      </w:r>
      <w:r>
        <w:rPr>
          <w:i/>
          <w:iCs/>
        </w:rPr>
        <w:t>(запись темы на доске)</w:t>
      </w:r>
    </w:p>
    <w:p w14:paraId="52BA60CA" w14:textId="77777777" w:rsidR="0016425F" w:rsidRDefault="0016425F"/>
    <w:p w14:paraId="531FFA33" w14:textId="77777777" w:rsidR="0016425F" w:rsidRDefault="00000000">
      <w:r>
        <w:rPr>
          <w:b/>
          <w:bCs/>
        </w:rPr>
        <w:t>3. Основная часть (15 мин)</w:t>
      </w:r>
    </w:p>
    <w:p w14:paraId="0CCE680C" w14:textId="77777777" w:rsidR="0016425F" w:rsidRDefault="00000000">
      <w:r>
        <w:t>— Дети, а что такое «Победа»? Что значит это слово?</w:t>
      </w:r>
    </w:p>
    <w:p w14:paraId="657A4EF4" w14:textId="77777777" w:rsidR="0016425F" w:rsidRDefault="00000000">
      <w:r>
        <w:rPr>
          <w:i/>
          <w:iCs/>
        </w:rPr>
        <w:t>— Победа — это когда выиграли! — Это когда стало хорошо!</w:t>
      </w:r>
    </w:p>
    <w:p w14:paraId="2033C221" w14:textId="77777777" w:rsidR="0016425F" w:rsidRDefault="00000000">
      <w:r>
        <w:t>— Правильно! Победа — это окончание войны, когда мы победили врага. А что такое война? Попробуйте объяснить.</w:t>
      </w:r>
    </w:p>
    <w:p w14:paraId="7CAB3D82" w14:textId="77777777" w:rsidR="0016425F" w:rsidRDefault="00000000">
      <w:r>
        <w:rPr>
          <w:i/>
          <w:iCs/>
        </w:rPr>
        <w:t>— Война — это когда одни люди других ранят. — Когда стреляют, всё разрушают. — Это очень страшно!</w:t>
      </w:r>
    </w:p>
    <w:p w14:paraId="5063960B" w14:textId="77777777" w:rsidR="0016425F" w:rsidRDefault="00000000">
      <w:r>
        <w:t>— Да, верно. Война — это очень страшно. И в 1941 году нашу страну напал враг. Кто знает, с какой страной воевала Беларусь?</w:t>
      </w:r>
    </w:p>
    <w:p w14:paraId="177FFA8B" w14:textId="77777777" w:rsidR="0016425F" w:rsidRDefault="00000000">
      <w:r>
        <w:rPr>
          <w:i/>
          <w:iCs/>
        </w:rPr>
        <w:t>— С гитлеровской Германией! — С фашистами!</w:t>
      </w:r>
    </w:p>
    <w:p w14:paraId="23BB521B" w14:textId="77777777" w:rsidR="0016425F" w:rsidRDefault="00000000">
      <w:r>
        <w:t xml:space="preserve">— Верно! Немецкие фашисты напали на нашу страну 22 июня 1941 года. Это было очень давно — больше 80 лет назад. Но люди никогда не забудут эту войну. Смотрите на экран. </w:t>
      </w:r>
      <w:r>
        <w:rPr>
          <w:i/>
          <w:iCs/>
        </w:rPr>
        <w:t>(показ иллюстраций: фашисты нападают, сгоравшие деревни</w:t>
      </w:r>
      <w:proofErr w:type="gramStart"/>
      <w:r>
        <w:rPr>
          <w:i/>
          <w:iCs/>
        </w:rPr>
        <w:t>)</w:t>
      </w:r>
      <w:proofErr w:type="gramEnd"/>
      <w:r>
        <w:t xml:space="preserve"> Это была Великая Отечественная война. Она шла четыре года — с 1941 по 1945 год.</w:t>
      </w:r>
    </w:p>
    <w:p w14:paraId="6449A4B5" w14:textId="77777777" w:rsidR="0016425F" w:rsidRDefault="00000000">
      <w:r>
        <w:t>— Война была очень страшной. Погибло очень много людей. Но наши солдаты и офицеры очень храбро защищали нашу Родину. И 9 мая 1945 года война закончилась! Наша страна победила!</w:t>
      </w:r>
    </w:p>
    <w:p w14:paraId="784097DB" w14:textId="77777777" w:rsidR="0016425F" w:rsidRDefault="00000000">
      <w:r>
        <w:rPr>
          <w:i/>
          <w:iCs/>
        </w:rPr>
        <w:t>— Ура! — Как хорошо!</w:t>
      </w:r>
    </w:p>
    <w:p w14:paraId="610EA02C" w14:textId="77777777" w:rsidR="0016425F" w:rsidRDefault="00000000">
      <w:r>
        <w:t xml:space="preserve">— Да, это был очень радостный день! Люди плакали от счастья. Все обнимали друг друга на руки, обнимались, целовались. Наши войска дошли до Берлина — столицы Германии. И там они подняли над зданием Рейхстага наш флаг. </w:t>
      </w:r>
      <w:r>
        <w:rPr>
          <w:i/>
          <w:iCs/>
        </w:rPr>
        <w:t>(показ иллюстрации: Знамя Победы над Рейхстагом)</w:t>
      </w:r>
    </w:p>
    <w:p w14:paraId="09239C51" w14:textId="77777777" w:rsidR="0016425F" w:rsidRDefault="0016425F"/>
    <w:p w14:paraId="36308B38" w14:textId="77777777" w:rsidR="0016425F" w:rsidRDefault="00000000">
      <w:r>
        <w:rPr>
          <w:b/>
          <w:bCs/>
        </w:rPr>
        <w:t>4. Работа со символами (7 мин)</w:t>
      </w:r>
    </w:p>
    <w:p w14:paraId="7F59BB3B" w14:textId="77777777" w:rsidR="0016425F" w:rsidRDefault="00000000">
      <w:r>
        <w:lastRenderedPageBreak/>
        <w:t xml:space="preserve">— Дети, посмотрите на экран. Что это? </w:t>
      </w:r>
      <w:r>
        <w:rPr>
          <w:i/>
          <w:iCs/>
        </w:rPr>
        <w:t>(учитель показывает георгиевскую ленту)</w:t>
      </w:r>
    </w:p>
    <w:p w14:paraId="3070C91C" w14:textId="77777777" w:rsidR="0016425F" w:rsidRDefault="00000000">
      <w:r>
        <w:rPr>
          <w:i/>
          <w:iCs/>
        </w:rPr>
        <w:t>— Георгиевская лента!</w:t>
      </w:r>
    </w:p>
    <w:p w14:paraId="71E0089E" w14:textId="77777777" w:rsidR="0016425F" w:rsidRDefault="00000000">
      <w:r>
        <w:t xml:space="preserve">— Правильно! Георгиевская лента — это символ памяти о той страшной войне. Она сделана из чёрно-оранжевой ленты. Чёрный цвет — это скорбь о погибших, а огонь — это слава живым героям. Ленту надевают на грудь ветераны войны. А ещё важный символ — это орден «Победы». </w:t>
      </w:r>
      <w:r>
        <w:rPr>
          <w:i/>
          <w:iCs/>
        </w:rPr>
        <w:t>(показ ордена</w:t>
      </w:r>
      <w:proofErr w:type="gramStart"/>
      <w:r>
        <w:rPr>
          <w:i/>
          <w:iCs/>
        </w:rPr>
        <w:t>)</w:t>
      </w:r>
      <w:proofErr w:type="gramEnd"/>
      <w:r>
        <w:t xml:space="preserve"> Это очень почётная награда. Её получили те, кто храбро сражался с врагом.</w:t>
      </w:r>
    </w:p>
    <w:p w14:paraId="3AB7803F" w14:textId="77777777" w:rsidR="0016425F" w:rsidRDefault="00000000">
      <w:r>
        <w:t xml:space="preserve">— А теперь давайте посмотрим на флаг Беларуси. </w:t>
      </w:r>
      <w:r>
        <w:rPr>
          <w:i/>
          <w:iCs/>
        </w:rPr>
        <w:t>(учитель показывает флаг</w:t>
      </w:r>
      <w:proofErr w:type="gramStart"/>
      <w:r>
        <w:rPr>
          <w:i/>
          <w:iCs/>
        </w:rPr>
        <w:t>)</w:t>
      </w:r>
      <w:proofErr w:type="gramEnd"/>
      <w:r>
        <w:t xml:space="preserve"> Скажите, какие у него цвета?</w:t>
      </w:r>
    </w:p>
    <w:p w14:paraId="2CBFCBA0" w14:textId="77777777" w:rsidR="0016425F" w:rsidRDefault="00000000">
      <w:r>
        <w:rPr>
          <w:i/>
          <w:iCs/>
        </w:rPr>
        <w:t>— Зелёный, красный, белый!</w:t>
      </w:r>
    </w:p>
    <w:p w14:paraId="54F391B0" w14:textId="77777777" w:rsidR="0016425F" w:rsidRDefault="00000000">
      <w:r>
        <w:t>— Правильно! Зелёный цвет — это символ надежды и весны, красный — символ отважной борьбы, а белый — символ мира. Это флаг нашей свободной и мирной страны.</w:t>
      </w:r>
    </w:p>
    <w:p w14:paraId="1F29019A" w14:textId="77777777" w:rsidR="0016425F" w:rsidRDefault="0016425F"/>
    <w:p w14:paraId="032F43AC" w14:textId="77777777" w:rsidR="0016425F" w:rsidRDefault="00000000">
      <w:r>
        <w:rPr>
          <w:b/>
          <w:bCs/>
        </w:rPr>
        <w:t>5. Творческая деятельность (5 мин)</w:t>
      </w:r>
    </w:p>
    <w:p w14:paraId="4743BEFA" w14:textId="77777777" w:rsidR="0016425F" w:rsidRDefault="00000000">
      <w:r>
        <w:t xml:space="preserve">— А теперь мы сделаем своими руками подарок ветеранам. Мы будем рисовать рисунок. Нарисуйте картину, в которой вы могли бы сказать </w:t>
      </w:r>
      <w:proofErr w:type="gramStart"/>
      <w:r>
        <w:t>ветеранам</w:t>
      </w:r>
      <w:proofErr w:type="gramEnd"/>
      <w:r>
        <w:t xml:space="preserve"> «Спасибо за победу».</w:t>
      </w:r>
    </w:p>
    <w:p w14:paraId="0D025E15" w14:textId="77777777" w:rsidR="0016425F" w:rsidRDefault="00000000">
      <w:r>
        <w:t>— Какие красивые рисунки получились! Вы молодцы!</w:t>
      </w:r>
    </w:p>
    <w:p w14:paraId="2EE00D44" w14:textId="77777777" w:rsidR="0016425F" w:rsidRDefault="0016425F"/>
    <w:p w14:paraId="6469C809" w14:textId="77777777" w:rsidR="0016425F" w:rsidRDefault="00000000">
      <w:r>
        <w:rPr>
          <w:b/>
          <w:bCs/>
        </w:rPr>
        <w:t>6. Рефлексия (3 мин)</w:t>
      </w:r>
    </w:p>
    <w:p w14:paraId="1BE33C17" w14:textId="2E9783B1" w:rsidR="00616A00" w:rsidRPr="00616A00" w:rsidRDefault="00616A00" w:rsidP="00616A00">
      <w:pPr>
        <w:rPr>
          <w:lang w:val="ru-RU"/>
        </w:rPr>
      </w:pPr>
      <w:r>
        <w:t>— Давайте вспомним, что мы узнали сегодня на мероприятии. Я буду задавать вопросы, а вы заканчивайте фразы.</w:t>
      </w:r>
    </w:p>
    <w:p w14:paraId="77851232" w14:textId="77777777" w:rsidR="00616A00" w:rsidRDefault="00616A00" w:rsidP="00616A00">
      <w:r>
        <w:rPr>
          <w:b/>
        </w:rPr>
        <w:t>— Сегодня я узнал, что 9 мая — это...</w:t>
      </w:r>
      <w:r>
        <w:t xml:space="preserve"> («...День Победы», «...день, когда закончилась война», «...день свободы и мира».)</w:t>
      </w:r>
    </w:p>
    <w:p w14:paraId="4718122F" w14:textId="77777777" w:rsidR="00616A00" w:rsidRDefault="00616A00" w:rsidP="00616A00">
      <w:r>
        <w:rPr>
          <w:b/>
        </w:rPr>
        <w:lastRenderedPageBreak/>
        <w:t>— Я запомнил, что война закончилась в...</w:t>
      </w:r>
      <w:r>
        <w:t xml:space="preserve"> («...1945 году», «...более 80 лет назад».)</w:t>
      </w:r>
    </w:p>
    <w:p w14:paraId="017E5F08" w14:textId="77777777" w:rsidR="00616A00" w:rsidRDefault="00616A00" w:rsidP="00616A00">
      <w:r>
        <w:rPr>
          <w:b/>
        </w:rPr>
        <w:t>— Георгиевская лента — это символ...</w:t>
      </w:r>
      <w:r>
        <w:t xml:space="preserve"> («...памяти о погибших», «...скорби и славы», «...чёрный цвет — скорбь, оранжевый — огонь славы».)</w:t>
      </w:r>
    </w:p>
    <w:p w14:paraId="68107418" w14:textId="77777777" w:rsidR="00616A00" w:rsidRDefault="00616A00" w:rsidP="00616A00">
      <w:r>
        <w:rPr>
          <w:b/>
        </w:rPr>
        <w:t>— Флаг Беларуси — это символ...</w:t>
      </w:r>
      <w:r>
        <w:t xml:space="preserve"> («...нашей свободной страны», «...надежды, отваги и мира».)</w:t>
      </w:r>
    </w:p>
    <w:p w14:paraId="5A42B3C8" w14:textId="77777777" w:rsidR="00616A00" w:rsidRDefault="00616A00" w:rsidP="00616A00">
      <w:r>
        <w:rPr>
          <w:b/>
        </w:rPr>
        <w:t>— Мне было интересно...</w:t>
      </w:r>
      <w:r>
        <w:t xml:space="preserve"> («...слушать песню «День Победы»», «...смотреть иллюстрации о войне», «...рисовать рисунок для ветеранов».)</w:t>
      </w:r>
    </w:p>
    <w:p w14:paraId="4BF7D6A6" w14:textId="77777777" w:rsidR="00616A00" w:rsidRDefault="00616A00" w:rsidP="00616A00">
      <w:r>
        <w:rPr>
          <w:b/>
        </w:rPr>
        <w:t>— Я почувствовал...</w:t>
      </w:r>
      <w:r>
        <w:t xml:space="preserve"> («...гордость за свой народ», «...благодарность к ветеранам», «...радость, что мы живём в мирное время».)</w:t>
      </w:r>
    </w:p>
    <w:p w14:paraId="594E5CBE" w14:textId="567055C6" w:rsidR="00616A00" w:rsidRPr="00616A00" w:rsidRDefault="00616A00" w:rsidP="00616A00">
      <w:pPr>
        <w:rPr>
          <w:lang w:val="ru-RU"/>
        </w:rPr>
      </w:pPr>
      <w:r>
        <w:rPr>
          <w:b/>
        </w:rPr>
        <w:t>— Мы должны помнить...</w:t>
      </w:r>
      <w:r>
        <w:t xml:space="preserve"> («...о подвиге наших предков», «...тех, кто отдал жизнь за свободу», «...что мир — это самое главное».)</w:t>
      </w:r>
    </w:p>
    <w:p w14:paraId="39B1E03B" w14:textId="7D30DBE2" w:rsidR="00616A00" w:rsidRPr="00616A00" w:rsidRDefault="00616A00" w:rsidP="00616A00">
      <w:pPr>
        <w:rPr>
          <w:lang w:val="ru-RU"/>
        </w:rPr>
      </w:pPr>
      <w:r>
        <w:t>— Молодцы! Вы сегодня узнали много важного о Дне Победы. Помните: мы должны беречь мир и уважать память о тех, кто отдал свою жизнь за нас.</w:t>
      </w:r>
    </w:p>
    <w:p w14:paraId="77F40F06" w14:textId="0A30621E" w:rsidR="00616A00" w:rsidRPr="00616A00" w:rsidRDefault="00616A00" w:rsidP="00616A00">
      <w:pPr>
        <w:rPr>
          <w:lang w:val="ru-RU"/>
        </w:rPr>
      </w:pPr>
      <w:r>
        <w:rPr>
          <w:b/>
        </w:rPr>
        <w:t>— А теперь давайте встанем. Помним всех, кто отдал свою жизнь за нашу свободу.</w:t>
      </w:r>
      <w:r>
        <w:t xml:space="preserve"> (Минута молчания.)</w:t>
      </w:r>
    </w:p>
    <w:p w14:paraId="3431B67F" w14:textId="77777777" w:rsidR="0016425F" w:rsidRDefault="0016425F"/>
    <w:p w14:paraId="7232E479" w14:textId="77777777" w:rsidR="0016425F" w:rsidRDefault="00000000">
      <w:r>
        <w:rPr>
          <w:b/>
          <w:bCs/>
        </w:rPr>
        <w:t>7. Подведение итогов (2 мин)</w:t>
      </w:r>
    </w:p>
    <w:p w14:paraId="2573FAF5" w14:textId="77777777" w:rsidR="0016425F" w:rsidRDefault="00000000">
      <w:r>
        <w:t>— Ребята, сегодня мы узнали много нового. Мы узнали, что 9 мая — это День Победы, день, когда закончилась война. Мы узнали о символах — георгиевской ленте и ордене «Победы». И сделали своими руками памятные ленточки.</w:t>
      </w:r>
    </w:p>
    <w:p w14:paraId="6D6F4C5D" w14:textId="77777777" w:rsidR="0016425F" w:rsidRDefault="00000000">
      <w:r>
        <w:t>— Надеюсь, вы запомните: мы должны беречь мир и уважать память о тех, кто отдал свою жизнь за нас. Домашнее задание: расскажите дедушке или бабушке о том, что вы узнали на уроке, и подарите сделанную ленточку.</w:t>
      </w:r>
    </w:p>
    <w:p w14:paraId="61D170F0" w14:textId="77777777" w:rsidR="0016425F" w:rsidRDefault="00000000">
      <w:r>
        <w:lastRenderedPageBreak/>
        <w:t xml:space="preserve">— Урок окончен. Спасибо за работу! </w:t>
      </w:r>
      <w:r>
        <w:rPr>
          <w:i/>
          <w:iCs/>
        </w:rPr>
        <w:t>(звучит музыка)</w:t>
      </w:r>
    </w:p>
    <w:p w14:paraId="3AE6896B" w14:textId="77777777" w:rsidR="0016425F" w:rsidRDefault="00000000">
      <w:pPr>
        <w:rPr>
          <w:b/>
          <w:bCs/>
          <w:color w:val="FF0000"/>
        </w:rPr>
      </w:pPr>
      <w:r>
        <w:rPr>
          <w:b/>
        </w:rPr>
        <w:t>6. Рефлексия (3 мин)</w:t>
      </w:r>
    </w:p>
    <w:p w14:paraId="3932ACBB" w14:textId="77777777" w:rsidR="0016425F" w:rsidRDefault="0016425F"/>
    <w:p w14:paraId="68195A1F" w14:textId="77777777" w:rsidR="0016425F" w:rsidRDefault="00000000">
      <w:r>
        <w:rPr>
          <w:b/>
          <w:bCs/>
        </w:rPr>
        <w:t>Приложение 1. Карточки «Закончи предложение»</w:t>
      </w:r>
    </w:p>
    <w:tbl>
      <w:tblPr>
        <w:tblStyle w:val="a7"/>
        <w:tblW w:w="86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8248"/>
      </w:tblGrid>
      <w:tr w:rsidR="0016425F" w14:paraId="5201D201" w14:textId="77777777">
        <w:tc>
          <w:tcPr>
            <w:tcW w:w="426" w:type="dxa"/>
          </w:tcPr>
          <w:p w14:paraId="2FA34F73" w14:textId="77777777" w:rsidR="0016425F" w:rsidRDefault="00000000">
            <w:r>
              <w:t>1.</w:t>
            </w:r>
          </w:p>
        </w:tc>
        <w:tc>
          <w:tcPr>
            <w:tcW w:w="8248" w:type="dxa"/>
          </w:tcPr>
          <w:p w14:paraId="272BAFBE" w14:textId="77777777" w:rsidR="0016425F" w:rsidRDefault="00000000">
            <w:r>
              <w:t>9 мая — это День ... (Победы).</w:t>
            </w:r>
          </w:p>
        </w:tc>
      </w:tr>
      <w:tr w:rsidR="0016425F" w14:paraId="52F35B2F" w14:textId="77777777">
        <w:tc>
          <w:tcPr>
            <w:tcW w:w="426" w:type="dxa"/>
          </w:tcPr>
          <w:p w14:paraId="2AE2633B" w14:textId="77777777" w:rsidR="0016425F" w:rsidRDefault="00000000">
            <w:r>
              <w:t>2.</w:t>
            </w:r>
          </w:p>
        </w:tc>
        <w:tc>
          <w:tcPr>
            <w:tcW w:w="8248" w:type="dxa"/>
          </w:tcPr>
          <w:p w14:paraId="4A05935E" w14:textId="77777777" w:rsidR="0016425F" w:rsidRDefault="00000000">
            <w:r>
              <w:t>Война закончилась в ... (1945) году.</w:t>
            </w:r>
          </w:p>
        </w:tc>
      </w:tr>
      <w:tr w:rsidR="0016425F" w14:paraId="581C21E5" w14:textId="77777777">
        <w:tc>
          <w:tcPr>
            <w:tcW w:w="426" w:type="dxa"/>
          </w:tcPr>
          <w:p w14:paraId="5CFDF257" w14:textId="77777777" w:rsidR="0016425F" w:rsidRDefault="00000000">
            <w:r>
              <w:t>3.</w:t>
            </w:r>
          </w:p>
        </w:tc>
        <w:tc>
          <w:tcPr>
            <w:tcW w:w="8248" w:type="dxa"/>
          </w:tcPr>
          <w:p w14:paraId="1546CC66" w14:textId="77777777" w:rsidR="0016425F" w:rsidRDefault="00000000">
            <w:r>
              <w:t>Чёрно-оранжевая лента называется ... (георгиевская).</w:t>
            </w:r>
          </w:p>
        </w:tc>
      </w:tr>
      <w:tr w:rsidR="0016425F" w14:paraId="363F1F9A" w14:textId="77777777">
        <w:tc>
          <w:tcPr>
            <w:tcW w:w="426" w:type="dxa"/>
          </w:tcPr>
          <w:p w14:paraId="4A4D3AE9" w14:textId="77777777" w:rsidR="0016425F" w:rsidRDefault="00000000">
            <w:r>
              <w:t>4.</w:t>
            </w:r>
          </w:p>
        </w:tc>
        <w:tc>
          <w:tcPr>
            <w:tcW w:w="8248" w:type="dxa"/>
          </w:tcPr>
          <w:p w14:paraId="0FD9EBFE" w14:textId="77777777" w:rsidR="0016425F" w:rsidRDefault="00000000">
            <w:r>
              <w:t>Орден «...» (Победы) — это почётная награда ветеранов.</w:t>
            </w:r>
          </w:p>
        </w:tc>
      </w:tr>
      <w:tr w:rsidR="0016425F" w14:paraId="5249C0D5" w14:textId="77777777">
        <w:tc>
          <w:tcPr>
            <w:tcW w:w="426" w:type="dxa"/>
          </w:tcPr>
          <w:p w14:paraId="2EAC36DB" w14:textId="77777777" w:rsidR="0016425F" w:rsidRDefault="00000000">
            <w:r>
              <w:t>5.</w:t>
            </w:r>
          </w:p>
        </w:tc>
        <w:tc>
          <w:tcPr>
            <w:tcW w:w="8248" w:type="dxa"/>
          </w:tcPr>
          <w:p w14:paraId="1FC13638" w14:textId="77777777" w:rsidR="0016425F" w:rsidRDefault="00000000">
            <w:r>
              <w:t>Цвета флага Беларуси: ... (зелёный, красный, белый).</w:t>
            </w:r>
          </w:p>
        </w:tc>
      </w:tr>
    </w:tbl>
    <w:p w14:paraId="727797F2" w14:textId="77777777" w:rsidR="0016425F" w:rsidRDefault="0016425F"/>
    <w:p w14:paraId="710D26AE" w14:textId="77777777" w:rsidR="0016425F" w:rsidRDefault="0016425F"/>
    <w:p w14:paraId="354A55F2" w14:textId="5837F6A2" w:rsidR="0016425F" w:rsidRDefault="0016425F"/>
    <w:sectPr w:rsidR="0016425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04B6E8B-0A25-404C-8E8C-14E036BD9BA6}"/>
    <w:embedBold r:id="rId2" w:fontKey="{A589DEE7-1851-471B-9BBE-6A27C98588A3}"/>
    <w:embedItalic r:id="rId3" w:fontKey="{2E093269-2712-425C-BCD0-46AF5EA3B1D7}"/>
    <w:embedBoldItalic r:id="rId4" w:fontKey="{9C83EC46-0C4E-4172-B952-9D99AA6ED4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8E15CBB-A74B-4738-8374-F3E28FCAC3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026"/>
    <w:multiLevelType w:val="multilevel"/>
    <w:tmpl w:val="BC24607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8163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25F"/>
    <w:rsid w:val="0016425F"/>
    <w:rsid w:val="00616A00"/>
    <w:rsid w:val="009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723B6"/>
  <w15:docId w15:val="{A5E51D20-B4EC-49E0-A24B-7BABEE99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UdHyo6f850IFh7/K6pOQuAJhQ==">CgMxLjAyDmguZnE2cXcweDV2dHRoOAByITE1ei1CZnVTR2NMWjZSakRCRTl4R0RrOU9jN0ZUbklzWg==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1107</Words>
  <Characters>6314</Characters>
  <Application>Microsoft Office Word</Application>
  <DocSecurity>0</DocSecurity>
  <Lines>52</Lines>
  <Paragraphs>14</Paragraphs>
  <ScaleCrop>false</ScaleCrop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аня</dc:creator>
  <cp:lastModifiedBy>Анна Скобкарёва</cp:lastModifiedBy>
  <cp:revision>2</cp:revision>
  <dcterms:created xsi:type="dcterms:W3CDTF">2026-05-11T11:10:00Z</dcterms:created>
  <dcterms:modified xsi:type="dcterms:W3CDTF">2026-05-11T11:10:00Z</dcterms:modified>
</cp:coreProperties>
</file>