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A099" w14:textId="77777777" w:rsidR="00755EC2" w:rsidRDefault="00F52428">
      <w:pPr>
        <w:pStyle w:val="Title"/>
      </w:pP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გამოყენებული</w:t>
      </w:r>
      <w:r>
        <w:t xml:space="preserve"> API </w:t>
      </w:r>
      <w:r>
        <w:t>პროტოკოლის</w:t>
      </w:r>
      <w:r>
        <w:t xml:space="preserve"> </w:t>
      </w:r>
      <w:r>
        <w:t>საერთო</w:t>
      </w:r>
      <w:r>
        <w:t xml:space="preserve"> </w:t>
      </w:r>
      <w:r>
        <w:t>საკითხები</w:t>
      </w:r>
    </w:p>
    <w:p w14:paraId="72DCF009" w14:textId="77777777" w:rsidR="00755EC2" w:rsidRDefault="00F52428">
      <w:pPr>
        <w:pStyle w:val="Author"/>
      </w:pPr>
      <w:r>
        <w:t>საქართველოს</w:t>
      </w:r>
      <w:r>
        <w:t xml:space="preserve"> </w:t>
      </w:r>
      <w:r>
        <w:t>საბანკო</w:t>
      </w:r>
      <w:r>
        <w:t xml:space="preserve"> </w:t>
      </w:r>
      <w:r>
        <w:t>ასოციაცია</w:t>
      </w:r>
    </w:p>
    <w:p w14:paraId="20F17D09" w14:textId="77777777" w:rsidR="00755EC2" w:rsidRDefault="00F52428">
      <w:pPr>
        <w:pStyle w:val="Author"/>
      </w:pPr>
      <w:r>
        <w:t>ვერსია</w:t>
      </w:r>
      <w:r>
        <w:t xml:space="preserve"> 1.1.3, 2025-12-22: </w:t>
      </w:r>
      <w:r>
        <w:t>მხოლოდ</w:t>
      </w:r>
      <w:r>
        <w:t xml:space="preserve"> </w:t>
      </w:r>
      <w:r>
        <w:t>კომენტარებისათვის</w:t>
      </w:r>
    </w:p>
    <w:p w14:paraId="6B568E2B" w14:textId="77777777" w:rsidR="00755EC2" w:rsidRDefault="00F52428">
      <w:r>
        <w:br w:type="page"/>
      </w:r>
    </w:p>
    <w:sdt>
      <w:sdtPr>
        <w:id w:val="742148821"/>
        <w:docPartObj>
          <w:docPartGallery w:val="Table of Contents"/>
          <w:docPartUnique/>
        </w:docPartObj>
      </w:sdtPr>
      <w:sdtEndPr/>
      <w:sdtContent>
        <w:p w14:paraId="729907E5" w14:textId="77777777" w:rsidR="00755EC2" w:rsidRDefault="00F52428">
          <w:r>
            <w:t>Table of Contents</w:t>
          </w:r>
        </w:p>
        <w:p w14:paraId="7E3908E9" w14:textId="5B1A74A2" w:rsidR="00F52428" w:rsidRDefault="00F52428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7321192" w:history="1">
            <w:r w:rsidRPr="008901C6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დოკუმენტის შესახებ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7BEC3" w14:textId="18792D32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193" w:history="1">
            <w:r w:rsidRPr="008901C6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გასაღები სიტყვების განმარტება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E433D" w14:textId="338B6B51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194" w:history="1">
            <w:r w:rsidRPr="008901C6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მხარდაჭერის სიმბოლური აღნიშვნები ცხრილებში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65380" w14:textId="62F87C57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195" w:history="1">
            <w:r w:rsidRPr="008901C6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დოკუმენტის ისტორია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E3543" w14:textId="7B40D307" w:rsidR="00F52428" w:rsidRDefault="00F52428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196" w:history="1">
            <w:r w:rsidRPr="008901C6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ტერმინები და აბრევიატურები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E040F" w14:textId="111D9624" w:rsidR="00F52428" w:rsidRDefault="00F52428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197" w:history="1">
            <w:r w:rsidRPr="008901C6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პროტოკოლისა და უსაფრთხოების საკითხები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EA08D" w14:textId="52C4BCAE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198" w:history="1">
            <w:r w:rsidRPr="008901C6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API კლიენტი და მისი კავშირი ამსმპ-სთან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1E052" w14:textId="407EC40E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199" w:history="1">
            <w:r w:rsidRPr="008901C6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API კლიენტის ტიპები და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76BE2" w14:textId="1F4A3250" w:rsidR="00F52428" w:rsidRDefault="00F52428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00" w:history="1">
            <w:r w:rsidRPr="008901C6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მესამე მხარის პროვაიდერების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26928" w14:textId="4630719A" w:rsidR="00F52428" w:rsidRDefault="00F52428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01" w:history="1">
            <w:r w:rsidRPr="008901C6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საკუთარ ანგარიშზე პირდაპირი წვდომის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91C3D" w14:textId="7C4032A7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02" w:history="1">
            <w:r w:rsidRPr="008901C6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API კლიენტის უნიკალური იდენტიფიკატორი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D41F9" w14:textId="5C4B02BE" w:rsidR="00F52428" w:rsidRDefault="00F52428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03" w:history="1">
            <w:r w:rsidRPr="008901C6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ღია ბანკინგში ჩართული მხარეების უნიკალური იდენტიფიკატორები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8EA5D" w14:textId="73368F60" w:rsidR="00F52428" w:rsidRDefault="00F52428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04" w:history="1">
            <w:r w:rsidRPr="008901C6">
              <w:rPr>
                <w:rStyle w:val="Hyperlink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სხვა API კლიენტების უნიკალური იდენტიფიკატორები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3C3D5" w14:textId="6ECB60E0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05" w:history="1">
            <w:r w:rsidRPr="008901C6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დაცული საკომუნიკაციო არხის მოთხოვნები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C9840" w14:textId="2675BFDC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06" w:history="1">
            <w:r w:rsidRPr="008901C6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OAuth2 კლიენტების დინამიკური რეგისტრაციის დამატებითი მოთხოვნები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988DF" w14:textId="6599390F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07" w:history="1">
            <w:r w:rsidRPr="008901C6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ზოგადი მოთხოვნები სერტიფიკატების შემოწმების პროცესის მიმართ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4A0A3" w14:textId="1A9288B4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08" w:history="1">
            <w:r w:rsidRPr="008901C6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ზოგადი მოთხოვნები ჰიპერბმულების შემოწმების მიმართ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36DF3" w14:textId="5EA00550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09" w:history="1">
            <w:r w:rsidRPr="008901C6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კონტრაქტი API კლიენტსა და ამსმპ-ს შორის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DC9DC" w14:textId="4DFD89B4" w:rsidR="00F52428" w:rsidRDefault="00F52428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10" w:history="1">
            <w:r w:rsidRPr="008901C6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API-ს საერთო სტრუქტურა და მოთხოვნები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5DACF" w14:textId="043A13EB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11" w:history="1">
            <w:r w:rsidRPr="008901C6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API ბოლოწერტილების URL ფორმატირება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80187" w14:textId="771F416E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12" w:history="1">
            <w:r w:rsidRPr="008901C6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API მოთხოვნისა და პასუხის ფორმატი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F7914" w14:textId="7044E028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13" w:history="1">
            <w:r w:rsidRPr="008901C6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ელექტრონული შტამპის განხორციელება მოთხოვნასა და პასუხზე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4B05D" w14:textId="5E742F4B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14" w:history="1">
            <w:r w:rsidRPr="008901C6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ენებისა და რეგიონების გამოყენება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E86D3" w14:textId="07010159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15" w:history="1">
            <w:r w:rsidRPr="008901C6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მოთხოვნების უნიკალურობა და იდემპოტენტურობა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7187B" w14:textId="4FB42B65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16" w:history="1">
            <w:r w:rsidRPr="008901C6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API რესურსები და ტრანზაქციის ცნება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310A2" w14:textId="47E8AD97" w:rsidR="00F52428" w:rsidRDefault="00F52428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17" w:history="1">
            <w:r w:rsidRPr="008901C6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მომხმარებლის ავთენტიფიკაცია და ავტორიზაცია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1EA8D" w14:textId="08F7A337" w:rsidR="00F52428" w:rsidRDefault="00F52428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18" w:history="1">
            <w:r w:rsidRPr="008901C6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მობილურ გარემოში (iOS, Android) ავთენტიფიკაციის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FD294" w14:textId="07238F3E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19" w:history="1">
            <w:r w:rsidRPr="008901C6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ამსმპ-ის ვალდებულებები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E49D1" w14:textId="414DC968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20" w:history="1">
            <w:r w:rsidRPr="008901C6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გამომძახებელ აპლიკაციებში ამსმპ-ის აპლიკაციის ინტეგრაცია (ინფორმაციული)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2866E" w14:textId="56E0CFA4" w:rsidR="00F52428" w:rsidRDefault="00F52428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21" w:history="1">
            <w:r w:rsidRPr="008901C6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API რესურსის სტატუსის გადაწოდება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C09F1" w14:textId="270DB0FA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22" w:history="1">
            <w:r w:rsidRPr="008901C6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API რესურსები, რომლებისთვისაც მხარდაჭერილია სტატუსის გადაწოდება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6568B" w14:textId="037624B3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23" w:history="1">
            <w:r w:rsidRPr="008901C6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API რესურსის სტატუსის გადაწოდების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2CCDD" w14:textId="21CA6324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24" w:history="1">
            <w:r w:rsidRPr="008901C6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API რესურსის სტატუსის გადაწოდების მოთხოვნა API კლიენტის მიერ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A273C" w14:textId="74D8577D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25" w:history="1">
            <w:r w:rsidRPr="008901C6">
              <w:rPr>
                <w:rStyle w:val="Hyperlink"/>
                <w:noProof/>
              </w:rPr>
              <w:t>7.4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SCA სცენარი არაცხადი ავტორიზაციისას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FF766" w14:textId="0B760BEC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26" w:history="1">
            <w:r w:rsidRPr="008901C6">
              <w:rPr>
                <w:rStyle w:val="Hyperlink"/>
                <w:noProof/>
              </w:rPr>
              <w:t>7.5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რესურსის გაუქმებასთან დაკავშირებული საკითხები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2CC48" w14:textId="79B64F96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27" w:history="1">
            <w:r w:rsidRPr="008901C6">
              <w:rPr>
                <w:rStyle w:val="Hyperlink"/>
                <w:noProof/>
              </w:rPr>
              <w:t>7.6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რესურსის სტატუსის შეტყობინების შიგთავსი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3EA42" w14:textId="54393BDD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28" w:history="1">
            <w:r w:rsidRPr="008901C6">
              <w:rPr>
                <w:rStyle w:val="Hyperlink"/>
                <w:noProof/>
              </w:rPr>
              <w:t>7.7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გადაწოდება HTTP(S) პროტოკოლით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EA272" w14:textId="32A038FB" w:rsidR="00F52428" w:rsidRDefault="00F52428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29" w:history="1">
            <w:r w:rsidRPr="008901C6">
              <w:rPr>
                <w:rStyle w:val="Hyperlink"/>
                <w:noProof/>
              </w:rPr>
              <w:t>7.7.1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შეტყობინების გამეორების მექანიზმი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AB94C" w14:textId="4A4DD511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30" w:history="1">
            <w:r w:rsidRPr="008901C6">
              <w:rPr>
                <w:rStyle w:val="Hyperlink"/>
                <w:noProof/>
              </w:rPr>
              <w:t>7.8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გადაწოდება სხვა პროტოკოლებით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34FD5" w14:textId="73E136B2" w:rsidR="00F52428" w:rsidRDefault="00F52428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31" w:history="1">
            <w:r w:rsidRPr="008901C6">
              <w:rPr>
                <w:rStyle w:val="Hyperlink"/>
                <w:noProof/>
              </w:rPr>
              <w:t>7.8.1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შეტყობინებების სერიალიზაცია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A7332" w14:textId="66275FF3" w:rsidR="00F52428" w:rsidRDefault="00F52428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32" w:history="1">
            <w:r w:rsidRPr="008901C6">
              <w:rPr>
                <w:rStyle w:val="Hyperlink"/>
                <w:noProof/>
              </w:rPr>
              <w:t>7.8.2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შეტყობინების გამეორების მექანიზმი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236AE" w14:textId="74FBA5F8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33" w:history="1">
            <w:r w:rsidRPr="008901C6">
              <w:rPr>
                <w:rStyle w:val="Hyperlink"/>
                <w:noProof/>
              </w:rPr>
              <w:t>7.9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შეტყობინებზე ელექტრონული შტამპის დადება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8923F" w14:textId="2C3AE10D" w:rsidR="00F52428" w:rsidRDefault="00F5242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34" w:history="1">
            <w:r w:rsidRPr="008901C6">
              <w:rPr>
                <w:rStyle w:val="Hyperlink"/>
                <w:noProof/>
              </w:rPr>
              <w:t>7.10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API კლიენტის მიერ მისაღები შეტყობინებების URL-ების მოთხოვნები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F36FB" w14:textId="2F22D907" w:rsidR="00F52428" w:rsidRDefault="00F52428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35" w:history="1">
            <w:r w:rsidRPr="008901C6">
              <w:rPr>
                <w:rStyle w:val="Hyperlink"/>
                <w:noProof/>
              </w:rPr>
              <w:t>7.10.1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HTTP(S) პროტოკოლის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D0897" w14:textId="1E70E33B" w:rsidR="00F52428" w:rsidRDefault="00F52428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36" w:history="1">
            <w:r w:rsidRPr="008901C6">
              <w:rPr>
                <w:rStyle w:val="Hyperlink"/>
                <w:noProof/>
              </w:rPr>
              <w:t>7.10.2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სხვა პროტოკოლების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F3CAF" w14:textId="418404A0" w:rsidR="00F52428" w:rsidRDefault="00F52428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7321237" w:history="1">
            <w:r w:rsidRPr="008901C6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01C6">
              <w:rPr>
                <w:rStyle w:val="Hyperlink"/>
                <w:noProof/>
              </w:rPr>
              <w:t>ლიტერატურა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49064" w14:textId="2D0801F5" w:rsidR="00755EC2" w:rsidRDefault="00F52428">
          <w:r>
            <w:fldChar w:fldCharType="end"/>
          </w:r>
        </w:p>
      </w:sdtContent>
    </w:sdt>
    <w:p w14:paraId="40644809" w14:textId="77777777" w:rsidR="00755EC2" w:rsidRDefault="00F52428">
      <w:pPr>
        <w:pStyle w:val="Heading1"/>
      </w:pPr>
      <w:bookmarkStart w:id="0" w:name="Xab90457ed01cb21fa40008f86b9984bc033e7f9"/>
      <w:bookmarkStart w:id="1" w:name="_Toc217321192"/>
      <w:r>
        <w:t>1</w:t>
      </w:r>
      <w:r>
        <w:tab/>
      </w:r>
      <w:r>
        <w:t>დოკუმენტის</w:t>
      </w:r>
      <w:r>
        <w:t xml:space="preserve"> </w:t>
      </w:r>
      <w:r>
        <w:t>შესახებ</w:t>
      </w:r>
      <w:bookmarkEnd w:id="1"/>
    </w:p>
    <w:p w14:paraId="622C56E9" w14:textId="77777777" w:rsidR="00755EC2" w:rsidRDefault="00F52428">
      <w:r>
        <w:t>ეს</w:t>
      </w:r>
      <w:r>
        <w:t xml:space="preserve"> </w:t>
      </w:r>
      <w:r>
        <w:t>დოკუმენტი</w:t>
      </w:r>
      <w:r>
        <w:t xml:space="preserve"> </w:t>
      </w:r>
      <w:r>
        <w:t>წარმოადგენს</w:t>
      </w:r>
      <w:r>
        <w:t xml:space="preserve"> The Berlin Group openFinance API Framework </w:t>
      </w:r>
      <w:r>
        <w:t>განხორციელების</w:t>
      </w:r>
      <w:r>
        <w:t xml:space="preserve"> </w:t>
      </w:r>
      <w:r>
        <w:t>სახელმძღვანელოს</w:t>
      </w:r>
      <w:r>
        <w:t xml:space="preserve">, </w:t>
      </w:r>
      <w:r>
        <w:t>საქართველოს</w:t>
      </w:r>
      <w:r>
        <w:t xml:space="preserve"> </w:t>
      </w:r>
      <w:r>
        <w:t>კანონმდებლობასთან</w:t>
      </w:r>
      <w:r>
        <w:t xml:space="preserve"> </w:t>
      </w:r>
      <w:r>
        <w:t>თავსებადი</w:t>
      </w:r>
      <w:r>
        <w:t xml:space="preserve"> </w:t>
      </w:r>
      <w:r>
        <w:t>ღია</w:t>
      </w:r>
      <w:r>
        <w:t xml:space="preserve"> </w:t>
      </w:r>
      <w:r>
        <w:t>ბანკინგის</w:t>
      </w:r>
      <w:r>
        <w:t xml:space="preserve"> </w:t>
      </w:r>
      <w:r>
        <w:t>დანერგვის</w:t>
      </w:r>
      <w:r>
        <w:t xml:space="preserve"> </w:t>
      </w:r>
      <w:r>
        <w:t>მიზნით</w:t>
      </w:r>
      <w:r>
        <w:t xml:space="preserve">. </w:t>
      </w:r>
      <w:r>
        <w:t>დოკუმენტი</w:t>
      </w:r>
      <w:r>
        <w:t xml:space="preserve"> </w:t>
      </w:r>
      <w:r>
        <w:t>სრულად</w:t>
      </w:r>
      <w:r>
        <w:t xml:space="preserve"> </w:t>
      </w:r>
      <w:proofErr w:type="spellStart"/>
      <w:r>
        <w:t>თავსებადია</w:t>
      </w:r>
      <w:proofErr w:type="spellEnd"/>
      <w:r>
        <w:t xml:space="preserve"> </w:t>
      </w:r>
      <w:proofErr w:type="spellStart"/>
      <w:r>
        <w:t>შესაბამის</w:t>
      </w:r>
      <w:proofErr w:type="spellEnd"/>
      <w:r>
        <w:t xml:space="preserve"> </w:t>
      </w:r>
      <w:proofErr w:type="spellStart"/>
      <w:r>
        <w:t>ჩარჩოსთან</w:t>
      </w:r>
      <w:proofErr w:type="spellEnd"/>
      <w:r>
        <w:t xml:space="preserve"> </w:t>
      </w:r>
      <w:hyperlink w:anchor="oFA-IG-Co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-IG-Com]</w:t>
        </w:r>
      </w:hyperlink>
      <w:r>
        <w:t xml:space="preserve">,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 xml:space="preserve">, </w:t>
      </w:r>
      <w:r>
        <w:t>აზუსტებს</w:t>
      </w:r>
      <w:r>
        <w:t xml:space="preserve"> </w:t>
      </w:r>
      <w:r>
        <w:t>მათ</w:t>
      </w:r>
      <w:r>
        <w:t xml:space="preserve"> </w:t>
      </w:r>
      <w:r>
        <w:t>მოთხოვნებს</w:t>
      </w:r>
      <w:r>
        <w:t xml:space="preserve">, </w:t>
      </w:r>
      <w:r>
        <w:t>საქართველოს</w:t>
      </w:r>
      <w:r>
        <w:t xml:space="preserve"> </w:t>
      </w:r>
      <w:r>
        <w:t>კანონმდებლობისა</w:t>
      </w:r>
      <w:r>
        <w:t xml:space="preserve"> </w:t>
      </w:r>
      <w:r>
        <w:t>და</w:t>
      </w:r>
      <w:r>
        <w:t xml:space="preserve"> </w:t>
      </w:r>
      <w:r>
        <w:t>ადგილობრივი</w:t>
      </w:r>
      <w:r>
        <w:t xml:space="preserve"> </w:t>
      </w:r>
      <w:r>
        <w:t>კონტექსტის</w:t>
      </w:r>
      <w:r>
        <w:t xml:space="preserve"> </w:t>
      </w:r>
      <w:r>
        <w:t>გათვალისწინებით</w:t>
      </w:r>
      <w:r>
        <w:t>.</w:t>
      </w:r>
    </w:p>
    <w:p w14:paraId="5A0F1A16" w14:textId="77777777" w:rsidR="00755EC2" w:rsidRDefault="00F52428">
      <w:r>
        <w:t>დოკუმენტის</w:t>
      </w:r>
      <w:r>
        <w:t xml:space="preserve"> </w:t>
      </w:r>
      <w:r>
        <w:t>მიზანია</w:t>
      </w:r>
      <w:r>
        <w:t xml:space="preserve">, </w:t>
      </w:r>
      <w:r>
        <w:t>მოახდინოს</w:t>
      </w:r>
      <w:r>
        <w:t xml:space="preserve"> </w:t>
      </w:r>
      <w:r>
        <w:t>საქართველოში</w:t>
      </w:r>
      <w:r>
        <w:t xml:space="preserve"> </w:t>
      </w:r>
      <w:r>
        <w:t>ღია</w:t>
      </w:r>
      <w:r>
        <w:t xml:space="preserve"> </w:t>
      </w:r>
      <w:r>
        <w:t>ბანკინგის</w:t>
      </w:r>
      <w:r>
        <w:t xml:space="preserve"> </w:t>
      </w:r>
      <w:r>
        <w:t>სერვისების</w:t>
      </w:r>
      <w:r>
        <w:t xml:space="preserve"> </w:t>
      </w:r>
      <w:r>
        <w:t>მაქსიმალური</w:t>
      </w:r>
      <w:r>
        <w:t xml:space="preserve"> </w:t>
      </w:r>
      <w:r>
        <w:t>ჰარმონიზაცია</w:t>
      </w:r>
      <w:r>
        <w:t xml:space="preserve"> </w:t>
      </w:r>
      <w:r>
        <w:t>და</w:t>
      </w:r>
      <w:r>
        <w:t xml:space="preserve"> </w:t>
      </w:r>
      <w:r>
        <w:t>ამ</w:t>
      </w:r>
      <w:r>
        <w:t xml:space="preserve"> </w:t>
      </w:r>
      <w:r>
        <w:t>მიზნით</w:t>
      </w:r>
      <w:r>
        <w:t xml:space="preserve">, </w:t>
      </w:r>
      <w:r>
        <w:t>ის</w:t>
      </w:r>
      <w:r>
        <w:t xml:space="preserve"> </w:t>
      </w:r>
      <w:r>
        <w:t>აწესებს</w:t>
      </w:r>
      <w:r>
        <w:t xml:space="preserve"> </w:t>
      </w:r>
      <w:r>
        <w:t>ბევრ</w:t>
      </w:r>
      <w:r>
        <w:t xml:space="preserve"> </w:t>
      </w:r>
      <w:r>
        <w:t>ისეთ</w:t>
      </w:r>
      <w:r>
        <w:t xml:space="preserve"> </w:t>
      </w:r>
      <w:r>
        <w:t>შეზღუდვას</w:t>
      </w:r>
      <w:r>
        <w:t xml:space="preserve">, </w:t>
      </w:r>
      <w:r>
        <w:t>რომელთან</w:t>
      </w:r>
      <w:r>
        <w:t xml:space="preserve"> </w:t>
      </w:r>
      <w:r>
        <w:t>დაკავშირებითაც</w:t>
      </w:r>
      <w:r>
        <w:t xml:space="preserve"> The Berlin Group openFinance API Framework </w:t>
      </w:r>
      <w:r>
        <w:t>ჩარჩო</w:t>
      </w:r>
      <w:r>
        <w:t xml:space="preserve"> </w:t>
      </w:r>
      <w:r>
        <w:t>მეტ</w:t>
      </w:r>
      <w:r>
        <w:t xml:space="preserve"> </w:t>
      </w:r>
      <w:r>
        <w:t>არჩევანს</w:t>
      </w:r>
      <w:r>
        <w:t xml:space="preserve"> </w:t>
      </w:r>
      <w:r>
        <w:t>იძლევა</w:t>
      </w:r>
      <w:r>
        <w:t>.</w:t>
      </w:r>
    </w:p>
    <w:p w14:paraId="106897FC" w14:textId="77777777" w:rsidR="00755EC2" w:rsidRDefault="00F52428">
      <w:pPr>
        <w:pStyle w:val="Heading2"/>
      </w:pPr>
      <w:bookmarkStart w:id="2" w:name="X22c612ee7fe93baa7cc749f7da9fea44281485f"/>
      <w:bookmarkStart w:id="3" w:name="_Toc217321193"/>
      <w:r>
        <w:t>1.1</w:t>
      </w:r>
      <w:r>
        <w:tab/>
      </w:r>
      <w:r>
        <w:t>გასაღები</w:t>
      </w:r>
      <w:r>
        <w:t xml:space="preserve"> </w:t>
      </w:r>
      <w:r>
        <w:t>სიტყვების</w:t>
      </w:r>
      <w:r>
        <w:t xml:space="preserve"> </w:t>
      </w:r>
      <w:r>
        <w:t>განმარტება</w:t>
      </w:r>
      <w:bookmarkEnd w:id="3"/>
    </w:p>
    <w:p w14:paraId="179B57CB" w14:textId="77777777" w:rsidR="00755EC2" w:rsidRDefault="00F52428">
      <w:r>
        <w:t>იმ</w:t>
      </w:r>
      <w:r>
        <w:t xml:space="preserve"> </w:t>
      </w:r>
      <w:r>
        <w:t>გასაღები</w:t>
      </w:r>
      <w:r>
        <w:t xml:space="preserve"> </w:t>
      </w:r>
      <w:r>
        <w:t>სიტყვების</w:t>
      </w:r>
      <w:r>
        <w:t xml:space="preserve"> </w:t>
      </w:r>
      <w:r>
        <w:t>ქართული</w:t>
      </w:r>
      <w:r>
        <w:t xml:space="preserve"> </w:t>
      </w:r>
      <w:r>
        <w:t>თარგმანების</w:t>
      </w:r>
      <w:r>
        <w:t xml:space="preserve"> </w:t>
      </w:r>
      <w:r>
        <w:t>ინტერპრეტაცია</w:t>
      </w:r>
      <w:r>
        <w:t xml:space="preserve">, </w:t>
      </w:r>
      <w:r>
        <w:t>რომელიც</w:t>
      </w:r>
      <w:r>
        <w:t xml:space="preserve"> </w:t>
      </w:r>
      <w:r>
        <w:t>მოცემულია</w:t>
      </w:r>
      <w:r>
        <w:t xml:space="preserve"> </w:t>
      </w:r>
      <w:r>
        <w:t>ცხრილი</w:t>
      </w:r>
      <w:r>
        <w:t xml:space="preserve"> 1-</w:t>
      </w:r>
      <w:r>
        <w:t>ში</w:t>
      </w:r>
      <w:r>
        <w:t xml:space="preserve"> ("MUST", "MUST NOT", "REQUIRED", "SHALL", "SHALL NOT", "SHOULD", "SHOULD NOT", "RECOMMENDED", "MAY", </w:t>
      </w:r>
      <w:r>
        <w:t>და</w:t>
      </w:r>
      <w:r>
        <w:t xml:space="preserve"> "OPTIONAL")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მოხდეს</w:t>
      </w:r>
      <w:proofErr w:type="spellEnd"/>
      <w:r>
        <w:t xml:space="preserve"> </w:t>
      </w:r>
      <w:hyperlink w:anchor="RFC2119">
        <w:r>
          <w:rPr>
            <w:color w:val="0000FF"/>
            <w:u w:val="single"/>
          </w:rPr>
          <w:t>[RFC2119]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t xml:space="preserve">. </w:t>
      </w:r>
      <w:r>
        <w:t>ტერმინებს</w:t>
      </w:r>
      <w:r>
        <w:t xml:space="preserve"> </w:t>
      </w:r>
      <w:r>
        <w:t>ეს</w:t>
      </w:r>
      <w:r>
        <w:t xml:space="preserve"> </w:t>
      </w:r>
      <w:r>
        <w:t>მნიშვნელობა</w:t>
      </w:r>
      <w:r>
        <w:t xml:space="preserve"> </w:t>
      </w:r>
      <w:r>
        <w:t>აქვთ</w:t>
      </w:r>
      <w:r>
        <w:t xml:space="preserve"> </w:t>
      </w:r>
      <w:r>
        <w:t>მხოლოდ</w:t>
      </w:r>
      <w:r>
        <w:t xml:space="preserve"> </w:t>
      </w:r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როცა</w:t>
      </w:r>
      <w:r>
        <w:t xml:space="preserve"> </w:t>
      </w:r>
      <w:r>
        <w:t>ისინი</w:t>
      </w:r>
      <w:r>
        <w:t xml:space="preserve"> </w:t>
      </w:r>
      <w:r>
        <w:rPr>
          <w:b/>
          <w:bCs/>
        </w:rPr>
        <w:t>მსხვილი</w:t>
      </w:r>
      <w:r>
        <w:rPr>
          <w:b/>
          <w:bCs/>
        </w:rPr>
        <w:t xml:space="preserve"> </w:t>
      </w:r>
      <w:r>
        <w:rPr>
          <w:b/>
          <w:bCs/>
        </w:rPr>
        <w:t>მხედრული</w:t>
      </w:r>
      <w:r>
        <w:t xml:space="preserve"> </w:t>
      </w:r>
      <w:r>
        <w:t>ან</w:t>
      </w:r>
      <w:r>
        <w:t>/</w:t>
      </w:r>
      <w:r>
        <w:t>და</w:t>
      </w:r>
      <w:r>
        <w:t xml:space="preserve"> </w:t>
      </w:r>
      <w:r>
        <w:rPr>
          <w:rFonts w:ascii="Noto Sans Georgian" w:eastAsia="Noto Sans Georgian" w:hAnsi="Noto Sans Georgian" w:cs="Noto Sans Georgian"/>
        </w:rPr>
        <w:t>ᲛᲗᲐᲕᲠᲣᲚᲘ</w:t>
      </w:r>
      <w:r>
        <w:t xml:space="preserve"> (</w:t>
      </w:r>
      <w:r>
        <w:t>მთავრული</w:t>
      </w:r>
      <w:r>
        <w:t xml:space="preserve">) </w:t>
      </w:r>
      <w:r>
        <w:t>შრიფტით</w:t>
      </w:r>
      <w:r>
        <w:t xml:space="preserve"> </w:t>
      </w:r>
      <w:r>
        <w:t>არიან</w:t>
      </w:r>
      <w:r>
        <w:t xml:space="preserve"> </w:t>
      </w:r>
      <w:r>
        <w:t>გამოყენებული</w:t>
      </w:r>
      <w:r>
        <w:t>.</w:t>
      </w:r>
    </w:p>
    <w:p w14:paraId="3D83D7E5" w14:textId="77777777" w:rsidR="00755EC2" w:rsidRDefault="00F52428">
      <w:proofErr w:type="spellStart"/>
      <w:r>
        <w:t>ტერმინოლოგიური</w:t>
      </w:r>
      <w:proofErr w:type="spellEnd"/>
      <w:r>
        <w:t xml:space="preserve"> </w:t>
      </w:r>
      <w:proofErr w:type="spellStart"/>
      <w:r>
        <w:t>შესაბამისობა</w:t>
      </w:r>
      <w:proofErr w:type="spellEnd"/>
      <w:r>
        <w:t xml:space="preserve"> </w:t>
      </w:r>
      <w:hyperlink w:anchor="RFC2119">
        <w:r>
          <w:rPr>
            <w:color w:val="0000FF"/>
            <w:u w:val="single"/>
          </w:rPr>
          <w:t>[RFC2119]</w:t>
        </w:r>
      </w:hyperlink>
      <w:r>
        <w:t xml:space="preserve"> -</w:t>
      </w:r>
      <w:proofErr w:type="spellStart"/>
      <w:r>
        <w:t>თან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ტერმინოლოგიური შესაბამისობა  -თან"/>
      </w:tblPr>
      <w:tblGrid>
        <w:gridCol w:w="4675"/>
        <w:gridCol w:w="4675"/>
      </w:tblGrid>
      <w:tr w:rsidR="00755EC2" w14:paraId="36437703" w14:textId="77777777">
        <w:trPr>
          <w:tblHeader/>
        </w:trPr>
        <w:tc>
          <w:tcPr>
            <w:tcW w:w="3960" w:type="dxa"/>
          </w:tcPr>
          <w:p w14:paraId="05FE3B2B" w14:textId="77777777" w:rsidR="00755EC2" w:rsidRDefault="00F52428">
            <w:r>
              <w:lastRenderedPageBreak/>
              <w:t>English</w:t>
            </w:r>
          </w:p>
        </w:tc>
        <w:tc>
          <w:tcPr>
            <w:tcW w:w="3960" w:type="dxa"/>
          </w:tcPr>
          <w:p w14:paraId="0530A556" w14:textId="77777777" w:rsidR="00755EC2" w:rsidRDefault="00F52428">
            <w:r>
              <w:t>ქართული</w:t>
            </w:r>
          </w:p>
        </w:tc>
      </w:tr>
      <w:tr w:rsidR="00755EC2" w14:paraId="44B4C4FA" w14:textId="77777777">
        <w:tc>
          <w:tcPr>
            <w:tcW w:w="3960" w:type="dxa"/>
          </w:tcPr>
          <w:p w14:paraId="55396C5B" w14:textId="77777777" w:rsidR="00755EC2" w:rsidRDefault="00F52428">
            <w:r>
              <w:t>MUST</w:t>
            </w:r>
          </w:p>
        </w:tc>
        <w:tc>
          <w:tcPr>
            <w:tcW w:w="3960" w:type="dxa"/>
          </w:tcPr>
          <w:p w14:paraId="16FEB6BA" w14:textId="77777777" w:rsidR="00755EC2" w:rsidRDefault="00F52428">
            <w:r>
              <w:t>უნდა</w:t>
            </w:r>
          </w:p>
        </w:tc>
      </w:tr>
      <w:tr w:rsidR="00755EC2" w14:paraId="423566C5" w14:textId="77777777">
        <w:tc>
          <w:tcPr>
            <w:tcW w:w="3960" w:type="dxa"/>
          </w:tcPr>
          <w:p w14:paraId="65F588A1" w14:textId="77777777" w:rsidR="00755EC2" w:rsidRDefault="00F52428">
            <w:r>
              <w:t>MUST NOT</w:t>
            </w:r>
          </w:p>
        </w:tc>
        <w:tc>
          <w:tcPr>
            <w:tcW w:w="3960" w:type="dxa"/>
          </w:tcPr>
          <w:p w14:paraId="17877237" w14:textId="77777777" w:rsidR="00755EC2" w:rsidRDefault="00F52428">
            <w:r>
              <w:t>არ</w:t>
            </w:r>
            <w:r>
              <w:t xml:space="preserve"> </w:t>
            </w:r>
            <w:r>
              <w:t>უნდა</w:t>
            </w:r>
          </w:p>
        </w:tc>
      </w:tr>
      <w:tr w:rsidR="00755EC2" w14:paraId="201DBB81" w14:textId="77777777">
        <w:tc>
          <w:tcPr>
            <w:tcW w:w="3960" w:type="dxa"/>
          </w:tcPr>
          <w:p w14:paraId="15B475A7" w14:textId="77777777" w:rsidR="00755EC2" w:rsidRDefault="00F52428">
            <w:r>
              <w:t>REQUIRED</w:t>
            </w:r>
          </w:p>
        </w:tc>
        <w:tc>
          <w:tcPr>
            <w:tcW w:w="3960" w:type="dxa"/>
          </w:tcPr>
          <w:p w14:paraId="4712323A" w14:textId="77777777" w:rsidR="00755EC2" w:rsidRDefault="00F52428">
            <w:r>
              <w:t>სავალდებულოა</w:t>
            </w:r>
          </w:p>
        </w:tc>
      </w:tr>
      <w:tr w:rsidR="00755EC2" w14:paraId="565E5DFE" w14:textId="77777777">
        <w:tc>
          <w:tcPr>
            <w:tcW w:w="3960" w:type="dxa"/>
          </w:tcPr>
          <w:p w14:paraId="2FAF14F0" w14:textId="77777777" w:rsidR="00755EC2" w:rsidRDefault="00F52428">
            <w:r>
              <w:t>SHALL</w:t>
            </w:r>
          </w:p>
        </w:tc>
        <w:tc>
          <w:tcPr>
            <w:tcW w:w="3960" w:type="dxa"/>
          </w:tcPr>
          <w:p w14:paraId="6AC30331" w14:textId="77777777" w:rsidR="00755EC2" w:rsidRDefault="00F52428">
            <w:r>
              <w:t>აუცილებელია</w:t>
            </w:r>
          </w:p>
        </w:tc>
      </w:tr>
      <w:tr w:rsidR="00755EC2" w14:paraId="69E610BD" w14:textId="77777777">
        <w:tc>
          <w:tcPr>
            <w:tcW w:w="3960" w:type="dxa"/>
          </w:tcPr>
          <w:p w14:paraId="7D48C864" w14:textId="77777777" w:rsidR="00755EC2" w:rsidRDefault="00F52428">
            <w:r>
              <w:t>SHALL NOT</w:t>
            </w:r>
          </w:p>
        </w:tc>
        <w:tc>
          <w:tcPr>
            <w:tcW w:w="3960" w:type="dxa"/>
          </w:tcPr>
          <w:p w14:paraId="6C3C8C7A" w14:textId="77777777" w:rsidR="00755EC2" w:rsidRDefault="00F52428">
            <w:r>
              <w:t>არავითარ</w:t>
            </w:r>
            <w:r>
              <w:t xml:space="preserve"> </w:t>
            </w:r>
            <w:r>
              <w:t>შემთხვევაში</w:t>
            </w:r>
          </w:p>
        </w:tc>
      </w:tr>
      <w:tr w:rsidR="00755EC2" w14:paraId="1E3A5694" w14:textId="77777777">
        <w:tc>
          <w:tcPr>
            <w:tcW w:w="3960" w:type="dxa"/>
          </w:tcPr>
          <w:p w14:paraId="3A1D1C92" w14:textId="77777777" w:rsidR="00755EC2" w:rsidRDefault="00F52428">
            <w:r>
              <w:t>SHOULD</w:t>
            </w:r>
          </w:p>
        </w:tc>
        <w:tc>
          <w:tcPr>
            <w:tcW w:w="3960" w:type="dxa"/>
          </w:tcPr>
          <w:p w14:paraId="09DDD4D3" w14:textId="77777777" w:rsidR="00755EC2" w:rsidRDefault="00F52428">
            <w:r>
              <w:t>უმჯობესია</w:t>
            </w:r>
          </w:p>
        </w:tc>
      </w:tr>
      <w:tr w:rsidR="00755EC2" w14:paraId="1D979377" w14:textId="77777777">
        <w:tc>
          <w:tcPr>
            <w:tcW w:w="3960" w:type="dxa"/>
          </w:tcPr>
          <w:p w14:paraId="3F1840E2" w14:textId="77777777" w:rsidR="00755EC2" w:rsidRDefault="00F52428">
            <w:r>
              <w:t>SHOULD NOT</w:t>
            </w:r>
          </w:p>
        </w:tc>
        <w:tc>
          <w:tcPr>
            <w:tcW w:w="3960" w:type="dxa"/>
          </w:tcPr>
          <w:p w14:paraId="207E0521" w14:textId="77777777" w:rsidR="00755EC2" w:rsidRDefault="00F52428">
            <w:r>
              <w:t>არარეკომენდებულია</w:t>
            </w:r>
          </w:p>
        </w:tc>
      </w:tr>
      <w:tr w:rsidR="00755EC2" w14:paraId="7321C264" w14:textId="77777777">
        <w:tc>
          <w:tcPr>
            <w:tcW w:w="3960" w:type="dxa"/>
          </w:tcPr>
          <w:p w14:paraId="5B00F2DA" w14:textId="77777777" w:rsidR="00755EC2" w:rsidRDefault="00F52428">
            <w:r>
              <w:t>RECOMMENDED</w:t>
            </w:r>
          </w:p>
        </w:tc>
        <w:tc>
          <w:tcPr>
            <w:tcW w:w="3960" w:type="dxa"/>
          </w:tcPr>
          <w:p w14:paraId="4E717EFE" w14:textId="77777777" w:rsidR="00755EC2" w:rsidRDefault="00F52428">
            <w:r>
              <w:t>რეკომენდებულია</w:t>
            </w:r>
          </w:p>
        </w:tc>
      </w:tr>
      <w:tr w:rsidR="00755EC2" w14:paraId="10158576" w14:textId="77777777">
        <w:tc>
          <w:tcPr>
            <w:tcW w:w="3960" w:type="dxa"/>
          </w:tcPr>
          <w:p w14:paraId="712B7AA6" w14:textId="77777777" w:rsidR="00755EC2" w:rsidRDefault="00F52428">
            <w:r>
              <w:t>MAY</w:t>
            </w:r>
          </w:p>
        </w:tc>
        <w:tc>
          <w:tcPr>
            <w:tcW w:w="3960" w:type="dxa"/>
          </w:tcPr>
          <w:p w14:paraId="2C0D2A1E" w14:textId="77777777" w:rsidR="00755EC2" w:rsidRDefault="00F52428">
            <w:r>
              <w:t>შესაძლოა</w:t>
            </w:r>
          </w:p>
        </w:tc>
      </w:tr>
      <w:tr w:rsidR="00755EC2" w14:paraId="449AEFB5" w14:textId="77777777">
        <w:tc>
          <w:tcPr>
            <w:tcW w:w="3960" w:type="dxa"/>
          </w:tcPr>
          <w:p w14:paraId="24ADBB10" w14:textId="77777777" w:rsidR="00755EC2" w:rsidRDefault="00F52428">
            <w:r>
              <w:t>OPTIONAL</w:t>
            </w:r>
          </w:p>
        </w:tc>
        <w:tc>
          <w:tcPr>
            <w:tcW w:w="3960" w:type="dxa"/>
          </w:tcPr>
          <w:p w14:paraId="37EE1B52" w14:textId="77777777" w:rsidR="00755EC2" w:rsidRDefault="00F52428">
            <w:r>
              <w:t>არააუცილებელია</w:t>
            </w:r>
          </w:p>
        </w:tc>
      </w:tr>
    </w:tbl>
    <w:p w14:paraId="06EAC135" w14:textId="77777777" w:rsidR="00755EC2" w:rsidRDefault="00F52428">
      <w:r>
        <w:t>დოკუმენტს</w:t>
      </w:r>
      <w:r>
        <w:t xml:space="preserve"> </w:t>
      </w:r>
      <w:r>
        <w:t>გააჩნია</w:t>
      </w:r>
      <w:r>
        <w:t xml:space="preserve"> </w:t>
      </w:r>
      <w:r>
        <w:t>იერარქიული</w:t>
      </w:r>
      <w:r>
        <w:t xml:space="preserve"> </w:t>
      </w:r>
      <w:r>
        <w:t>სტრუქტურა</w:t>
      </w:r>
      <w:r>
        <w:t xml:space="preserve">. </w:t>
      </w:r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დოკუმენტის</w:t>
      </w:r>
      <w:r>
        <w:t xml:space="preserve"> </w:t>
      </w:r>
      <w:r>
        <w:t>გარკვეული</w:t>
      </w:r>
      <w:r>
        <w:t xml:space="preserve"> </w:t>
      </w:r>
      <w:r>
        <w:t>თავით</w:t>
      </w:r>
      <w:r>
        <w:t xml:space="preserve"> </w:t>
      </w:r>
      <w:r>
        <w:t>აღწერილი</w:t>
      </w:r>
      <w:r>
        <w:t xml:space="preserve"> </w:t>
      </w:r>
      <w:r>
        <w:t>საკითხი</w:t>
      </w:r>
      <w:r>
        <w:t xml:space="preserve"> </w:t>
      </w:r>
      <w:r>
        <w:t>მონიშნულია</w:t>
      </w:r>
      <w:r>
        <w:t xml:space="preserve"> </w:t>
      </w:r>
      <w:r>
        <w:t>როგორც</w:t>
      </w:r>
      <w:r>
        <w:t xml:space="preserve"> „</w:t>
      </w:r>
      <w:r>
        <w:rPr>
          <w:b/>
          <w:bCs/>
        </w:rPr>
        <w:t>არააუცილებელი</w:t>
      </w:r>
      <w:r>
        <w:t xml:space="preserve">“, </w:t>
      </w:r>
      <w:r>
        <w:t>აღნიშნულ</w:t>
      </w:r>
      <w:r>
        <w:t xml:space="preserve"> </w:t>
      </w:r>
      <w:r>
        <w:t>თავში</w:t>
      </w:r>
      <w:r>
        <w:t xml:space="preserve"> (</w:t>
      </w:r>
      <w:r>
        <w:t>და</w:t>
      </w:r>
      <w:r>
        <w:t xml:space="preserve"> </w:t>
      </w:r>
      <w:r>
        <w:t>ასევე</w:t>
      </w:r>
      <w:r>
        <w:t xml:space="preserve"> </w:t>
      </w:r>
      <w:r>
        <w:t>მის</w:t>
      </w:r>
      <w:r>
        <w:t xml:space="preserve"> </w:t>
      </w:r>
      <w:r>
        <w:t>ქვეთავებში</w:t>
      </w:r>
      <w:r>
        <w:t xml:space="preserve">) </w:t>
      </w:r>
      <w:r>
        <w:t>მითითებული</w:t>
      </w:r>
      <w:r>
        <w:t xml:space="preserve"> </w:t>
      </w:r>
      <w:r>
        <w:t>აუცილებელი</w:t>
      </w:r>
      <w:r>
        <w:t xml:space="preserve"> </w:t>
      </w:r>
      <w:r>
        <w:t>მოთხოვნები</w:t>
      </w:r>
      <w:r>
        <w:t xml:space="preserve"> </w:t>
      </w:r>
      <w:r>
        <w:t>ითვლება</w:t>
      </w:r>
      <w:r>
        <w:t xml:space="preserve"> </w:t>
      </w:r>
      <w:r>
        <w:t>აუცილებლად</w:t>
      </w:r>
      <w:r>
        <w:t xml:space="preserve"> </w:t>
      </w:r>
      <w:r>
        <w:t>მხოლოდ</w:t>
      </w:r>
      <w:r>
        <w:t xml:space="preserve"> </w:t>
      </w:r>
      <w:r>
        <w:t>იმ</w:t>
      </w:r>
      <w:r>
        <w:t xml:space="preserve"> </w:t>
      </w:r>
      <w:r>
        <w:t>პირობით</w:t>
      </w:r>
      <w:r>
        <w:t xml:space="preserve">, </w:t>
      </w:r>
      <w:r>
        <w:t>როდესაც</w:t>
      </w:r>
      <w:r>
        <w:t xml:space="preserve"> </w:t>
      </w:r>
      <w:r>
        <w:t>ხდება</w:t>
      </w:r>
      <w:r>
        <w:t xml:space="preserve"> </w:t>
      </w:r>
      <w:r>
        <w:t>შესაბამისი</w:t>
      </w:r>
      <w:r>
        <w:t xml:space="preserve"> </w:t>
      </w:r>
      <w:r>
        <w:t>საკითხის</w:t>
      </w:r>
      <w:r>
        <w:t xml:space="preserve"> </w:t>
      </w:r>
      <w:r>
        <w:t>რეალიზება</w:t>
      </w:r>
      <w:r>
        <w:t>.</w:t>
      </w:r>
    </w:p>
    <w:p w14:paraId="7702C88C" w14:textId="77777777" w:rsidR="00755EC2" w:rsidRDefault="00F52428">
      <w:r>
        <w:t>საკითხებს</w:t>
      </w:r>
      <w:r>
        <w:t xml:space="preserve">, </w:t>
      </w:r>
      <w:r>
        <w:t>რომლებიც</w:t>
      </w:r>
      <w:r>
        <w:t xml:space="preserve"> </w:t>
      </w:r>
      <w:r>
        <w:t>მონიშნულია</w:t>
      </w:r>
      <w:r>
        <w:t xml:space="preserve"> </w:t>
      </w:r>
      <w:r>
        <w:t>როგორც</w:t>
      </w:r>
      <w:r>
        <w:t xml:space="preserve"> „</w:t>
      </w:r>
      <w:r>
        <w:rPr>
          <w:b/>
          <w:bCs/>
        </w:rPr>
        <w:t>უმჯობესია</w:t>
      </w:r>
      <w:r>
        <w:t>“ „</w:t>
      </w:r>
      <w:r>
        <w:rPr>
          <w:b/>
          <w:bCs/>
        </w:rPr>
        <w:t>რეკომენდებულია</w:t>
      </w:r>
      <w:r>
        <w:t xml:space="preserve">“ </w:t>
      </w:r>
      <w:r>
        <w:t>და</w:t>
      </w:r>
      <w:r>
        <w:t xml:space="preserve"> „</w:t>
      </w:r>
      <w:r>
        <w:rPr>
          <w:b/>
          <w:bCs/>
        </w:rPr>
        <w:t>არარეკომენდებულია</w:t>
      </w:r>
      <w:r>
        <w:t xml:space="preserve">“ </w:t>
      </w:r>
      <w:r>
        <w:t>ასევე</w:t>
      </w:r>
      <w:r>
        <w:t xml:space="preserve"> </w:t>
      </w:r>
      <w:r>
        <w:t>მოჰყვება</w:t>
      </w:r>
      <w:r>
        <w:t xml:space="preserve"> </w:t>
      </w:r>
      <w:r>
        <w:t>დამაზუსტებელი</w:t>
      </w:r>
      <w:r>
        <w:t xml:space="preserve"> </w:t>
      </w:r>
      <w:r>
        <w:t>მითითება</w:t>
      </w:r>
      <w:r>
        <w:t xml:space="preserve"> </w:t>
      </w:r>
      <w:r>
        <w:t>იმის</w:t>
      </w:r>
      <w:r>
        <w:t xml:space="preserve"> </w:t>
      </w:r>
      <w:r>
        <w:t>თაობაზე</w:t>
      </w:r>
      <w:r>
        <w:t xml:space="preserve">, </w:t>
      </w:r>
      <w:r>
        <w:t>თუ</w:t>
      </w:r>
      <w:r>
        <w:t xml:space="preserve"> </w:t>
      </w:r>
      <w:r>
        <w:t>რატომაა</w:t>
      </w:r>
      <w:r>
        <w:t xml:space="preserve"> </w:t>
      </w:r>
      <w:r>
        <w:t>რეკომენდებული</w:t>
      </w:r>
      <w:r>
        <w:t xml:space="preserve"> (</w:t>
      </w:r>
      <w:r>
        <w:t>ან</w:t>
      </w:r>
      <w:r>
        <w:t xml:space="preserve"> </w:t>
      </w:r>
      <w:r>
        <w:t>არარეკომენდებული</w:t>
      </w:r>
      <w:r>
        <w:t xml:space="preserve">) </w:t>
      </w:r>
      <w:r>
        <w:t>აღნიშნული</w:t>
      </w:r>
      <w:r>
        <w:t xml:space="preserve"> </w:t>
      </w:r>
      <w:r>
        <w:t>საკითხის</w:t>
      </w:r>
      <w:r>
        <w:t xml:space="preserve"> </w:t>
      </w:r>
      <w:r>
        <w:t>გადაწყვეტა</w:t>
      </w:r>
      <w:r>
        <w:t xml:space="preserve"> </w:t>
      </w:r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დანაწესის</w:t>
      </w:r>
      <w:r>
        <w:t xml:space="preserve"> </w:t>
      </w:r>
      <w:r>
        <w:t>მიხედვით</w:t>
      </w:r>
      <w:r>
        <w:t>.</w:t>
      </w:r>
    </w:p>
    <w:p w14:paraId="40D488D6" w14:textId="77777777" w:rsidR="00755EC2" w:rsidRDefault="00F52428">
      <w:pPr>
        <w:pStyle w:val="Heading2"/>
      </w:pPr>
      <w:bookmarkStart w:id="4" w:name="X1e7e71b6bf5ddf19620a93f7fbfb146b1277a45"/>
      <w:bookmarkStart w:id="5" w:name="_Toc217321194"/>
      <w:bookmarkEnd w:id="2"/>
      <w:r>
        <w:t>1.2</w:t>
      </w:r>
      <w:r>
        <w:tab/>
      </w:r>
      <w:r>
        <w:t>მხარდაჭერის</w:t>
      </w:r>
      <w:r>
        <w:t xml:space="preserve"> </w:t>
      </w:r>
      <w:r>
        <w:t>სიმბოლური</w:t>
      </w:r>
      <w:r>
        <w:t xml:space="preserve"> </w:t>
      </w:r>
      <w:r>
        <w:t>აღნიშვნები</w:t>
      </w:r>
      <w:r>
        <w:t xml:space="preserve"> </w:t>
      </w:r>
      <w:r>
        <w:t>ცხრილებში</w:t>
      </w:r>
      <w:bookmarkEnd w:id="5"/>
    </w:p>
    <w:p w14:paraId="34925BD3" w14:textId="77777777" w:rsidR="00755EC2" w:rsidRDefault="00F52428">
      <w:r>
        <w:t>იმ</w:t>
      </w:r>
      <w:r>
        <w:t xml:space="preserve"> </w:t>
      </w:r>
      <w:r>
        <w:t>ცხრილებში</w:t>
      </w:r>
      <w:r>
        <w:t xml:space="preserve">, </w:t>
      </w:r>
      <w:r>
        <w:t>რომლებიც</w:t>
      </w:r>
      <w:r>
        <w:t xml:space="preserve"> </w:t>
      </w:r>
      <w:r>
        <w:t>მოყვანილია</w:t>
      </w:r>
      <w:r>
        <w:t xml:space="preserve"> </w:t>
      </w:r>
      <w:r>
        <w:t>ამ</w:t>
      </w:r>
      <w:r>
        <w:t xml:space="preserve"> </w:t>
      </w:r>
      <w:r>
        <w:t>დოკუმენტში</w:t>
      </w:r>
      <w:r>
        <w:t xml:space="preserve">, </w:t>
      </w:r>
      <w:r>
        <w:t>სადაც</w:t>
      </w:r>
      <w:r>
        <w:t xml:space="preserve"> </w:t>
      </w:r>
      <w:r>
        <w:t>მოცემულია</w:t>
      </w:r>
      <w:r>
        <w:t xml:space="preserve"> </w:t>
      </w:r>
      <w:r>
        <w:t>სხვადასხვა</w:t>
      </w:r>
      <w:r>
        <w:t xml:space="preserve"> </w:t>
      </w:r>
      <w:r>
        <w:t>ფუნქციონალის</w:t>
      </w:r>
      <w:r>
        <w:t xml:space="preserve"> </w:t>
      </w:r>
      <w:r>
        <w:t>მხარდაჭერის</w:t>
      </w:r>
      <w:r>
        <w:t xml:space="preserve"> </w:t>
      </w:r>
      <w:r>
        <w:t>შესახებ</w:t>
      </w:r>
      <w:r>
        <w:t xml:space="preserve"> </w:t>
      </w:r>
      <w:r>
        <w:t>ინფორმაცია</w:t>
      </w:r>
      <w:r>
        <w:t xml:space="preserve">, </w:t>
      </w:r>
      <w:r>
        <w:t>გამოიყენება</w:t>
      </w:r>
      <w:r>
        <w:t xml:space="preserve"> </w:t>
      </w:r>
      <w:r>
        <w:t>შემდეგი</w:t>
      </w:r>
      <w:r>
        <w:t xml:space="preserve"> </w:t>
      </w:r>
      <w:r>
        <w:t>სიმბოლოები</w:t>
      </w:r>
      <w:r>
        <w:t>:</w:t>
      </w:r>
    </w:p>
    <w:p w14:paraId="6DD97E93" w14:textId="77777777" w:rsidR="00755EC2" w:rsidRDefault="00F52428">
      <w:r>
        <w:t>ფუნქციონალის</w:t>
      </w:r>
      <w:r>
        <w:t xml:space="preserve"> </w:t>
      </w:r>
      <w:r>
        <w:t>მხარდაჭერის</w:t>
      </w:r>
      <w:r>
        <w:t xml:space="preserve"> </w:t>
      </w:r>
      <w:r>
        <w:t>სიმბოლოები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ფუნქციონალის მხარდაჭერის სიმბოლოები:"/>
      </w:tblPr>
      <w:tblGrid>
        <w:gridCol w:w="1335"/>
        <w:gridCol w:w="8015"/>
      </w:tblGrid>
      <w:tr w:rsidR="00755EC2" w14:paraId="79AAE8CD" w14:textId="77777777">
        <w:trPr>
          <w:tblHeader/>
        </w:trPr>
        <w:tc>
          <w:tcPr>
            <w:tcW w:w="1131" w:type="dxa"/>
          </w:tcPr>
          <w:p w14:paraId="4BD9ADD6" w14:textId="77777777" w:rsidR="00755EC2" w:rsidRDefault="00F52428">
            <w:r>
              <w:t>სიმბოლო</w:t>
            </w:r>
          </w:p>
        </w:tc>
        <w:tc>
          <w:tcPr>
            <w:tcW w:w="6788" w:type="dxa"/>
          </w:tcPr>
          <w:p w14:paraId="78EEBBE3" w14:textId="77777777" w:rsidR="00755EC2" w:rsidRDefault="00F52428">
            <w:r>
              <w:t>მნიშვნელობა</w:t>
            </w:r>
          </w:p>
        </w:tc>
      </w:tr>
      <w:tr w:rsidR="00755EC2" w14:paraId="1D28DC31" w14:textId="77777777">
        <w:tc>
          <w:tcPr>
            <w:tcW w:w="1131" w:type="dxa"/>
          </w:tcPr>
          <w:p w14:paraId="2CB1EBB2" w14:textId="77777777" w:rsidR="00755EC2" w:rsidRDefault="00F52428">
            <w:r>
              <w:t>✔</w:t>
            </w:r>
          </w:p>
        </w:tc>
        <w:tc>
          <w:tcPr>
            <w:tcW w:w="6788" w:type="dxa"/>
          </w:tcPr>
          <w:p w14:paraId="40ABE2CE" w14:textId="77777777" w:rsidR="00755EC2" w:rsidRDefault="00F52428">
            <w:r>
              <w:t>აღნიშნული</w:t>
            </w:r>
            <w:r>
              <w:t xml:space="preserve"> </w:t>
            </w:r>
            <w:r>
              <w:t>ფუნქციონალი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იყოს</w:t>
            </w:r>
            <w:r>
              <w:t xml:space="preserve"> </w:t>
            </w:r>
            <w:r>
              <w:t>მხარდაჭერილი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დოკუმენტის</w:t>
            </w:r>
            <w:r>
              <w:t xml:space="preserve"> </w:t>
            </w:r>
            <w:r>
              <w:t>შესაბამისად</w:t>
            </w:r>
            <w:r>
              <w:t>.</w:t>
            </w:r>
          </w:p>
        </w:tc>
      </w:tr>
      <w:tr w:rsidR="00755EC2" w14:paraId="30034ABB" w14:textId="77777777">
        <w:tc>
          <w:tcPr>
            <w:tcW w:w="1131" w:type="dxa"/>
          </w:tcPr>
          <w:p w14:paraId="43941818" w14:textId="77777777" w:rsidR="00755EC2" w:rsidRDefault="00F52428">
            <w:r>
              <w:t>✘</w:t>
            </w:r>
          </w:p>
        </w:tc>
        <w:tc>
          <w:tcPr>
            <w:tcW w:w="6788" w:type="dxa"/>
          </w:tcPr>
          <w:p w14:paraId="236D37D2" w14:textId="77777777" w:rsidR="00755EC2" w:rsidRDefault="00F52428">
            <w:r>
              <w:t>აღნიშნული</w:t>
            </w:r>
            <w:r>
              <w:t xml:space="preserve"> </w:t>
            </w:r>
            <w:r>
              <w:t>ფუნქციონალი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იყოს</w:t>
            </w:r>
            <w:r>
              <w:t xml:space="preserve"> </w:t>
            </w:r>
            <w:r>
              <w:t>მხარდაჭერილი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დოკუმენტის</w:t>
            </w:r>
            <w:r>
              <w:t xml:space="preserve"> </w:t>
            </w:r>
            <w:r>
              <w:t>შესაბამისად</w:t>
            </w:r>
            <w:r>
              <w:t>.</w:t>
            </w:r>
          </w:p>
        </w:tc>
      </w:tr>
      <w:tr w:rsidR="00755EC2" w14:paraId="0F287EC2" w14:textId="77777777">
        <w:tc>
          <w:tcPr>
            <w:tcW w:w="1131" w:type="dxa"/>
          </w:tcPr>
          <w:p w14:paraId="0956C0CD" w14:textId="77777777" w:rsidR="00755EC2" w:rsidRDefault="00F52428">
            <w:r>
              <w:t>◉</w:t>
            </w:r>
          </w:p>
        </w:tc>
        <w:tc>
          <w:tcPr>
            <w:tcW w:w="6788" w:type="dxa"/>
          </w:tcPr>
          <w:p w14:paraId="602F3C48" w14:textId="77777777" w:rsidR="00755EC2" w:rsidRDefault="00F52428">
            <w:r>
              <w:t>აღნიშნული</w:t>
            </w:r>
            <w:r>
              <w:t xml:space="preserve"> </w:t>
            </w:r>
            <w:r>
              <w:t>ფუნქციონალი</w:t>
            </w:r>
            <w:r>
              <w:t xml:space="preserve"> </w:t>
            </w:r>
            <w:r>
              <w:rPr>
                <w:b/>
                <w:bCs/>
              </w:rPr>
              <w:t>შესაძლოა</w:t>
            </w:r>
            <w:r>
              <w:t xml:space="preserve"> </w:t>
            </w:r>
            <w:r>
              <w:t>იყოს</w:t>
            </w:r>
            <w:r>
              <w:t xml:space="preserve"> </w:t>
            </w:r>
            <w:r>
              <w:t>მხარდაჭერილი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დოკუმენტის</w:t>
            </w:r>
            <w:r>
              <w:t xml:space="preserve"> </w:t>
            </w:r>
            <w:r>
              <w:t>შესაბამისად</w:t>
            </w:r>
            <w:r>
              <w:t>.</w:t>
            </w:r>
          </w:p>
        </w:tc>
      </w:tr>
    </w:tbl>
    <w:p w14:paraId="1F93A1D5" w14:textId="77777777" w:rsidR="00755EC2" w:rsidRDefault="00F52428">
      <w:pPr>
        <w:pStyle w:val="Heading2"/>
      </w:pPr>
      <w:bookmarkStart w:id="6" w:name="Xf7790c36481736c382915ee0a245e4f504f0c4b"/>
      <w:bookmarkStart w:id="7" w:name="_Toc217321195"/>
      <w:bookmarkEnd w:id="4"/>
      <w:r>
        <w:lastRenderedPageBreak/>
        <w:t>1.3</w:t>
      </w:r>
      <w:r>
        <w:tab/>
      </w:r>
      <w:r>
        <w:t>დოკუმენტის</w:t>
      </w:r>
      <w:r>
        <w:t xml:space="preserve"> </w:t>
      </w:r>
      <w:r>
        <w:t>ისტორია</w:t>
      </w:r>
      <w:bookmarkEnd w:id="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2"/>
        <w:gridCol w:w="1215"/>
        <w:gridCol w:w="7013"/>
      </w:tblGrid>
      <w:tr w:rsidR="00755EC2" w14:paraId="2D114485" w14:textId="77777777">
        <w:trPr>
          <w:tblHeader/>
        </w:trPr>
        <w:tc>
          <w:tcPr>
            <w:tcW w:w="950" w:type="dxa"/>
          </w:tcPr>
          <w:p w14:paraId="7DB43B8C" w14:textId="77777777" w:rsidR="00755EC2" w:rsidRDefault="00F52428">
            <w:r>
              <w:t>ვერსია</w:t>
            </w:r>
          </w:p>
        </w:tc>
        <w:tc>
          <w:tcPr>
            <w:tcW w:w="1029" w:type="dxa"/>
          </w:tcPr>
          <w:p w14:paraId="065D5B88" w14:textId="77777777" w:rsidR="00755EC2" w:rsidRDefault="00F52428">
            <w:r>
              <w:t>თარიღი</w:t>
            </w:r>
          </w:p>
        </w:tc>
        <w:tc>
          <w:tcPr>
            <w:tcW w:w="5940" w:type="dxa"/>
          </w:tcPr>
          <w:p w14:paraId="468D12A6" w14:textId="77777777" w:rsidR="00755EC2" w:rsidRDefault="00F52428">
            <w:r>
              <w:t>ცვლილება</w:t>
            </w:r>
          </w:p>
        </w:tc>
      </w:tr>
      <w:tr w:rsidR="00755EC2" w14:paraId="0E1C08C1" w14:textId="77777777">
        <w:tc>
          <w:tcPr>
            <w:tcW w:w="950" w:type="dxa"/>
          </w:tcPr>
          <w:p w14:paraId="0A7E7078" w14:textId="77777777" w:rsidR="00755EC2" w:rsidRDefault="00F52428">
            <w:r>
              <w:t>1.0.0</w:t>
            </w:r>
          </w:p>
        </w:tc>
        <w:tc>
          <w:tcPr>
            <w:tcW w:w="1029" w:type="dxa"/>
          </w:tcPr>
          <w:p w14:paraId="2FAD7061" w14:textId="77777777" w:rsidR="00755EC2" w:rsidRDefault="00F52428">
            <w:r>
              <w:t>26.09.2024</w:t>
            </w:r>
          </w:p>
        </w:tc>
        <w:tc>
          <w:tcPr>
            <w:tcW w:w="5940" w:type="dxa"/>
          </w:tcPr>
          <w:p w14:paraId="2BBD0957" w14:textId="77777777" w:rsidR="00755EC2" w:rsidRDefault="00F52428">
            <w:r>
              <w:t>საწყისი</w:t>
            </w:r>
            <w:r>
              <w:t xml:space="preserve"> </w:t>
            </w:r>
            <w:r>
              <w:t>ვერსია</w:t>
            </w:r>
            <w:r>
              <w:t>.</w:t>
            </w:r>
          </w:p>
        </w:tc>
      </w:tr>
      <w:tr w:rsidR="00755EC2" w14:paraId="7D1354AE" w14:textId="77777777">
        <w:tc>
          <w:tcPr>
            <w:tcW w:w="950" w:type="dxa"/>
          </w:tcPr>
          <w:p w14:paraId="648885CA" w14:textId="77777777" w:rsidR="00755EC2" w:rsidRDefault="00F52428">
            <w:r>
              <w:t>1.0.1</w:t>
            </w:r>
          </w:p>
        </w:tc>
        <w:tc>
          <w:tcPr>
            <w:tcW w:w="1029" w:type="dxa"/>
          </w:tcPr>
          <w:p w14:paraId="648180A1" w14:textId="77777777" w:rsidR="00755EC2" w:rsidRDefault="00F52428">
            <w:r>
              <w:t>19.12.2025</w:t>
            </w:r>
          </w:p>
        </w:tc>
        <w:tc>
          <w:tcPr>
            <w:tcW w:w="5940" w:type="dxa"/>
          </w:tcPr>
          <w:p w14:paraId="5730900E" w14:textId="77777777" w:rsidR="00755EC2" w:rsidRDefault="00F52428">
            <w:r>
              <w:t>ფორმატის</w:t>
            </w:r>
            <w:r>
              <w:t xml:space="preserve"> </w:t>
            </w:r>
            <w:r>
              <w:t>ცვლილება</w:t>
            </w:r>
            <w:r>
              <w:t xml:space="preserve"> (docx → adoc).</w:t>
            </w:r>
          </w:p>
        </w:tc>
      </w:tr>
      <w:tr w:rsidR="00755EC2" w14:paraId="1A491988" w14:textId="77777777">
        <w:tc>
          <w:tcPr>
            <w:tcW w:w="950" w:type="dxa"/>
          </w:tcPr>
          <w:p w14:paraId="69A4911E" w14:textId="77777777" w:rsidR="00755EC2" w:rsidRDefault="00F52428">
            <w:r>
              <w:t>1.1.3</w:t>
            </w:r>
          </w:p>
        </w:tc>
        <w:tc>
          <w:tcPr>
            <w:tcW w:w="1029" w:type="dxa"/>
          </w:tcPr>
          <w:p w14:paraId="69601A1E" w14:textId="77777777" w:rsidR="00755EC2" w:rsidRDefault="00F52428">
            <w:r>
              <w:t>22.12.2025</w:t>
            </w:r>
          </w:p>
        </w:tc>
        <w:tc>
          <w:tcPr>
            <w:tcW w:w="5940" w:type="dxa"/>
          </w:tcPr>
          <w:p w14:paraId="26D6D228" w14:textId="77777777" w:rsidR="00755EC2" w:rsidRDefault="00F52428">
            <w:r>
              <w:t>დაემატა</w:t>
            </w:r>
            <w:r>
              <w:t xml:space="preserve"> API </w:t>
            </w:r>
            <w:r>
              <w:t>კლიენტისათვის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გადაწოდების</w:t>
            </w:r>
            <w:r>
              <w:t xml:space="preserve"> </w:t>
            </w:r>
            <w:r>
              <w:t>თავი</w:t>
            </w:r>
            <w:r>
              <w:t xml:space="preserve">, V2 </w:t>
            </w:r>
            <w:r>
              <w:t>სტანდარტთან</w:t>
            </w:r>
            <w:r>
              <w:t xml:space="preserve"> </w:t>
            </w:r>
            <w:r>
              <w:t>შესაბამისობაში</w:t>
            </w:r>
            <w:r>
              <w:t xml:space="preserve"> </w:t>
            </w:r>
            <w:r>
              <w:t>მოვიდა</w:t>
            </w:r>
            <w:r>
              <w:t xml:space="preserve"> API </w:t>
            </w:r>
            <w:r>
              <w:t>კლიენტთან</w:t>
            </w:r>
            <w:r>
              <w:t xml:space="preserve"> </w:t>
            </w:r>
            <w:r>
              <w:t>კომუნიკაციის</w:t>
            </w:r>
            <w:r>
              <w:t xml:space="preserve"> </w:t>
            </w:r>
            <w:r>
              <w:t>ნაწილი</w:t>
            </w:r>
          </w:p>
        </w:tc>
      </w:tr>
    </w:tbl>
    <w:p w14:paraId="01653773" w14:textId="77777777" w:rsidR="00755EC2" w:rsidRDefault="00F52428">
      <w:pPr>
        <w:pStyle w:val="Heading1"/>
      </w:pPr>
      <w:bookmarkStart w:id="8" w:name="X18ceb4ab80375666b99bc26ed25880eeab13946"/>
      <w:bookmarkStart w:id="9" w:name="_Toc217321196"/>
      <w:bookmarkEnd w:id="6"/>
      <w:bookmarkEnd w:id="0"/>
      <w:r>
        <w:t>2</w:t>
      </w:r>
      <w:r>
        <w:tab/>
      </w:r>
      <w:r>
        <w:t>ტერმინები</w:t>
      </w:r>
      <w:r>
        <w:t xml:space="preserve"> </w:t>
      </w:r>
      <w:r>
        <w:t>და</w:t>
      </w:r>
      <w:r>
        <w:t xml:space="preserve"> </w:t>
      </w:r>
      <w:r>
        <w:t>აბრევიატურები</w:t>
      </w:r>
      <w:bookmarkEnd w:id="9"/>
    </w:p>
    <w:p w14:paraId="230CDD5E" w14:textId="77777777" w:rsidR="00755EC2" w:rsidRDefault="00F52428">
      <w:r>
        <w:t>ამ</w:t>
      </w:r>
      <w:r>
        <w:t xml:space="preserve"> </w:t>
      </w:r>
      <w:r>
        <w:t>დოკუმენტში</w:t>
      </w:r>
      <w:r>
        <w:t xml:space="preserve"> </w:t>
      </w:r>
      <w:r>
        <w:t>გამოყენებულ</w:t>
      </w:r>
      <w:r>
        <w:t xml:space="preserve"> </w:t>
      </w:r>
      <w:r>
        <w:t>ყველა</w:t>
      </w:r>
      <w:r>
        <w:t xml:space="preserve"> </w:t>
      </w:r>
      <w:r>
        <w:t>ტერმინს</w:t>
      </w:r>
      <w:r>
        <w:t xml:space="preserve">, </w:t>
      </w:r>
      <w:r>
        <w:t>რომელიც</w:t>
      </w:r>
      <w:r>
        <w:t xml:space="preserve"> </w:t>
      </w:r>
      <w:r>
        <w:t>განსაზღვრულია</w:t>
      </w:r>
      <w:r>
        <w:t xml:space="preserve"> „</w:t>
      </w:r>
      <w:r>
        <w:t>საგადახდო</w:t>
      </w:r>
      <w:r>
        <w:t xml:space="preserve"> </w:t>
      </w:r>
      <w:r>
        <w:t>სისტემისა</w:t>
      </w:r>
      <w:r>
        <w:t xml:space="preserve"> </w:t>
      </w:r>
      <w:r>
        <w:t>და</w:t>
      </w:r>
      <w:r>
        <w:t xml:space="preserve"> </w:t>
      </w:r>
      <w:r>
        <w:t>საგადახდო</w:t>
      </w:r>
      <w:r>
        <w:t xml:space="preserve"> </w:t>
      </w:r>
      <w:r>
        <w:t>მომსახურების</w:t>
      </w:r>
      <w:r>
        <w:t xml:space="preserve"> </w:t>
      </w:r>
      <w:r>
        <w:t>შესახებ</w:t>
      </w:r>
      <w:r>
        <w:t xml:space="preserve">“ </w:t>
      </w:r>
      <w:r>
        <w:t>საქართველოს</w:t>
      </w:r>
      <w:r>
        <w:t xml:space="preserve"> </w:t>
      </w:r>
      <w:r>
        <w:t>კანონში</w:t>
      </w:r>
      <w:r>
        <w:t xml:space="preserve">, </w:t>
      </w:r>
      <w:r>
        <w:t>აქვს</w:t>
      </w:r>
      <w:r>
        <w:t xml:space="preserve"> </w:t>
      </w:r>
      <w:r>
        <w:t>ამავე</w:t>
      </w:r>
      <w:r>
        <w:t xml:space="preserve"> </w:t>
      </w:r>
      <w:r>
        <w:t>კანონით</w:t>
      </w:r>
      <w:r>
        <w:t xml:space="preserve"> </w:t>
      </w:r>
      <w:r>
        <w:t>განსაზღვრული</w:t>
      </w:r>
      <w:r>
        <w:t xml:space="preserve"> </w:t>
      </w:r>
      <w:r>
        <w:t>მნიშვნელობა</w:t>
      </w:r>
      <w:r>
        <w:t xml:space="preserve">, </w:t>
      </w:r>
      <w:r>
        <w:t>გარდა</w:t>
      </w:r>
      <w:r>
        <w:t xml:space="preserve"> </w:t>
      </w:r>
      <w:r>
        <w:t>იმ</w:t>
      </w:r>
      <w:r>
        <w:t xml:space="preserve"> </w:t>
      </w:r>
      <w:r>
        <w:t>შემთხვევებისა</w:t>
      </w:r>
      <w:r>
        <w:t xml:space="preserve"> </w:t>
      </w:r>
      <w:r>
        <w:t>როცა</w:t>
      </w:r>
      <w:r>
        <w:t xml:space="preserve"> </w:t>
      </w:r>
      <w:r>
        <w:t>ამ</w:t>
      </w:r>
      <w:r>
        <w:t xml:space="preserve"> </w:t>
      </w:r>
      <w:r>
        <w:t>თავში</w:t>
      </w:r>
      <w:r>
        <w:t xml:space="preserve"> </w:t>
      </w:r>
      <w:r>
        <w:t>ტერმინი</w:t>
      </w:r>
      <w:r>
        <w:t xml:space="preserve"> </w:t>
      </w:r>
      <w:r>
        <w:t>სხვაგვარად</w:t>
      </w:r>
      <w:r>
        <w:t xml:space="preserve"> </w:t>
      </w:r>
      <w:r>
        <w:t>არის</w:t>
      </w:r>
      <w:r>
        <w:t xml:space="preserve"> </w:t>
      </w:r>
      <w:r>
        <w:t>განსაზღვრული</w:t>
      </w:r>
      <w:r>
        <w:t>.</w:t>
      </w:r>
    </w:p>
    <w:p w14:paraId="3F952788" w14:textId="77777777" w:rsidR="00755EC2" w:rsidRDefault="00F52428">
      <w:r>
        <w:t>დოკუმენტში</w:t>
      </w:r>
      <w:r>
        <w:t xml:space="preserve">, </w:t>
      </w:r>
      <w:r>
        <w:t>შემოკლების</w:t>
      </w:r>
      <w:r>
        <w:t xml:space="preserve"> </w:t>
      </w:r>
      <w:r>
        <w:t>მიზნით</w:t>
      </w:r>
      <w:r>
        <w:t xml:space="preserve"> </w:t>
      </w:r>
      <w:r>
        <w:t>შესაძლოა</w:t>
      </w:r>
      <w:r>
        <w:t xml:space="preserve"> </w:t>
      </w:r>
      <w:r>
        <w:t>გამოყენებული</w:t>
      </w:r>
      <w:r>
        <w:t xml:space="preserve"> </w:t>
      </w:r>
      <w:r>
        <w:t>იყოს</w:t>
      </w:r>
      <w:r>
        <w:t xml:space="preserve"> </w:t>
      </w:r>
      <w:r>
        <w:t>შემდეგი</w:t>
      </w:r>
      <w:r>
        <w:t xml:space="preserve"> </w:t>
      </w:r>
      <w:r>
        <w:t>აბრევიატურები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2"/>
        <w:gridCol w:w="8228"/>
      </w:tblGrid>
      <w:tr w:rsidR="00755EC2" w14:paraId="1BE8EF74" w14:textId="77777777">
        <w:trPr>
          <w:tblHeader/>
        </w:trPr>
        <w:tc>
          <w:tcPr>
            <w:tcW w:w="950" w:type="dxa"/>
          </w:tcPr>
          <w:p w14:paraId="581A5D37" w14:textId="77777777" w:rsidR="00755EC2" w:rsidRDefault="00F52428">
            <w:r>
              <w:t>აბრევიატურა</w:t>
            </w:r>
          </w:p>
        </w:tc>
        <w:tc>
          <w:tcPr>
            <w:tcW w:w="6969" w:type="dxa"/>
          </w:tcPr>
          <w:p w14:paraId="0676F02F" w14:textId="77777777" w:rsidR="00755EC2" w:rsidRDefault="00F52428">
            <w:r>
              <w:t>მნიშვნელობა</w:t>
            </w:r>
          </w:p>
        </w:tc>
      </w:tr>
      <w:tr w:rsidR="00755EC2" w14:paraId="3DE2CECA" w14:textId="77777777">
        <w:tc>
          <w:tcPr>
            <w:tcW w:w="950" w:type="dxa"/>
          </w:tcPr>
          <w:p w14:paraId="5236E758" w14:textId="77777777" w:rsidR="00755EC2" w:rsidRDefault="00F52428">
            <w:r>
              <w:t>ამსმპ</w:t>
            </w:r>
          </w:p>
        </w:tc>
        <w:tc>
          <w:tcPr>
            <w:tcW w:w="6969" w:type="dxa"/>
          </w:tcPr>
          <w:p w14:paraId="1F55E945" w14:textId="77777777" w:rsidR="00755EC2" w:rsidRDefault="00F52428">
            <w:r>
              <w:t>ანგარიშის</w:t>
            </w:r>
            <w:r>
              <w:t xml:space="preserve"> </w:t>
            </w:r>
            <w:r>
              <w:t>მომსახურე</w:t>
            </w:r>
            <w:r>
              <w:t xml:space="preserve"> </w:t>
            </w:r>
            <w:r>
              <w:t>საგადახდო</w:t>
            </w:r>
            <w:r>
              <w:t xml:space="preserve"> </w:t>
            </w:r>
            <w:r>
              <w:t>მომსახურების</w:t>
            </w:r>
            <w:r>
              <w:t xml:space="preserve"> </w:t>
            </w:r>
            <w:r>
              <w:t>პროვაიდერი</w:t>
            </w:r>
            <w:r>
              <w:t xml:space="preserve"> (Account Servicing Payment Service Provider, ASPSP)</w:t>
            </w:r>
          </w:p>
        </w:tc>
      </w:tr>
      <w:tr w:rsidR="00755EC2" w14:paraId="379EE5DF" w14:textId="77777777">
        <w:tc>
          <w:tcPr>
            <w:tcW w:w="950" w:type="dxa"/>
          </w:tcPr>
          <w:p w14:paraId="4123E33D" w14:textId="77777777" w:rsidR="00755EC2" w:rsidRDefault="00F52428">
            <w:r>
              <w:t>მმპ</w:t>
            </w:r>
          </w:p>
        </w:tc>
        <w:tc>
          <w:tcPr>
            <w:tcW w:w="6969" w:type="dxa"/>
          </w:tcPr>
          <w:p w14:paraId="18D17C6B" w14:textId="77777777" w:rsidR="00755EC2" w:rsidRDefault="00F52428">
            <w:r>
              <w:t>მესამე</w:t>
            </w:r>
            <w:r>
              <w:t xml:space="preserve"> </w:t>
            </w:r>
            <w:r>
              <w:t>მხარის</w:t>
            </w:r>
            <w:r>
              <w:t xml:space="preserve"> </w:t>
            </w:r>
            <w:r>
              <w:t>პროვაიდერი</w:t>
            </w:r>
            <w:r>
              <w:t xml:space="preserve"> (Third Party Provider, TPP) - </w:t>
            </w:r>
            <w:r>
              <w:t>საგადახდო</w:t>
            </w:r>
            <w:r>
              <w:t xml:space="preserve"> </w:t>
            </w:r>
            <w:r>
              <w:t>მომსახურების</w:t>
            </w:r>
            <w:r>
              <w:t xml:space="preserve"> </w:t>
            </w:r>
            <w:r>
              <w:t>პროვაიდერი</w:t>
            </w:r>
            <w:r>
              <w:t xml:space="preserve">, </w:t>
            </w:r>
            <w:r>
              <w:t>გარდა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ისა</w:t>
            </w:r>
          </w:p>
        </w:tc>
      </w:tr>
      <w:tr w:rsidR="00755EC2" w14:paraId="599B1D3A" w14:textId="77777777">
        <w:tc>
          <w:tcPr>
            <w:tcW w:w="950" w:type="dxa"/>
          </w:tcPr>
          <w:p w14:paraId="65E55D0C" w14:textId="77777777" w:rsidR="00755EC2" w:rsidRDefault="00F52428">
            <w:r>
              <w:t>გიმპ</w:t>
            </w:r>
          </w:p>
        </w:tc>
        <w:tc>
          <w:tcPr>
            <w:tcW w:w="6969" w:type="dxa"/>
          </w:tcPr>
          <w:p w14:paraId="2B2F88AD" w14:textId="77777777" w:rsidR="00755EC2" w:rsidRDefault="00F52428">
            <w:r>
              <w:t>გადახდის</w:t>
            </w:r>
            <w:r>
              <w:t xml:space="preserve"> </w:t>
            </w:r>
            <w:r>
              <w:t>ინიციირების</w:t>
            </w:r>
            <w:r>
              <w:t xml:space="preserve"> </w:t>
            </w:r>
            <w:r>
              <w:t>მომსახურების</w:t>
            </w:r>
            <w:r>
              <w:t xml:space="preserve"> </w:t>
            </w:r>
            <w:r>
              <w:t>პროვაიდერი</w:t>
            </w:r>
            <w:r>
              <w:t xml:space="preserve"> (Payment Initiation Service Provider, PISP)</w:t>
            </w:r>
          </w:p>
        </w:tc>
      </w:tr>
      <w:tr w:rsidR="00755EC2" w14:paraId="0D49A5CC" w14:textId="77777777">
        <w:tc>
          <w:tcPr>
            <w:tcW w:w="950" w:type="dxa"/>
          </w:tcPr>
          <w:p w14:paraId="2EBD25BE" w14:textId="77777777" w:rsidR="00755EC2" w:rsidRDefault="00F52428">
            <w:r>
              <w:t>აიწპ</w:t>
            </w:r>
          </w:p>
        </w:tc>
        <w:tc>
          <w:tcPr>
            <w:tcW w:w="6969" w:type="dxa"/>
          </w:tcPr>
          <w:p w14:paraId="295DC48A" w14:textId="77777777" w:rsidR="00755EC2" w:rsidRDefault="00F52428">
            <w:r>
              <w:t>ანგარიშის</w:t>
            </w:r>
            <w:r>
              <w:t xml:space="preserve"> </w:t>
            </w:r>
            <w:r>
              <w:t>ინფორმაციაზე</w:t>
            </w:r>
            <w:r>
              <w:t xml:space="preserve"> </w:t>
            </w:r>
            <w:r>
              <w:t>წვდომის</w:t>
            </w:r>
            <w:r>
              <w:t xml:space="preserve"> </w:t>
            </w:r>
            <w:r>
              <w:t>პროვაიდერი</w:t>
            </w:r>
            <w:r>
              <w:t xml:space="preserve"> (Account Information Service Provider, AISP)</w:t>
            </w:r>
          </w:p>
        </w:tc>
      </w:tr>
      <w:tr w:rsidR="00755EC2" w14:paraId="7D76B371" w14:textId="77777777">
        <w:tc>
          <w:tcPr>
            <w:tcW w:w="950" w:type="dxa"/>
          </w:tcPr>
          <w:p w14:paraId="5D6A3768" w14:textId="77777777" w:rsidR="00755EC2" w:rsidRDefault="00F52428">
            <w:r>
              <w:t>სიგმპ</w:t>
            </w:r>
          </w:p>
        </w:tc>
        <w:tc>
          <w:tcPr>
            <w:tcW w:w="6969" w:type="dxa"/>
          </w:tcPr>
          <w:p w14:paraId="4EDC88BE" w14:textId="77777777" w:rsidR="00755EC2" w:rsidRDefault="00F52428">
            <w:r>
              <w:t>საბარათე</w:t>
            </w:r>
            <w:r>
              <w:t xml:space="preserve"> </w:t>
            </w:r>
            <w:r>
              <w:t>ინსტრუმენტის</w:t>
            </w:r>
            <w:r>
              <w:t xml:space="preserve"> </w:t>
            </w:r>
            <w:r>
              <w:t>გაცემის</w:t>
            </w:r>
            <w:r>
              <w:t xml:space="preserve"> </w:t>
            </w:r>
            <w:r>
              <w:t>მომსახურების</w:t>
            </w:r>
            <w:r>
              <w:t xml:space="preserve"> </w:t>
            </w:r>
            <w:r>
              <w:t>პროვაიდერი</w:t>
            </w:r>
            <w:r>
              <w:t xml:space="preserve"> (Payment Instrument Issuing Service Provider, PIISP)</w:t>
            </w:r>
          </w:p>
        </w:tc>
      </w:tr>
      <w:tr w:rsidR="00755EC2" w14:paraId="252265B7" w14:textId="77777777">
        <w:tc>
          <w:tcPr>
            <w:tcW w:w="950" w:type="dxa"/>
          </w:tcPr>
          <w:p w14:paraId="4DCEEEC2" w14:textId="77777777" w:rsidR="00755EC2" w:rsidRDefault="00F52428">
            <w:r>
              <w:t>გსს</w:t>
            </w:r>
          </w:p>
        </w:tc>
        <w:tc>
          <w:tcPr>
            <w:tcW w:w="6969" w:type="dxa"/>
          </w:tcPr>
          <w:p w14:paraId="16AA7A4C" w14:textId="77777777" w:rsidR="00755EC2" w:rsidRDefault="00F52428">
            <w:r>
              <w:t>გაუქმებული</w:t>
            </w:r>
            <w:r>
              <w:t xml:space="preserve"> </w:t>
            </w:r>
            <w:r>
              <w:t>სერტიფიკატების</w:t>
            </w:r>
            <w:r>
              <w:t xml:space="preserve"> </w:t>
            </w:r>
            <w:r>
              <w:t>სია</w:t>
            </w:r>
            <w:r>
              <w:t xml:space="preserve"> (Certificate Revocation List, CRL)</w:t>
            </w:r>
          </w:p>
        </w:tc>
      </w:tr>
      <w:tr w:rsidR="00755EC2" w14:paraId="02AA5FE9" w14:textId="77777777">
        <w:tc>
          <w:tcPr>
            <w:tcW w:w="950" w:type="dxa"/>
          </w:tcPr>
          <w:p w14:paraId="33A4E87C" w14:textId="77777777" w:rsidR="00755EC2" w:rsidRDefault="00F52428">
            <w:r>
              <w:t>სოსპ</w:t>
            </w:r>
          </w:p>
        </w:tc>
        <w:tc>
          <w:tcPr>
            <w:tcW w:w="6969" w:type="dxa"/>
          </w:tcPr>
          <w:p w14:paraId="5877B011" w14:textId="77777777" w:rsidR="00755EC2" w:rsidRDefault="00F52428">
            <w:r>
              <w:t>სერტიფიკატების</w:t>
            </w:r>
            <w:r>
              <w:t xml:space="preserve"> </w:t>
            </w:r>
            <w:r>
              <w:t>ონლაინ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პროტოკოლი</w:t>
            </w:r>
            <w:r>
              <w:t xml:space="preserve"> (Online Certificate Status Protocol, OCSP)</w:t>
            </w:r>
          </w:p>
        </w:tc>
      </w:tr>
      <w:tr w:rsidR="00755EC2" w14:paraId="3F597B72" w14:textId="77777777">
        <w:tc>
          <w:tcPr>
            <w:tcW w:w="950" w:type="dxa"/>
          </w:tcPr>
          <w:p w14:paraId="5D2E180D" w14:textId="77777777" w:rsidR="00755EC2" w:rsidRDefault="00F52428">
            <w:r>
              <w:t>სმმ</w:t>
            </w:r>
          </w:p>
        </w:tc>
        <w:tc>
          <w:tcPr>
            <w:tcW w:w="6969" w:type="dxa"/>
          </w:tcPr>
          <w:p w14:paraId="4C5DA395" w14:textId="77777777" w:rsidR="00755EC2" w:rsidRDefault="00F52428">
            <w:r>
              <w:t>საგადახდო</w:t>
            </w:r>
            <w:r>
              <w:t xml:space="preserve"> </w:t>
            </w:r>
            <w:r>
              <w:t>მომსახურების</w:t>
            </w:r>
            <w:r>
              <w:t xml:space="preserve"> </w:t>
            </w:r>
            <w:r>
              <w:t>მომხმარებელი</w:t>
            </w:r>
            <w:r>
              <w:t xml:space="preserve"> (Payment Service User, PSU)</w:t>
            </w:r>
          </w:p>
        </w:tc>
      </w:tr>
      <w:tr w:rsidR="00755EC2" w14:paraId="1FA3F147" w14:textId="77777777">
        <w:tc>
          <w:tcPr>
            <w:tcW w:w="950" w:type="dxa"/>
          </w:tcPr>
          <w:p w14:paraId="66E1A8F7" w14:textId="77777777" w:rsidR="00755EC2" w:rsidRDefault="00F52428">
            <w:r>
              <w:lastRenderedPageBreak/>
              <w:t xml:space="preserve">API </w:t>
            </w:r>
            <w:r>
              <w:t>კლიენტი</w:t>
            </w:r>
          </w:p>
        </w:tc>
        <w:tc>
          <w:tcPr>
            <w:tcW w:w="6969" w:type="dxa"/>
          </w:tcPr>
          <w:p w14:paraId="7A1C02CA" w14:textId="77777777" w:rsidR="00755EC2" w:rsidRDefault="00F52428">
            <w:r>
              <w:t>მესამე</w:t>
            </w:r>
            <w:r>
              <w:t xml:space="preserve"> </w:t>
            </w:r>
            <w:r>
              <w:t>მხარის</w:t>
            </w:r>
            <w:r>
              <w:t xml:space="preserve"> </w:t>
            </w:r>
            <w:r>
              <w:t>პროვაიდერი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კორპორატიული</w:t>
            </w:r>
            <w:r>
              <w:t xml:space="preserve"> </w:t>
            </w:r>
            <w:r>
              <w:t>მომხმარებელი</w:t>
            </w:r>
          </w:p>
        </w:tc>
      </w:tr>
    </w:tbl>
    <w:p w14:paraId="6F6BE7DD" w14:textId="77777777" w:rsidR="00755EC2" w:rsidRDefault="00F52428">
      <w:r>
        <w:t>ცხრილი</w:t>
      </w:r>
      <w:r>
        <w:t xml:space="preserve"> 2: </w:t>
      </w:r>
      <w:r>
        <w:t>გამოყენებული</w:t>
      </w:r>
      <w:r>
        <w:t xml:space="preserve"> </w:t>
      </w:r>
      <w:r>
        <w:t>აბრევიატურები</w:t>
      </w:r>
      <w:r>
        <w:t>.</w:t>
      </w:r>
    </w:p>
    <w:p w14:paraId="19AAF689" w14:textId="77777777" w:rsidR="00755EC2" w:rsidRDefault="00F52428"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არც</w:t>
      </w:r>
      <w:r>
        <w:t xml:space="preserve"> </w:t>
      </w:r>
      <w:r>
        <w:t>ერთ</w:t>
      </w:r>
      <w:r>
        <w:t xml:space="preserve"> </w:t>
      </w:r>
      <w:r>
        <w:t>თავში</w:t>
      </w:r>
      <w:r>
        <w:t xml:space="preserve"> </w:t>
      </w:r>
      <w:r>
        <w:t>ტერმინი</w:t>
      </w:r>
      <w:r>
        <w:t xml:space="preserve"> „</w:t>
      </w:r>
      <w:r>
        <w:t>კლიენტი</w:t>
      </w:r>
      <w:r>
        <w:t xml:space="preserve">“ </w:t>
      </w:r>
      <w:r>
        <w:t>არ</w:t>
      </w:r>
      <w:r>
        <w:t xml:space="preserve"> </w:t>
      </w:r>
      <w:r>
        <w:t>აღნიშნავს</w:t>
      </w:r>
      <w:r>
        <w:t xml:space="preserve"> </w:t>
      </w:r>
      <w:r>
        <w:t>პირს</w:t>
      </w:r>
      <w:r>
        <w:t xml:space="preserve">, </w:t>
      </w:r>
      <w:r>
        <w:t>რომელიც</w:t>
      </w:r>
      <w:r>
        <w:t xml:space="preserve"> </w:t>
      </w:r>
      <w:r>
        <w:t>სარგებლობს</w:t>
      </w:r>
      <w:r>
        <w:t xml:space="preserve"> </w:t>
      </w:r>
      <w:r>
        <w:t>რაიმე</w:t>
      </w:r>
      <w:r>
        <w:t xml:space="preserve"> </w:t>
      </w:r>
      <w:r>
        <w:t>სახის</w:t>
      </w:r>
      <w:r>
        <w:t xml:space="preserve"> </w:t>
      </w:r>
      <w:r>
        <w:t>ფინანსური</w:t>
      </w:r>
      <w:r>
        <w:t xml:space="preserve"> </w:t>
      </w:r>
      <w:r>
        <w:t>მომსახურებით</w:t>
      </w:r>
      <w:r>
        <w:t>.</w:t>
      </w:r>
    </w:p>
    <w:p w14:paraId="4EC092F3" w14:textId="77777777" w:rsidR="00755EC2" w:rsidRDefault="00F52428">
      <w:pPr>
        <w:pStyle w:val="Heading1"/>
      </w:pPr>
      <w:bookmarkStart w:id="10" w:name="X195b6fc4bbacefb8f78b55c75fc45f44b9e5429"/>
      <w:bookmarkStart w:id="11" w:name="_Toc217321197"/>
      <w:bookmarkEnd w:id="8"/>
      <w:r>
        <w:t>3</w:t>
      </w:r>
      <w:r>
        <w:tab/>
      </w:r>
      <w:r>
        <w:t>პროტოკოლისა</w:t>
      </w:r>
      <w:r>
        <w:t xml:space="preserve"> </w:t>
      </w:r>
      <w:r>
        <w:t>და</w:t>
      </w:r>
      <w:r>
        <w:t xml:space="preserve"> </w:t>
      </w:r>
      <w:r>
        <w:t>უსაფრთხოების</w:t>
      </w:r>
      <w:r>
        <w:t xml:space="preserve"> </w:t>
      </w:r>
      <w:r>
        <w:t>საკითხები</w:t>
      </w:r>
      <w:bookmarkEnd w:id="11"/>
    </w:p>
    <w:p w14:paraId="4CD2626C" w14:textId="77777777" w:rsidR="00755EC2" w:rsidRDefault="00F52428">
      <w:pPr>
        <w:pStyle w:val="Heading2"/>
      </w:pPr>
      <w:bookmarkStart w:id="12" w:name="Xa1855ddc083df1118f5ce9fd379d4447d4b43bc"/>
      <w:bookmarkStart w:id="13" w:name="_Toc217321198"/>
      <w:r>
        <w:t>3.1</w:t>
      </w:r>
      <w:r>
        <w:tab/>
        <w:t xml:space="preserve">API </w:t>
      </w:r>
      <w:r>
        <w:t>კლიენტი</w:t>
      </w:r>
      <w:r>
        <w:t xml:space="preserve"> </w:t>
      </w:r>
      <w:r>
        <w:t>და</w:t>
      </w:r>
      <w:r>
        <w:t xml:space="preserve"> </w:t>
      </w:r>
      <w:r>
        <w:t>მისი</w:t>
      </w:r>
      <w:r>
        <w:t xml:space="preserve"> </w:t>
      </w:r>
      <w:r>
        <w:t>კავშირი</w:t>
      </w:r>
      <w:r>
        <w:t xml:space="preserve"> </w:t>
      </w:r>
      <w:r>
        <w:t>ამსმპ</w:t>
      </w:r>
      <w:r>
        <w:t>-</w:t>
      </w:r>
      <w:r>
        <w:t>სთან</w:t>
      </w:r>
      <w:bookmarkEnd w:id="13"/>
    </w:p>
    <w:p w14:paraId="3E16A386" w14:textId="77777777" w:rsidR="00755EC2" w:rsidRDefault="00F52428"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მიზნებისათვის</w:t>
      </w:r>
      <w:r>
        <w:t xml:space="preserve"> API </w:t>
      </w:r>
      <w:r>
        <w:t>კლიენტი</w:t>
      </w:r>
      <w:r>
        <w:t xml:space="preserve"> </w:t>
      </w:r>
      <w:r>
        <w:t>შეიძლება</w:t>
      </w:r>
      <w:r>
        <w:t xml:space="preserve"> </w:t>
      </w:r>
      <w:r>
        <w:t>იყოს</w:t>
      </w:r>
      <w:r>
        <w:t xml:space="preserve"> </w:t>
      </w:r>
      <w:r>
        <w:t>როგორც</w:t>
      </w:r>
      <w:r>
        <w:t xml:space="preserve"> </w:t>
      </w:r>
      <w:r>
        <w:t>მმპ</w:t>
      </w:r>
      <w:r>
        <w:t xml:space="preserve"> (</w:t>
      </w:r>
      <w:r>
        <w:t>ღია</w:t>
      </w:r>
      <w:r>
        <w:t xml:space="preserve"> </w:t>
      </w:r>
      <w:r>
        <w:t>ბანკინგის</w:t>
      </w:r>
      <w:r>
        <w:t xml:space="preserve"> </w:t>
      </w:r>
      <w:r>
        <w:t>მიზნებისათვის</w:t>
      </w:r>
      <w:r>
        <w:t xml:space="preserve">), </w:t>
      </w:r>
      <w:r>
        <w:t>ისე</w:t>
      </w:r>
      <w:r>
        <w:t xml:space="preserve"> </w:t>
      </w:r>
      <w:r>
        <w:t>კორპორატიული</w:t>
      </w:r>
      <w:r>
        <w:t xml:space="preserve"> </w:t>
      </w:r>
      <w:r>
        <w:t>ელექტრონული</w:t>
      </w:r>
      <w:r>
        <w:t xml:space="preserve"> </w:t>
      </w:r>
      <w:r>
        <w:t>სისტემა</w:t>
      </w:r>
      <w:r>
        <w:t xml:space="preserve"> (</w:t>
      </w:r>
      <w:r>
        <w:t>საკუთარ</w:t>
      </w:r>
      <w:r>
        <w:t xml:space="preserve"> </w:t>
      </w:r>
      <w:r>
        <w:t>ანგარიშებზე</w:t>
      </w:r>
      <w:r>
        <w:t xml:space="preserve"> </w:t>
      </w:r>
      <w:r>
        <w:t>წვდომის</w:t>
      </w:r>
      <w:r>
        <w:t xml:space="preserve"> </w:t>
      </w:r>
      <w:r>
        <w:t>სერვისის</w:t>
      </w:r>
      <w:r>
        <w:t xml:space="preserve"> </w:t>
      </w:r>
      <w:r>
        <w:t>მიზნებისათვის</w:t>
      </w:r>
      <w:r>
        <w:t xml:space="preserve">, </w:t>
      </w:r>
      <w:r>
        <w:t>იხ</w:t>
      </w:r>
      <w:r>
        <w:t xml:space="preserve">. </w:t>
      </w:r>
      <w:hyperlink w:anchor="CH_APIClientAccessToOwnAccou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3.2.2, "</w:t>
        </w:r>
        <w:proofErr w:type="spellStart"/>
        <w:r>
          <w:rPr>
            <w:color w:val="0000FF"/>
            <w:u w:val="single"/>
          </w:rPr>
          <w:t>საკუთარ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ანგარიშზე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პირდაპირი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წვდომის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მხარდაჭერა</w:t>
        </w:r>
        <w:r>
          <w:rPr>
            <w:color w:val="0000FF"/>
            <w:u w:val="single"/>
          </w:rPr>
          <w:t>"</w:t>
        </w:r>
      </w:hyperlink>
      <w:r>
        <w:t xml:space="preserve">). </w:t>
      </w:r>
      <w:r>
        <w:t>ტერმინი</w:t>
      </w:r>
      <w:r>
        <w:t xml:space="preserve"> API </w:t>
      </w:r>
      <w:r>
        <w:t>კლიენტი</w:t>
      </w:r>
      <w:r>
        <w:t xml:space="preserve"> </w:t>
      </w:r>
      <w:r>
        <w:t>გამოიყენება</w:t>
      </w:r>
      <w:r>
        <w:t xml:space="preserve"> openFinance API Framework-</w:t>
      </w:r>
      <w:r>
        <w:t>თან</w:t>
      </w:r>
      <w:r>
        <w:t xml:space="preserve"> </w:t>
      </w:r>
      <w:r>
        <w:t>სრული</w:t>
      </w:r>
      <w:r>
        <w:t xml:space="preserve"> </w:t>
      </w:r>
      <w:r>
        <w:t>თავსებადობის</w:t>
      </w:r>
      <w:r>
        <w:t xml:space="preserve"> </w:t>
      </w:r>
      <w:r>
        <w:t>მიზნებისათვის</w:t>
      </w:r>
      <w:r>
        <w:t>.</w:t>
      </w:r>
    </w:p>
    <w:p w14:paraId="058C20CD" w14:textId="77777777" w:rsidR="00755EC2" w:rsidRDefault="00F52428">
      <w:r>
        <w:rPr>
          <w:b/>
          <w:bCs/>
        </w:rPr>
        <w:t>აუცილებელია</w:t>
      </w:r>
      <w:r>
        <w:t xml:space="preserve">, API </w:t>
      </w:r>
      <w:r>
        <w:t>კლიენტი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 xml:space="preserve"> </w:t>
      </w:r>
      <w:r>
        <w:t>ერთმანეთს</w:t>
      </w:r>
      <w:r>
        <w:t xml:space="preserve"> </w:t>
      </w:r>
      <w:r>
        <w:t>უკავშირდებოდნენ</w:t>
      </w:r>
      <w:r>
        <w:t xml:space="preserve"> </w:t>
      </w:r>
      <w:r>
        <w:t>დაცული</w:t>
      </w:r>
      <w:r>
        <w:t xml:space="preserve"> </w:t>
      </w:r>
      <w:r>
        <w:t>არხით</w:t>
      </w:r>
      <w:r>
        <w:t xml:space="preserve">, </w:t>
      </w:r>
      <w:r>
        <w:t>რომელიც</w:t>
      </w:r>
      <w:r>
        <w:t xml:space="preserve"> </w:t>
      </w:r>
      <w:r>
        <w:t>ამავდროულად</w:t>
      </w:r>
      <w:r>
        <w:t xml:space="preserve"> </w:t>
      </w:r>
      <w:r>
        <w:t>უზრუნველყოფს</w:t>
      </w:r>
      <w:r>
        <w:t xml:space="preserve"> </w:t>
      </w:r>
      <w:r>
        <w:t>ორივე</w:t>
      </w:r>
      <w:r>
        <w:t xml:space="preserve"> </w:t>
      </w:r>
      <w:r>
        <w:t>მხარის</w:t>
      </w:r>
      <w:r>
        <w:t xml:space="preserve"> </w:t>
      </w:r>
      <w:r>
        <w:t>საიმედო</w:t>
      </w:r>
      <w:r>
        <w:t xml:space="preserve"> </w:t>
      </w:r>
      <w:r>
        <w:t>ავთენტიფიკაციას</w:t>
      </w:r>
      <w:r>
        <w:t xml:space="preserve"> </w:t>
      </w:r>
      <w:r>
        <w:t>ერთმანეთის</w:t>
      </w:r>
      <w:r>
        <w:t xml:space="preserve"> </w:t>
      </w:r>
      <w:r>
        <w:t>მიმართ</w:t>
      </w:r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განხორციელდეს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r>
        <w:t>მიხედვით</w:t>
      </w:r>
      <w:r>
        <w:t xml:space="preserve"> </w:t>
      </w:r>
      <w:r>
        <w:t>როგორც</w:t>
      </w:r>
      <w:r>
        <w:t xml:space="preserve"> </w:t>
      </w:r>
      <w:r>
        <w:t>საკომუნიკაციო</w:t>
      </w:r>
      <w:r>
        <w:t xml:space="preserve"> </w:t>
      </w:r>
      <w:r>
        <w:t>არხის</w:t>
      </w:r>
      <w:r>
        <w:t xml:space="preserve">, </w:t>
      </w:r>
      <w:r>
        <w:t>ისე</w:t>
      </w:r>
      <w:r>
        <w:t xml:space="preserve"> </w:t>
      </w:r>
      <w:r>
        <w:t>გამოყენებითი</w:t>
      </w:r>
      <w:r>
        <w:t xml:space="preserve"> </w:t>
      </w:r>
      <w:r>
        <w:t>პროგრამული</w:t>
      </w:r>
      <w:r>
        <w:t xml:space="preserve"> </w:t>
      </w:r>
      <w:r>
        <w:t>უზრუნველყოფის</w:t>
      </w:r>
      <w:r>
        <w:t xml:space="preserve"> </w:t>
      </w:r>
      <w:r>
        <w:t>დონეზე</w:t>
      </w:r>
      <w:r>
        <w:t>.</w:t>
      </w:r>
    </w:p>
    <w:p w14:paraId="6BD31922" w14:textId="77777777" w:rsidR="00755EC2" w:rsidRDefault="00F52428">
      <w:pPr>
        <w:pStyle w:val="Heading2"/>
      </w:pPr>
      <w:bookmarkStart w:id="14" w:name="X035956a98f4fe3af48d123c4e6b7b0cecf861b1"/>
      <w:bookmarkStart w:id="15" w:name="_Toc217321199"/>
      <w:bookmarkEnd w:id="12"/>
      <w:r>
        <w:t>3.2</w:t>
      </w:r>
      <w:r>
        <w:tab/>
        <w:t xml:space="preserve">API </w:t>
      </w:r>
      <w:r>
        <w:t>კლიენტის</w:t>
      </w:r>
      <w:r>
        <w:t xml:space="preserve"> </w:t>
      </w:r>
      <w:r>
        <w:t>ტიპები</w:t>
      </w:r>
      <w:r>
        <w:t xml:space="preserve"> </w:t>
      </w:r>
      <w:r>
        <w:t>და</w:t>
      </w:r>
      <w:r>
        <w:t xml:space="preserve"> </w:t>
      </w:r>
      <w:r>
        <w:t>მხარდაჭერა</w:t>
      </w:r>
      <w:bookmarkEnd w:id="15"/>
    </w:p>
    <w:p w14:paraId="1C782431" w14:textId="77777777" w:rsidR="00755EC2" w:rsidRDefault="00F52428">
      <w:pPr>
        <w:pStyle w:val="Heading3"/>
      </w:pPr>
      <w:bookmarkStart w:id="16" w:name="CH_APIClientAccessToThirdPartyAccounts"/>
      <w:bookmarkStart w:id="17" w:name="_Toc217321200"/>
      <w:r>
        <w:t>3.2.1</w:t>
      </w:r>
      <w:r>
        <w:tab/>
      </w:r>
      <w:r>
        <w:t>მესამე</w:t>
      </w:r>
      <w:r>
        <w:t xml:space="preserve"> </w:t>
      </w:r>
      <w:r>
        <w:t>მხარის</w:t>
      </w:r>
      <w:r>
        <w:t xml:space="preserve"> </w:t>
      </w:r>
      <w:r>
        <w:t>პროვაიდერების</w:t>
      </w:r>
      <w:r>
        <w:t xml:space="preserve"> </w:t>
      </w:r>
      <w:r>
        <w:t>მხარდაჭერა</w:t>
      </w:r>
      <w:bookmarkEnd w:id="17"/>
    </w:p>
    <w:p w14:paraId="48112293" w14:textId="77777777" w:rsidR="00755EC2" w:rsidRDefault="00F52428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API </w:t>
      </w:r>
      <w:r>
        <w:t>კლიენტი</w:t>
      </w:r>
      <w:r>
        <w:t xml:space="preserve">, </w:t>
      </w:r>
      <w:r>
        <w:t>რომელიც</w:t>
      </w:r>
      <w:r>
        <w:t xml:space="preserve"> </w:t>
      </w:r>
      <w:r>
        <w:t>არის</w:t>
      </w:r>
      <w:r>
        <w:t xml:space="preserve"> </w:t>
      </w:r>
      <w:r>
        <w:t>მმპ</w:t>
      </w:r>
      <w:r>
        <w:t xml:space="preserve"> </w:t>
      </w:r>
      <w:r>
        <w:t>და</w:t>
      </w:r>
      <w:r>
        <w:t xml:space="preserve"> </w:t>
      </w:r>
      <w:r>
        <w:t>ლიცენზირებულია</w:t>
      </w:r>
      <w:r>
        <w:t xml:space="preserve"> </w:t>
      </w:r>
      <w:r>
        <w:t>მოქმედი</w:t>
      </w:r>
      <w:r>
        <w:t xml:space="preserve"> </w:t>
      </w:r>
      <w:r>
        <w:t>კანონმდებლობის</w:t>
      </w:r>
      <w:r>
        <w:t xml:space="preserve"> </w:t>
      </w:r>
      <w:r>
        <w:t>შესაბამისად</w:t>
      </w:r>
      <w:r>
        <w:t xml:space="preserve">, </w:t>
      </w:r>
      <w:r>
        <w:t>იყოს</w:t>
      </w:r>
      <w:r>
        <w:t xml:space="preserve"> </w:t>
      </w:r>
      <w:r>
        <w:t>მხარდაჭერილი</w:t>
      </w:r>
      <w:r>
        <w:t xml:space="preserve"> </w:t>
      </w:r>
      <w:r>
        <w:t>ამ</w:t>
      </w:r>
      <w:r>
        <w:t xml:space="preserve"> </w:t>
      </w:r>
      <w:r>
        <w:t>დოკუმენტთან</w:t>
      </w:r>
      <w:r>
        <w:t xml:space="preserve"> </w:t>
      </w:r>
      <w:r>
        <w:t>თავსებადობის</w:t>
      </w:r>
      <w:r>
        <w:t xml:space="preserve"> </w:t>
      </w:r>
      <w:r>
        <w:t>მიზნებისათვის</w:t>
      </w:r>
      <w:r>
        <w:t>.</w:t>
      </w:r>
    </w:p>
    <w:p w14:paraId="546832C6" w14:textId="77777777" w:rsidR="00755EC2" w:rsidRDefault="00F52428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თითოეული</w:t>
      </w:r>
      <w:r>
        <w:t xml:space="preserve"> </w:t>
      </w:r>
      <w:r>
        <w:t>მმპ</w:t>
      </w:r>
      <w:r>
        <w:t xml:space="preserve"> </w:t>
      </w:r>
      <w:r>
        <w:t>განიხილოს</w:t>
      </w:r>
      <w:r>
        <w:t xml:space="preserve"> </w:t>
      </w:r>
      <w:r>
        <w:t>როგორც</w:t>
      </w:r>
      <w:r>
        <w:t xml:space="preserve"> </w:t>
      </w:r>
      <w:r>
        <w:t>ერთი</w:t>
      </w:r>
      <w:r>
        <w:t xml:space="preserve">, </w:t>
      </w:r>
      <w:r>
        <w:t>უნიკალური</w:t>
      </w:r>
      <w:r>
        <w:t xml:space="preserve"> API </w:t>
      </w:r>
      <w:r>
        <w:t>კლიენტი</w:t>
      </w:r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უნიკალურობა</w:t>
      </w:r>
      <w:proofErr w:type="spellEnd"/>
      <w:r>
        <w:t xml:space="preserve"> </w:t>
      </w:r>
      <w:proofErr w:type="spellStart"/>
      <w:r>
        <w:t>განისაზღვრებოდეს</w:t>
      </w:r>
      <w:proofErr w:type="spellEnd"/>
      <w:r>
        <w:t xml:space="preserve"> </w:t>
      </w:r>
      <w:hyperlink w:anchor="CH_UniqueIdentifiersInOpenBanking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3.3.1, "</w:t>
        </w:r>
        <w:proofErr w:type="spellStart"/>
        <w:r>
          <w:rPr>
            <w:color w:val="0000FF"/>
            <w:u w:val="single"/>
          </w:rPr>
          <w:t>ღია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ბანკინგში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ჩართული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მხარეების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უნიკალური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იდენტიფიკატორები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 xml:space="preserve"> </w:t>
      </w:r>
      <w:r>
        <w:t>განსაზღვრული</w:t>
      </w:r>
      <w:r>
        <w:t xml:space="preserve"> </w:t>
      </w:r>
      <w:r>
        <w:t>იდენტიფიკატორით</w:t>
      </w:r>
      <w:r>
        <w:t>.</w:t>
      </w:r>
    </w:p>
    <w:p w14:paraId="3C70B9CF" w14:textId="77777777" w:rsidR="00755EC2" w:rsidRDefault="00F52428">
      <w:pPr>
        <w:pStyle w:val="Heading3"/>
      </w:pPr>
      <w:bookmarkStart w:id="18" w:name="CH_APIClientAccessToOwnAccounts"/>
      <w:bookmarkStart w:id="19" w:name="_Toc217321201"/>
      <w:bookmarkEnd w:id="16"/>
      <w:r>
        <w:t>3.2.2</w:t>
      </w:r>
      <w:r>
        <w:tab/>
      </w:r>
      <w:r>
        <w:t>საკუთარ</w:t>
      </w:r>
      <w:r>
        <w:t xml:space="preserve"> </w:t>
      </w:r>
      <w:r>
        <w:t>ანგარიშზე</w:t>
      </w:r>
      <w:r>
        <w:t xml:space="preserve"> </w:t>
      </w:r>
      <w:r>
        <w:t>პირდაპირი</w:t>
      </w:r>
      <w:r>
        <w:t xml:space="preserve"> </w:t>
      </w:r>
      <w:r>
        <w:t>წვდომის</w:t>
      </w:r>
      <w:r>
        <w:t xml:space="preserve"> </w:t>
      </w:r>
      <w:r>
        <w:t>მხარდაჭერა</w:t>
      </w:r>
      <w:bookmarkEnd w:id="19"/>
    </w:p>
    <w:p w14:paraId="4B9518E8" w14:textId="77777777" w:rsidR="00755EC2" w:rsidRDefault="00F52428">
      <w:r>
        <w:rPr>
          <w:b/>
          <w:bCs/>
        </w:rPr>
        <w:t>უმჯობესია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</w:t>
      </w:r>
      <w:r>
        <w:t>მის</w:t>
      </w:r>
      <w:r>
        <w:t xml:space="preserve"> API-</w:t>
      </w:r>
      <w:r>
        <w:t>ს</w:t>
      </w:r>
      <w:r>
        <w:t xml:space="preserve"> </w:t>
      </w:r>
      <w:r>
        <w:t>იყენებდნენ</w:t>
      </w:r>
      <w:r>
        <w:t xml:space="preserve"> </w:t>
      </w:r>
      <w:r>
        <w:t>არამარტო</w:t>
      </w:r>
      <w:r>
        <w:t xml:space="preserve"> </w:t>
      </w:r>
      <w:r>
        <w:t>მმპ</w:t>
      </w:r>
      <w:r>
        <w:t>-</w:t>
      </w:r>
      <w:r>
        <w:t>ები</w:t>
      </w:r>
      <w:r>
        <w:t xml:space="preserve">, </w:t>
      </w:r>
      <w:r>
        <w:t>არამედ</w:t>
      </w:r>
      <w:r>
        <w:t xml:space="preserve"> </w:t>
      </w:r>
      <w:r>
        <w:t>ის</w:t>
      </w:r>
      <w:r>
        <w:t xml:space="preserve"> </w:t>
      </w:r>
      <w:r>
        <w:t>პირები</w:t>
      </w:r>
      <w:r>
        <w:t xml:space="preserve">, </w:t>
      </w:r>
      <w:r>
        <w:t>რომლებსაც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 </w:t>
      </w:r>
      <w:r>
        <w:t>ანგარიში</w:t>
      </w:r>
      <w:r>
        <w:t xml:space="preserve"> </w:t>
      </w:r>
      <w:r>
        <w:t>აქვთ</w:t>
      </w:r>
      <w:r>
        <w:t xml:space="preserve"> </w:t>
      </w:r>
      <w:r>
        <w:t>გახსნილი</w:t>
      </w:r>
      <w:r>
        <w:t xml:space="preserve"> </w:t>
      </w:r>
      <w:r>
        <w:t>და</w:t>
      </w:r>
      <w:r>
        <w:t xml:space="preserve"> </w:t>
      </w:r>
      <w:r>
        <w:t>სურთ</w:t>
      </w:r>
      <w:r>
        <w:t xml:space="preserve"> </w:t>
      </w:r>
      <w:r>
        <w:t>საკუთარ</w:t>
      </w:r>
      <w:r>
        <w:t xml:space="preserve"> </w:t>
      </w:r>
      <w:r>
        <w:t>ანგარიშთან</w:t>
      </w:r>
      <w:r>
        <w:t xml:space="preserve"> </w:t>
      </w:r>
      <w:r>
        <w:t>პირდაპირი</w:t>
      </w:r>
      <w:r>
        <w:t xml:space="preserve"> </w:t>
      </w:r>
      <w:r>
        <w:t>პროგრამული</w:t>
      </w:r>
      <w:r>
        <w:t xml:space="preserve"> (API-</w:t>
      </w:r>
      <w:r>
        <w:t>ზე</w:t>
      </w:r>
      <w:r>
        <w:t xml:space="preserve"> </w:t>
      </w:r>
      <w:r>
        <w:t>დაფუძნებული</w:t>
      </w:r>
      <w:r>
        <w:t xml:space="preserve">) </w:t>
      </w:r>
      <w:r>
        <w:t>წვდომა</w:t>
      </w:r>
      <w:r>
        <w:t xml:space="preserve"> </w:t>
      </w:r>
      <w:r>
        <w:t>მმპ</w:t>
      </w:r>
      <w:r>
        <w:t>-</w:t>
      </w:r>
      <w:r>
        <w:t>ზე</w:t>
      </w:r>
      <w:r>
        <w:t xml:space="preserve"> </w:t>
      </w:r>
      <w:r>
        <w:t>დაყრდნობის</w:t>
      </w:r>
      <w:r>
        <w:t xml:space="preserve"> </w:t>
      </w:r>
      <w:r>
        <w:t>გარეშე</w:t>
      </w:r>
      <w:r>
        <w:t xml:space="preserve">. </w:t>
      </w:r>
      <w:r>
        <w:t>თუ</w:t>
      </w:r>
      <w:r>
        <w:t xml:space="preserve"> </w:t>
      </w:r>
      <w:r>
        <w:t>ამსმპ</w:t>
      </w:r>
      <w:r>
        <w:t xml:space="preserve"> </w:t>
      </w:r>
      <w:r>
        <w:t>ამგვარ</w:t>
      </w:r>
      <w:r>
        <w:t xml:space="preserve"> API </w:t>
      </w:r>
      <w:r>
        <w:t>კლიენტებს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, </w:t>
      </w:r>
      <w:r>
        <w:t>მოქმედებს</w:t>
      </w:r>
      <w:r>
        <w:t xml:space="preserve"> </w:t>
      </w:r>
      <w:r>
        <w:t>შემდეგი</w:t>
      </w:r>
      <w:r>
        <w:t xml:space="preserve"> </w:t>
      </w:r>
      <w:r>
        <w:t>მოთხოვნები</w:t>
      </w:r>
      <w:r>
        <w:t>:</w:t>
      </w:r>
    </w:p>
    <w:p w14:paraId="31E96CE6" w14:textId="77777777" w:rsidR="00755EC2" w:rsidRDefault="00F52428">
      <w:pPr>
        <w:numPr>
          <w:ilvl w:val="0"/>
          <w:numId w:val="2"/>
        </w:numPr>
      </w:pPr>
      <w:r>
        <w:rPr>
          <w:b/>
          <w:bCs/>
        </w:rPr>
        <w:lastRenderedPageBreak/>
        <w:t>აუცილებელია</w:t>
      </w:r>
      <w:r>
        <w:t xml:space="preserve"> </w:t>
      </w:r>
      <w:r>
        <w:t>აღნიშნული</w:t>
      </w:r>
      <w:r>
        <w:t xml:space="preserve"> </w:t>
      </w:r>
      <w:r>
        <w:t>მომსახურება</w:t>
      </w:r>
      <w:r>
        <w:t xml:space="preserve"> </w:t>
      </w:r>
      <w:r>
        <w:t>გავრცელდეს</w:t>
      </w:r>
      <w:r>
        <w:t xml:space="preserve"> </w:t>
      </w:r>
      <w:r>
        <w:t>კორპორატიულ</w:t>
      </w:r>
      <w:r>
        <w:t xml:space="preserve"> </w:t>
      </w:r>
      <w:r>
        <w:t>მომხმარებლებზე</w:t>
      </w:r>
    </w:p>
    <w:p w14:paraId="63038D9E" w14:textId="77777777" w:rsidR="00755EC2" w:rsidRDefault="00F52428">
      <w:pPr>
        <w:numPr>
          <w:ilvl w:val="0"/>
          <w:numId w:val="2"/>
        </w:numPr>
      </w:pPr>
      <w:r>
        <w:rPr>
          <w:b/>
          <w:bCs/>
        </w:rPr>
        <w:t>უმჯობესია</w:t>
      </w:r>
      <w:r>
        <w:t xml:space="preserve"> </w:t>
      </w:r>
      <w:r>
        <w:t>აღნიშნული</w:t>
      </w:r>
      <w:r>
        <w:t xml:space="preserve"> </w:t>
      </w:r>
      <w:r>
        <w:t>მომსახურება</w:t>
      </w:r>
      <w:r>
        <w:t xml:space="preserve"> </w:t>
      </w:r>
      <w:r>
        <w:t>გავრცელდეს</w:t>
      </w:r>
      <w:r>
        <w:t xml:space="preserve"> </w:t>
      </w:r>
      <w:r>
        <w:t>ინდივიდუალურ</w:t>
      </w:r>
      <w:r>
        <w:t xml:space="preserve"> </w:t>
      </w:r>
      <w:r>
        <w:t>მეწარმეებზე</w:t>
      </w:r>
    </w:p>
    <w:p w14:paraId="1A5CCCFA" w14:textId="77777777" w:rsidR="00755EC2" w:rsidRDefault="00F52428">
      <w:pPr>
        <w:numPr>
          <w:ilvl w:val="0"/>
          <w:numId w:val="2"/>
        </w:numPr>
      </w:pPr>
      <w:r>
        <w:rPr>
          <w:b/>
          <w:bCs/>
        </w:rPr>
        <w:t>შესაძლოა</w:t>
      </w:r>
      <w:r>
        <w:t xml:space="preserve"> </w:t>
      </w:r>
      <w:r>
        <w:t>აღნიშნული</w:t>
      </w:r>
      <w:r>
        <w:t xml:space="preserve"> </w:t>
      </w:r>
      <w:r>
        <w:t>მომსახურება</w:t>
      </w:r>
      <w:r>
        <w:t xml:space="preserve"> </w:t>
      </w:r>
      <w:r>
        <w:t>გავრცელდეს</w:t>
      </w:r>
      <w:r>
        <w:t xml:space="preserve"> </w:t>
      </w:r>
      <w:r>
        <w:t>ფიზიკურ</w:t>
      </w:r>
      <w:r>
        <w:t xml:space="preserve"> </w:t>
      </w:r>
      <w:r>
        <w:t>პირებზე</w:t>
      </w:r>
      <w:r>
        <w:t xml:space="preserve">, </w:t>
      </w:r>
      <w:r>
        <w:t>მიუხედვად</w:t>
      </w:r>
      <w:r>
        <w:t xml:space="preserve"> </w:t>
      </w:r>
      <w:r>
        <w:t>მათი</w:t>
      </w:r>
      <w:r>
        <w:t xml:space="preserve"> </w:t>
      </w:r>
      <w:r>
        <w:t>ინდმეწარმის</w:t>
      </w:r>
      <w:r>
        <w:t xml:space="preserve"> </w:t>
      </w:r>
      <w:r>
        <w:t>სტატუსისა</w:t>
      </w:r>
      <w:r>
        <w:rPr>
          <w:rStyle w:val="FootnoteReference"/>
        </w:rPr>
        <w:footnoteReference w:id="1"/>
      </w:r>
    </w:p>
    <w:p w14:paraId="75305FD8" w14:textId="77777777" w:rsidR="00755EC2" w:rsidRDefault="00F52428">
      <w:pPr>
        <w:numPr>
          <w:ilvl w:val="0"/>
          <w:numId w:val="2"/>
        </w:numPr>
      </w:pP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</w:t>
      </w:r>
      <w:r>
        <w:t>მომხმარებლის</w:t>
      </w:r>
      <w:r>
        <w:t xml:space="preserve"> </w:t>
      </w:r>
      <w:r>
        <w:t>თითოეული</w:t>
      </w:r>
      <w:r>
        <w:t xml:space="preserve"> </w:t>
      </w:r>
      <w:r>
        <w:t>მხარაჭერილი</w:t>
      </w:r>
      <w:r>
        <w:t xml:space="preserve"> </w:t>
      </w:r>
      <w:r>
        <w:t>ტიპის</w:t>
      </w:r>
      <w:r>
        <w:t xml:space="preserve"> </w:t>
      </w:r>
      <w:r>
        <w:t>შემთხვევაში</w:t>
      </w:r>
      <w:r>
        <w:t xml:space="preserve"> </w:t>
      </w:r>
      <w:r>
        <w:t>რამდენიმე</w:t>
      </w:r>
      <w:r>
        <w:t xml:space="preserve"> API </w:t>
      </w:r>
      <w:r>
        <w:t>კლიენტის</w:t>
      </w:r>
      <w:r>
        <w:t xml:space="preserve"> </w:t>
      </w:r>
      <w:r>
        <w:t>გამოყენებას</w:t>
      </w:r>
      <w:r>
        <w:t xml:space="preserve">, </w:t>
      </w:r>
      <w:r>
        <w:t>რათა</w:t>
      </w:r>
      <w:r>
        <w:t xml:space="preserve"> </w:t>
      </w:r>
      <w:r>
        <w:t>მათ</w:t>
      </w:r>
      <w:r>
        <w:t xml:space="preserve"> </w:t>
      </w:r>
      <w:r>
        <w:t>სხვადასხვა</w:t>
      </w:r>
      <w:r>
        <w:t xml:space="preserve"> </w:t>
      </w:r>
      <w:r>
        <w:t>ელექტრონული</w:t>
      </w:r>
      <w:r>
        <w:t xml:space="preserve"> </w:t>
      </w:r>
      <w:r>
        <w:t>სისტემისათვის</w:t>
      </w:r>
      <w:r>
        <w:t xml:space="preserve"> </w:t>
      </w:r>
      <w:r>
        <w:t>გამოიყენონ</w:t>
      </w:r>
      <w:r>
        <w:t xml:space="preserve"> </w:t>
      </w:r>
      <w:r>
        <w:t>პირდაპირი</w:t>
      </w:r>
      <w:r>
        <w:t xml:space="preserve"> </w:t>
      </w:r>
      <w:r>
        <w:t>წვდომის</w:t>
      </w:r>
      <w:r>
        <w:t xml:space="preserve"> </w:t>
      </w:r>
      <w:r>
        <w:t>არხხი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ამგვარი</w:t>
      </w:r>
      <w:r>
        <w:t xml:space="preserve"> </w:t>
      </w:r>
      <w:r>
        <w:t>საკითხები</w:t>
      </w:r>
      <w:r>
        <w:t xml:space="preserve"> </w:t>
      </w:r>
      <w:r>
        <w:t>რეგულირდებოდეს</w:t>
      </w:r>
      <w:r>
        <w:t xml:space="preserve"> </w:t>
      </w:r>
      <w:r>
        <w:t>შესაბამისი</w:t>
      </w:r>
      <w:r>
        <w:t xml:space="preserve"> </w:t>
      </w:r>
      <w:proofErr w:type="spellStart"/>
      <w:r>
        <w:t>სახელშეკრულებო</w:t>
      </w:r>
      <w:proofErr w:type="spellEnd"/>
      <w:r>
        <w:t xml:space="preserve"> </w:t>
      </w:r>
      <w:proofErr w:type="spellStart"/>
      <w:r>
        <w:t>ურთიერთობებით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კლიენტსა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შორის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თავით</w:t>
      </w:r>
      <w:r>
        <w:t xml:space="preserve"> </w:t>
      </w:r>
      <w:r>
        <w:t>არის</w:t>
      </w:r>
      <w:r>
        <w:t xml:space="preserve"> </w:t>
      </w:r>
      <w:r>
        <w:t>განსაზღვრული</w:t>
      </w:r>
      <w:r>
        <w:t>.</w:t>
      </w:r>
    </w:p>
    <w:p w14:paraId="5BD9D72E" w14:textId="77777777" w:rsidR="00755EC2" w:rsidRDefault="00F52428">
      <w:pPr>
        <w:pStyle w:val="Heading2"/>
      </w:pPr>
      <w:bookmarkStart w:id="20" w:name="CH_UniqueIdentifiersOfParties"/>
      <w:bookmarkStart w:id="21" w:name="_Toc217321202"/>
      <w:bookmarkEnd w:id="18"/>
      <w:bookmarkEnd w:id="14"/>
      <w:r>
        <w:t>3.3</w:t>
      </w:r>
      <w:r>
        <w:tab/>
        <w:t xml:space="preserve">API </w:t>
      </w:r>
      <w:r>
        <w:t>კლიენტის</w:t>
      </w:r>
      <w:r>
        <w:t xml:space="preserve"> </w:t>
      </w:r>
      <w:r>
        <w:t>უნიკალური</w:t>
      </w:r>
      <w:r>
        <w:t xml:space="preserve"> </w:t>
      </w:r>
      <w:r>
        <w:t>იდენტიფიკატორი</w:t>
      </w:r>
      <w:bookmarkEnd w:id="21"/>
    </w:p>
    <w:p w14:paraId="4F20E756" w14:textId="77777777" w:rsidR="00755EC2" w:rsidRDefault="00F52428">
      <w:pPr>
        <w:pStyle w:val="Heading3"/>
      </w:pPr>
      <w:bookmarkStart w:id="22" w:name="CH_UniqueIdentifiersInOpenBanking"/>
      <w:bookmarkStart w:id="23" w:name="_Toc217321203"/>
      <w:r>
        <w:t>3.3.1</w:t>
      </w:r>
      <w:r>
        <w:tab/>
      </w:r>
      <w:r>
        <w:t>ღია</w:t>
      </w:r>
      <w:r>
        <w:t xml:space="preserve"> </w:t>
      </w:r>
      <w:r>
        <w:t>ბანკინგში</w:t>
      </w:r>
      <w:r>
        <w:t xml:space="preserve"> </w:t>
      </w:r>
      <w:r>
        <w:t>ჩართული</w:t>
      </w:r>
      <w:r>
        <w:t xml:space="preserve"> </w:t>
      </w:r>
      <w:r>
        <w:t>მხარეების</w:t>
      </w:r>
      <w:r>
        <w:t xml:space="preserve"> </w:t>
      </w:r>
      <w:r>
        <w:t>უნიკალური</w:t>
      </w:r>
      <w:r>
        <w:t xml:space="preserve"> </w:t>
      </w:r>
      <w:r>
        <w:t>იდენტიფიკატორები</w:t>
      </w:r>
      <w:bookmarkEnd w:id="23"/>
    </w:p>
    <w:p w14:paraId="3C57B019" w14:textId="77777777" w:rsidR="00755EC2" w:rsidRDefault="00F52428">
      <w:r>
        <w:rPr>
          <w:b/>
          <w:bCs/>
        </w:rPr>
        <w:t>აუცილებელია</w:t>
      </w:r>
      <w:r>
        <w:t xml:space="preserve">, </w:t>
      </w:r>
      <w:r>
        <w:t>ღია</w:t>
      </w:r>
      <w:r>
        <w:t xml:space="preserve"> </w:t>
      </w:r>
      <w:r>
        <w:t>ბანკინგში</w:t>
      </w:r>
      <w:r>
        <w:t xml:space="preserve"> </w:t>
      </w:r>
      <w:r>
        <w:t>ჩართული</w:t>
      </w:r>
      <w:r>
        <w:t xml:space="preserve"> </w:t>
      </w:r>
      <w:r>
        <w:t>მხარეები</w:t>
      </w:r>
      <w:r>
        <w:t xml:space="preserve"> (</w:t>
      </w:r>
      <w:r>
        <w:t>როგორც</w:t>
      </w:r>
      <w:r>
        <w:t xml:space="preserve"> </w:t>
      </w:r>
      <w:r>
        <w:t>მმპ</w:t>
      </w:r>
      <w:r>
        <w:t xml:space="preserve">, </w:t>
      </w:r>
      <w:r>
        <w:t>ისე</w:t>
      </w:r>
      <w:r>
        <w:t xml:space="preserve"> </w:t>
      </w:r>
      <w:r>
        <w:t>ამსმპ</w:t>
      </w:r>
      <w:r>
        <w:t xml:space="preserve">) </w:t>
      </w:r>
      <w:r>
        <w:t>ერთმანეთის</w:t>
      </w:r>
      <w:r>
        <w:t xml:space="preserve"> </w:t>
      </w:r>
      <w:r>
        <w:t>საიდენტიფიკაციოდ</w:t>
      </w:r>
      <w:r>
        <w:t xml:space="preserve"> </w:t>
      </w:r>
      <w:r>
        <w:t>იყენებდნენ</w:t>
      </w:r>
      <w:r>
        <w:t xml:space="preserve"> </w:t>
      </w:r>
      <w:r>
        <w:t>უნიკალურ</w:t>
      </w:r>
      <w:r>
        <w:t xml:space="preserve"> </w:t>
      </w:r>
      <w:r>
        <w:t>ნომრებს</w:t>
      </w:r>
      <w:r>
        <w:t xml:space="preserve">, </w:t>
      </w:r>
      <w:r>
        <w:t>რომლებიც</w:t>
      </w:r>
      <w:r>
        <w:t xml:space="preserve"> </w:t>
      </w:r>
      <w:r>
        <w:t>შედგენილია</w:t>
      </w:r>
      <w:r>
        <w:t xml:space="preserve"> </w:t>
      </w:r>
      <w:r>
        <w:t>შემდეგი</w:t>
      </w:r>
      <w:r>
        <w:t xml:space="preserve"> </w:t>
      </w:r>
      <w:r>
        <w:t>პრინციპით</w:t>
      </w:r>
      <w:r>
        <w:t>:</w:t>
      </w:r>
    </w:p>
    <w:p w14:paraId="0B0B9177" w14:textId="77777777" w:rsidR="00755EC2" w:rsidRDefault="00F52428">
      <w:r>
        <w:t>PSDGE-NBG-</w:t>
      </w:r>
      <w:r>
        <w:t>სუფიქსი</w:t>
      </w:r>
    </w:p>
    <w:p w14:paraId="55D848A9" w14:textId="77777777" w:rsidR="00755EC2" w:rsidRDefault="00F52428">
      <w:r>
        <w:t>სადაც</w:t>
      </w:r>
      <w:r>
        <w:t xml:space="preserve"> „</w:t>
      </w:r>
      <w:r>
        <w:t>სუფიქსი</w:t>
      </w:r>
      <w:r>
        <w:t xml:space="preserve">“ </w:t>
      </w:r>
      <w:r>
        <w:t>განისაზღვრება</w:t>
      </w:r>
      <w:r>
        <w:t xml:space="preserve"> </w:t>
      </w:r>
      <w:r>
        <w:t>შემდეგნაირად</w:t>
      </w:r>
      <w:r>
        <w:t>:</w:t>
      </w:r>
    </w:p>
    <w:p w14:paraId="656871B4" w14:textId="77777777" w:rsidR="00755EC2" w:rsidRDefault="00F52428">
      <w:pPr>
        <w:numPr>
          <w:ilvl w:val="0"/>
          <w:numId w:val="3"/>
        </w:numPr>
      </w:pPr>
      <w:r>
        <w:t>თუ</w:t>
      </w:r>
      <w:r>
        <w:t xml:space="preserve"> </w:t>
      </w:r>
      <w:r>
        <w:t>საგადახდო</w:t>
      </w:r>
      <w:r>
        <w:t xml:space="preserve"> </w:t>
      </w:r>
      <w:r>
        <w:t>მომსახურების</w:t>
      </w:r>
      <w:r>
        <w:t xml:space="preserve"> </w:t>
      </w:r>
      <w:r>
        <w:t>პროვაიდერი</w:t>
      </w:r>
      <w:r>
        <w:t xml:space="preserve"> (</w:t>
      </w:r>
      <w:r>
        <w:t>ამსმპ</w:t>
      </w:r>
      <w:r>
        <w:t xml:space="preserve">, </w:t>
      </w:r>
      <w:r>
        <w:t>მმპ</w:t>
      </w:r>
      <w:r>
        <w:t xml:space="preserve">) </w:t>
      </w:r>
      <w:r>
        <w:t>საგადახდო</w:t>
      </w:r>
      <w:r>
        <w:t xml:space="preserve"> </w:t>
      </w:r>
      <w:r>
        <w:t>მომსახურების</w:t>
      </w:r>
      <w:r>
        <w:t xml:space="preserve"> </w:t>
      </w:r>
      <w:r>
        <w:t>დაწყების</w:t>
      </w:r>
      <w:r>
        <w:t xml:space="preserve"> </w:t>
      </w:r>
      <w:r>
        <w:t>მომენტისათვის</w:t>
      </w:r>
      <w:r>
        <w:t xml:space="preserve"> </w:t>
      </w:r>
      <w:r>
        <w:t>ჩართულია</w:t>
      </w:r>
      <w:r>
        <w:t xml:space="preserve"> </w:t>
      </w:r>
      <w:r>
        <w:t>საქართველოს</w:t>
      </w:r>
      <w:r>
        <w:t xml:space="preserve"> </w:t>
      </w:r>
      <w:r>
        <w:t>ეროვნული</w:t>
      </w:r>
      <w:r>
        <w:t xml:space="preserve"> </w:t>
      </w:r>
      <w:r>
        <w:t>ბანკის</w:t>
      </w:r>
      <w:r>
        <w:t xml:space="preserve"> </w:t>
      </w:r>
      <w:r>
        <w:t>დროის</w:t>
      </w:r>
      <w:r>
        <w:t xml:space="preserve"> </w:t>
      </w:r>
      <w:r>
        <w:t>რეალურ</w:t>
      </w:r>
      <w:r>
        <w:t xml:space="preserve"> </w:t>
      </w:r>
      <w:r>
        <w:t>რეჟიმში</w:t>
      </w:r>
      <w:r>
        <w:t xml:space="preserve"> </w:t>
      </w:r>
      <w:r>
        <w:t>ანგარიშსწორების</w:t>
      </w:r>
      <w:r>
        <w:t xml:space="preserve"> (RTGS) </w:t>
      </w:r>
      <w:r>
        <w:t>სისტემაში</w:t>
      </w:r>
      <w:r>
        <w:t xml:space="preserve">, </w:t>
      </w:r>
      <w:r>
        <w:t>მაშინ</w:t>
      </w:r>
      <w:r>
        <w:t xml:space="preserve"> </w:t>
      </w:r>
      <w:r>
        <w:t>მის</w:t>
      </w:r>
      <w:r>
        <w:t xml:space="preserve"> </w:t>
      </w:r>
      <w:r>
        <w:t>იდენტიფიკატორში</w:t>
      </w:r>
      <w:r>
        <w:t xml:space="preserve"> </w:t>
      </w:r>
      <w:r>
        <w:t>სუფიქსი</w:t>
      </w:r>
      <w:r>
        <w:t xml:space="preserve"> </w:t>
      </w:r>
      <w:r>
        <w:t>ავტომატურად</w:t>
      </w:r>
      <w:r>
        <w:t xml:space="preserve"> (</w:t>
      </w:r>
      <w:r>
        <w:t>საქართველოს</w:t>
      </w:r>
      <w:r>
        <w:t xml:space="preserve"> </w:t>
      </w:r>
      <w:r>
        <w:t>ეროვნულ</w:t>
      </w:r>
      <w:r>
        <w:t xml:space="preserve"> </w:t>
      </w:r>
      <w:r>
        <w:t>ბანკთან</w:t>
      </w:r>
      <w:r>
        <w:t xml:space="preserve"> </w:t>
      </w:r>
      <w:r>
        <w:t>შეთანხმების</w:t>
      </w:r>
      <w:r>
        <w:t xml:space="preserve"> </w:t>
      </w:r>
      <w:r>
        <w:t>საჭიროების</w:t>
      </w:r>
      <w:r>
        <w:t xml:space="preserve"> </w:t>
      </w:r>
      <w:r>
        <w:t>გარეშე</w:t>
      </w:r>
      <w:r>
        <w:t xml:space="preserve">) </w:t>
      </w:r>
      <w:r>
        <w:t>იქნება</w:t>
      </w:r>
      <w:r>
        <w:t xml:space="preserve"> RTGS </w:t>
      </w:r>
      <w:r>
        <w:t>სისტემაში</w:t>
      </w:r>
      <w:r>
        <w:t xml:space="preserve"> </w:t>
      </w:r>
      <w:r>
        <w:t>მონაწილის</w:t>
      </w:r>
      <w:r>
        <w:t xml:space="preserve"> </w:t>
      </w:r>
      <w:r>
        <w:t>იდენტიფიკატორი</w:t>
      </w:r>
      <w:r>
        <w:t xml:space="preserve"> (</w:t>
      </w:r>
      <w:r>
        <w:t>ამრიგად</w:t>
      </w:r>
      <w:r>
        <w:t xml:space="preserve">, </w:t>
      </w:r>
      <w:r>
        <w:t>სუფიქსები</w:t>
      </w:r>
      <w:r>
        <w:t xml:space="preserve"> </w:t>
      </w:r>
      <w:r>
        <w:t>იქნება</w:t>
      </w:r>
      <w:r>
        <w:t xml:space="preserve"> PSDGE-NBG-BAGAGE22, PSDGE-NBG-CBASGE22, PSDGE-NBG-DISNGE22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>.).</w:t>
      </w:r>
    </w:p>
    <w:p w14:paraId="72DEFF52" w14:textId="77777777" w:rsidR="00755EC2" w:rsidRDefault="00F52428">
      <w:pPr>
        <w:numPr>
          <w:ilvl w:val="0"/>
          <w:numId w:val="3"/>
        </w:numPr>
      </w:pPr>
      <w:r>
        <w:t>თუ</w:t>
      </w:r>
      <w:r>
        <w:t xml:space="preserve"> </w:t>
      </w:r>
      <w:r>
        <w:t>საგადახდო</w:t>
      </w:r>
      <w:r>
        <w:t xml:space="preserve"> </w:t>
      </w:r>
      <w:r>
        <w:t>მომსახურების</w:t>
      </w:r>
      <w:r>
        <w:t xml:space="preserve"> </w:t>
      </w:r>
      <w:r>
        <w:t>პროვაიდერი</w:t>
      </w:r>
      <w:r>
        <w:t xml:space="preserve"> </w:t>
      </w:r>
      <w:r>
        <w:t>მოგვიანებით</w:t>
      </w:r>
      <w:r>
        <w:t xml:space="preserve"> </w:t>
      </w:r>
      <w:r>
        <w:t>დაკარგავს</w:t>
      </w:r>
      <w:r>
        <w:t xml:space="preserve"> RTGS </w:t>
      </w:r>
      <w:r>
        <w:t>სისტემის</w:t>
      </w:r>
      <w:r>
        <w:t xml:space="preserve"> </w:t>
      </w:r>
      <w:r>
        <w:t>მონაწილის</w:t>
      </w:r>
      <w:r>
        <w:t xml:space="preserve"> </w:t>
      </w:r>
      <w:r>
        <w:t>სტატუსს</w:t>
      </w:r>
      <w:r>
        <w:t xml:space="preserve">, </w:t>
      </w:r>
      <w:r>
        <w:t>მას</w:t>
      </w:r>
      <w:r>
        <w:t xml:space="preserve"> </w:t>
      </w:r>
      <w:r>
        <w:t>უფლება</w:t>
      </w:r>
      <w:r>
        <w:t xml:space="preserve"> </w:t>
      </w:r>
      <w:r>
        <w:t>ექნება</w:t>
      </w:r>
      <w:r>
        <w:t xml:space="preserve"> </w:t>
      </w:r>
      <w:r>
        <w:t>გამოიყენოს</w:t>
      </w:r>
      <w:r>
        <w:t xml:space="preserve"> </w:t>
      </w:r>
      <w:r>
        <w:t>აღნიშნული</w:t>
      </w:r>
      <w:r>
        <w:t xml:space="preserve"> </w:t>
      </w:r>
      <w:r>
        <w:t>იდენტიფიკატორი</w:t>
      </w:r>
      <w:r>
        <w:t xml:space="preserve"> </w:t>
      </w:r>
      <w:r>
        <w:t>სტატუსის</w:t>
      </w:r>
      <w:r>
        <w:t xml:space="preserve"> </w:t>
      </w:r>
      <w:r>
        <w:t>დაკარგვიდან</w:t>
      </w:r>
      <w:r>
        <w:t xml:space="preserve"> 2 </w:t>
      </w:r>
      <w:r>
        <w:t>წლის</w:t>
      </w:r>
      <w:r>
        <w:t xml:space="preserve"> </w:t>
      </w:r>
      <w:r>
        <w:t>განმავლობაში</w:t>
      </w:r>
      <w:r>
        <w:t>.</w:t>
      </w:r>
    </w:p>
    <w:p w14:paraId="6FF5F36F" w14:textId="77777777" w:rsidR="00755EC2" w:rsidRDefault="00F52428">
      <w:pPr>
        <w:numPr>
          <w:ilvl w:val="0"/>
          <w:numId w:val="3"/>
        </w:numPr>
      </w:pPr>
      <w:r>
        <w:t>თუ</w:t>
      </w:r>
      <w:r>
        <w:t xml:space="preserve"> </w:t>
      </w:r>
      <w:r>
        <w:t>საგადახდო</w:t>
      </w:r>
      <w:r>
        <w:t xml:space="preserve"> </w:t>
      </w:r>
      <w:r>
        <w:t>მომსახურების</w:t>
      </w:r>
      <w:r>
        <w:t xml:space="preserve"> </w:t>
      </w:r>
      <w:r>
        <w:t>პროვაიდერი</w:t>
      </w:r>
      <w:r>
        <w:t xml:space="preserve"> </w:t>
      </w:r>
      <w:r>
        <w:t>შეიცვლის</w:t>
      </w:r>
      <w:r>
        <w:t xml:space="preserve"> RTGS </w:t>
      </w:r>
      <w:r>
        <w:t>სისტემაში</w:t>
      </w:r>
      <w:r>
        <w:t xml:space="preserve"> </w:t>
      </w:r>
      <w:r>
        <w:t>მონაწილის</w:t>
      </w:r>
      <w:r>
        <w:t xml:space="preserve"> </w:t>
      </w:r>
      <w:r>
        <w:t>იდენტიფიკატორს</w:t>
      </w:r>
      <w:r>
        <w:t xml:space="preserve">, </w:t>
      </w:r>
      <w:r>
        <w:t>მას</w:t>
      </w:r>
      <w:r>
        <w:t xml:space="preserve"> </w:t>
      </w:r>
      <w:r>
        <w:t>უფლება</w:t>
      </w:r>
      <w:r>
        <w:t xml:space="preserve"> </w:t>
      </w:r>
      <w:r>
        <w:t>ექნება</w:t>
      </w:r>
      <w:r>
        <w:t xml:space="preserve"> </w:t>
      </w:r>
      <w:r>
        <w:t>გამოიყენოს</w:t>
      </w:r>
      <w:r>
        <w:t xml:space="preserve"> </w:t>
      </w:r>
      <w:r>
        <w:t>ძველი</w:t>
      </w:r>
      <w:r>
        <w:t xml:space="preserve"> </w:t>
      </w:r>
      <w:r>
        <w:t>იდენტიფიკატორი</w:t>
      </w:r>
      <w:r>
        <w:t xml:space="preserve"> </w:t>
      </w:r>
      <w:r>
        <w:t>ცვლილებიდან</w:t>
      </w:r>
      <w:r>
        <w:t xml:space="preserve"> 2 </w:t>
      </w:r>
      <w:r>
        <w:t>წლის</w:t>
      </w:r>
      <w:r>
        <w:t xml:space="preserve"> </w:t>
      </w:r>
      <w:r>
        <w:t>განმავლობაში</w:t>
      </w:r>
      <w:r>
        <w:t>.</w:t>
      </w:r>
    </w:p>
    <w:p w14:paraId="4988D2E6" w14:textId="77777777" w:rsidR="00755EC2" w:rsidRDefault="00F52428">
      <w:pPr>
        <w:numPr>
          <w:ilvl w:val="0"/>
          <w:numId w:val="3"/>
        </w:numPr>
      </w:pPr>
      <w:r>
        <w:lastRenderedPageBreak/>
        <w:t>სხვა</w:t>
      </w:r>
      <w:r>
        <w:t xml:space="preserve"> </w:t>
      </w:r>
      <w:r>
        <w:t>შემთხვევაში</w:t>
      </w:r>
      <w:r>
        <w:t xml:space="preserve"> </w:t>
      </w:r>
      <w:r>
        <w:t>სუფიქსი</w:t>
      </w:r>
      <w:r>
        <w:t xml:space="preserve"> </w:t>
      </w:r>
      <w:r>
        <w:t>არის</w:t>
      </w:r>
      <w:r>
        <w:t xml:space="preserve"> </w:t>
      </w:r>
      <w:r>
        <w:t>საგადახდო</w:t>
      </w:r>
      <w:r>
        <w:t xml:space="preserve"> </w:t>
      </w:r>
      <w:r>
        <w:t>მომსახურების</w:t>
      </w:r>
      <w:r>
        <w:t xml:space="preserve"> </w:t>
      </w:r>
      <w:r>
        <w:t>პროვაიდერისათვის</w:t>
      </w:r>
      <w:r>
        <w:t xml:space="preserve"> </w:t>
      </w:r>
      <w:r>
        <w:t>საქართველოს</w:t>
      </w:r>
      <w:r>
        <w:t xml:space="preserve"> </w:t>
      </w:r>
      <w:r>
        <w:t>ეროვნული</w:t>
      </w:r>
      <w:r>
        <w:t xml:space="preserve"> </w:t>
      </w:r>
      <w:r>
        <w:t>ბანკის</w:t>
      </w:r>
      <w:r>
        <w:t xml:space="preserve"> </w:t>
      </w:r>
      <w:r>
        <w:t>მიერ</w:t>
      </w:r>
      <w:r>
        <w:t xml:space="preserve"> </w:t>
      </w:r>
      <w:r>
        <w:t>მინიჭებული</w:t>
      </w:r>
      <w:r>
        <w:t xml:space="preserve"> </w:t>
      </w:r>
      <w:r>
        <w:t>უნიკალური</w:t>
      </w:r>
      <w:r>
        <w:t xml:space="preserve"> </w:t>
      </w:r>
      <w:r>
        <w:t>იდენტიფიკატორი</w:t>
      </w:r>
      <w:r>
        <w:t xml:space="preserve">. </w:t>
      </w:r>
      <w:r>
        <w:t>წინამდებარე</w:t>
      </w:r>
      <w:r>
        <w:t xml:space="preserve"> </w:t>
      </w:r>
      <w:r>
        <w:t>დოკუმენტი</w:t>
      </w:r>
      <w:r>
        <w:t xml:space="preserve"> </w:t>
      </w:r>
      <w:r>
        <w:t>არ</w:t>
      </w:r>
      <w:r>
        <w:t xml:space="preserve"> </w:t>
      </w:r>
      <w:r>
        <w:t>არეგულირებს</w:t>
      </w:r>
      <w:r>
        <w:t xml:space="preserve"> </w:t>
      </w:r>
      <w:r>
        <w:t>ეროვნული</w:t>
      </w:r>
      <w:r>
        <w:t xml:space="preserve"> </w:t>
      </w:r>
      <w:r>
        <w:t>ბანკის</w:t>
      </w:r>
      <w:r>
        <w:t xml:space="preserve"> </w:t>
      </w:r>
      <w:r>
        <w:t>მიერ</w:t>
      </w:r>
      <w:r>
        <w:t xml:space="preserve"> </w:t>
      </w:r>
      <w:r>
        <w:t>აღნიშნული</w:t>
      </w:r>
      <w:r>
        <w:t xml:space="preserve"> </w:t>
      </w:r>
      <w:r>
        <w:t>იდენტიფიკატორების</w:t>
      </w:r>
      <w:r>
        <w:t xml:space="preserve"> </w:t>
      </w:r>
      <w:r>
        <w:t>მინიჭების</w:t>
      </w:r>
      <w:r>
        <w:t xml:space="preserve"> </w:t>
      </w:r>
      <w:r>
        <w:t>წესს</w:t>
      </w:r>
      <w:r>
        <w:t xml:space="preserve">. </w:t>
      </w:r>
      <w:r>
        <w:t>თუ</w:t>
      </w:r>
      <w:r>
        <w:t xml:space="preserve"> </w:t>
      </w:r>
      <w:r>
        <w:t>ასეთი</w:t>
      </w:r>
      <w:r>
        <w:t xml:space="preserve"> </w:t>
      </w:r>
      <w:r>
        <w:t>საგადახდო</w:t>
      </w:r>
      <w:r>
        <w:t xml:space="preserve"> </w:t>
      </w:r>
      <w:r>
        <w:t>მომსახურების</w:t>
      </w:r>
      <w:r>
        <w:t xml:space="preserve"> </w:t>
      </w:r>
      <w:r>
        <w:t>პროვაიდერი</w:t>
      </w:r>
      <w:r>
        <w:t xml:space="preserve">, </w:t>
      </w:r>
      <w:r>
        <w:t>რომელსაც</w:t>
      </w:r>
      <w:r>
        <w:t xml:space="preserve"> </w:t>
      </w:r>
      <w:r>
        <w:t>უკვე</w:t>
      </w:r>
      <w:r>
        <w:t xml:space="preserve"> </w:t>
      </w:r>
      <w:r>
        <w:t>მინიჭებული</w:t>
      </w:r>
      <w:r>
        <w:t xml:space="preserve"> </w:t>
      </w:r>
      <w:r>
        <w:t>აქვს</w:t>
      </w:r>
      <w:r>
        <w:t xml:space="preserve"> </w:t>
      </w:r>
      <w:r>
        <w:t>იდენტიფიკატორი</w:t>
      </w:r>
      <w:r>
        <w:t xml:space="preserve"> </w:t>
      </w:r>
      <w:r>
        <w:t>მე</w:t>
      </w:r>
      <w:r>
        <w:t xml:space="preserve">-2 </w:t>
      </w:r>
      <w:r>
        <w:t>პუნქტის</w:t>
      </w:r>
      <w:r>
        <w:t xml:space="preserve"> </w:t>
      </w:r>
      <w:r>
        <w:t>შესაბამისად</w:t>
      </w:r>
      <w:r>
        <w:t xml:space="preserve">, </w:t>
      </w:r>
      <w:r>
        <w:t>მოგვიანებით</w:t>
      </w:r>
      <w:r>
        <w:t xml:space="preserve"> </w:t>
      </w:r>
      <w:r>
        <w:t>ჩაერთვება</w:t>
      </w:r>
      <w:r>
        <w:t xml:space="preserve"> RTGS </w:t>
      </w:r>
      <w:r>
        <w:t>სისტემაშიც</w:t>
      </w:r>
      <w:r>
        <w:t xml:space="preserve">, </w:t>
      </w:r>
      <w:r>
        <w:t>მას</w:t>
      </w:r>
      <w:r>
        <w:t xml:space="preserve"> </w:t>
      </w:r>
      <w:r>
        <w:t>უფლება</w:t>
      </w:r>
      <w:r>
        <w:t xml:space="preserve"> </w:t>
      </w:r>
      <w:r>
        <w:t>ექნება</w:t>
      </w:r>
      <w:r>
        <w:t xml:space="preserve"> </w:t>
      </w:r>
      <w:r>
        <w:t>გამოიყენოს</w:t>
      </w:r>
      <w:r>
        <w:t xml:space="preserve"> </w:t>
      </w:r>
      <w:r>
        <w:t>თავდაპირველი</w:t>
      </w:r>
      <w:r>
        <w:t xml:space="preserve"> </w:t>
      </w:r>
      <w:r>
        <w:t>იდენტიფიკატორი</w:t>
      </w:r>
      <w:r>
        <w:t xml:space="preserve"> RTGS </w:t>
      </w:r>
      <w:r>
        <w:t>სისტემაში</w:t>
      </w:r>
      <w:r>
        <w:t xml:space="preserve"> </w:t>
      </w:r>
      <w:r>
        <w:t>ჩართვიდან</w:t>
      </w:r>
      <w:r>
        <w:t xml:space="preserve"> 2 </w:t>
      </w:r>
      <w:r>
        <w:t>წლის</w:t>
      </w:r>
      <w:r>
        <w:t xml:space="preserve"> </w:t>
      </w:r>
      <w:r>
        <w:t>განმავლობაში</w:t>
      </w:r>
    </w:p>
    <w:p w14:paraId="210F98D9" w14:textId="77777777" w:rsidR="00755EC2" w:rsidRDefault="00F52428">
      <w:pPr>
        <w:numPr>
          <w:ilvl w:val="0"/>
          <w:numId w:val="3"/>
        </w:numPr>
      </w:pPr>
      <w:r>
        <w:t>თუ</w:t>
      </w:r>
      <w:r>
        <w:t xml:space="preserve"> </w:t>
      </w:r>
      <w:r>
        <w:t>საგადახდო</w:t>
      </w:r>
      <w:r>
        <w:t xml:space="preserve"> </w:t>
      </w:r>
      <w:r>
        <w:t>მომსახურების</w:t>
      </w:r>
      <w:r>
        <w:t xml:space="preserve"> </w:t>
      </w:r>
      <w:r>
        <w:t>პროვაიდერი</w:t>
      </w:r>
      <w:r>
        <w:t xml:space="preserve"> </w:t>
      </w:r>
      <w:r>
        <w:t>იცვლის</w:t>
      </w:r>
      <w:r>
        <w:t xml:space="preserve"> </w:t>
      </w:r>
      <w:r>
        <w:t>იდენტიფიკატორს</w:t>
      </w:r>
      <w:r>
        <w:t xml:space="preserve"> </w:t>
      </w:r>
      <w:r>
        <w:t>წინა</w:t>
      </w:r>
      <w:r>
        <w:t xml:space="preserve"> </w:t>
      </w:r>
      <w:r>
        <w:t>პუნქტებით</w:t>
      </w:r>
      <w:r>
        <w:t xml:space="preserve"> </w:t>
      </w:r>
      <w:r>
        <w:t>განსაზღვრულ</w:t>
      </w:r>
      <w:r>
        <w:t xml:space="preserve"> </w:t>
      </w:r>
      <w:r>
        <w:t>რომელიმე</w:t>
      </w:r>
      <w:r>
        <w:t xml:space="preserve"> </w:t>
      </w:r>
      <w:r>
        <w:t>შემთხვევაში</w:t>
      </w:r>
      <w:r>
        <w:t xml:space="preserve">, </w:t>
      </w:r>
      <w:r>
        <w:t>მან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აღარ</w:t>
      </w:r>
      <w:r>
        <w:t xml:space="preserve"> </w:t>
      </w:r>
      <w:r>
        <w:t>უნდა</w:t>
      </w:r>
      <w:r>
        <w:t xml:space="preserve"> </w:t>
      </w:r>
      <w:r>
        <w:t>გამოიყენოს</w:t>
      </w:r>
      <w:r>
        <w:t xml:space="preserve"> </w:t>
      </w:r>
      <w:r>
        <w:t>ძველი</w:t>
      </w:r>
      <w:r>
        <w:t xml:space="preserve"> </w:t>
      </w:r>
      <w:r>
        <w:t>იდენტიფიკატორი</w:t>
      </w:r>
      <w:r>
        <w:t xml:space="preserve">, </w:t>
      </w:r>
      <w:r>
        <w:t>მიუხედავად</w:t>
      </w:r>
      <w:r>
        <w:t xml:space="preserve"> </w:t>
      </w:r>
      <w:r>
        <w:t>იმისა</w:t>
      </w:r>
      <w:r>
        <w:t xml:space="preserve">, </w:t>
      </w:r>
      <w:r>
        <w:t>დარჩენილი</w:t>
      </w:r>
      <w:r>
        <w:t xml:space="preserve"> </w:t>
      </w:r>
      <w:r>
        <w:t>აქვს</w:t>
      </w:r>
      <w:r>
        <w:t xml:space="preserve"> </w:t>
      </w:r>
      <w:r>
        <w:t>თუ</w:t>
      </w:r>
      <w:r>
        <w:t xml:space="preserve"> </w:t>
      </w:r>
      <w:r>
        <w:t>არა</w:t>
      </w:r>
      <w:r>
        <w:t xml:space="preserve"> </w:t>
      </w:r>
      <w:r>
        <w:t>მას</w:t>
      </w:r>
      <w:r>
        <w:t xml:space="preserve"> </w:t>
      </w:r>
      <w:r>
        <w:t>ზემოთაღნიშნული</w:t>
      </w:r>
      <w:r>
        <w:t xml:space="preserve"> </w:t>
      </w:r>
      <w:r>
        <w:t>პუნქტებით</w:t>
      </w:r>
      <w:r>
        <w:t xml:space="preserve"> </w:t>
      </w:r>
      <w:r>
        <w:t>განსაზღვრული</w:t>
      </w:r>
      <w:r>
        <w:t xml:space="preserve"> 2-</w:t>
      </w:r>
      <w:r>
        <w:t>წლიანი</w:t>
      </w:r>
      <w:r>
        <w:t xml:space="preserve"> </w:t>
      </w:r>
      <w:r>
        <w:t>ვადა</w:t>
      </w:r>
    </w:p>
    <w:p w14:paraId="6E6787C2" w14:textId="77777777" w:rsidR="00755EC2" w:rsidRDefault="00F52428">
      <w:pPr>
        <w:pStyle w:val="Heading3"/>
      </w:pPr>
      <w:bookmarkStart w:id="24" w:name="Xb9dca7518ff5c7e5ef077ccbf02c684f9d3cdb6"/>
      <w:bookmarkStart w:id="25" w:name="_Toc217321204"/>
      <w:bookmarkEnd w:id="22"/>
      <w:r>
        <w:t>3.3.2</w:t>
      </w:r>
      <w:r>
        <w:tab/>
      </w:r>
      <w:r>
        <w:t>სხვა</w:t>
      </w:r>
      <w:r>
        <w:t xml:space="preserve"> API </w:t>
      </w:r>
      <w:r>
        <w:t>კლიენტების</w:t>
      </w:r>
      <w:r>
        <w:t xml:space="preserve"> </w:t>
      </w:r>
      <w:r>
        <w:t>უნიკალური</w:t>
      </w:r>
      <w:r>
        <w:t xml:space="preserve"> </w:t>
      </w:r>
      <w:r>
        <w:t>იდენტიფიკატორები</w:t>
      </w:r>
      <w:bookmarkEnd w:id="25"/>
    </w:p>
    <w:p w14:paraId="14D00FE5" w14:textId="77777777" w:rsidR="00755EC2" w:rsidRDefault="00F52428">
      <w:r>
        <w:t>იმ</w:t>
      </w:r>
      <w:r>
        <w:t xml:space="preserve"> API </w:t>
      </w:r>
      <w:r>
        <w:t>კლიენტების</w:t>
      </w:r>
      <w:r>
        <w:t xml:space="preserve"> </w:t>
      </w:r>
      <w:r>
        <w:t>უნიკალური</w:t>
      </w:r>
      <w:r>
        <w:t xml:space="preserve"> </w:t>
      </w:r>
      <w:r>
        <w:t>იდენტიფიკატორის</w:t>
      </w:r>
      <w:r>
        <w:t xml:space="preserve"> </w:t>
      </w:r>
      <w:r>
        <w:t>მინიჭება</w:t>
      </w:r>
      <w:r>
        <w:t xml:space="preserve">, </w:t>
      </w:r>
      <w:r>
        <w:t>რომელიც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ღია</w:t>
      </w:r>
      <w:r>
        <w:t xml:space="preserve"> </w:t>
      </w:r>
      <w:r>
        <w:t>ბანკინგში</w:t>
      </w:r>
      <w:r>
        <w:t xml:space="preserve"> </w:t>
      </w:r>
      <w:r>
        <w:t>ჩართული</w:t>
      </w:r>
      <w:r>
        <w:t xml:space="preserve"> </w:t>
      </w:r>
      <w:r>
        <w:t>მხარე</w:t>
      </w:r>
      <w:r>
        <w:t xml:space="preserve">, </w:t>
      </w:r>
      <w:r>
        <w:t>რეგულირდება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. </w:t>
      </w:r>
      <w:r>
        <w:t>ამ</w:t>
      </w:r>
      <w:r>
        <w:t xml:space="preserve"> </w:t>
      </w:r>
      <w:r>
        <w:t>დოკუმენტთან</w:t>
      </w:r>
      <w:r>
        <w:t xml:space="preserve"> </w:t>
      </w:r>
      <w:r>
        <w:t>თავსებადობის</w:t>
      </w:r>
      <w:r>
        <w:t xml:space="preserve"> </w:t>
      </w:r>
      <w:r>
        <w:t>მიზნებისათვის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მსგავს</w:t>
      </w:r>
      <w:r>
        <w:t xml:space="preserve"> API </w:t>
      </w:r>
      <w:proofErr w:type="spellStart"/>
      <w:r>
        <w:t>კლიენტებთან</w:t>
      </w:r>
      <w:proofErr w:type="spellEnd"/>
      <w:r>
        <w:t xml:space="preserve"> </w:t>
      </w:r>
      <w:proofErr w:type="spellStart"/>
      <w:r>
        <w:t>ურთიერთობაში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hyperlink w:anchor="CH_UniqueIdentifiersInOpenBanking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3.3.1, "</w:t>
        </w:r>
        <w:proofErr w:type="spellStart"/>
        <w:r>
          <w:rPr>
            <w:color w:val="0000FF"/>
            <w:u w:val="single"/>
          </w:rPr>
          <w:t>ღია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ბანკინგში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ჩართული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მხარეების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უნიკალური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იდენტიფიკატორები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განსაზღვრული</w:t>
      </w:r>
      <w:r>
        <w:t xml:space="preserve"> </w:t>
      </w:r>
      <w:r>
        <w:t>იდენტიფიკატორით</w:t>
      </w:r>
      <w:r>
        <w:t xml:space="preserve"> </w:t>
      </w:r>
      <w:r>
        <w:t>იყოს</w:t>
      </w:r>
      <w:r>
        <w:t xml:space="preserve"> </w:t>
      </w:r>
      <w:r>
        <w:t>წარმოდგენილი</w:t>
      </w:r>
      <w:r>
        <w:t>.</w:t>
      </w:r>
    </w:p>
    <w:p w14:paraId="0CFE85C2" w14:textId="77777777" w:rsidR="00755EC2" w:rsidRDefault="00F52428">
      <w:r>
        <w:t>თუ</w:t>
      </w:r>
      <w:r>
        <w:t xml:space="preserve"> API </w:t>
      </w:r>
      <w:r>
        <w:t>კლიენტი</w:t>
      </w:r>
      <w:r>
        <w:t xml:space="preserve"> </w:t>
      </w:r>
      <w:r>
        <w:t>არის</w:t>
      </w:r>
      <w:r>
        <w:t xml:space="preserve"> </w:t>
      </w:r>
      <w:r>
        <w:t>ლიცენზირებული</w:t>
      </w:r>
      <w:r>
        <w:t xml:space="preserve"> </w:t>
      </w:r>
      <w:r>
        <w:t>მმპ</w:t>
      </w:r>
      <w:r>
        <w:t xml:space="preserve">, </w:t>
      </w:r>
      <w:r>
        <w:t>როდესაც</w:t>
      </w:r>
      <w:r>
        <w:t xml:space="preserve"> API </w:t>
      </w:r>
      <w:r>
        <w:t>კლიენტი</w:t>
      </w:r>
      <w:r>
        <w:t xml:space="preserve"> </w:t>
      </w:r>
      <w:r>
        <w:t>გამოიყენება</w:t>
      </w:r>
      <w:r>
        <w:t xml:space="preserve"> </w:t>
      </w:r>
      <w:r>
        <w:t>საკუთარ</w:t>
      </w:r>
      <w:r>
        <w:t xml:space="preserve"> </w:t>
      </w:r>
      <w:r>
        <w:t>ანგარიშებზე</w:t>
      </w:r>
      <w:r>
        <w:t xml:space="preserve"> </w:t>
      </w:r>
      <w:r>
        <w:t>წვდომისათვის</w:t>
      </w:r>
      <w:r>
        <w:t xml:space="preserve"> (</w:t>
      </w:r>
      <w:r>
        <w:t>და</w:t>
      </w:r>
      <w:r>
        <w:t xml:space="preserve"> </w:t>
      </w:r>
      <w:r>
        <w:t>არა</w:t>
      </w:r>
      <w:r>
        <w:t xml:space="preserve"> </w:t>
      </w:r>
      <w:r>
        <w:t>მესამე</w:t>
      </w:r>
      <w:r>
        <w:t xml:space="preserve"> </w:t>
      </w:r>
      <w:r>
        <w:t>პირების</w:t>
      </w:r>
      <w:r>
        <w:t xml:space="preserve"> </w:t>
      </w:r>
      <w:r>
        <w:t>ანგარიშებზე</w:t>
      </w:r>
      <w:r>
        <w:t xml:space="preserve"> </w:t>
      </w:r>
      <w:r>
        <w:t>წვდომისათვის</w:t>
      </w:r>
      <w:r>
        <w:t xml:space="preserve">),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მას</w:t>
      </w:r>
      <w:proofErr w:type="spellEnd"/>
      <w:r>
        <w:t xml:space="preserve"> </w:t>
      </w:r>
      <w:proofErr w:type="spellStart"/>
      <w:r>
        <w:t>მიენიჭოს</w:t>
      </w:r>
      <w:proofErr w:type="spellEnd"/>
      <w:r>
        <w:t xml:space="preserve"> </w:t>
      </w:r>
      <w:hyperlink w:anchor="CH_UniqueIdentifiersInOpenBanking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3.3.1, "</w:t>
        </w:r>
        <w:proofErr w:type="spellStart"/>
        <w:r>
          <w:rPr>
            <w:color w:val="0000FF"/>
            <w:u w:val="single"/>
          </w:rPr>
          <w:t>ღია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ბანკინგში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ჩართული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მხარეების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უნიკალური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იდენტიფიკატორები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განსაზღვრულისგან</w:t>
      </w:r>
      <w:r>
        <w:t xml:space="preserve"> </w:t>
      </w:r>
      <w:r>
        <w:t>განსხვავებული</w:t>
      </w:r>
      <w:r>
        <w:t xml:space="preserve"> </w:t>
      </w:r>
      <w:r>
        <w:t>უნიკალური</w:t>
      </w:r>
      <w:r>
        <w:t xml:space="preserve"> </w:t>
      </w:r>
      <w:r>
        <w:t>იდენტიფიკატორი</w:t>
      </w:r>
      <w:r>
        <w:t xml:space="preserve"> (</w:t>
      </w:r>
      <w:r>
        <w:t>რაიმე</w:t>
      </w:r>
      <w:r>
        <w:t xml:space="preserve"> </w:t>
      </w:r>
      <w:r>
        <w:t>პროგრამული</w:t>
      </w:r>
      <w:r>
        <w:t xml:space="preserve"> </w:t>
      </w:r>
      <w:r>
        <w:t>ხარვეზის</w:t>
      </w:r>
      <w:r>
        <w:t xml:space="preserve"> </w:t>
      </w:r>
      <w:r>
        <w:t>გამო</w:t>
      </w:r>
      <w:r>
        <w:t xml:space="preserve"> </w:t>
      </w:r>
      <w:r>
        <w:t>უფლებამოსილებათა</w:t>
      </w:r>
      <w:r>
        <w:t xml:space="preserve"> </w:t>
      </w:r>
      <w:r>
        <w:t>შემთხვევითი</w:t>
      </w:r>
      <w:r>
        <w:t xml:space="preserve"> </w:t>
      </w:r>
      <w:r>
        <w:t>აღრევისგან</w:t>
      </w:r>
      <w:r>
        <w:t xml:space="preserve"> </w:t>
      </w:r>
      <w:r>
        <w:t>თავდაცვის</w:t>
      </w:r>
      <w:r>
        <w:t xml:space="preserve"> </w:t>
      </w:r>
      <w:r>
        <w:t>მიზნით</w:t>
      </w:r>
      <w:r>
        <w:t>).</w:t>
      </w:r>
    </w:p>
    <w:p w14:paraId="1B5E147B" w14:textId="77777777" w:rsidR="00755EC2" w:rsidRDefault="00F52428">
      <w:pPr>
        <w:pStyle w:val="Heading2"/>
      </w:pPr>
      <w:bookmarkStart w:id="26" w:name="X25db497a6c26ad44f5737305f60f4c3e6a2922a"/>
      <w:bookmarkStart w:id="27" w:name="_Toc217321205"/>
      <w:bookmarkEnd w:id="24"/>
      <w:bookmarkEnd w:id="20"/>
      <w:r>
        <w:t>3.4</w:t>
      </w:r>
      <w:r>
        <w:tab/>
      </w:r>
      <w:r>
        <w:t>დაცული</w:t>
      </w:r>
      <w:r>
        <w:t xml:space="preserve"> </w:t>
      </w:r>
      <w:r>
        <w:t>საკომუნიკაციო</w:t>
      </w:r>
      <w:r>
        <w:t xml:space="preserve"> </w:t>
      </w:r>
      <w:r>
        <w:t>არხის</w:t>
      </w:r>
      <w:r>
        <w:t xml:space="preserve"> </w:t>
      </w:r>
      <w:r>
        <w:t>მოთხოვნები</w:t>
      </w:r>
      <w:bookmarkEnd w:id="27"/>
    </w:p>
    <w:p w14:paraId="03448496" w14:textId="77777777" w:rsidR="00755EC2" w:rsidRDefault="00F52428">
      <w:r>
        <w:rPr>
          <w:b/>
          <w:bCs/>
        </w:rPr>
        <w:t>აუცილებელია</w:t>
      </w:r>
      <w:r>
        <w:t xml:space="preserve">, API </w:t>
      </w:r>
      <w:r>
        <w:t>კლიენტსა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შორის</w:t>
      </w:r>
      <w:r>
        <w:t xml:space="preserve"> </w:t>
      </w:r>
      <w:r>
        <w:t>კავშირის</w:t>
      </w:r>
      <w:r>
        <w:t xml:space="preserve"> </w:t>
      </w:r>
      <w:r>
        <w:t>არხი</w:t>
      </w:r>
      <w:r>
        <w:t xml:space="preserve"> </w:t>
      </w:r>
      <w:r>
        <w:t>დამყარდეს</w:t>
      </w:r>
      <w:r>
        <w:t xml:space="preserve"> TLS </w:t>
      </w:r>
      <w:r>
        <w:t>პროტოკოლის</w:t>
      </w:r>
      <w:r>
        <w:t xml:space="preserve"> </w:t>
      </w:r>
      <w:r>
        <w:t>მიხედვით</w:t>
      </w:r>
      <w:r>
        <w:t xml:space="preserve">, TLS 1.2 </w:t>
      </w:r>
      <w:r>
        <w:t>ან</w:t>
      </w:r>
      <w:r>
        <w:t xml:space="preserve"> </w:t>
      </w:r>
      <w:r>
        <w:t>უფრო</w:t>
      </w:r>
      <w:r>
        <w:t xml:space="preserve"> </w:t>
      </w:r>
      <w:r>
        <w:t>მაღალის</w:t>
      </w:r>
      <w:r>
        <w:t xml:space="preserve"> </w:t>
      </w:r>
      <w:r>
        <w:t>მიხედვით</w:t>
      </w:r>
      <w:r>
        <w:t>.</w:t>
      </w:r>
    </w:p>
    <w:p w14:paraId="769F100F" w14:textId="77777777" w:rsidR="00755EC2" w:rsidRDefault="00F52428">
      <w:r>
        <w:rPr>
          <w:b/>
          <w:bCs/>
        </w:rPr>
        <w:t>აუცილებელია</w:t>
      </w:r>
      <w:r>
        <w:t xml:space="preserve">, </w:t>
      </w:r>
      <w:r>
        <w:t>კავშირის</w:t>
      </w:r>
      <w:r>
        <w:t xml:space="preserve"> </w:t>
      </w:r>
      <w:r>
        <w:t>დამყარებისას</w:t>
      </w:r>
      <w:r>
        <w:t xml:space="preserve"> </w:t>
      </w:r>
      <w:r>
        <w:t>ორივე</w:t>
      </w:r>
      <w:r>
        <w:t xml:space="preserve"> </w:t>
      </w:r>
      <w:r>
        <w:t>მხარემ</w:t>
      </w:r>
      <w:r>
        <w:t xml:space="preserve"> </w:t>
      </w:r>
      <w:r>
        <w:t>ერთმანეთს</w:t>
      </w:r>
      <w:r>
        <w:t xml:space="preserve"> </w:t>
      </w:r>
      <w:r>
        <w:t>წარუდგინოს</w:t>
      </w:r>
      <w:r>
        <w:t xml:space="preserve"> X.509 </w:t>
      </w:r>
      <w:r>
        <w:t>სერტიფიკატები</w:t>
      </w:r>
      <w:r>
        <w:t>.</w:t>
      </w:r>
    </w:p>
    <w:p w14:paraId="4F37F7AD" w14:textId="77777777" w:rsidR="00755EC2" w:rsidRDefault="00F52428">
      <w:r>
        <w:rPr>
          <w:b/>
          <w:bCs/>
        </w:rPr>
        <w:t>აუცილებელია</w:t>
      </w:r>
      <w:r>
        <w:t xml:space="preserve">, </w:t>
      </w:r>
      <w:r>
        <w:t>თითოეული</w:t>
      </w:r>
      <w:r>
        <w:t xml:space="preserve"> </w:t>
      </w:r>
      <w:r>
        <w:t>მხარის</w:t>
      </w:r>
      <w:r>
        <w:t xml:space="preserve"> X.509 </w:t>
      </w:r>
      <w:proofErr w:type="spellStart"/>
      <w:r>
        <w:t>სერტიფიკატი</w:t>
      </w:r>
      <w:proofErr w:type="spellEnd"/>
      <w:r>
        <w:t xml:space="preserve"> </w:t>
      </w:r>
      <w:proofErr w:type="spellStart"/>
      <w:r>
        <w:t>შეიცავდეს</w:t>
      </w:r>
      <w:proofErr w:type="spellEnd"/>
      <w:r>
        <w:t xml:space="preserve"> </w:t>
      </w:r>
      <w:hyperlink w:anchor="CH_UniqueIdentifiersOfPart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3.3, "API </w:t>
        </w:r>
        <w:proofErr w:type="spellStart"/>
        <w:r>
          <w:rPr>
            <w:color w:val="0000FF"/>
            <w:u w:val="single"/>
          </w:rPr>
          <w:t>კლიენტის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უნიკალური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იდენტიფიკატორი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განსაზღვრულ</w:t>
      </w:r>
      <w:r>
        <w:t xml:space="preserve"> </w:t>
      </w:r>
      <w:proofErr w:type="spellStart"/>
      <w:r>
        <w:t>იდენტიფიკატორს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აკმაყოფილებდეს</w:t>
      </w:r>
      <w:proofErr w:type="spellEnd"/>
      <w:r>
        <w:t xml:space="preserve"> </w:t>
      </w:r>
      <w:hyperlink w:anchor="CH_CertificateCheckRequire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3.6, "</w:t>
        </w:r>
        <w:proofErr w:type="spellStart"/>
        <w:r>
          <w:rPr>
            <w:color w:val="0000FF"/>
            <w:u w:val="single"/>
          </w:rPr>
          <w:t>ზოგადი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მოთხოვნები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სერტიფიკატების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შემოწმების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პროცესის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მიმართ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დაწესებულ</w:t>
      </w:r>
      <w:r>
        <w:t xml:space="preserve"> </w:t>
      </w:r>
      <w:r>
        <w:t>მოთხოვნებს</w:t>
      </w:r>
      <w:r>
        <w:t>.</w:t>
      </w:r>
    </w:p>
    <w:p w14:paraId="31258BBA" w14:textId="77777777" w:rsidR="00755EC2" w:rsidRDefault="00F52428">
      <w:r>
        <w:rPr>
          <w:b/>
          <w:bCs/>
        </w:rPr>
        <w:t>აუცილებელია</w:t>
      </w:r>
      <w:r>
        <w:t xml:space="preserve">, OAuth2 </w:t>
      </w:r>
      <w:r>
        <w:t>პროტოკოლის</w:t>
      </w:r>
      <w:r>
        <w:t xml:space="preserve"> </w:t>
      </w:r>
      <w:r>
        <w:t>რეალიზაციისას</w:t>
      </w:r>
      <w:r>
        <w:t xml:space="preserve">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კლიენტის</w:t>
      </w:r>
      <w:r>
        <w:t xml:space="preserve"> (API </w:t>
      </w:r>
      <w:r>
        <w:t>კლიენტის</w:t>
      </w:r>
      <w:r>
        <w:t xml:space="preserve">) </w:t>
      </w:r>
      <w:r>
        <w:t>ავთენტიფიკაცია</w:t>
      </w:r>
      <w:r>
        <w:t xml:space="preserve"> </w:t>
      </w:r>
      <w:r>
        <w:t>და</w:t>
      </w:r>
      <w:r>
        <w:t xml:space="preserve"> </w:t>
      </w:r>
      <w:proofErr w:type="spellStart"/>
      <w:r>
        <w:t>ტოკენების</w:t>
      </w:r>
      <w:proofErr w:type="spellEnd"/>
      <w:r>
        <w:t xml:space="preserve"> </w:t>
      </w:r>
      <w:proofErr w:type="spellStart"/>
      <w:r>
        <w:t>გაცემა</w:t>
      </w:r>
      <w:proofErr w:type="spellEnd"/>
      <w:r>
        <w:t xml:space="preserve"> </w:t>
      </w:r>
      <w:proofErr w:type="spellStart"/>
      <w:r>
        <w:t>ხორციელდებოდეს</w:t>
      </w:r>
      <w:proofErr w:type="spellEnd"/>
      <w:r>
        <w:t xml:space="preserve"> </w:t>
      </w:r>
      <w:hyperlink w:anchor="RFC8705">
        <w:r>
          <w:rPr>
            <w:color w:val="0000FF"/>
            <w:u w:val="single"/>
          </w:rPr>
          <w:t>[RFC8705]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მოთხოვნების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r>
        <w:t>ამ</w:t>
      </w:r>
      <w:r>
        <w:t xml:space="preserve"> </w:t>
      </w:r>
      <w:r>
        <w:t>პროცესში</w:t>
      </w:r>
      <w:r>
        <w:t xml:space="preserve"> </w:t>
      </w:r>
      <w:r>
        <w:t>გამოიყენებოდეს</w:t>
      </w:r>
      <w:r>
        <w:t xml:space="preserve"> </w:t>
      </w:r>
      <w:r>
        <w:t>წინამდებარე</w:t>
      </w:r>
      <w:r>
        <w:t xml:space="preserve"> </w:t>
      </w:r>
      <w:r>
        <w:t>თავით</w:t>
      </w:r>
      <w:r>
        <w:t xml:space="preserve"> </w:t>
      </w:r>
      <w:r>
        <w:t>განსაზღვრული</w:t>
      </w:r>
      <w:r>
        <w:t xml:space="preserve"> </w:t>
      </w:r>
      <w:r>
        <w:t>სერტიფიკატები</w:t>
      </w:r>
      <w:r>
        <w:t>.</w:t>
      </w:r>
    </w:p>
    <w:p w14:paraId="086E3D49" w14:textId="77777777" w:rsidR="00755EC2" w:rsidRDefault="00F52428">
      <w:r>
        <w:rPr>
          <w:b/>
          <w:bCs/>
        </w:rPr>
        <w:lastRenderedPageBreak/>
        <w:t>აუცილებელია</w:t>
      </w:r>
      <w:r>
        <w:t xml:space="preserve">, OAuth2 </w:t>
      </w:r>
      <w:r>
        <w:t>პროტოკოლში</w:t>
      </w:r>
      <w:r>
        <w:t xml:space="preserve"> </w:t>
      </w:r>
      <w:r>
        <w:t>გამოყენებული</w:t>
      </w:r>
      <w:r>
        <w:t xml:space="preserve"> client_ID </w:t>
      </w:r>
      <w:r>
        <w:t>პარამეტრი</w:t>
      </w:r>
      <w:r>
        <w:t xml:space="preserve"> </w:t>
      </w:r>
      <w:r>
        <w:t>მკაცრად</w:t>
      </w:r>
      <w:r>
        <w:t xml:space="preserve"> (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სიმბოლოების</w:t>
      </w:r>
      <w:r>
        <w:t xml:space="preserve"> </w:t>
      </w:r>
      <w:proofErr w:type="spellStart"/>
      <w:r>
        <w:t>რეგისტრების</w:t>
      </w:r>
      <w:proofErr w:type="spellEnd"/>
      <w:r>
        <w:t xml:space="preserve"> </w:t>
      </w:r>
      <w:proofErr w:type="spellStart"/>
      <w:r>
        <w:t>გათვალისწინებით</w:t>
      </w:r>
      <w:proofErr w:type="spellEnd"/>
      <w:r>
        <w:t xml:space="preserve">) </w:t>
      </w:r>
      <w:proofErr w:type="spellStart"/>
      <w:r>
        <w:t>უდრიდეს</w:t>
      </w:r>
      <w:proofErr w:type="spellEnd"/>
      <w:r>
        <w:t xml:space="preserve"> </w:t>
      </w:r>
      <w:hyperlink w:anchor="CH_UniqueIdentifiersOfPart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3.3, "API </w:t>
        </w:r>
        <w:proofErr w:type="spellStart"/>
        <w:r>
          <w:rPr>
            <w:color w:val="0000FF"/>
            <w:u w:val="single"/>
          </w:rPr>
          <w:t>კლიენტის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უნიკალური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იდენტიფიკატორი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განსაზღვრულ</w:t>
      </w:r>
      <w:r>
        <w:t xml:space="preserve"> </w:t>
      </w:r>
      <w:r>
        <w:t>იდენტიფიკატორს</w:t>
      </w:r>
      <w:r>
        <w:t>.</w:t>
      </w:r>
    </w:p>
    <w:p w14:paraId="0831BD6A" w14:textId="77777777" w:rsidR="00755EC2" w:rsidRDefault="00F52428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და</w:t>
      </w:r>
      <w:r>
        <w:t xml:space="preserve"> API </w:t>
      </w:r>
      <w:r>
        <w:t>კლიენტმა</w:t>
      </w:r>
      <w:r>
        <w:t xml:space="preserve"> </w:t>
      </w:r>
      <w:r>
        <w:t>სერტიფიკატებით</w:t>
      </w:r>
      <w:r>
        <w:t xml:space="preserve"> </w:t>
      </w:r>
      <w:r>
        <w:t>დაიცვან</w:t>
      </w:r>
      <w:r>
        <w:t xml:space="preserve"> </w:t>
      </w:r>
      <w:r>
        <w:t>ყველა</w:t>
      </w:r>
      <w:r>
        <w:t xml:space="preserve"> </w:t>
      </w:r>
      <w:r>
        <w:t>ის</w:t>
      </w:r>
      <w:r>
        <w:t xml:space="preserve"> </w:t>
      </w:r>
      <w:r>
        <w:t>ჰიპერბმული</w:t>
      </w:r>
      <w:r>
        <w:t xml:space="preserve">, </w:t>
      </w:r>
      <w:r>
        <w:t>რომელსაც</w:t>
      </w:r>
      <w:r>
        <w:t xml:space="preserve"> </w:t>
      </w:r>
      <w:r>
        <w:t>ისინი</w:t>
      </w:r>
      <w:r>
        <w:t xml:space="preserve"> </w:t>
      </w:r>
      <w:r>
        <w:t>ერთმანეთს</w:t>
      </w:r>
      <w:r>
        <w:t xml:space="preserve"> </w:t>
      </w:r>
      <w:r>
        <w:t>გადასცემენ</w:t>
      </w:r>
      <w:r>
        <w:t xml:space="preserve"> </w:t>
      </w:r>
      <w:r>
        <w:t>ამ</w:t>
      </w:r>
      <w:r>
        <w:t xml:space="preserve"> </w:t>
      </w:r>
      <w:r>
        <w:t>დოკუმენტით</w:t>
      </w:r>
      <w:r>
        <w:t xml:space="preserve"> </w:t>
      </w:r>
      <w:r>
        <w:t>განსაზღვრული</w:t>
      </w:r>
      <w:r>
        <w:t xml:space="preserve"> </w:t>
      </w:r>
      <w:r>
        <w:t>კომუნიკაციის</w:t>
      </w:r>
      <w:r>
        <w:t xml:space="preserve"> </w:t>
      </w:r>
      <w:r>
        <w:t>პროცესში</w:t>
      </w:r>
      <w:r>
        <w:t xml:space="preserve"> (</w:t>
      </w:r>
      <w:r>
        <w:t>მაგ</w:t>
      </w:r>
      <w:r>
        <w:t xml:space="preserve">. </w:t>
      </w:r>
      <w:r>
        <w:t>ამსმპ</w:t>
      </w:r>
      <w:r>
        <w:t xml:space="preserve"> </w:t>
      </w:r>
      <w:r>
        <w:t>უბრუნებს</w:t>
      </w:r>
      <w:r>
        <w:t xml:space="preserve"> </w:t>
      </w:r>
      <w:r>
        <w:t>ჰიპერბმულს</w:t>
      </w:r>
      <w:r>
        <w:t xml:space="preserve"> API </w:t>
      </w:r>
      <w:r>
        <w:t>კლიენტს</w:t>
      </w:r>
      <w:r>
        <w:t xml:space="preserve"> _links </w:t>
      </w:r>
      <w:r>
        <w:t>სექციით</w:t>
      </w:r>
      <w:r>
        <w:t>).</w:t>
      </w:r>
    </w:p>
    <w:p w14:paraId="773C3F35" w14:textId="77777777" w:rsidR="00755EC2" w:rsidRDefault="00F52428">
      <w:pPr>
        <w:pStyle w:val="Heading2"/>
      </w:pPr>
      <w:bookmarkStart w:id="28" w:name="Xdd4b6257ee374fa965eccac38053f7b6cbf26c8"/>
      <w:bookmarkStart w:id="29" w:name="_Toc217321206"/>
      <w:bookmarkEnd w:id="26"/>
      <w:r>
        <w:t>3.5</w:t>
      </w:r>
      <w:r>
        <w:tab/>
        <w:t xml:space="preserve">OAuth2 </w:t>
      </w:r>
      <w:r>
        <w:t>კლიენტების</w:t>
      </w:r>
      <w:r>
        <w:t xml:space="preserve"> </w:t>
      </w:r>
      <w:r>
        <w:t>დინამიკური</w:t>
      </w:r>
      <w:r>
        <w:t xml:space="preserve"> </w:t>
      </w:r>
      <w:r>
        <w:t>რეგისტრაციის</w:t>
      </w:r>
      <w:r>
        <w:t xml:space="preserve"> </w:t>
      </w:r>
      <w:r>
        <w:t>დამატებითი</w:t>
      </w:r>
      <w:r>
        <w:t xml:space="preserve"> </w:t>
      </w:r>
      <w:r>
        <w:t>მოთხოვნები</w:t>
      </w:r>
      <w:bookmarkEnd w:id="29"/>
    </w:p>
    <w:p w14:paraId="5D51BAD4" w14:textId="77777777" w:rsidR="00755EC2" w:rsidRDefault="00F52428">
      <w:r>
        <w:rPr>
          <w:b/>
          <w:bCs/>
        </w:rPr>
        <w:t>შესაძლოა</w:t>
      </w:r>
      <w:r>
        <w:t xml:space="preserve">,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</w:t>
      </w:r>
      <w:proofErr w:type="spellStart"/>
      <w:r>
        <w:t>კლიენტების</w:t>
      </w:r>
      <w:proofErr w:type="spellEnd"/>
      <w:r>
        <w:t xml:space="preserve"> </w:t>
      </w:r>
      <w:proofErr w:type="spellStart"/>
      <w:r>
        <w:t>დინამიკურ</w:t>
      </w:r>
      <w:proofErr w:type="spellEnd"/>
      <w:r>
        <w:t xml:space="preserve"> </w:t>
      </w:r>
      <w:proofErr w:type="spellStart"/>
      <w:r>
        <w:t>რეგისტრაციას</w:t>
      </w:r>
      <w:proofErr w:type="spellEnd"/>
      <w:r>
        <w:t xml:space="preserve"> </w:t>
      </w:r>
      <w:hyperlink w:anchor="RFC7591">
        <w:r>
          <w:rPr>
            <w:color w:val="0000FF"/>
            <w:u w:val="single"/>
          </w:rPr>
          <w:t>[RFC7591]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ასევე</w:t>
      </w:r>
      <w:proofErr w:type="spellEnd"/>
      <w:r>
        <w:t xml:space="preserve"> </w:t>
      </w:r>
      <w:hyperlink w:anchor="OpenID-DR">
        <w:r>
          <w:rPr>
            <w:color w:val="0000FF"/>
            <w:u w:val="single"/>
          </w:rPr>
          <w:t>[OpenID-DR]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r>
        <w:t>შესაბამისად</w:t>
      </w:r>
      <w:r>
        <w:t xml:space="preserve"> </w:t>
      </w:r>
      <w:r>
        <w:t>და</w:t>
      </w:r>
      <w:r>
        <w:t xml:space="preserve"> </w:t>
      </w:r>
      <w:proofErr w:type="spellStart"/>
      <w:r>
        <w:t>დინამიკური</w:t>
      </w:r>
      <w:proofErr w:type="spellEnd"/>
      <w:r>
        <w:t xml:space="preserve"> </w:t>
      </w:r>
      <w:proofErr w:type="spellStart"/>
      <w:r>
        <w:t>რეგისტრაციის</w:t>
      </w:r>
      <w:proofErr w:type="spellEnd"/>
      <w:r>
        <w:t xml:space="preserve"> </w:t>
      </w:r>
      <w:proofErr w:type="spellStart"/>
      <w:r>
        <w:t>მართვას</w:t>
      </w:r>
      <w:proofErr w:type="spellEnd"/>
      <w:r>
        <w:t xml:space="preserve"> </w:t>
      </w:r>
      <w:hyperlink w:anchor="RFC7592">
        <w:r>
          <w:rPr>
            <w:color w:val="0000FF"/>
            <w:u w:val="single"/>
          </w:rPr>
          <w:t>[RFC7592]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23794A7B" w14:textId="77777777" w:rsidR="00755EC2" w:rsidRDefault="00F52428">
      <w:r>
        <w:rPr>
          <w:b/>
          <w:bCs/>
        </w:rPr>
        <w:t>აუცილებელია</w:t>
      </w:r>
      <w:r>
        <w:t xml:space="preserve">, </w:t>
      </w:r>
      <w:r>
        <w:t>დინამიკური</w:t>
      </w:r>
      <w:r>
        <w:t xml:space="preserve"> </w:t>
      </w:r>
      <w:r>
        <w:t>რეგისტრაციისას</w:t>
      </w:r>
      <w:r>
        <w:t xml:space="preserve"> (</w:t>
      </w:r>
      <w:r>
        <w:t>თუ</w:t>
      </w:r>
      <w:r>
        <w:t xml:space="preserve"> </w:t>
      </w:r>
      <w:r>
        <w:t>იგი</w:t>
      </w:r>
      <w:r>
        <w:t xml:space="preserve"> </w:t>
      </w:r>
      <w:r>
        <w:t>მხარდაჭერილია</w:t>
      </w:r>
      <w:r>
        <w:t xml:space="preserve">) </w:t>
      </w:r>
      <w:r>
        <w:t>ამსმპ</w:t>
      </w:r>
      <w:r>
        <w:t>-</w:t>
      </w:r>
      <w:r>
        <w:t>მა</w:t>
      </w:r>
      <w:r>
        <w:t xml:space="preserve"> API </w:t>
      </w:r>
      <w:r>
        <w:t>კლიენტს</w:t>
      </w:r>
      <w:r>
        <w:t xml:space="preserve"> </w:t>
      </w:r>
      <w:r>
        <w:t>მიანიჭოს</w:t>
      </w:r>
      <w:r>
        <w:t xml:space="preserve"> </w:t>
      </w:r>
      <w:r>
        <w:t>იგივე</w:t>
      </w:r>
      <w:r>
        <w:t xml:space="preserve"> </w:t>
      </w:r>
      <w:r>
        <w:t>იდენტიფიკატორი</w:t>
      </w:r>
      <w:r>
        <w:t xml:space="preserve"> (client_id) </w:t>
      </w:r>
      <w:proofErr w:type="spellStart"/>
      <w:r>
        <w:t>რაც</w:t>
      </w:r>
      <w:proofErr w:type="spellEnd"/>
      <w:r>
        <w:t xml:space="preserve"> </w:t>
      </w:r>
      <w:proofErr w:type="spellStart"/>
      <w:r>
        <w:t>მკაცრად</w:t>
      </w:r>
      <w:proofErr w:type="spellEnd"/>
      <w:r>
        <w:t xml:space="preserve"> </w:t>
      </w:r>
      <w:proofErr w:type="spellStart"/>
      <w:r>
        <w:t>ემთხვევა</w:t>
      </w:r>
      <w:proofErr w:type="spellEnd"/>
      <w:r>
        <w:t xml:space="preserve"> </w:t>
      </w:r>
      <w:hyperlink w:anchor="CH_UniqueIdentifiersOfPart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3.3, "API </w:t>
        </w:r>
        <w:proofErr w:type="spellStart"/>
        <w:r>
          <w:rPr>
            <w:color w:val="0000FF"/>
            <w:u w:val="single"/>
          </w:rPr>
          <w:t>კლიენტის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უნიკალური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იდენტიფიკატორი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განსაზღვრულ</w:t>
      </w:r>
      <w:r>
        <w:t xml:space="preserve"> </w:t>
      </w:r>
      <w:r>
        <w:t>იდენტიფიკატორს</w:t>
      </w:r>
      <w:r>
        <w:t>.</w:t>
      </w:r>
    </w:p>
    <w:p w14:paraId="7F2B26FF" w14:textId="77777777" w:rsidR="00755EC2" w:rsidRDefault="00F52428">
      <w:r>
        <w:t>თუ</w:t>
      </w:r>
      <w:r>
        <w:t xml:space="preserve"> </w:t>
      </w:r>
      <w:r>
        <w:t>არ</w:t>
      </w:r>
      <w:r>
        <w:t xml:space="preserve"> </w:t>
      </w:r>
      <w:r>
        <w:t>არსებობს</w:t>
      </w:r>
      <w:r>
        <w:t xml:space="preserve"> </w:t>
      </w:r>
      <w:r>
        <w:t>წინასწარი</w:t>
      </w:r>
      <w:r>
        <w:t xml:space="preserve"> </w:t>
      </w:r>
      <w:r>
        <w:t>შეთანხმება</w:t>
      </w:r>
      <w:r>
        <w:t xml:space="preserve"> </w:t>
      </w:r>
      <w:r>
        <w:t>ამსმპ</w:t>
      </w:r>
      <w:r>
        <w:t>-</w:t>
      </w:r>
      <w:r>
        <w:t>სა</w:t>
      </w:r>
      <w:r>
        <w:t xml:space="preserve"> </w:t>
      </w:r>
      <w:r>
        <w:t>და</w:t>
      </w:r>
      <w:r>
        <w:t xml:space="preserve"> API </w:t>
      </w:r>
      <w:r>
        <w:t>კლიენტს</w:t>
      </w:r>
      <w:r>
        <w:t xml:space="preserve"> </w:t>
      </w:r>
      <w:r>
        <w:t>შორის</w:t>
      </w:r>
      <w:r>
        <w:t xml:space="preserve">, </w:t>
      </w:r>
      <w:r>
        <w:t>დინამიკური</w:t>
      </w:r>
      <w:r>
        <w:t xml:space="preserve"> </w:t>
      </w:r>
      <w:r>
        <w:t>რეგისტრაცია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იქნას</w:t>
      </w:r>
      <w:r>
        <w:t xml:space="preserve"> </w:t>
      </w:r>
      <w:r>
        <w:t>გამოყენებული</w:t>
      </w:r>
      <w:r>
        <w:t xml:space="preserve"> </w:t>
      </w:r>
      <w:r>
        <w:t>იდენტიფიკაციის</w:t>
      </w:r>
      <w:r>
        <w:t xml:space="preserve">, </w:t>
      </w:r>
      <w:r>
        <w:t>ავთენტიფიკაციის</w:t>
      </w:r>
      <w:r>
        <w:t xml:space="preserve"> </w:t>
      </w:r>
      <w:r>
        <w:t>ან</w:t>
      </w:r>
      <w:r>
        <w:t>/</w:t>
      </w:r>
      <w:r>
        <w:t>და</w:t>
      </w:r>
      <w:r>
        <w:t xml:space="preserve"> </w:t>
      </w:r>
      <w:r>
        <w:t>ხელმოწერის</w:t>
      </w:r>
      <w:r>
        <w:t xml:space="preserve"> </w:t>
      </w:r>
      <w:r>
        <w:t>მონაცემების</w:t>
      </w:r>
      <w:r>
        <w:t xml:space="preserve"> </w:t>
      </w:r>
      <w:r>
        <w:t>გასაცვლელად</w:t>
      </w:r>
      <w:r>
        <w:t>.</w:t>
      </w:r>
    </w:p>
    <w:p w14:paraId="35840E6E" w14:textId="77777777" w:rsidR="00755EC2" w:rsidRDefault="00F52428">
      <w:pPr>
        <w:pStyle w:val="Heading2"/>
      </w:pPr>
      <w:bookmarkStart w:id="30" w:name="CH_CertificateCheckRequirements"/>
      <w:bookmarkStart w:id="31" w:name="_Toc217321207"/>
      <w:bookmarkEnd w:id="28"/>
      <w:r>
        <w:t>3.6</w:t>
      </w:r>
      <w:r>
        <w:tab/>
      </w:r>
      <w:r>
        <w:t>ზოგადი</w:t>
      </w:r>
      <w:r>
        <w:t xml:space="preserve"> </w:t>
      </w:r>
      <w:r>
        <w:t>მოთხოვნები</w:t>
      </w:r>
      <w:r>
        <w:t xml:space="preserve"> </w:t>
      </w:r>
      <w:r>
        <w:t>სერტიფიკატების</w:t>
      </w:r>
      <w:r>
        <w:t xml:space="preserve"> </w:t>
      </w:r>
      <w:r>
        <w:t>შემოწმების</w:t>
      </w:r>
      <w:r>
        <w:t xml:space="preserve"> </w:t>
      </w:r>
      <w:r>
        <w:t>პროცესის</w:t>
      </w:r>
      <w:r>
        <w:t xml:space="preserve"> </w:t>
      </w:r>
      <w:r>
        <w:t>მიმართ</w:t>
      </w:r>
      <w:bookmarkEnd w:id="31"/>
    </w:p>
    <w:p w14:paraId="262A6D4D" w14:textId="77777777" w:rsidR="00755EC2" w:rsidRDefault="00F52428">
      <w:r>
        <w:rPr>
          <w:b/>
          <w:bCs/>
        </w:rPr>
        <w:t>აუცილებელია</w:t>
      </w:r>
      <w:r>
        <w:t xml:space="preserve">, </w:t>
      </w:r>
      <w:r>
        <w:t>კავშირის</w:t>
      </w:r>
      <w:r>
        <w:t xml:space="preserve"> </w:t>
      </w:r>
      <w:r>
        <w:t>პროცესში</w:t>
      </w:r>
      <w:r>
        <w:t xml:space="preserve"> </w:t>
      </w:r>
      <w:r>
        <w:t>გამოყენებული</w:t>
      </w:r>
      <w:r>
        <w:t xml:space="preserve"> </w:t>
      </w:r>
      <w:r>
        <w:t>სერტიფიკატის</w:t>
      </w:r>
      <w:r>
        <w:t xml:space="preserve"> </w:t>
      </w:r>
      <w:r>
        <w:t>შემოწმება</w:t>
      </w:r>
      <w:r>
        <w:t xml:space="preserve"> </w:t>
      </w:r>
      <w:r>
        <w:t>ყველა</w:t>
      </w:r>
      <w:r>
        <w:t xml:space="preserve"> </w:t>
      </w:r>
      <w:r>
        <w:t>შემდგომი</w:t>
      </w:r>
      <w:r>
        <w:t xml:space="preserve"> </w:t>
      </w:r>
      <w:r>
        <w:t>კრიტერიუმით</w:t>
      </w:r>
      <w:r>
        <w:t>:</w:t>
      </w:r>
    </w:p>
    <w:p w14:paraId="44AFE68F" w14:textId="77777777" w:rsidR="00755EC2" w:rsidRDefault="00F52428">
      <w:pPr>
        <w:numPr>
          <w:ilvl w:val="0"/>
          <w:numId w:val="4"/>
        </w:numPr>
      </w:pPr>
      <w:r>
        <w:t>ამსმპ</w:t>
      </w:r>
      <w:r>
        <w:t>-</w:t>
      </w:r>
      <w:r>
        <w:t>ის</w:t>
      </w:r>
      <w:r>
        <w:t xml:space="preserve"> </w:t>
      </w:r>
      <w:r>
        <w:t>სერტიფიკატი</w:t>
      </w:r>
      <w:r>
        <w:t xml:space="preserve"> </w:t>
      </w:r>
      <w:r>
        <w:t>გაცემულია</w:t>
      </w:r>
      <w:r>
        <w:t xml:space="preserve"> </w:t>
      </w:r>
      <w:r>
        <w:t>ისეთი</w:t>
      </w:r>
      <w:r>
        <w:t xml:space="preserve"> </w:t>
      </w:r>
      <w:r>
        <w:t>გამცემი</w:t>
      </w:r>
      <w:r>
        <w:t xml:space="preserve"> </w:t>
      </w:r>
      <w:r>
        <w:t>ორგანოს</w:t>
      </w:r>
      <w:r>
        <w:t xml:space="preserve"> </w:t>
      </w:r>
      <w:r>
        <w:t>მიერ</w:t>
      </w:r>
      <w:r>
        <w:t xml:space="preserve">, </w:t>
      </w:r>
      <w:r>
        <w:t>რომელიც</w:t>
      </w:r>
      <w:r>
        <w:t xml:space="preserve"> </w:t>
      </w:r>
      <w:r>
        <w:t>აღიარებულია</w:t>
      </w:r>
      <w:r>
        <w:t xml:space="preserve"> </w:t>
      </w:r>
      <w:r>
        <w:t>საქართველოში</w:t>
      </w:r>
      <w:r>
        <w:t xml:space="preserve"> </w:t>
      </w:r>
      <w:r>
        <w:t>ღია</w:t>
      </w:r>
      <w:r>
        <w:t xml:space="preserve"> </w:t>
      </w:r>
      <w:r>
        <w:t>ბანკინგის</w:t>
      </w:r>
      <w:r>
        <w:t xml:space="preserve"> </w:t>
      </w:r>
      <w:r>
        <w:t>სერტიფიკატის</w:t>
      </w:r>
      <w:r>
        <w:t xml:space="preserve"> </w:t>
      </w:r>
      <w:r>
        <w:t>სანდო</w:t>
      </w:r>
      <w:r>
        <w:t xml:space="preserve"> </w:t>
      </w:r>
      <w:r>
        <w:t>გამცემად</w:t>
      </w:r>
      <w:r>
        <w:t xml:space="preserve">, </w:t>
      </w:r>
      <w:r>
        <w:t>ხოლო</w:t>
      </w:r>
      <w:r>
        <w:t xml:space="preserve"> </w:t>
      </w:r>
      <w:proofErr w:type="spellStart"/>
      <w:r>
        <w:t>სერტიფიკატი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აკმაყოფილებს</w:t>
      </w:r>
      <w:proofErr w:type="spellEnd"/>
      <w:r>
        <w:t xml:space="preserve"> </w:t>
      </w:r>
      <w:hyperlink w:anchor="ETSI_TS_119_495">
        <w:r>
          <w:rPr>
            <w:color w:val="0000FF"/>
            <w:u w:val="single"/>
          </w:rPr>
          <w:t>[ETSI TS 119 495]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r>
        <w:t>მოთხოვნებს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შეიცავდეს</w:t>
      </w:r>
      <w:r>
        <w:t xml:space="preserve"> </w:t>
      </w:r>
      <w:r>
        <w:t>ჩანაწერს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როლის</w:t>
      </w:r>
      <w:r>
        <w:t xml:space="preserve"> </w:t>
      </w:r>
      <w:r>
        <w:t>თაობაზე</w:t>
      </w:r>
      <w:r>
        <w:t xml:space="preserve">. </w:t>
      </w:r>
      <w:r>
        <w:t>თუ</w:t>
      </w:r>
      <w:r>
        <w:t xml:space="preserve"> API </w:t>
      </w:r>
      <w:r>
        <w:t>კლიენტი</w:t>
      </w:r>
      <w:r>
        <w:t xml:space="preserve"> </w:t>
      </w:r>
      <w:r>
        <w:t>არის</w:t>
      </w:r>
      <w:r>
        <w:t xml:space="preserve"> </w:t>
      </w:r>
      <w:r>
        <w:t>მმპ</w:t>
      </w:r>
      <w:r>
        <w:t xml:space="preserve"> (</w:t>
      </w:r>
      <w:r>
        <w:t>იხ</w:t>
      </w:r>
      <w:r>
        <w:t xml:space="preserve">. </w:t>
      </w:r>
      <w:hyperlink w:anchor="CH_APIClientAccessToThirdPartyAccou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3.2.1, "</w:t>
        </w:r>
        <w:proofErr w:type="spellStart"/>
        <w:r>
          <w:rPr>
            <w:color w:val="0000FF"/>
            <w:u w:val="single"/>
          </w:rPr>
          <w:t>მესამე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პროვაიდერების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მხარდაჭერა</w:t>
        </w:r>
        <w:r>
          <w:rPr>
            <w:color w:val="0000FF"/>
            <w:u w:val="single"/>
          </w:rPr>
          <w:t>"</w:t>
        </w:r>
      </w:hyperlink>
      <w:r>
        <w:t xml:space="preserve">) </w:t>
      </w:r>
      <w:r>
        <w:t>სერტიფიკატი</w:t>
      </w:r>
      <w:r>
        <w:t xml:space="preserve"> </w:t>
      </w:r>
      <w:r>
        <w:t>გაცემულია</w:t>
      </w:r>
      <w:r>
        <w:t xml:space="preserve"> </w:t>
      </w:r>
      <w:r>
        <w:t>ისეთი</w:t>
      </w:r>
      <w:r>
        <w:t xml:space="preserve"> </w:t>
      </w:r>
      <w:r>
        <w:t>გამცემი</w:t>
      </w:r>
      <w:r>
        <w:t xml:space="preserve"> </w:t>
      </w:r>
      <w:r>
        <w:t>ორგანოს</w:t>
      </w:r>
      <w:r>
        <w:t xml:space="preserve"> </w:t>
      </w:r>
      <w:r>
        <w:t>მიერ</w:t>
      </w:r>
      <w:r>
        <w:t xml:space="preserve">, </w:t>
      </w:r>
      <w:r>
        <w:t>რომელიც</w:t>
      </w:r>
      <w:r>
        <w:t xml:space="preserve"> </w:t>
      </w:r>
      <w:r>
        <w:t>აღიარებულია</w:t>
      </w:r>
      <w:r>
        <w:t xml:space="preserve"> </w:t>
      </w:r>
      <w:r>
        <w:t>საქართველოში</w:t>
      </w:r>
      <w:r>
        <w:t xml:space="preserve"> </w:t>
      </w:r>
      <w:r>
        <w:t>ღია</w:t>
      </w:r>
      <w:r>
        <w:t xml:space="preserve"> </w:t>
      </w:r>
      <w:r>
        <w:t>ბანკინგის</w:t>
      </w:r>
      <w:r>
        <w:t xml:space="preserve"> </w:t>
      </w:r>
      <w:r>
        <w:t>სერტიფიკატის</w:t>
      </w:r>
      <w:r>
        <w:t xml:space="preserve"> </w:t>
      </w:r>
      <w:r>
        <w:t>სანდო</w:t>
      </w:r>
      <w:r>
        <w:t xml:space="preserve"> </w:t>
      </w:r>
      <w:r>
        <w:t>გამცემად</w:t>
      </w:r>
      <w:r>
        <w:t xml:space="preserve"> </w:t>
      </w:r>
      <w:r>
        <w:t>და</w:t>
      </w:r>
      <w:r>
        <w:t xml:space="preserve"> </w:t>
      </w:r>
      <w:proofErr w:type="spellStart"/>
      <w:r>
        <w:t>სერტიფიკატი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აკმაყოფილებს</w:t>
      </w:r>
      <w:proofErr w:type="spellEnd"/>
      <w:r>
        <w:t xml:space="preserve"> </w:t>
      </w:r>
      <w:hyperlink w:anchor="ETSI_TS_119_495">
        <w:r>
          <w:rPr>
            <w:color w:val="0000FF"/>
            <w:u w:val="single"/>
          </w:rPr>
          <w:t>[ETSI TS 119 495]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r>
        <w:t>მოთხოვნებს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შეიცავდეს</w:t>
      </w:r>
      <w:r>
        <w:t xml:space="preserve"> </w:t>
      </w:r>
      <w:r>
        <w:t>სათანადო</w:t>
      </w:r>
      <w:r>
        <w:t xml:space="preserve"> </w:t>
      </w:r>
      <w:r>
        <w:t>როლ</w:t>
      </w:r>
      <w:r>
        <w:t>(</w:t>
      </w:r>
      <w:r>
        <w:t>ებ</w:t>
      </w:r>
      <w:r>
        <w:t>)</w:t>
      </w:r>
      <w:r>
        <w:t>ს</w:t>
      </w:r>
      <w:r>
        <w:t xml:space="preserve">. </w:t>
      </w:r>
      <w:r>
        <w:t>თუ</w:t>
      </w:r>
      <w:r>
        <w:t xml:space="preserve"> API </w:t>
      </w:r>
      <w:r>
        <w:t>კლიენტი</w:t>
      </w:r>
      <w:r>
        <w:t xml:space="preserve"> </w:t>
      </w:r>
      <w:r>
        <w:t>მმპ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, </w:t>
      </w:r>
      <w:r>
        <w:t>გამცემის</w:t>
      </w:r>
      <w:r>
        <w:t xml:space="preserve"> </w:t>
      </w:r>
      <w:r>
        <w:t>საკითხი</w:t>
      </w:r>
      <w:r>
        <w:t xml:space="preserve"> </w:t>
      </w:r>
      <w:r>
        <w:t>რეგულირდება</w:t>
      </w:r>
      <w:r>
        <w:t xml:space="preserve"> </w:t>
      </w:r>
      <w:r>
        <w:t>შესაბამისი</w:t>
      </w:r>
      <w:r>
        <w:t xml:space="preserve"> </w:t>
      </w:r>
      <w:proofErr w:type="spellStart"/>
      <w:r>
        <w:t>სახელშეკრულებო</w:t>
      </w:r>
      <w:proofErr w:type="spellEnd"/>
      <w:r>
        <w:t xml:space="preserve"> </w:t>
      </w:r>
      <w:proofErr w:type="spellStart"/>
      <w:r>
        <w:t>ურთიერთობებით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კლიენტსა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შორის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თავით</w:t>
      </w:r>
      <w:r>
        <w:t xml:space="preserve"> </w:t>
      </w:r>
      <w:r>
        <w:t>არის</w:t>
      </w:r>
      <w:r>
        <w:t xml:space="preserve"> </w:t>
      </w:r>
      <w:r>
        <w:t>განსაზღვრული</w:t>
      </w:r>
      <w:r>
        <w:t>.</w:t>
      </w:r>
    </w:p>
    <w:p w14:paraId="2B2CCFA5" w14:textId="77777777" w:rsidR="00755EC2" w:rsidRDefault="00F52428">
      <w:pPr>
        <w:numPr>
          <w:ilvl w:val="0"/>
          <w:numId w:val="4"/>
        </w:numPr>
      </w:pPr>
      <w:r>
        <w:t>სერტიფიკატის</w:t>
      </w:r>
      <w:r>
        <w:t xml:space="preserve"> </w:t>
      </w:r>
      <w:r>
        <w:t>მოქმედება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შეჩერებული</w:t>
      </w:r>
      <w:r>
        <w:t xml:space="preserve"> </w:t>
      </w:r>
      <w:r>
        <w:t>ან</w:t>
      </w:r>
      <w:r>
        <w:t xml:space="preserve"> </w:t>
      </w:r>
      <w:r>
        <w:t>გაუქმებული</w:t>
      </w:r>
      <w:r>
        <w:t xml:space="preserve">, </w:t>
      </w:r>
      <w:r>
        <w:t>რაც</w:t>
      </w:r>
      <w:r>
        <w:t xml:space="preserve"> </w:t>
      </w:r>
      <w:r>
        <w:t>დადასტურებულია</w:t>
      </w:r>
      <w:r>
        <w:t xml:space="preserve"> </w:t>
      </w:r>
      <w:r>
        <w:t>სერტიფიკატების</w:t>
      </w:r>
      <w:r>
        <w:t xml:space="preserve"> </w:t>
      </w:r>
      <w:r>
        <w:t>ონლაინ</w:t>
      </w:r>
      <w:r>
        <w:t xml:space="preserve"> </w:t>
      </w:r>
      <w:r>
        <w:t>სტატუსის</w:t>
      </w:r>
      <w:r>
        <w:t xml:space="preserve"> </w:t>
      </w:r>
      <w:r>
        <w:t>პროტოკოლის</w:t>
      </w:r>
      <w:r>
        <w:t xml:space="preserve"> (</w:t>
      </w:r>
      <w:r>
        <w:t>სოსპ</w:t>
      </w:r>
      <w:r>
        <w:t xml:space="preserve">, Online Certificate Status </w:t>
      </w:r>
      <w:r>
        <w:lastRenderedPageBreak/>
        <w:t xml:space="preserve">Protocol, OCSP) </w:t>
      </w:r>
      <w:proofErr w:type="spellStart"/>
      <w:r>
        <w:t>მიხედვით</w:t>
      </w:r>
      <w:proofErr w:type="spellEnd"/>
      <w:r>
        <w:t xml:space="preserve"> </w:t>
      </w:r>
      <w:hyperlink w:anchor="RFC6960">
        <w:r>
          <w:rPr>
            <w:color w:val="0000FF"/>
            <w:u w:val="single"/>
          </w:rPr>
          <w:t>[RFC6960]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გაუქმებული</w:t>
      </w:r>
      <w:proofErr w:type="spellEnd"/>
      <w:r>
        <w:t xml:space="preserve"> </w:t>
      </w:r>
      <w:proofErr w:type="spellStart"/>
      <w:r>
        <w:t>სერტიფიკატების</w:t>
      </w:r>
      <w:proofErr w:type="spellEnd"/>
      <w:r>
        <w:t xml:space="preserve"> </w:t>
      </w:r>
      <w:proofErr w:type="spellStart"/>
      <w:r>
        <w:t>სიით</w:t>
      </w:r>
      <w:proofErr w:type="spellEnd"/>
      <w:r>
        <w:t xml:space="preserve">, </w:t>
      </w:r>
      <w:hyperlink w:anchor="RFC5280">
        <w:r>
          <w:rPr>
            <w:color w:val="0000FF"/>
            <w:u w:val="single"/>
          </w:rPr>
          <w:t>[RFC5280]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rPr>
          <w:rStyle w:val="FootnoteReference"/>
        </w:rPr>
        <w:footnoteReference w:id="2"/>
      </w:r>
      <w:r>
        <w:t>.</w:t>
      </w:r>
    </w:p>
    <w:p w14:paraId="7126C2A8" w14:textId="77777777" w:rsidR="00755EC2" w:rsidRDefault="00F52428">
      <w:pPr>
        <w:numPr>
          <w:ilvl w:val="0"/>
          <w:numId w:val="4"/>
        </w:numPr>
      </w:pPr>
      <w:r>
        <w:rPr>
          <w:b/>
          <w:bCs/>
        </w:rPr>
        <w:t>უმჯობესია</w:t>
      </w:r>
      <w:r>
        <w:t xml:space="preserve">, </w:t>
      </w:r>
      <w:r>
        <w:t>დაცული</w:t>
      </w:r>
      <w:r>
        <w:t xml:space="preserve"> </w:t>
      </w:r>
      <w:r>
        <w:t>საკომუნიკაციო</w:t>
      </w:r>
      <w:r>
        <w:t xml:space="preserve"> </w:t>
      </w:r>
      <w:r>
        <w:t>არხის</w:t>
      </w:r>
      <w:r>
        <w:t xml:space="preserve"> </w:t>
      </w:r>
      <w:r>
        <w:t>დამყარებისას</w:t>
      </w:r>
      <w:r>
        <w:t xml:space="preserve"> (</w:t>
      </w:r>
      <w:r>
        <w:t>იხ</w:t>
      </w:r>
      <w:r>
        <w:t xml:space="preserve">. </w:t>
      </w:r>
      <w:hyperlink w:anchor="X25db497a6c26ad44f5737305f60f4c3e6a2922a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3.4, "</w:t>
        </w:r>
        <w:proofErr w:type="spellStart"/>
        <w:r>
          <w:rPr>
            <w:color w:val="0000FF"/>
            <w:u w:val="single"/>
          </w:rPr>
          <w:t>დაცული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საკომუნიკაციო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არხის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მოთხოვნები</w:t>
        </w:r>
        <w:r>
          <w:rPr>
            <w:color w:val="0000FF"/>
            <w:u w:val="single"/>
          </w:rPr>
          <w:t>"</w:t>
        </w:r>
      </w:hyperlink>
      <w:r>
        <w:t xml:space="preserve">) </w:t>
      </w:r>
      <w:r>
        <w:t>კავშირის</w:t>
      </w:r>
      <w:r>
        <w:t xml:space="preserve"> </w:t>
      </w:r>
      <w:r>
        <w:t>მონაწილე</w:t>
      </w:r>
      <w:r>
        <w:t xml:space="preserve"> </w:t>
      </w:r>
      <w:r>
        <w:t>თითოეულ</w:t>
      </w:r>
      <w:r>
        <w:t xml:space="preserve"> </w:t>
      </w:r>
      <w:r>
        <w:t>მხარეს</w:t>
      </w:r>
      <w:r>
        <w:t xml:space="preserve"> (</w:t>
      </w:r>
      <w:r>
        <w:t>როგორც</w:t>
      </w:r>
      <w:r>
        <w:t xml:space="preserve"> </w:t>
      </w:r>
      <w:r>
        <w:t>ამსმპ</w:t>
      </w:r>
      <w:r>
        <w:t xml:space="preserve">, </w:t>
      </w:r>
      <w:r>
        <w:t>ისე</w:t>
      </w:r>
      <w:r>
        <w:t xml:space="preserve"> API </w:t>
      </w:r>
      <w:r>
        <w:t>კლიენტი</w:t>
      </w:r>
      <w:r>
        <w:t xml:space="preserve">) </w:t>
      </w:r>
      <w:r>
        <w:t>გააჩნდეს</w:t>
      </w:r>
      <w:r>
        <w:t xml:space="preserve"> OCSP Stapling-</w:t>
      </w:r>
      <w:r>
        <w:t>ის</w:t>
      </w:r>
      <w:r>
        <w:t xml:space="preserve"> </w:t>
      </w:r>
      <w:r>
        <w:t>გამოყენების</w:t>
      </w:r>
      <w:r>
        <w:t xml:space="preserve"> </w:t>
      </w:r>
      <w:r>
        <w:t>საშუალება</w:t>
      </w:r>
      <w:r>
        <w:t xml:space="preserve">. </w:t>
      </w:r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კავშირის</w:t>
      </w:r>
      <w:r>
        <w:t xml:space="preserve"> </w:t>
      </w:r>
      <w:r>
        <w:t>მონაწილე</w:t>
      </w:r>
      <w:r>
        <w:t xml:space="preserve"> </w:t>
      </w:r>
      <w:r>
        <w:t>ერთი</w:t>
      </w:r>
      <w:r>
        <w:t xml:space="preserve"> </w:t>
      </w:r>
      <w:r>
        <w:t>მხარე</w:t>
      </w:r>
      <w:r>
        <w:t xml:space="preserve"> </w:t>
      </w:r>
      <w:r>
        <w:t>კავშირის</w:t>
      </w:r>
      <w:r>
        <w:t xml:space="preserve"> </w:t>
      </w:r>
      <w:r>
        <w:t>დამყარების</w:t>
      </w:r>
      <w:r>
        <w:t xml:space="preserve"> </w:t>
      </w:r>
      <w:r>
        <w:t>პროცესში</w:t>
      </w:r>
      <w:r>
        <w:t xml:space="preserve"> </w:t>
      </w:r>
      <w:r>
        <w:t>მიუთითებს</w:t>
      </w:r>
      <w:r>
        <w:t xml:space="preserve">, </w:t>
      </w:r>
      <w:r>
        <w:t>რომ</w:t>
      </w:r>
      <w:r>
        <w:t xml:space="preserve"> </w:t>
      </w:r>
      <w:r>
        <w:t>გააჩნია</w:t>
      </w:r>
      <w:r>
        <w:t xml:space="preserve"> </w:t>
      </w:r>
      <w:r>
        <w:t>აღნიშნულის</w:t>
      </w:r>
      <w:r>
        <w:t xml:space="preserve"> </w:t>
      </w:r>
      <w:r>
        <w:t>მხარდაჭერა</w:t>
      </w:r>
      <w:r>
        <w:t xml:space="preserve">, </w:t>
      </w:r>
      <w:r>
        <w:rPr>
          <w:b/>
          <w:bCs/>
        </w:rPr>
        <w:t>უმჯობესია</w:t>
      </w:r>
      <w:r>
        <w:t xml:space="preserve">, </w:t>
      </w:r>
      <w:r>
        <w:t>მეორე</w:t>
      </w:r>
      <w:r>
        <w:t xml:space="preserve"> </w:t>
      </w:r>
      <w:r>
        <w:t>მხარემ</w:t>
      </w:r>
      <w:r>
        <w:t xml:space="preserve"> </w:t>
      </w:r>
      <w:r>
        <w:t>დააბრუნოს</w:t>
      </w:r>
      <w:r>
        <w:t xml:space="preserve"> </w:t>
      </w:r>
      <w:r>
        <w:t>სოსპ</w:t>
      </w:r>
      <w:r>
        <w:t xml:space="preserve"> </w:t>
      </w:r>
      <w:r>
        <w:t>ყველა</w:t>
      </w:r>
      <w:r>
        <w:t xml:space="preserve"> </w:t>
      </w:r>
      <w:r>
        <w:t>საჭირო</w:t>
      </w:r>
      <w:r>
        <w:t xml:space="preserve"> </w:t>
      </w:r>
      <w:r>
        <w:t>პასუხი</w:t>
      </w:r>
      <w:r>
        <w:t>footer:[</w:t>
      </w:r>
      <w:r>
        <w:t>ვინაიდან</w:t>
      </w:r>
      <w:r>
        <w:t xml:space="preserve"> OCSP-</w:t>
      </w:r>
      <w:r>
        <w:t>ს</w:t>
      </w:r>
      <w:r>
        <w:t xml:space="preserve"> </w:t>
      </w:r>
      <w:r>
        <w:t>გაუქმება</w:t>
      </w:r>
      <w:r>
        <w:t xml:space="preserve"> </w:t>
      </w:r>
      <w:r>
        <w:t>უკვე</w:t>
      </w:r>
      <w:r>
        <w:t xml:space="preserve"> </w:t>
      </w:r>
      <w:r>
        <w:t>დაგეგმილია</w:t>
      </w:r>
      <w:r>
        <w:t xml:space="preserve">, </w:t>
      </w:r>
      <w:r>
        <w:t>ეს</w:t>
      </w:r>
      <w:r>
        <w:t xml:space="preserve"> </w:t>
      </w:r>
      <w:r>
        <w:t>მოთხოვნაც</w:t>
      </w:r>
      <w:r>
        <w:t xml:space="preserve"> </w:t>
      </w:r>
      <w:r>
        <w:t>ნელნელა</w:t>
      </w:r>
      <w:r>
        <w:t xml:space="preserve"> </w:t>
      </w:r>
      <w:r>
        <w:t>შემსუბუქდა</w:t>
      </w:r>
      <w:r>
        <w:t>].</w:t>
      </w:r>
    </w:p>
    <w:p w14:paraId="77069F70" w14:textId="77777777" w:rsidR="00755EC2" w:rsidRDefault="00F52428">
      <w:pPr>
        <w:numPr>
          <w:ilvl w:val="0"/>
          <w:numId w:val="4"/>
        </w:numPr>
      </w:pPr>
      <w:r>
        <w:rPr>
          <w:b/>
          <w:bCs/>
        </w:rPr>
        <w:t>აუცილებელია</w:t>
      </w:r>
      <w:r>
        <w:t xml:space="preserve">, </w:t>
      </w:r>
      <w:r>
        <w:t>დაცული</w:t>
      </w:r>
      <w:r>
        <w:t xml:space="preserve"> </w:t>
      </w:r>
      <w:r>
        <w:t>იყოს</w:t>
      </w:r>
      <w:r>
        <w:t xml:space="preserve"> </w:t>
      </w:r>
      <w:r>
        <w:t>სერტიფიკატების</w:t>
      </w:r>
      <w:r>
        <w:t xml:space="preserve"> </w:t>
      </w:r>
      <w:r>
        <w:t>მოქმედების</w:t>
      </w:r>
      <w:r>
        <w:t xml:space="preserve"> </w:t>
      </w:r>
      <w:r>
        <w:t>შემოწმების</w:t>
      </w:r>
      <w:r>
        <w:t xml:space="preserve"> </w:t>
      </w:r>
      <w:r>
        <w:t>ყველა</w:t>
      </w:r>
      <w:r>
        <w:t xml:space="preserve"> </w:t>
      </w:r>
      <w:r>
        <w:t>სათანადო</w:t>
      </w:r>
      <w:r>
        <w:t xml:space="preserve"> </w:t>
      </w:r>
      <w:r>
        <w:t>მექანიზმი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სოსპ</w:t>
      </w:r>
      <w:r>
        <w:t xml:space="preserve"> </w:t>
      </w:r>
      <w:r>
        <w:t>სერტიფიკატების</w:t>
      </w:r>
      <w:r>
        <w:t xml:space="preserve"> (</w:t>
      </w:r>
      <w:r>
        <w:t>თუ</w:t>
      </w:r>
      <w:r>
        <w:t xml:space="preserve"> </w:t>
      </w:r>
      <w:r>
        <w:t>გამოიყენება</w:t>
      </w:r>
      <w:r>
        <w:t xml:space="preserve">) </w:t>
      </w:r>
      <w:r>
        <w:t>მოქმედების</w:t>
      </w:r>
      <w:r>
        <w:t xml:space="preserve"> </w:t>
      </w:r>
      <w:r>
        <w:t>შემოწმების</w:t>
      </w:r>
      <w:r>
        <w:t xml:space="preserve"> </w:t>
      </w:r>
      <w:r>
        <w:t>წესი</w:t>
      </w:r>
      <w:r>
        <w:t xml:space="preserve">, </w:t>
      </w:r>
      <w:r>
        <w:t>რაც</w:t>
      </w:r>
      <w:r>
        <w:t xml:space="preserve"> </w:t>
      </w:r>
      <w:r>
        <w:t>საერთაშორისო</w:t>
      </w:r>
      <w:r>
        <w:t xml:space="preserve"> </w:t>
      </w:r>
      <w:r>
        <w:t>სტანდარტებითა</w:t>
      </w:r>
      <w:r>
        <w:t xml:space="preserve"> </w:t>
      </w:r>
      <w:r>
        <w:t>და</w:t>
      </w:r>
      <w:r>
        <w:t xml:space="preserve"> </w:t>
      </w:r>
      <w:r>
        <w:t>საუკეთესო</w:t>
      </w:r>
      <w:r>
        <w:t xml:space="preserve"> </w:t>
      </w:r>
      <w:r>
        <w:t>პრაქტიკითაა</w:t>
      </w:r>
      <w:r>
        <w:t xml:space="preserve"> </w:t>
      </w:r>
      <w:r>
        <w:t>განსაზღვრული</w:t>
      </w:r>
      <w:r>
        <w:t>.</w:t>
      </w:r>
    </w:p>
    <w:p w14:paraId="541F87FE" w14:textId="77777777" w:rsidR="00755EC2" w:rsidRDefault="00F52428">
      <w:pPr>
        <w:pStyle w:val="Heading2"/>
      </w:pPr>
      <w:bookmarkStart w:id="32" w:name="CH_LinkValidationRequirements"/>
      <w:bookmarkStart w:id="33" w:name="_Toc217321208"/>
      <w:bookmarkEnd w:id="30"/>
      <w:r>
        <w:t>3.7</w:t>
      </w:r>
      <w:r>
        <w:tab/>
      </w:r>
      <w:r>
        <w:t>ზოგადი</w:t>
      </w:r>
      <w:r>
        <w:t xml:space="preserve"> </w:t>
      </w:r>
      <w:r>
        <w:t>მოთხოვნები</w:t>
      </w:r>
      <w:r>
        <w:t xml:space="preserve"> </w:t>
      </w:r>
      <w:r>
        <w:t>ჰიპერბმულების</w:t>
      </w:r>
      <w:r>
        <w:t xml:space="preserve"> </w:t>
      </w:r>
      <w:r>
        <w:t>შემოწმების</w:t>
      </w:r>
      <w:r>
        <w:t xml:space="preserve"> </w:t>
      </w:r>
      <w:r>
        <w:t>მიმართ</w:t>
      </w:r>
      <w:bookmarkEnd w:id="33"/>
    </w:p>
    <w:p w14:paraId="58B1024C" w14:textId="77777777" w:rsidR="00755EC2" w:rsidRDefault="00F52428">
      <w:r>
        <w:rPr>
          <w:b/>
          <w:bCs/>
        </w:rPr>
        <w:t>აუცილებელია</w:t>
      </w:r>
      <w:r>
        <w:t xml:space="preserve">, API </w:t>
      </w:r>
      <w:r>
        <w:t>კლიენტმა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სერვისების</w:t>
      </w:r>
      <w:r>
        <w:t xml:space="preserve"> </w:t>
      </w:r>
      <w:r>
        <w:t>გამოძახების</w:t>
      </w:r>
      <w:r>
        <w:t xml:space="preserve"> </w:t>
      </w:r>
      <w:r>
        <w:t>პროცესში</w:t>
      </w:r>
      <w:r>
        <w:t xml:space="preserve"> </w:t>
      </w:r>
      <w:r>
        <w:t>შეამოწმოს</w:t>
      </w:r>
      <w:r>
        <w:t xml:space="preserve"> </w:t>
      </w:r>
      <w:r>
        <w:t>ყველა</w:t>
      </w:r>
      <w:r>
        <w:t xml:space="preserve"> </w:t>
      </w:r>
      <w:r>
        <w:t>ჰიპერბმული</w:t>
      </w:r>
      <w:r>
        <w:t xml:space="preserve">, </w:t>
      </w:r>
      <w:r>
        <w:t>რომელსაც</w:t>
      </w:r>
      <w:r>
        <w:t xml:space="preserve"> </w:t>
      </w:r>
      <w:r>
        <w:t>ამსმპ</w:t>
      </w:r>
      <w:r>
        <w:t xml:space="preserve"> </w:t>
      </w:r>
      <w:r>
        <w:t>მას</w:t>
      </w:r>
      <w:r>
        <w:t xml:space="preserve"> </w:t>
      </w:r>
      <w:r>
        <w:t>დაუბრუნებს</w:t>
      </w:r>
      <w:r>
        <w:t xml:space="preserve"> </w:t>
      </w:r>
      <w:r>
        <w:t>და</w:t>
      </w:r>
      <w:r>
        <w:t xml:space="preserve"> </w:t>
      </w:r>
      <w:r>
        <w:t>დარწმუნდეს</w:t>
      </w:r>
      <w:r>
        <w:t xml:space="preserve">, </w:t>
      </w:r>
      <w:r>
        <w:t>რომ</w:t>
      </w:r>
      <w:r>
        <w:t xml:space="preserve"> </w:t>
      </w:r>
      <w:r>
        <w:t>ის</w:t>
      </w:r>
      <w:r>
        <w:t xml:space="preserve"> </w:t>
      </w:r>
      <w:r>
        <w:t>ნამდვილად</w:t>
      </w:r>
      <w:r>
        <w:t xml:space="preserve"> </w:t>
      </w:r>
      <w:r>
        <w:t>ამ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ეკონტაქტება</w:t>
      </w:r>
      <w:r>
        <w:t xml:space="preserve">. </w:t>
      </w:r>
      <w:r>
        <w:t>კერძოდ</w:t>
      </w:r>
      <w:r>
        <w:t>:</w:t>
      </w:r>
    </w:p>
    <w:p w14:paraId="19B21473" w14:textId="77777777" w:rsidR="00755EC2" w:rsidRDefault="00F52428">
      <w:pPr>
        <w:numPr>
          <w:ilvl w:val="0"/>
          <w:numId w:val="5"/>
        </w:numPr>
      </w:pPr>
      <w:r>
        <w:rPr>
          <w:b/>
          <w:bCs/>
        </w:rPr>
        <w:t>აუცილებელია</w:t>
      </w:r>
      <w:r>
        <w:t>, API-</w:t>
      </w:r>
      <w:r>
        <w:t>სთან</w:t>
      </w:r>
      <w:r>
        <w:t xml:space="preserve"> </w:t>
      </w:r>
      <w:r>
        <w:t>დაკავშირებული</w:t>
      </w:r>
      <w:r>
        <w:t xml:space="preserve"> </w:t>
      </w:r>
      <w:r>
        <w:t>ჰიპერბმულების</w:t>
      </w:r>
      <w:r>
        <w:t xml:space="preserve"> </w:t>
      </w:r>
      <w:r>
        <w:t>შემოწმება</w:t>
      </w:r>
      <w:r>
        <w:t xml:space="preserve"> </w:t>
      </w:r>
      <w:r>
        <w:t>განხორციელდეს</w:t>
      </w:r>
      <w:r>
        <w:t xml:space="preserve"> </w:t>
      </w:r>
      <w:r>
        <w:t>სერტიფიკატებში</w:t>
      </w:r>
      <w:r>
        <w:t xml:space="preserve"> </w:t>
      </w:r>
      <w:r>
        <w:t>შესაბამისი</w:t>
      </w:r>
      <w:r>
        <w:t xml:space="preserve"> </w:t>
      </w:r>
      <w:r>
        <w:t>ჩანაწერების</w:t>
      </w:r>
      <w:r>
        <w:t xml:space="preserve"> (Common Name, Subject Alternate Name) </w:t>
      </w:r>
      <w:r>
        <w:t>შემოწმებისა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ჰიპერბმულების</w:t>
      </w:r>
      <w:r>
        <w:t xml:space="preserve"> </w:t>
      </w:r>
      <w:r>
        <w:t>შედარებით</w:t>
      </w:r>
      <w:r>
        <w:t xml:space="preserve"> </w:t>
      </w:r>
      <w:r>
        <w:t>გზით</w:t>
      </w:r>
    </w:p>
    <w:p w14:paraId="5FC73666" w14:textId="77777777" w:rsidR="00755EC2" w:rsidRDefault="00F52428">
      <w:pPr>
        <w:numPr>
          <w:ilvl w:val="0"/>
          <w:numId w:val="5"/>
        </w:numPr>
      </w:pPr>
      <w:r>
        <w:rPr>
          <w:b/>
          <w:bCs/>
        </w:rPr>
        <w:t>აუცილებელია</w:t>
      </w:r>
      <w:r>
        <w:t xml:space="preserve">, </w:t>
      </w:r>
      <w:r>
        <w:t>მომხმარებლის</w:t>
      </w:r>
      <w:r>
        <w:t xml:space="preserve"> </w:t>
      </w:r>
      <w:r>
        <w:t>ავთენტიფიკაციის</w:t>
      </w:r>
      <w:r>
        <w:t xml:space="preserve"> </w:t>
      </w:r>
      <w:r>
        <w:t>პროცესში</w:t>
      </w:r>
      <w:r>
        <w:t xml:space="preserve"> OAuth2 </w:t>
      </w:r>
      <w:r>
        <w:t>სერვერის</w:t>
      </w:r>
      <w:r>
        <w:t xml:space="preserve"> </w:t>
      </w:r>
      <w:r>
        <w:t>მეტაინფორმაციის</w:t>
      </w:r>
      <w:r>
        <w:t xml:space="preserve"> (</w:t>
      </w:r>
      <w:r>
        <w:t>იხ</w:t>
      </w:r>
      <w:r>
        <w:t xml:space="preserve">. </w:t>
      </w:r>
      <w:hyperlink w:anchor="RFC8414">
        <w:r>
          <w:rPr>
            <w:color w:val="0000FF"/>
            <w:u w:val="single"/>
          </w:rPr>
          <w:t>[RFC8414]</w:t>
        </w:r>
      </w:hyperlink>
      <w:r>
        <w:t xml:space="preserve">) </w:t>
      </w:r>
      <w:proofErr w:type="spellStart"/>
      <w:r>
        <w:t>სისწორე</w:t>
      </w:r>
      <w:proofErr w:type="spellEnd"/>
      <w:r>
        <w:t xml:space="preserve"> </w:t>
      </w:r>
      <w:proofErr w:type="spellStart"/>
      <w:r>
        <w:t>დადასტურდეს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>-</w:t>
      </w:r>
      <w:r>
        <w:t>ს</w:t>
      </w:r>
      <w:r>
        <w:t xml:space="preserve"> API </w:t>
      </w:r>
      <w:r>
        <w:t>პასუხების</w:t>
      </w:r>
      <w:r>
        <w:t xml:space="preserve"> </w:t>
      </w:r>
      <w:proofErr w:type="spellStart"/>
      <w:r>
        <w:t>ავთენტურობის</w:t>
      </w:r>
      <w:proofErr w:type="spellEnd"/>
      <w:r>
        <w:t xml:space="preserve"> </w:t>
      </w:r>
      <w:proofErr w:type="spellStart"/>
      <w:r>
        <w:t>შემოწმების</w:t>
      </w:r>
      <w:proofErr w:type="spellEnd"/>
      <w:r>
        <w:t xml:space="preserve"> </w:t>
      </w:r>
      <w:proofErr w:type="spellStart"/>
      <w:r>
        <w:t>გზით</w:t>
      </w:r>
      <w:proofErr w:type="spellEnd"/>
      <w:r>
        <w:t xml:space="preserve"> </w:t>
      </w:r>
      <w:hyperlink w:anchor="CH_eSealRequestResponse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4.3, "</w:t>
        </w:r>
        <w:proofErr w:type="spellStart"/>
        <w:r>
          <w:rPr>
            <w:color w:val="0000FF"/>
            <w:u w:val="single"/>
          </w:rPr>
          <w:t>ელექტრონული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შტამპის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განხორციელება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მოთხოვნასა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პასუხზე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ის</w:t>
      </w:r>
      <w:r>
        <w:t xml:space="preserve"> </w:t>
      </w:r>
      <w:r>
        <w:t>შესაბამისად</w:t>
      </w:r>
    </w:p>
    <w:p w14:paraId="787ED0DA" w14:textId="77777777" w:rsidR="00755EC2" w:rsidRDefault="00F52428">
      <w:pPr>
        <w:numPr>
          <w:ilvl w:val="0"/>
          <w:numId w:val="5"/>
        </w:numPr>
      </w:pPr>
      <w:r>
        <w:rPr>
          <w:b/>
          <w:bCs/>
        </w:rPr>
        <w:t>აუცილებელია</w:t>
      </w:r>
      <w:r>
        <w:t xml:space="preserve">, OAuth2 </w:t>
      </w:r>
      <w:r>
        <w:t>ავტორიზაციის</w:t>
      </w:r>
      <w:r>
        <w:t xml:space="preserve"> </w:t>
      </w:r>
      <w:r>
        <w:t>პროცესში</w:t>
      </w:r>
      <w:r>
        <w:t xml:space="preserve"> </w:t>
      </w:r>
      <w:r>
        <w:t>გამოყენებული</w:t>
      </w:r>
      <w:r>
        <w:t xml:space="preserve"> </w:t>
      </w:r>
      <w:proofErr w:type="spellStart"/>
      <w:r>
        <w:t>ჰიპერბმულების</w:t>
      </w:r>
      <w:proofErr w:type="spellEnd"/>
      <w:r>
        <w:t xml:space="preserve"> </w:t>
      </w:r>
      <w:proofErr w:type="spellStart"/>
      <w:r>
        <w:t>შემოწმება</w:t>
      </w:r>
      <w:proofErr w:type="spellEnd"/>
      <w:r>
        <w:t xml:space="preserve"> </w:t>
      </w:r>
      <w:proofErr w:type="spellStart"/>
      <w:r>
        <w:t>განხორციელდეს</w:t>
      </w:r>
      <w:proofErr w:type="spellEnd"/>
      <w:r>
        <w:t xml:space="preserve"> </w:t>
      </w:r>
      <w:hyperlink w:anchor="RFC6749">
        <w:r>
          <w:rPr>
            <w:color w:val="0000FF"/>
            <w:u w:val="single"/>
          </w:rPr>
          <w:t>[RFC6749]</w:t>
        </w:r>
      </w:hyperlink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r>
        <w:t>პროტოკოლების</w:t>
      </w:r>
      <w:r>
        <w:t xml:space="preserve"> </w:t>
      </w:r>
      <w:r>
        <w:t>უსაფრთხოების</w:t>
      </w:r>
      <w:r>
        <w:t xml:space="preserve"> </w:t>
      </w:r>
      <w:r>
        <w:t>საუკეთესო</w:t>
      </w:r>
      <w:r>
        <w:t xml:space="preserve"> </w:t>
      </w:r>
      <w:r>
        <w:t>პრაქტიკების</w:t>
      </w:r>
      <w:r>
        <w:t xml:space="preserve"> </w:t>
      </w:r>
      <w:r>
        <w:t>შესაბამისად</w:t>
      </w:r>
      <w:r>
        <w:rPr>
          <w:rStyle w:val="FootnoteReference"/>
        </w:rPr>
        <w:footnoteReference w:id="3"/>
      </w:r>
    </w:p>
    <w:p w14:paraId="341F2751" w14:textId="77777777" w:rsidR="00755EC2" w:rsidRDefault="00F52428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შეამოწმოს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r>
        <w:t xml:space="preserve"> </w:t>
      </w:r>
      <w:r>
        <w:t>გადაცემული</w:t>
      </w:r>
      <w:r>
        <w:t xml:space="preserve"> </w:t>
      </w:r>
      <w:r>
        <w:t>ყველა</w:t>
      </w:r>
      <w:r>
        <w:t xml:space="preserve"> </w:t>
      </w:r>
      <w:r>
        <w:t>ჰიპერბმული</w:t>
      </w:r>
      <w:r>
        <w:t xml:space="preserve"> </w:t>
      </w:r>
      <w:r>
        <w:t>და</w:t>
      </w:r>
      <w:r>
        <w:t xml:space="preserve"> </w:t>
      </w:r>
      <w:r>
        <w:t>დარწმუნდეს</w:t>
      </w:r>
      <w:r>
        <w:t xml:space="preserve">, </w:t>
      </w:r>
      <w:r>
        <w:t>რომ</w:t>
      </w:r>
      <w:r>
        <w:t xml:space="preserve"> </w:t>
      </w:r>
      <w:r>
        <w:t>ის</w:t>
      </w:r>
      <w:r>
        <w:t xml:space="preserve"> </w:t>
      </w:r>
      <w:r>
        <w:t>ნამდვილად</w:t>
      </w:r>
      <w:r>
        <w:t xml:space="preserve"> </w:t>
      </w:r>
      <w:r>
        <w:t>ამ</w:t>
      </w:r>
      <w:r>
        <w:t xml:space="preserve"> API </w:t>
      </w:r>
      <w:r>
        <w:t>კლიენტთან</w:t>
      </w:r>
      <w:r>
        <w:t xml:space="preserve"> </w:t>
      </w:r>
      <w:r>
        <w:t>ცვლის</w:t>
      </w:r>
      <w:r>
        <w:t xml:space="preserve"> </w:t>
      </w:r>
      <w:r>
        <w:t>ინფორმაციას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, </w:t>
      </w:r>
      <w:r>
        <w:t>შემოწმება</w:t>
      </w:r>
      <w:r>
        <w:t xml:space="preserve"> </w:t>
      </w:r>
      <w:r>
        <w:t>ემყარებოდეს</w:t>
      </w:r>
      <w:r>
        <w:t xml:space="preserve"> </w:t>
      </w:r>
      <w:r>
        <w:t>შემდეგ</w:t>
      </w:r>
      <w:r>
        <w:t xml:space="preserve"> </w:t>
      </w:r>
      <w:r>
        <w:t>ძირითად</w:t>
      </w:r>
      <w:r>
        <w:t xml:space="preserve"> </w:t>
      </w:r>
      <w:r>
        <w:t>პრინციპს</w:t>
      </w:r>
      <w:r>
        <w:t>:</w:t>
      </w:r>
    </w:p>
    <w:p w14:paraId="2A342C76" w14:textId="77777777" w:rsidR="00755EC2" w:rsidRDefault="00F52428">
      <w:pPr>
        <w:numPr>
          <w:ilvl w:val="0"/>
          <w:numId w:val="6"/>
        </w:numPr>
      </w:pPr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შეამოწმოს</w:t>
      </w:r>
      <w:r>
        <w:t xml:space="preserve"> </w:t>
      </w:r>
      <w:r>
        <w:t>რომ</w:t>
      </w:r>
      <w:r>
        <w:t xml:space="preserve"> API </w:t>
      </w:r>
      <w:r>
        <w:t>კლიენტმა</w:t>
      </w:r>
      <w:r>
        <w:t xml:space="preserve"> </w:t>
      </w:r>
      <w:r>
        <w:t>გადმოსცა</w:t>
      </w:r>
      <w:r>
        <w:t xml:space="preserve"> Client-Redirect-URI </w:t>
      </w:r>
      <w:r>
        <w:t>ატრიბუტის</w:t>
      </w:r>
      <w:r>
        <w:t xml:space="preserve"> </w:t>
      </w:r>
      <w:r>
        <w:t>არსებობა</w:t>
      </w:r>
      <w:r>
        <w:t xml:space="preserve"> </w:t>
      </w:r>
      <w:r>
        <w:t>მანამ</w:t>
      </w:r>
      <w:r>
        <w:t xml:space="preserve">, </w:t>
      </w:r>
      <w:r>
        <w:t>სანამ</w:t>
      </w:r>
      <w:r>
        <w:t xml:space="preserve"> </w:t>
      </w:r>
      <w:r>
        <w:t>გადამისამართების</w:t>
      </w:r>
      <w:r>
        <w:t xml:space="preserve"> (Redirect) </w:t>
      </w:r>
      <w:r>
        <w:t>ტიპის</w:t>
      </w:r>
      <w:r>
        <w:t xml:space="preserve"> </w:t>
      </w:r>
      <w:r>
        <w:t>ავთენტიფიკაციის</w:t>
      </w:r>
      <w:r>
        <w:t xml:space="preserve"> </w:t>
      </w:r>
      <w:r>
        <w:t>განხორციელების</w:t>
      </w:r>
      <w:r>
        <w:t xml:space="preserve"> </w:t>
      </w:r>
      <w:r>
        <w:t>მითითებას</w:t>
      </w:r>
      <w:r>
        <w:t xml:space="preserve"> </w:t>
      </w:r>
      <w:proofErr w:type="spellStart"/>
      <w:r>
        <w:t>მისცემდეს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lastRenderedPageBreak/>
        <w:t>შესაბამისად</w:t>
      </w:r>
      <w:proofErr w:type="spellEnd"/>
      <w:r>
        <w:t xml:space="preserve"> (</w:t>
      </w:r>
      <w:proofErr w:type="spellStart"/>
      <w:r>
        <w:t>მიუხედავად</w:t>
      </w:r>
      <w:proofErr w:type="spellEnd"/>
      <w:r>
        <w:t xml:space="preserve"> </w:t>
      </w:r>
      <w:proofErr w:type="spellStart"/>
      <w:r>
        <w:t>იმისა</w:t>
      </w:r>
      <w:proofErr w:type="spellEnd"/>
      <w:r>
        <w:t xml:space="preserve">, </w:t>
      </w:r>
      <w:r>
        <w:t>რომ</w:t>
      </w:r>
      <w:r>
        <w:t xml:space="preserve"> </w:t>
      </w:r>
      <w:r>
        <w:t>აღნიშნული</w:t>
      </w:r>
      <w:r>
        <w:t xml:space="preserve"> </w:t>
      </w:r>
      <w:r>
        <w:t>ატრიბუტი</w:t>
      </w:r>
      <w:r>
        <w:t xml:space="preserve"> </w:t>
      </w:r>
      <w:r>
        <w:t>გადამისამართების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ავთენტიფიკაციისას</w:t>
      </w:r>
      <w:r>
        <w:t xml:space="preserve"> </w:t>
      </w:r>
      <w:r>
        <w:t>ცალკეულ</w:t>
      </w:r>
      <w:r>
        <w:t xml:space="preserve"> </w:t>
      </w:r>
      <w:r>
        <w:t>შემთხვევაში</w:t>
      </w:r>
      <w:r>
        <w:t xml:space="preserve"> </w:t>
      </w:r>
      <w:r>
        <w:t>შეიძლება</w:t>
      </w:r>
      <w:r>
        <w:t xml:space="preserve"> </w:t>
      </w:r>
      <w:r>
        <w:t>იყოს</w:t>
      </w:r>
      <w:r>
        <w:t xml:space="preserve"> </w:t>
      </w:r>
      <w:r>
        <w:t>გამოცხადებული</w:t>
      </w:r>
      <w:r>
        <w:t xml:space="preserve"> </w:t>
      </w:r>
      <w:r>
        <w:t>არააუცილებლად</w:t>
      </w:r>
      <w:r>
        <w:t>)</w:t>
      </w:r>
      <w:r>
        <w:rPr>
          <w:rStyle w:val="FootnoteReference"/>
        </w:rPr>
        <w:footnoteReference w:id="4"/>
      </w:r>
      <w:r>
        <w:t xml:space="preserve">. </w:t>
      </w:r>
      <w:r>
        <w:t>თუ</w:t>
      </w:r>
      <w:r>
        <w:t xml:space="preserve"> Client-Redirect-URI </w:t>
      </w:r>
      <w:r>
        <w:t>გადმოცემული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და</w:t>
      </w:r>
      <w:r>
        <w:t xml:space="preserve"> </w:t>
      </w:r>
      <w:r>
        <w:t>არც</w:t>
      </w:r>
      <w:r>
        <w:t xml:space="preserve"> API </w:t>
      </w:r>
      <w:r>
        <w:t>კლიენტს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სისტემაში</w:t>
      </w:r>
      <w:r>
        <w:t xml:space="preserve"> </w:t>
      </w:r>
      <w:r>
        <w:t>აქვს</w:t>
      </w:r>
      <w:r>
        <w:t xml:space="preserve"> </w:t>
      </w:r>
      <w:r>
        <w:t>წინასწარ</w:t>
      </w:r>
      <w:r>
        <w:t xml:space="preserve"> </w:t>
      </w:r>
      <w:r>
        <w:t>შეთანხმებული</w:t>
      </w:r>
      <w:r>
        <w:t xml:space="preserve"> </w:t>
      </w:r>
      <w:r>
        <w:t>გადამისამართების</w:t>
      </w:r>
      <w:r>
        <w:t xml:space="preserve"> </w:t>
      </w:r>
      <w:r>
        <w:t>ნაგულისხმევი</w:t>
      </w:r>
      <w:r>
        <w:t xml:space="preserve"> </w:t>
      </w:r>
      <w:r>
        <w:t>მისამართი</w:t>
      </w:r>
      <w:r>
        <w:t xml:space="preserve"> </w:t>
      </w:r>
      <w:r>
        <w:t>რაიმე</w:t>
      </w:r>
      <w:r>
        <w:t xml:space="preserve"> </w:t>
      </w:r>
      <w:r>
        <w:t>ფორმით</w:t>
      </w:r>
      <w:r>
        <w:t xml:space="preserve"> (</w:t>
      </w:r>
      <w:r>
        <w:t>მაგ</w:t>
      </w:r>
      <w:r>
        <w:t xml:space="preserve">.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კლიენტსა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შორის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),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მოახდინოს</w:t>
      </w:r>
      <w:r>
        <w:t xml:space="preserve"> </w:t>
      </w:r>
      <w:r>
        <w:t>გადამისამართების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ავთენტიფიკაცია</w:t>
      </w:r>
      <w:r>
        <w:t xml:space="preserve">. </w:t>
      </w:r>
      <w:r>
        <w:t>ხოლო</w:t>
      </w:r>
      <w:r>
        <w:t xml:space="preserve"> </w:t>
      </w:r>
      <w:r>
        <w:t>თუ</w:t>
      </w:r>
      <w:r>
        <w:t xml:space="preserve"> API </w:t>
      </w:r>
      <w:r>
        <w:t>კლიენტს</w:t>
      </w:r>
      <w:r>
        <w:t xml:space="preserve"> </w:t>
      </w:r>
      <w:r>
        <w:t>ცხადად</w:t>
      </w:r>
      <w:r>
        <w:t xml:space="preserve"> </w:t>
      </w:r>
      <w:r>
        <w:t>აქვს</w:t>
      </w:r>
      <w:r>
        <w:t xml:space="preserve"> </w:t>
      </w:r>
      <w:r>
        <w:t>მითითებული</w:t>
      </w:r>
      <w:r>
        <w:t xml:space="preserve"> </w:t>
      </w:r>
      <w:r>
        <w:t>რომ</w:t>
      </w:r>
      <w:r>
        <w:t xml:space="preserve"> </w:t>
      </w:r>
      <w:r>
        <w:t>მას</w:t>
      </w:r>
      <w:r>
        <w:t xml:space="preserve"> </w:t>
      </w:r>
      <w:r>
        <w:t>გადამისამართების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ავთენტიფიკაცია</w:t>
      </w:r>
      <w:r>
        <w:t xml:space="preserve"> </w:t>
      </w:r>
      <w:r>
        <w:t>სურს</w:t>
      </w:r>
      <w:r>
        <w:t xml:space="preserve"> (</w:t>
      </w:r>
      <w:r>
        <w:t>თავსართი</w:t>
      </w:r>
      <w:r>
        <w:t xml:space="preserve"> Client-SCA-Approach-Preference</w:t>
      </w:r>
      <w:r>
        <w:rPr>
          <w:rStyle w:val="FootnoteReference"/>
        </w:rPr>
        <w:footnoteReference w:id="5"/>
      </w:r>
      <w:r>
        <w:t>-</w:t>
      </w:r>
      <w:r>
        <w:t>ს</w:t>
      </w:r>
      <w:r>
        <w:t xml:space="preserve"> </w:t>
      </w:r>
      <w:r>
        <w:t>მეშვეობით</w:t>
      </w:r>
      <w:r>
        <w:t xml:space="preserve">),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API </w:t>
      </w:r>
      <w:r>
        <w:t>კლიენტს</w:t>
      </w:r>
      <w:r>
        <w:t xml:space="preserve"> </w:t>
      </w:r>
      <w:r>
        <w:t>შეცდომა</w:t>
      </w:r>
      <w:r>
        <w:t xml:space="preserve"> </w:t>
      </w:r>
      <w:r>
        <w:t>დაუბრუნოს</w:t>
      </w:r>
      <w:r>
        <w:t>.</w:t>
      </w:r>
    </w:p>
    <w:p w14:paraId="2E9A8322" w14:textId="77777777" w:rsidR="00755EC2" w:rsidRDefault="00F52428">
      <w:pPr>
        <w:numPr>
          <w:ilvl w:val="0"/>
          <w:numId w:val="6"/>
        </w:numPr>
      </w:pPr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შეამოწმოს</w:t>
      </w:r>
      <w:r>
        <w:t xml:space="preserve"> Client-Redirect-URI </w:t>
      </w:r>
      <w:r>
        <w:t>და</w:t>
      </w:r>
      <w:r>
        <w:t xml:space="preserve"> Client-Nok-Redirect-URI (</w:t>
      </w:r>
      <w:r>
        <w:t>თუ</w:t>
      </w:r>
      <w:r>
        <w:t xml:space="preserve"> </w:t>
      </w:r>
      <w:r>
        <w:t>ეს</w:t>
      </w:r>
      <w:r>
        <w:t xml:space="preserve"> </w:t>
      </w:r>
      <w:r>
        <w:t>უკანასკნელი</w:t>
      </w:r>
      <w:r>
        <w:t xml:space="preserve"> </w:t>
      </w:r>
      <w:r>
        <w:t>გადაცემულია</w:t>
      </w:r>
      <w:r>
        <w:t xml:space="preserve"> API </w:t>
      </w:r>
      <w:r>
        <w:t>კლიენტის</w:t>
      </w:r>
      <w:r>
        <w:t xml:space="preserve"> </w:t>
      </w:r>
      <w:r>
        <w:t>მხრიდან</w:t>
      </w:r>
      <w:r>
        <w:t xml:space="preserve">), </w:t>
      </w:r>
      <w:r>
        <w:t>კერძოდ</w:t>
      </w:r>
      <w:r>
        <w:t xml:space="preserve"> </w:t>
      </w:r>
      <w:r>
        <w:t>შეადაროს</w:t>
      </w:r>
      <w:r>
        <w:t xml:space="preserve"> </w:t>
      </w:r>
      <w:r>
        <w:t>იგი</w:t>
      </w:r>
      <w:r>
        <w:t xml:space="preserve"> API </w:t>
      </w:r>
      <w:r>
        <w:t>კლიენტის</w:t>
      </w:r>
      <w:r>
        <w:t xml:space="preserve"> </w:t>
      </w:r>
      <w:r>
        <w:t>სერტიფიკატში</w:t>
      </w:r>
      <w:r>
        <w:t xml:space="preserve"> </w:t>
      </w:r>
      <w:r>
        <w:t>არსებულ</w:t>
      </w:r>
      <w:r>
        <w:t xml:space="preserve"> </w:t>
      </w:r>
      <w:r>
        <w:t>ჩანაწერებს</w:t>
      </w:r>
      <w:r>
        <w:t xml:space="preserve"> (Common Name, Subject Alternate Name)</w:t>
      </w:r>
    </w:p>
    <w:p w14:paraId="78A58823" w14:textId="77777777" w:rsidR="00755EC2" w:rsidRDefault="00F52428">
      <w:pPr>
        <w:pStyle w:val="Heading2"/>
      </w:pPr>
      <w:bookmarkStart w:id="34" w:name="CH_ContractualRelationships"/>
      <w:bookmarkStart w:id="35" w:name="_Toc217321209"/>
      <w:bookmarkEnd w:id="32"/>
      <w:r>
        <w:t>3.8</w:t>
      </w:r>
      <w:r>
        <w:tab/>
      </w:r>
      <w:r>
        <w:t>კონტრაქტი</w:t>
      </w:r>
      <w:r>
        <w:t xml:space="preserve"> API </w:t>
      </w:r>
      <w:r>
        <w:t>კლიენტსა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შორის</w:t>
      </w:r>
      <w:bookmarkEnd w:id="35"/>
    </w:p>
    <w:p w14:paraId="0164B04A" w14:textId="77777777" w:rsidR="00755EC2" w:rsidRDefault="00F52428"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>-</w:t>
      </w:r>
      <w:r>
        <w:t>სა</w:t>
      </w:r>
      <w:r>
        <w:t xml:space="preserve"> </w:t>
      </w:r>
      <w:r>
        <w:t>და</w:t>
      </w:r>
      <w:r>
        <w:t xml:space="preserve"> API </w:t>
      </w:r>
      <w:r>
        <w:t>კლიენტს</w:t>
      </w:r>
      <w:r>
        <w:t xml:space="preserve"> </w:t>
      </w:r>
      <w:r>
        <w:t>შორის</w:t>
      </w:r>
      <w:r>
        <w:t xml:space="preserve"> </w:t>
      </w:r>
      <w:r>
        <w:t>გაფორმდეს</w:t>
      </w:r>
      <w:r>
        <w:t xml:space="preserve"> </w:t>
      </w:r>
      <w:r>
        <w:t>ხელშეკრულება</w:t>
      </w:r>
      <w:r>
        <w:t xml:space="preserve">, </w:t>
      </w:r>
      <w:r>
        <w:t>რომელიც</w:t>
      </w:r>
      <w:r>
        <w:t xml:space="preserve"> </w:t>
      </w:r>
      <w:r>
        <w:t>განსაზღვრავს</w:t>
      </w:r>
      <w:r>
        <w:t xml:space="preserve"> </w:t>
      </w:r>
      <w:r>
        <w:t>მომსახურების</w:t>
      </w:r>
      <w:r>
        <w:t xml:space="preserve"> </w:t>
      </w:r>
      <w:r>
        <w:t>პირობებს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უსაფრთხოების</w:t>
      </w:r>
      <w:r>
        <w:t xml:space="preserve">, </w:t>
      </w:r>
      <w:r>
        <w:t>კონფიდენციალურობისა</w:t>
      </w:r>
      <w:r>
        <w:t xml:space="preserve"> </w:t>
      </w:r>
      <w:r>
        <w:t>და</w:t>
      </w:r>
      <w:r>
        <w:t xml:space="preserve"> </w:t>
      </w:r>
      <w:r>
        <w:t>მონაცემთა</w:t>
      </w:r>
      <w:r>
        <w:t xml:space="preserve"> </w:t>
      </w:r>
      <w:r>
        <w:t>დაცვის</w:t>
      </w:r>
      <w:r>
        <w:t xml:space="preserve"> </w:t>
      </w:r>
      <w:r>
        <w:t>საკითხებს</w:t>
      </w:r>
      <w:r>
        <w:t xml:space="preserve">. </w:t>
      </w:r>
      <w:r>
        <w:t>ამ</w:t>
      </w:r>
      <w:r>
        <w:t xml:space="preserve"> </w:t>
      </w:r>
      <w:r>
        <w:t>დოკუმენტთან</w:t>
      </w:r>
      <w:r>
        <w:t xml:space="preserve"> </w:t>
      </w:r>
      <w:r>
        <w:t>თავსებადობა</w:t>
      </w:r>
      <w:r>
        <w:t xml:space="preserve"> </w:t>
      </w:r>
      <w:r>
        <w:t>ამგვარი</w:t>
      </w:r>
      <w:r>
        <w:t xml:space="preserve"> </w:t>
      </w:r>
      <w:r>
        <w:t>ხელშეკრულების</w:t>
      </w:r>
      <w:r>
        <w:t xml:space="preserve"> </w:t>
      </w:r>
      <w:r>
        <w:t>არსებობას</w:t>
      </w:r>
      <w:r>
        <w:t xml:space="preserve"> </w:t>
      </w:r>
      <w:r>
        <w:t>მხოლოდ</w:t>
      </w:r>
      <w:r>
        <w:t xml:space="preserve"> </w:t>
      </w:r>
      <w:r>
        <w:t>საკუთარ</w:t>
      </w:r>
      <w:r>
        <w:t xml:space="preserve"> </w:t>
      </w:r>
      <w:r>
        <w:t>ანგარიშებზე</w:t>
      </w:r>
      <w:r>
        <w:t xml:space="preserve"> </w:t>
      </w:r>
      <w:r>
        <w:t>პირდაპირი</w:t>
      </w:r>
      <w:r>
        <w:t xml:space="preserve"> </w:t>
      </w:r>
      <w:r>
        <w:t>წვდომისათვის</w:t>
      </w:r>
      <w:r>
        <w:t xml:space="preserve"> (</w:t>
      </w:r>
      <w:r>
        <w:t>იხ</w:t>
      </w:r>
      <w:r>
        <w:t xml:space="preserve">. </w:t>
      </w:r>
      <w:hyperlink w:anchor="CH_APIClientAccessToOwnAccou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3.2.2, "</w:t>
        </w:r>
        <w:proofErr w:type="spellStart"/>
        <w:r>
          <w:rPr>
            <w:color w:val="0000FF"/>
            <w:u w:val="single"/>
          </w:rPr>
          <w:t>საკუთარ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ანგარიშზე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პირდაპირი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წვდომის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მხარდაჭერა</w:t>
        </w:r>
        <w:r>
          <w:rPr>
            <w:color w:val="0000FF"/>
            <w:u w:val="single"/>
          </w:rPr>
          <w:t>"</w:t>
        </w:r>
      </w:hyperlink>
      <w:r>
        <w:t xml:space="preserve">) </w:t>
      </w:r>
      <w:r>
        <w:t>მიიჩნევს</w:t>
      </w:r>
      <w:r>
        <w:t xml:space="preserve"> </w:t>
      </w:r>
      <w:r>
        <w:t>სავალდებულოდ</w:t>
      </w:r>
      <w:r>
        <w:t xml:space="preserve">, </w:t>
      </w:r>
      <w:r>
        <w:t>თუმცა</w:t>
      </w:r>
      <w:r>
        <w:t xml:space="preserve"> </w:t>
      </w:r>
      <w:r>
        <w:t>ეს</w:t>
      </w:r>
      <w:r>
        <w:t xml:space="preserve"> </w:t>
      </w:r>
      <w:r>
        <w:t>არ</w:t>
      </w:r>
      <w:r>
        <w:t xml:space="preserve"> </w:t>
      </w:r>
      <w:r>
        <w:t>გამორიცხავს</w:t>
      </w:r>
      <w:r>
        <w:t xml:space="preserve"> </w:t>
      </w:r>
      <w:r>
        <w:t>ხელშეკრულების</w:t>
      </w:r>
      <w:r>
        <w:t xml:space="preserve"> </w:t>
      </w:r>
      <w:r>
        <w:t>გაფორმებას</w:t>
      </w:r>
      <w:r>
        <w:t xml:space="preserve"> </w:t>
      </w:r>
      <w:r>
        <w:t>მმპ</w:t>
      </w:r>
      <w:r>
        <w:t>-</w:t>
      </w:r>
      <w:r>
        <w:t>ებთან</w:t>
      </w:r>
      <w:r>
        <w:t xml:space="preserve">. </w:t>
      </w:r>
      <w:r>
        <w:t>ასევე</w:t>
      </w:r>
      <w:r>
        <w:t xml:space="preserve"> </w:t>
      </w:r>
      <w:r>
        <w:rPr>
          <w:b/>
          <w:bCs/>
        </w:rPr>
        <w:t>შესაძლოა</w:t>
      </w:r>
      <w:r>
        <w:t xml:space="preserve"> </w:t>
      </w:r>
      <w:r>
        <w:t>სახელშეკრულებო</w:t>
      </w:r>
      <w:r>
        <w:t xml:space="preserve"> </w:t>
      </w:r>
      <w:r>
        <w:t>ურთიერთობა</w:t>
      </w:r>
      <w:r>
        <w:t xml:space="preserve"> </w:t>
      </w:r>
      <w:r>
        <w:t>სავალდებულოდ</w:t>
      </w:r>
      <w:r>
        <w:t xml:space="preserve"> </w:t>
      </w:r>
      <w:r>
        <w:t>გამოაცხადოს</w:t>
      </w:r>
      <w:r>
        <w:t xml:space="preserve"> </w:t>
      </w:r>
      <w:r>
        <w:t>სხვა</w:t>
      </w:r>
      <w:r>
        <w:t xml:space="preserve"> </w:t>
      </w:r>
      <w:r>
        <w:t>დოკუმენტმა</w:t>
      </w:r>
      <w:r>
        <w:t xml:space="preserve">, </w:t>
      </w:r>
      <w:r>
        <w:t>რომელიც</w:t>
      </w:r>
      <w:r>
        <w:t xml:space="preserve"> </w:t>
      </w:r>
      <w:r>
        <w:t>ამ</w:t>
      </w:r>
      <w:r>
        <w:t xml:space="preserve"> </w:t>
      </w:r>
      <w:r>
        <w:t>დოკუმენტს</w:t>
      </w:r>
      <w:r>
        <w:t xml:space="preserve"> </w:t>
      </w:r>
      <w:r>
        <w:t>ეყრდნობა</w:t>
      </w:r>
      <w:r>
        <w:t xml:space="preserve"> (</w:t>
      </w:r>
      <w:r>
        <w:t>მაგ</w:t>
      </w:r>
      <w:r>
        <w:t xml:space="preserve">. </w:t>
      </w:r>
      <w:hyperlink w:anchor="GBA-oFA-IG-Push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>)</w:t>
      </w:r>
    </w:p>
    <w:p w14:paraId="0ECBA6E1" w14:textId="77777777" w:rsidR="00755EC2" w:rsidRDefault="00F52428">
      <w:r>
        <w:t>ყველა</w:t>
      </w:r>
      <w:r>
        <w:t xml:space="preserve"> </w:t>
      </w:r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openFinance API Framework-</w:t>
      </w:r>
      <w:r>
        <w:t>ის</w:t>
      </w:r>
      <w:r>
        <w:t xml:space="preserve"> </w:t>
      </w:r>
      <w:r>
        <w:t>შესაბამისი</w:t>
      </w:r>
      <w:r>
        <w:t xml:space="preserve"> </w:t>
      </w:r>
      <w:r>
        <w:t>დოკუმენტი</w:t>
      </w:r>
      <w:r>
        <w:t xml:space="preserve"> (</w:t>
      </w:r>
      <w:r>
        <w:t>რომელიც</w:t>
      </w:r>
      <w:r>
        <w:t xml:space="preserve"> </w:t>
      </w:r>
      <w:r>
        <w:t>ამ</w:t>
      </w:r>
      <w:r>
        <w:t xml:space="preserve"> </w:t>
      </w:r>
      <w:r>
        <w:t>დოკუმენტიდან</w:t>
      </w:r>
      <w:r>
        <w:t xml:space="preserve"> </w:t>
      </w:r>
      <w:r>
        <w:t>არის</w:t>
      </w:r>
      <w:r>
        <w:t xml:space="preserve"> </w:t>
      </w:r>
      <w:r>
        <w:t>მითითებული</w:t>
      </w:r>
      <w:r>
        <w:t xml:space="preserve">) </w:t>
      </w:r>
      <w:r>
        <w:t>სავალდებულოდ</w:t>
      </w:r>
      <w:r>
        <w:t xml:space="preserve"> (mandatory) </w:t>
      </w:r>
      <w:r>
        <w:t>განსაზღვრავს</w:t>
      </w:r>
      <w:r>
        <w:t xml:space="preserve"> HTTP </w:t>
      </w:r>
      <w:r>
        <w:t>თავსართ</w:t>
      </w:r>
      <w:r>
        <w:t xml:space="preserve"> API-Contract-ID -</w:t>
      </w:r>
      <w:r>
        <w:t>ს</w:t>
      </w:r>
      <w:r>
        <w:t xml:space="preserve">, </w:t>
      </w:r>
      <w:r>
        <w:t>მისი</w:t>
      </w:r>
      <w:r>
        <w:t xml:space="preserve"> </w:t>
      </w:r>
      <w:r>
        <w:t>გამოყენება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, </w:t>
      </w:r>
      <w:r>
        <w:t>მიუხედავად</w:t>
      </w:r>
      <w:r>
        <w:t xml:space="preserve"> </w:t>
      </w:r>
      <w:r>
        <w:t>იმისა</w:t>
      </w:r>
      <w:r>
        <w:t xml:space="preserve"> API </w:t>
      </w:r>
      <w:r>
        <w:t>ფუნქცია</w:t>
      </w:r>
      <w:r>
        <w:t xml:space="preserve"> (</w:t>
      </w:r>
      <w:r>
        <w:t>და</w:t>
      </w:r>
      <w:r>
        <w:t xml:space="preserve"> </w:t>
      </w:r>
      <w:r>
        <w:t>შესაბამისი</w:t>
      </w:r>
      <w:r>
        <w:t xml:space="preserve"> </w:t>
      </w:r>
      <w:r>
        <w:t>ფუნქციონალი</w:t>
      </w:r>
      <w:r>
        <w:t xml:space="preserve">) </w:t>
      </w:r>
      <w:r>
        <w:t>ხელმისაწვდომია</w:t>
      </w:r>
      <w:r>
        <w:t xml:space="preserve"> </w:t>
      </w:r>
      <w:r>
        <w:t>თუ</w:t>
      </w:r>
      <w:r>
        <w:t xml:space="preserve"> </w:t>
      </w:r>
      <w:r>
        <w:t>არა</w:t>
      </w:r>
      <w:r>
        <w:t xml:space="preserve"> </w:t>
      </w:r>
      <w:r>
        <w:t>უსასყიდლოდ</w:t>
      </w:r>
      <w:r>
        <w:t>.</w:t>
      </w:r>
    </w:p>
    <w:p w14:paraId="35CDCEB8" w14:textId="77777777" w:rsidR="00755EC2" w:rsidRDefault="00F52428">
      <w:r>
        <w:t>თუ</w:t>
      </w:r>
      <w:r>
        <w:t xml:space="preserve"> API </w:t>
      </w:r>
      <w:r>
        <w:t>კლიენტი</w:t>
      </w:r>
      <w:r>
        <w:t xml:space="preserve"> </w:t>
      </w:r>
      <w:r>
        <w:t>უფლებამოსილია</w:t>
      </w:r>
      <w:r>
        <w:t xml:space="preserve"> </w:t>
      </w:r>
      <w:r>
        <w:t>გამოიყენოს</w:t>
      </w:r>
      <w:r>
        <w:t xml:space="preserve"> </w:t>
      </w:r>
      <w:r>
        <w:t>ესა</w:t>
      </w:r>
      <w:r>
        <w:t xml:space="preserve"> </w:t>
      </w:r>
      <w:r>
        <w:t>თუ</w:t>
      </w:r>
      <w:r>
        <w:t xml:space="preserve"> </w:t>
      </w:r>
      <w:r>
        <w:t>ის</w:t>
      </w:r>
      <w:r>
        <w:t xml:space="preserve"> </w:t>
      </w:r>
      <w:r>
        <w:t>ფუნქცია</w:t>
      </w:r>
      <w:r>
        <w:t xml:space="preserve"> </w:t>
      </w:r>
      <w:r>
        <w:t>ხელშეკრულების</w:t>
      </w:r>
      <w:r>
        <w:t xml:space="preserve"> </w:t>
      </w:r>
      <w:r>
        <w:t>გარეშე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მან</w:t>
      </w:r>
      <w:r>
        <w:t xml:space="preserve"> API-Contract-ID </w:t>
      </w:r>
      <w:r>
        <w:t>თავსართში</w:t>
      </w:r>
      <w:r>
        <w:t xml:space="preserve"> </w:t>
      </w:r>
      <w:r>
        <w:t>გადასცეს</w:t>
      </w:r>
      <w:r>
        <w:t xml:space="preserve"> 00000000-0000-0000-0000-000000000000 </w:t>
      </w:r>
      <w:r>
        <w:t>მნიშვნელობა</w:t>
      </w:r>
      <w:r>
        <w:t xml:space="preserve">, </w:t>
      </w:r>
      <w:r>
        <w:t>რომელიც</w:t>
      </w:r>
      <w:r>
        <w:t xml:space="preserve"> </w:t>
      </w:r>
      <w:r>
        <w:t>არის</w:t>
      </w:r>
      <w:r>
        <w:t xml:space="preserve"> </w:t>
      </w:r>
      <w:r>
        <w:t>ე</w:t>
      </w:r>
      <w:r>
        <w:t>.</w:t>
      </w:r>
      <w:r>
        <w:t>წ</w:t>
      </w:r>
      <w:r>
        <w:t>. „</w:t>
      </w:r>
      <w:proofErr w:type="spellStart"/>
      <w:r>
        <w:t>ცარიელი</w:t>
      </w:r>
      <w:proofErr w:type="spellEnd"/>
      <w:r>
        <w:t xml:space="preserve"> UUID” </w:t>
      </w:r>
      <w:hyperlink w:anchor="RFC9562">
        <w:r>
          <w:rPr>
            <w:color w:val="0000FF"/>
            <w:u w:val="single"/>
          </w:rPr>
          <w:t>[RFC9562]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>.</w:t>
      </w:r>
    </w:p>
    <w:p w14:paraId="33804B0A" w14:textId="77777777" w:rsidR="00755EC2" w:rsidRDefault="00F52428">
      <w:pPr>
        <w:pStyle w:val="Heading1"/>
      </w:pPr>
      <w:bookmarkStart w:id="36" w:name="X54086456481d96aa7df82dc36896fa417f264ba"/>
      <w:bookmarkStart w:id="37" w:name="_Toc217321210"/>
      <w:bookmarkEnd w:id="34"/>
      <w:bookmarkEnd w:id="10"/>
      <w:r>
        <w:lastRenderedPageBreak/>
        <w:t>4</w:t>
      </w:r>
      <w:r>
        <w:tab/>
        <w:t>API-</w:t>
      </w:r>
      <w:r>
        <w:t>ს</w:t>
      </w:r>
      <w:r>
        <w:t xml:space="preserve"> </w:t>
      </w:r>
      <w:r>
        <w:t>საერთო</w:t>
      </w:r>
      <w:r>
        <w:t xml:space="preserve"> </w:t>
      </w:r>
      <w:r>
        <w:t>სტრუქტურა</w:t>
      </w:r>
      <w:r>
        <w:t xml:space="preserve"> </w:t>
      </w:r>
      <w:r>
        <w:t>და</w:t>
      </w:r>
      <w:r>
        <w:t xml:space="preserve"> </w:t>
      </w:r>
      <w:r>
        <w:t>მოთხოვნები</w:t>
      </w:r>
      <w:bookmarkEnd w:id="37"/>
    </w:p>
    <w:p w14:paraId="5BCB86DD" w14:textId="77777777" w:rsidR="00755EC2" w:rsidRDefault="00F52428">
      <w:pPr>
        <w:pStyle w:val="Heading2"/>
      </w:pPr>
      <w:bookmarkStart w:id="38" w:name="X4551dc51bc6c8dfe3c7fba60922f77a8e636590"/>
      <w:bookmarkStart w:id="39" w:name="_Toc217321211"/>
      <w:r>
        <w:t>4.1</w:t>
      </w:r>
      <w:r>
        <w:tab/>
        <w:t xml:space="preserve">API </w:t>
      </w:r>
      <w:r>
        <w:t>ბოლოწერტილების</w:t>
      </w:r>
      <w:r>
        <w:t xml:space="preserve"> URL </w:t>
      </w:r>
      <w:r>
        <w:t>ფორმატირება</w:t>
      </w:r>
      <w:bookmarkEnd w:id="39"/>
    </w:p>
    <w:p w14:paraId="2A01AA06" w14:textId="77777777" w:rsidR="00755EC2" w:rsidRDefault="00F52428">
      <w:r>
        <w:t>ამ</w:t>
      </w:r>
      <w:r>
        <w:t xml:space="preserve"> </w:t>
      </w:r>
      <w:r>
        <w:t>დოკუმენტით</w:t>
      </w:r>
      <w:r>
        <w:t xml:space="preserve"> </w:t>
      </w:r>
      <w:r>
        <w:t>არ</w:t>
      </w:r>
      <w:r>
        <w:t xml:space="preserve"> </w:t>
      </w:r>
      <w:r>
        <w:t>განისაზღვრება</w:t>
      </w:r>
      <w:r>
        <w:t xml:space="preserve"> API </w:t>
      </w:r>
      <w:r>
        <w:t>რესურსების</w:t>
      </w:r>
      <w:r>
        <w:t xml:space="preserve"> URL-</w:t>
      </w:r>
      <w:r>
        <w:t>ების</w:t>
      </w:r>
      <w:r>
        <w:t xml:space="preserve"> </w:t>
      </w:r>
      <w:r>
        <w:t>ფორმატირების</w:t>
      </w:r>
      <w:r>
        <w:t xml:space="preserve"> </w:t>
      </w:r>
      <w:r>
        <w:t>რაიმე</w:t>
      </w:r>
      <w:r>
        <w:t xml:space="preserve"> </w:t>
      </w:r>
      <w:r>
        <w:t>სპეციალური</w:t>
      </w:r>
      <w:r>
        <w:t xml:space="preserve"> </w:t>
      </w:r>
      <w:r>
        <w:t>წესი</w:t>
      </w:r>
      <w:r>
        <w:t xml:space="preserve">, </w:t>
      </w:r>
      <w:r>
        <w:t>გარდა</w:t>
      </w:r>
      <w:r>
        <w:t xml:space="preserve"> </w:t>
      </w:r>
      <w:r>
        <w:t>იმისა</w:t>
      </w:r>
      <w:r>
        <w:t xml:space="preserve"> </w:t>
      </w:r>
      <w:r>
        <w:t>რომ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URL-</w:t>
      </w:r>
      <w:r>
        <w:t>ების</w:t>
      </w:r>
      <w:r>
        <w:t xml:space="preserve"> </w:t>
      </w:r>
      <w:proofErr w:type="spellStart"/>
      <w:r>
        <w:t>ფორმატირება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მოხდეს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. </w:t>
      </w:r>
      <w:r>
        <w:t>კერძოდ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, </w:t>
      </w:r>
      <w:r>
        <w:t>გამოქვეყნებულ</w:t>
      </w:r>
      <w:r>
        <w:t xml:space="preserve"> API </w:t>
      </w:r>
      <w:r>
        <w:t>რესურსების</w:t>
      </w:r>
      <w:r>
        <w:t xml:space="preserve"> </w:t>
      </w:r>
      <w:r>
        <w:t>მისამართებს</w:t>
      </w:r>
      <w:r>
        <w:t xml:space="preserve"> </w:t>
      </w:r>
      <w:r>
        <w:t>ჰქონდეთ</w:t>
      </w:r>
      <w:r>
        <w:t xml:space="preserve"> </w:t>
      </w:r>
      <w:r>
        <w:t>შემდეგი</w:t>
      </w:r>
      <w:r>
        <w:t xml:space="preserve"> </w:t>
      </w:r>
      <w:r>
        <w:t>სახე</w:t>
      </w:r>
      <w:r>
        <w:t>: {</w:t>
      </w:r>
      <w:r>
        <w:t>პრეფიქსი</w:t>
      </w:r>
      <w:r>
        <w:t>}/{</w:t>
      </w:r>
      <w:r>
        <w:t>შესაბამისი</w:t>
      </w:r>
      <w:r>
        <w:t>-</w:t>
      </w:r>
      <w:r>
        <w:t>სტანდარტით</w:t>
      </w:r>
      <w:r>
        <w:t>-</w:t>
      </w:r>
      <w:r>
        <w:t>განსაზღვრული</w:t>
      </w:r>
      <w:r>
        <w:t>-</w:t>
      </w:r>
      <w:r>
        <w:t>მისამართი</w:t>
      </w:r>
      <w:r>
        <w:t>}</w:t>
      </w:r>
    </w:p>
    <w:p w14:paraId="1CE46493" w14:textId="77777777" w:rsidR="00755EC2" w:rsidRDefault="00F52428">
      <w:r>
        <w:t>მაგალითად</w:t>
      </w:r>
      <w:r>
        <w:t xml:space="preserve">, </w:t>
      </w:r>
      <w:r>
        <w:t>თუ</w:t>
      </w:r>
      <w:r>
        <w:t xml:space="preserve"> </w:t>
      </w:r>
      <w:r>
        <w:t>ამსმპ</w:t>
      </w:r>
      <w:r>
        <w:t xml:space="preserve"> </w:t>
      </w:r>
      <w:r>
        <w:t>განსაზღვრავს</w:t>
      </w:r>
      <w:r>
        <w:t xml:space="preserve"> </w:t>
      </w:r>
      <w:r>
        <w:t>რომ</w:t>
      </w:r>
      <w:r>
        <w:t xml:space="preserve"> API </w:t>
      </w:r>
      <w:proofErr w:type="spellStart"/>
      <w:r>
        <w:t>რესურსების</w:t>
      </w:r>
      <w:proofErr w:type="spellEnd"/>
      <w:r>
        <w:t xml:space="preserve"> URL-</w:t>
      </w:r>
      <w:proofErr w:type="spellStart"/>
      <w:r>
        <w:t>ების</w:t>
      </w:r>
      <w:proofErr w:type="spellEnd"/>
      <w:r>
        <w:t xml:space="preserve"> </w:t>
      </w:r>
      <w:proofErr w:type="spellStart"/>
      <w:r>
        <w:t>პრეფიქსია</w:t>
      </w:r>
      <w:proofErr w:type="spellEnd"/>
      <w:r>
        <w:t xml:space="preserve"> </w:t>
      </w:r>
      <w:hyperlink r:id="rId7">
        <w:r>
          <w:rPr>
            <w:color w:val="0000FF"/>
            <w:u w:val="single"/>
          </w:rPr>
          <w:t>https://api.testbank.ge/latest</w:t>
        </w:r>
      </w:hyperlink>
      <w:r>
        <w:t xml:space="preserve"> </w:t>
      </w:r>
      <w:proofErr w:type="spellStart"/>
      <w:r>
        <w:t>ხოლო</w:t>
      </w:r>
      <w:proofErr w:type="spellEnd"/>
      <w:r>
        <w:t xml:space="preserve"> API </w:t>
      </w:r>
      <w:proofErr w:type="spellStart"/>
      <w:r>
        <w:t>რესურსის</w:t>
      </w:r>
      <w:proofErr w:type="spellEnd"/>
      <w:r>
        <w:t xml:space="preserve"> </w:t>
      </w:r>
      <w:r>
        <w:t>იდენტიფიკატორი</w:t>
      </w:r>
      <w:r>
        <w:t xml:space="preserve"> </w:t>
      </w:r>
      <w:r>
        <w:t>არის</w:t>
      </w:r>
      <w:r>
        <w:t xml:space="preserve"> /v2/payments/domestic/{paymentId}, </w:t>
      </w:r>
      <w:r>
        <w:t>საბოლოო</w:t>
      </w:r>
      <w:r>
        <w:t xml:space="preserve"> URL </w:t>
      </w:r>
      <w:proofErr w:type="spellStart"/>
      <w:r>
        <w:t>იქნება</w:t>
      </w:r>
      <w:proofErr w:type="spellEnd"/>
      <w:r>
        <w:t xml:space="preserve"> </w:t>
      </w:r>
      <w:proofErr w:type="spellStart"/>
      <w:r>
        <w:t>ასეთი</w:t>
      </w:r>
      <w:proofErr w:type="spellEnd"/>
      <w:r>
        <w:t xml:space="preserve"> </w:t>
      </w:r>
      <w:proofErr w:type="spellStart"/>
      <w:r>
        <w:t>სახის</w:t>
      </w:r>
      <w:proofErr w:type="spellEnd"/>
      <w:r>
        <w:t xml:space="preserve">: </w:t>
      </w:r>
      <w:hyperlink r:id="rId8">
        <w:r>
          <w:rPr>
            <w:color w:val="0000FF"/>
            <w:u w:val="single"/>
          </w:rPr>
          <w:t>https://api.testbank.ge/latest/v2/payments/domestic/bc524d40-cc4a-44ae-93ce-fe9c267d12df</w:t>
        </w:r>
      </w:hyperlink>
    </w:p>
    <w:p w14:paraId="00F31E51" w14:textId="77777777" w:rsidR="00755EC2" w:rsidRDefault="00F52428"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საკუთარი</w:t>
      </w:r>
      <w:r>
        <w:t xml:space="preserve"> </w:t>
      </w:r>
      <w:r>
        <w:t>გადაწყვეტილებით</w:t>
      </w:r>
      <w:r>
        <w:t xml:space="preserve"> API </w:t>
      </w:r>
      <w:r>
        <w:t>რესურსების</w:t>
      </w:r>
      <w:r>
        <w:t xml:space="preserve"> </w:t>
      </w:r>
      <w:r>
        <w:t>პრეფიქსებში</w:t>
      </w:r>
      <w:r>
        <w:t xml:space="preserve"> </w:t>
      </w:r>
      <w:r>
        <w:t>მიუთითოს</w:t>
      </w:r>
      <w:r>
        <w:t xml:space="preserve"> </w:t>
      </w:r>
      <w:r>
        <w:t>ნებისმიერი</w:t>
      </w:r>
      <w:r>
        <w:t xml:space="preserve"> </w:t>
      </w:r>
      <w:r>
        <w:t>რამ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API </w:t>
      </w:r>
      <w:r>
        <w:t>ვერსიების</w:t>
      </w:r>
      <w:r>
        <w:t xml:space="preserve"> </w:t>
      </w:r>
      <w:r>
        <w:t>იდენტიფიკატორი</w:t>
      </w:r>
      <w:r>
        <w:t xml:space="preserve">, </w:t>
      </w:r>
      <w:r>
        <w:t>ან</w:t>
      </w:r>
      <w:r>
        <w:t xml:space="preserve"> </w:t>
      </w:r>
      <w:r>
        <w:t>რაიმე</w:t>
      </w:r>
      <w:r>
        <w:t xml:space="preserve"> </w:t>
      </w:r>
      <w:r>
        <w:t>სხვა</w:t>
      </w:r>
      <w:r>
        <w:t xml:space="preserve"> </w:t>
      </w:r>
      <w:r>
        <w:t>მნიშვნელობა</w:t>
      </w:r>
      <w:r>
        <w:t>.</w:t>
      </w:r>
    </w:p>
    <w:p w14:paraId="09DEC4C6" w14:textId="77777777" w:rsidR="00755EC2" w:rsidRDefault="00F52428">
      <w:pPr>
        <w:pStyle w:val="Heading2"/>
      </w:pPr>
      <w:bookmarkStart w:id="40" w:name="X5f46070c4afea340162f5c2aef02126587ec55f"/>
      <w:bookmarkStart w:id="41" w:name="_Toc217321212"/>
      <w:bookmarkEnd w:id="38"/>
      <w:r>
        <w:t>4.2</w:t>
      </w:r>
      <w:r>
        <w:tab/>
        <w:t xml:space="preserve">API </w:t>
      </w:r>
      <w:r>
        <w:t>მოთხოვნისა</w:t>
      </w:r>
      <w:r>
        <w:t xml:space="preserve"> </w:t>
      </w:r>
      <w:r>
        <w:t>და</w:t>
      </w:r>
      <w:r>
        <w:t xml:space="preserve"> </w:t>
      </w:r>
      <w:r>
        <w:t>პასუხის</w:t>
      </w:r>
      <w:r>
        <w:t xml:space="preserve"> </w:t>
      </w:r>
      <w:r>
        <w:t>ფორმატი</w:t>
      </w:r>
      <w:bookmarkEnd w:id="41"/>
    </w:p>
    <w:p w14:paraId="422F8E03" w14:textId="77777777" w:rsidR="00755EC2" w:rsidRDefault="00F52428">
      <w:r>
        <w:t>ამ</w:t>
      </w:r>
      <w:r>
        <w:t xml:space="preserve"> </w:t>
      </w:r>
      <w:r>
        <w:t>დოკუმენტთან</w:t>
      </w:r>
      <w:r>
        <w:t xml:space="preserve"> </w:t>
      </w:r>
      <w:r>
        <w:t>თავსებადობის</w:t>
      </w:r>
      <w:r>
        <w:t xml:space="preserve"> </w:t>
      </w:r>
      <w:r>
        <w:t>მიზნებისათვის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, </w:t>
      </w:r>
      <w:r>
        <w:t>მხარდაჭერილი</w:t>
      </w:r>
      <w:r>
        <w:t xml:space="preserve"> </w:t>
      </w:r>
      <w:r>
        <w:t>იყოს</w:t>
      </w:r>
      <w:r>
        <w:t xml:space="preserve"> </w:t>
      </w:r>
      <w:r>
        <w:t>მოთხოვნისა</w:t>
      </w:r>
      <w:r>
        <w:t xml:space="preserve"> </w:t>
      </w:r>
      <w:r>
        <w:t>და</w:t>
      </w:r>
      <w:r>
        <w:t xml:space="preserve"> </w:t>
      </w:r>
      <w:r>
        <w:t>პასუხის</w:t>
      </w:r>
      <w:r>
        <w:t xml:space="preserve"> JSON </w:t>
      </w:r>
      <w:r>
        <w:t>ფორმატი</w:t>
      </w:r>
      <w:r>
        <w:t>.</w:t>
      </w:r>
    </w:p>
    <w:p w14:paraId="3567E344" w14:textId="77777777" w:rsidR="00755EC2" w:rsidRDefault="00F52428">
      <w:r>
        <w:rPr>
          <w:b/>
          <w:bCs/>
        </w:rPr>
        <w:t>შესაძლოა</w:t>
      </w:r>
      <w:r>
        <w:t xml:space="preserve">, </w:t>
      </w:r>
      <w:r>
        <w:t>ამავე</w:t>
      </w:r>
      <w:r>
        <w:t xml:space="preserve"> </w:t>
      </w:r>
      <w:r>
        <w:t>ინტერფეისის</w:t>
      </w:r>
      <w:r>
        <w:t xml:space="preserve"> </w:t>
      </w:r>
      <w:r>
        <w:t>ფარგლებში</w:t>
      </w:r>
      <w:r>
        <w:t xml:space="preserve"> </w:t>
      </w:r>
      <w:r>
        <w:t>ამსმპ</w:t>
      </w:r>
      <w:r>
        <w:t>-</w:t>
      </w:r>
      <w:r>
        <w:t>მ</w:t>
      </w:r>
      <w:r>
        <w:t xml:space="preserve"> </w:t>
      </w:r>
      <w:r>
        <w:t>მხარი</w:t>
      </w:r>
      <w:r>
        <w:t xml:space="preserve"> </w:t>
      </w:r>
      <w:r>
        <w:t>დამატებით</w:t>
      </w:r>
      <w:r>
        <w:t xml:space="preserve"> </w:t>
      </w:r>
      <w:r>
        <w:t>ასევე</w:t>
      </w:r>
      <w:r>
        <w:t xml:space="preserve"> </w:t>
      </w:r>
      <w:r>
        <w:t>დაუჭიროს</w:t>
      </w:r>
      <w:r>
        <w:t xml:space="preserve"> openFinance API Framework-</w:t>
      </w:r>
      <w:r>
        <w:t>ით</w:t>
      </w:r>
      <w:r>
        <w:t xml:space="preserve"> </w:t>
      </w:r>
      <w:r>
        <w:t>განსაზღვრულ</w:t>
      </w:r>
      <w:r>
        <w:t xml:space="preserve"> </w:t>
      </w:r>
      <w:r>
        <w:t>სხვა</w:t>
      </w:r>
      <w:r>
        <w:t xml:space="preserve"> </w:t>
      </w:r>
      <w:r>
        <w:t>ფორმატებსაც</w:t>
      </w:r>
      <w:r>
        <w:t xml:space="preserve"> (</w:t>
      </w:r>
      <w:r>
        <w:t>მაგ</w:t>
      </w:r>
      <w:r>
        <w:t>. XML).</w:t>
      </w:r>
    </w:p>
    <w:p w14:paraId="6D868583" w14:textId="77777777" w:rsidR="00755EC2" w:rsidRDefault="00F52428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გამოიყენება</w:t>
      </w:r>
      <w:r>
        <w:t xml:space="preserve"> JSON </w:t>
      </w:r>
      <w:r>
        <w:t>ფორმატი</w:t>
      </w:r>
      <w:r>
        <w:t xml:space="preserve"> </w:t>
      </w:r>
      <w:r>
        <w:t>და</w:t>
      </w:r>
      <w:r>
        <w:t xml:space="preserve"> API </w:t>
      </w:r>
      <w:r>
        <w:t>პასუხი</w:t>
      </w:r>
      <w:r>
        <w:t xml:space="preserve"> </w:t>
      </w:r>
      <w:r>
        <w:t>აღნიშნავს</w:t>
      </w:r>
      <w:r>
        <w:t xml:space="preserve"> </w:t>
      </w:r>
      <w:r>
        <w:t>შეცდომას</w:t>
      </w:r>
      <w:r>
        <w:t xml:space="preserve">,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იგი</w:t>
      </w:r>
      <w:proofErr w:type="spellEnd"/>
      <w:r>
        <w:t xml:space="preserve"> </w:t>
      </w:r>
      <w:proofErr w:type="spellStart"/>
      <w:r>
        <w:t>დაბრუნდეს</w:t>
      </w:r>
      <w:proofErr w:type="spellEnd"/>
      <w:r>
        <w:t xml:space="preserve"> </w:t>
      </w:r>
      <w:hyperlink w:anchor="RFC7807">
        <w:r>
          <w:rPr>
            <w:color w:val="0000FF"/>
            <w:u w:val="single"/>
          </w:rPr>
          <w:t>[RFC7807]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t xml:space="preserve">,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თან</w:t>
      </w:r>
      <w:proofErr w:type="spellEnd"/>
      <w:r>
        <w:t xml:space="preserve"> </w:t>
      </w:r>
      <w:proofErr w:type="spellStart"/>
      <w:r>
        <w:t>სრულ</w:t>
      </w:r>
      <w:proofErr w:type="spellEnd"/>
      <w:r>
        <w:t xml:space="preserve"> </w:t>
      </w:r>
      <w:r>
        <w:t>შესაბამისობაში</w:t>
      </w:r>
      <w:r>
        <w:t xml:space="preserve">. </w:t>
      </w:r>
      <w:r>
        <w:t>იმ</w:t>
      </w:r>
      <w:r>
        <w:t xml:space="preserve"> </w:t>
      </w:r>
      <w:proofErr w:type="spellStart"/>
      <w:r>
        <w:t>შეცდომებისთვის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განსაზღვრულია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ით</w:t>
      </w:r>
      <w:proofErr w:type="spellEnd"/>
      <w:r>
        <w:t xml:space="preserve">,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HTTP </w:t>
      </w:r>
      <w:proofErr w:type="spellStart"/>
      <w:r>
        <w:t>პასუხის</w:t>
      </w:r>
      <w:proofErr w:type="spellEnd"/>
      <w:r>
        <w:t xml:space="preserve"> </w:t>
      </w:r>
      <w:r>
        <w:t>კოდების</w:t>
      </w:r>
      <w:r>
        <w:t xml:space="preserve"> </w:t>
      </w:r>
      <w:r>
        <w:t>მკაცრი</w:t>
      </w:r>
      <w:r>
        <w:t xml:space="preserve"> </w:t>
      </w:r>
      <w:r>
        <w:t>შესაბამისობა</w:t>
      </w:r>
      <w:r>
        <w:t>.</w:t>
      </w:r>
    </w:p>
    <w:p w14:paraId="5CBCDC50" w14:textId="77777777" w:rsidR="00755EC2" w:rsidRDefault="00F52428">
      <w:proofErr w:type="spellStart"/>
      <w:r>
        <w:t>მაგალითად</w:t>
      </w:r>
      <w:proofErr w:type="spellEnd"/>
      <w:r>
        <w:t xml:space="preserve">,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>:</w:t>
      </w:r>
    </w:p>
    <w:p w14:paraId="545CCE4A" w14:textId="77777777" w:rsidR="00755EC2" w:rsidRDefault="00F5242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StringTok"/>
        </w:rPr>
        <w:t>"https://berlingroup.com/error-codes/TOKEN_INVALID"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StringTok"/>
        </w:rPr>
        <w:t>"The OAuth2 token is associated to the TPP but is not valid for the addressed service/resource."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StringTok"/>
        </w:rPr>
        <w:t>"additional text information of the ASPSP up to 500 characters"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StringTok"/>
        </w:rPr>
        <w:t>"TOKEN_INVALID"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"additionalErrors"</w:t>
      </w:r>
      <w:r>
        <w:rPr>
          <w:rStyle w:val="FunctionTok"/>
        </w:rPr>
        <w:t>: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StringTok"/>
        </w:rPr>
        <w:t>"The PSU-Corporate-ID cannot be matched by the addressed ASPSP."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StringTok"/>
        </w:rPr>
        <w:t>"additional text information of the ASPSP up to 500 characters"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StringTok"/>
        </w:rPr>
        <w:t>"CORPORATE_ID_INVALID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"…"</w:t>
      </w:r>
      <w:r>
        <w:br/>
      </w:r>
      <w:r>
        <w:rPr>
          <w:rStyle w:val="NormalTok"/>
        </w:rPr>
        <w:t xml:space="preserve">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"_links"</w:t>
      </w:r>
      <w:r>
        <w:rPr>
          <w:rStyle w:val="FunctionTok"/>
        </w:rPr>
        <w:t>:{</w:t>
      </w:r>
      <w:r>
        <w:br/>
      </w:r>
      <w:r>
        <w:lastRenderedPageBreak/>
        <w:br/>
      </w:r>
      <w:r>
        <w:rPr>
          <w:rStyle w:val="NormalTok"/>
        </w:rPr>
        <w:t xml:space="preserve"> 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762D5F0" w14:textId="77777777" w:rsidR="00755EC2" w:rsidRDefault="00F52428">
      <w:r>
        <w:t>პასუხის</w:t>
      </w:r>
      <w:r>
        <w:t xml:space="preserve"> </w:t>
      </w:r>
      <w:r>
        <w:t>დაბრუნებისას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გამოიყენოს</w:t>
      </w:r>
      <w:r>
        <w:t xml:space="preserve"> </w:t>
      </w:r>
      <w:r>
        <w:t>პრეფიქსი</w:t>
      </w:r>
      <w:r>
        <w:t xml:space="preserve"> „https://berlingroup.com/error-codes/“ </w:t>
      </w:r>
      <w:r>
        <w:t>ველში</w:t>
      </w:r>
      <w:r>
        <w:t xml:space="preserve"> type. </w:t>
      </w:r>
      <w:r>
        <w:rPr>
          <w:b/>
          <w:bCs/>
        </w:rPr>
        <w:t>აუცილებელია</w:t>
      </w:r>
      <w:r>
        <w:t xml:space="preserve"> </w:t>
      </w:r>
      <w:r>
        <w:t>ამ</w:t>
      </w:r>
      <w:r>
        <w:t xml:space="preserve"> </w:t>
      </w:r>
      <w:r>
        <w:t>ველში</w:t>
      </w:r>
      <w:r>
        <w:t xml:space="preserve"> </w:t>
      </w:r>
      <w:r>
        <w:t>დაბრუნებული</w:t>
      </w:r>
      <w:r>
        <w:t xml:space="preserve"> </w:t>
      </w:r>
      <w:r>
        <w:t>მისამართი</w:t>
      </w:r>
      <w:r>
        <w:t xml:space="preserve"> </w:t>
      </w:r>
      <w:r>
        <w:t>იყოს</w:t>
      </w:r>
      <w:r>
        <w:t xml:space="preserve"> </w:t>
      </w:r>
      <w:r>
        <w:t>მოქმედი</w:t>
      </w:r>
      <w:r>
        <w:t xml:space="preserve"> </w:t>
      </w:r>
      <w:r>
        <w:t>და</w:t>
      </w:r>
      <w:r>
        <w:t xml:space="preserve"> </w:t>
      </w:r>
      <w:r>
        <w:t>მისი</w:t>
      </w:r>
      <w:r>
        <w:t xml:space="preserve"> </w:t>
      </w:r>
      <w:r>
        <w:t>გახსნისას</w:t>
      </w:r>
      <w:r>
        <w:t xml:space="preserve"> </w:t>
      </w:r>
      <w:r>
        <w:t>იხსნებოდეს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დოკუმენტაცია</w:t>
      </w:r>
      <w:r>
        <w:t xml:space="preserve">, </w:t>
      </w:r>
      <w:r>
        <w:t>რომელიც</w:t>
      </w:r>
      <w:r>
        <w:t xml:space="preserve"> API </w:t>
      </w:r>
      <w:r>
        <w:t>კლიენტს</w:t>
      </w:r>
      <w:r>
        <w:t xml:space="preserve"> </w:t>
      </w:r>
      <w:r>
        <w:t>ინფორმაციას</w:t>
      </w:r>
      <w:r>
        <w:t xml:space="preserve"> </w:t>
      </w:r>
      <w:r>
        <w:t>მიაწვდის</w:t>
      </w:r>
      <w:r>
        <w:t xml:space="preserve"> </w:t>
      </w:r>
      <w:r>
        <w:t>ამ</w:t>
      </w:r>
      <w:r>
        <w:t xml:space="preserve"> </w:t>
      </w:r>
      <w:r>
        <w:t>შეცდომის</w:t>
      </w:r>
      <w:r>
        <w:t xml:space="preserve"> </w:t>
      </w:r>
      <w:proofErr w:type="spellStart"/>
      <w:r>
        <w:t>შესახებ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hyperlink w:anchor="RFC7807">
        <w:r>
          <w:rPr>
            <w:color w:val="0000FF"/>
            <w:u w:val="single"/>
          </w:rPr>
          <w:t>[RFC7807]</w:t>
        </w:r>
      </w:hyperlink>
      <w:r>
        <w:t xml:space="preserve"> 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>.</w:t>
      </w:r>
    </w:p>
    <w:p w14:paraId="75B5FE9F" w14:textId="77777777" w:rsidR="00755EC2" w:rsidRDefault="00F52428">
      <w:r>
        <w:rPr>
          <w:b/>
          <w:bCs/>
        </w:rPr>
        <w:t>აუცილებელია</w:t>
      </w:r>
      <w:r>
        <w:t xml:space="preserve"> </w:t>
      </w:r>
      <w:r>
        <w:t>პროგრამული</w:t>
      </w:r>
      <w:r>
        <w:t xml:space="preserve"> </w:t>
      </w:r>
      <w:r>
        <w:t>დამუშავებისას</w:t>
      </w:r>
      <w:r>
        <w:t xml:space="preserve"> API </w:t>
      </w:r>
      <w:r>
        <w:t>კლიენტი</w:t>
      </w:r>
      <w:r>
        <w:t xml:space="preserve"> </w:t>
      </w:r>
      <w:r>
        <w:t>დაეყრდნოს</w:t>
      </w:r>
      <w:r>
        <w:t xml:space="preserve"> </w:t>
      </w:r>
      <w:r>
        <w:t>არა</w:t>
      </w:r>
      <w:r>
        <w:t xml:space="preserve"> type </w:t>
      </w:r>
      <w:r>
        <w:t>არამედ</w:t>
      </w:r>
      <w:r>
        <w:t xml:space="preserve"> code </w:t>
      </w:r>
      <w:r>
        <w:t>ველ</w:t>
      </w:r>
      <w:r>
        <w:t>(</w:t>
      </w:r>
      <w:r>
        <w:t>ებ</w:t>
      </w:r>
      <w:r>
        <w:t>)</w:t>
      </w:r>
      <w:r>
        <w:t>ის</w:t>
      </w:r>
      <w:r>
        <w:t xml:space="preserve"> </w:t>
      </w:r>
      <w:r>
        <w:t>მნიშვნელობებს</w:t>
      </w:r>
      <w:r>
        <w:t xml:space="preserve">, </w:t>
      </w:r>
      <w:r>
        <w:t>რათა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ჰქონდეს</w:t>
      </w:r>
      <w:r>
        <w:t xml:space="preserve"> </w:t>
      </w:r>
      <w:r>
        <w:t>საშუალება</w:t>
      </w:r>
      <w:r>
        <w:t xml:space="preserve">, </w:t>
      </w:r>
      <w:r>
        <w:t>შეხედულებისამებრ</w:t>
      </w:r>
      <w:r>
        <w:t xml:space="preserve"> </w:t>
      </w:r>
      <w:r>
        <w:t>შეცვალოს</w:t>
      </w:r>
      <w:r>
        <w:t xml:space="preserve"> type-</w:t>
      </w:r>
      <w:r>
        <w:t>ში</w:t>
      </w:r>
      <w:r>
        <w:t xml:space="preserve"> </w:t>
      </w:r>
      <w:r>
        <w:t>დაბრუნებული</w:t>
      </w:r>
      <w:r>
        <w:t xml:space="preserve"> </w:t>
      </w:r>
      <w:r>
        <w:t>მისამართები</w:t>
      </w:r>
      <w:r>
        <w:t xml:space="preserve"> (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დააბრუნოს</w:t>
      </w:r>
      <w:r>
        <w:t xml:space="preserve"> </w:t>
      </w:r>
      <w:r>
        <w:t>ისინი</w:t>
      </w:r>
      <w:r>
        <w:t xml:space="preserve"> </w:t>
      </w:r>
      <w:r>
        <w:t>კონტექსტის</w:t>
      </w:r>
      <w:r>
        <w:t xml:space="preserve"> </w:t>
      </w:r>
      <w:r>
        <w:t>მიხედვით</w:t>
      </w:r>
      <w:r>
        <w:t xml:space="preserve"> </w:t>
      </w:r>
      <w:r>
        <w:t>სხვადასხვა</w:t>
      </w:r>
      <w:r>
        <w:t xml:space="preserve"> </w:t>
      </w:r>
      <w:r>
        <w:t>ენაზე</w:t>
      </w:r>
      <w:r>
        <w:t>).</w:t>
      </w:r>
    </w:p>
    <w:p w14:paraId="61F620EE" w14:textId="77777777" w:rsidR="00755EC2" w:rsidRDefault="00F52428">
      <w:pPr>
        <w:pStyle w:val="Heading2"/>
      </w:pPr>
      <w:bookmarkStart w:id="42" w:name="CH_eSealRequestResponse"/>
      <w:bookmarkStart w:id="43" w:name="_Toc217321213"/>
      <w:bookmarkEnd w:id="40"/>
      <w:r>
        <w:t>4.3</w:t>
      </w:r>
      <w:r>
        <w:tab/>
      </w:r>
      <w:r>
        <w:t>ელექტრონული</w:t>
      </w:r>
      <w:r>
        <w:t xml:space="preserve"> </w:t>
      </w:r>
      <w:r>
        <w:t>შტამპის</w:t>
      </w:r>
      <w:r>
        <w:t xml:space="preserve"> </w:t>
      </w:r>
      <w:r>
        <w:t>განხორციელება</w:t>
      </w:r>
      <w:r>
        <w:t xml:space="preserve"> </w:t>
      </w:r>
      <w:r>
        <w:t>მოთხოვნასა</w:t>
      </w:r>
      <w:r>
        <w:t xml:space="preserve"> </w:t>
      </w:r>
      <w:r>
        <w:t>და</w:t>
      </w:r>
      <w:r>
        <w:t xml:space="preserve"> </w:t>
      </w:r>
      <w:r>
        <w:t>პასუხზე</w:t>
      </w:r>
      <w:bookmarkEnd w:id="43"/>
    </w:p>
    <w:p w14:paraId="3A5A3E60" w14:textId="77777777" w:rsidR="00755EC2" w:rsidRDefault="00F52428">
      <w:r>
        <w:rPr>
          <w:b/>
          <w:bCs/>
        </w:rPr>
        <w:t>აუცილებელია</w:t>
      </w:r>
      <w:r>
        <w:t xml:space="preserve">, </w:t>
      </w:r>
      <w:r>
        <w:t>მოთხოვნაზე</w:t>
      </w:r>
      <w:r>
        <w:t xml:space="preserve"> API </w:t>
      </w:r>
      <w:r>
        <w:t>კლიენტმა</w:t>
      </w:r>
      <w:r>
        <w:t xml:space="preserve"> </w:t>
      </w:r>
      <w:proofErr w:type="spellStart"/>
      <w:r>
        <w:t>გამოიყენოს</w:t>
      </w:r>
      <w:proofErr w:type="spellEnd"/>
      <w:r>
        <w:t xml:space="preserve"> </w:t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შტამპი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3317C2A4" w14:textId="77777777" w:rsidR="00755EC2" w:rsidRDefault="00F52428">
      <w:r>
        <w:rPr>
          <w:b/>
          <w:bCs/>
        </w:rPr>
        <w:t>აუცილებელია</w:t>
      </w:r>
      <w:r>
        <w:t xml:space="preserve">, </w:t>
      </w:r>
      <w:r>
        <w:t>მოთხოვნაზე</w:t>
      </w:r>
      <w:r>
        <w:t xml:space="preserve"> </w:t>
      </w:r>
      <w:r>
        <w:t>გაცემულ</w:t>
      </w:r>
      <w:r>
        <w:t xml:space="preserve"> </w:t>
      </w:r>
      <w:r>
        <w:t>პასუხზე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გამოიყენოს</w:t>
      </w:r>
      <w:r>
        <w:t xml:space="preserve"> </w:t>
      </w:r>
      <w:r>
        <w:t>ელექტრონული</w:t>
      </w:r>
      <w:r>
        <w:t xml:space="preserve"> </w:t>
      </w:r>
      <w:r>
        <w:t>შტამპი</w:t>
      </w:r>
      <w:r>
        <w:t xml:space="preserve">, </w:t>
      </w:r>
      <w:r>
        <w:t>რომელიც</w:t>
      </w:r>
      <w:r>
        <w:t xml:space="preserve"> </w:t>
      </w:r>
      <w:r>
        <w:t>იქნება</w:t>
      </w:r>
      <w:r>
        <w:t xml:space="preserve"> </w:t>
      </w:r>
      <w:r>
        <w:t>ფორმატირებული</w:t>
      </w:r>
      <w:r>
        <w:t xml:space="preserve"> </w:t>
      </w:r>
      <w:r>
        <w:t>ზუსტად</w:t>
      </w:r>
      <w:r>
        <w:t xml:space="preserve"> </w:t>
      </w:r>
      <w:r>
        <w:t>იმ</w:t>
      </w:r>
      <w:r>
        <w:t xml:space="preserve"> </w:t>
      </w:r>
      <w:r>
        <w:t>წესის</w:t>
      </w:r>
      <w:r>
        <w:t xml:space="preserve"> </w:t>
      </w:r>
      <w:r>
        <w:t>შესაბამისად</w:t>
      </w:r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განსაზღვრულია</w:t>
      </w:r>
      <w:proofErr w:type="spellEnd"/>
      <w:r>
        <w:t xml:space="preserve"> </w:t>
      </w:r>
      <w:proofErr w:type="spellStart"/>
      <w:r>
        <w:t>მოთხოვნებზე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, </w:t>
      </w:r>
      <w:proofErr w:type="spellStart"/>
      <w:r>
        <w:t>შემდეგი</w:t>
      </w:r>
      <w:proofErr w:type="spellEnd"/>
      <w:r>
        <w:t xml:space="preserve"> </w:t>
      </w:r>
      <w:proofErr w:type="spellStart"/>
      <w:r>
        <w:t>დამატებითი</w:t>
      </w:r>
      <w:proofErr w:type="spellEnd"/>
      <w:r>
        <w:t xml:space="preserve"> </w:t>
      </w:r>
      <w:r>
        <w:t>მოთხოვნების</w:t>
      </w:r>
      <w:r>
        <w:t xml:space="preserve"> </w:t>
      </w:r>
      <w:r>
        <w:t>გათვალისწინებით</w:t>
      </w:r>
      <w:r>
        <w:t>:</w:t>
      </w:r>
    </w:p>
    <w:p w14:paraId="3192D848" w14:textId="77777777" w:rsidR="00755EC2" w:rsidRDefault="00F52428">
      <w:pPr>
        <w:numPr>
          <w:ilvl w:val="0"/>
          <w:numId w:val="7"/>
        </w:numPr>
      </w:pPr>
      <w:r>
        <w:t xml:space="preserve">JWT </w:t>
      </w:r>
      <w:r>
        <w:t>ტოკენში</w:t>
      </w:r>
      <w:r>
        <w:t xml:space="preserve"> aud </w:t>
      </w:r>
      <w:r>
        <w:t>მტკიცების</w:t>
      </w:r>
      <w:r>
        <w:t xml:space="preserve"> (claim) </w:t>
      </w:r>
      <w:r>
        <w:t>სავალდებულობა</w:t>
      </w:r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მოთხოვნაზე</w:t>
      </w:r>
      <w:proofErr w:type="spellEnd"/>
      <w:r>
        <w:t xml:space="preserve"> </w:t>
      </w:r>
      <w:proofErr w:type="spellStart"/>
      <w:r>
        <w:t>სავალდებულოა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ისმიხედვით</w:t>
      </w:r>
      <w:proofErr w:type="spellEnd"/>
      <w:r>
        <w:t xml:space="preserve">,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r>
        <w:t>ვერსიასთან</w:t>
      </w:r>
      <w:r>
        <w:t xml:space="preserve"> </w:t>
      </w:r>
      <w:r>
        <w:t>თავსებადობის</w:t>
      </w:r>
      <w:r>
        <w:t xml:space="preserve"> </w:t>
      </w:r>
      <w:r>
        <w:t>მიზნით</w:t>
      </w:r>
      <w:r>
        <w:t xml:space="preserve"> </w:t>
      </w:r>
      <w:r>
        <w:t>განსხვავებულად</w:t>
      </w:r>
      <w:r>
        <w:t xml:space="preserve"> </w:t>
      </w:r>
      <w:r>
        <w:t>რეგულირდება</w:t>
      </w:r>
      <w:r>
        <w:t xml:space="preserve">: aud </w:t>
      </w:r>
      <w:r>
        <w:t>მტკიცება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იქნას</w:t>
      </w:r>
      <w:r>
        <w:t xml:space="preserve"> </w:t>
      </w:r>
      <w:r>
        <w:t>გამოყენებული</w:t>
      </w:r>
      <w:r>
        <w:t>.</w:t>
      </w:r>
    </w:p>
    <w:p w14:paraId="69801FAA" w14:textId="77777777" w:rsidR="00755EC2" w:rsidRDefault="00F52428">
      <w:pPr>
        <w:numPr>
          <w:ilvl w:val="0"/>
          <w:numId w:val="7"/>
        </w:numPr>
      </w:pPr>
      <w:r>
        <w:rPr>
          <w:b/>
          <w:bCs/>
        </w:rPr>
        <w:t>შესაძლოა</w:t>
      </w:r>
      <w:r>
        <w:t xml:space="preserve"> </w:t>
      </w:r>
      <w:r>
        <w:t>მოთხოვნაზე</w:t>
      </w:r>
      <w:r>
        <w:t xml:space="preserve"> </w:t>
      </w:r>
      <w:r>
        <w:t>გაცემულ</w:t>
      </w:r>
      <w:r>
        <w:t xml:space="preserve"> </w:t>
      </w:r>
      <w:r>
        <w:t>პასუხში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ხელმოწერილი</w:t>
      </w:r>
      <w:r>
        <w:t xml:space="preserve"> </w:t>
      </w:r>
      <w:r>
        <w:t>თავსართების</w:t>
      </w:r>
      <w:r>
        <w:t xml:space="preserve"> </w:t>
      </w:r>
      <w:r>
        <w:t>სიაში</w:t>
      </w:r>
      <w:r>
        <w:t xml:space="preserve"> </w:t>
      </w:r>
      <w:r>
        <w:t>დაამატოს</w:t>
      </w:r>
      <w:r>
        <w:t xml:space="preserve"> </w:t>
      </w:r>
      <w:r>
        <w:t>ვირტუალური</w:t>
      </w:r>
      <w:r>
        <w:t xml:space="preserve"> </w:t>
      </w:r>
      <w:r>
        <w:t>თავსართი</w:t>
      </w:r>
      <w:r>
        <w:t xml:space="preserve"> (response-status) </w:t>
      </w:r>
      <w:r>
        <w:t>და</w:t>
      </w:r>
      <w:r>
        <w:t xml:space="preserve"> </w:t>
      </w:r>
      <w:r>
        <w:t>ისე</w:t>
      </w:r>
      <w:r>
        <w:t xml:space="preserve"> </w:t>
      </w:r>
      <w:r>
        <w:t>დასვას</w:t>
      </w:r>
      <w:r>
        <w:t xml:space="preserve"> </w:t>
      </w:r>
      <w:r>
        <w:t>შტამპი</w:t>
      </w:r>
      <w:r>
        <w:t xml:space="preserve"> </w:t>
      </w:r>
      <w:r>
        <w:t>პასუხზე</w:t>
      </w:r>
      <w:r>
        <w:t xml:space="preserve">. </w:t>
      </w:r>
      <w:r>
        <w:t>ამ</w:t>
      </w:r>
      <w:r>
        <w:t xml:space="preserve"> </w:t>
      </w:r>
      <w:r>
        <w:t>შემთხვევაში</w:t>
      </w:r>
      <w:r>
        <w:t xml:space="preserve"> </w:t>
      </w:r>
      <w:r>
        <w:t>აუცილებელია</w:t>
      </w:r>
      <w:r>
        <w:t xml:space="preserve"> </w:t>
      </w:r>
      <w:r>
        <w:t>აღნიშნული</w:t>
      </w:r>
      <w:r>
        <w:t xml:space="preserve"> </w:t>
      </w:r>
      <w:r>
        <w:t>ვირტუალური</w:t>
      </w:r>
      <w:r>
        <w:t xml:space="preserve"> </w:t>
      </w:r>
      <w:proofErr w:type="spellStart"/>
      <w:r>
        <w:t>თავსართის</w:t>
      </w:r>
      <w:proofErr w:type="spellEnd"/>
      <w:r>
        <w:t xml:space="preserve"> </w:t>
      </w:r>
      <w:proofErr w:type="spellStart"/>
      <w:r>
        <w:t>მნიშვნელობად</w:t>
      </w:r>
      <w:proofErr w:type="spellEnd"/>
      <w:r>
        <w:t xml:space="preserve"> </w:t>
      </w:r>
      <w:proofErr w:type="spellStart"/>
      <w:r>
        <w:t>იგულისხმებოდეს</w:t>
      </w:r>
      <w:proofErr w:type="spellEnd"/>
      <w:r>
        <w:t xml:space="preserve"> </w:t>
      </w:r>
      <w:hyperlink w:anchor="RFC7231">
        <w:r>
          <w:rPr>
            <w:color w:val="0000FF"/>
            <w:u w:val="single"/>
          </w:rPr>
          <w:t>[RFC7231]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HTTP </w:t>
      </w:r>
      <w:proofErr w:type="spellStart"/>
      <w:r>
        <w:t>პასუხის</w:t>
      </w:r>
      <w:proofErr w:type="spellEnd"/>
      <w:r>
        <w:t xml:space="preserve"> </w:t>
      </w:r>
      <w:r>
        <w:t>კოდი</w:t>
      </w:r>
      <w:r>
        <w:t xml:space="preserve"> (Response Code).</w:t>
      </w:r>
    </w:p>
    <w:p w14:paraId="734BB0F8" w14:textId="77777777" w:rsidR="00755EC2" w:rsidRDefault="00F52428">
      <w:r>
        <w:rPr>
          <w:b/>
          <w:bCs/>
        </w:rPr>
        <w:t>აუცილებელია</w:t>
      </w:r>
      <w:r>
        <w:t xml:space="preserve">, </w:t>
      </w:r>
      <w:r>
        <w:t>სისტემის</w:t>
      </w:r>
      <w:r>
        <w:t xml:space="preserve"> </w:t>
      </w:r>
      <w:r>
        <w:t>ყველა</w:t>
      </w:r>
      <w:r>
        <w:t xml:space="preserve"> </w:t>
      </w:r>
      <w:r>
        <w:t>მონაწილე</w:t>
      </w:r>
      <w:r>
        <w:t xml:space="preserve"> (</w:t>
      </w:r>
      <w:r>
        <w:t>ამსმპ</w:t>
      </w:r>
      <w:r>
        <w:t xml:space="preserve"> </w:t>
      </w:r>
      <w:r>
        <w:t>და</w:t>
      </w:r>
      <w:r>
        <w:t xml:space="preserve"> API </w:t>
      </w:r>
      <w:r>
        <w:t>კლიენტი</w:t>
      </w:r>
      <w:r>
        <w:t xml:space="preserve">) </w:t>
      </w:r>
      <w:r>
        <w:t>ახდენდეს</w:t>
      </w:r>
      <w:r>
        <w:t xml:space="preserve"> </w:t>
      </w:r>
      <w:r>
        <w:t>დროის</w:t>
      </w:r>
      <w:r>
        <w:t xml:space="preserve"> </w:t>
      </w:r>
      <w:r>
        <w:t>სინქრონიზაციას</w:t>
      </w:r>
      <w:r>
        <w:t xml:space="preserve"> </w:t>
      </w:r>
      <w:r>
        <w:t>საერთაშორისო</w:t>
      </w:r>
      <w:r>
        <w:t xml:space="preserve"> </w:t>
      </w:r>
      <w:r>
        <w:t>კოორდინირებულ</w:t>
      </w:r>
      <w:r>
        <w:t xml:space="preserve"> </w:t>
      </w:r>
      <w:r>
        <w:t>დროსთან</w:t>
      </w:r>
      <w:r>
        <w:t xml:space="preserve"> (UTC).</w:t>
      </w:r>
    </w:p>
    <w:p w14:paraId="39D10FBB" w14:textId="77777777" w:rsidR="00755EC2" w:rsidRDefault="00F52428">
      <w:r>
        <w:rPr>
          <w:b/>
          <w:bCs/>
        </w:rPr>
        <w:t>აუცილებელია</w:t>
      </w:r>
      <w:r>
        <w:t xml:space="preserve">, </w:t>
      </w:r>
      <w:r>
        <w:t>სისტემის</w:t>
      </w:r>
      <w:r>
        <w:t xml:space="preserve"> </w:t>
      </w:r>
      <w:r>
        <w:t>ყველა</w:t>
      </w:r>
      <w:r>
        <w:t xml:space="preserve"> </w:t>
      </w:r>
      <w:r>
        <w:t>მონაწილემ</w:t>
      </w:r>
      <w:r>
        <w:t xml:space="preserve"> (</w:t>
      </w:r>
      <w:r>
        <w:t>ამსმპ</w:t>
      </w:r>
      <w:r>
        <w:t>-</w:t>
      </w:r>
      <w:r>
        <w:t>მა</w:t>
      </w:r>
      <w:r>
        <w:t xml:space="preserve"> </w:t>
      </w:r>
      <w:r>
        <w:t>და</w:t>
      </w:r>
      <w:r>
        <w:t xml:space="preserve"> API </w:t>
      </w:r>
      <w:r>
        <w:t>კლიენტმა</w:t>
      </w:r>
      <w:r>
        <w:t xml:space="preserve">) </w:t>
      </w:r>
      <w:r>
        <w:t>შეამოწმოს</w:t>
      </w:r>
      <w:r>
        <w:t xml:space="preserve"> </w:t>
      </w:r>
      <w:r>
        <w:t>მიღებულ</w:t>
      </w:r>
      <w:r>
        <w:t xml:space="preserve"> </w:t>
      </w:r>
      <w:r>
        <w:t>შეტყობინებებში</w:t>
      </w:r>
      <w:r>
        <w:t xml:space="preserve"> </w:t>
      </w:r>
      <w:r>
        <w:t>არსებული</w:t>
      </w:r>
      <w:r>
        <w:t xml:space="preserve"> </w:t>
      </w:r>
      <w:r>
        <w:t>თარიღის</w:t>
      </w:r>
      <w:r>
        <w:t xml:space="preserve"> </w:t>
      </w:r>
      <w:r>
        <w:t>ველის</w:t>
      </w:r>
      <w:r>
        <w:t xml:space="preserve"> </w:t>
      </w:r>
      <w:r>
        <w:t>მნიშვნელობა</w:t>
      </w:r>
      <w:r>
        <w:t xml:space="preserve"> </w:t>
      </w:r>
      <w:r>
        <w:t>შეტყობინების</w:t>
      </w:r>
      <w:r>
        <w:t xml:space="preserve"> </w:t>
      </w:r>
      <w:r>
        <w:t>დამუშავებამდე</w:t>
      </w:r>
      <w:r>
        <w:t xml:space="preserve"> </w:t>
      </w:r>
      <w:r>
        <w:t>და</w:t>
      </w:r>
      <w:r>
        <w:t xml:space="preserve"> </w:t>
      </w:r>
      <w:r>
        <w:t>შეადაროს</w:t>
      </w:r>
      <w:r>
        <w:t xml:space="preserve"> </w:t>
      </w:r>
      <w:r>
        <w:t>საკუთარ</w:t>
      </w:r>
      <w:r>
        <w:t xml:space="preserve"> </w:t>
      </w:r>
      <w:r>
        <w:t>სისტემაში</w:t>
      </w:r>
      <w:r>
        <w:t xml:space="preserve"> </w:t>
      </w:r>
      <w:r>
        <w:t>დაფიქსირებულ</w:t>
      </w:r>
      <w:r>
        <w:t xml:space="preserve"> </w:t>
      </w:r>
      <w:r>
        <w:t>დროს</w:t>
      </w:r>
      <w:r>
        <w:t xml:space="preserve">. </w:t>
      </w:r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მიღებულ</w:t>
      </w:r>
      <w:r>
        <w:t xml:space="preserve"> </w:t>
      </w:r>
      <w:r>
        <w:t>შეტყობინებაში</w:t>
      </w:r>
      <w:r>
        <w:t xml:space="preserve"> </w:t>
      </w:r>
      <w:r>
        <w:t>დაფიქსირებული</w:t>
      </w:r>
      <w:r>
        <w:t xml:space="preserve"> </w:t>
      </w:r>
      <w:r>
        <w:t>დრო</w:t>
      </w:r>
      <w:r>
        <w:t xml:space="preserve"> </w:t>
      </w:r>
      <w:r>
        <w:t>უფრო</w:t>
      </w:r>
      <w:r>
        <w:t xml:space="preserve"> </w:t>
      </w:r>
      <w:r>
        <w:t>მეტია</w:t>
      </w:r>
      <w:r>
        <w:t xml:space="preserve">, </w:t>
      </w:r>
      <w:r>
        <w:t>ვიდრე</w:t>
      </w:r>
      <w:r>
        <w:t xml:space="preserve"> </w:t>
      </w:r>
      <w:r>
        <w:t>თავად</w:t>
      </w:r>
      <w:r>
        <w:t xml:space="preserve"> </w:t>
      </w:r>
      <w:r>
        <w:t>მონაწილის</w:t>
      </w:r>
      <w:r>
        <w:t xml:space="preserve"> </w:t>
      </w:r>
      <w:r>
        <w:t>სისტემაში</w:t>
      </w:r>
      <w:r>
        <w:t xml:space="preserve"> </w:t>
      </w:r>
      <w:r>
        <w:t>დაფიქსირებული</w:t>
      </w:r>
      <w:r>
        <w:t xml:space="preserve"> </w:t>
      </w:r>
      <w:r>
        <w:t>დრო</w:t>
      </w:r>
      <w:r>
        <w:t xml:space="preserve"> </w:t>
      </w:r>
      <w:r>
        <w:t>და</w:t>
      </w:r>
      <w:r>
        <w:t xml:space="preserve"> </w:t>
      </w:r>
      <w:r>
        <w:t>აღნიშნული</w:t>
      </w:r>
      <w:r>
        <w:t xml:space="preserve"> </w:t>
      </w:r>
      <w:r>
        <w:t>სხვაობა</w:t>
      </w:r>
      <w:r>
        <w:t xml:space="preserve"> 2 (</w:t>
      </w:r>
      <w:r>
        <w:t>ორ</w:t>
      </w:r>
      <w:r>
        <w:t xml:space="preserve">) </w:t>
      </w:r>
      <w:r>
        <w:t>წამს</w:t>
      </w:r>
      <w:r>
        <w:t xml:space="preserve"> </w:t>
      </w:r>
      <w:r>
        <w:t>აღემატება</w:t>
      </w:r>
      <w:r>
        <w:t xml:space="preserve">, </w:t>
      </w:r>
      <w:r>
        <w:t>მოქმედებს</w:t>
      </w:r>
      <w:r>
        <w:t xml:space="preserve"> </w:t>
      </w:r>
      <w:r>
        <w:t>შემდეგი</w:t>
      </w:r>
      <w:r>
        <w:t xml:space="preserve"> </w:t>
      </w:r>
      <w:r>
        <w:t>წესი</w:t>
      </w:r>
      <w:r>
        <w:t xml:space="preserve">, </w:t>
      </w:r>
      <w:r>
        <w:t>შეტყობინება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დამუშავდეს</w:t>
      </w:r>
      <w:r>
        <w:t xml:space="preserve">, </w:t>
      </w:r>
      <w:r>
        <w:t>თუ</w:t>
      </w:r>
      <w:r>
        <w:t xml:space="preserve"> </w:t>
      </w:r>
      <w:r>
        <w:t>საქართველოს</w:t>
      </w:r>
      <w:r>
        <w:t xml:space="preserve"> </w:t>
      </w:r>
      <w:r>
        <w:t>ეროვნული</w:t>
      </w:r>
      <w:r>
        <w:t xml:space="preserve"> </w:t>
      </w:r>
      <w:r>
        <w:t>ბანკის</w:t>
      </w:r>
      <w:r>
        <w:t xml:space="preserve"> </w:t>
      </w:r>
      <w:r>
        <w:t>მიერ</w:t>
      </w:r>
      <w:r>
        <w:t xml:space="preserve"> </w:t>
      </w:r>
      <w:r>
        <w:t>სხვა</w:t>
      </w:r>
      <w:r>
        <w:t xml:space="preserve"> </w:t>
      </w:r>
      <w:r>
        <w:t>რამ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დადგენილი</w:t>
      </w:r>
      <w:r>
        <w:t>.</w:t>
      </w:r>
    </w:p>
    <w:p w14:paraId="245559AB" w14:textId="77777777" w:rsidR="00755EC2" w:rsidRDefault="00F52428">
      <w:r>
        <w:rPr>
          <w:b/>
          <w:bCs/>
        </w:rPr>
        <w:lastRenderedPageBreak/>
        <w:t>აუცილებელია</w:t>
      </w:r>
      <w:r>
        <w:t xml:space="preserve"> </w:t>
      </w:r>
      <w:r>
        <w:t>ელექტრონული</w:t>
      </w:r>
      <w:r>
        <w:t xml:space="preserve"> </w:t>
      </w:r>
      <w:r>
        <w:t>შტაპის</w:t>
      </w:r>
      <w:r>
        <w:t xml:space="preserve"> </w:t>
      </w:r>
      <w:proofErr w:type="spellStart"/>
      <w:r>
        <w:t>შემოწმების</w:t>
      </w:r>
      <w:proofErr w:type="spellEnd"/>
      <w:r>
        <w:t xml:space="preserve"> </w:t>
      </w:r>
      <w:proofErr w:type="spellStart"/>
      <w:r>
        <w:t>პროცესში</w:t>
      </w:r>
      <w:proofErr w:type="spellEnd"/>
      <w:r>
        <w:t xml:space="preserve"> </w:t>
      </w:r>
      <w:proofErr w:type="spellStart"/>
      <w:r>
        <w:t>შემოწდეს</w:t>
      </w:r>
      <w:proofErr w:type="spellEnd"/>
      <w:r>
        <w:t xml:space="preserve"> </w:t>
      </w:r>
      <w:hyperlink w:anchor="ETSI_EN_319_102-1">
        <w:r>
          <w:rPr>
            <w:color w:val="0000FF"/>
            <w:u w:val="single"/>
          </w:rPr>
          <w:t>[ETSI EN 319 102-1]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r>
        <w:t>განსაზღვრული</w:t>
      </w:r>
      <w:r>
        <w:t xml:space="preserve"> </w:t>
      </w:r>
      <w:r>
        <w:t>ყველა</w:t>
      </w:r>
      <w:r>
        <w:t xml:space="preserve"> </w:t>
      </w:r>
      <w:r>
        <w:t>კრიტერიუმი</w:t>
      </w:r>
      <w:r>
        <w:t xml:space="preserve">. </w:t>
      </w:r>
      <w:r>
        <w:rPr>
          <w:b/>
          <w:bCs/>
        </w:rPr>
        <w:t>აუცილებელლია</w:t>
      </w:r>
      <w:r>
        <w:t xml:space="preserve"> </w:t>
      </w:r>
      <w:proofErr w:type="spellStart"/>
      <w:r>
        <w:t>სერტიფიკატების</w:t>
      </w:r>
      <w:proofErr w:type="spellEnd"/>
      <w:r>
        <w:t xml:space="preserve"> </w:t>
      </w:r>
      <w:proofErr w:type="spellStart"/>
      <w:r>
        <w:t>დასაშვებობა</w:t>
      </w:r>
      <w:proofErr w:type="spellEnd"/>
      <w:r>
        <w:t xml:space="preserve"> </w:t>
      </w:r>
      <w:proofErr w:type="spellStart"/>
      <w:r>
        <w:t>განისაზღვრებოდეს</w:t>
      </w:r>
      <w:proofErr w:type="spellEnd"/>
      <w:r>
        <w:t xml:space="preserve"> </w:t>
      </w:r>
      <w:hyperlink w:anchor="CH_CertificateCheckRequire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3.6, "</w:t>
        </w:r>
        <w:proofErr w:type="spellStart"/>
        <w:r>
          <w:rPr>
            <w:color w:val="0000FF"/>
            <w:u w:val="single"/>
          </w:rPr>
          <w:t>ზოგადი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მოთხოვნები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სერტიფიკატების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შემოწმების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პროცესის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მიმართ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795DBBB3" w14:textId="77777777" w:rsidR="00755EC2" w:rsidRDefault="00F52428">
      <w:pPr>
        <w:pStyle w:val="Heading2"/>
      </w:pPr>
      <w:bookmarkStart w:id="44" w:name="X7159d1987a1d0dbf232c4d9ceefba5dd0ef686d"/>
      <w:bookmarkStart w:id="45" w:name="_Toc217321214"/>
      <w:bookmarkEnd w:id="42"/>
      <w:r>
        <w:t>4.4</w:t>
      </w:r>
      <w:r>
        <w:tab/>
      </w:r>
      <w:r>
        <w:t>ენებისა</w:t>
      </w:r>
      <w:r>
        <w:t xml:space="preserve"> </w:t>
      </w:r>
      <w:r>
        <w:t>და</w:t>
      </w:r>
      <w:r>
        <w:t xml:space="preserve"> </w:t>
      </w:r>
      <w:r>
        <w:t>რეგიონების</w:t>
      </w:r>
      <w:r>
        <w:t xml:space="preserve"> </w:t>
      </w:r>
      <w:r>
        <w:t>გამოყენება</w:t>
      </w:r>
      <w:bookmarkEnd w:id="45"/>
    </w:p>
    <w:p w14:paraId="1BF6C647" w14:textId="77777777" w:rsidR="00755EC2" w:rsidRDefault="00F52428">
      <w:r>
        <w:rPr>
          <w:b/>
          <w:bCs/>
        </w:rPr>
        <w:t>უმჯობესია</w:t>
      </w:r>
      <w:r>
        <w:t xml:space="preserve">, API </w:t>
      </w:r>
      <w:r>
        <w:t>კლიენტმა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გადასცეს</w:t>
      </w:r>
      <w:r>
        <w:t xml:space="preserve"> Accept-Language </w:t>
      </w:r>
      <w:r>
        <w:t>სათაური</w:t>
      </w:r>
      <w:r>
        <w:t xml:space="preserve">, </w:t>
      </w:r>
      <w:r>
        <w:t>რომელიც</w:t>
      </w:r>
      <w:r>
        <w:t xml:space="preserve"> </w:t>
      </w:r>
      <w:r>
        <w:t>თითოეული</w:t>
      </w:r>
      <w:r>
        <w:t xml:space="preserve"> </w:t>
      </w:r>
      <w:r>
        <w:t>მოთხოვნის</w:t>
      </w:r>
      <w:r>
        <w:t xml:space="preserve"> </w:t>
      </w:r>
      <w:r>
        <w:t>შემთხვევაში</w:t>
      </w:r>
      <w:r>
        <w:t xml:space="preserve"> </w:t>
      </w:r>
      <w:r>
        <w:t>მიუთითებს</w:t>
      </w:r>
      <w:r>
        <w:t xml:space="preserve"> </w:t>
      </w:r>
      <w:r>
        <w:t>იმას</w:t>
      </w:r>
      <w:r>
        <w:t xml:space="preserve">, </w:t>
      </w:r>
      <w:r>
        <w:t>რომელ</w:t>
      </w:r>
      <w:r>
        <w:t xml:space="preserve"> </w:t>
      </w:r>
      <w:r>
        <w:t>ენებს</w:t>
      </w:r>
      <w:r>
        <w:t xml:space="preserve"> </w:t>
      </w:r>
      <w:r>
        <w:t>ანიჭებს</w:t>
      </w:r>
      <w:r>
        <w:t xml:space="preserve"> </w:t>
      </w:r>
      <w:r>
        <w:t>უპირატესობას</w:t>
      </w:r>
      <w:r>
        <w:t xml:space="preserve"> </w:t>
      </w:r>
      <w:r>
        <w:t>სმმ</w:t>
      </w:r>
      <w:r>
        <w:t xml:space="preserve">. </w:t>
      </w:r>
      <w:r>
        <w:t>სათაური</w:t>
      </w:r>
      <w:r>
        <w:t xml:space="preserve"> PSU-Accept-Language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იქნას</w:t>
      </w:r>
      <w:r>
        <w:t xml:space="preserve"> </w:t>
      </w:r>
      <w:r>
        <w:t>გამოყენებული</w:t>
      </w:r>
      <w:r>
        <w:t xml:space="preserve"> </w:t>
      </w:r>
      <w:r>
        <w:t>ამგვარი</w:t>
      </w:r>
      <w:r>
        <w:t xml:space="preserve"> </w:t>
      </w:r>
      <w:r>
        <w:t>უპირატესობის</w:t>
      </w:r>
      <w:r>
        <w:t xml:space="preserve"> </w:t>
      </w:r>
      <w:r>
        <w:t>დასადგენად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მიერ</w:t>
      </w:r>
      <w:r>
        <w:t xml:space="preserve">. </w:t>
      </w:r>
      <w:r>
        <w:t>მიუხედავად</w:t>
      </w:r>
      <w:r>
        <w:t xml:space="preserve"> </w:t>
      </w:r>
      <w:r>
        <w:t>ამისა</w:t>
      </w:r>
      <w:r>
        <w:t xml:space="preserve">, API </w:t>
      </w:r>
      <w:r>
        <w:t>კლიენტმა</w:t>
      </w:r>
      <w:r>
        <w:t xml:space="preserve"> </w:t>
      </w:r>
      <w:r>
        <w:rPr>
          <w:b/>
          <w:bCs/>
        </w:rPr>
        <w:t>შესაძლოა</w:t>
      </w:r>
      <w:r>
        <w:t xml:space="preserve"> API </w:t>
      </w:r>
      <w:r>
        <w:t>კლიენტმა</w:t>
      </w:r>
      <w:r>
        <w:t xml:space="preserve"> </w:t>
      </w:r>
      <w:r>
        <w:t>მხედველობაში</w:t>
      </w:r>
      <w:r>
        <w:t xml:space="preserve"> </w:t>
      </w:r>
      <w:r>
        <w:t>მიიღოს</w:t>
      </w:r>
      <w:r>
        <w:t xml:space="preserve"> </w:t>
      </w:r>
      <w:r>
        <w:t>მომხმარებლის</w:t>
      </w:r>
      <w:r>
        <w:t xml:space="preserve"> </w:t>
      </w:r>
      <w:r>
        <w:t>ენა</w:t>
      </w:r>
      <w:r>
        <w:t xml:space="preserve"> Accept-Language </w:t>
      </w:r>
      <w:r>
        <w:t>მნიშვნელობების</w:t>
      </w:r>
      <w:r>
        <w:t xml:space="preserve"> </w:t>
      </w:r>
      <w:r>
        <w:t>დასადგენად</w:t>
      </w:r>
      <w:r>
        <w:t>.</w:t>
      </w:r>
    </w:p>
    <w:p w14:paraId="65215C32" w14:textId="77777777" w:rsidR="00755EC2" w:rsidRDefault="00F52428">
      <w:r>
        <w:t>ეს</w:t>
      </w:r>
      <w:r>
        <w:t xml:space="preserve"> </w:t>
      </w:r>
      <w:r>
        <w:t>დოკუმენტი</w:t>
      </w:r>
      <w:r>
        <w:t xml:space="preserve"> </w:t>
      </w:r>
      <w:r>
        <w:t>არ</w:t>
      </w:r>
      <w:r>
        <w:t xml:space="preserve"> </w:t>
      </w:r>
      <w:r>
        <w:t>აწესებს</w:t>
      </w:r>
      <w:r>
        <w:t xml:space="preserve"> </w:t>
      </w:r>
      <w:r>
        <w:t>რაიმე</w:t>
      </w:r>
      <w:r>
        <w:t xml:space="preserve"> </w:t>
      </w:r>
      <w:r>
        <w:t>დამატებით</w:t>
      </w:r>
      <w:r>
        <w:t xml:space="preserve"> </w:t>
      </w:r>
      <w:r>
        <w:t>შეზღუდვას</w:t>
      </w:r>
      <w:r>
        <w:t xml:space="preserve"> Accept-Language-</w:t>
      </w:r>
      <w:r>
        <w:t>ში</w:t>
      </w:r>
      <w:r>
        <w:t xml:space="preserve"> </w:t>
      </w:r>
      <w:r>
        <w:t>გადმოცემულ</w:t>
      </w:r>
      <w:r>
        <w:t xml:space="preserve"> </w:t>
      </w:r>
      <w:r>
        <w:t>მნიშვნელობებზე</w:t>
      </w:r>
      <w:r>
        <w:t xml:space="preserve">. </w:t>
      </w:r>
      <w:r>
        <w:t>ძალაშია</w:t>
      </w:r>
      <w:r>
        <w:t xml:space="preserve"> </w:t>
      </w:r>
      <w:r>
        <w:t>მხოლოდ</w:t>
      </w:r>
      <w:r>
        <w:t xml:space="preserve"> </w:t>
      </w:r>
      <w:r>
        <w:t>ის</w:t>
      </w:r>
      <w:r>
        <w:t xml:space="preserve"> </w:t>
      </w:r>
      <w:r>
        <w:t>დათქმები</w:t>
      </w:r>
      <w:r>
        <w:t xml:space="preserve"> </w:t>
      </w:r>
      <w:r>
        <w:t>და</w:t>
      </w:r>
      <w:r>
        <w:t xml:space="preserve"> </w:t>
      </w:r>
      <w:r>
        <w:t>შეზღუდვები</w:t>
      </w:r>
      <w:r>
        <w:t xml:space="preserve">, </w:t>
      </w:r>
      <w:r>
        <w:t>რომლებიც</w:t>
      </w:r>
      <w:r>
        <w:t xml:space="preserve"> HTTP </w:t>
      </w:r>
      <w:r>
        <w:t>პროტოკოლის</w:t>
      </w:r>
      <w:r>
        <w:t xml:space="preserve"> </w:t>
      </w:r>
      <w:r>
        <w:t>განმსაზღვრელი</w:t>
      </w:r>
      <w:r>
        <w:t xml:space="preserve"> </w:t>
      </w:r>
      <w:r>
        <w:t>სტანდარტებითაა</w:t>
      </w:r>
      <w:r>
        <w:t xml:space="preserve"> </w:t>
      </w:r>
      <w:r>
        <w:t>დადგენილი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დაამუშავოს</w:t>
      </w:r>
      <w:r>
        <w:t xml:space="preserve"> Accept-Language </w:t>
      </w:r>
      <w:r>
        <w:t>სათაური</w:t>
      </w:r>
      <w:r>
        <w:t xml:space="preserve"> </w:t>
      </w:r>
      <w:r>
        <w:t>აღნიშნული</w:t>
      </w:r>
      <w:r>
        <w:t xml:space="preserve"> </w:t>
      </w:r>
      <w:r>
        <w:t>წესების</w:t>
      </w:r>
      <w:r>
        <w:t xml:space="preserve"> </w:t>
      </w:r>
      <w:r>
        <w:t>შესაბამისად</w:t>
      </w:r>
      <w:r>
        <w:t>.</w:t>
      </w:r>
    </w:p>
    <w:p w14:paraId="4BDAD22A" w14:textId="77777777" w:rsidR="00755EC2" w:rsidRDefault="00F52428">
      <w:r>
        <w:t>თუ</w:t>
      </w:r>
      <w:r>
        <w:t xml:space="preserve"> Accept-Language </w:t>
      </w:r>
      <w:r>
        <w:t>მითითებული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, </w:t>
      </w:r>
      <w:r>
        <w:t>მაგრამ</w:t>
      </w:r>
      <w:r>
        <w:t xml:space="preserve"> </w:t>
      </w:r>
      <w:r>
        <w:t>ამსმპ</w:t>
      </w:r>
      <w:r>
        <w:t>-</w:t>
      </w:r>
      <w:r>
        <w:t>სათვის</w:t>
      </w:r>
      <w:r>
        <w:t xml:space="preserve"> </w:t>
      </w:r>
      <w:r>
        <w:t>ცნობილია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სასურველი</w:t>
      </w:r>
      <w:r>
        <w:t xml:space="preserve"> </w:t>
      </w:r>
      <w:r>
        <w:t>ენის</w:t>
      </w:r>
      <w:r>
        <w:t xml:space="preserve"> </w:t>
      </w:r>
      <w:r>
        <w:t>შესახებ</w:t>
      </w:r>
      <w:r>
        <w:t xml:space="preserve"> (</w:t>
      </w:r>
      <w:r>
        <w:t>მაგ</w:t>
      </w:r>
      <w:r>
        <w:t xml:space="preserve">. </w:t>
      </w:r>
      <w:r>
        <w:t>მომხმარებელმა</w:t>
      </w:r>
      <w:r>
        <w:t xml:space="preserve"> </w:t>
      </w:r>
      <w:r>
        <w:t>ცხადად</w:t>
      </w:r>
      <w:r>
        <w:t xml:space="preserve"> </w:t>
      </w:r>
      <w:r>
        <w:t>გადართო</w:t>
      </w:r>
      <w:r>
        <w:t xml:space="preserve"> </w:t>
      </w:r>
      <w:r>
        <w:t>ენა</w:t>
      </w:r>
      <w:r>
        <w:t xml:space="preserve"> </w:t>
      </w:r>
      <w:r>
        <w:t>მომხმარებლის</w:t>
      </w:r>
      <w:r>
        <w:t xml:space="preserve"> </w:t>
      </w:r>
      <w:r>
        <w:t>ძლიერი</w:t>
      </w:r>
      <w:r>
        <w:t xml:space="preserve"> </w:t>
      </w:r>
      <w:r>
        <w:t>ავთენტიფიკაციის</w:t>
      </w:r>
      <w:r>
        <w:t xml:space="preserve"> </w:t>
      </w:r>
      <w:r>
        <w:t>ეკრანზე</w:t>
      </w:r>
      <w:r>
        <w:t xml:space="preserve">, </w:t>
      </w:r>
      <w:r>
        <w:t>ამსმპ</w:t>
      </w:r>
      <w:r>
        <w:t>-</w:t>
      </w:r>
      <w:r>
        <w:t>სათვის</w:t>
      </w:r>
      <w:r>
        <w:t xml:space="preserve"> </w:t>
      </w:r>
      <w:r>
        <w:t>ცნობილია</w:t>
      </w:r>
      <w:r>
        <w:t xml:space="preserve"> </w:t>
      </w:r>
      <w:r>
        <w:t>რომელ</w:t>
      </w:r>
      <w:r>
        <w:t xml:space="preserve"> </w:t>
      </w:r>
      <w:r>
        <w:t>ენაზე</w:t>
      </w:r>
      <w:r>
        <w:t xml:space="preserve"> </w:t>
      </w:r>
      <w:r>
        <w:t>იყენებს</w:t>
      </w:r>
      <w:r>
        <w:t xml:space="preserve"> </w:t>
      </w:r>
      <w:r>
        <w:t>ინტერნეტ</w:t>
      </w:r>
      <w:r>
        <w:t>-</w:t>
      </w:r>
      <w:r>
        <w:t>ბანკს</w:t>
      </w:r>
      <w:r>
        <w:t xml:space="preserve"> </w:t>
      </w:r>
      <w:r>
        <w:t>სმმ</w:t>
      </w:r>
      <w:r>
        <w:t xml:space="preserve">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 xml:space="preserve">.) </w:t>
      </w:r>
      <w:r>
        <w:rPr>
          <w:b/>
          <w:bCs/>
        </w:rPr>
        <w:t>უმჯობესია</w:t>
      </w:r>
      <w:r>
        <w:t xml:space="preserve"> </w:t>
      </w:r>
      <w:r>
        <w:t>ამსმპ</w:t>
      </w:r>
      <w:r>
        <w:t xml:space="preserve"> </w:t>
      </w:r>
      <w:r>
        <w:t>დაეყრდნოს</w:t>
      </w:r>
      <w:r>
        <w:t xml:space="preserve"> </w:t>
      </w:r>
      <w:r>
        <w:t>აღნიშნულ</w:t>
      </w:r>
      <w:r>
        <w:t xml:space="preserve"> </w:t>
      </w:r>
      <w:r>
        <w:t>ცოდნას</w:t>
      </w:r>
      <w:r>
        <w:t xml:space="preserve"> </w:t>
      </w:r>
      <w:r>
        <w:t>იმის</w:t>
      </w:r>
      <w:r>
        <w:t xml:space="preserve"> </w:t>
      </w:r>
      <w:r>
        <w:t>დასადგენად</w:t>
      </w:r>
      <w:r>
        <w:t xml:space="preserve">, </w:t>
      </w:r>
      <w:r>
        <w:t>რა</w:t>
      </w:r>
      <w:r>
        <w:t xml:space="preserve"> </w:t>
      </w:r>
      <w:r>
        <w:t>ენაზე</w:t>
      </w:r>
      <w:r>
        <w:t xml:space="preserve"> </w:t>
      </w:r>
      <w:r>
        <w:t>სურს</w:t>
      </w:r>
      <w:r>
        <w:t xml:space="preserve"> </w:t>
      </w:r>
      <w:r>
        <w:t>კომუნიკაცია</w:t>
      </w:r>
      <w:r>
        <w:t xml:space="preserve"> </w:t>
      </w:r>
      <w:r>
        <w:t>სმმ</w:t>
      </w:r>
      <w:r>
        <w:t>-</w:t>
      </w:r>
      <w:r>
        <w:t>ს</w:t>
      </w:r>
      <w:r>
        <w:t xml:space="preserve">. </w:t>
      </w:r>
      <w:r>
        <w:t>სხვა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იგულისხმოს</w:t>
      </w:r>
      <w:r>
        <w:t xml:space="preserve"> </w:t>
      </w:r>
      <w:r>
        <w:t>ქართული</w:t>
      </w:r>
      <w:r>
        <w:t xml:space="preserve"> </w:t>
      </w:r>
      <w:r>
        <w:t>ენა</w:t>
      </w:r>
      <w:r>
        <w:t xml:space="preserve">, </w:t>
      </w:r>
      <w:r>
        <w:t>რეგიონი</w:t>
      </w:r>
      <w:r>
        <w:t xml:space="preserve"> - </w:t>
      </w:r>
      <w:r>
        <w:t>საქართველო</w:t>
      </w:r>
      <w:r>
        <w:t>.</w:t>
      </w:r>
    </w:p>
    <w:p w14:paraId="24BD7398" w14:textId="77777777" w:rsidR="00755EC2" w:rsidRDefault="00F52428">
      <w:r>
        <w:rPr>
          <w:b/>
          <w:bCs/>
        </w:rPr>
        <w:t>უმჯობესია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</w:t>
      </w:r>
      <w:r>
        <w:t>სათაური</w:t>
      </w:r>
      <w:r>
        <w:t xml:space="preserve"> Content-Language. </w:t>
      </w:r>
      <w:r>
        <w:t>თუ</w:t>
      </w:r>
      <w:r>
        <w:t xml:space="preserve"> </w:t>
      </w:r>
      <w:r>
        <w:t>აღნიშნული</w:t>
      </w:r>
      <w:r>
        <w:t xml:space="preserve"> </w:t>
      </w:r>
      <w:r>
        <w:t>სათაური</w:t>
      </w:r>
      <w:r>
        <w:t xml:space="preserve"> </w:t>
      </w:r>
      <w:r>
        <w:t>არ</w:t>
      </w:r>
      <w:r>
        <w:t xml:space="preserve"> </w:t>
      </w:r>
      <w:r>
        <w:t>დაბრუნდება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API </w:t>
      </w:r>
      <w:r>
        <w:t>კლიენტმა</w:t>
      </w:r>
      <w:r>
        <w:t xml:space="preserve"> </w:t>
      </w:r>
      <w:r>
        <w:t>იგულისხმოს</w:t>
      </w:r>
      <w:r>
        <w:t xml:space="preserve"> </w:t>
      </w:r>
      <w:r>
        <w:t>ქართული</w:t>
      </w:r>
      <w:r>
        <w:t xml:space="preserve"> </w:t>
      </w:r>
      <w:r>
        <w:t>ენა</w:t>
      </w:r>
      <w:r>
        <w:t xml:space="preserve">, </w:t>
      </w:r>
      <w:r>
        <w:t>რეგიონი</w:t>
      </w:r>
      <w:r>
        <w:t xml:space="preserve"> - </w:t>
      </w:r>
      <w:r>
        <w:t>საქართველო</w:t>
      </w:r>
      <w:r>
        <w:t>.</w:t>
      </w:r>
    </w:p>
    <w:p w14:paraId="13085BFF" w14:textId="77777777" w:rsidR="00755EC2" w:rsidRDefault="00F52428">
      <w:pPr>
        <w:pStyle w:val="Heading2"/>
      </w:pPr>
      <w:bookmarkStart w:id="46" w:name="X661ba0706a76f0089aeac75d0bda783a146866c"/>
      <w:bookmarkStart w:id="47" w:name="_Toc217321215"/>
      <w:bookmarkEnd w:id="44"/>
      <w:r>
        <w:t>4.5</w:t>
      </w:r>
      <w:r>
        <w:tab/>
      </w:r>
      <w:r>
        <w:t>მოთხოვნების</w:t>
      </w:r>
      <w:r>
        <w:t xml:space="preserve"> </w:t>
      </w:r>
      <w:r>
        <w:t>უნიკალურობა</w:t>
      </w:r>
      <w:r>
        <w:t xml:space="preserve"> </w:t>
      </w:r>
      <w:r>
        <w:t>და</w:t>
      </w:r>
      <w:r>
        <w:t xml:space="preserve"> </w:t>
      </w:r>
      <w:r>
        <w:t>იდემპოტენტურობა</w:t>
      </w:r>
      <w:bookmarkEnd w:id="47"/>
    </w:p>
    <w:p w14:paraId="42BE0DF1" w14:textId="77777777" w:rsidR="00755EC2" w:rsidRDefault="00F52428">
      <w:r>
        <w:t>ყველა</w:t>
      </w:r>
      <w:r>
        <w:t xml:space="preserve"> API </w:t>
      </w:r>
      <w:r>
        <w:t>მოთხოვნას</w:t>
      </w:r>
      <w:r>
        <w:t xml:space="preserve">, </w:t>
      </w:r>
      <w:r>
        <w:t>რომელიც</w:t>
      </w:r>
      <w:r>
        <w:t xml:space="preserve"> </w:t>
      </w:r>
      <w:r>
        <w:t>აღწერილია</w:t>
      </w:r>
      <w:r>
        <w:t xml:space="preserve"> </w:t>
      </w:r>
      <w:r>
        <w:t>ამ</w:t>
      </w:r>
      <w:r>
        <w:t xml:space="preserve"> </w:t>
      </w:r>
      <w:r>
        <w:t>დოკუმენტით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მიჰყვებოდეს</w:t>
      </w:r>
      <w:r>
        <w:t xml:space="preserve"> HTTP </w:t>
      </w:r>
      <w:r>
        <w:t>თავსართი</w:t>
      </w:r>
      <w:r>
        <w:t xml:space="preserve"> X-Request-ID, </w:t>
      </w:r>
      <w:r>
        <w:t>რომელიც</w:t>
      </w:r>
      <w:r>
        <w:t xml:space="preserve"> </w:t>
      </w:r>
      <w:r>
        <w:t>არის</w:t>
      </w:r>
      <w:r>
        <w:t xml:space="preserve"> UUID </w:t>
      </w:r>
      <w:r>
        <w:t>ტიპის</w:t>
      </w:r>
      <w:r>
        <w:t xml:space="preserve">. </w:t>
      </w:r>
      <w:r>
        <w:t>აღნიშნული</w:t>
      </w:r>
      <w:r>
        <w:t xml:space="preserve"> </w:t>
      </w:r>
      <w:r>
        <w:t>თავსართის</w:t>
      </w:r>
      <w:r>
        <w:t xml:space="preserve"> </w:t>
      </w:r>
      <w:r>
        <w:t>დანიშნულებაა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გაარჩიოს</w:t>
      </w:r>
      <w:r>
        <w:t xml:space="preserve">, </w:t>
      </w:r>
      <w:r>
        <w:t>მოთხოვნა</w:t>
      </w:r>
      <w:r>
        <w:t xml:space="preserve"> </w:t>
      </w:r>
      <w:r>
        <w:t>განმეორებადია</w:t>
      </w:r>
      <w:r>
        <w:t xml:space="preserve"> </w:t>
      </w:r>
      <w:r>
        <w:t>თუ</w:t>
      </w:r>
      <w:r>
        <w:t xml:space="preserve"> </w:t>
      </w:r>
      <w:r>
        <w:t>არა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აღნიშნული</w:t>
      </w:r>
      <w:r>
        <w:t xml:space="preserve"> </w:t>
      </w:r>
      <w:proofErr w:type="spellStart"/>
      <w:r>
        <w:t>თავსართის</w:t>
      </w:r>
      <w:proofErr w:type="spellEnd"/>
      <w:r>
        <w:t xml:space="preserve"> </w:t>
      </w:r>
      <w:proofErr w:type="spellStart"/>
      <w:r>
        <w:t>დამუშავება</w:t>
      </w:r>
      <w:proofErr w:type="spellEnd"/>
      <w:r>
        <w:t xml:space="preserve"> </w:t>
      </w:r>
      <w:proofErr w:type="spellStart"/>
      <w:r>
        <w:t>მოხდეს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1029BB42" w14:textId="77777777" w:rsidR="00755EC2" w:rsidRDefault="00F52428">
      <w:pPr>
        <w:pStyle w:val="Heading2"/>
      </w:pPr>
      <w:bookmarkStart w:id="48" w:name="CH_APIResourcesAndTransactions"/>
      <w:bookmarkStart w:id="49" w:name="_Toc217321216"/>
      <w:bookmarkEnd w:id="46"/>
      <w:r>
        <w:t>4.6</w:t>
      </w:r>
      <w:r>
        <w:tab/>
        <w:t xml:space="preserve">API </w:t>
      </w:r>
      <w:r>
        <w:t>რესურსები</w:t>
      </w:r>
      <w:r>
        <w:t xml:space="preserve"> </w:t>
      </w:r>
      <w:r>
        <w:t>და</w:t>
      </w:r>
      <w:r>
        <w:t xml:space="preserve"> </w:t>
      </w:r>
      <w:r>
        <w:t>ტრანზაქციის</w:t>
      </w:r>
      <w:r>
        <w:t xml:space="preserve"> </w:t>
      </w:r>
      <w:r>
        <w:t>ცნება</w:t>
      </w:r>
      <w:bookmarkEnd w:id="49"/>
    </w:p>
    <w:p w14:paraId="2C018B40" w14:textId="77777777" w:rsidR="00755EC2" w:rsidRDefault="00F52428"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მიზნებისათვის</w:t>
      </w:r>
      <w:r>
        <w:t xml:space="preserve"> API </w:t>
      </w:r>
      <w:r>
        <w:t>რესურსი</w:t>
      </w:r>
      <w:r>
        <w:t xml:space="preserve"> </w:t>
      </w:r>
      <w:r>
        <w:t>იქმნება</w:t>
      </w:r>
      <w:r>
        <w:t xml:space="preserve"> HTTP POST </w:t>
      </w:r>
      <w:r>
        <w:t>მოთხოვნის</w:t>
      </w:r>
      <w:r>
        <w:t xml:space="preserve"> </w:t>
      </w:r>
      <w:r>
        <w:t>შედეგად</w:t>
      </w:r>
      <w:r>
        <w:t xml:space="preserve">, </w:t>
      </w:r>
      <w:r>
        <w:t>რომელიც</w:t>
      </w:r>
      <w:r>
        <w:t xml:space="preserve"> </w:t>
      </w:r>
      <w:r>
        <w:t>მიმართულია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API-</w:t>
      </w:r>
      <w:r>
        <w:t>ს</w:t>
      </w:r>
      <w:r>
        <w:t xml:space="preserve"> </w:t>
      </w:r>
      <w:r>
        <w:t>კონკრეტულ</w:t>
      </w:r>
      <w:r>
        <w:t xml:space="preserve"> </w:t>
      </w:r>
      <w:r>
        <w:t>ბოლოწერტილზე</w:t>
      </w:r>
      <w:r>
        <w:t xml:space="preserve"> </w:t>
      </w:r>
      <w:r>
        <w:t>და</w:t>
      </w:r>
      <w:r>
        <w:t xml:space="preserve"> </w:t>
      </w:r>
      <w:r>
        <w:t>შექმნილია</w:t>
      </w:r>
      <w:r>
        <w:t xml:space="preserve"> </w:t>
      </w:r>
      <w:r>
        <w:t>ახალი</w:t>
      </w:r>
      <w:r>
        <w:t xml:space="preserve"> </w:t>
      </w:r>
      <w:r>
        <w:t>ობიექტი</w:t>
      </w:r>
      <w:r>
        <w:t xml:space="preserve"> (</w:t>
      </w:r>
      <w:r>
        <w:t>მაგ</w:t>
      </w:r>
      <w:r>
        <w:t xml:space="preserve">.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ინიციირება</w:t>
      </w:r>
      <w:proofErr w:type="spellEnd"/>
      <w:r>
        <w:t xml:space="preserve"> </w:t>
      </w:r>
      <w:hyperlink w:anchor="GBA-oFA-IG-PIS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-IG-PIS]</w:t>
        </w:r>
      </w:hyperlink>
      <w:r>
        <w:t xml:space="preserve"> 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, </w:t>
      </w:r>
      <w:proofErr w:type="spellStart"/>
      <w:r>
        <w:t>ანგარიშის</w:t>
      </w:r>
      <w:proofErr w:type="spellEnd"/>
      <w:r>
        <w:t xml:space="preserve"> </w:t>
      </w:r>
      <w:r>
        <w:t>ინფორმაციის</w:t>
      </w:r>
      <w:r>
        <w:t xml:space="preserve"> </w:t>
      </w:r>
      <w:proofErr w:type="spellStart"/>
      <w:r>
        <w:t>გამოთხოვაზე</w:t>
      </w:r>
      <w:proofErr w:type="spellEnd"/>
      <w:r>
        <w:t xml:space="preserve"> </w:t>
      </w:r>
      <w:proofErr w:type="spellStart"/>
      <w:r>
        <w:t>თანხმობის</w:t>
      </w:r>
      <w:proofErr w:type="spellEnd"/>
      <w:r>
        <w:t xml:space="preserve"> </w:t>
      </w:r>
      <w:proofErr w:type="spellStart"/>
      <w:r>
        <w:t>მოთხოვნა</w:t>
      </w:r>
      <w:proofErr w:type="spellEnd"/>
      <w:r>
        <w:t xml:space="preserve"> </w:t>
      </w:r>
      <w:hyperlink w:anchor="GBA-oFA-IG-AIS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-IG-AIS]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t xml:space="preserve">,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</w:t>
      </w:r>
      <w:r>
        <w:t>.</w:t>
      </w:r>
      <w:r>
        <w:t>შ</w:t>
      </w:r>
      <w:proofErr w:type="spellEnd"/>
      <w:r>
        <w:t xml:space="preserve">.). </w:t>
      </w:r>
      <w:r>
        <w:t>აღნიშნულ</w:t>
      </w:r>
      <w:r>
        <w:t xml:space="preserve"> </w:t>
      </w:r>
      <w:r>
        <w:t>რესურსს</w:t>
      </w:r>
      <w:r>
        <w:t xml:space="preserve"> </w:t>
      </w:r>
      <w:r>
        <w:t>ამსმპ</w:t>
      </w:r>
      <w:r>
        <w:t xml:space="preserve"> </w:t>
      </w:r>
      <w:r>
        <w:t>ანიჭებს</w:t>
      </w:r>
      <w:r>
        <w:t xml:space="preserve"> </w:t>
      </w:r>
      <w:r>
        <w:t>უნიკალურ</w:t>
      </w:r>
      <w:r>
        <w:t xml:space="preserve"> </w:t>
      </w:r>
      <w:r>
        <w:t>იდენტიფიკატორს</w:t>
      </w:r>
      <w:r>
        <w:t xml:space="preserve">, </w:t>
      </w:r>
      <w:r>
        <w:t>რომელიც</w:t>
      </w:r>
      <w:r>
        <w:t xml:space="preserve"> </w:t>
      </w:r>
      <w:r>
        <w:t>შემდგომში</w:t>
      </w:r>
      <w:r>
        <w:t xml:space="preserve"> </w:t>
      </w:r>
      <w:r>
        <w:t>გამოიყენება</w:t>
      </w:r>
      <w:r>
        <w:t xml:space="preserve"> </w:t>
      </w:r>
      <w:r>
        <w:t>რესურსზე</w:t>
      </w:r>
      <w:r>
        <w:t xml:space="preserve"> </w:t>
      </w:r>
      <w:r>
        <w:t>წვდომისათვის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მისი</w:t>
      </w:r>
      <w:r>
        <w:t xml:space="preserve"> </w:t>
      </w:r>
      <w:r>
        <w:t>სტატუსის</w:t>
      </w:r>
      <w:r>
        <w:t xml:space="preserve"> </w:t>
      </w:r>
      <w:r>
        <w:t>გამოსათხოვად</w:t>
      </w:r>
      <w:r>
        <w:t xml:space="preserve">. </w:t>
      </w:r>
      <w:r>
        <w:t>რესურსებისა</w:t>
      </w:r>
      <w:r>
        <w:t xml:space="preserve"> </w:t>
      </w:r>
      <w:r>
        <w:t>და</w:t>
      </w:r>
      <w:r>
        <w:t xml:space="preserve"> </w:t>
      </w:r>
      <w:r>
        <w:t>მისი</w:t>
      </w:r>
      <w:r>
        <w:t xml:space="preserve"> </w:t>
      </w:r>
      <w:r>
        <w:t>იდენტიფიკატორების</w:t>
      </w:r>
      <w:r>
        <w:t xml:space="preserve"> </w:t>
      </w:r>
      <w:r>
        <w:t>შექმნის</w:t>
      </w:r>
      <w:r>
        <w:t xml:space="preserve"> </w:t>
      </w:r>
      <w:r>
        <w:t>პროცესი</w:t>
      </w:r>
      <w:r>
        <w:t xml:space="preserve"> </w:t>
      </w:r>
      <w:r>
        <w:t>და</w:t>
      </w:r>
      <w:r>
        <w:t xml:space="preserve"> </w:t>
      </w:r>
      <w:r>
        <w:t>მათი</w:t>
      </w:r>
      <w:r>
        <w:t xml:space="preserve"> </w:t>
      </w:r>
      <w:r>
        <w:t>გამოყენების</w:t>
      </w:r>
      <w:r>
        <w:t xml:space="preserve"> </w:t>
      </w:r>
      <w:proofErr w:type="spellStart"/>
      <w:r>
        <w:t>წესები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თავსებადია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მოთხოვნებთან</w:t>
      </w:r>
      <w:proofErr w:type="spellEnd"/>
      <w:r>
        <w:t xml:space="preserve">, </w:t>
      </w:r>
      <w:proofErr w:type="spellStart"/>
      <w:r>
        <w:t>მის</w:t>
      </w:r>
      <w:proofErr w:type="spellEnd"/>
      <w:r>
        <w:t xml:space="preserve"> 2.2.6 </w:t>
      </w:r>
      <w:r>
        <w:t>თავში</w:t>
      </w:r>
      <w:r>
        <w:t xml:space="preserve"> </w:t>
      </w:r>
      <w:r>
        <w:t>მოცემული</w:t>
      </w:r>
      <w:r>
        <w:t xml:space="preserve"> </w:t>
      </w:r>
      <w:r>
        <w:t>საკითხების</w:t>
      </w:r>
      <w:r>
        <w:t xml:space="preserve"> </w:t>
      </w:r>
      <w:r>
        <w:t>ჩათვლით</w:t>
      </w:r>
      <w:r>
        <w:t>.</w:t>
      </w:r>
    </w:p>
    <w:p w14:paraId="5247D989" w14:textId="77777777" w:rsidR="00755EC2" w:rsidRDefault="00F52428">
      <w:r>
        <w:lastRenderedPageBreak/>
        <w:t xml:space="preserve">API </w:t>
      </w:r>
      <w:r>
        <w:t>რესურსების</w:t>
      </w:r>
      <w:r>
        <w:t xml:space="preserve"> </w:t>
      </w:r>
      <w:r>
        <w:t>შექმნა</w:t>
      </w:r>
      <w:r>
        <w:t xml:space="preserve"> </w:t>
      </w:r>
      <w:r>
        <w:t>ხდება</w:t>
      </w:r>
      <w:r>
        <w:t xml:space="preserve"> API </w:t>
      </w:r>
      <w:r>
        <w:t>ტრანზაქციის</w:t>
      </w:r>
      <w:r>
        <w:t xml:space="preserve"> </w:t>
      </w:r>
      <w:r>
        <w:t>ფარგლებში</w:t>
      </w:r>
      <w:r>
        <w:t xml:space="preserve">. </w:t>
      </w:r>
      <w:r>
        <w:t>ტრანზაქცია</w:t>
      </w:r>
      <w:r>
        <w:t xml:space="preserve"> </w:t>
      </w:r>
      <w:r>
        <w:t>იწყება</w:t>
      </w:r>
      <w:r>
        <w:t xml:space="preserve"> </w:t>
      </w:r>
      <w:r>
        <w:t>იმ</w:t>
      </w:r>
      <w:r>
        <w:t xml:space="preserve"> </w:t>
      </w:r>
      <w:r>
        <w:t>მომენტში</w:t>
      </w:r>
      <w:r>
        <w:t xml:space="preserve">, </w:t>
      </w:r>
      <w:r>
        <w:t>როდესაც</w:t>
      </w:r>
      <w:r>
        <w:t xml:space="preserve"> API </w:t>
      </w:r>
      <w:r>
        <w:t>კლიენტი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მიმართავს</w:t>
      </w:r>
      <w:r>
        <w:t xml:space="preserve"> </w:t>
      </w:r>
      <w:r>
        <w:t>შესაბამის</w:t>
      </w:r>
      <w:r>
        <w:t xml:space="preserve"> API </w:t>
      </w:r>
      <w:r>
        <w:t>ბოლოწერტილს</w:t>
      </w:r>
      <w:r>
        <w:t xml:space="preserve"> </w:t>
      </w:r>
      <w:r>
        <w:t>ახალი</w:t>
      </w:r>
      <w:r>
        <w:t xml:space="preserve"> </w:t>
      </w:r>
      <w:r>
        <w:t>რესურსის</w:t>
      </w:r>
      <w:r>
        <w:t xml:space="preserve"> </w:t>
      </w:r>
      <w:r>
        <w:t>შექმნის</w:t>
      </w:r>
      <w:r>
        <w:t xml:space="preserve"> </w:t>
      </w:r>
      <w:r>
        <w:t>მიზნით</w:t>
      </w:r>
      <w:r>
        <w:t xml:space="preserve">. </w:t>
      </w:r>
      <w:r>
        <w:t>აღნიშნული</w:t>
      </w:r>
      <w:r>
        <w:t xml:space="preserve"> </w:t>
      </w:r>
      <w:proofErr w:type="spellStart"/>
      <w:r>
        <w:t>საკითხი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თავსებადია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მოთხოვნებთან</w:t>
      </w:r>
      <w:proofErr w:type="spellEnd"/>
      <w:r>
        <w:t xml:space="preserve">, </w:t>
      </w:r>
      <w:proofErr w:type="spellStart"/>
      <w:r>
        <w:t>მის</w:t>
      </w:r>
      <w:proofErr w:type="spellEnd"/>
      <w:r>
        <w:t xml:space="preserve"> 2.2.5 </w:t>
      </w:r>
      <w:r>
        <w:t>თავში</w:t>
      </w:r>
      <w:r>
        <w:t xml:space="preserve"> </w:t>
      </w:r>
      <w:r>
        <w:t>მოცემული</w:t>
      </w:r>
      <w:r>
        <w:t xml:space="preserve"> </w:t>
      </w:r>
      <w:r>
        <w:t>საკითხების</w:t>
      </w:r>
      <w:r>
        <w:t xml:space="preserve"> </w:t>
      </w:r>
      <w:r>
        <w:t>ჩათვლით</w:t>
      </w:r>
      <w:r>
        <w:t>.</w:t>
      </w:r>
    </w:p>
    <w:p w14:paraId="29713AF5" w14:textId="77777777" w:rsidR="00755EC2" w:rsidRDefault="00F52428">
      <w:r>
        <w:t xml:space="preserve">API </w:t>
      </w:r>
      <w:r>
        <w:t>ტრანზაქცია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გაიგივდეს</w:t>
      </w:r>
      <w:r>
        <w:t xml:space="preserve"> </w:t>
      </w:r>
      <w:r>
        <w:t>ფინანსურ</w:t>
      </w:r>
      <w:r>
        <w:t xml:space="preserve"> </w:t>
      </w:r>
      <w:r>
        <w:t>ტრანზაქციასთან</w:t>
      </w:r>
      <w:r>
        <w:t xml:space="preserve">, </w:t>
      </w:r>
      <w:r>
        <w:t>რომელიც</w:t>
      </w:r>
      <w:r>
        <w:t xml:space="preserve"> </w:t>
      </w:r>
      <w:r>
        <w:t>შეიძლება</w:t>
      </w:r>
      <w:r>
        <w:t xml:space="preserve"> </w:t>
      </w:r>
      <w:r>
        <w:t>წარმოიშვას</w:t>
      </w:r>
      <w:r>
        <w:t xml:space="preserve"> API </w:t>
      </w:r>
      <w:r>
        <w:t>რესურსის</w:t>
      </w:r>
      <w:r>
        <w:t xml:space="preserve"> </w:t>
      </w:r>
      <w:r>
        <w:t>გამოყენების</w:t>
      </w:r>
      <w:r>
        <w:t xml:space="preserve"> </w:t>
      </w:r>
      <w:r>
        <w:t>შედეგად</w:t>
      </w:r>
      <w:r>
        <w:t xml:space="preserve"> (</w:t>
      </w:r>
      <w:r>
        <w:t>მაგ</w:t>
      </w:r>
      <w:r>
        <w:t xml:space="preserve">.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შემთხვევაში</w:t>
      </w:r>
      <w:r>
        <w:t>).</w:t>
      </w:r>
    </w:p>
    <w:p w14:paraId="77EF88D7" w14:textId="77777777" w:rsidR="00755EC2" w:rsidRDefault="00F52428">
      <w:pPr>
        <w:pStyle w:val="Heading1"/>
      </w:pPr>
      <w:bookmarkStart w:id="50" w:name="Xf393b2a01c6b1e1cac1a37b806884624f3c538e"/>
      <w:bookmarkStart w:id="51" w:name="_Toc217321217"/>
      <w:bookmarkEnd w:id="48"/>
      <w:bookmarkEnd w:id="36"/>
      <w:r>
        <w:t>5</w:t>
      </w:r>
      <w:r>
        <w:tab/>
      </w:r>
      <w:r>
        <w:t>მომხმარებლის</w:t>
      </w:r>
      <w:r>
        <w:t xml:space="preserve"> </w:t>
      </w:r>
      <w:r>
        <w:t>ავთენტიფიკაცია</w:t>
      </w:r>
      <w:r>
        <w:t xml:space="preserve"> </w:t>
      </w:r>
      <w:r>
        <w:t>და</w:t>
      </w:r>
      <w:r>
        <w:t xml:space="preserve"> </w:t>
      </w:r>
      <w:r>
        <w:t>ავტორიზაცია</w:t>
      </w:r>
      <w:bookmarkEnd w:id="51"/>
    </w:p>
    <w:p w14:paraId="3B619704" w14:textId="77777777" w:rsidR="00755EC2" w:rsidRDefault="00F52428"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მიზნებისათვის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მომხმარებლის</w:t>
      </w:r>
      <w:r>
        <w:t xml:space="preserve"> </w:t>
      </w:r>
      <w:r>
        <w:t>ავთენტიფიკაცია</w:t>
      </w:r>
      <w:r>
        <w:t xml:space="preserve"> (</w:t>
      </w:r>
      <w:r>
        <w:t>როცა</w:t>
      </w:r>
      <w:r>
        <w:t xml:space="preserve"> </w:t>
      </w:r>
      <w:proofErr w:type="spellStart"/>
      <w:r>
        <w:t>იგი</w:t>
      </w:r>
      <w:proofErr w:type="spellEnd"/>
      <w:r>
        <w:t xml:space="preserve"> </w:t>
      </w:r>
      <w:proofErr w:type="spellStart"/>
      <w:r>
        <w:t>გამოყენებული</w:t>
      </w:r>
      <w:proofErr w:type="spellEnd"/>
      <w:r>
        <w:t xml:space="preserve">) </w:t>
      </w:r>
      <w:proofErr w:type="spellStart"/>
      <w:r>
        <w:t>სრულდებოდეს</w:t>
      </w:r>
      <w:proofErr w:type="spellEnd"/>
      <w:r>
        <w:t xml:space="preserve"> </w:t>
      </w:r>
      <w:hyperlink w:anchor="GBA-oFA-IG-SCA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-IG-SCA]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rPr>
          <w:rStyle w:val="FootnoteReference"/>
        </w:rPr>
        <w:footnoteReference w:id="6"/>
      </w:r>
      <w:r>
        <w:t>.</w:t>
      </w:r>
    </w:p>
    <w:p w14:paraId="29EB587C" w14:textId="77777777" w:rsidR="00755EC2" w:rsidRDefault="00F52428">
      <w:pPr>
        <w:pStyle w:val="Heading1"/>
      </w:pPr>
      <w:bookmarkStart w:id="52" w:name="Xbaeafcb93c9109ac60379c7785bff860ed23c2e"/>
      <w:bookmarkStart w:id="53" w:name="_Toc217321218"/>
      <w:bookmarkEnd w:id="50"/>
      <w:r>
        <w:t>6</w:t>
      </w:r>
      <w:r>
        <w:tab/>
      </w:r>
      <w:r>
        <w:t>მობილურ</w:t>
      </w:r>
      <w:r>
        <w:t xml:space="preserve"> </w:t>
      </w:r>
      <w:r>
        <w:t>გარემოში</w:t>
      </w:r>
      <w:r>
        <w:t xml:space="preserve"> (iOS, Android) </w:t>
      </w:r>
      <w:r>
        <w:t>ავთენტიფიკაციის</w:t>
      </w:r>
      <w:r>
        <w:t xml:space="preserve"> </w:t>
      </w:r>
      <w:r>
        <w:t>მხარდაჭერა</w:t>
      </w:r>
      <w:bookmarkEnd w:id="53"/>
    </w:p>
    <w:p w14:paraId="44AE5354" w14:textId="77777777" w:rsidR="00755EC2" w:rsidRDefault="00F52428">
      <w:pPr>
        <w:pStyle w:val="Heading2"/>
      </w:pPr>
      <w:bookmarkStart w:id="54" w:name="X712cc001f58b11079d9bfb0281cc1123f8eb0d1"/>
      <w:bookmarkStart w:id="55" w:name="_Toc217321219"/>
      <w:r>
        <w:t>6.1</w:t>
      </w:r>
      <w:r>
        <w:tab/>
      </w:r>
      <w:r>
        <w:t>ამსმპ</w:t>
      </w:r>
      <w:r>
        <w:t>-</w:t>
      </w:r>
      <w:r>
        <w:t>ის</w:t>
      </w:r>
      <w:r>
        <w:t xml:space="preserve"> </w:t>
      </w:r>
      <w:r>
        <w:t>ვალდებულებები</w:t>
      </w:r>
      <w:bookmarkEnd w:id="55"/>
    </w:p>
    <w:p w14:paraId="6EBFA5E3" w14:textId="77777777" w:rsidR="00755EC2" w:rsidRDefault="00F52428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საკუთარ</w:t>
      </w:r>
      <w:r>
        <w:t xml:space="preserve"> </w:t>
      </w:r>
      <w:r>
        <w:t>მობილურ</w:t>
      </w:r>
      <w:r>
        <w:t xml:space="preserve"> </w:t>
      </w:r>
      <w:r>
        <w:t>აპლიკაციაში</w:t>
      </w:r>
      <w:r>
        <w:t xml:space="preserve">, </w:t>
      </w:r>
      <w:r>
        <w:t>რომელსაც</w:t>
      </w:r>
      <w:r>
        <w:t xml:space="preserve"> </w:t>
      </w:r>
      <w:r>
        <w:t>იგი</w:t>
      </w:r>
      <w:r>
        <w:t xml:space="preserve"> </w:t>
      </w:r>
      <w:r>
        <w:t>ჩვეულებრივ</w:t>
      </w:r>
      <w:r>
        <w:t xml:space="preserve"> </w:t>
      </w:r>
      <w:r>
        <w:t>სთავაზობს</w:t>
      </w:r>
      <w:r>
        <w:t xml:space="preserve"> </w:t>
      </w:r>
      <w:r>
        <w:t>საკუთარ</w:t>
      </w:r>
      <w:r>
        <w:t xml:space="preserve"> </w:t>
      </w:r>
      <w:proofErr w:type="spellStart"/>
      <w:r>
        <w:t>მომხმარებელს</w:t>
      </w:r>
      <w:proofErr w:type="spellEnd"/>
      <w:r>
        <w:t xml:space="preserve">, </w:t>
      </w:r>
      <w:proofErr w:type="spellStart"/>
      <w:r>
        <w:t>მხარი</w:t>
      </w:r>
      <w:proofErr w:type="spellEnd"/>
      <w:r>
        <w:t xml:space="preserve"> </w:t>
      </w:r>
      <w:proofErr w:type="spellStart"/>
      <w:r>
        <w:t>დაუჭიროს</w:t>
      </w:r>
      <w:proofErr w:type="spellEnd"/>
      <w:r>
        <w:t xml:space="preserve"> </w:t>
      </w:r>
      <w:hyperlink w:anchor="GBA-oFA-IG-SCA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-IG-SCA]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განსაზღვრულ</w:t>
      </w:r>
      <w:proofErr w:type="spellEnd"/>
      <w:r>
        <w:t xml:space="preserve"> </w:t>
      </w:r>
      <w:proofErr w:type="spellStart"/>
      <w:r>
        <w:t>თანხმობის</w:t>
      </w:r>
      <w:proofErr w:type="spellEnd"/>
      <w:r>
        <w:t xml:space="preserve"> </w:t>
      </w:r>
      <w:proofErr w:type="spellStart"/>
      <w:r>
        <w:t>გამოხატვას</w:t>
      </w:r>
      <w:proofErr w:type="spellEnd"/>
      <w:r>
        <w:t xml:space="preserve">, </w:t>
      </w:r>
      <w:r>
        <w:t>სულ</w:t>
      </w:r>
      <w:r>
        <w:t xml:space="preserve"> </w:t>
      </w:r>
      <w:r>
        <w:t>მცირე</w:t>
      </w:r>
      <w:r>
        <w:t xml:space="preserve">, OAuth2 </w:t>
      </w:r>
      <w:r>
        <w:t>ავტორიზაციის</w:t>
      </w:r>
      <w:r>
        <w:t xml:space="preserve"> </w:t>
      </w:r>
      <w:r>
        <w:t>მექანიზმის</w:t>
      </w:r>
      <w:r>
        <w:t xml:space="preserve"> </w:t>
      </w:r>
      <w:r>
        <w:t>გამოყენების</w:t>
      </w:r>
      <w:r>
        <w:t xml:space="preserve"> </w:t>
      </w:r>
      <w:r>
        <w:t>შემთხვევაში</w:t>
      </w:r>
      <w:r>
        <w:t xml:space="preserve">. </w:t>
      </w:r>
      <w:r>
        <w:t>მომხმარებელს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დასჭირდეს</w:t>
      </w:r>
      <w:r>
        <w:t xml:space="preserve"> </w:t>
      </w:r>
      <w:r>
        <w:t>დამატებითი</w:t>
      </w:r>
      <w:r>
        <w:t xml:space="preserve"> </w:t>
      </w:r>
      <w:r>
        <w:t>აპლიკაციის</w:t>
      </w:r>
      <w:r>
        <w:t xml:space="preserve"> </w:t>
      </w:r>
      <w:r>
        <w:t>ჩამოტვირთვა</w:t>
      </w:r>
      <w:r>
        <w:t xml:space="preserve"> </w:t>
      </w:r>
      <w:r>
        <w:t>აღნიშნული</w:t>
      </w:r>
      <w:r>
        <w:t xml:space="preserve"> </w:t>
      </w:r>
      <w:r>
        <w:t>ფუნქციით</w:t>
      </w:r>
      <w:r>
        <w:t xml:space="preserve"> </w:t>
      </w:r>
      <w:r>
        <w:t>სარგებლობისათვის</w:t>
      </w:r>
      <w:r>
        <w:t>.</w:t>
      </w:r>
    </w:p>
    <w:p w14:paraId="494BF6A4" w14:textId="77777777" w:rsidR="00755EC2" w:rsidRDefault="00F52428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მობილურ</w:t>
      </w:r>
      <w:r>
        <w:t xml:space="preserve"> </w:t>
      </w:r>
      <w:r>
        <w:t>აპლიკაციაში</w:t>
      </w:r>
      <w:r>
        <w:t xml:space="preserve"> </w:t>
      </w:r>
      <w:r>
        <w:t>დაამატოს</w:t>
      </w:r>
      <w:r>
        <w:t xml:space="preserve"> </w:t>
      </w:r>
      <w:r>
        <w:t>ყველა</w:t>
      </w:r>
      <w:r>
        <w:t xml:space="preserve"> OAuth2 </w:t>
      </w:r>
      <w:r>
        <w:t>ავტორიზაციის</w:t>
      </w:r>
      <w:r>
        <w:t xml:space="preserve"> </w:t>
      </w:r>
      <w:r>
        <w:t>ბოლოწერტილი</w:t>
      </w:r>
      <w:r>
        <w:t xml:space="preserve"> (</w:t>
      </w:r>
      <w:proofErr w:type="spellStart"/>
      <w:r>
        <w:t>authorization_endpoint</w:t>
      </w:r>
      <w:proofErr w:type="spellEnd"/>
      <w:r>
        <w:t xml:space="preserve">), </w:t>
      </w:r>
      <w:proofErr w:type="spellStart"/>
      <w:r>
        <w:t>რომელსაც</w:t>
      </w:r>
      <w:proofErr w:type="spellEnd"/>
      <w:r>
        <w:t xml:space="preserve"> </w:t>
      </w:r>
      <w:proofErr w:type="spellStart"/>
      <w:r>
        <w:t>დააბრუნებს</w:t>
      </w:r>
      <w:proofErr w:type="spellEnd"/>
      <w:r>
        <w:t xml:space="preserve"> </w:t>
      </w:r>
      <w:hyperlink w:anchor="GBA-oFA-IG-SCA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-IG-SCA]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სერვისების</w:t>
      </w:r>
      <w:proofErr w:type="spellEnd"/>
      <w:r>
        <w:t xml:space="preserve"> </w:t>
      </w:r>
      <w:proofErr w:type="spellStart"/>
      <w:r>
        <w:t>რეალიზაციისას</w:t>
      </w:r>
      <w:proofErr w:type="spellEnd"/>
      <w:r>
        <w:t xml:space="preserve"> </w:t>
      </w:r>
      <w:r>
        <w:t>მეტაინფორმაციაში</w:t>
      </w:r>
      <w:r>
        <w:t xml:space="preserve">, </w:t>
      </w:r>
      <w:r>
        <w:t>როგორც</w:t>
      </w:r>
      <w:r>
        <w:t>:</w:t>
      </w:r>
    </w:p>
    <w:p w14:paraId="0241D11E" w14:textId="77777777" w:rsidR="00755EC2" w:rsidRDefault="00F52428">
      <w:pPr>
        <w:numPr>
          <w:ilvl w:val="0"/>
          <w:numId w:val="8"/>
        </w:numPr>
      </w:pPr>
      <w:r>
        <w:t>უნივერსალური</w:t>
      </w:r>
      <w:r>
        <w:t xml:space="preserve"> </w:t>
      </w:r>
      <w:r>
        <w:t>ბმულები</w:t>
      </w:r>
      <w:r>
        <w:t xml:space="preserve"> (Universal Links) iOS </w:t>
      </w:r>
      <w:r>
        <w:t>ოპერაციული</w:t>
      </w:r>
      <w:r>
        <w:t xml:space="preserve"> </w:t>
      </w:r>
      <w:r>
        <w:t>სისტემისათვის</w:t>
      </w:r>
      <w:r>
        <w:rPr>
          <w:rStyle w:val="FootnoteReference"/>
        </w:rPr>
        <w:footnoteReference w:id="7"/>
      </w:r>
    </w:p>
    <w:p w14:paraId="32000FB7" w14:textId="77777777" w:rsidR="00755EC2" w:rsidRDefault="00F52428">
      <w:pPr>
        <w:numPr>
          <w:ilvl w:val="0"/>
          <w:numId w:val="8"/>
        </w:numPr>
      </w:pPr>
      <w:r>
        <w:t>აპლიკაციის</w:t>
      </w:r>
      <w:r>
        <w:t xml:space="preserve"> </w:t>
      </w:r>
      <w:r>
        <w:t>ბმულები</w:t>
      </w:r>
      <w:r>
        <w:t xml:space="preserve"> (App Links) Android </w:t>
      </w:r>
      <w:r>
        <w:t>ოპერაციული</w:t>
      </w:r>
      <w:r>
        <w:t xml:space="preserve"> </w:t>
      </w:r>
      <w:r>
        <w:t>სისტემისათვის</w:t>
      </w:r>
      <w:r>
        <w:rPr>
          <w:rStyle w:val="FootnoteReference"/>
        </w:rPr>
        <w:footnoteReference w:id="8"/>
      </w:r>
    </w:p>
    <w:p w14:paraId="4767B294" w14:textId="77777777" w:rsidR="00755EC2" w:rsidRDefault="00F52428">
      <w:r>
        <w:rPr>
          <w:b/>
          <w:bCs/>
          <w:i/>
          <w:iCs/>
        </w:rPr>
        <w:t>შენიშვნა</w:t>
      </w:r>
      <w:r>
        <w:rPr>
          <w:b/>
          <w:bCs/>
          <w:i/>
          <w:iCs/>
        </w:rPr>
        <w:t>:</w:t>
      </w:r>
      <w:r>
        <w:t xml:space="preserve"> </w:t>
      </w:r>
      <w:r>
        <w:t>აზრის</w:t>
      </w:r>
      <w:r>
        <w:t xml:space="preserve"> </w:t>
      </w:r>
      <w:r>
        <w:t>გარკვეულობისათვის</w:t>
      </w:r>
      <w:r>
        <w:t xml:space="preserve">, </w:t>
      </w:r>
      <w:r>
        <w:t>დოკუმენტში</w:t>
      </w:r>
      <w:r>
        <w:t xml:space="preserve"> </w:t>
      </w:r>
      <w:r>
        <w:t>აღნიშნული</w:t>
      </w:r>
      <w:r>
        <w:t xml:space="preserve"> </w:t>
      </w:r>
      <w:r>
        <w:t>მექანიზმები</w:t>
      </w:r>
      <w:r>
        <w:t xml:space="preserve"> </w:t>
      </w:r>
      <w:r>
        <w:t>ჯამურად</w:t>
      </w:r>
      <w:r>
        <w:t xml:space="preserve"> </w:t>
      </w:r>
      <w:r>
        <w:t>მოხსენიებული</w:t>
      </w:r>
      <w:r>
        <w:t xml:space="preserve"> </w:t>
      </w:r>
      <w:r>
        <w:t>იქნება</w:t>
      </w:r>
      <w:r>
        <w:t xml:space="preserve"> </w:t>
      </w:r>
      <w:r>
        <w:t>როგორც</w:t>
      </w:r>
      <w:r>
        <w:t xml:space="preserve"> „</w:t>
      </w:r>
      <w:r>
        <w:t>აპლიკაციის</w:t>
      </w:r>
      <w:r>
        <w:t xml:space="preserve"> </w:t>
      </w:r>
      <w:r>
        <w:t>მიერ</w:t>
      </w:r>
      <w:r>
        <w:t xml:space="preserve"> </w:t>
      </w:r>
      <w:r>
        <w:t>მისაკუთრებული</w:t>
      </w:r>
      <w:r>
        <w:t xml:space="preserve"> </w:t>
      </w:r>
      <w:r>
        <w:t>ბმულები</w:t>
      </w:r>
      <w:r>
        <w:t>“ (Application-claimed links).</w:t>
      </w:r>
    </w:p>
    <w:p w14:paraId="703AB31A" w14:textId="77777777" w:rsidR="00755EC2" w:rsidRDefault="00F52428">
      <w:r>
        <w:rPr>
          <w:b/>
          <w:bCs/>
        </w:rPr>
        <w:lastRenderedPageBreak/>
        <w:t>აუცილებელია</w:t>
      </w:r>
      <w:r>
        <w:t xml:space="preserve"> </w:t>
      </w:r>
      <w:r>
        <w:t>ბმულები</w:t>
      </w:r>
      <w:r>
        <w:t xml:space="preserve"> </w:t>
      </w:r>
      <w:r>
        <w:t>დაცული</w:t>
      </w:r>
      <w:r>
        <w:t xml:space="preserve"> </w:t>
      </w:r>
      <w:r>
        <w:t>იყოს</w:t>
      </w:r>
      <w:r>
        <w:t xml:space="preserve"> https </w:t>
      </w:r>
      <w:r>
        <w:t>სქემით</w:t>
      </w:r>
      <w:r>
        <w:t xml:space="preserve"> </w:t>
      </w:r>
      <w:r>
        <w:t>და</w:t>
      </w:r>
      <w:r>
        <w:t xml:space="preserve"> </w:t>
      </w:r>
      <w:r>
        <w:t>ზოგადად</w:t>
      </w:r>
      <w:r>
        <w:t xml:space="preserve"> </w:t>
      </w:r>
      <w:r>
        <w:t>აკმაყოფილებდეს</w:t>
      </w:r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მოთხოვნას</w:t>
      </w:r>
      <w:proofErr w:type="spellEnd"/>
      <w:r>
        <w:t xml:space="preserve"> </w:t>
      </w:r>
      <w:proofErr w:type="spellStart"/>
      <w:r>
        <w:t>რასაც</w:t>
      </w:r>
      <w:proofErr w:type="spellEnd"/>
      <w:r>
        <w:t xml:space="preserve"> </w:t>
      </w:r>
      <w:hyperlink w:anchor="GBA-oFA-IG-SCA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-IG-SCA]</w:t>
        </w:r>
      </w:hyperlink>
      <w:r>
        <w:t xml:space="preserve"> </w:t>
      </w:r>
      <w:proofErr w:type="spellStart"/>
      <w:r>
        <w:t>უყენებს</w:t>
      </w:r>
      <w:proofErr w:type="spellEnd"/>
      <w:r>
        <w:t xml:space="preserve"> OAuth2 </w:t>
      </w:r>
      <w:proofErr w:type="spellStart"/>
      <w:r>
        <w:t>ავტორიზაციას</w:t>
      </w:r>
      <w:proofErr w:type="spellEnd"/>
      <w:r>
        <w:t xml:space="preserve"> (state </w:t>
      </w:r>
      <w:r>
        <w:t>პარამეტრი</w:t>
      </w:r>
      <w:r>
        <w:t xml:space="preserve">, PKCE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>.).</w:t>
      </w:r>
    </w:p>
    <w:p w14:paraId="16F5D666" w14:textId="77777777" w:rsidR="00755EC2" w:rsidRDefault="00F52428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მომხმარებელს</w:t>
      </w:r>
      <w:r>
        <w:t xml:space="preserve"> </w:t>
      </w:r>
      <w:r>
        <w:t>დაინსტალირებული</w:t>
      </w:r>
      <w:r>
        <w:t xml:space="preserve"> </w:t>
      </w:r>
      <w:r>
        <w:t>არ</w:t>
      </w:r>
      <w:r>
        <w:t xml:space="preserve"> </w:t>
      </w:r>
      <w:r>
        <w:t>აქვს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მობილური</w:t>
      </w:r>
      <w:r>
        <w:t xml:space="preserve"> </w:t>
      </w:r>
      <w:r>
        <w:t>აპლიკაცია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პროცესი</w:t>
      </w:r>
      <w:r>
        <w:t xml:space="preserve"> </w:t>
      </w:r>
      <w:r>
        <w:t>სრულფასოვნად</w:t>
      </w:r>
      <w:r>
        <w:t xml:space="preserve"> </w:t>
      </w:r>
      <w:r>
        <w:t>ფუნქციონირებდეს</w:t>
      </w:r>
      <w:r>
        <w:t xml:space="preserve"> </w:t>
      </w:r>
      <w:r>
        <w:t>მობილურ</w:t>
      </w:r>
      <w:r>
        <w:t xml:space="preserve"> </w:t>
      </w:r>
      <w:r>
        <w:t>ბროუზერში</w:t>
      </w:r>
      <w:r>
        <w:t xml:space="preserve">.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გათვალისწინებული</w:t>
      </w:r>
      <w:r>
        <w:t xml:space="preserve"> </w:t>
      </w:r>
      <w:r>
        <w:t>იყოს</w:t>
      </w:r>
      <w:r>
        <w:t xml:space="preserve"> </w:t>
      </w:r>
      <w:r>
        <w:t>მობილური</w:t>
      </w:r>
      <w:r>
        <w:t xml:space="preserve"> </w:t>
      </w:r>
      <w:r>
        <w:t>ტელეფონის</w:t>
      </w:r>
      <w:r>
        <w:t xml:space="preserve"> </w:t>
      </w:r>
      <w:r>
        <w:t>ეკრანის</w:t>
      </w:r>
      <w:r>
        <w:t xml:space="preserve"> </w:t>
      </w:r>
      <w:r>
        <w:t>ზომის</w:t>
      </w:r>
      <w:r>
        <w:t xml:space="preserve"> </w:t>
      </w:r>
      <w:r>
        <w:t>თავისებურებები</w:t>
      </w:r>
      <w:r>
        <w:t>.</w:t>
      </w:r>
    </w:p>
    <w:p w14:paraId="702EB489" w14:textId="77777777" w:rsidR="00755EC2" w:rsidRDefault="00F52428">
      <w:r>
        <w:rPr>
          <w:b/>
          <w:bCs/>
        </w:rPr>
        <w:t>აუცილებელია</w:t>
      </w:r>
      <w:r>
        <w:t xml:space="preserve">, </w:t>
      </w:r>
      <w:r>
        <w:t>საკუთარი</w:t>
      </w:r>
      <w:r>
        <w:t xml:space="preserve"> </w:t>
      </w:r>
      <w:r>
        <w:t>მობილური</w:t>
      </w:r>
      <w:r>
        <w:t xml:space="preserve"> </w:t>
      </w:r>
      <w:r>
        <w:t>აპლიკაციის</w:t>
      </w:r>
      <w:r>
        <w:t xml:space="preserve"> </w:t>
      </w:r>
      <w:r>
        <w:t>შემუშავების</w:t>
      </w:r>
      <w:r>
        <w:t xml:space="preserve"> </w:t>
      </w:r>
      <w:r>
        <w:t>პროცესში</w:t>
      </w:r>
      <w:r>
        <w:t xml:space="preserve"> </w:t>
      </w:r>
      <w:r>
        <w:t>ამსმპ</w:t>
      </w:r>
      <w:r>
        <w:t xml:space="preserve"> </w:t>
      </w:r>
      <w:r>
        <w:t>დარწმუნდეს</w:t>
      </w:r>
      <w:r>
        <w:t xml:space="preserve"> </w:t>
      </w:r>
      <w:r>
        <w:t>რომ</w:t>
      </w:r>
      <w:r>
        <w:t xml:space="preserve"> </w:t>
      </w:r>
      <w:r>
        <w:t>მისი</w:t>
      </w:r>
      <w:r>
        <w:t xml:space="preserve"> </w:t>
      </w:r>
      <w:r>
        <w:t>მობილური</w:t>
      </w:r>
      <w:r>
        <w:t xml:space="preserve"> </w:t>
      </w:r>
      <w:r>
        <w:t>აპლიკაცია</w:t>
      </w:r>
      <w:r>
        <w:t xml:space="preserve"> </w:t>
      </w:r>
      <w:r>
        <w:t>იხსნება</w:t>
      </w:r>
      <w:r>
        <w:t xml:space="preserve"> </w:t>
      </w:r>
      <w:r>
        <w:t>და</w:t>
      </w:r>
      <w:r>
        <w:t xml:space="preserve"> </w:t>
      </w:r>
      <w:r>
        <w:t>თანხმობის</w:t>
      </w:r>
      <w:r>
        <w:t xml:space="preserve"> </w:t>
      </w:r>
      <w:r>
        <w:t>გამოხატვა</w:t>
      </w:r>
      <w:r>
        <w:t xml:space="preserve"> </w:t>
      </w:r>
      <w:r>
        <w:t>სრულფასოვნად</w:t>
      </w:r>
      <w:r>
        <w:t xml:space="preserve"> </w:t>
      </w:r>
      <w:r>
        <w:t>მუშაობს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, </w:t>
      </w:r>
      <w:r>
        <w:t>იმ</w:t>
      </w:r>
      <w:r>
        <w:t xml:space="preserve"> </w:t>
      </w:r>
      <w:r>
        <w:t>შემთხვევაშიც</w:t>
      </w:r>
      <w:r>
        <w:t xml:space="preserve">, </w:t>
      </w:r>
      <w:r>
        <w:t>როდესაც</w:t>
      </w:r>
      <w:r>
        <w:t xml:space="preserve"> </w:t>
      </w:r>
      <w:r>
        <w:t>კლიენტი</w:t>
      </w:r>
      <w:r>
        <w:t>-</w:t>
      </w:r>
      <w:r>
        <w:t>აპლიკაცია</w:t>
      </w:r>
      <w:r>
        <w:t xml:space="preserve"> </w:t>
      </w:r>
      <w:r>
        <w:t>მობილურ</w:t>
      </w:r>
      <w:r>
        <w:t xml:space="preserve"> </w:t>
      </w:r>
      <w:r>
        <w:t>ბროუზერში</w:t>
      </w:r>
      <w:r>
        <w:t xml:space="preserve"> </w:t>
      </w:r>
      <w:r>
        <w:t>მუშაობს</w:t>
      </w:r>
      <w:r>
        <w:t xml:space="preserve"> </w:t>
      </w:r>
      <w:r>
        <w:t>და</w:t>
      </w:r>
      <w:r>
        <w:t xml:space="preserve"> </w:t>
      </w:r>
      <w:r>
        <w:t>ავტორიზაციის</w:t>
      </w:r>
      <w:r>
        <w:t xml:space="preserve"> </w:t>
      </w:r>
      <w:r>
        <w:t>ბოლოწერტილის</w:t>
      </w:r>
      <w:r>
        <w:t xml:space="preserve"> </w:t>
      </w:r>
      <w:r>
        <w:t>ბმულს</w:t>
      </w:r>
      <w:r>
        <w:t xml:space="preserve"> </w:t>
      </w:r>
      <w:r>
        <w:t>ხსნის</w:t>
      </w:r>
      <w:r>
        <w:t>.</w:t>
      </w:r>
    </w:p>
    <w:p w14:paraId="4AD0CF6D" w14:textId="77777777" w:rsidR="00755EC2" w:rsidRDefault="00F52428">
      <w:r>
        <w:rPr>
          <w:b/>
          <w:bCs/>
        </w:rPr>
        <w:t>აუცილებელია</w:t>
      </w:r>
      <w:r>
        <w:t xml:space="preserve">, </w:t>
      </w:r>
      <w:r>
        <w:t>საკუთარი</w:t>
      </w:r>
      <w:r>
        <w:t xml:space="preserve"> </w:t>
      </w:r>
      <w:r>
        <w:t>მობილური</w:t>
      </w:r>
      <w:r>
        <w:t xml:space="preserve"> </w:t>
      </w:r>
      <w:r>
        <w:t>აპლიკაციის</w:t>
      </w:r>
      <w:r>
        <w:t xml:space="preserve"> </w:t>
      </w:r>
      <w:r>
        <w:t>შემუშავების</w:t>
      </w:r>
      <w:r>
        <w:t xml:space="preserve"> </w:t>
      </w:r>
      <w:r>
        <w:t>პროცესში</w:t>
      </w:r>
      <w:r>
        <w:t xml:space="preserve"> </w:t>
      </w:r>
      <w:r>
        <w:t>ამსმპ</w:t>
      </w:r>
      <w:r>
        <w:t xml:space="preserve"> </w:t>
      </w:r>
      <w:r>
        <w:t>დარწმუნდეს</w:t>
      </w:r>
      <w:r>
        <w:t xml:space="preserve"> </w:t>
      </w:r>
      <w:r>
        <w:t>რომ</w:t>
      </w:r>
      <w:r>
        <w:t xml:space="preserve"> </w:t>
      </w:r>
      <w:r>
        <w:t>თუ</w:t>
      </w:r>
      <w:r>
        <w:t xml:space="preserve"> </w:t>
      </w:r>
      <w:r>
        <w:t>პროცესის</w:t>
      </w:r>
      <w:r>
        <w:t xml:space="preserve"> </w:t>
      </w:r>
      <w:r>
        <w:t>ინიცირების</w:t>
      </w:r>
      <w:r>
        <w:t xml:space="preserve"> </w:t>
      </w:r>
      <w:r>
        <w:t>დასაწყისში</w:t>
      </w:r>
      <w:r>
        <w:t xml:space="preserve"> Client-Redirect-URI </w:t>
      </w:r>
      <w:r>
        <w:t>და</w:t>
      </w:r>
      <w:r>
        <w:t xml:space="preserve"> Client-Nok-Redirect-URI </w:t>
      </w:r>
      <w:r>
        <w:t>თავსართებით</w:t>
      </w:r>
      <w:r>
        <w:t xml:space="preserve"> </w:t>
      </w:r>
      <w:r>
        <w:t>მიღებული</w:t>
      </w:r>
      <w:r>
        <w:t xml:space="preserve"> </w:t>
      </w:r>
      <w:r>
        <w:t>ჰიპერბმულები</w:t>
      </w:r>
      <w:r>
        <w:t xml:space="preserve"> </w:t>
      </w:r>
      <w:r>
        <w:t>ოპერაციულ</w:t>
      </w:r>
      <w:r>
        <w:t xml:space="preserve"> </w:t>
      </w:r>
      <w:r>
        <w:t>სისტემაში</w:t>
      </w:r>
      <w:r>
        <w:t xml:space="preserve"> </w:t>
      </w:r>
      <w:r>
        <w:t>ასევე</w:t>
      </w:r>
      <w:r>
        <w:t xml:space="preserve"> </w:t>
      </w:r>
      <w:r>
        <w:t>რეგისტრირებულია</w:t>
      </w:r>
      <w:r>
        <w:t xml:space="preserve"> </w:t>
      </w:r>
      <w:r>
        <w:t>როგორც</w:t>
      </w:r>
      <w:r>
        <w:t xml:space="preserve"> „</w:t>
      </w:r>
      <w:r>
        <w:t>აპლიკაციის</w:t>
      </w:r>
      <w:r>
        <w:t xml:space="preserve"> </w:t>
      </w:r>
      <w:r>
        <w:t>მიერ</w:t>
      </w:r>
      <w:r>
        <w:t xml:space="preserve"> </w:t>
      </w:r>
      <w:r>
        <w:t>მისაკუთრებული</w:t>
      </w:r>
      <w:r>
        <w:t xml:space="preserve"> </w:t>
      </w:r>
      <w:r>
        <w:t>ბმულები</w:t>
      </w:r>
      <w:r>
        <w:t xml:space="preserve">“, </w:t>
      </w:r>
      <w:r>
        <w:t>ავტორიზაციის</w:t>
      </w:r>
      <w:r>
        <w:t xml:space="preserve"> </w:t>
      </w:r>
      <w:r>
        <w:t>პროცესის</w:t>
      </w:r>
      <w:r>
        <w:t xml:space="preserve"> </w:t>
      </w:r>
      <w:r>
        <w:t>დასრულება</w:t>
      </w:r>
      <w:r>
        <w:t xml:space="preserve"> </w:t>
      </w:r>
      <w:r>
        <w:t>გადამისამართებას</w:t>
      </w:r>
      <w:r>
        <w:t xml:space="preserve"> </w:t>
      </w:r>
      <w:r>
        <w:t>გააკეთებს</w:t>
      </w:r>
      <w:r>
        <w:t xml:space="preserve"> </w:t>
      </w:r>
      <w:r>
        <w:t>შესაბამის</w:t>
      </w:r>
      <w:r>
        <w:t xml:space="preserve"> </w:t>
      </w:r>
      <w:r>
        <w:t>მობილურ</w:t>
      </w:r>
      <w:r>
        <w:t xml:space="preserve"> </w:t>
      </w:r>
      <w:r>
        <w:t>აპლიკაციაში</w:t>
      </w:r>
      <w:r>
        <w:t xml:space="preserve"> </w:t>
      </w:r>
      <w:r>
        <w:t>და</w:t>
      </w:r>
      <w:r>
        <w:t xml:space="preserve"> </w:t>
      </w:r>
      <w:r>
        <w:t>არა</w:t>
      </w:r>
      <w:r>
        <w:t xml:space="preserve"> </w:t>
      </w:r>
      <w:r>
        <w:t>ვებ</w:t>
      </w:r>
      <w:r>
        <w:t>-</w:t>
      </w:r>
      <w:r>
        <w:t>ბროუზერში</w:t>
      </w:r>
      <w:r>
        <w:t>.</w:t>
      </w:r>
    </w:p>
    <w:p w14:paraId="47B2528D" w14:textId="77777777" w:rsidR="00755EC2" w:rsidRDefault="00F52428">
      <w:pPr>
        <w:pStyle w:val="Heading2"/>
      </w:pPr>
      <w:bookmarkStart w:id="56" w:name="X689ae2ce28cda997fdc177b23ce179b3928ed7e"/>
      <w:bookmarkStart w:id="57" w:name="_Toc217321220"/>
      <w:bookmarkEnd w:id="54"/>
      <w:r>
        <w:t>6.2</w:t>
      </w:r>
      <w:r>
        <w:tab/>
      </w:r>
      <w:r>
        <w:t>გამომძახებელ</w:t>
      </w:r>
      <w:r>
        <w:t xml:space="preserve"> </w:t>
      </w:r>
      <w:r>
        <w:t>აპლიკაციებში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აპლიკაციის</w:t>
      </w:r>
      <w:r>
        <w:t xml:space="preserve"> </w:t>
      </w:r>
      <w:r>
        <w:t>ინტეგრაცია</w:t>
      </w:r>
      <w:r>
        <w:t xml:space="preserve"> (</w:t>
      </w:r>
      <w:r>
        <w:t>ინფორმაციული</w:t>
      </w:r>
      <w:r>
        <w:t>)</w:t>
      </w:r>
      <w:bookmarkEnd w:id="57"/>
    </w:p>
    <w:p w14:paraId="1F15CFC7" w14:textId="77777777" w:rsidR="00755EC2" w:rsidRDefault="00F52428">
      <w:r>
        <w:t>გამომძახებელი</w:t>
      </w:r>
      <w:r>
        <w:t xml:space="preserve"> </w:t>
      </w:r>
      <w:r>
        <w:t>აპლიკაციის</w:t>
      </w:r>
      <w:r>
        <w:t xml:space="preserve"> </w:t>
      </w:r>
      <w:r>
        <w:t>შემუშავებისას</w:t>
      </w:r>
      <w:r>
        <w:t xml:space="preserve"> </w:t>
      </w:r>
      <w:r>
        <w:t>მწარმოებელი</w:t>
      </w:r>
      <w:r>
        <w:t xml:space="preserve"> </w:t>
      </w:r>
      <w:r>
        <w:t>უნდა</w:t>
      </w:r>
      <w:r>
        <w:t xml:space="preserve"> </w:t>
      </w:r>
      <w:r>
        <w:t>დარწმუნდეს</w:t>
      </w:r>
      <w:r>
        <w:t xml:space="preserve"> </w:t>
      </w:r>
      <w:r>
        <w:t>რომ</w:t>
      </w:r>
      <w:r>
        <w:t xml:space="preserve"> </w:t>
      </w:r>
      <w:r>
        <w:t>მისი</w:t>
      </w:r>
      <w:r>
        <w:t xml:space="preserve"> </w:t>
      </w:r>
      <w:r>
        <w:t>მობილური</w:t>
      </w:r>
      <w:r>
        <w:t xml:space="preserve"> </w:t>
      </w:r>
      <w:r>
        <w:t>აპლიკაცია</w:t>
      </w:r>
      <w:r>
        <w:t xml:space="preserve"> </w:t>
      </w:r>
      <w:r>
        <w:t>მობილური</w:t>
      </w:r>
      <w:r>
        <w:t xml:space="preserve"> </w:t>
      </w:r>
      <w:r>
        <w:t>პლატფფორმის</w:t>
      </w:r>
      <w:r>
        <w:t>/</w:t>
      </w:r>
      <w:r>
        <w:t>ბროუზერის</w:t>
      </w:r>
      <w:r>
        <w:t xml:space="preserve"> </w:t>
      </w:r>
      <w:r>
        <w:t>პლატფორმის</w:t>
      </w:r>
      <w:r>
        <w:t xml:space="preserve"> </w:t>
      </w:r>
      <w:r>
        <w:t>სტანდარტების</w:t>
      </w:r>
      <w:r>
        <w:t xml:space="preserve"> </w:t>
      </w:r>
      <w:r>
        <w:t>შესაბამისად</w:t>
      </w:r>
      <w:r>
        <w:t xml:space="preserve"> </w:t>
      </w:r>
      <w:r>
        <w:t>ხსნის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აპლიკაციის</w:t>
      </w:r>
      <w:r>
        <w:t xml:space="preserve"> </w:t>
      </w:r>
      <w:r>
        <w:t>მიერ</w:t>
      </w:r>
      <w:r>
        <w:t xml:space="preserve"> </w:t>
      </w:r>
      <w:r>
        <w:t>მისაკუთრებულ</w:t>
      </w:r>
      <w:r>
        <w:t xml:space="preserve"> </w:t>
      </w:r>
      <w:r>
        <w:t>ბმულებს</w:t>
      </w:r>
      <w:r>
        <w:t xml:space="preserve">, </w:t>
      </w:r>
      <w:r>
        <w:t>რომლებიც</w:t>
      </w:r>
      <w:r>
        <w:t xml:space="preserve"> </w:t>
      </w:r>
      <w:r>
        <w:t>მას</w:t>
      </w:r>
      <w:r>
        <w:t xml:space="preserve"> </w:t>
      </w:r>
      <w:r>
        <w:t>დაუბრუნდება</w:t>
      </w:r>
      <w:r>
        <w:t xml:space="preserve"> OAuth2 </w:t>
      </w:r>
      <w:r>
        <w:t>მეტაინფორმაციით</w:t>
      </w:r>
      <w:r>
        <w:t xml:space="preserve">, </w:t>
      </w:r>
      <w:r>
        <w:t>როგორც</w:t>
      </w:r>
      <w:r>
        <w:t xml:space="preserve"> </w:t>
      </w:r>
      <w:r>
        <w:t>ავტორიზაციის</w:t>
      </w:r>
      <w:r>
        <w:t xml:space="preserve"> </w:t>
      </w:r>
      <w:r>
        <w:t>ბოლოწერტილები</w:t>
      </w:r>
      <w:r>
        <w:t>.</w:t>
      </w:r>
    </w:p>
    <w:p w14:paraId="22D0D5FE" w14:textId="77777777" w:rsidR="00755EC2" w:rsidRDefault="00F52428">
      <w:r>
        <w:t>გამომძახებელმა</w:t>
      </w:r>
      <w:r>
        <w:t xml:space="preserve"> </w:t>
      </w:r>
      <w:r>
        <w:t>აპლიკაციამ</w:t>
      </w:r>
      <w:r>
        <w:t xml:space="preserve"> </w:t>
      </w:r>
      <w:r>
        <w:t>თავადაც</w:t>
      </w:r>
      <w:r>
        <w:t xml:space="preserve"> </w:t>
      </w:r>
      <w:r>
        <w:t>უნდა</w:t>
      </w:r>
      <w:r>
        <w:t xml:space="preserve"> </w:t>
      </w:r>
      <w:r>
        <w:t>იზრუნოს</w:t>
      </w:r>
      <w:r>
        <w:t xml:space="preserve">, </w:t>
      </w:r>
      <w:r>
        <w:t>რათა</w:t>
      </w:r>
      <w:r>
        <w:t xml:space="preserve"> </w:t>
      </w:r>
      <w:r>
        <w:t>დაარეგისტრიროს</w:t>
      </w:r>
      <w:r>
        <w:t xml:space="preserve"> </w:t>
      </w:r>
      <w:r>
        <w:t>მისაკუთრებული</w:t>
      </w:r>
      <w:r>
        <w:t xml:space="preserve"> </w:t>
      </w:r>
      <w:r>
        <w:t>ბმულები</w:t>
      </w:r>
      <w:r>
        <w:t xml:space="preserve">, </w:t>
      </w:r>
      <w:r>
        <w:t>კერძოდ</w:t>
      </w:r>
      <w:r>
        <w:t xml:space="preserve"> </w:t>
      </w:r>
      <w:r>
        <w:t>ბმულები</w:t>
      </w:r>
      <w:r>
        <w:t xml:space="preserve"> </w:t>
      </w:r>
      <w:r>
        <w:t>რომელსაც</w:t>
      </w:r>
      <w:r>
        <w:t xml:space="preserve"> </w:t>
      </w:r>
      <w:r>
        <w:t>იგი</w:t>
      </w:r>
      <w:r>
        <w:t xml:space="preserve"> </w:t>
      </w:r>
      <w:r>
        <w:t>გადასცემს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Client-Redirect-URI </w:t>
      </w:r>
      <w:r>
        <w:t>და</w:t>
      </w:r>
      <w:r>
        <w:t xml:space="preserve"> Client-Nok-Redirect-URI </w:t>
      </w:r>
      <w:r>
        <w:t>თავსართებში</w:t>
      </w:r>
      <w:r>
        <w:t xml:space="preserve">. </w:t>
      </w:r>
      <w:r>
        <w:t>მწარმოებელმა</w:t>
      </w:r>
      <w:r>
        <w:t xml:space="preserve"> </w:t>
      </w:r>
      <w:r>
        <w:t>უნდა</w:t>
      </w:r>
      <w:r>
        <w:t xml:space="preserve"> </w:t>
      </w:r>
      <w:r>
        <w:t>გაითვალისწინოს</w:t>
      </w:r>
      <w:r>
        <w:t xml:space="preserve">, </w:t>
      </w:r>
      <w:r>
        <w:t>რომ</w:t>
      </w:r>
      <w:r>
        <w:t xml:space="preserve"> </w:t>
      </w:r>
      <w:r>
        <w:t>თუკი</w:t>
      </w:r>
      <w:r>
        <w:t xml:space="preserve"> </w:t>
      </w:r>
      <w:r>
        <w:t>აღნიშნულ</w:t>
      </w:r>
      <w:r>
        <w:t xml:space="preserve"> </w:t>
      </w:r>
      <w:r>
        <w:t>თავსართებში</w:t>
      </w:r>
      <w:r>
        <w:t xml:space="preserve"> </w:t>
      </w:r>
      <w:r>
        <w:t>ისეთი</w:t>
      </w:r>
      <w:r>
        <w:t xml:space="preserve"> </w:t>
      </w:r>
      <w:r>
        <w:t>ჰიპერბმულებს</w:t>
      </w:r>
      <w:r>
        <w:t xml:space="preserve"> </w:t>
      </w:r>
      <w:r>
        <w:t>გადასცემს</w:t>
      </w:r>
      <w:r>
        <w:t xml:space="preserve">, </w:t>
      </w:r>
      <w:r>
        <w:t>რომლებიც</w:t>
      </w:r>
      <w:r>
        <w:t xml:space="preserve"> </w:t>
      </w:r>
      <w:r>
        <w:t>მისაკუთრებულ</w:t>
      </w:r>
      <w:r>
        <w:t xml:space="preserve"> </w:t>
      </w:r>
      <w:r>
        <w:t>ბმულებად</w:t>
      </w:r>
      <w:r>
        <w:t xml:space="preserve"> </w:t>
      </w:r>
      <w:r>
        <w:t>არაა</w:t>
      </w:r>
      <w:r>
        <w:t xml:space="preserve"> </w:t>
      </w:r>
      <w:r>
        <w:t>რეგისტრირებულ</w:t>
      </w:r>
      <w:r>
        <w:t xml:space="preserve"> </w:t>
      </w:r>
      <w:r>
        <w:t>მის</w:t>
      </w:r>
      <w:r>
        <w:t xml:space="preserve"> </w:t>
      </w:r>
      <w:r>
        <w:t>აპლიკაციაში</w:t>
      </w:r>
      <w:r>
        <w:t xml:space="preserve">, </w:t>
      </w:r>
      <w:r>
        <w:t>ავტორიზაციის</w:t>
      </w:r>
      <w:r>
        <w:t xml:space="preserve"> </w:t>
      </w:r>
      <w:r>
        <w:t>პროცესის</w:t>
      </w:r>
      <w:r>
        <w:t xml:space="preserve"> </w:t>
      </w:r>
      <w:r>
        <w:t>დასრულების</w:t>
      </w:r>
      <w:r>
        <w:t xml:space="preserve"> </w:t>
      </w:r>
      <w:r>
        <w:t>შემდეგ</w:t>
      </w:r>
      <w:r>
        <w:t xml:space="preserve"> </w:t>
      </w:r>
      <w:r>
        <w:t>ჰიპერბმულები</w:t>
      </w:r>
      <w:r>
        <w:t xml:space="preserve"> </w:t>
      </w:r>
      <w:r>
        <w:t>მობილურ</w:t>
      </w:r>
      <w:r>
        <w:t xml:space="preserve"> </w:t>
      </w:r>
      <w:r>
        <w:t>ბროუზერებში</w:t>
      </w:r>
      <w:r>
        <w:t xml:space="preserve"> </w:t>
      </w:r>
      <w:r>
        <w:t>გაიხსნება</w:t>
      </w:r>
      <w:r>
        <w:t>.</w:t>
      </w:r>
    </w:p>
    <w:p w14:paraId="40AE3CCD" w14:textId="77777777" w:rsidR="00755EC2" w:rsidRDefault="00F52428">
      <w:r>
        <w:t>რეკომენდებულია</w:t>
      </w:r>
      <w:r>
        <w:t xml:space="preserve">, </w:t>
      </w:r>
      <w:r>
        <w:t>ამგვარი</w:t>
      </w:r>
      <w:r>
        <w:t xml:space="preserve"> </w:t>
      </w:r>
      <w:r>
        <w:t>ინტეგრაციის</w:t>
      </w:r>
      <w:r>
        <w:t xml:space="preserve"> </w:t>
      </w:r>
      <w:r>
        <w:t>სურვილის</w:t>
      </w:r>
      <w:r>
        <w:t xml:space="preserve"> </w:t>
      </w:r>
      <w:r>
        <w:t>შემთხვევაში</w:t>
      </w:r>
      <w:r>
        <w:t xml:space="preserve"> </w:t>
      </w:r>
      <w:r>
        <w:t>მობილურმა</w:t>
      </w:r>
      <w:r>
        <w:t xml:space="preserve"> </w:t>
      </w:r>
      <w:r>
        <w:t>აპლიკაციამ</w:t>
      </w:r>
      <w:r>
        <w:t xml:space="preserve"> </w:t>
      </w:r>
      <w:r>
        <w:t>გადახდის</w:t>
      </w:r>
      <w:r>
        <w:t xml:space="preserve"> </w:t>
      </w:r>
      <w:r>
        <w:t>ინიცირების</w:t>
      </w:r>
      <w:r>
        <w:t xml:space="preserve"> </w:t>
      </w:r>
      <w:r>
        <w:t>და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ინფორმაციაზე</w:t>
      </w:r>
      <w:r>
        <w:t xml:space="preserve"> </w:t>
      </w:r>
      <w:r>
        <w:t>წვდომის</w:t>
      </w:r>
      <w:r>
        <w:t xml:space="preserve"> </w:t>
      </w:r>
      <w:r>
        <w:t>თანხმობის</w:t>
      </w:r>
      <w:r>
        <w:t xml:space="preserve"> </w:t>
      </w:r>
      <w:r>
        <w:t>რეგისტრაციის</w:t>
      </w:r>
      <w:r>
        <w:t xml:space="preserve"> </w:t>
      </w:r>
      <w:r>
        <w:t>ოპერაციებს</w:t>
      </w:r>
      <w:r>
        <w:t xml:space="preserve"> </w:t>
      </w:r>
      <w:r>
        <w:t>გააყოლოს</w:t>
      </w:r>
      <w:r>
        <w:t xml:space="preserve"> Client-SCA-Approach-Preference </w:t>
      </w:r>
      <w:r>
        <w:t>თავსართი</w:t>
      </w:r>
      <w:r>
        <w:t xml:space="preserve">, </w:t>
      </w:r>
      <w:r>
        <w:t>ან</w:t>
      </w:r>
      <w:r>
        <w:t xml:space="preserve"> "redirect" </w:t>
      </w:r>
      <w:r>
        <w:t>ჩაიწერება</w:t>
      </w:r>
      <w:r>
        <w:t xml:space="preserve">, </w:t>
      </w:r>
      <w:r>
        <w:t>ან</w:t>
      </w:r>
      <w:r>
        <w:t xml:space="preserve"> </w:t>
      </w:r>
      <w:proofErr w:type="spellStart"/>
      <w:r>
        <w:t>მოწინავე</w:t>
      </w:r>
      <w:proofErr w:type="spellEnd"/>
      <w:r>
        <w:t xml:space="preserve"> </w:t>
      </w:r>
      <w:proofErr w:type="spellStart"/>
      <w:r>
        <w:t>ადგილას</w:t>
      </w:r>
      <w:proofErr w:type="spellEnd"/>
      <w:r>
        <w:t xml:space="preserve"> </w:t>
      </w:r>
      <w:proofErr w:type="spellStart"/>
      <w:r>
        <w:t>მიეთითება</w:t>
      </w:r>
      <w:proofErr w:type="spellEnd"/>
      <w:r>
        <w:t xml:space="preserve">,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775F61E8" w14:textId="77777777" w:rsidR="00755EC2" w:rsidRDefault="00F52428">
      <w:pPr>
        <w:pStyle w:val="Heading1"/>
      </w:pPr>
      <w:bookmarkStart w:id="58" w:name="CH_APIResourceStatusNotification"/>
      <w:bookmarkStart w:id="59" w:name="_Toc217321221"/>
      <w:bookmarkEnd w:id="56"/>
      <w:bookmarkEnd w:id="52"/>
      <w:r>
        <w:t>7</w:t>
      </w:r>
      <w:r>
        <w:tab/>
        <w:t xml:space="preserve">API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გადაწოდება</w:t>
      </w:r>
      <w:bookmarkEnd w:id="59"/>
    </w:p>
    <w:p w14:paraId="213BEE87" w14:textId="77777777" w:rsidR="00755EC2" w:rsidRDefault="00F52428">
      <w:r>
        <w:rPr>
          <w:b/>
          <w:bCs/>
        </w:rPr>
        <w:t>შესაძლოა</w:t>
      </w:r>
      <w:r>
        <w:t xml:space="preserve">,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API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მექანიზმს</w:t>
      </w:r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განსაზღვრულია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ით</w:t>
      </w:r>
      <w:proofErr w:type="spellEnd"/>
      <w:r>
        <w:t xml:space="preserve">. </w:t>
      </w:r>
      <w:r>
        <w:t>ამ</w:t>
      </w:r>
      <w:r>
        <w:t xml:space="preserve"> </w:t>
      </w:r>
      <w:r>
        <w:t>თავსა</w:t>
      </w:r>
      <w:r>
        <w:t xml:space="preserve"> </w:t>
      </w:r>
      <w:r>
        <w:t>და</w:t>
      </w:r>
      <w:r>
        <w:t xml:space="preserve"> </w:t>
      </w:r>
      <w:r>
        <w:t>მის</w:t>
      </w:r>
      <w:r>
        <w:t xml:space="preserve"> </w:t>
      </w:r>
      <w:r>
        <w:t>ქვეთავებში</w:t>
      </w:r>
      <w:r>
        <w:t xml:space="preserve"> </w:t>
      </w:r>
      <w:r>
        <w:t>მოცემულია</w:t>
      </w:r>
      <w:r>
        <w:t xml:space="preserve"> </w:t>
      </w:r>
      <w:r>
        <w:t>დამატებითი</w:t>
      </w:r>
      <w:r>
        <w:t xml:space="preserve"> </w:t>
      </w:r>
      <w:r>
        <w:lastRenderedPageBreak/>
        <w:t>მოთხოვნები</w:t>
      </w:r>
      <w:r>
        <w:t xml:space="preserve">, </w:t>
      </w:r>
      <w:r>
        <w:t>რომლითაც</w:t>
      </w:r>
      <w:r>
        <w:t xml:space="preserve"> </w:t>
      </w:r>
      <w:r>
        <w:t>ეს</w:t>
      </w:r>
      <w:r>
        <w:t xml:space="preserve"> </w:t>
      </w:r>
      <w:proofErr w:type="spellStart"/>
      <w:r>
        <w:t>პროცესი</w:t>
      </w:r>
      <w:proofErr w:type="spellEnd"/>
      <w:r>
        <w:t xml:space="preserve"> </w:t>
      </w:r>
      <w:proofErr w:type="spellStart"/>
      <w:r>
        <w:t>დამატებით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,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r>
        <w:t>მე</w:t>
      </w:r>
      <w:r>
        <w:t xml:space="preserve">-12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მოთხოვნების</w:t>
      </w:r>
      <w:proofErr w:type="spellEnd"/>
      <w:r>
        <w:t xml:space="preserve"> </w:t>
      </w:r>
      <w:r>
        <w:t>სრული</w:t>
      </w:r>
      <w:r>
        <w:t xml:space="preserve"> </w:t>
      </w:r>
      <w:r>
        <w:t>შესაბამისობის</w:t>
      </w:r>
      <w:r>
        <w:t xml:space="preserve"> </w:t>
      </w:r>
      <w:r>
        <w:t>დაცვით</w:t>
      </w:r>
      <w:r>
        <w:t>.</w:t>
      </w:r>
    </w:p>
    <w:p w14:paraId="133A8497" w14:textId="77777777" w:rsidR="00755EC2" w:rsidRDefault="00F52428">
      <w:r>
        <w:t>აღნიშნული</w:t>
      </w:r>
      <w:r>
        <w:t xml:space="preserve"> </w:t>
      </w:r>
      <w:r>
        <w:t>მექანიზმის</w:t>
      </w:r>
      <w:r>
        <w:t xml:space="preserve"> </w:t>
      </w:r>
      <w:r>
        <w:t>ფარგლებში</w:t>
      </w:r>
      <w:r>
        <w:t xml:space="preserve"> API </w:t>
      </w:r>
      <w:r>
        <w:t>კლიენტს</w:t>
      </w:r>
      <w:r>
        <w:t xml:space="preserve"> </w:t>
      </w:r>
      <w:r>
        <w:t>ეძლევა</w:t>
      </w:r>
      <w:r>
        <w:t xml:space="preserve"> </w:t>
      </w:r>
      <w:r>
        <w:t>საშუალება</w:t>
      </w:r>
      <w:r>
        <w:t xml:space="preserve">, </w:t>
      </w:r>
      <w:r>
        <w:t>ამსმპ</w:t>
      </w:r>
      <w:r>
        <w:t>-</w:t>
      </w:r>
      <w:r>
        <w:t>სგან</w:t>
      </w:r>
      <w:r>
        <w:t xml:space="preserve"> </w:t>
      </w:r>
      <w:r>
        <w:t>პროაქტიურად</w:t>
      </w:r>
      <w:r>
        <w:t xml:space="preserve"> </w:t>
      </w:r>
      <w:r>
        <w:t>მიიღოს</w:t>
      </w:r>
      <w:r>
        <w:t xml:space="preserve"> </w:t>
      </w:r>
      <w:r>
        <w:t>ინფორმაცია</w:t>
      </w:r>
      <w:r>
        <w:t xml:space="preserve"> </w:t>
      </w:r>
      <w:r>
        <w:t>იმ</w:t>
      </w:r>
      <w:r>
        <w:t xml:space="preserve"> </w:t>
      </w:r>
      <w:r>
        <w:t>რესურსების</w:t>
      </w:r>
      <w:r>
        <w:t xml:space="preserve"> </w:t>
      </w:r>
      <w:r>
        <w:t>სტატუსის</w:t>
      </w:r>
      <w:r>
        <w:t xml:space="preserve"> </w:t>
      </w:r>
      <w:r>
        <w:t>განახლების</w:t>
      </w:r>
      <w:r>
        <w:t xml:space="preserve"> </w:t>
      </w:r>
      <w:r>
        <w:t>თაობაზე</w:t>
      </w:r>
      <w:r>
        <w:t xml:space="preserve">, </w:t>
      </w:r>
      <w:r>
        <w:t>რომელის</w:t>
      </w:r>
      <w:r>
        <w:t xml:space="preserve"> </w:t>
      </w:r>
      <w:r>
        <w:t>ამ</w:t>
      </w:r>
      <w:r>
        <w:t xml:space="preserve"> API </w:t>
      </w:r>
      <w:r>
        <w:t>კლიენტმა</w:t>
      </w:r>
      <w:r>
        <w:t xml:space="preserve"> </w:t>
      </w:r>
      <w:r>
        <w:t>შექმნა</w:t>
      </w:r>
      <w:r>
        <w:t xml:space="preserve"> API </w:t>
      </w:r>
      <w:r>
        <w:t>ტრანზაქციის</w:t>
      </w:r>
      <w:r>
        <w:t xml:space="preserve"> </w:t>
      </w:r>
      <w:r>
        <w:t>ფარგლებში</w:t>
      </w:r>
      <w:r>
        <w:t>.</w:t>
      </w:r>
    </w:p>
    <w:p w14:paraId="46FD5CA3" w14:textId="77777777" w:rsidR="00755EC2" w:rsidRDefault="00F52428">
      <w:r>
        <w:t>მაქსიმალური</w:t>
      </w:r>
      <w:r>
        <w:t xml:space="preserve"> </w:t>
      </w:r>
      <w:r>
        <w:t>დრო</w:t>
      </w:r>
      <w:r>
        <w:t xml:space="preserve">, </w:t>
      </w:r>
      <w:r>
        <w:t>რა</w:t>
      </w:r>
      <w:r>
        <w:t xml:space="preserve"> </w:t>
      </w:r>
      <w:r>
        <w:t>ვადაც</w:t>
      </w:r>
      <w:r>
        <w:t xml:space="preserve"> </w:t>
      </w:r>
      <w:r>
        <w:t>დასაშვებია</w:t>
      </w:r>
      <w:r>
        <w:t xml:space="preserve"> </w:t>
      </w:r>
      <w:r>
        <w:t>ამმსმპ</w:t>
      </w:r>
      <w:r>
        <w:t>-</w:t>
      </w:r>
      <w:r>
        <w:t>ს</w:t>
      </w:r>
      <w:r>
        <w:t xml:space="preserve"> </w:t>
      </w:r>
      <w:r>
        <w:t>ელექტრონულ</w:t>
      </w:r>
      <w:r>
        <w:t xml:space="preserve"> </w:t>
      </w:r>
      <w:r>
        <w:t>სისტემაში</w:t>
      </w:r>
      <w:r>
        <w:t xml:space="preserve"> </w:t>
      </w:r>
      <w:r>
        <w:t>შესაბამისი</w:t>
      </w:r>
      <w:r>
        <w:t xml:space="preserve"> </w:t>
      </w:r>
      <w:r>
        <w:t>ხდომილების</w:t>
      </w:r>
      <w:r>
        <w:t xml:space="preserve"> </w:t>
      </w:r>
      <w:r>
        <w:t>დადგოომიდან</w:t>
      </w:r>
      <w:r>
        <w:t xml:space="preserve"> </w:t>
      </w:r>
      <w:r>
        <w:t>სტატუსის</w:t>
      </w:r>
      <w:r>
        <w:t xml:space="preserve"> </w:t>
      </w:r>
      <w:r>
        <w:t>გადაწოდებამდე</w:t>
      </w:r>
      <w:r>
        <w:t xml:space="preserve"> </w:t>
      </w:r>
      <w:r>
        <w:t>გავიდეს</w:t>
      </w:r>
      <w:r>
        <w:t xml:space="preserve">, </w:t>
      </w:r>
      <w:r>
        <w:t>განისაზღვრება</w:t>
      </w:r>
      <w:r>
        <w:t xml:space="preserve"> </w:t>
      </w:r>
      <w:r>
        <w:t>ხელშეკრულებით</w:t>
      </w:r>
      <w:r>
        <w:t xml:space="preserve"> (</w:t>
      </w:r>
      <w:r>
        <w:t>იხ</w:t>
      </w:r>
      <w:r>
        <w:t xml:space="preserve">.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კლიენტსა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შორის</w:t>
        </w:r>
        <w:r>
          <w:rPr>
            <w:color w:val="0000FF"/>
            <w:u w:val="single"/>
          </w:rPr>
          <w:t>"</w:t>
        </w:r>
      </w:hyperlink>
      <w:r>
        <w:t>).</w:t>
      </w:r>
    </w:p>
    <w:p w14:paraId="00D7B382" w14:textId="77777777" w:rsidR="00755EC2" w:rsidRDefault="00F52428">
      <w:pPr>
        <w:pStyle w:val="Heading2"/>
      </w:pPr>
      <w:bookmarkStart w:id="60" w:name="X41f30637580024d6cc5e93cef211856fc3e76b6"/>
      <w:bookmarkStart w:id="61" w:name="_Toc217321222"/>
      <w:r>
        <w:t>7.1</w:t>
      </w:r>
      <w:r>
        <w:tab/>
        <w:t xml:space="preserve">API </w:t>
      </w:r>
      <w:r>
        <w:t>რესურსები</w:t>
      </w:r>
      <w:r>
        <w:t xml:space="preserve">, </w:t>
      </w:r>
      <w:r>
        <w:t>რომლებისთვისაც</w:t>
      </w:r>
      <w:r>
        <w:t xml:space="preserve"> </w:t>
      </w:r>
      <w:r>
        <w:t>მხარდაჭერილია</w:t>
      </w:r>
      <w:r>
        <w:t xml:space="preserve"> </w:t>
      </w:r>
      <w:r>
        <w:t>სტატუსის</w:t>
      </w:r>
      <w:r>
        <w:t xml:space="preserve"> </w:t>
      </w:r>
      <w:r>
        <w:t>გადაწოდება</w:t>
      </w:r>
      <w:bookmarkEnd w:id="61"/>
    </w:p>
    <w:p w14:paraId="6E0E30FB" w14:textId="77777777" w:rsidR="00755EC2" w:rsidRDefault="00F52428"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ეს</w:t>
      </w:r>
      <w:r>
        <w:t xml:space="preserve"> </w:t>
      </w:r>
      <w:r>
        <w:t>ვერსია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გადაწოდებას</w:t>
      </w:r>
      <w:r>
        <w:t xml:space="preserve"> </w:t>
      </w:r>
      <w:r>
        <w:t>შემდეგი</w:t>
      </w:r>
      <w:r>
        <w:t xml:space="preserve"> API </w:t>
      </w:r>
      <w:r>
        <w:t>რესურსებისათვის</w:t>
      </w:r>
      <w:r>
        <w:t>:</w:t>
      </w:r>
    </w:p>
    <w:p w14:paraId="3179F436" w14:textId="77777777" w:rsidR="00755EC2" w:rsidRDefault="00F52428">
      <w:bookmarkStart w:id="62" w:name="X14ea857473f7d2106bf275de797929689a99503"/>
      <w:r>
        <w:t xml:space="preserve">API </w:t>
      </w:r>
      <w:r>
        <w:t>რესურსები</w:t>
      </w:r>
      <w:r>
        <w:t xml:space="preserve"> </w:t>
      </w:r>
      <w:r>
        <w:t>რომლებისთვისაც</w:t>
      </w:r>
      <w:r>
        <w:t xml:space="preserve"> </w:t>
      </w:r>
      <w:r>
        <w:t>მხარდაჭერილია</w:t>
      </w:r>
      <w:r>
        <w:t xml:space="preserve"> </w:t>
      </w:r>
      <w:r>
        <w:t>სტატუსის</w:t>
      </w:r>
      <w:r>
        <w:t xml:space="preserve"> </w:t>
      </w:r>
      <w:r>
        <w:t>გადაწოდება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API რესურსები რომლებისთვისაც მხარდაჭერილია სტატუსის გადაწოდება"/>
      </w:tblPr>
      <w:tblGrid>
        <w:gridCol w:w="1557"/>
        <w:gridCol w:w="4676"/>
        <w:gridCol w:w="3117"/>
      </w:tblGrid>
      <w:tr w:rsidR="00755EC2" w14:paraId="1255F50C" w14:textId="77777777">
        <w:trPr>
          <w:tblHeader/>
        </w:trPr>
        <w:tc>
          <w:tcPr>
            <w:tcW w:w="1319" w:type="dxa"/>
          </w:tcPr>
          <w:p w14:paraId="2E9A97B5" w14:textId="77777777" w:rsidR="00755EC2" w:rsidRDefault="00F52428">
            <w:r>
              <w:t>რესურსის</w:t>
            </w:r>
            <w:r>
              <w:t xml:space="preserve"> </w:t>
            </w:r>
            <w:r>
              <w:t>ტიპი</w:t>
            </w:r>
          </w:p>
        </w:tc>
        <w:tc>
          <w:tcPr>
            <w:tcW w:w="3960" w:type="dxa"/>
          </w:tcPr>
          <w:p w14:paraId="7BBAB74B" w14:textId="77777777" w:rsidR="00755EC2" w:rsidRDefault="00F52428">
            <w:r>
              <w:t>რა</w:t>
            </w:r>
            <w:r>
              <w:t xml:space="preserve"> </w:t>
            </w:r>
            <w:r>
              <w:t>ეტაპზე</w:t>
            </w:r>
            <w:r>
              <w:t xml:space="preserve"> </w:t>
            </w:r>
            <w:r>
              <w:t>ხდება</w:t>
            </w:r>
            <w:r>
              <w:t xml:space="preserve"> </w:t>
            </w:r>
            <w:r>
              <w:t>ეთითება</w:t>
            </w:r>
            <w:r>
              <w:t xml:space="preserve"> </w:t>
            </w:r>
            <w:r>
              <w:t>გადაწოდების</w:t>
            </w:r>
            <w:r>
              <w:t xml:space="preserve"> </w:t>
            </w:r>
            <w:r>
              <w:t>მოთხოვნა</w:t>
            </w:r>
            <w:r>
              <w:t>?</w:t>
            </w:r>
          </w:p>
        </w:tc>
        <w:tc>
          <w:tcPr>
            <w:tcW w:w="2640" w:type="dxa"/>
          </w:tcPr>
          <w:p w14:paraId="4516AF75" w14:textId="77777777" w:rsidR="00755EC2" w:rsidRDefault="00F52428">
            <w:proofErr w:type="spellStart"/>
            <w:r>
              <w:t>გაუქმების</w:t>
            </w:r>
            <w:proofErr w:type="spellEnd"/>
            <w:r>
              <w:t xml:space="preserve"> </w:t>
            </w:r>
            <w:proofErr w:type="spellStart"/>
            <w:r>
              <w:t>სპეციალური</w:t>
            </w:r>
            <w:proofErr w:type="spellEnd"/>
            <w:r>
              <w:t xml:space="preserve"> </w:t>
            </w:r>
            <w:proofErr w:type="spellStart"/>
            <w:r>
              <w:t>რეჟიმი</w:t>
            </w:r>
            <w:proofErr w:type="spellEnd"/>
            <w:r>
              <w:t xml:space="preserve"> </w:t>
            </w:r>
            <w:hyperlink w:anchor="CH_DeletionHandling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7.5, </w:t>
              </w:r>
              <w:r>
                <w:rPr>
                  <w:color w:val="0000FF"/>
                  <w:u w:val="single"/>
                </w:rPr>
                <w:t>"</w:t>
              </w:r>
              <w:proofErr w:type="spellStart"/>
              <w:r>
                <w:rPr>
                  <w:color w:val="0000FF"/>
                  <w:u w:val="single"/>
                </w:rPr>
                <w:t>რესურსის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გაუქმებასთან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დაკავშირებული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საკითხები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>-</w:t>
            </w:r>
            <w:r>
              <w:t>ის</w:t>
            </w:r>
            <w:r>
              <w:t xml:space="preserve"> </w:t>
            </w:r>
            <w:r>
              <w:t>მიხედვით</w:t>
            </w:r>
            <w:r>
              <w:t>?</w:t>
            </w:r>
          </w:p>
        </w:tc>
      </w:tr>
      <w:tr w:rsidR="00755EC2" w14:paraId="2AB4A611" w14:textId="77777777">
        <w:tc>
          <w:tcPr>
            <w:tcW w:w="1319" w:type="dxa"/>
          </w:tcPr>
          <w:p w14:paraId="06A68329" w14:textId="77777777" w:rsidR="00755EC2" w:rsidRDefault="00F52428">
            <w:r>
              <w:t>გადახდა</w:t>
            </w:r>
          </w:p>
        </w:tc>
        <w:tc>
          <w:tcPr>
            <w:tcW w:w="3960" w:type="dxa"/>
          </w:tcPr>
          <w:p w14:paraId="3D027F68" w14:textId="77777777" w:rsidR="00755EC2" w:rsidRDefault="00F52428">
            <w:r>
              <w:t>როგორც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რესურსის</w:t>
            </w:r>
            <w:r>
              <w:t xml:space="preserve"> </w:t>
            </w:r>
            <w:r>
              <w:t>შექმნისას</w:t>
            </w:r>
            <w:r>
              <w:t xml:space="preserve"> (POST /v2/{payment-service}/{payment-product}</w:t>
            </w:r>
            <w:r>
              <w:t xml:space="preserve">), </w:t>
            </w:r>
            <w:r>
              <w:t>ისე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გაუქმების</w:t>
            </w:r>
            <w:r>
              <w:t xml:space="preserve"> </w:t>
            </w:r>
            <w:r>
              <w:t>მოთხოვნისას</w:t>
            </w:r>
            <w:r>
              <w:t xml:space="preserve"> (DELETE /v2/{payment-services}/{payment-product}/{paymentId})</w:t>
            </w:r>
          </w:p>
        </w:tc>
        <w:tc>
          <w:tcPr>
            <w:tcW w:w="2640" w:type="dxa"/>
          </w:tcPr>
          <w:p w14:paraId="23DE8583" w14:textId="77777777" w:rsidR="00755EC2" w:rsidRDefault="00F52428">
            <w:r>
              <w:t>დიახ</w:t>
            </w:r>
          </w:p>
        </w:tc>
      </w:tr>
      <w:tr w:rsidR="00755EC2" w14:paraId="0F439987" w14:textId="77777777">
        <w:tc>
          <w:tcPr>
            <w:tcW w:w="1319" w:type="dxa"/>
          </w:tcPr>
          <w:p w14:paraId="6F53ABD8" w14:textId="77777777" w:rsidR="00755EC2" w:rsidRDefault="00F52428">
            <w:r>
              <w:t>გადახდის</w:t>
            </w:r>
            <w:r>
              <w:t xml:space="preserve"> </w:t>
            </w:r>
            <w:r>
              <w:t>ინიციირება</w:t>
            </w:r>
          </w:p>
        </w:tc>
        <w:tc>
          <w:tcPr>
            <w:tcW w:w="3960" w:type="dxa"/>
          </w:tcPr>
          <w:p w14:paraId="77F47D38" w14:textId="77777777" w:rsidR="00755EC2" w:rsidRDefault="00F52428">
            <w:r>
              <w:t>ინიციირების</w:t>
            </w:r>
            <w:r>
              <w:t xml:space="preserve"> </w:t>
            </w:r>
            <w:r>
              <w:t>მოთხოვნისას</w:t>
            </w:r>
            <w:r>
              <w:t xml:space="preserve"> </w:t>
            </w:r>
            <w:r>
              <w:t>გადადებული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განმეორებადი</w:t>
            </w:r>
            <w:r>
              <w:t xml:space="preserve"> </w:t>
            </w:r>
            <w:r>
              <w:t>გადახდებისათვის</w:t>
            </w:r>
            <w:r>
              <w:t xml:space="preserve"> (POST /v2/{extended-payment-services}/{payment-product}/{paymentId}/initiations)</w:t>
            </w:r>
          </w:p>
        </w:tc>
        <w:tc>
          <w:tcPr>
            <w:tcW w:w="2640" w:type="dxa"/>
          </w:tcPr>
          <w:p w14:paraId="7974C201" w14:textId="77777777" w:rsidR="00755EC2" w:rsidRDefault="00F52428">
            <w:r>
              <w:t>არა</w:t>
            </w:r>
          </w:p>
        </w:tc>
      </w:tr>
      <w:tr w:rsidR="00755EC2" w14:paraId="5301F798" w14:textId="77777777">
        <w:tc>
          <w:tcPr>
            <w:tcW w:w="1319" w:type="dxa"/>
          </w:tcPr>
          <w:p w14:paraId="2F657895" w14:textId="77777777" w:rsidR="00755EC2" w:rsidRDefault="00F52428">
            <w:r>
              <w:t>თანხმობა</w:t>
            </w:r>
          </w:p>
        </w:tc>
        <w:tc>
          <w:tcPr>
            <w:tcW w:w="3960" w:type="dxa"/>
          </w:tcPr>
          <w:p w14:paraId="62CFA9DE" w14:textId="77777777" w:rsidR="00755EC2" w:rsidRDefault="00F52428">
            <w:r>
              <w:t>თანხმობის</w:t>
            </w:r>
            <w:r>
              <w:t xml:space="preserve"> </w:t>
            </w:r>
            <w:r>
              <w:t>მოთხოვნისას</w:t>
            </w:r>
            <w:r>
              <w:t xml:space="preserve"> (POST /v2/consents/{consent-category})</w:t>
            </w:r>
          </w:p>
        </w:tc>
        <w:tc>
          <w:tcPr>
            <w:tcW w:w="2640" w:type="dxa"/>
          </w:tcPr>
          <w:p w14:paraId="53B49D43" w14:textId="77777777" w:rsidR="00755EC2" w:rsidRDefault="00F52428">
            <w:r>
              <w:t>არა</w:t>
            </w:r>
          </w:p>
        </w:tc>
      </w:tr>
      <w:tr w:rsidR="00755EC2" w14:paraId="531CA496" w14:textId="77777777">
        <w:tc>
          <w:tcPr>
            <w:tcW w:w="1319" w:type="dxa"/>
          </w:tcPr>
          <w:p w14:paraId="0D845D69" w14:textId="77777777" w:rsidR="00755EC2" w:rsidRDefault="00F52428">
            <w:r>
              <w:t>გამოწერა</w:t>
            </w:r>
          </w:p>
        </w:tc>
        <w:tc>
          <w:tcPr>
            <w:tcW w:w="3960" w:type="dxa"/>
          </w:tcPr>
          <w:p w14:paraId="2A003ACB" w14:textId="77777777" w:rsidR="00755EC2" w:rsidRDefault="00F52428">
            <w:r>
              <w:t>გამოწერის</w:t>
            </w:r>
            <w:r>
              <w:t xml:space="preserve"> </w:t>
            </w:r>
            <w:r>
              <w:t>შექმნისას</w:t>
            </w:r>
            <w:r>
              <w:t xml:space="preserve"> (POST /v2/subscriptions/{push-accountinformation-subservice}) </w:t>
            </w:r>
            <w:r>
              <w:t>და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რესურსებთან</w:t>
            </w:r>
            <w:r>
              <w:t xml:space="preserve"> </w:t>
            </w:r>
            <w:r>
              <w:t>მიმართებაში</w:t>
            </w:r>
            <w:r>
              <w:t>.</w:t>
            </w:r>
          </w:p>
          <w:p w14:paraId="65DC59AE" w14:textId="77777777" w:rsidR="00755EC2" w:rsidRDefault="00F52428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რესურსების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გადაცემის</w:t>
            </w:r>
            <w:r>
              <w:t xml:space="preserve"> </w:t>
            </w:r>
            <w:r>
              <w:t>ვალდებულება</w:t>
            </w:r>
            <w:r>
              <w:t xml:space="preserve"> </w:t>
            </w:r>
            <w:r>
              <w:t>განისაზღვროს</w:t>
            </w:r>
            <w:r>
              <w:t xml:space="preserve"> </w:t>
            </w:r>
            <w:r>
              <w:t>მშობელი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გადაწოდების</w:t>
            </w:r>
            <w:r>
              <w:t xml:space="preserve"> </w:t>
            </w:r>
            <w:r>
              <w:t>ფარგლებში</w:t>
            </w:r>
            <w:r>
              <w:t xml:space="preserve">. </w:t>
            </w:r>
            <w:r>
              <w:lastRenderedPageBreak/>
              <w:t>კერძოდ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ცვლილებები</w:t>
            </w:r>
            <w:r>
              <w:t xml:space="preserve"> </w:t>
            </w:r>
            <w:r>
              <w:t>გადაეცეს</w:t>
            </w:r>
            <w:r>
              <w:t xml:space="preserve"> </w:t>
            </w:r>
            <w:r>
              <w:t>იმ</w:t>
            </w:r>
            <w:r>
              <w:t xml:space="preserve"> </w:t>
            </w:r>
            <w:r>
              <w:t>მისამართზე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იმ</w:t>
            </w:r>
            <w:r>
              <w:t xml:space="preserve"> </w:t>
            </w:r>
            <w:r>
              <w:t>კონფიგურაციით</w:t>
            </w:r>
            <w:r>
              <w:t xml:space="preserve">, </w:t>
            </w:r>
            <w:r>
              <w:t>რაც</w:t>
            </w:r>
            <w:r>
              <w:t xml:space="preserve"> </w:t>
            </w:r>
            <w:r>
              <w:t>მშობელ</w:t>
            </w:r>
            <w:r>
              <w:t xml:space="preserve"> </w:t>
            </w:r>
            <w:r>
              <w:t>გამოწერაშია</w:t>
            </w:r>
            <w:r>
              <w:t xml:space="preserve"> </w:t>
            </w:r>
            <w:r>
              <w:t>განსაზღვრული</w:t>
            </w:r>
            <w:r>
              <w:t>.</w:t>
            </w:r>
          </w:p>
        </w:tc>
        <w:tc>
          <w:tcPr>
            <w:tcW w:w="2640" w:type="dxa"/>
          </w:tcPr>
          <w:p w14:paraId="5169638B" w14:textId="77777777" w:rsidR="00755EC2" w:rsidRDefault="00F52428">
            <w:r>
              <w:lastRenderedPageBreak/>
              <w:t>არა</w:t>
            </w:r>
          </w:p>
        </w:tc>
      </w:tr>
    </w:tbl>
    <w:bookmarkEnd w:id="62"/>
    <w:p w14:paraId="0CE2E736" w14:textId="77777777" w:rsidR="00755EC2" w:rsidRDefault="00F52428">
      <w:r>
        <w:rPr>
          <w:b/>
          <w:bCs/>
        </w:rPr>
        <w:t>აუცილებელია</w:t>
      </w:r>
      <w:r>
        <w:t xml:space="preserve"> </w:t>
      </w:r>
      <w:r>
        <w:t>მხარდაჭერილი</w:t>
      </w:r>
      <w:r>
        <w:t xml:space="preserve"> </w:t>
      </w:r>
      <w:r>
        <w:t>იყოს</w:t>
      </w:r>
      <w:r>
        <w:t xml:space="preserve"> "</w:t>
      </w:r>
      <w:r>
        <w:t>გადახდისა</w:t>
      </w:r>
      <w:r>
        <w:t xml:space="preserve">" </w:t>
      </w:r>
      <w:r>
        <w:t>და</w:t>
      </w:r>
      <w:r>
        <w:t xml:space="preserve"> "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" </w:t>
      </w:r>
      <w:r>
        <w:t>რესურსების</w:t>
      </w:r>
      <w:r>
        <w:t xml:space="preserve"> </w:t>
      </w:r>
      <w:r>
        <w:t>სტატუსების</w:t>
      </w:r>
      <w:r>
        <w:t xml:space="preserve"> </w:t>
      </w:r>
      <w:r>
        <w:t>ნოტიფიკაცია</w:t>
      </w:r>
      <w:r>
        <w:t xml:space="preserve">. </w:t>
      </w:r>
      <w:proofErr w:type="spellStart"/>
      <w:r>
        <w:rPr>
          <w:b/>
          <w:bCs/>
        </w:rPr>
        <w:t>უმჯობესია</w:t>
      </w:r>
      <w:proofErr w:type="spellEnd"/>
      <w:r>
        <w:t xml:space="preserve"> </w:t>
      </w:r>
      <w:hyperlink w:anchor="X14ea857473f7d2106bf275de797929689a99503">
        <w:r>
          <w:rPr>
            <w:color w:val="0000FF"/>
            <w:u w:val="single"/>
          </w:rPr>
          <w:t xml:space="preserve">API </w:t>
        </w:r>
        <w:proofErr w:type="spellStart"/>
        <w:r>
          <w:rPr>
            <w:color w:val="0000FF"/>
            <w:u w:val="single"/>
          </w:rPr>
          <w:t>რესურსები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რომლებისთვისაც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სტატუსის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გადაწოდება</w:t>
        </w:r>
      </w:hyperlink>
      <w:r>
        <w:t xml:space="preserve"> -</w:t>
      </w:r>
      <w:r>
        <w:t>ით</w:t>
      </w:r>
      <w:r>
        <w:t xml:space="preserve"> </w:t>
      </w:r>
      <w:r>
        <w:t>განსაზღვრული</w:t>
      </w:r>
      <w:r>
        <w:t xml:space="preserve"> </w:t>
      </w:r>
      <w:r>
        <w:t>დანარჩენი</w:t>
      </w:r>
      <w:r>
        <w:t xml:space="preserve"> </w:t>
      </w:r>
      <w:r>
        <w:t>რესურსების</w:t>
      </w:r>
      <w:r>
        <w:t xml:space="preserve"> </w:t>
      </w:r>
      <w:r>
        <w:t>მხარდაჭერაც</w:t>
      </w:r>
      <w:r>
        <w:t>.</w:t>
      </w:r>
    </w:p>
    <w:p w14:paraId="77CCB87D" w14:textId="77777777" w:rsidR="00755EC2" w:rsidRDefault="00F52428">
      <w:pPr>
        <w:pStyle w:val="Heading2"/>
      </w:pPr>
      <w:bookmarkStart w:id="63" w:name="X7ee3c09de7a134487df36a7ef47c20ecacc3d83"/>
      <w:bookmarkStart w:id="64" w:name="_Toc217321223"/>
      <w:bookmarkEnd w:id="60"/>
      <w:r>
        <w:t>7.2</w:t>
      </w:r>
      <w:r>
        <w:tab/>
        <w:t xml:space="preserve">API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მხარდაჭერა</w:t>
      </w:r>
      <w:bookmarkEnd w:id="64"/>
    </w:p>
    <w:p w14:paraId="03CE8442" w14:textId="77777777" w:rsidR="00755EC2" w:rsidRDefault="00F52428">
      <w:r>
        <w:t>როდესაც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API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მექანიზმს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, </w:t>
      </w:r>
      <w:r>
        <w:t>იგი</w:t>
      </w:r>
      <w:r>
        <w:t xml:space="preserve"> </w:t>
      </w:r>
      <w:r>
        <w:t>მას</w:t>
      </w:r>
      <w:r>
        <w:t xml:space="preserve"> </w:t>
      </w:r>
      <w:r>
        <w:t>სთავაზობდეს</w:t>
      </w:r>
      <w:r>
        <w:t xml:space="preserve"> </w:t>
      </w:r>
      <w:r>
        <w:t>მესამე</w:t>
      </w:r>
      <w:r>
        <w:t xml:space="preserve"> </w:t>
      </w:r>
      <w:r>
        <w:t>მხარის</w:t>
      </w:r>
      <w:r>
        <w:t xml:space="preserve"> </w:t>
      </w:r>
      <w:r>
        <w:t>პროვაიდერებს</w:t>
      </w:r>
      <w:r>
        <w:t xml:space="preserve"> (</w:t>
      </w:r>
      <w:r>
        <w:t>იხ</w:t>
      </w:r>
      <w:r>
        <w:t xml:space="preserve">. </w:t>
      </w:r>
      <w:hyperlink w:anchor="CH_APIClientAccessToThirdPartyAccou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3.2.1, "</w:t>
        </w:r>
        <w:proofErr w:type="spellStart"/>
        <w:r>
          <w:rPr>
            <w:color w:val="0000FF"/>
            <w:u w:val="single"/>
          </w:rPr>
          <w:t>მესამე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პროვაიდერების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მხარდაჭერა</w:t>
        </w:r>
        <w:r>
          <w:rPr>
            <w:color w:val="0000FF"/>
            <w:u w:val="single"/>
          </w:rPr>
          <w:t>"</w:t>
        </w:r>
      </w:hyperlink>
      <w:r>
        <w:t xml:space="preserve">). </w:t>
      </w:r>
      <w:r>
        <w:rPr>
          <w:b/>
          <w:bCs/>
        </w:rPr>
        <w:t>შესაძლოა</w:t>
      </w:r>
      <w:r>
        <w:t xml:space="preserve">,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API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მექანიზმს</w:t>
      </w:r>
      <w:r>
        <w:t xml:space="preserve"> </w:t>
      </w:r>
      <w:r>
        <w:t>მესამე</w:t>
      </w:r>
      <w:r>
        <w:t xml:space="preserve"> </w:t>
      </w:r>
      <w:r>
        <w:t>მხარის</w:t>
      </w:r>
      <w:r>
        <w:t xml:space="preserve"> </w:t>
      </w:r>
      <w:r>
        <w:t>პროვაიდერებისათვის</w:t>
      </w:r>
      <w:r>
        <w:t xml:space="preserve"> </w:t>
      </w:r>
      <w:r>
        <w:t>მხოლოდ</w:t>
      </w:r>
      <w:r>
        <w:t xml:space="preserve"> </w:t>
      </w:r>
      <w:r>
        <w:t>სახელშეკრულებო</w:t>
      </w:r>
      <w:r>
        <w:t xml:space="preserve"> </w:t>
      </w:r>
      <w:r>
        <w:t>ურთიერთობის</w:t>
      </w:r>
      <w:r>
        <w:t xml:space="preserve"> </w:t>
      </w:r>
      <w:r>
        <w:t>ფარგლებში</w:t>
      </w:r>
      <w:r>
        <w:t xml:space="preserve"> (</w:t>
      </w:r>
      <w:r>
        <w:t>იხ</w:t>
      </w:r>
      <w:r>
        <w:t xml:space="preserve">.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კლიენტსა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შორის</w:t>
        </w:r>
        <w:r>
          <w:rPr>
            <w:color w:val="0000FF"/>
            <w:u w:val="single"/>
          </w:rPr>
          <w:t>"</w:t>
        </w:r>
      </w:hyperlink>
      <w:r>
        <w:t xml:space="preserve">). </w:t>
      </w:r>
      <w:r>
        <w:rPr>
          <w:b/>
          <w:bCs/>
        </w:rPr>
        <w:t>უმჯობესია</w:t>
      </w:r>
      <w:r>
        <w:t xml:space="preserve">,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API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მექანიზმს</w:t>
      </w:r>
      <w:r>
        <w:t xml:space="preserve"> </w:t>
      </w:r>
      <w:r>
        <w:t>იმ</w:t>
      </w:r>
      <w:r>
        <w:t xml:space="preserve"> API </w:t>
      </w:r>
      <w:r>
        <w:t>კლიენტებისთვისაც</w:t>
      </w:r>
      <w:r>
        <w:t xml:space="preserve">, </w:t>
      </w:r>
      <w:r>
        <w:t>რომლებიც</w:t>
      </w:r>
      <w:r>
        <w:t xml:space="preserve"> </w:t>
      </w:r>
      <w:r>
        <w:t>არ</w:t>
      </w:r>
      <w:r>
        <w:t xml:space="preserve"> </w:t>
      </w:r>
      <w:r>
        <w:t>არიან</w:t>
      </w:r>
      <w:r>
        <w:t xml:space="preserve"> </w:t>
      </w:r>
      <w:r>
        <w:t>მესამე</w:t>
      </w:r>
      <w:r>
        <w:t xml:space="preserve"> </w:t>
      </w:r>
      <w:r>
        <w:t>მხარის</w:t>
      </w:r>
      <w:r>
        <w:t xml:space="preserve"> </w:t>
      </w:r>
      <w:r>
        <w:t>პროვაიდერები</w:t>
      </w:r>
      <w:r>
        <w:t xml:space="preserve"> (</w:t>
      </w:r>
      <w:r>
        <w:t>იხ</w:t>
      </w:r>
      <w:r>
        <w:t xml:space="preserve">. </w:t>
      </w:r>
      <w:hyperlink w:anchor="CH_APIClientAccessToOwnAccou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3.2.2, "</w:t>
        </w:r>
        <w:proofErr w:type="spellStart"/>
        <w:r>
          <w:rPr>
            <w:color w:val="0000FF"/>
            <w:u w:val="single"/>
          </w:rPr>
          <w:t>საკუთარ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ანგარიშზე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პირდაპირი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წვდომის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მხარდაჭერა</w:t>
        </w:r>
        <w:r>
          <w:rPr>
            <w:color w:val="0000FF"/>
            <w:u w:val="single"/>
          </w:rPr>
          <w:t>"</w:t>
        </w:r>
      </w:hyperlink>
      <w:r>
        <w:t>).</w:t>
      </w:r>
    </w:p>
    <w:p w14:paraId="24B47A5F" w14:textId="77777777" w:rsidR="00755EC2" w:rsidRDefault="00F52428">
      <w:pPr>
        <w:pStyle w:val="Heading2"/>
      </w:pPr>
      <w:bookmarkStart w:id="65" w:name="X0485659026dad270fdfac703f02c50b928bcff5"/>
      <w:bookmarkStart w:id="66" w:name="_Toc217321224"/>
      <w:bookmarkEnd w:id="63"/>
      <w:r>
        <w:t>7.3</w:t>
      </w:r>
      <w:r>
        <w:tab/>
        <w:t xml:space="preserve">API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მოთხოვნა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bookmarkEnd w:id="66"/>
    </w:p>
    <w:p w14:paraId="3AC7504D" w14:textId="77777777" w:rsidR="00755EC2" w:rsidRDefault="00F52428">
      <w:r>
        <w:t>იმისათვის</w:t>
      </w:r>
      <w:r>
        <w:t xml:space="preserve">, </w:t>
      </w:r>
      <w:r>
        <w:t>რომ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API </w:t>
      </w:r>
      <w:r>
        <w:t>კლიენტს</w:t>
      </w:r>
      <w:r>
        <w:t xml:space="preserve"> </w:t>
      </w:r>
      <w:r>
        <w:t>გადააწოდოს</w:t>
      </w:r>
      <w:r>
        <w:t xml:space="preserve"> API </w:t>
      </w:r>
      <w:r>
        <w:t>რესურსის</w:t>
      </w:r>
      <w:r>
        <w:t xml:space="preserve"> </w:t>
      </w:r>
      <w:r>
        <w:t>სტატუსი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API </w:t>
      </w:r>
      <w:r>
        <w:t>კლიენტმა</w:t>
      </w:r>
      <w:r>
        <w:t xml:space="preserve"> </w:t>
      </w:r>
      <w:r>
        <w:t>მოთხოვნის</w:t>
      </w:r>
      <w:r>
        <w:t xml:space="preserve"> </w:t>
      </w:r>
      <w:proofErr w:type="spellStart"/>
      <w:r>
        <w:t>თავსართებში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გადაეცემა</w:t>
      </w:r>
      <w:proofErr w:type="spellEnd"/>
      <w:r>
        <w:t xml:space="preserve"> </w:t>
      </w:r>
      <w:hyperlink w:anchor="X41f30637580024d6cc5e93cef211856fc3e76b6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7.1, "API </w:t>
        </w:r>
        <w:proofErr w:type="spellStart"/>
        <w:r>
          <w:rPr>
            <w:color w:val="0000FF"/>
            <w:u w:val="single"/>
          </w:rPr>
          <w:t>რესურსები</w:t>
        </w:r>
        <w:proofErr w:type="spellEnd"/>
        <w:r>
          <w:rPr>
            <w:color w:val="0000FF"/>
            <w:u w:val="single"/>
          </w:rPr>
          <w:t xml:space="preserve">, </w:t>
        </w:r>
        <w:r>
          <w:rPr>
            <w:color w:val="0000FF"/>
            <w:u w:val="single"/>
          </w:rPr>
          <w:t>რომლებისთვისაც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მხარდაჭერილია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სტატუსის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გადაწოდება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ით</w:t>
      </w:r>
      <w:r>
        <w:t xml:space="preserve"> </w:t>
      </w:r>
      <w:r>
        <w:t>მითითებულ</w:t>
      </w:r>
      <w:r>
        <w:t xml:space="preserve"> </w:t>
      </w:r>
      <w:r>
        <w:t>ბოლოწერტილებს</w:t>
      </w:r>
      <w:r>
        <w:t xml:space="preserve">, </w:t>
      </w:r>
      <w:r>
        <w:t>სხვა</w:t>
      </w:r>
      <w:r>
        <w:t xml:space="preserve"> </w:t>
      </w:r>
      <w:r>
        <w:t>თავსართებთან</w:t>
      </w:r>
      <w:r>
        <w:t xml:space="preserve"> </w:t>
      </w:r>
      <w:r>
        <w:t>და</w:t>
      </w:r>
      <w:r>
        <w:t xml:space="preserve"> </w:t>
      </w:r>
      <w:r>
        <w:t>მოთხოვნის</w:t>
      </w:r>
      <w:r>
        <w:t xml:space="preserve"> </w:t>
      </w:r>
      <w:r>
        <w:t>ტანთან</w:t>
      </w:r>
      <w:r>
        <w:t xml:space="preserve"> (</w:t>
      </w:r>
      <w:r>
        <w:t>როგორც</w:t>
      </w:r>
      <w:r>
        <w:t xml:space="preserve"> </w:t>
      </w:r>
      <w:r>
        <w:t>განსაზღვრულია</w:t>
      </w:r>
      <w:r>
        <w:t xml:space="preserve"> </w:t>
      </w:r>
      <w:r>
        <w:t>შესაბამისი</w:t>
      </w:r>
      <w:r>
        <w:t xml:space="preserve"> </w:t>
      </w:r>
      <w:r>
        <w:t>დოკუმენტაციით</w:t>
      </w:r>
      <w:r>
        <w:t xml:space="preserve">) </w:t>
      </w:r>
      <w:r>
        <w:t>ასევე</w:t>
      </w:r>
      <w:r>
        <w:t xml:space="preserve"> </w:t>
      </w:r>
      <w:r>
        <w:t>გადასცეს</w:t>
      </w:r>
      <w:r>
        <w:t xml:space="preserve"> </w:t>
      </w:r>
      <w:r>
        <w:t>ერთდროულად</w:t>
      </w:r>
      <w:r>
        <w:t xml:space="preserve"> Client-Notification-URI </w:t>
      </w:r>
      <w:proofErr w:type="spellStart"/>
      <w:r>
        <w:t>და</w:t>
      </w:r>
      <w:proofErr w:type="spellEnd"/>
      <w:r>
        <w:t xml:space="preserve"> Client-Notification-Content-Preferred </w:t>
      </w:r>
      <w:proofErr w:type="spellStart"/>
      <w:r>
        <w:t>თავსართები</w:t>
      </w:r>
      <w:proofErr w:type="spellEnd"/>
      <w:r>
        <w:t xml:space="preserve">,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12.4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მითითებული</w:t>
      </w:r>
      <w:proofErr w:type="spellEnd"/>
      <w:r>
        <w:t xml:space="preserve"> </w:t>
      </w:r>
      <w:r>
        <w:t>წესით</w:t>
      </w:r>
      <w:r>
        <w:t xml:space="preserve">, </w:t>
      </w:r>
      <w:r>
        <w:t>იმ</w:t>
      </w:r>
      <w:r>
        <w:t xml:space="preserve"> </w:t>
      </w:r>
      <w:proofErr w:type="spellStart"/>
      <w:r>
        <w:t>ბოლოწერტილების</w:t>
      </w:r>
      <w:proofErr w:type="spellEnd"/>
      <w:r>
        <w:t xml:space="preserve"> </w:t>
      </w:r>
      <w:proofErr w:type="spellStart"/>
      <w:r>
        <w:t>გამოძახებისას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hyperlink w:anchor="X14ea857473f7d2106bf275de797929689a99503">
        <w:r>
          <w:rPr>
            <w:color w:val="0000FF"/>
            <w:u w:val="single"/>
          </w:rPr>
          <w:t xml:space="preserve">API </w:t>
        </w:r>
        <w:proofErr w:type="spellStart"/>
        <w:r>
          <w:rPr>
            <w:color w:val="0000FF"/>
            <w:u w:val="single"/>
          </w:rPr>
          <w:t>რესურსები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რომლებისთვისაც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სტატუსის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გადაწოდება</w:t>
        </w:r>
      </w:hyperlink>
      <w:r>
        <w:t>-</w:t>
      </w:r>
      <w:r>
        <w:t>ით</w:t>
      </w:r>
      <w:r>
        <w:t xml:space="preserve"> </w:t>
      </w:r>
      <w:r>
        <w:t>არის</w:t>
      </w:r>
      <w:r>
        <w:t xml:space="preserve"> </w:t>
      </w:r>
      <w:r>
        <w:t>მითითებული</w:t>
      </w:r>
      <w:r>
        <w:t>. Client-Notification-URI-</w:t>
      </w:r>
      <w:r>
        <w:t>ს</w:t>
      </w:r>
      <w:r>
        <w:t xml:space="preserve"> </w:t>
      </w:r>
      <w:proofErr w:type="spellStart"/>
      <w:r>
        <w:t>ფორმატირების</w:t>
      </w:r>
      <w:proofErr w:type="spellEnd"/>
      <w:r>
        <w:t xml:space="preserve"> </w:t>
      </w:r>
      <w:proofErr w:type="spellStart"/>
      <w:r>
        <w:t>წესი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APIClientURLRequire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7.10, "API </w:t>
        </w:r>
        <w:proofErr w:type="spellStart"/>
        <w:r>
          <w:rPr>
            <w:color w:val="0000FF"/>
            <w:u w:val="single"/>
          </w:rPr>
          <w:t>კლიენტის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მიერ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მისაღები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შეტყობინებების</w:t>
        </w:r>
        <w:r>
          <w:rPr>
            <w:color w:val="0000FF"/>
            <w:u w:val="single"/>
          </w:rPr>
          <w:t xml:space="preserve"> URL-</w:t>
        </w:r>
        <w:r>
          <w:rPr>
            <w:color w:val="0000FF"/>
            <w:u w:val="single"/>
          </w:rPr>
          <w:t>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შესაბამისად</w:t>
      </w:r>
      <w:r>
        <w:t>. Client-Notification-Content-Preferred-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ფორმატი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ით</w:t>
      </w:r>
      <w:proofErr w:type="spellEnd"/>
      <w:r>
        <w:t xml:space="preserve"> (</w:t>
      </w:r>
      <w:proofErr w:type="spellStart"/>
      <w:r>
        <w:t>მხარდაჭერილია</w:t>
      </w:r>
      <w:proofErr w:type="spellEnd"/>
      <w:r>
        <w:t xml:space="preserve"> </w:t>
      </w:r>
      <w:proofErr w:type="spellStart"/>
      <w:r>
        <w:t>ერთი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r>
        <w:t>რამდენიმე</w:t>
      </w:r>
      <w:r>
        <w:t xml:space="preserve"> </w:t>
      </w:r>
      <w:r>
        <w:t>მნიშვნელობა</w:t>
      </w:r>
      <w:r>
        <w:t xml:space="preserve">), </w:t>
      </w:r>
      <w:r>
        <w:t>დამატებითი</w:t>
      </w:r>
      <w:r>
        <w:t xml:space="preserve"> </w:t>
      </w:r>
      <w:r>
        <w:t>განმარტებებისათვის</w:t>
      </w:r>
      <w:r>
        <w:t xml:space="preserve"> </w:t>
      </w:r>
      <w:r>
        <w:t>იხ</w:t>
      </w:r>
      <w:r>
        <w:t xml:space="preserve">. </w:t>
      </w:r>
      <w:hyperlink w:anchor="TABLE_ResourceStatusTypesForNotification">
        <w:proofErr w:type="spellStart"/>
        <w:r>
          <w:rPr>
            <w:color w:val="0000FF"/>
            <w:u w:val="single"/>
          </w:rPr>
          <w:t>რესურსის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სტატუსის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გადაწოდების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სცენარები</w:t>
        </w:r>
        <w:proofErr w:type="spellEnd"/>
      </w:hyperlink>
    </w:p>
    <w:p w14:paraId="0B605FE2" w14:textId="77777777" w:rsidR="00755EC2" w:rsidRDefault="00F52428">
      <w:r>
        <w:t>თუ</w:t>
      </w:r>
      <w:r>
        <w:t xml:space="preserve"> </w:t>
      </w:r>
      <w:r>
        <w:t>მოთხოვნაში</w:t>
      </w:r>
      <w:r>
        <w:t xml:space="preserve"> Client-Notification-URI </w:t>
      </w:r>
      <w:r>
        <w:t>და</w:t>
      </w:r>
      <w:r>
        <w:t xml:space="preserve"> Client-Notification-Content-Preferred </w:t>
      </w:r>
      <w:r>
        <w:t>თავსართებიდან</w:t>
      </w:r>
      <w:r>
        <w:t xml:space="preserve"> </w:t>
      </w:r>
      <w:r>
        <w:t>მხოლოდ</w:t>
      </w:r>
      <w:r>
        <w:t xml:space="preserve"> </w:t>
      </w:r>
      <w:r>
        <w:t>ერთია</w:t>
      </w:r>
      <w:r>
        <w:t xml:space="preserve"> </w:t>
      </w:r>
      <w:r>
        <w:t>მითითებული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მიაქციოს</w:t>
      </w:r>
      <w:r>
        <w:t xml:space="preserve"> </w:t>
      </w:r>
      <w:r>
        <w:t>ყურადღება</w:t>
      </w:r>
      <w:r>
        <w:t xml:space="preserve"> </w:t>
      </w:r>
      <w:r>
        <w:t>მის</w:t>
      </w:r>
      <w:r>
        <w:t xml:space="preserve"> </w:t>
      </w:r>
      <w:r>
        <w:t>არსებობას</w:t>
      </w:r>
      <w:r>
        <w:t xml:space="preserve"> </w:t>
      </w:r>
      <w:r>
        <w:t>და</w:t>
      </w:r>
      <w:r>
        <w:t xml:space="preserve"> </w:t>
      </w:r>
      <w:r>
        <w:t>მოიქცეს</w:t>
      </w:r>
      <w:r>
        <w:t xml:space="preserve"> </w:t>
      </w:r>
      <w:r>
        <w:t>ისე</w:t>
      </w:r>
      <w:r>
        <w:t xml:space="preserve">, </w:t>
      </w:r>
      <w:r>
        <w:t>თითქოს</w:t>
      </w:r>
      <w:r>
        <w:t xml:space="preserve"> </w:t>
      </w:r>
      <w:r>
        <w:t>არც</w:t>
      </w:r>
      <w:r>
        <w:t xml:space="preserve"> </w:t>
      </w:r>
      <w:r>
        <w:t>ერთი</w:t>
      </w:r>
      <w:r>
        <w:t xml:space="preserve"> </w:t>
      </w:r>
      <w:r>
        <w:t>თავსართი</w:t>
      </w:r>
      <w:r>
        <w:t xml:space="preserve"> </w:t>
      </w:r>
      <w:r>
        <w:t>არ</w:t>
      </w:r>
      <w:r>
        <w:t xml:space="preserve"> </w:t>
      </w:r>
      <w:r>
        <w:t>გადმოცემულა</w:t>
      </w:r>
      <w:r>
        <w:t>.</w:t>
      </w:r>
    </w:p>
    <w:p w14:paraId="0B4B26A3" w14:textId="77777777" w:rsidR="00755EC2" w:rsidRDefault="00F52428">
      <w:bookmarkStart w:id="67" w:name="X6e6736a8bb86e448a9d8bb6771eea84b617ad06"/>
      <w:r>
        <w:lastRenderedPageBreak/>
        <w:t xml:space="preserve">API </w:t>
      </w:r>
      <w:r>
        <w:t>მოთხოვნის</w:t>
      </w:r>
      <w:r>
        <w:t xml:space="preserve"> </w:t>
      </w:r>
      <w:r>
        <w:t>პასუხის</w:t>
      </w:r>
      <w:r>
        <w:t xml:space="preserve"> </w:t>
      </w:r>
      <w:r>
        <w:t>დამატებითი</w:t>
      </w:r>
      <w:r>
        <w:t xml:space="preserve"> </w:t>
      </w:r>
      <w:r>
        <w:t>ატრიბუტები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მექანიზმის</w:t>
      </w:r>
      <w:r>
        <w:t xml:space="preserve"> </w:t>
      </w:r>
      <w:r>
        <w:t>ფარგლებში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API მოთხოვნის პასუხის დამატებითი ატრიბუტები სტატუსის გადაწოდების მექანიზმის ფარგლებში"/>
      </w:tblPr>
      <w:tblGrid>
        <w:gridCol w:w="1335"/>
        <w:gridCol w:w="1335"/>
        <w:gridCol w:w="1336"/>
        <w:gridCol w:w="1336"/>
        <w:gridCol w:w="4008"/>
      </w:tblGrid>
      <w:tr w:rsidR="00755EC2" w14:paraId="464D2FEC" w14:textId="77777777">
        <w:trPr>
          <w:tblHeader/>
        </w:trPr>
        <w:tc>
          <w:tcPr>
            <w:tcW w:w="1131" w:type="dxa"/>
          </w:tcPr>
          <w:p w14:paraId="5D160445" w14:textId="77777777" w:rsidR="00755EC2" w:rsidRDefault="00F52428">
            <w:r>
              <w:t>სახელი</w:t>
            </w:r>
          </w:p>
        </w:tc>
        <w:tc>
          <w:tcPr>
            <w:tcW w:w="1131" w:type="dxa"/>
          </w:tcPr>
          <w:p w14:paraId="30AEA8BA" w14:textId="77777777" w:rsidR="00755EC2" w:rsidRDefault="00F52428">
            <w:r>
              <w:t>ტიპი</w:t>
            </w:r>
          </w:p>
        </w:tc>
        <w:tc>
          <w:tcPr>
            <w:tcW w:w="1131" w:type="dxa"/>
          </w:tcPr>
          <w:p w14:paraId="378BC35C" w14:textId="77777777" w:rsidR="00755EC2" w:rsidRDefault="00F52428">
            <w:hyperlink w:anchor="oFA-PFSM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-PFSM]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131" w:type="dxa"/>
          </w:tcPr>
          <w:p w14:paraId="07D26775" w14:textId="77777777" w:rsidR="00755EC2" w:rsidRDefault="00F52428">
            <w:r>
              <w:t>მხარდაჭერა</w:t>
            </w:r>
          </w:p>
        </w:tc>
        <w:tc>
          <w:tcPr>
            <w:tcW w:w="3394" w:type="dxa"/>
          </w:tcPr>
          <w:p w14:paraId="2DD7AE79" w14:textId="77777777" w:rsidR="00755EC2" w:rsidRDefault="00F52428">
            <w:r>
              <w:t>აღწერა</w:t>
            </w:r>
          </w:p>
        </w:tc>
      </w:tr>
      <w:tr w:rsidR="00755EC2" w14:paraId="6974C4C6" w14:textId="77777777">
        <w:tc>
          <w:tcPr>
            <w:tcW w:w="1131" w:type="dxa"/>
          </w:tcPr>
          <w:p w14:paraId="1A345404" w14:textId="77777777" w:rsidR="00755EC2" w:rsidRDefault="00F52428">
            <w:r>
              <w:t>ASPSP-Notification-Support</w:t>
            </w:r>
          </w:p>
        </w:tc>
        <w:tc>
          <w:tcPr>
            <w:tcW w:w="1131" w:type="dxa"/>
          </w:tcPr>
          <w:p w14:paraId="6487EAC7" w14:textId="77777777" w:rsidR="00755EC2" w:rsidRDefault="00F52428">
            <w:r>
              <w:t>String</w:t>
            </w:r>
          </w:p>
        </w:tc>
        <w:tc>
          <w:tcPr>
            <w:tcW w:w="1131" w:type="dxa"/>
          </w:tcPr>
          <w:p w14:paraId="4D46BF84" w14:textId="77777777" w:rsidR="00755EC2" w:rsidRDefault="00F52428">
            <w:r>
              <w:rPr>
                <w:b/>
                <w:bCs/>
              </w:rPr>
              <w:t>პირობითი</w:t>
            </w:r>
          </w:p>
        </w:tc>
        <w:tc>
          <w:tcPr>
            <w:tcW w:w="1131" w:type="dxa"/>
          </w:tcPr>
          <w:p w14:paraId="2E2E0205" w14:textId="77777777" w:rsidR="00755EC2" w:rsidRDefault="00F52428">
            <w:r>
              <w:t>✔</w:t>
            </w:r>
          </w:p>
        </w:tc>
        <w:tc>
          <w:tcPr>
            <w:tcW w:w="3394" w:type="dxa"/>
          </w:tcPr>
          <w:p w14:paraId="36105634" w14:textId="77777777" w:rsidR="00755EC2" w:rsidRDefault="00F52428">
            <w:r>
              <w:t>როდესაც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მხარს</w:t>
            </w:r>
            <w:r>
              <w:t xml:space="preserve"> </w:t>
            </w:r>
            <w:r>
              <w:t>უჭერს</w:t>
            </w:r>
            <w:r>
              <w:t xml:space="preserve"> API </w:t>
            </w:r>
            <w:r>
              <w:t>რესურსის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გადაწოდების</w:t>
            </w:r>
            <w:r>
              <w:t xml:space="preserve"> </w:t>
            </w:r>
            <w:r>
              <w:t>მექანიზმს</w:t>
            </w:r>
            <w:r>
              <w:t xml:space="preserve">, </w:t>
            </w:r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ყველა</w:t>
            </w:r>
            <w:r>
              <w:t xml:space="preserve"> API </w:t>
            </w:r>
            <w:r>
              <w:t>რესურსის</w:t>
            </w:r>
            <w:r>
              <w:t xml:space="preserve"> </w:t>
            </w:r>
            <w:r>
              <w:t>შექმნის</w:t>
            </w:r>
            <w:r>
              <w:t xml:space="preserve"> </w:t>
            </w:r>
            <w:r>
              <w:t>მოთხოვნის</w:t>
            </w:r>
            <w:r>
              <w:t xml:space="preserve"> </w:t>
            </w:r>
            <w:r>
              <w:t>პასუხად</w:t>
            </w:r>
            <w:r>
              <w:t xml:space="preserve"> (</w:t>
            </w:r>
            <w:r>
              <w:t>მათ</w:t>
            </w:r>
            <w:r>
              <w:t xml:space="preserve"> </w:t>
            </w:r>
            <w:r>
              <w:t>შორის</w:t>
            </w:r>
            <w:r>
              <w:t xml:space="preserve">, </w:t>
            </w:r>
            <w:r>
              <w:t>არამარტო</w:t>
            </w:r>
            <w:r>
              <w:t xml:space="preserve"> </w:t>
            </w:r>
            <w:proofErr w:type="spellStart"/>
            <w:r>
              <w:t>იმ</w:t>
            </w:r>
            <w:proofErr w:type="spellEnd"/>
            <w:r>
              <w:t xml:space="preserve"> </w:t>
            </w:r>
            <w:proofErr w:type="spellStart"/>
            <w:r>
              <w:t>რესურსებისა</w:t>
            </w:r>
            <w:proofErr w:type="spellEnd"/>
            <w:r>
              <w:t xml:space="preserve">, </w:t>
            </w:r>
            <w:proofErr w:type="spellStart"/>
            <w:r>
              <w:t>რომლებიც</w:t>
            </w:r>
            <w:proofErr w:type="spellEnd"/>
            <w:r>
              <w:t xml:space="preserve"> </w:t>
            </w:r>
            <w:hyperlink w:anchor="X41f30637580024d6cc5e93cef211856fc3e76b6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7.1, "API </w:t>
              </w:r>
              <w:proofErr w:type="spellStart"/>
              <w:r>
                <w:rPr>
                  <w:color w:val="0000FF"/>
                  <w:u w:val="single"/>
                </w:rPr>
                <w:t>რესურსები</w:t>
              </w:r>
              <w:proofErr w:type="spellEnd"/>
              <w:r>
                <w:rPr>
                  <w:color w:val="0000FF"/>
                  <w:u w:val="single"/>
                </w:rPr>
                <w:t xml:space="preserve">, </w:t>
              </w:r>
              <w:r>
                <w:rPr>
                  <w:color w:val="0000FF"/>
                  <w:u w:val="single"/>
                </w:rPr>
                <w:t>რომლებისთვისაც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მხარდაჭერილია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სტატუსის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გადაწოდება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>-</w:t>
            </w:r>
            <w:r>
              <w:t>ით</w:t>
            </w:r>
            <w:r>
              <w:t xml:space="preserve"> </w:t>
            </w:r>
            <w:r>
              <w:t>არიან</w:t>
            </w:r>
            <w:r>
              <w:t xml:space="preserve"> </w:t>
            </w:r>
            <w:r>
              <w:t>განსაზღვრული</w:t>
            </w:r>
            <w:r>
              <w:t xml:space="preserve">, </w:t>
            </w:r>
            <w:r>
              <w:t>არამედ</w:t>
            </w:r>
            <w:r>
              <w:t xml:space="preserve"> </w:t>
            </w:r>
            <w:r>
              <w:t>ყველასი</w:t>
            </w:r>
            <w:r>
              <w:t xml:space="preserve">). </w:t>
            </w:r>
            <w:r>
              <w:t>ამ</w:t>
            </w:r>
            <w:r>
              <w:t xml:space="preserve"> </w:t>
            </w:r>
            <w:r>
              <w:t>ველში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დაბრუნდეს</w:t>
            </w:r>
            <w:r>
              <w:t>:</w:t>
            </w:r>
          </w:p>
          <w:p w14:paraId="2BC7E14F" w14:textId="77777777" w:rsidR="00755EC2" w:rsidRDefault="00F52428">
            <w:r>
              <w:t xml:space="preserve">* true </w:t>
            </w:r>
            <w:r>
              <w:t>თუ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კონკრეტული</w:t>
            </w:r>
            <w:r>
              <w:t xml:space="preserve"> </w:t>
            </w:r>
            <w:r>
              <w:t>რესურსისათვის</w:t>
            </w:r>
            <w:r>
              <w:t xml:space="preserve"> </w:t>
            </w:r>
            <w:r>
              <w:t>მხარდაჭერილია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გადაწოდების</w:t>
            </w:r>
            <w:r>
              <w:t xml:space="preserve"> </w:t>
            </w:r>
            <w:r>
              <w:t>მექანიზმს</w:t>
            </w:r>
            <w:r>
              <w:t xml:space="preserve"> (</w:t>
            </w:r>
            <w:r>
              <w:t>რადგანაც</w:t>
            </w:r>
            <w:r>
              <w:t xml:space="preserve"> API </w:t>
            </w:r>
            <w:r>
              <w:t>კლიენტმა</w:t>
            </w:r>
            <w:r>
              <w:t xml:space="preserve"> </w:t>
            </w:r>
            <w:r>
              <w:t>მოითხოვა</w:t>
            </w:r>
            <w:r>
              <w:t xml:space="preserve"> </w:t>
            </w:r>
            <w:r>
              <w:t>იგი</w:t>
            </w:r>
            <w:r>
              <w:t>)</w:t>
            </w:r>
          </w:p>
          <w:p w14:paraId="2E1B5410" w14:textId="77777777" w:rsidR="00755EC2" w:rsidRDefault="00F52428">
            <w:r>
              <w:t xml:space="preserve">* false </w:t>
            </w:r>
            <w:r>
              <w:t>თუ</w:t>
            </w:r>
            <w:r>
              <w:t xml:space="preserve"> </w:t>
            </w:r>
            <w:r>
              <w:t>მთლიანობაში</w:t>
            </w:r>
            <w:r>
              <w:t xml:space="preserve"> API </w:t>
            </w:r>
            <w:r>
              <w:t>რესურსის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მექანიზმი</w:t>
            </w:r>
            <w:r>
              <w:t xml:space="preserve"> </w:t>
            </w:r>
            <w:r>
              <w:t>კი</w:t>
            </w:r>
            <w:r>
              <w:t xml:space="preserve"> </w:t>
            </w:r>
            <w:r>
              <w:t>მხარდაჭერილია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ში</w:t>
            </w:r>
            <w:r>
              <w:t xml:space="preserve">, </w:t>
            </w:r>
            <w:r>
              <w:t>მაგრამ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კონკრეტული</w:t>
            </w:r>
            <w:r>
              <w:t xml:space="preserve"> </w:t>
            </w:r>
            <w:r>
              <w:t>რესურსისთვის</w:t>
            </w:r>
            <w:r>
              <w:t xml:space="preserve"> </w:t>
            </w:r>
            <w:r>
              <w:t>იგი</w:t>
            </w:r>
            <w:r>
              <w:t xml:space="preserve"> </w:t>
            </w:r>
            <w:r>
              <w:t>მხარდაჭერილი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, </w:t>
            </w:r>
            <w:r>
              <w:t>მაგალითად</w:t>
            </w:r>
            <w:r>
              <w:t xml:space="preserve"> </w:t>
            </w:r>
            <w:r>
              <w:t>იმიტომ</w:t>
            </w:r>
            <w:r>
              <w:t xml:space="preserve"> </w:t>
            </w:r>
            <w:r>
              <w:t>რომ</w:t>
            </w:r>
            <w:r>
              <w:t xml:space="preserve"> API </w:t>
            </w:r>
            <w:r>
              <w:t>კლიენტს</w:t>
            </w:r>
            <w:r>
              <w:t xml:space="preserve"> </w:t>
            </w:r>
            <w:r>
              <w:t>იგი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მოუთხოვია</w:t>
            </w:r>
          </w:p>
        </w:tc>
      </w:tr>
      <w:tr w:rsidR="00755EC2" w14:paraId="472C15DF" w14:textId="77777777">
        <w:tc>
          <w:tcPr>
            <w:tcW w:w="1131" w:type="dxa"/>
          </w:tcPr>
          <w:p w14:paraId="3FADCD66" w14:textId="77777777" w:rsidR="00755EC2" w:rsidRDefault="00F52428">
            <w:r>
              <w:t>ASPSP-Notification-Content</w:t>
            </w:r>
          </w:p>
        </w:tc>
        <w:tc>
          <w:tcPr>
            <w:tcW w:w="1131" w:type="dxa"/>
          </w:tcPr>
          <w:p w14:paraId="09ADAA5C" w14:textId="77777777" w:rsidR="00755EC2" w:rsidRDefault="00F52428">
            <w:r>
              <w:t>String</w:t>
            </w:r>
          </w:p>
        </w:tc>
        <w:tc>
          <w:tcPr>
            <w:tcW w:w="1131" w:type="dxa"/>
          </w:tcPr>
          <w:p w14:paraId="666D38E7" w14:textId="77777777" w:rsidR="00755EC2" w:rsidRDefault="00F52428">
            <w:r>
              <w:rPr>
                <w:b/>
                <w:bCs/>
              </w:rPr>
              <w:t>პირობითი</w:t>
            </w:r>
          </w:p>
        </w:tc>
        <w:tc>
          <w:tcPr>
            <w:tcW w:w="1131" w:type="dxa"/>
          </w:tcPr>
          <w:p w14:paraId="072CD994" w14:textId="77777777" w:rsidR="00755EC2" w:rsidRDefault="00F52428">
            <w:r>
              <w:t>✔</w:t>
            </w:r>
          </w:p>
        </w:tc>
        <w:tc>
          <w:tcPr>
            <w:tcW w:w="3394" w:type="dxa"/>
          </w:tcPr>
          <w:p w14:paraId="5EA3A635" w14:textId="77777777" w:rsidR="00755EC2" w:rsidRDefault="00F52428">
            <w:r>
              <w:t>როდესაც</w:t>
            </w:r>
            <w:r>
              <w:t xml:space="preserve"> ASPSP-Notification-Support </w:t>
            </w:r>
            <w:r>
              <w:t>ველში</w:t>
            </w:r>
            <w:r>
              <w:t xml:space="preserve"> </w:t>
            </w:r>
            <w:r>
              <w:t>ბრუნდება</w:t>
            </w:r>
            <w:r>
              <w:t xml:space="preserve"> true </w:t>
            </w:r>
            <w:r>
              <w:t>მნიშვნელობა</w:t>
            </w:r>
            <w:r>
              <w:t xml:space="preserve">, </w:t>
            </w:r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, </w:t>
            </w:r>
            <w:r>
              <w:t>ხოლო</w:t>
            </w:r>
            <w:r>
              <w:t xml:space="preserve"> </w:t>
            </w:r>
            <w:r>
              <w:t>როცა</w:t>
            </w:r>
            <w:r>
              <w:t xml:space="preserve"> false - </w:t>
            </w:r>
            <w:r>
              <w:t>იგი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დაბრუნდეს</w:t>
            </w:r>
            <w:r>
              <w:t xml:space="preserve">. </w:t>
            </w:r>
            <w:proofErr w:type="spellStart"/>
            <w:r>
              <w:t>ველის</w:t>
            </w:r>
            <w:proofErr w:type="spellEnd"/>
            <w:r>
              <w:t xml:space="preserve"> </w:t>
            </w:r>
            <w:proofErr w:type="spellStart"/>
            <w:r>
              <w:t>ფორმატი</w:t>
            </w:r>
            <w:proofErr w:type="spellEnd"/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oFA-PFSM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-PFSM]</w:t>
              </w:r>
            </w:hyperlink>
            <w:r>
              <w:t>-</w:t>
            </w:r>
            <w:proofErr w:type="spellStart"/>
            <w:r>
              <w:t>ით</w:t>
            </w:r>
            <w:proofErr w:type="spellEnd"/>
            <w:r>
              <w:t xml:space="preserve"> (</w:t>
            </w:r>
            <w:proofErr w:type="spellStart"/>
            <w:r>
              <w:t>მხარდაჭერილია</w:t>
            </w:r>
            <w:proofErr w:type="spellEnd"/>
            <w:r>
              <w:t xml:space="preserve"> </w:t>
            </w:r>
            <w:proofErr w:type="spellStart"/>
            <w:r>
              <w:t>ერთი</w:t>
            </w:r>
            <w:proofErr w:type="spellEnd"/>
            <w:r>
              <w:t xml:space="preserve"> </w:t>
            </w:r>
            <w:proofErr w:type="spellStart"/>
            <w:r>
              <w:t>ან</w:t>
            </w:r>
            <w:proofErr w:type="spellEnd"/>
            <w:r>
              <w:t xml:space="preserve"> </w:t>
            </w:r>
            <w:r>
              <w:t>რამდენიმე</w:t>
            </w:r>
            <w:r>
              <w:t xml:space="preserve"> </w:t>
            </w:r>
            <w:r>
              <w:t>მნიშვნელობა</w:t>
            </w:r>
            <w:r>
              <w:t xml:space="preserve">), </w:t>
            </w:r>
            <w:r>
              <w:t>დამატებითი</w:t>
            </w:r>
            <w:r>
              <w:t xml:space="preserve"> </w:t>
            </w:r>
            <w:r>
              <w:t>განმარტებებისათვის</w:t>
            </w:r>
            <w:r>
              <w:t xml:space="preserve"> </w:t>
            </w:r>
            <w:r>
              <w:t>იხ</w:t>
            </w:r>
            <w:r>
              <w:t xml:space="preserve">. </w:t>
            </w:r>
            <w:hyperlink w:anchor="TABLE_ResourceStatusTypesForNotification">
              <w:proofErr w:type="spellStart"/>
              <w:r>
                <w:rPr>
                  <w:color w:val="0000FF"/>
                  <w:u w:val="single"/>
                </w:rPr>
                <w:t>რესურსის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სტატუსის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გადაწოდების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სცენარები</w:t>
              </w:r>
              <w:proofErr w:type="spellEnd"/>
            </w:hyperlink>
            <w:r>
              <w:t>.</w:t>
            </w:r>
          </w:p>
        </w:tc>
      </w:tr>
      <w:bookmarkEnd w:id="67"/>
    </w:tbl>
    <w:p w14:paraId="014FE4F5" w14:textId="77777777" w:rsidR="00755EC2" w:rsidRDefault="00755EC2"/>
    <w:p w14:paraId="710F2F6B" w14:textId="77777777" w:rsidR="00755EC2" w:rsidRDefault="00F52428">
      <w:bookmarkStart w:id="68" w:name="TABLE_ResourceStatusTypesForNotification"/>
      <w:r>
        <w:lastRenderedPageBreak/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სცენარები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  <w:tblCaption w:val="რესურსის სტატუსის გადაწოდების სცენარები"/>
      </w:tblPr>
      <w:tblGrid>
        <w:gridCol w:w="4675"/>
        <w:gridCol w:w="4675"/>
      </w:tblGrid>
      <w:tr w:rsidR="00755EC2" w14:paraId="227D1F47" w14:textId="77777777">
        <w:tc>
          <w:tcPr>
            <w:tcW w:w="3960" w:type="dxa"/>
          </w:tcPr>
          <w:p w14:paraId="6E9B0059" w14:textId="77777777" w:rsidR="00755EC2" w:rsidRDefault="00F52428">
            <w:r>
              <w:t>SCA</w:t>
            </w:r>
          </w:p>
        </w:tc>
        <w:tc>
          <w:tcPr>
            <w:tcW w:w="3960" w:type="dxa"/>
          </w:tcPr>
          <w:p w14:paraId="4B69520A" w14:textId="77777777" w:rsidR="00755EC2" w:rsidRDefault="00F52428">
            <w:r>
              <w:t>რესურსთან</w:t>
            </w:r>
            <w:r>
              <w:t xml:space="preserve"> </w:t>
            </w:r>
            <w:r>
              <w:t>დაკავშირებული</w:t>
            </w:r>
            <w:r>
              <w:t xml:space="preserve"> </w:t>
            </w:r>
            <w:r>
              <w:t>ყველა</w:t>
            </w:r>
            <w:r>
              <w:t xml:space="preserve"> </w:t>
            </w:r>
            <w:r>
              <w:t>ავტორიზაციის</w:t>
            </w:r>
            <w:r>
              <w:t xml:space="preserve"> </w:t>
            </w:r>
            <w:r>
              <w:t>პროცესისათვის</w:t>
            </w:r>
            <w:r>
              <w:t xml:space="preserve"> scaStatus </w:t>
            </w:r>
            <w:r>
              <w:t>ატრიბუტის</w:t>
            </w:r>
            <w:r>
              <w:t xml:space="preserve"> </w:t>
            </w:r>
            <w:r>
              <w:t>თითოეული</w:t>
            </w:r>
            <w:r>
              <w:t xml:space="preserve"> </w:t>
            </w:r>
            <w:r>
              <w:t>ცვლილება</w:t>
            </w:r>
          </w:p>
        </w:tc>
      </w:tr>
      <w:tr w:rsidR="00755EC2" w14:paraId="765EE99B" w14:textId="77777777">
        <w:tc>
          <w:tcPr>
            <w:tcW w:w="3960" w:type="dxa"/>
          </w:tcPr>
          <w:p w14:paraId="3525B1DF" w14:textId="77777777" w:rsidR="00755EC2" w:rsidRDefault="00F52428">
            <w:r>
              <w:t>PROCESS</w:t>
            </w:r>
          </w:p>
        </w:tc>
        <w:tc>
          <w:tcPr>
            <w:tcW w:w="3960" w:type="dxa"/>
          </w:tcPr>
          <w:p w14:paraId="02259201" w14:textId="77777777" w:rsidR="00755EC2" w:rsidRDefault="00F52428">
            <w:r>
              <w:t>რესურსის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თითოეული</w:t>
            </w:r>
            <w:r>
              <w:t xml:space="preserve"> </w:t>
            </w:r>
            <w:r>
              <w:t>ცვლილება</w:t>
            </w:r>
            <w:r>
              <w:t xml:space="preserve">, </w:t>
            </w:r>
            <w:r>
              <w:t>რაც</w:t>
            </w:r>
            <w:r>
              <w:t xml:space="preserve"> </w:t>
            </w:r>
            <w:r>
              <w:t>კი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სისტემაში</w:t>
            </w:r>
            <w:r>
              <w:t xml:space="preserve"> </w:t>
            </w:r>
            <w:r>
              <w:t>აისახება</w:t>
            </w:r>
            <w:r>
              <w:t xml:space="preserve"> (</w:t>
            </w:r>
            <w:r>
              <w:t>და</w:t>
            </w:r>
            <w:r>
              <w:t xml:space="preserve"> </w:t>
            </w:r>
            <w:r>
              <w:t>შეიძლება</w:t>
            </w:r>
            <w:r>
              <w:t xml:space="preserve"> </w:t>
            </w:r>
            <w:r>
              <w:t>დაბრუნდეს</w:t>
            </w:r>
            <w:r>
              <w:t xml:space="preserve"> </w:t>
            </w:r>
            <w:r>
              <w:t>შესაბამისი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გამოთხოვისას</w:t>
            </w:r>
            <w:r>
              <w:t>)</w:t>
            </w:r>
          </w:p>
        </w:tc>
      </w:tr>
      <w:tr w:rsidR="00755EC2" w14:paraId="27A33EB6" w14:textId="77777777">
        <w:tc>
          <w:tcPr>
            <w:tcW w:w="3960" w:type="dxa"/>
          </w:tcPr>
          <w:p w14:paraId="3234D6D3" w14:textId="77777777" w:rsidR="00755EC2" w:rsidRDefault="00F52428">
            <w:r>
              <w:t>LAST</w:t>
            </w:r>
          </w:p>
        </w:tc>
        <w:tc>
          <w:tcPr>
            <w:tcW w:w="3960" w:type="dxa"/>
          </w:tcPr>
          <w:p w14:paraId="30221C45" w14:textId="77777777" w:rsidR="00755EC2" w:rsidRDefault="00F52428">
            <w:r>
              <w:t>რესურსის</w:t>
            </w:r>
            <w:r>
              <w:t xml:space="preserve"> </w:t>
            </w:r>
            <w:r>
              <w:t>საბოლოო</w:t>
            </w:r>
            <w:r>
              <w:t xml:space="preserve"> </w:t>
            </w:r>
            <w:r>
              <w:t>სტატუსი</w:t>
            </w:r>
            <w:r>
              <w:t xml:space="preserve">, </w:t>
            </w:r>
            <w:r>
              <w:t>რომელსაც</w:t>
            </w:r>
            <w:r>
              <w:t xml:space="preserve"> </w:t>
            </w:r>
            <w:r>
              <w:t>აღნიშნული</w:t>
            </w:r>
            <w:r>
              <w:t xml:space="preserve"> </w:t>
            </w:r>
            <w:r>
              <w:t>რესურსი</w:t>
            </w:r>
            <w:r>
              <w:t xml:space="preserve"> </w:t>
            </w:r>
            <w:r>
              <w:t>მიაღწევს</w:t>
            </w:r>
            <w:r>
              <w:t xml:space="preserve"> </w:t>
            </w:r>
            <w:r>
              <w:t>ავტორიზაციის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გაუქმების</w:t>
            </w:r>
            <w:r>
              <w:t xml:space="preserve"> </w:t>
            </w:r>
            <w:r>
              <w:t>ავტორიზაციის</w:t>
            </w:r>
            <w:r>
              <w:t xml:space="preserve"> </w:t>
            </w:r>
            <w:r>
              <w:t>შესრულების</w:t>
            </w:r>
            <w:r>
              <w:t xml:space="preserve"> </w:t>
            </w:r>
            <w:r>
              <w:t>შემდგომ</w:t>
            </w:r>
            <w:r>
              <w:t xml:space="preserve">. </w:t>
            </w:r>
            <w:r>
              <w:t>დეტალებისათვის</w:t>
            </w:r>
          </w:p>
        </w:tc>
      </w:tr>
    </w:tbl>
    <w:bookmarkEnd w:id="68"/>
    <w:p w14:paraId="3CA99612" w14:textId="77777777" w:rsidR="00755EC2" w:rsidRDefault="00F52428">
      <w:r>
        <w:t>ყველა</w:t>
      </w:r>
      <w:r>
        <w:t xml:space="preserve"> </w:t>
      </w:r>
      <w:proofErr w:type="spellStart"/>
      <w:r>
        <w:t>რესურსი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მოცემულია</w:t>
      </w:r>
      <w:proofErr w:type="spellEnd"/>
      <w:r>
        <w:t xml:space="preserve"> </w:t>
      </w:r>
      <w:hyperlink w:anchor="X14ea857473f7d2106bf275de797929689a99503">
        <w:r>
          <w:rPr>
            <w:color w:val="0000FF"/>
            <w:u w:val="single"/>
          </w:rPr>
          <w:t xml:space="preserve">API </w:t>
        </w:r>
        <w:proofErr w:type="spellStart"/>
        <w:r>
          <w:rPr>
            <w:color w:val="0000FF"/>
            <w:u w:val="single"/>
          </w:rPr>
          <w:t>რესურსები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რომლებისთვისაც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სტატუსის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გადაწოდება</w:t>
        </w:r>
      </w:hyperlink>
      <w:r>
        <w:t>-</w:t>
      </w:r>
      <w:r>
        <w:t>ში</w:t>
      </w:r>
      <w:r>
        <w:t xml:space="preserve">, </w:t>
      </w:r>
      <w:r>
        <w:t>გარდა</w:t>
      </w:r>
      <w:r>
        <w:t xml:space="preserve"> </w:t>
      </w:r>
      <w:r>
        <w:t>გადახდისა</w:t>
      </w:r>
      <w:r>
        <w:t xml:space="preserve"> </w:t>
      </w:r>
      <w:r>
        <w:t>ან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ინიციირებისა</w:t>
      </w:r>
      <w:r>
        <w:t xml:space="preserve"> (</w:t>
      </w:r>
      <w:r>
        <w:t>რომლის</w:t>
      </w:r>
      <w:r>
        <w:t xml:space="preserve"> </w:t>
      </w:r>
      <w:r>
        <w:t>საფუძველზე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 </w:t>
      </w:r>
      <w:r>
        <w:t>იქმნება</w:t>
      </w:r>
      <w:r>
        <w:t xml:space="preserve"> </w:t>
      </w:r>
      <w:r>
        <w:t>საგადახდო</w:t>
      </w:r>
      <w:r>
        <w:t xml:space="preserve"> </w:t>
      </w:r>
      <w:r>
        <w:t>დავალება</w:t>
      </w:r>
      <w:r>
        <w:t xml:space="preserve"> </w:t>
      </w:r>
      <w:r>
        <w:t>და</w:t>
      </w:r>
      <w:r>
        <w:t xml:space="preserve"> </w:t>
      </w:r>
      <w:r>
        <w:t>გადის</w:t>
      </w:r>
      <w:r>
        <w:t xml:space="preserve"> </w:t>
      </w:r>
      <w:r>
        <w:t>შესაბამის</w:t>
      </w:r>
      <w:r>
        <w:t xml:space="preserve"> </w:t>
      </w:r>
      <w:r>
        <w:t>სასიცოცხლო</w:t>
      </w:r>
      <w:r>
        <w:t xml:space="preserve"> </w:t>
      </w:r>
      <w:r>
        <w:t>ციკლს</w:t>
      </w:r>
      <w:r>
        <w:t xml:space="preserve">), LAST </w:t>
      </w:r>
      <w:r>
        <w:t>სტატუსი</w:t>
      </w:r>
      <w:r>
        <w:t xml:space="preserve"> </w:t>
      </w:r>
      <w:r>
        <w:t>მიენიჭება</w:t>
      </w:r>
      <w:r>
        <w:t xml:space="preserve"> </w:t>
      </w:r>
      <w:r>
        <w:t>ავტომატურ</w:t>
      </w:r>
      <w:r>
        <w:t xml:space="preserve"> </w:t>
      </w:r>
      <w:r>
        <w:t>რეჟიმში</w:t>
      </w:r>
      <w:r>
        <w:t xml:space="preserve">, </w:t>
      </w:r>
      <w:r>
        <w:t>ავტორიზაციის</w:t>
      </w:r>
      <w:r>
        <w:t xml:space="preserve"> </w:t>
      </w:r>
      <w:r>
        <w:t>შემდგომ</w:t>
      </w:r>
      <w:r>
        <w:t xml:space="preserve">. </w:t>
      </w:r>
      <w:r>
        <w:t>გადახდა</w:t>
      </w:r>
      <w:r>
        <w:t xml:space="preserve"> </w:t>
      </w:r>
      <w:proofErr w:type="spellStart"/>
      <w:r>
        <w:t>წარმოადგენს</w:t>
      </w:r>
      <w:proofErr w:type="spellEnd"/>
      <w:r>
        <w:t xml:space="preserve"> </w:t>
      </w:r>
      <w:proofErr w:type="spellStart"/>
      <w:r>
        <w:t>გამონაკლისს</w:t>
      </w:r>
      <w:proofErr w:type="spellEnd"/>
      <w:r>
        <w:t xml:space="preserve">, </w:t>
      </w:r>
      <w:proofErr w:type="spellStart"/>
      <w:r>
        <w:t>ვინაიდან</w:t>
      </w:r>
      <w:proofErr w:type="spellEnd"/>
      <w:r>
        <w:t xml:space="preserve"> </w:t>
      </w:r>
      <w:hyperlink w:anchor="GBA-oFA-IG-PIS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-IG-PIS]</w:t>
        </w:r>
      </w:hyperlink>
      <w:r>
        <w:t xml:space="preserve"> </w:t>
      </w:r>
      <w:proofErr w:type="spellStart"/>
      <w:r>
        <w:t>განსაზღვრავს</w:t>
      </w:r>
      <w:proofErr w:type="spellEnd"/>
      <w:r>
        <w:t xml:space="preserve"> </w:t>
      </w:r>
      <w:proofErr w:type="spellStart"/>
      <w:r>
        <w:t>სხვადასხვა</w:t>
      </w:r>
      <w:proofErr w:type="spellEnd"/>
      <w:r>
        <w:t xml:space="preserve"> </w:t>
      </w:r>
      <w:proofErr w:type="spellStart"/>
      <w:r>
        <w:t>სტატუსებს</w:t>
      </w:r>
      <w:proofErr w:type="spellEnd"/>
      <w:r>
        <w:t xml:space="preserve">, </w:t>
      </w:r>
      <w:r>
        <w:t>რომელიც</w:t>
      </w:r>
      <w:r>
        <w:t xml:space="preserve"> </w:t>
      </w:r>
      <w:r>
        <w:t>იცვლება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ელექტრონულ</w:t>
      </w:r>
      <w:r>
        <w:t xml:space="preserve"> </w:t>
      </w:r>
      <w:r>
        <w:t>სისტემებში</w:t>
      </w:r>
      <w:r>
        <w:t xml:space="preserve"> </w:t>
      </w:r>
      <w:r>
        <w:t>საგადახდო</w:t>
      </w:r>
      <w:r>
        <w:t xml:space="preserve"> </w:t>
      </w:r>
      <w:r>
        <w:t>დავალების</w:t>
      </w:r>
      <w:r>
        <w:t xml:space="preserve"> </w:t>
      </w:r>
      <w:r>
        <w:t>დამუშავების</w:t>
      </w:r>
      <w:r>
        <w:t xml:space="preserve"> </w:t>
      </w:r>
      <w:r>
        <w:t>პროცესში</w:t>
      </w:r>
      <w:r>
        <w:t xml:space="preserve">. </w:t>
      </w:r>
      <w:r>
        <w:t>ასეთ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საბოლოო</w:t>
      </w:r>
      <w:r>
        <w:t xml:space="preserve"> </w:t>
      </w:r>
      <w:r>
        <w:t>სტატუსად</w:t>
      </w:r>
      <w:r>
        <w:t xml:space="preserve"> </w:t>
      </w:r>
      <w:r>
        <w:t>იგულისხმოს</w:t>
      </w:r>
      <w:r>
        <w:t xml:space="preserve"> </w:t>
      </w:r>
      <w:r>
        <w:t>ის</w:t>
      </w:r>
      <w:r>
        <w:t xml:space="preserve"> </w:t>
      </w:r>
      <w:r>
        <w:t>სტატუსი</w:t>
      </w:r>
      <w:r>
        <w:t xml:space="preserve">, </w:t>
      </w:r>
      <w:r>
        <w:t>რომელიც</w:t>
      </w:r>
      <w:r>
        <w:t xml:space="preserve"> </w:t>
      </w:r>
      <w:r>
        <w:t>გადახდის</w:t>
      </w:r>
      <w:r>
        <w:t xml:space="preserve"> </w:t>
      </w:r>
      <w:r>
        <w:t>რესურსს</w:t>
      </w:r>
      <w:r>
        <w:t xml:space="preserve"> </w:t>
      </w:r>
      <w:r>
        <w:t>მიენიჭება</w:t>
      </w:r>
      <w:r>
        <w:t xml:space="preserve"> </w:t>
      </w:r>
      <w:r>
        <w:t>შესაბამისი</w:t>
      </w:r>
      <w:r>
        <w:t xml:space="preserve"> </w:t>
      </w:r>
      <w:r>
        <w:t>საგადახდო</w:t>
      </w:r>
      <w:r>
        <w:t xml:space="preserve"> </w:t>
      </w:r>
      <w:r>
        <w:t>დავალების</w:t>
      </w:r>
      <w:r>
        <w:t xml:space="preserve"> </w:t>
      </w:r>
      <w:r>
        <w:t>დამუშავების</w:t>
      </w:r>
      <w:r>
        <w:t xml:space="preserve"> </w:t>
      </w:r>
      <w:r>
        <w:t>საბოლოო</w:t>
      </w:r>
      <w:r>
        <w:t xml:space="preserve"> </w:t>
      </w:r>
      <w:r>
        <w:t>ეტაპზე</w:t>
      </w:r>
      <w:r>
        <w:t xml:space="preserve"> (</w:t>
      </w:r>
      <w:r>
        <w:t>ანუ</w:t>
      </w:r>
      <w:r>
        <w:t xml:space="preserve"> </w:t>
      </w:r>
      <w:r>
        <w:t>იმ</w:t>
      </w:r>
      <w:r>
        <w:t xml:space="preserve"> </w:t>
      </w:r>
      <w:r>
        <w:t>ეტაპზე</w:t>
      </w:r>
      <w:r>
        <w:t xml:space="preserve">, </w:t>
      </w:r>
      <w:r>
        <w:t>რის</w:t>
      </w:r>
      <w:r>
        <w:t xml:space="preserve"> </w:t>
      </w:r>
      <w:r>
        <w:t>შემდეგაც</w:t>
      </w:r>
      <w:r>
        <w:t xml:space="preserve"> </w:t>
      </w:r>
      <w:r>
        <w:t>სტატუსის</w:t>
      </w:r>
      <w:r>
        <w:t xml:space="preserve"> </w:t>
      </w:r>
      <w:r>
        <w:t>შემდგომი</w:t>
      </w:r>
      <w:r>
        <w:t xml:space="preserve"> </w:t>
      </w:r>
      <w:r>
        <w:t>ცვლილება</w:t>
      </w:r>
      <w:r>
        <w:t xml:space="preserve"> </w:t>
      </w:r>
      <w:r>
        <w:t>გამორიცხულია</w:t>
      </w:r>
      <w:r>
        <w:t>)</w:t>
      </w:r>
      <w:r>
        <w:rPr>
          <w:rStyle w:val="FootnoteReference"/>
        </w:rPr>
        <w:footnoteReference w:id="9"/>
      </w:r>
      <w:r>
        <w:t>.</w:t>
      </w:r>
    </w:p>
    <w:p w14:paraId="50EF1518" w14:textId="77777777" w:rsidR="00755EC2" w:rsidRDefault="00F52428">
      <w:r>
        <w:t xml:space="preserve">SCA </w:t>
      </w:r>
      <w:r>
        <w:t>სცენარის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, </w:t>
      </w:r>
      <w:r>
        <w:t>რაც</w:t>
      </w:r>
      <w:r>
        <w:t xml:space="preserve"> </w:t>
      </w:r>
      <w:r>
        <w:t>ნიშნავს</w:t>
      </w:r>
      <w:r>
        <w:t xml:space="preserve"> </w:t>
      </w:r>
      <w:r>
        <w:t>რომ</w:t>
      </w:r>
      <w:r>
        <w:t xml:space="preserve"> </w:t>
      </w:r>
      <w:r>
        <w:t>თუ</w:t>
      </w:r>
      <w:r>
        <w:t xml:space="preserve"> API </w:t>
      </w:r>
      <w:r>
        <w:t>კლიენტი</w:t>
      </w:r>
      <w:r>
        <w:t xml:space="preserve"> </w:t>
      </w:r>
      <w:r>
        <w:t>მოითხოვს</w:t>
      </w:r>
      <w:r>
        <w:t xml:space="preserve"> SCA </w:t>
      </w:r>
      <w:r>
        <w:t>სტატუსის</w:t>
      </w:r>
      <w:r>
        <w:t xml:space="preserve"> </w:t>
      </w:r>
      <w:r>
        <w:t>გადაწოდებას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დაუდასტუროს</w:t>
      </w:r>
      <w:r>
        <w:t xml:space="preserve"> </w:t>
      </w:r>
      <w:r>
        <w:t>აღნიშნული</w:t>
      </w:r>
      <w:r>
        <w:t xml:space="preserve"> (ASPSP-Notification-Content </w:t>
      </w:r>
      <w:r>
        <w:t>ატრიბუტში</w:t>
      </w:r>
      <w:r>
        <w:t xml:space="preserve"> </w:t>
      </w:r>
      <w:r>
        <w:t>დაბრუნების</w:t>
      </w:r>
      <w:r>
        <w:t xml:space="preserve"> </w:t>
      </w:r>
      <w:r>
        <w:t>გზით</w:t>
      </w:r>
      <w:r>
        <w:t xml:space="preserve">) </w:t>
      </w:r>
      <w:r>
        <w:t>და</w:t>
      </w:r>
      <w:r>
        <w:t xml:space="preserve"> </w:t>
      </w:r>
      <w:r>
        <w:t>გაუგზავნოს</w:t>
      </w:r>
      <w:r>
        <w:t xml:space="preserve"> </w:t>
      </w:r>
      <w:r>
        <w:t>შესაბამისი</w:t>
      </w:r>
      <w:r>
        <w:t xml:space="preserve"> </w:t>
      </w:r>
      <w:r>
        <w:t>შეტყობინებები</w:t>
      </w:r>
      <w:r>
        <w:t>.</w:t>
      </w:r>
    </w:p>
    <w:p w14:paraId="7F090A6A" w14:textId="77777777" w:rsidR="00755EC2" w:rsidRDefault="00F52428">
      <w:r>
        <w:t>თუ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არ</w:t>
      </w:r>
      <w:r>
        <w:t xml:space="preserve"> </w:t>
      </w:r>
      <w:r>
        <w:t>უჭერს</w:t>
      </w:r>
      <w:r>
        <w:t xml:space="preserve"> PROCESS </w:t>
      </w:r>
      <w:r>
        <w:t>სცენარს</w:t>
      </w:r>
      <w:r>
        <w:t xml:space="preserve"> </w:t>
      </w:r>
      <w:r>
        <w:t>და</w:t>
      </w:r>
      <w:r>
        <w:t xml:space="preserve"> API </w:t>
      </w:r>
      <w:r>
        <w:t>კლიენტი</w:t>
      </w:r>
      <w:r>
        <w:t xml:space="preserve"> </w:t>
      </w:r>
      <w:r>
        <w:t>მას</w:t>
      </w:r>
      <w:r>
        <w:t xml:space="preserve"> </w:t>
      </w:r>
      <w:r>
        <w:t>მოითხოვს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SCA </w:t>
      </w:r>
      <w:r>
        <w:t>და</w:t>
      </w:r>
      <w:r>
        <w:t xml:space="preserve"> LAST </w:t>
      </w:r>
      <w:proofErr w:type="spellStart"/>
      <w:r>
        <w:t>სტატუსები</w:t>
      </w:r>
      <w:proofErr w:type="spellEnd"/>
      <w:r>
        <w:t xml:space="preserve"> </w:t>
      </w:r>
      <w:proofErr w:type="spellStart"/>
      <w:proofErr w:type="gramStart"/>
      <w:r>
        <w:t>ერთდროულად</w:t>
      </w:r>
      <w:proofErr w:type="spellEnd"/>
      <w:r>
        <w:t>(</w:t>
      </w:r>
      <w:proofErr w:type="gramEnd"/>
      <w:r>
        <w:t xml:space="preserve">ASPSP-Notification-Content </w:t>
      </w:r>
      <w:proofErr w:type="spellStart"/>
      <w:r>
        <w:t>ატრიბუტში</w:t>
      </w:r>
      <w:proofErr w:type="spellEnd"/>
      <w:r>
        <w:t xml:space="preserve">,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მითითებული</w:t>
      </w:r>
      <w:proofErr w:type="spellEnd"/>
      <w:r>
        <w:t xml:space="preserve"> </w:t>
      </w:r>
      <w:proofErr w:type="spellStart"/>
      <w:r>
        <w:t>ფორმით</w:t>
      </w:r>
      <w:proofErr w:type="spellEnd"/>
      <w:r>
        <w:t xml:space="preserve">) </w:t>
      </w:r>
      <w:r>
        <w:t>და</w:t>
      </w:r>
      <w:r>
        <w:t xml:space="preserve"> </w:t>
      </w:r>
      <w:r>
        <w:t>გაგზავნოს</w:t>
      </w:r>
      <w:r>
        <w:t xml:space="preserve"> </w:t>
      </w:r>
      <w:r>
        <w:t>შესაბამისი</w:t>
      </w:r>
      <w:r>
        <w:t xml:space="preserve"> </w:t>
      </w:r>
      <w:r>
        <w:t>შეტყობინებები</w:t>
      </w:r>
      <w:r>
        <w:t xml:space="preserve">, </w:t>
      </w:r>
      <w:r>
        <w:t>როდესაც</w:t>
      </w:r>
      <w:r>
        <w:t xml:space="preserve"> </w:t>
      </w:r>
      <w:r>
        <w:t>აღნიშნული</w:t>
      </w:r>
      <w:r>
        <w:t xml:space="preserve"> </w:t>
      </w:r>
      <w:r>
        <w:t>საჭირო</w:t>
      </w:r>
      <w:r>
        <w:t xml:space="preserve"> </w:t>
      </w:r>
      <w:r>
        <w:t>გახდება</w:t>
      </w:r>
      <w:r>
        <w:t xml:space="preserve">. </w:t>
      </w:r>
      <w:r>
        <w:t>იმ</w:t>
      </w:r>
      <w:r>
        <w:t xml:space="preserve"> </w:t>
      </w:r>
      <w:r>
        <w:t>შემთხვევაში</w:t>
      </w:r>
      <w:r>
        <w:t xml:space="preserve"> </w:t>
      </w:r>
      <w:r>
        <w:t>თუ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 PROCESS </w:t>
      </w:r>
      <w:r>
        <w:t>სცენარს</w:t>
      </w:r>
      <w:r>
        <w:t xml:space="preserve">, LAST </w:t>
      </w:r>
      <w:r>
        <w:t>სცენარის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არააუცილებელია</w:t>
      </w:r>
      <w:r>
        <w:t xml:space="preserve"> </w:t>
      </w:r>
      <w:r>
        <w:t>და</w:t>
      </w:r>
      <w:r>
        <w:t xml:space="preserve"> </w:t>
      </w:r>
      <w:r>
        <w:t>მის</w:t>
      </w:r>
      <w:r>
        <w:t xml:space="preserve"> </w:t>
      </w:r>
      <w:r>
        <w:t>ნაცვლად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იხელმძღვანელოს</w:t>
      </w:r>
      <w:r>
        <w:t xml:space="preserve"> PROCESS </w:t>
      </w:r>
      <w:r>
        <w:t>სცენარით</w:t>
      </w:r>
      <w:r>
        <w:t>.</w:t>
      </w:r>
    </w:p>
    <w:p w14:paraId="18E17667" w14:textId="77777777" w:rsidR="00755EC2" w:rsidRDefault="00F52428">
      <w:pPr>
        <w:pStyle w:val="Heading2"/>
      </w:pPr>
      <w:bookmarkStart w:id="69" w:name="X9f11355adc381f86dc597b6b4c5fe3522faf509"/>
      <w:bookmarkStart w:id="70" w:name="_Toc217321225"/>
      <w:bookmarkEnd w:id="65"/>
      <w:r>
        <w:t>7.4</w:t>
      </w:r>
      <w:r>
        <w:tab/>
        <w:t xml:space="preserve">SCA </w:t>
      </w:r>
      <w:r>
        <w:t>სცენარი</w:t>
      </w:r>
      <w:r>
        <w:t xml:space="preserve"> </w:t>
      </w:r>
      <w:r>
        <w:t>არაცხადი</w:t>
      </w:r>
      <w:r>
        <w:t xml:space="preserve"> </w:t>
      </w:r>
      <w:r>
        <w:t>ავტორიზაციისას</w:t>
      </w:r>
      <w:bookmarkEnd w:id="70"/>
    </w:p>
    <w:p w14:paraId="1C88047E" w14:textId="77777777" w:rsidR="00755EC2" w:rsidRDefault="00F52428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შეტყობინებისას</w:t>
      </w:r>
      <w:r>
        <w:t xml:space="preserve"> </w:t>
      </w:r>
      <w:r>
        <w:t>განსაზღვრულია</w:t>
      </w:r>
      <w:r>
        <w:t xml:space="preserve"> SCA </w:t>
      </w:r>
      <w:r>
        <w:t>სცენარი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გაგზავნოს</w:t>
      </w:r>
      <w:r>
        <w:t xml:space="preserve"> </w:t>
      </w:r>
      <w:r>
        <w:t>შეტყობინებები</w:t>
      </w:r>
      <w:r>
        <w:t xml:space="preserve"> </w:t>
      </w:r>
      <w:r>
        <w:t>იმისდა</w:t>
      </w:r>
      <w:r>
        <w:t xml:space="preserve"> </w:t>
      </w:r>
      <w:r>
        <w:t>მიუხედავად</w:t>
      </w:r>
      <w:r>
        <w:t xml:space="preserve">, </w:t>
      </w:r>
      <w:r>
        <w:t>ავტორიზაცია</w:t>
      </w:r>
      <w:r>
        <w:t xml:space="preserve"> </w:t>
      </w:r>
      <w:r>
        <w:t>განხორციელდა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ცხადი</w:t>
      </w:r>
      <w:r>
        <w:t xml:space="preserve"> </w:t>
      </w:r>
      <w:r>
        <w:t>თუ</w:t>
      </w:r>
      <w:r>
        <w:t xml:space="preserve"> </w:t>
      </w:r>
      <w:r>
        <w:t>არაცხადი</w:t>
      </w:r>
      <w:r>
        <w:t xml:space="preserve"> </w:t>
      </w:r>
      <w:r>
        <w:t>შექმნის</w:t>
      </w:r>
      <w:r>
        <w:t xml:space="preserve"> </w:t>
      </w:r>
      <w:r>
        <w:t>გზით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შესაბამის</w:t>
      </w:r>
      <w:r>
        <w:t xml:space="preserve"> </w:t>
      </w:r>
      <w:r>
        <w:t>შეტყობინებაში</w:t>
      </w:r>
      <w:r>
        <w:t xml:space="preserve"> </w:t>
      </w:r>
      <w:r>
        <w:lastRenderedPageBreak/>
        <w:t>გადაეწოდოს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იდენტიფიკატორი</w:t>
      </w:r>
      <w:r>
        <w:t xml:space="preserve"> (</w:t>
      </w:r>
      <w:r>
        <w:t>მათ</w:t>
      </w:r>
      <w:r>
        <w:t xml:space="preserve"> </w:t>
      </w:r>
      <w:r>
        <w:t>შორის</w:t>
      </w:r>
      <w:r>
        <w:t xml:space="preserve">, </w:t>
      </w:r>
      <w:r>
        <w:t>არაცხადად</w:t>
      </w:r>
      <w:r>
        <w:t xml:space="preserve"> </w:t>
      </w:r>
      <w:r>
        <w:t>შექმნილი</w:t>
      </w:r>
      <w:r>
        <w:t xml:space="preserve"> </w:t>
      </w:r>
      <w:r>
        <w:t>იდენტიფიკატორი</w:t>
      </w:r>
      <w:r>
        <w:rPr>
          <w:rStyle w:val="FootnoteReference"/>
        </w:rPr>
        <w:footnoteReference w:id="10"/>
      </w:r>
      <w:r>
        <w:t>).</w:t>
      </w:r>
    </w:p>
    <w:p w14:paraId="29211CA8" w14:textId="77777777" w:rsidR="00755EC2" w:rsidRDefault="00F52428">
      <w:pPr>
        <w:pStyle w:val="Heading2"/>
      </w:pPr>
      <w:bookmarkStart w:id="71" w:name="CH_DeletionHandling"/>
      <w:bookmarkStart w:id="72" w:name="_Toc217321226"/>
      <w:bookmarkEnd w:id="69"/>
      <w:r>
        <w:t>7.5</w:t>
      </w:r>
      <w:r>
        <w:tab/>
      </w:r>
      <w:r>
        <w:t>რესურსის</w:t>
      </w:r>
      <w:r>
        <w:t xml:space="preserve"> </w:t>
      </w:r>
      <w:r>
        <w:t>გაუქმებასთან</w:t>
      </w:r>
      <w:r>
        <w:t xml:space="preserve"> </w:t>
      </w:r>
      <w:r>
        <w:t>დაკავშირებული</w:t>
      </w:r>
      <w:r>
        <w:t xml:space="preserve"> </w:t>
      </w:r>
      <w:r>
        <w:t>საკითხები</w:t>
      </w:r>
      <w:bookmarkEnd w:id="72"/>
    </w:p>
    <w:p w14:paraId="76552C6C" w14:textId="77777777" w:rsidR="00755EC2" w:rsidRDefault="00F52428">
      <w:r>
        <w:t>ყველა</w:t>
      </w:r>
      <w:r>
        <w:t xml:space="preserve"> </w:t>
      </w:r>
      <w:proofErr w:type="spellStart"/>
      <w:r>
        <w:t>რესურსს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მოცემულია</w:t>
      </w:r>
      <w:proofErr w:type="spellEnd"/>
      <w:r>
        <w:t xml:space="preserve"> </w:t>
      </w:r>
      <w:hyperlink w:anchor="X14ea857473f7d2106bf275de797929689a99503">
        <w:r>
          <w:rPr>
            <w:color w:val="0000FF"/>
            <w:u w:val="single"/>
          </w:rPr>
          <w:t xml:space="preserve">API </w:t>
        </w:r>
        <w:proofErr w:type="spellStart"/>
        <w:r>
          <w:rPr>
            <w:color w:val="0000FF"/>
            <w:u w:val="single"/>
          </w:rPr>
          <w:t>რესურსები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რომლებისთვისაც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სტატუსის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გადაწოდება</w:t>
        </w:r>
      </w:hyperlink>
      <w:r>
        <w:t>-</w:t>
      </w:r>
      <w:r>
        <w:t>ში</w:t>
      </w:r>
      <w:r>
        <w:t xml:space="preserve"> </w:t>
      </w:r>
      <w:r>
        <w:t>და</w:t>
      </w:r>
      <w:r>
        <w:t xml:space="preserve"> </w:t>
      </w:r>
      <w:r>
        <w:t>სვეტში</w:t>
      </w:r>
      <w:r>
        <w:t xml:space="preserve"> "</w:t>
      </w:r>
      <w:r>
        <w:t>გაუქმების</w:t>
      </w:r>
      <w:r>
        <w:t xml:space="preserve"> </w:t>
      </w:r>
      <w:r>
        <w:t>სპეციალური</w:t>
      </w:r>
      <w:r>
        <w:t xml:space="preserve"> </w:t>
      </w:r>
      <w:r>
        <w:t>რეჟიმი</w:t>
      </w:r>
      <w:r>
        <w:t xml:space="preserve">" </w:t>
      </w:r>
      <w:r>
        <w:t>მითითებული</w:t>
      </w:r>
      <w:r>
        <w:t xml:space="preserve"> </w:t>
      </w:r>
      <w:r>
        <w:t>აქვს</w:t>
      </w:r>
      <w:r>
        <w:t xml:space="preserve"> "</w:t>
      </w:r>
      <w:r>
        <w:t>არა</w:t>
      </w:r>
      <w:r>
        <w:t xml:space="preserve">", </w:t>
      </w:r>
      <w:r>
        <w:t>შესაბამისი</w:t>
      </w:r>
      <w:r>
        <w:t xml:space="preserve"> </w:t>
      </w:r>
      <w:r>
        <w:t>რესურსის</w:t>
      </w:r>
      <w:r>
        <w:t xml:space="preserve"> </w:t>
      </w:r>
      <w:r>
        <w:t>გაუქმების</w:t>
      </w:r>
      <w:r>
        <w:t xml:space="preserve"> (HTTP DELETE) </w:t>
      </w:r>
      <w:r>
        <w:t>მოთხოვნა</w:t>
      </w:r>
      <w:r>
        <w:t xml:space="preserve"> (</w:t>
      </w:r>
      <w:r>
        <w:t>როცა</w:t>
      </w:r>
      <w:r>
        <w:t xml:space="preserve"> </w:t>
      </w:r>
      <w:r>
        <w:t>იგი</w:t>
      </w:r>
      <w:r>
        <w:t xml:space="preserve"> </w:t>
      </w:r>
      <w:r>
        <w:t>განსაზღვრულია</w:t>
      </w:r>
      <w:r>
        <w:t xml:space="preserve"> </w:t>
      </w:r>
      <w:r>
        <w:t>სტანდარტის</w:t>
      </w:r>
      <w:r>
        <w:t xml:space="preserve"> </w:t>
      </w:r>
      <w:r>
        <w:t>შესაბამისი</w:t>
      </w:r>
      <w:r>
        <w:t xml:space="preserve"> </w:t>
      </w:r>
      <w:r>
        <w:t>ჩანაწერით</w:t>
      </w:r>
      <w:r>
        <w:t xml:space="preserve">) </w:t>
      </w:r>
      <w:r>
        <w:t>ცალკე</w:t>
      </w:r>
      <w:r>
        <w:t xml:space="preserve"> </w:t>
      </w:r>
      <w:r>
        <w:t>არ</w:t>
      </w:r>
      <w:r>
        <w:t xml:space="preserve"> </w:t>
      </w:r>
      <w:r>
        <w:t>იღებს</w:t>
      </w:r>
      <w:r>
        <w:t xml:space="preserve"> Client-Notification-URI </w:t>
      </w:r>
      <w:r>
        <w:t>და</w:t>
      </w:r>
      <w:r>
        <w:t xml:space="preserve"> Client-Notification-Content-Preferred </w:t>
      </w:r>
      <w:r>
        <w:t>თავსართებს</w:t>
      </w:r>
      <w:r>
        <w:t xml:space="preserve"> </w:t>
      </w:r>
      <w:r>
        <w:t>და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აღნიშნულ</w:t>
      </w:r>
      <w:r>
        <w:t xml:space="preserve"> </w:t>
      </w:r>
      <w:r>
        <w:t>თავსართებს</w:t>
      </w:r>
      <w:r>
        <w:t xml:space="preserve"> </w:t>
      </w:r>
      <w:r>
        <w:t>ყურადღება</w:t>
      </w:r>
      <w:r>
        <w:t xml:space="preserve"> </w:t>
      </w:r>
      <w:r>
        <w:t>არ</w:t>
      </w:r>
      <w:r>
        <w:t xml:space="preserve"> </w:t>
      </w:r>
      <w:r>
        <w:t>მიაქციოს</w:t>
      </w:r>
      <w:r>
        <w:t xml:space="preserve">, </w:t>
      </w:r>
      <w:r>
        <w:t>თუ</w:t>
      </w:r>
      <w:r>
        <w:t xml:space="preserve"> API </w:t>
      </w:r>
      <w:r>
        <w:t>კლიენტი</w:t>
      </w:r>
      <w:r>
        <w:t xml:space="preserve"> </w:t>
      </w:r>
      <w:r>
        <w:t>მათ</w:t>
      </w:r>
      <w:r>
        <w:t xml:space="preserve"> </w:t>
      </w:r>
      <w:r>
        <w:t>გადასცემს</w:t>
      </w:r>
      <w:r>
        <w:t xml:space="preserve"> </w:t>
      </w:r>
      <w:r>
        <w:t>მოთხოვნაში</w:t>
      </w:r>
      <w:r>
        <w:t>.</w:t>
      </w:r>
    </w:p>
    <w:p w14:paraId="3C9631CE" w14:textId="77777777" w:rsidR="00755EC2" w:rsidRDefault="00F52428">
      <w:r>
        <w:t>როდესაც</w:t>
      </w:r>
      <w:r>
        <w:t xml:space="preserve"> </w:t>
      </w:r>
      <w:r>
        <w:t>სვეტში</w:t>
      </w:r>
      <w:r>
        <w:t xml:space="preserve"> "</w:t>
      </w:r>
      <w:r>
        <w:t>გაუქმების</w:t>
      </w:r>
      <w:r>
        <w:t xml:space="preserve"> </w:t>
      </w:r>
      <w:r>
        <w:t>სპეციალური</w:t>
      </w:r>
      <w:r>
        <w:t xml:space="preserve"> </w:t>
      </w:r>
      <w:r>
        <w:t>რეჟიმი</w:t>
      </w:r>
      <w:r>
        <w:t xml:space="preserve">" </w:t>
      </w:r>
      <w:r>
        <w:t>მითითებულია</w:t>
      </w:r>
      <w:r>
        <w:t xml:space="preserve"> "</w:t>
      </w:r>
      <w:r>
        <w:t>დიახ</w:t>
      </w:r>
      <w:r>
        <w:t xml:space="preserve">", </w:t>
      </w:r>
      <w:r>
        <w:t>ეს</w:t>
      </w:r>
      <w:r>
        <w:t xml:space="preserve"> </w:t>
      </w:r>
      <w:r>
        <w:t>ნიშნავს</w:t>
      </w:r>
      <w:r>
        <w:t xml:space="preserve"> </w:t>
      </w:r>
      <w:r>
        <w:t>რომ</w:t>
      </w:r>
      <w:r>
        <w:t xml:space="preserve"> API </w:t>
      </w:r>
      <w:r>
        <w:t>კლიენტმს</w:t>
      </w:r>
      <w:r>
        <w:t xml:space="preserve"> </w:t>
      </w:r>
      <w:r>
        <w:t>უფლება</w:t>
      </w:r>
      <w:r>
        <w:t xml:space="preserve"> </w:t>
      </w:r>
      <w:r>
        <w:t>აქვს</w:t>
      </w:r>
      <w:r>
        <w:t xml:space="preserve">, </w:t>
      </w:r>
      <w:r>
        <w:t>გაუქმების</w:t>
      </w:r>
      <w:r>
        <w:t xml:space="preserve"> </w:t>
      </w:r>
      <w:r>
        <w:t>მოთხოვნაში</w:t>
      </w:r>
      <w:r>
        <w:t xml:space="preserve"> </w:t>
      </w:r>
      <w:r>
        <w:t>გადმოსცეს</w:t>
      </w:r>
      <w:r>
        <w:t xml:space="preserve"> Client-Notification-URI </w:t>
      </w:r>
      <w:r>
        <w:t>და</w:t>
      </w:r>
      <w:r>
        <w:t xml:space="preserve"> Client-Notification-Content-Preferred. </w:t>
      </w:r>
      <w:r>
        <w:t>ეს</w:t>
      </w:r>
      <w:r>
        <w:t xml:space="preserve"> </w:t>
      </w:r>
      <w:r>
        <w:t>ნიშნავს</w:t>
      </w:r>
      <w:r>
        <w:t xml:space="preserve"> </w:t>
      </w:r>
      <w:r>
        <w:t>რომ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გაუქმების</w:t>
      </w:r>
      <w:r>
        <w:t xml:space="preserve"> </w:t>
      </w:r>
      <w:r>
        <w:t>მოთხოვნასთან</w:t>
      </w:r>
      <w:r>
        <w:t xml:space="preserve"> </w:t>
      </w:r>
      <w:r>
        <w:t>დაკავშირებული</w:t>
      </w:r>
      <w:r>
        <w:t xml:space="preserve"> </w:t>
      </w:r>
      <w:r>
        <w:t>სტატუსები</w:t>
      </w:r>
      <w:r>
        <w:t xml:space="preserve"> API </w:t>
      </w:r>
      <w:r>
        <w:t>კლიენტს</w:t>
      </w:r>
      <w:r>
        <w:t xml:space="preserve"> </w:t>
      </w:r>
      <w:r>
        <w:t>ისე</w:t>
      </w:r>
      <w:r>
        <w:t xml:space="preserve"> </w:t>
      </w:r>
      <w:r>
        <w:t>უნდა</w:t>
      </w:r>
      <w:r>
        <w:t xml:space="preserve"> </w:t>
      </w:r>
      <w:r>
        <w:t>აცნობოს</w:t>
      </w:r>
      <w:r>
        <w:t xml:space="preserve"> </w:t>
      </w:r>
      <w:r>
        <w:t>რომ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ჩაანაცვლოს</w:t>
      </w:r>
      <w:r>
        <w:t xml:space="preserve"> </w:t>
      </w:r>
      <w:r>
        <w:t>რესურსის</w:t>
      </w:r>
      <w:r>
        <w:t xml:space="preserve"> </w:t>
      </w:r>
      <w:r>
        <w:t>შექმნისას</w:t>
      </w:r>
      <w:r>
        <w:t xml:space="preserve"> </w:t>
      </w:r>
      <w:r>
        <w:t>დაწესებული</w:t>
      </w:r>
      <w:r>
        <w:t xml:space="preserve"> </w:t>
      </w:r>
      <w:r>
        <w:t>ნოტიფიკაციები</w:t>
      </w:r>
      <w:r>
        <w:t xml:space="preserve"> </w:t>
      </w:r>
      <w:r>
        <w:t>და</w:t>
      </w:r>
      <w:r>
        <w:t xml:space="preserve"> </w:t>
      </w:r>
      <w:r>
        <w:t>ამის</w:t>
      </w:r>
      <w:r>
        <w:t xml:space="preserve"> </w:t>
      </w:r>
      <w:r>
        <w:t>ნაცვლად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ეს</w:t>
      </w:r>
      <w:r>
        <w:t xml:space="preserve"> </w:t>
      </w:r>
      <w:r>
        <w:t>აღიქვას</w:t>
      </w:r>
      <w:r>
        <w:t xml:space="preserve"> </w:t>
      </w:r>
      <w:r>
        <w:t>როგორც</w:t>
      </w:r>
      <w:r>
        <w:t xml:space="preserve"> </w:t>
      </w:r>
      <w:r>
        <w:t>დამატებით</w:t>
      </w:r>
      <w:r>
        <w:t xml:space="preserve"> </w:t>
      </w:r>
      <w:r>
        <w:t>დავალებად</w:t>
      </w:r>
      <w:r>
        <w:t xml:space="preserve"> </w:t>
      </w:r>
      <w:r>
        <w:t>სტატუსის</w:t>
      </w:r>
      <w:r>
        <w:t xml:space="preserve"> </w:t>
      </w:r>
      <w:r>
        <w:t>გადაწოდებასთან</w:t>
      </w:r>
      <w:r>
        <w:t xml:space="preserve"> </w:t>
      </w:r>
      <w:r>
        <w:t>დაკავშირებით</w:t>
      </w:r>
      <w:r>
        <w:t xml:space="preserve">. </w:t>
      </w:r>
      <w:r>
        <w:t>მაგალითად</w:t>
      </w:r>
      <w:r>
        <w:t xml:space="preserve">, </w:t>
      </w:r>
      <w:r>
        <w:t>თუ</w:t>
      </w:r>
      <w:r>
        <w:t xml:space="preserve"> </w:t>
      </w:r>
      <w:r>
        <w:t>ს</w:t>
      </w:r>
      <w:r>
        <w:t>აგადახდო</w:t>
      </w:r>
      <w:r>
        <w:t xml:space="preserve"> </w:t>
      </w:r>
      <w:r>
        <w:t>დავალების</w:t>
      </w:r>
      <w:r>
        <w:t xml:space="preserve"> </w:t>
      </w:r>
      <w:r>
        <w:t>რესურსის</w:t>
      </w:r>
      <w:r>
        <w:t xml:space="preserve"> </w:t>
      </w:r>
      <w:r>
        <w:t>შექმნისას</w:t>
      </w:r>
      <w:r>
        <w:t xml:space="preserve"> </w:t>
      </w:r>
      <w:r>
        <w:t>გადმოცემული</w:t>
      </w:r>
      <w:r>
        <w:t xml:space="preserve"> </w:t>
      </w:r>
      <w:r>
        <w:t>იყო</w:t>
      </w:r>
      <w:r>
        <w:t xml:space="preserve"> PROCESS (</w:t>
      </w:r>
      <w:r>
        <w:t>რაც</w:t>
      </w:r>
      <w:r>
        <w:t xml:space="preserve"> </w:t>
      </w:r>
      <w:r>
        <w:t>ნიშნავს</w:t>
      </w:r>
      <w:r>
        <w:t xml:space="preserve"> </w:t>
      </w:r>
      <w:r>
        <w:t>რომ</w:t>
      </w:r>
      <w:r>
        <w:t xml:space="preserve"> API </w:t>
      </w:r>
      <w:r>
        <w:t>კლიენტმა</w:t>
      </w:r>
      <w:r>
        <w:t xml:space="preserve"> </w:t>
      </w:r>
      <w:r>
        <w:t>უნდა</w:t>
      </w:r>
      <w:r>
        <w:t xml:space="preserve"> </w:t>
      </w:r>
      <w:r>
        <w:t>მიიღოს</w:t>
      </w:r>
      <w:r>
        <w:t xml:space="preserve"> </w:t>
      </w:r>
      <w:r>
        <w:t>შესაბამისი</w:t>
      </w:r>
      <w:r>
        <w:t xml:space="preserve"> </w:t>
      </w:r>
      <w:r>
        <w:t>გადახდის</w:t>
      </w:r>
      <w:r>
        <w:t xml:space="preserve"> </w:t>
      </w:r>
      <w:r>
        <w:t>სტატუსის</w:t>
      </w:r>
      <w:r>
        <w:t xml:space="preserve"> </w:t>
      </w:r>
      <w:r>
        <w:t>ყოველი</w:t>
      </w:r>
      <w:r>
        <w:t xml:space="preserve"> </w:t>
      </w:r>
      <w:r>
        <w:t>ცვლილება</w:t>
      </w:r>
      <w:r>
        <w:t xml:space="preserve">) </w:t>
      </w:r>
      <w:r>
        <w:t>და</w:t>
      </w:r>
      <w:r>
        <w:t xml:space="preserve"> </w:t>
      </w:r>
      <w:r>
        <w:t>შემდეგ</w:t>
      </w:r>
      <w:r>
        <w:t xml:space="preserve"> </w:t>
      </w:r>
      <w:r>
        <w:t>გაუქმებისას</w:t>
      </w:r>
      <w:r>
        <w:t xml:space="preserve"> Client-Notification-URI-</w:t>
      </w:r>
      <w:r>
        <w:t>ში</w:t>
      </w:r>
      <w:r>
        <w:t xml:space="preserve"> </w:t>
      </w:r>
      <w:r>
        <w:t>მოვა</w:t>
      </w:r>
      <w:r>
        <w:t xml:space="preserve"> </w:t>
      </w:r>
      <w:r>
        <w:t>განსხვავებული</w:t>
      </w:r>
      <w:r>
        <w:t xml:space="preserve"> </w:t>
      </w:r>
      <w:r>
        <w:t>მისამართი</w:t>
      </w:r>
      <w:r>
        <w:t xml:space="preserve"> </w:t>
      </w:r>
      <w:r>
        <w:t>და</w:t>
      </w:r>
      <w:r>
        <w:t xml:space="preserve"> Client-Notification-Content-Preferred-</w:t>
      </w:r>
      <w:r>
        <w:t>ში</w:t>
      </w:r>
      <w:r>
        <w:t xml:space="preserve"> </w:t>
      </w:r>
      <w:r>
        <w:t>მოვა</w:t>
      </w:r>
      <w:r>
        <w:t xml:space="preserve"> </w:t>
      </w:r>
      <w:r>
        <w:t>რაიმე</w:t>
      </w:r>
      <w:r>
        <w:t xml:space="preserve"> </w:t>
      </w:r>
      <w:r>
        <w:t>სხვა</w:t>
      </w:r>
      <w:r>
        <w:t xml:space="preserve"> </w:t>
      </w:r>
      <w:r>
        <w:t>ჩამონათვალი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ინფორმაცია</w:t>
      </w:r>
      <w:r>
        <w:t xml:space="preserve"> </w:t>
      </w:r>
      <w:r>
        <w:t>ორ</w:t>
      </w:r>
      <w:r>
        <w:t xml:space="preserve"> </w:t>
      </w:r>
      <w:r>
        <w:t>სხვადასხვა</w:t>
      </w:r>
      <w:r>
        <w:t xml:space="preserve"> </w:t>
      </w:r>
      <w:r>
        <w:t>ბოლოწერტილზე</w:t>
      </w:r>
      <w:r>
        <w:t xml:space="preserve"> </w:t>
      </w:r>
      <w:r>
        <w:t>უნდა</w:t>
      </w:r>
      <w:r>
        <w:t xml:space="preserve"> </w:t>
      </w:r>
      <w:r>
        <w:t>გაგზავნოს</w:t>
      </w:r>
      <w:r>
        <w:t xml:space="preserve">, </w:t>
      </w:r>
      <w:r>
        <w:t>კონფიგურაციის</w:t>
      </w:r>
      <w:r>
        <w:t xml:space="preserve"> </w:t>
      </w:r>
      <w:r>
        <w:t>შესაბამისად</w:t>
      </w:r>
      <w:r>
        <w:t>.</w:t>
      </w:r>
    </w:p>
    <w:p w14:paraId="69018E5D" w14:textId="77777777" w:rsidR="00755EC2" w:rsidRDefault="00F52428">
      <w:pPr>
        <w:pStyle w:val="Heading2"/>
      </w:pPr>
      <w:bookmarkStart w:id="73" w:name="CH_NotificationMessages"/>
      <w:bookmarkStart w:id="74" w:name="_Toc217321227"/>
      <w:bookmarkEnd w:id="71"/>
      <w:r>
        <w:t>7.6</w:t>
      </w:r>
      <w:r>
        <w:tab/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შეტყობინების</w:t>
      </w:r>
      <w:r>
        <w:t xml:space="preserve"> </w:t>
      </w:r>
      <w:r>
        <w:t>შიგთავსი</w:t>
      </w:r>
      <w:bookmarkEnd w:id="74"/>
    </w:p>
    <w:p w14:paraId="7BBF8084" w14:textId="77777777" w:rsidR="00755EC2" w:rsidRDefault="00F52428"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საკითხი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12.6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. </w:t>
      </w:r>
      <w:r>
        <w:t>ამ</w:t>
      </w:r>
      <w:r>
        <w:t xml:space="preserve"> </w:t>
      </w:r>
      <w:r>
        <w:t>თავში</w:t>
      </w:r>
      <w:r>
        <w:t xml:space="preserve"> </w:t>
      </w:r>
      <w:r>
        <w:t>მოცემულია</w:t>
      </w:r>
      <w:r>
        <w:t xml:space="preserve"> </w:t>
      </w:r>
      <w:r>
        <w:t>დამატებითი</w:t>
      </w:r>
      <w:r>
        <w:t xml:space="preserve"> </w:t>
      </w:r>
      <w:r>
        <w:t>მოთხოვნები</w:t>
      </w:r>
      <w:r>
        <w:t>.</w:t>
      </w:r>
    </w:p>
    <w:p w14:paraId="7CB23605" w14:textId="77777777" w:rsidR="00755EC2" w:rsidRDefault="00F52428">
      <w:r>
        <w:t>როდესაც</w:t>
      </w:r>
      <w:r>
        <w:t xml:space="preserve"> </w:t>
      </w:r>
      <w:r>
        <w:t>გადაეცემა</w:t>
      </w:r>
      <w:r>
        <w:t xml:space="preserve"> </w:t>
      </w:r>
      <w:r>
        <w:t>ინფორმაცია</w:t>
      </w:r>
      <w:r>
        <w:t xml:space="preserve"> </w:t>
      </w:r>
      <w:r>
        <w:t>ავთენტიფიკაციის</w:t>
      </w:r>
      <w:r>
        <w:t xml:space="preserve"> </w:t>
      </w:r>
      <w:r>
        <w:t>რესურსების</w:t>
      </w:r>
      <w:r>
        <w:t xml:space="preserve"> </w:t>
      </w:r>
      <w:r>
        <w:t>შესახებ</w:t>
      </w:r>
      <w:r>
        <w:t xml:space="preserve"> (SCA </w:t>
      </w:r>
      <w:r>
        <w:t>სცენარი</w:t>
      </w:r>
      <w:r>
        <w:t xml:space="preserve">), </w:t>
      </w:r>
      <w:r>
        <w:rPr>
          <w:b/>
          <w:bCs/>
        </w:rPr>
        <w:t>აუცილებელია</w:t>
      </w:r>
      <w:r>
        <w:t xml:space="preserve"> </w:t>
      </w:r>
      <w:r>
        <w:t>შევსებული</w:t>
      </w:r>
      <w:r>
        <w:t xml:space="preserve"> </w:t>
      </w:r>
      <w:r>
        <w:t>იყოს</w:t>
      </w:r>
      <w:r>
        <w:t xml:space="preserve"> scaStatus </w:t>
      </w:r>
      <w:r>
        <w:t>და</w:t>
      </w:r>
      <w:r>
        <w:t xml:space="preserve"> debtorDecisionDateTime </w:t>
      </w:r>
      <w:r>
        <w:t>ატრიბუტები</w:t>
      </w:r>
      <w:r>
        <w:t xml:space="preserve"> </w:t>
      </w:r>
      <w:r>
        <w:t>და</w:t>
      </w:r>
      <w:r>
        <w:t xml:space="preserve"> authorisationId </w:t>
      </w:r>
      <w:r>
        <w:t>ან</w:t>
      </w:r>
      <w:r>
        <w:t xml:space="preserve"> cancellationId </w:t>
      </w:r>
      <w:r>
        <w:t>იმის</w:t>
      </w:r>
      <w:r>
        <w:t xml:space="preserve"> </w:t>
      </w:r>
      <w:r>
        <w:t>მიხედვით</w:t>
      </w:r>
      <w:r>
        <w:t xml:space="preserve">, </w:t>
      </w:r>
      <w:r>
        <w:t>რესურსის</w:t>
      </w:r>
      <w:r>
        <w:t xml:space="preserve"> </w:t>
      </w:r>
      <w:r>
        <w:t>ავტორიზაცია</w:t>
      </w:r>
      <w:r>
        <w:t xml:space="preserve"> </w:t>
      </w:r>
      <w:r>
        <w:t>ხდება</w:t>
      </w:r>
      <w:r>
        <w:t xml:space="preserve"> </w:t>
      </w:r>
      <w:r>
        <w:t>თუ</w:t>
      </w:r>
      <w:r>
        <w:t xml:space="preserve"> </w:t>
      </w:r>
      <w:r>
        <w:t>გაუქმების</w:t>
      </w:r>
      <w:r>
        <w:t xml:space="preserve"> </w:t>
      </w:r>
      <w:r>
        <w:t>ავტორიზაცია</w:t>
      </w:r>
      <w:r>
        <w:t xml:space="preserve"> (</w:t>
      </w:r>
      <w:r>
        <w:t>თუ</w:t>
      </w:r>
      <w:r>
        <w:t xml:space="preserve"> </w:t>
      </w:r>
      <w:r>
        <w:t>გაუქმების</w:t>
      </w:r>
      <w:r>
        <w:t xml:space="preserve"> </w:t>
      </w:r>
      <w:r>
        <w:t>ავტორიზაცია</w:t>
      </w:r>
      <w:r>
        <w:t xml:space="preserve"> </w:t>
      </w:r>
      <w:r>
        <w:t>მხარდაჭერილია</w:t>
      </w:r>
      <w:r>
        <w:t xml:space="preserve"> </w:t>
      </w:r>
      <w:r>
        <w:t>აღნიშნული</w:t>
      </w:r>
      <w:r>
        <w:t xml:space="preserve"> </w:t>
      </w:r>
      <w:r>
        <w:t>რესურსისათვის</w:t>
      </w:r>
      <w:r>
        <w:t xml:space="preserve">, </w:t>
      </w:r>
      <w:r>
        <w:t>მაგალითად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ინიციირებისათვის</w:t>
      </w:r>
      <w:r>
        <w:rPr>
          <w:rStyle w:val="FootnoteReference"/>
        </w:rPr>
        <w:footnoteReference w:id="11"/>
      </w:r>
      <w:r>
        <w:t xml:space="preserve">). </w:t>
      </w:r>
      <w:r>
        <w:t>ასევე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შევსებული</w:t>
      </w:r>
      <w:r>
        <w:t xml:space="preserve"> </w:t>
      </w:r>
      <w:r>
        <w:t>იქნას</w:t>
      </w:r>
      <w:r>
        <w:t xml:space="preserve"> </w:t>
      </w:r>
      <w:r>
        <w:t>იმ</w:t>
      </w:r>
      <w:r>
        <w:t xml:space="preserve"> </w:t>
      </w:r>
      <w:r>
        <w:t>რესურსის</w:t>
      </w:r>
      <w:r>
        <w:t xml:space="preserve"> </w:t>
      </w:r>
      <w:r>
        <w:t>იდენტიფიკატორები</w:t>
      </w:r>
      <w:r>
        <w:t>.</w:t>
      </w:r>
    </w:p>
    <w:p w14:paraId="5BCF5793" w14:textId="77777777" w:rsidR="00755EC2" w:rsidRDefault="00F52428">
      <w:r>
        <w:rPr>
          <w:b/>
          <w:bCs/>
        </w:rPr>
        <w:t>აუცილებელია</w:t>
      </w:r>
      <w:r>
        <w:t xml:space="preserve"> </w:t>
      </w:r>
      <w:r>
        <w:t>რესურსის</w:t>
      </w:r>
      <w:r>
        <w:t xml:space="preserve"> </w:t>
      </w:r>
      <w:r>
        <w:t>იდენტიფიკატორები</w:t>
      </w:r>
      <w:r>
        <w:t xml:space="preserve"> </w:t>
      </w:r>
      <w:r>
        <w:t>შეივსოს</w:t>
      </w:r>
      <w:r>
        <w:t xml:space="preserve"> </w:t>
      </w:r>
      <w:r>
        <w:t>შემდეგი</w:t>
      </w:r>
      <w:r>
        <w:t xml:space="preserve"> </w:t>
      </w:r>
      <w:r>
        <w:t>წესით</w:t>
      </w:r>
      <w:r>
        <w:t xml:space="preserve"> (</w:t>
      </w:r>
      <w:r>
        <w:t>როგორც</w:t>
      </w:r>
      <w:r>
        <w:t xml:space="preserve"> SCA </w:t>
      </w:r>
      <w:r>
        <w:t>ისე</w:t>
      </w:r>
      <w:r>
        <w:t xml:space="preserve"> PROCESS </w:t>
      </w:r>
      <w:r>
        <w:t>და</w:t>
      </w:r>
      <w:r>
        <w:t xml:space="preserve"> LAST </w:t>
      </w:r>
      <w:r>
        <w:t>სცენარებში</w:t>
      </w:r>
      <w:r>
        <w:t>):</w:t>
      </w:r>
    </w:p>
    <w:p w14:paraId="3C5F82B0" w14:textId="77777777" w:rsidR="00755EC2" w:rsidRDefault="00F52428">
      <w:pPr>
        <w:numPr>
          <w:ilvl w:val="0"/>
          <w:numId w:val="9"/>
        </w:numPr>
      </w:pPr>
      <w:r>
        <w:t xml:space="preserve">paymentId - </w:t>
      </w:r>
      <w:r>
        <w:t>გადახდის</w:t>
      </w:r>
      <w:r>
        <w:t xml:space="preserve"> </w:t>
      </w:r>
      <w:r>
        <w:t>რესურსის</w:t>
      </w:r>
      <w:r>
        <w:t xml:space="preserve"> </w:t>
      </w:r>
      <w:r>
        <w:t>ან</w:t>
      </w:r>
      <w:r>
        <w:t xml:space="preserve"> </w:t>
      </w:r>
      <w:r>
        <w:t>გადახდის</w:t>
      </w:r>
      <w:r>
        <w:t xml:space="preserve"> </w:t>
      </w:r>
      <w:r>
        <w:t>რესურსის</w:t>
      </w:r>
      <w:r>
        <w:t xml:space="preserve"> </w:t>
      </w:r>
      <w:r>
        <w:t>ინიციირების</w:t>
      </w:r>
      <w:r>
        <w:t xml:space="preserve"> </w:t>
      </w:r>
      <w:r>
        <w:t>ინიციირების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შემთხვევაში</w:t>
      </w:r>
    </w:p>
    <w:p w14:paraId="37255D13" w14:textId="77777777" w:rsidR="00755EC2" w:rsidRDefault="00F52428">
      <w:pPr>
        <w:numPr>
          <w:ilvl w:val="0"/>
          <w:numId w:val="9"/>
        </w:numPr>
      </w:pPr>
      <w:r>
        <w:lastRenderedPageBreak/>
        <w:t>initiationId</w:t>
      </w:r>
      <w:r>
        <w:rPr>
          <w:rStyle w:val="FootnoteReference"/>
        </w:rPr>
        <w:footnoteReference w:id="12"/>
      </w:r>
      <w:r>
        <w:t xml:space="preserve">, </w:t>
      </w:r>
      <w:r>
        <w:t>რომელიც</w:t>
      </w:r>
      <w:r>
        <w:t xml:space="preserve"> Max70Txt </w:t>
      </w:r>
      <w:r>
        <w:t>ტიპის</w:t>
      </w:r>
      <w:r>
        <w:t xml:space="preserve"> </w:t>
      </w:r>
      <w:r>
        <w:t>უნდა</w:t>
      </w:r>
      <w:r>
        <w:t xml:space="preserve"> </w:t>
      </w:r>
      <w:r>
        <w:t>იყოს</w:t>
      </w:r>
      <w:r>
        <w:t xml:space="preserve"> - </w:t>
      </w:r>
      <w:r>
        <w:t>როდესაც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გადაწოდება</w:t>
      </w:r>
      <w:r>
        <w:t xml:space="preserve"> </w:t>
      </w:r>
      <w:r>
        <w:t>ხდება</w:t>
      </w:r>
      <w:r>
        <w:t xml:space="preserve"> </w:t>
      </w:r>
      <w:r>
        <w:t>ინიციირების</w:t>
      </w:r>
      <w:r>
        <w:t xml:space="preserve"> </w:t>
      </w:r>
      <w:r>
        <w:t>მოთხოვნისას</w:t>
      </w:r>
      <w:r>
        <w:t xml:space="preserve"> </w:t>
      </w:r>
      <w:r>
        <w:t>გადადებული</w:t>
      </w:r>
      <w:r>
        <w:t xml:space="preserve"> </w:t>
      </w:r>
      <w:r>
        <w:t>და</w:t>
      </w:r>
      <w:r>
        <w:t xml:space="preserve"> </w:t>
      </w:r>
      <w:r>
        <w:t>განმეორებადი</w:t>
      </w:r>
      <w:r>
        <w:t xml:space="preserve"> </w:t>
      </w:r>
      <w:r>
        <w:t>გადახდებისათვის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ამ</w:t>
      </w:r>
      <w:r>
        <w:t xml:space="preserve"> </w:t>
      </w:r>
      <w:r>
        <w:t>დროს</w:t>
      </w:r>
      <w:r>
        <w:t xml:space="preserve"> paymentId-</w:t>
      </w:r>
      <w:r>
        <w:t>ც</w:t>
      </w:r>
      <w:r>
        <w:t xml:space="preserve"> </w:t>
      </w:r>
      <w:r>
        <w:t>იყოს</w:t>
      </w:r>
      <w:r>
        <w:t xml:space="preserve"> </w:t>
      </w:r>
      <w:r>
        <w:t>შევსებული</w:t>
      </w:r>
    </w:p>
    <w:p w14:paraId="2F707227" w14:textId="77777777" w:rsidR="00755EC2" w:rsidRDefault="00F52428">
      <w:pPr>
        <w:numPr>
          <w:ilvl w:val="0"/>
          <w:numId w:val="9"/>
        </w:numPr>
      </w:pPr>
      <w:r>
        <w:t xml:space="preserve">consentId - </w:t>
      </w:r>
      <w:r>
        <w:t>თანხმობის</w:t>
      </w:r>
      <w:r>
        <w:t xml:space="preserve"> </w:t>
      </w:r>
      <w:r>
        <w:t>რესურსის</w:t>
      </w:r>
      <w:r>
        <w:t xml:space="preserve"> </w:t>
      </w:r>
      <w:r>
        <w:t>შემთხვევაში</w:t>
      </w:r>
    </w:p>
    <w:p w14:paraId="07D80A41" w14:textId="77777777" w:rsidR="00755EC2" w:rsidRDefault="00F52428">
      <w:pPr>
        <w:numPr>
          <w:ilvl w:val="0"/>
          <w:numId w:val="9"/>
        </w:numPr>
      </w:pPr>
      <w:r>
        <w:t xml:space="preserve">subscriptionId </w:t>
      </w:r>
      <w:r>
        <w:t>გამოწერის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ან</w:t>
      </w:r>
      <w:r>
        <w:t xml:space="preserve"> </w:t>
      </w:r>
      <w:r>
        <w:t>გამოწერის</w:t>
      </w:r>
      <w:r>
        <w:t xml:space="preserve"> </w:t>
      </w:r>
      <w:r>
        <w:t>ელემენტის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შემთხვევაში</w:t>
      </w:r>
    </w:p>
    <w:p w14:paraId="060E090D" w14:textId="77777777" w:rsidR="00755EC2" w:rsidRDefault="00F52428">
      <w:pPr>
        <w:numPr>
          <w:ilvl w:val="0"/>
          <w:numId w:val="9"/>
        </w:numPr>
      </w:pPr>
      <w:r>
        <w:t xml:space="preserve">subscriptionEntryId </w:t>
      </w:r>
      <w:r>
        <w:t>გამოწერის</w:t>
      </w:r>
      <w:r>
        <w:t xml:space="preserve"> </w:t>
      </w:r>
      <w:r>
        <w:t>ელემენტის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შემთხვევაში</w:t>
      </w:r>
      <w:r>
        <w:t xml:space="preserve"> (</w:t>
      </w:r>
      <w:r>
        <w:t>ამ</w:t>
      </w:r>
      <w:r>
        <w:t xml:space="preserve"> </w:t>
      </w:r>
      <w:r>
        <w:t>დროს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შევსებული</w:t>
      </w:r>
      <w:r>
        <w:t xml:space="preserve"> </w:t>
      </w:r>
      <w:r>
        <w:t>იყოს</w:t>
      </w:r>
      <w:r>
        <w:t xml:space="preserve"> subscriptionId-</w:t>
      </w:r>
      <w:r>
        <w:t>ც</w:t>
      </w:r>
      <w:r>
        <w:t>)</w:t>
      </w:r>
    </w:p>
    <w:p w14:paraId="637DFC5B" w14:textId="77777777" w:rsidR="00755EC2" w:rsidRDefault="00F52428">
      <w:r>
        <w:t>როდესაც</w:t>
      </w:r>
      <w:r>
        <w:t xml:space="preserve"> </w:t>
      </w:r>
      <w:r>
        <w:t>გამოყენებულია</w:t>
      </w:r>
      <w:r>
        <w:t xml:space="preserve"> PROCESS </w:t>
      </w:r>
      <w:r>
        <w:t>ან</w:t>
      </w:r>
      <w:r>
        <w:t xml:space="preserve"> LAST </w:t>
      </w:r>
      <w:r>
        <w:t>სცენარი</w:t>
      </w:r>
      <w:r>
        <w:t xml:space="preserve">, </w:t>
      </w:r>
      <w:r>
        <w:t>გადაწოდებისას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შეივსოს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ველები</w:t>
      </w:r>
      <w:r>
        <w:t xml:space="preserve"> </w:t>
      </w:r>
      <w:r>
        <w:t>იმგვარად</w:t>
      </w:r>
      <w:r>
        <w:t xml:space="preserve">, </w:t>
      </w:r>
      <w:r>
        <w:t>რომ</w:t>
      </w:r>
      <w:r>
        <w:t xml:space="preserve"> API </w:t>
      </w:r>
      <w:r>
        <w:t>კლიენტს</w:t>
      </w:r>
      <w:r>
        <w:t xml:space="preserve"> </w:t>
      </w:r>
      <w:r>
        <w:t>არ</w:t>
      </w:r>
      <w:r>
        <w:t xml:space="preserve"> </w:t>
      </w:r>
      <w:r>
        <w:t>დასჭირდეს</w:t>
      </w:r>
      <w:r>
        <w:t xml:space="preserve"> </w:t>
      </w:r>
      <w:r>
        <w:t>სტატუსის</w:t>
      </w:r>
      <w:r>
        <w:t xml:space="preserve"> </w:t>
      </w:r>
      <w:r>
        <w:t>მოთხოვნა</w:t>
      </w:r>
      <w:r>
        <w:t xml:space="preserve"> </w:t>
      </w:r>
      <w:proofErr w:type="spellStart"/>
      <w:r>
        <w:t>ამსმპ</w:t>
      </w:r>
      <w:r>
        <w:t>-</w:t>
      </w:r>
      <w:r>
        <w:t>დან</w:t>
      </w:r>
      <w:proofErr w:type="spellEnd"/>
      <w:r>
        <w:t xml:space="preserve"> (</w:t>
      </w:r>
      <w:proofErr w:type="spellStart"/>
      <w:r>
        <w:t>და</w:t>
      </w:r>
      <w:proofErr w:type="spellEnd"/>
      <w:r>
        <w:t xml:space="preserve">, </w:t>
      </w:r>
      <w:proofErr w:type="spellStart"/>
      <w:r>
        <w:t>შესაბამისად</w:t>
      </w:r>
      <w:proofErr w:type="spellEnd"/>
      <w:r>
        <w:t xml:space="preserve">,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12.6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მითითებული</w:t>
      </w:r>
      <w:proofErr w:type="spellEnd"/>
      <w:r>
        <w:t xml:space="preserve"> </w:t>
      </w:r>
      <w:r>
        <w:t>განმარტებით</w:t>
      </w:r>
      <w:r>
        <w:t xml:space="preserve">, </w:t>
      </w:r>
      <w:r>
        <w:t>ამსმპ</w:t>
      </w:r>
      <w:r>
        <w:t>-</w:t>
      </w:r>
      <w:r>
        <w:t>სათვის</w:t>
      </w:r>
      <w:r>
        <w:t xml:space="preserve"> </w:t>
      </w:r>
      <w:r>
        <w:t>სავალდებულო</w:t>
      </w:r>
      <w:r>
        <w:t xml:space="preserve"> </w:t>
      </w:r>
      <w:r>
        <w:t>არ</w:t>
      </w:r>
      <w:r>
        <w:t xml:space="preserve"> </w:t>
      </w:r>
      <w:r>
        <w:t>გახდეს</w:t>
      </w:r>
      <w:r>
        <w:t xml:space="preserve"> _links </w:t>
      </w:r>
      <w:r>
        <w:t>ელემენტში</w:t>
      </w:r>
      <w:r>
        <w:t xml:space="preserve"> status-</w:t>
      </w:r>
      <w:r>
        <w:t>ის</w:t>
      </w:r>
      <w:r>
        <w:t xml:space="preserve"> </w:t>
      </w:r>
      <w:r>
        <w:t>ტიპის</w:t>
      </w:r>
      <w:r>
        <w:t xml:space="preserve"> </w:t>
      </w:r>
      <w:r>
        <w:t>ბმულის</w:t>
      </w:r>
      <w:r>
        <w:t xml:space="preserve"> </w:t>
      </w:r>
      <w:r>
        <w:t>დაბრუნება</w:t>
      </w:r>
      <w:r>
        <w:t xml:space="preserve">), </w:t>
      </w:r>
      <w:r>
        <w:t>კერძოდ</w:t>
      </w:r>
      <w:r>
        <w:t>:</w:t>
      </w:r>
    </w:p>
    <w:p w14:paraId="73471795" w14:textId="77777777" w:rsidR="00755EC2" w:rsidRDefault="00F52428">
      <w:pPr>
        <w:numPr>
          <w:ilvl w:val="0"/>
          <w:numId w:val="10"/>
        </w:numPr>
      </w:pPr>
      <w:r>
        <w:t xml:space="preserve">transactionStatus - </w:t>
      </w:r>
      <w:r>
        <w:t>გადახდის</w:t>
      </w:r>
      <w:r>
        <w:t xml:space="preserve"> </w:t>
      </w:r>
      <w:r>
        <w:t>რესურსის</w:t>
      </w:r>
      <w:r>
        <w:t xml:space="preserve"> </w:t>
      </w:r>
      <w:r>
        <w:t>ან</w:t>
      </w:r>
      <w:r>
        <w:t xml:space="preserve"> </w:t>
      </w:r>
      <w:r>
        <w:t>ინიციირების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ცვლილების</w:t>
      </w:r>
      <w:r>
        <w:t xml:space="preserve"> </w:t>
      </w:r>
      <w:r>
        <w:t>შემთხვევაში</w:t>
      </w:r>
    </w:p>
    <w:p w14:paraId="096097E2" w14:textId="77777777" w:rsidR="00755EC2" w:rsidRDefault="00F52428">
      <w:pPr>
        <w:numPr>
          <w:ilvl w:val="0"/>
          <w:numId w:val="10"/>
        </w:numPr>
      </w:pPr>
      <w:r>
        <w:t xml:space="preserve">consentStatus - </w:t>
      </w:r>
      <w:r>
        <w:t>თანხმობის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ცვლილების</w:t>
      </w:r>
      <w:r>
        <w:t xml:space="preserve"> </w:t>
      </w:r>
      <w:r>
        <w:t>შემთხვევაში</w:t>
      </w:r>
    </w:p>
    <w:p w14:paraId="59AF6A2E" w14:textId="77777777" w:rsidR="00755EC2" w:rsidRDefault="00F52428">
      <w:pPr>
        <w:numPr>
          <w:ilvl w:val="0"/>
          <w:numId w:val="10"/>
        </w:numPr>
      </w:pPr>
      <w:r>
        <w:t xml:space="preserve">subscriptionStatus - </w:t>
      </w:r>
      <w:r>
        <w:t>გამოწერის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ცვლილების</w:t>
      </w:r>
      <w:r>
        <w:t xml:space="preserve"> </w:t>
      </w:r>
      <w:r>
        <w:t>შემთხვევაში</w:t>
      </w:r>
    </w:p>
    <w:p w14:paraId="39893F94" w14:textId="77777777" w:rsidR="00755EC2" w:rsidRDefault="00F52428">
      <w:pPr>
        <w:numPr>
          <w:ilvl w:val="0"/>
          <w:numId w:val="10"/>
        </w:numPr>
      </w:pPr>
      <w:r>
        <w:t xml:space="preserve">subscriptionEntryStatus - </w:t>
      </w:r>
      <w:r>
        <w:t>გამოწერის</w:t>
      </w:r>
      <w:r>
        <w:t xml:space="preserve"> </w:t>
      </w:r>
      <w:r>
        <w:t>რესურსის</w:t>
      </w:r>
      <w:r>
        <w:t xml:space="preserve"> </w:t>
      </w:r>
      <w:r>
        <w:t>ელემენტის</w:t>
      </w:r>
      <w:r>
        <w:t xml:space="preserve"> </w:t>
      </w:r>
      <w:r>
        <w:t>სტატუსის</w:t>
      </w:r>
      <w:r>
        <w:t xml:space="preserve"> </w:t>
      </w:r>
      <w:r>
        <w:t>ცვლილების</w:t>
      </w:r>
      <w:r>
        <w:t xml:space="preserve"> </w:t>
      </w:r>
      <w:r>
        <w:t>შემთხვევაში</w:t>
      </w:r>
    </w:p>
    <w:p w14:paraId="6158D493" w14:textId="77777777" w:rsidR="00755EC2" w:rsidRDefault="00F52428">
      <w:pPr>
        <w:pStyle w:val="Heading2"/>
      </w:pPr>
      <w:bookmarkStart w:id="75" w:name="Xd69ab2a63c168f3e74073f5801d3ce218073c85"/>
      <w:bookmarkStart w:id="76" w:name="_Toc217321228"/>
      <w:bookmarkEnd w:id="73"/>
      <w:r>
        <w:t>7.7</w:t>
      </w:r>
      <w:r>
        <w:tab/>
      </w:r>
      <w:r>
        <w:t>გადაწოდება</w:t>
      </w:r>
      <w:r>
        <w:t xml:space="preserve"> HTTP(S) </w:t>
      </w:r>
      <w:r>
        <w:t>პროტოკოლით</w:t>
      </w:r>
      <w:bookmarkEnd w:id="76"/>
    </w:p>
    <w:p w14:paraId="27DFF401" w14:textId="77777777" w:rsidR="00755EC2" w:rsidRDefault="00F52428">
      <w:r>
        <w:t>გამოძახება</w:t>
      </w:r>
      <w:r>
        <w:t>:</w:t>
      </w:r>
    </w:p>
    <w:p w14:paraId="55A093B8" w14:textId="77777777" w:rsidR="00755EC2" w:rsidRDefault="00F52428">
      <w:r>
        <w:t>POST &lt;Client-Notification-URL&gt;</w:t>
      </w:r>
    </w:p>
    <w:p w14:paraId="0C4FCD05" w14:textId="77777777" w:rsidR="00755EC2" w:rsidRDefault="00F52428">
      <w:r>
        <w:rPr>
          <w:b/>
          <w:bCs/>
        </w:rPr>
        <w:t>აუცილებელია</w:t>
      </w:r>
      <w:r>
        <w:t xml:space="preserve"> </w:t>
      </w:r>
      <w:r>
        <w:t>შეტყობინებები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პასუხები</w:t>
      </w:r>
      <w:proofErr w:type="spellEnd"/>
      <w:r>
        <w:t xml:space="preserve"> </w:t>
      </w:r>
      <w:proofErr w:type="spellStart"/>
      <w:r>
        <w:t>ფორმატირებული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12.6 </w:t>
      </w:r>
      <w:proofErr w:type="spellStart"/>
      <w:r>
        <w:t>თავის</w:t>
      </w:r>
      <w:proofErr w:type="spellEnd"/>
      <w:r>
        <w:t xml:space="preserve"> </w:t>
      </w:r>
      <w:r>
        <w:t>შესაბამისად</w:t>
      </w:r>
      <w:r>
        <w:t xml:space="preserve">. </w:t>
      </w:r>
      <w:r>
        <w:t>დამატებითი</w:t>
      </w:r>
      <w:r>
        <w:t xml:space="preserve"> </w:t>
      </w:r>
      <w:r>
        <w:t>მოთხოვნები</w:t>
      </w:r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NotificationMessag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7.6, "</w:t>
        </w:r>
        <w:proofErr w:type="spellStart"/>
        <w:r>
          <w:rPr>
            <w:color w:val="0000FF"/>
            <w:u w:val="single"/>
          </w:rPr>
          <w:t>რესურსის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სტატუსის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შეტყობინების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შიგთავსი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>.</w:t>
      </w:r>
    </w:p>
    <w:p w14:paraId="6C78DDC1" w14:textId="77777777" w:rsidR="00755EC2" w:rsidRDefault="00F52428">
      <w:r>
        <w:t>თუ</w:t>
      </w:r>
      <w:r>
        <w:t xml:space="preserve"> </w:t>
      </w:r>
      <w:r>
        <w:t>შეტყობინება</w:t>
      </w:r>
      <w:r>
        <w:t xml:space="preserve"> </w:t>
      </w:r>
      <w:r>
        <w:t>მიღებულია</w:t>
      </w:r>
      <w:r>
        <w:t xml:space="preserve"> </w:t>
      </w:r>
      <w:r>
        <w:t>და</w:t>
      </w:r>
      <w:r>
        <w:t xml:space="preserve"> </w:t>
      </w:r>
      <w:r>
        <w:t>დამუშავებულია</w:t>
      </w:r>
      <w:r>
        <w:t xml:space="preserve"> </w:t>
      </w:r>
      <w:r>
        <w:t>წარმატებით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შეტყობინების</w:t>
      </w:r>
      <w:r>
        <w:t xml:space="preserve"> </w:t>
      </w:r>
      <w:r>
        <w:t>მიმღებმა</w:t>
      </w:r>
      <w:r>
        <w:t xml:space="preserve"> </w:t>
      </w:r>
      <w:r>
        <w:t>პასუხად</w:t>
      </w:r>
      <w:r>
        <w:t xml:space="preserve"> </w:t>
      </w:r>
      <w:r>
        <w:t>დააბრუნოს</w:t>
      </w:r>
      <w:r>
        <w:t xml:space="preserve"> HTTTP </w:t>
      </w:r>
      <w:r>
        <w:t>სტატუს</w:t>
      </w:r>
      <w:r>
        <w:t xml:space="preserve"> </w:t>
      </w:r>
      <w:r>
        <w:t>კოდი</w:t>
      </w:r>
      <w:r>
        <w:t xml:space="preserve"> 200,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12.6 </w:t>
      </w:r>
      <w:proofErr w:type="spellStart"/>
      <w:r>
        <w:t>თავის</w:t>
      </w:r>
      <w:proofErr w:type="spellEnd"/>
      <w:r>
        <w:t xml:space="preserve"> </w:t>
      </w:r>
      <w:r>
        <w:t>შესაბამისად</w:t>
      </w:r>
      <w:r>
        <w:t xml:space="preserve"> </w:t>
      </w:r>
      <w:r>
        <w:t>არის</w:t>
      </w:r>
      <w:r>
        <w:t xml:space="preserve"> </w:t>
      </w:r>
      <w:r>
        <w:t>განსაზღვრული</w:t>
      </w:r>
      <w:r>
        <w:t xml:space="preserve">. </w:t>
      </w:r>
      <w:r>
        <w:t>სხვა</w:t>
      </w:r>
      <w:r>
        <w:t xml:space="preserve"> </w:t>
      </w:r>
      <w:r>
        <w:t>სტატუს</w:t>
      </w:r>
      <w:r>
        <w:t xml:space="preserve"> </w:t>
      </w:r>
      <w:r>
        <w:t>კოდებს</w:t>
      </w:r>
      <w:r>
        <w:t xml:space="preserve"> </w:t>
      </w:r>
      <w:proofErr w:type="spellStart"/>
      <w:r>
        <w:t>შემთხვევაში</w:t>
      </w:r>
      <w:proofErr w:type="spellEnd"/>
      <w:r>
        <w:t xml:space="preserve"> </w:t>
      </w:r>
      <w:proofErr w:type="spellStart"/>
      <w:r>
        <w:t>რეაგირება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CH_NotificationMessageRetryMechanismHttp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7.7.1, "</w:t>
        </w:r>
        <w:proofErr w:type="spellStart"/>
        <w:r>
          <w:rPr>
            <w:color w:val="0000FF"/>
            <w:u w:val="single"/>
          </w:rPr>
          <w:t>შეტყობინების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გამეორების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მექანიზმი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rPr>
          <w:rStyle w:val="FootnoteReference"/>
        </w:rPr>
        <w:footnoteReference w:id="13"/>
      </w:r>
      <w:r>
        <w:t>.</w:t>
      </w:r>
    </w:p>
    <w:p w14:paraId="73E02401" w14:textId="77777777" w:rsidR="00755EC2" w:rsidRDefault="00F52428">
      <w:pPr>
        <w:pStyle w:val="Heading3"/>
      </w:pPr>
      <w:bookmarkStart w:id="77" w:name="CH_NotificationMessageRetryMechanismHttp"/>
      <w:bookmarkStart w:id="78" w:name="_Toc217321229"/>
      <w:r>
        <w:lastRenderedPageBreak/>
        <w:t>7.7.1</w:t>
      </w:r>
      <w:r>
        <w:tab/>
      </w:r>
      <w:r>
        <w:t>შეტყობინების</w:t>
      </w:r>
      <w:r>
        <w:t xml:space="preserve"> </w:t>
      </w:r>
      <w:r>
        <w:t>გამეორების</w:t>
      </w:r>
      <w:r>
        <w:t xml:space="preserve"> </w:t>
      </w:r>
      <w:r>
        <w:t>მექანიზმი</w:t>
      </w:r>
      <w:bookmarkEnd w:id="78"/>
    </w:p>
    <w:p w14:paraId="78D233F8" w14:textId="77777777" w:rsidR="00755EC2" w:rsidRDefault="00F52428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განმეორებით</w:t>
      </w:r>
      <w:r>
        <w:t xml:space="preserve"> </w:t>
      </w:r>
      <w:r>
        <w:t>გაგზავნოს</w:t>
      </w:r>
      <w:r>
        <w:t xml:space="preserve"> </w:t>
      </w:r>
      <w:r>
        <w:t>შეტყობინება</w:t>
      </w:r>
      <w:r>
        <w:t xml:space="preserve"> </w:t>
      </w:r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შეტყობინება</w:t>
      </w:r>
      <w:r>
        <w:t xml:space="preserve"> </w:t>
      </w:r>
      <w:r>
        <w:t>ვერ</w:t>
      </w:r>
      <w:r>
        <w:t xml:space="preserve"> </w:t>
      </w:r>
      <w:r>
        <w:t>მიეწოდება</w:t>
      </w:r>
      <w:r>
        <w:t xml:space="preserve"> API </w:t>
      </w:r>
      <w:r>
        <w:t>კლიენტს</w:t>
      </w:r>
      <w:r>
        <w:t xml:space="preserve"> (</w:t>
      </w:r>
      <w:r>
        <w:t>მაგალითად</w:t>
      </w:r>
      <w:r>
        <w:t xml:space="preserve">, </w:t>
      </w:r>
      <w:r>
        <w:t>ქსელის</w:t>
      </w:r>
      <w:r>
        <w:t xml:space="preserve"> </w:t>
      </w:r>
      <w:r>
        <w:t>შეცდომის</w:t>
      </w:r>
      <w:r>
        <w:t xml:space="preserve"> </w:t>
      </w:r>
      <w:r>
        <w:t>ან</w:t>
      </w:r>
      <w:r>
        <w:t xml:space="preserve"> API </w:t>
      </w:r>
      <w:r>
        <w:t>კლიენტის</w:t>
      </w:r>
      <w:r>
        <w:t xml:space="preserve"> </w:t>
      </w:r>
      <w:r>
        <w:t>დროებითი</w:t>
      </w:r>
      <w:r>
        <w:t xml:space="preserve"> </w:t>
      </w:r>
      <w:r>
        <w:t>მიუწვდომლობის</w:t>
      </w:r>
      <w:r>
        <w:t xml:space="preserve"> </w:t>
      </w:r>
      <w:r>
        <w:t>გამო</w:t>
      </w:r>
      <w:r>
        <w:t xml:space="preserve">). </w:t>
      </w:r>
      <w:r>
        <w:rPr>
          <w:b/>
          <w:bCs/>
        </w:rPr>
        <w:t>აუცილებელია</w:t>
      </w:r>
      <w:r>
        <w:t xml:space="preserve"> </w:t>
      </w:r>
      <w:r>
        <w:t>დროებით</w:t>
      </w:r>
      <w:r>
        <w:t xml:space="preserve"> </w:t>
      </w:r>
      <w:r>
        <w:t>ხელმიუწვდომლობად</w:t>
      </w:r>
      <w:r>
        <w:t xml:space="preserve"> </w:t>
      </w:r>
      <w:r>
        <w:t>ჩაითვალოს</w:t>
      </w:r>
      <w:r>
        <w:t xml:space="preserve"> </w:t>
      </w:r>
      <w:r>
        <w:t>მხოლოდ</w:t>
      </w:r>
      <w:r>
        <w:t xml:space="preserve"> </w:t>
      </w:r>
      <w:r>
        <w:t>ის</w:t>
      </w:r>
      <w:r>
        <w:t xml:space="preserve"> </w:t>
      </w:r>
      <w:r>
        <w:t>შემთხვევა</w:t>
      </w:r>
      <w:r>
        <w:t xml:space="preserve"> </w:t>
      </w:r>
      <w:r>
        <w:t>თუ</w:t>
      </w:r>
      <w:r>
        <w:t xml:space="preserve"> Client-Notification-URL-</w:t>
      </w:r>
      <w:r>
        <w:t>ზე</w:t>
      </w:r>
      <w:r>
        <w:t xml:space="preserve"> </w:t>
      </w:r>
      <w:r>
        <w:t>გაგზავნილი</w:t>
      </w:r>
      <w:r>
        <w:t xml:space="preserve"> </w:t>
      </w:r>
      <w:r>
        <w:t>მოთხოვნა</w:t>
      </w:r>
      <w:r>
        <w:t xml:space="preserve"> </w:t>
      </w:r>
      <w:r>
        <w:t>პასუხს</w:t>
      </w:r>
      <w:r>
        <w:t xml:space="preserve"> </w:t>
      </w:r>
      <w:r>
        <w:t>არ</w:t>
      </w:r>
      <w:r>
        <w:t xml:space="preserve"> </w:t>
      </w:r>
      <w:r>
        <w:t>დააბრუნებს</w:t>
      </w:r>
      <w:r>
        <w:t xml:space="preserve"> 30 </w:t>
      </w:r>
      <w:r>
        <w:t>წამის</w:t>
      </w:r>
      <w:r>
        <w:t xml:space="preserve"> </w:t>
      </w:r>
      <w:r>
        <w:t>განმავლობაში</w:t>
      </w:r>
      <w:r>
        <w:t xml:space="preserve">, </w:t>
      </w:r>
      <w:r>
        <w:t>ან</w:t>
      </w:r>
      <w:r>
        <w:t xml:space="preserve"> </w:t>
      </w:r>
      <w:r>
        <w:t>დასრულდება</w:t>
      </w:r>
      <w:r>
        <w:t xml:space="preserve"> </w:t>
      </w:r>
      <w:r>
        <w:t>შემდეგი</w:t>
      </w:r>
      <w:r>
        <w:t xml:space="preserve"> </w:t>
      </w:r>
      <w:r>
        <w:t>სტატუს</w:t>
      </w:r>
      <w:r>
        <w:t xml:space="preserve"> </w:t>
      </w:r>
      <w:r>
        <w:t>კოდებით</w:t>
      </w:r>
      <w:r>
        <w:rPr>
          <w:rStyle w:val="FootnoteReference"/>
        </w:rPr>
        <w:footnoteReference w:id="14"/>
      </w:r>
      <w:r>
        <w:t>:</w:t>
      </w:r>
    </w:p>
    <w:p w14:paraId="3320A9CE" w14:textId="77777777" w:rsidR="00755EC2" w:rsidRDefault="00F52428">
      <w:pPr>
        <w:numPr>
          <w:ilvl w:val="0"/>
          <w:numId w:val="11"/>
        </w:numPr>
      </w:pPr>
      <w:r>
        <w:t>408 (Request Timeout)</w:t>
      </w:r>
    </w:p>
    <w:p w14:paraId="071F0F4B" w14:textId="77777777" w:rsidR="00755EC2" w:rsidRDefault="00F52428">
      <w:pPr>
        <w:numPr>
          <w:ilvl w:val="0"/>
          <w:numId w:val="11"/>
        </w:numPr>
      </w:pPr>
      <w:r>
        <w:t>429 (Too Many Requests)</w:t>
      </w:r>
    </w:p>
    <w:p w14:paraId="4D9A6059" w14:textId="77777777" w:rsidR="00755EC2" w:rsidRDefault="00F52428">
      <w:pPr>
        <w:numPr>
          <w:ilvl w:val="0"/>
          <w:numId w:val="11"/>
        </w:numPr>
      </w:pPr>
      <w:r>
        <w:t>500 (Internal Server Error)</w:t>
      </w:r>
    </w:p>
    <w:p w14:paraId="366F27B3" w14:textId="77777777" w:rsidR="00755EC2" w:rsidRDefault="00F52428">
      <w:pPr>
        <w:numPr>
          <w:ilvl w:val="0"/>
          <w:numId w:val="11"/>
        </w:numPr>
      </w:pPr>
      <w:r>
        <w:t>502 (Bad Gateway)</w:t>
      </w:r>
    </w:p>
    <w:p w14:paraId="6152D10C" w14:textId="77777777" w:rsidR="00755EC2" w:rsidRDefault="00F52428">
      <w:pPr>
        <w:numPr>
          <w:ilvl w:val="0"/>
          <w:numId w:val="11"/>
        </w:numPr>
      </w:pPr>
      <w:r>
        <w:t>503 (Service Unavailable)</w:t>
      </w:r>
    </w:p>
    <w:p w14:paraId="412A9D17" w14:textId="77777777" w:rsidR="00755EC2" w:rsidRDefault="00F52428">
      <w:pPr>
        <w:numPr>
          <w:ilvl w:val="0"/>
          <w:numId w:val="11"/>
        </w:numPr>
      </w:pPr>
      <w:r>
        <w:t>504 (Gateway Timeout).</w:t>
      </w:r>
    </w:p>
    <w:p w14:paraId="1AD94C21" w14:textId="77777777" w:rsidR="00755EC2" w:rsidRDefault="00F52428"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ჩათვალოს</w:t>
      </w:r>
      <w:r>
        <w:t xml:space="preserve"> </w:t>
      </w:r>
      <w:r>
        <w:t>დროებით</w:t>
      </w:r>
      <w:r>
        <w:t xml:space="preserve"> </w:t>
      </w:r>
      <w:r>
        <w:t>ხელმიუწვდომლობაში</w:t>
      </w:r>
      <w:r>
        <w:t xml:space="preserve"> </w:t>
      </w:r>
      <w:r>
        <w:t>სხვა</w:t>
      </w:r>
      <w:r>
        <w:t xml:space="preserve"> </w:t>
      </w:r>
      <w:r>
        <w:t>სტატუს</w:t>
      </w:r>
      <w:r>
        <w:t xml:space="preserve"> </w:t>
      </w:r>
      <w:r>
        <w:t>კოდები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4xx </w:t>
      </w:r>
      <w:r>
        <w:t>კლასის</w:t>
      </w:r>
      <w:r>
        <w:t xml:space="preserve"> </w:t>
      </w:r>
      <w:r>
        <w:t>შეცდომები</w:t>
      </w:r>
      <w:r>
        <w:t xml:space="preserve">, </w:t>
      </w:r>
      <w:r>
        <w:t>რომლებიც</w:t>
      </w:r>
      <w:r>
        <w:t xml:space="preserve"> </w:t>
      </w:r>
      <w:r>
        <w:t>მიუთითებენ</w:t>
      </w:r>
      <w:r>
        <w:t xml:space="preserve"> API </w:t>
      </w:r>
      <w:r>
        <w:t>კლიენტის</w:t>
      </w:r>
      <w:r>
        <w:t xml:space="preserve"> </w:t>
      </w:r>
      <w:r>
        <w:t>მხრიდან</w:t>
      </w:r>
      <w:r>
        <w:t xml:space="preserve"> </w:t>
      </w:r>
      <w:r>
        <w:t>არასათანადო</w:t>
      </w:r>
      <w:r>
        <w:t xml:space="preserve"> </w:t>
      </w:r>
      <w:r>
        <w:t>მოთხოვნაზე</w:t>
      </w:r>
      <w:r>
        <w:t>.</w:t>
      </w:r>
    </w:p>
    <w:p w14:paraId="1D4A607D" w14:textId="77777777" w:rsidR="00755EC2" w:rsidRDefault="00F52428">
      <w:r>
        <w:rPr>
          <w:b/>
          <w:bCs/>
        </w:rPr>
        <w:t>აუცილებელია</w:t>
      </w:r>
      <w:r>
        <w:t xml:space="preserve"> </w:t>
      </w:r>
      <w:r>
        <w:t>შეტყობინების</w:t>
      </w:r>
      <w:r>
        <w:t xml:space="preserve"> </w:t>
      </w:r>
      <w:r>
        <w:t>გამეორებისას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გამოიყენოს</w:t>
      </w:r>
      <w:r>
        <w:t xml:space="preserve"> </w:t>
      </w:r>
      <w:r>
        <w:t>ერთიდაიგივე</w:t>
      </w:r>
      <w:r>
        <w:t xml:space="preserve"> x-request-id, </w:t>
      </w:r>
      <w:r>
        <w:t>რომელიც</w:t>
      </w:r>
      <w:r>
        <w:t xml:space="preserve"> </w:t>
      </w:r>
      <w:r>
        <w:t>გამოყენებულია</w:t>
      </w:r>
      <w:r>
        <w:t xml:space="preserve"> </w:t>
      </w:r>
      <w:r>
        <w:t>თავდაპირველ</w:t>
      </w:r>
      <w:r>
        <w:t xml:space="preserve"> </w:t>
      </w:r>
      <w:r>
        <w:t>შეტყობინებაში</w:t>
      </w:r>
      <w:r>
        <w:t xml:space="preserve">, </w:t>
      </w:r>
      <w:r>
        <w:t>რათა</w:t>
      </w:r>
      <w:r>
        <w:t xml:space="preserve"> API </w:t>
      </w:r>
      <w:r>
        <w:t>კლიენტმა</w:t>
      </w:r>
      <w:r>
        <w:t xml:space="preserve"> </w:t>
      </w:r>
      <w:r>
        <w:t>შეძლოს</w:t>
      </w:r>
      <w:r>
        <w:t xml:space="preserve"> </w:t>
      </w:r>
      <w:r>
        <w:t>დადგინდეს</w:t>
      </w:r>
      <w:r>
        <w:t xml:space="preserve">, </w:t>
      </w:r>
      <w:r>
        <w:t>რომ</w:t>
      </w:r>
      <w:r>
        <w:t xml:space="preserve"> </w:t>
      </w:r>
      <w:r>
        <w:t>ეს</w:t>
      </w:r>
      <w:r>
        <w:t xml:space="preserve"> </w:t>
      </w:r>
      <w:r>
        <w:t>არის</w:t>
      </w:r>
      <w:r>
        <w:t xml:space="preserve"> </w:t>
      </w:r>
      <w:r>
        <w:t>გამეორებული</w:t>
      </w:r>
      <w:r>
        <w:t xml:space="preserve"> </w:t>
      </w:r>
      <w:r>
        <w:t>შეტყობინება</w:t>
      </w:r>
      <w:r>
        <w:t>.</w:t>
      </w:r>
    </w:p>
    <w:p w14:paraId="49644E5C" w14:textId="77777777" w:rsidR="00755EC2" w:rsidRDefault="00F52428">
      <w:r>
        <w:t>თუ</w:t>
      </w:r>
      <w:r>
        <w:t xml:space="preserve"> </w:t>
      </w:r>
      <w:r>
        <w:t>სხვაგვარად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შეთანხმებული</w:t>
      </w:r>
      <w:r>
        <w:t xml:space="preserve"> API </w:t>
      </w:r>
      <w:r>
        <w:t>კლიენტსა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შორის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შეტყობინების</w:t>
      </w:r>
      <w:r>
        <w:t xml:space="preserve"> </w:t>
      </w:r>
      <w:r>
        <w:t>გამეორება</w:t>
      </w:r>
      <w:r>
        <w:t xml:space="preserve"> </w:t>
      </w:r>
      <w:r>
        <w:t>განხორციელდეს</w:t>
      </w:r>
      <w:r>
        <w:t xml:space="preserve"> </w:t>
      </w:r>
      <w:r>
        <w:t>შემდეგი</w:t>
      </w:r>
      <w:r>
        <w:t xml:space="preserve"> </w:t>
      </w:r>
      <w:r>
        <w:t>წესების</w:t>
      </w:r>
      <w:r>
        <w:t xml:space="preserve"> </w:t>
      </w:r>
      <w:r>
        <w:t>დაცვით</w:t>
      </w:r>
      <w:r>
        <w:t>:</w:t>
      </w:r>
    </w:p>
    <w:p w14:paraId="281F0D0B" w14:textId="77777777" w:rsidR="00755EC2" w:rsidRDefault="00F52428">
      <w:pPr>
        <w:numPr>
          <w:ilvl w:val="0"/>
          <w:numId w:val="12"/>
        </w:numPr>
      </w:pPr>
      <w:r>
        <w:t>გამეორების</w:t>
      </w:r>
      <w:r>
        <w:t xml:space="preserve"> </w:t>
      </w:r>
      <w:r>
        <w:t>მაქსიმალური</w:t>
      </w:r>
      <w:r>
        <w:t xml:space="preserve"> </w:t>
      </w:r>
      <w:r>
        <w:t>რაოდენობა</w:t>
      </w:r>
      <w:r>
        <w:t xml:space="preserve"> </w:t>
      </w:r>
      <w:r>
        <w:t>იყოს</w:t>
      </w:r>
      <w:r>
        <w:t xml:space="preserve"> 5 (</w:t>
      </w:r>
      <w:r>
        <w:t>ხუთი</w:t>
      </w:r>
      <w:r>
        <w:t xml:space="preserve">) </w:t>
      </w:r>
      <w:r>
        <w:t>ცალი</w:t>
      </w:r>
      <w:r>
        <w:t>.</w:t>
      </w:r>
    </w:p>
    <w:p w14:paraId="4A442EDF" w14:textId="77777777" w:rsidR="00755EC2" w:rsidRDefault="00F52428">
      <w:pPr>
        <w:numPr>
          <w:ilvl w:val="0"/>
          <w:numId w:val="12"/>
        </w:numPr>
      </w:pPr>
      <w:r>
        <w:t>გამეორების</w:t>
      </w:r>
      <w:r>
        <w:t xml:space="preserve"> </w:t>
      </w:r>
      <w:r>
        <w:t>ინტერვალი</w:t>
      </w:r>
      <w:r>
        <w:t xml:space="preserve"> </w:t>
      </w:r>
      <w:r>
        <w:t>იყოს</w:t>
      </w:r>
      <w:r>
        <w:t xml:space="preserve"> </w:t>
      </w:r>
      <w:r>
        <w:t>მზარდი</w:t>
      </w:r>
      <w:r>
        <w:t xml:space="preserve">, </w:t>
      </w:r>
      <w:r>
        <w:t>კოეფიციენტით</w:t>
      </w:r>
      <w:r>
        <w:t xml:space="preserve"> 1,5 </w:t>
      </w:r>
      <w:r>
        <w:t>დაწყებული</w:t>
      </w:r>
      <w:r>
        <w:t xml:space="preserve"> 5 (</w:t>
      </w:r>
      <w:r>
        <w:t>ხუთი</w:t>
      </w:r>
      <w:r>
        <w:t xml:space="preserve">) </w:t>
      </w:r>
      <w:r>
        <w:t>წუთიდან</w:t>
      </w:r>
      <w:r>
        <w:t xml:space="preserve">. </w:t>
      </w:r>
      <w:r>
        <w:t>ანუ</w:t>
      </w:r>
      <w:r>
        <w:t xml:space="preserve"> </w:t>
      </w:r>
      <w:r>
        <w:t>პირველი</w:t>
      </w:r>
      <w:r>
        <w:t xml:space="preserve"> </w:t>
      </w:r>
      <w:r>
        <w:t>გამეორება</w:t>
      </w:r>
      <w:r>
        <w:t xml:space="preserve"> </w:t>
      </w:r>
      <w:r>
        <w:t>მოხდება</w:t>
      </w:r>
      <w:r>
        <w:t xml:space="preserve"> 5 </w:t>
      </w:r>
      <w:r>
        <w:t>წუთის</w:t>
      </w:r>
      <w:r>
        <w:t xml:space="preserve"> </w:t>
      </w:r>
      <w:r>
        <w:t>შემდეგ</w:t>
      </w:r>
      <w:r>
        <w:t xml:space="preserve">, </w:t>
      </w:r>
      <w:r>
        <w:t>მეორე</w:t>
      </w:r>
      <w:r>
        <w:t xml:space="preserve"> - 7.5 </w:t>
      </w:r>
      <w:r>
        <w:t>წუთის</w:t>
      </w:r>
      <w:r>
        <w:t xml:space="preserve"> </w:t>
      </w:r>
      <w:r>
        <w:t>შემდეგ</w:t>
      </w:r>
      <w:r>
        <w:t xml:space="preserve">, </w:t>
      </w:r>
      <w:r>
        <w:t>მესამე</w:t>
      </w:r>
      <w:r>
        <w:t xml:space="preserve"> - 11.25 </w:t>
      </w:r>
      <w:r>
        <w:t>წუთის</w:t>
      </w:r>
      <w:r>
        <w:t xml:space="preserve"> </w:t>
      </w:r>
      <w:r>
        <w:t>შემდეგ</w:t>
      </w:r>
      <w:r>
        <w:t xml:space="preserve">, </w:t>
      </w:r>
      <w:r>
        <w:t>მეოთხე</w:t>
      </w:r>
      <w:r>
        <w:t xml:space="preserve"> - 16.875 </w:t>
      </w:r>
      <w:r>
        <w:t>წუთის</w:t>
      </w:r>
      <w:r>
        <w:t xml:space="preserve"> </w:t>
      </w:r>
      <w:r>
        <w:t>შემდეგ</w:t>
      </w:r>
      <w:r>
        <w:t xml:space="preserve"> </w:t>
      </w:r>
      <w:r>
        <w:t>და</w:t>
      </w:r>
      <w:r>
        <w:t xml:space="preserve"> </w:t>
      </w:r>
      <w:r>
        <w:t>მეხუთე</w:t>
      </w:r>
      <w:r>
        <w:t xml:space="preserve"> - 25.3125 </w:t>
      </w:r>
      <w:r>
        <w:t>წუთის</w:t>
      </w:r>
      <w:r>
        <w:t xml:space="preserve"> </w:t>
      </w:r>
      <w:r>
        <w:t>შემდეგ</w:t>
      </w:r>
      <w:r>
        <w:t>.</w:t>
      </w:r>
    </w:p>
    <w:p w14:paraId="34C6EC9E" w14:textId="77777777" w:rsidR="00755EC2" w:rsidRDefault="00F52428">
      <w:pPr>
        <w:numPr>
          <w:ilvl w:val="0"/>
          <w:numId w:val="12"/>
        </w:numPr>
      </w:pPr>
      <w:r>
        <w:t>თუ</w:t>
      </w:r>
      <w:r>
        <w:t xml:space="preserve"> </w:t>
      </w:r>
      <w:r>
        <w:t>შეტყობინების</w:t>
      </w:r>
      <w:r>
        <w:t xml:space="preserve"> </w:t>
      </w:r>
      <w:r>
        <w:t>მიწოდება</w:t>
      </w:r>
      <w:r>
        <w:t xml:space="preserve"> </w:t>
      </w:r>
      <w:r>
        <w:t>ვერ</w:t>
      </w:r>
      <w:r>
        <w:t xml:space="preserve"> </w:t>
      </w:r>
      <w:r>
        <w:t>მოხერხდა</w:t>
      </w:r>
      <w:r>
        <w:t xml:space="preserve"> </w:t>
      </w:r>
      <w:r>
        <w:t>ყველა</w:t>
      </w:r>
      <w:r>
        <w:t xml:space="preserve"> 5 (</w:t>
      </w:r>
      <w:r>
        <w:t>ხუთი</w:t>
      </w:r>
      <w:r>
        <w:t xml:space="preserve">) </w:t>
      </w:r>
      <w:r>
        <w:t>მცდელობის</w:t>
      </w:r>
      <w:r>
        <w:t xml:space="preserve"> </w:t>
      </w:r>
      <w:r>
        <w:t>მიუხედავად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უნდა</w:t>
      </w:r>
      <w:r>
        <w:t xml:space="preserve"> </w:t>
      </w:r>
      <w:r>
        <w:t>შეწყვიტოს</w:t>
      </w:r>
      <w:r>
        <w:t xml:space="preserve"> </w:t>
      </w:r>
      <w:r>
        <w:t>შეტყობინების</w:t>
      </w:r>
      <w:r>
        <w:t xml:space="preserve"> </w:t>
      </w:r>
      <w:r>
        <w:t>გამეორება</w:t>
      </w:r>
      <w:r>
        <w:t xml:space="preserve"> </w:t>
      </w:r>
      <w:r>
        <w:t>და</w:t>
      </w:r>
      <w:r>
        <w:t xml:space="preserve"> </w:t>
      </w:r>
      <w:r>
        <w:t>შეინახოს</w:t>
      </w:r>
      <w:r>
        <w:t xml:space="preserve"> </w:t>
      </w:r>
      <w:r>
        <w:t>აღნიშნული</w:t>
      </w:r>
      <w:r>
        <w:t xml:space="preserve"> </w:t>
      </w:r>
      <w:r>
        <w:t>ინფორმაცია</w:t>
      </w:r>
      <w:r>
        <w:t xml:space="preserve"> </w:t>
      </w:r>
      <w:r>
        <w:t>ჟურნალში</w:t>
      </w:r>
      <w:r>
        <w:t xml:space="preserve">, </w:t>
      </w:r>
      <w:r>
        <w:t>შემდგომი</w:t>
      </w:r>
      <w:r>
        <w:t xml:space="preserve"> </w:t>
      </w:r>
      <w:r>
        <w:t>გამოკვლევის</w:t>
      </w:r>
      <w:r>
        <w:t xml:space="preserve"> </w:t>
      </w:r>
      <w:r>
        <w:t>მიზნით</w:t>
      </w:r>
      <w:r>
        <w:t>.</w:t>
      </w:r>
    </w:p>
    <w:p w14:paraId="4E702770" w14:textId="77777777" w:rsidR="00755EC2" w:rsidRDefault="00F52428">
      <w:r>
        <w:t>მკვდარი</w:t>
      </w:r>
      <w:r>
        <w:t xml:space="preserve"> </w:t>
      </w:r>
      <w:r>
        <w:t>წერილების</w:t>
      </w:r>
      <w:r>
        <w:t xml:space="preserve"> </w:t>
      </w:r>
      <w:r>
        <w:t>რიგი</w:t>
      </w:r>
      <w:r>
        <w:t xml:space="preserve"> </w:t>
      </w:r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ვერსიით</w:t>
      </w:r>
      <w:r>
        <w:t xml:space="preserve"> </w:t>
      </w:r>
      <w:r>
        <w:t>მხარდაჭერილი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. </w:t>
      </w:r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 xml:space="preserve"> </w:t>
      </w:r>
      <w:r>
        <w:t>და</w:t>
      </w:r>
      <w:r>
        <w:t xml:space="preserve"> API </w:t>
      </w:r>
      <w:r>
        <w:t>კლიენტი</w:t>
      </w:r>
      <w:r>
        <w:t xml:space="preserve"> </w:t>
      </w:r>
      <w:r>
        <w:t>შეთანხმდნენ</w:t>
      </w:r>
      <w:r>
        <w:t xml:space="preserve"> </w:t>
      </w:r>
      <w:r>
        <w:t>მკვდარი</w:t>
      </w:r>
      <w:r>
        <w:t xml:space="preserve"> </w:t>
      </w:r>
      <w:r>
        <w:t>წერილების</w:t>
      </w:r>
      <w:r>
        <w:t xml:space="preserve"> </w:t>
      </w:r>
      <w:r>
        <w:t>რიგის</w:t>
      </w:r>
      <w:r>
        <w:t xml:space="preserve"> </w:t>
      </w:r>
      <w:r>
        <w:t>გამოყენებაზე</w:t>
      </w:r>
      <w:r>
        <w:t xml:space="preserve">, </w:t>
      </w:r>
      <w:r>
        <w:t>როგორც</w:t>
      </w:r>
      <w:r>
        <w:t xml:space="preserve"> </w:t>
      </w:r>
      <w:r>
        <w:t>დამატებით</w:t>
      </w:r>
      <w:r>
        <w:t xml:space="preserve"> </w:t>
      </w:r>
      <w:r>
        <w:t>მექანიზმზე</w:t>
      </w:r>
      <w:r>
        <w:t xml:space="preserve"> </w:t>
      </w:r>
      <w:r>
        <w:t>შეტყობინებების</w:t>
      </w:r>
      <w:r>
        <w:t xml:space="preserve"> </w:t>
      </w:r>
      <w:r>
        <w:t>მიწოდების</w:t>
      </w:r>
      <w:r>
        <w:t xml:space="preserve"> </w:t>
      </w:r>
      <w:r>
        <w:t>წარუმატებლობის</w:t>
      </w:r>
      <w:r>
        <w:t xml:space="preserve"> </w:t>
      </w:r>
      <w:r>
        <w:t>შემთხვევაში</w:t>
      </w:r>
      <w:r>
        <w:t xml:space="preserve">. </w:t>
      </w:r>
      <w:r>
        <w:t>აღნიშნული</w:t>
      </w:r>
      <w:r>
        <w:t xml:space="preserve"> </w:t>
      </w:r>
      <w:r>
        <w:t>რეგულირდება</w:t>
      </w:r>
      <w:r>
        <w:t xml:space="preserve"> </w:t>
      </w:r>
      <w:r>
        <w:t>ამსმპ</w:t>
      </w:r>
      <w:r>
        <w:t>-</w:t>
      </w:r>
      <w:r>
        <w:t>სა</w:t>
      </w:r>
      <w:r>
        <w:t xml:space="preserve"> </w:t>
      </w:r>
      <w:r>
        <w:t>და</w:t>
      </w:r>
      <w:r>
        <w:t xml:space="preserve"> API </w:t>
      </w:r>
      <w:r>
        <w:t>კლიენტს</w:t>
      </w:r>
      <w:r>
        <w:t xml:space="preserve"> </w:t>
      </w:r>
      <w:r>
        <w:t>შორის</w:t>
      </w:r>
      <w:r>
        <w:t xml:space="preserve"> </w:t>
      </w:r>
      <w:r>
        <w:t>არსებულ</w:t>
      </w:r>
      <w:r>
        <w:t xml:space="preserve"> </w:t>
      </w:r>
      <w:r>
        <w:t>სახელშეკრულებო</w:t>
      </w:r>
      <w:r>
        <w:t xml:space="preserve"> </w:t>
      </w:r>
      <w:r>
        <w:t>ურთიერთობით</w:t>
      </w:r>
      <w:r>
        <w:t>.</w:t>
      </w:r>
    </w:p>
    <w:p w14:paraId="3FA5DCD0" w14:textId="77777777" w:rsidR="00755EC2" w:rsidRDefault="00F52428">
      <w:pPr>
        <w:pStyle w:val="Heading2"/>
      </w:pPr>
      <w:bookmarkStart w:id="79" w:name="X3589d64ffee8a43735af18514ae6d804789d0a1"/>
      <w:bookmarkStart w:id="80" w:name="_Toc217321230"/>
      <w:bookmarkEnd w:id="77"/>
      <w:bookmarkEnd w:id="75"/>
      <w:r>
        <w:lastRenderedPageBreak/>
        <w:t>7.8</w:t>
      </w:r>
      <w:r>
        <w:tab/>
      </w:r>
      <w:r>
        <w:t>გადაწოდება</w:t>
      </w:r>
      <w:r>
        <w:t xml:space="preserve"> </w:t>
      </w:r>
      <w:r>
        <w:t>სხვა</w:t>
      </w:r>
      <w:r>
        <w:t xml:space="preserve"> </w:t>
      </w:r>
      <w:r>
        <w:t>პროტოკოლებით</w:t>
      </w:r>
      <w:bookmarkEnd w:id="80"/>
    </w:p>
    <w:p w14:paraId="5914EB55" w14:textId="77777777" w:rsidR="00755EC2" w:rsidRDefault="00F52428">
      <w:pPr>
        <w:pStyle w:val="Heading3"/>
      </w:pPr>
      <w:bookmarkStart w:id="81" w:name="X9a98d75bd9c97e4c5a203cd8d5a2b8c91765eca"/>
      <w:bookmarkStart w:id="82" w:name="_Toc217321231"/>
      <w:r>
        <w:t>7.8.1</w:t>
      </w:r>
      <w:r>
        <w:tab/>
      </w:r>
      <w:r>
        <w:t>შეტყობინებების</w:t>
      </w:r>
      <w:r>
        <w:t xml:space="preserve"> </w:t>
      </w:r>
      <w:r>
        <w:t>სერიალიზაცია</w:t>
      </w:r>
      <w:bookmarkEnd w:id="82"/>
    </w:p>
    <w:p w14:paraId="1294F891" w14:textId="77777777" w:rsidR="00755EC2" w:rsidRDefault="00F52428">
      <w:r>
        <w:rPr>
          <w:b/>
          <w:bCs/>
        </w:rPr>
        <w:t>აუცილებელია</w:t>
      </w:r>
      <w:r>
        <w:t xml:space="preserve"> </w:t>
      </w:r>
      <w:r>
        <w:t>შეტყობინებები</w:t>
      </w:r>
      <w:r>
        <w:t xml:space="preserve"> </w:t>
      </w:r>
      <w:r>
        <w:t>სერიალიზებული</w:t>
      </w:r>
      <w:r>
        <w:t xml:space="preserve"> </w:t>
      </w:r>
      <w:r>
        <w:t>იყოს</w:t>
      </w:r>
      <w:r>
        <w:t xml:space="preserve"> JSON </w:t>
      </w:r>
      <w:r>
        <w:t>ფორმატში</w:t>
      </w:r>
      <w:r>
        <w:t xml:space="preserve">. </w:t>
      </w:r>
      <w:proofErr w:type="spellStart"/>
      <w:r>
        <w:t>შეტყობინებების</w:t>
      </w:r>
      <w:proofErr w:type="spellEnd"/>
      <w:r>
        <w:t xml:space="preserve"> </w:t>
      </w:r>
      <w:proofErr w:type="spellStart"/>
      <w:r>
        <w:t>სტრუქტურა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CH_NotificationMessag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7.6, "</w:t>
        </w:r>
        <w:proofErr w:type="spellStart"/>
        <w:r>
          <w:rPr>
            <w:color w:val="0000FF"/>
            <w:u w:val="single"/>
          </w:rPr>
          <w:t>რესურსის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სტატუსის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შეტყობინების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შიგთავსი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 xml:space="preserve">. </w:t>
      </w:r>
      <w:r>
        <w:t>შეტყობინებებზე</w:t>
      </w:r>
      <w:r>
        <w:t xml:space="preserve"> </w:t>
      </w:r>
      <w:r>
        <w:t>ხელმოწერა</w:t>
      </w:r>
      <w:r>
        <w:t xml:space="preserve"> </w:t>
      </w:r>
      <w:r>
        <w:t>ხორციელდება</w:t>
      </w:r>
      <w:r>
        <w:t xml:space="preserve"> </w:t>
      </w:r>
      <w:r>
        <w:t>იგივე</w:t>
      </w:r>
      <w:r>
        <w:t xml:space="preserve"> </w:t>
      </w:r>
      <w:r>
        <w:t>პრინციპით</w:t>
      </w:r>
      <w:r>
        <w:t xml:space="preserve">, </w:t>
      </w:r>
      <w:r>
        <w:t>რაც</w:t>
      </w:r>
      <w:r>
        <w:t xml:space="preserve"> HTTP(S) </w:t>
      </w:r>
      <w:r>
        <w:t>პროტოკოლის</w:t>
      </w:r>
      <w:r>
        <w:t xml:space="preserve"> </w:t>
      </w:r>
      <w:r>
        <w:t>შემთხვევაშია</w:t>
      </w:r>
      <w:r>
        <w:t xml:space="preserve"> </w:t>
      </w:r>
      <w:r>
        <w:t>აღწერილი</w:t>
      </w:r>
      <w:r>
        <w:t xml:space="preserve">, </w:t>
      </w:r>
      <w:r>
        <w:t>შემდეგი</w:t>
      </w:r>
      <w:r>
        <w:t xml:space="preserve"> </w:t>
      </w:r>
      <w:r>
        <w:t>დათქმებით</w:t>
      </w:r>
      <w:r>
        <w:t>:</w:t>
      </w:r>
    </w:p>
    <w:p w14:paraId="7810A099" w14:textId="77777777" w:rsidR="00755EC2" w:rsidRDefault="00F52428">
      <w:pPr>
        <w:numPr>
          <w:ilvl w:val="0"/>
          <w:numId w:val="13"/>
        </w:numPr>
      </w:pPr>
      <w:r>
        <w:t>სტანდარტული</w:t>
      </w:r>
      <w:r>
        <w:t xml:space="preserve"> </w:t>
      </w:r>
      <w:r>
        <w:t>თავსართები</w:t>
      </w:r>
      <w:r>
        <w:t xml:space="preserve"> (x-request-id, digest) </w:t>
      </w:r>
      <w:r>
        <w:t>გადაეცემა</w:t>
      </w:r>
      <w:r>
        <w:t xml:space="preserve"> </w:t>
      </w:r>
      <w:r>
        <w:t>შესაბამისი</w:t>
      </w:r>
      <w:r>
        <w:t xml:space="preserve"> </w:t>
      </w:r>
      <w:r>
        <w:t>პროტოკოლის</w:t>
      </w:r>
      <w:r>
        <w:t xml:space="preserve"> </w:t>
      </w:r>
      <w:r>
        <w:t>მექანიზმების</w:t>
      </w:r>
      <w:r>
        <w:t xml:space="preserve"> </w:t>
      </w:r>
      <w:r>
        <w:t>გამოყენებით</w:t>
      </w:r>
      <w:r>
        <w:t xml:space="preserve"> (</w:t>
      </w:r>
      <w:r>
        <w:t>მაგალითად</w:t>
      </w:r>
      <w:r>
        <w:t xml:space="preserve">, Kafka Headers, AMQP Message Properties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>.).</w:t>
      </w:r>
    </w:p>
    <w:p w14:paraId="30EE0A30" w14:textId="77777777" w:rsidR="00755EC2" w:rsidRDefault="00F52428">
      <w:pPr>
        <w:numPr>
          <w:ilvl w:val="0"/>
          <w:numId w:val="13"/>
        </w:numPr>
      </w:pPr>
      <w:r>
        <w:t>თავსართი</w:t>
      </w:r>
      <w:r>
        <w:t xml:space="preserve"> (request-target) </w:t>
      </w:r>
      <w:r>
        <w:t>კოდირებულია</w:t>
      </w:r>
      <w:r>
        <w:t xml:space="preserve"> </w:t>
      </w:r>
      <w:r>
        <w:t>შემდეგი</w:t>
      </w:r>
      <w:r>
        <w:t xml:space="preserve"> </w:t>
      </w:r>
      <w:r>
        <w:t>პრინციპით</w:t>
      </w:r>
      <w:r>
        <w:t xml:space="preserve">: POST Client-Notification-URL </w:t>
      </w:r>
      <w:r>
        <w:t>სადაც</w:t>
      </w:r>
      <w:r>
        <w:t xml:space="preserve"> Client-Notification-URL </w:t>
      </w:r>
      <w:r>
        <w:t>არის</w:t>
      </w:r>
      <w:r>
        <w:t xml:space="preserve"> </w:t>
      </w:r>
      <w:r>
        <w:t>შეტყობინების</w:t>
      </w:r>
      <w:r>
        <w:t xml:space="preserve"> </w:t>
      </w:r>
      <w:r>
        <w:t>მისაღები</w:t>
      </w:r>
      <w:r>
        <w:t xml:space="preserve"> URI, </w:t>
      </w:r>
      <w:r>
        <w:t>რომელიც</w:t>
      </w:r>
      <w:r>
        <w:t xml:space="preserve"> </w:t>
      </w:r>
      <w:r>
        <w:t>გადმოსცა</w:t>
      </w:r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ფორმატირებულია</w:t>
      </w:r>
      <w:proofErr w:type="spellEnd"/>
      <w:r>
        <w:t xml:space="preserve"> </w:t>
      </w:r>
      <w:hyperlink w:anchor="CH_APIClientURLRequire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7.10, "API </w:t>
        </w:r>
        <w:proofErr w:type="spellStart"/>
        <w:r>
          <w:rPr>
            <w:color w:val="0000FF"/>
            <w:u w:val="single"/>
          </w:rPr>
          <w:t>კლიენტის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მიერ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მისაღები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შეტყობინებების</w:t>
        </w:r>
        <w:r>
          <w:rPr>
            <w:color w:val="0000FF"/>
            <w:u w:val="single"/>
          </w:rPr>
          <w:t xml:space="preserve"> URL-</w:t>
        </w:r>
        <w:r>
          <w:rPr>
            <w:color w:val="0000FF"/>
            <w:u w:val="single"/>
          </w:rPr>
          <w:t>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>.</w:t>
      </w:r>
    </w:p>
    <w:p w14:paraId="3709AFFA" w14:textId="77777777" w:rsidR="00755EC2" w:rsidRDefault="00F52428">
      <w:pPr>
        <w:pStyle w:val="Heading3"/>
      </w:pPr>
      <w:bookmarkStart w:id="83" w:name="X47e9eedf80edb3299d9d9a5d5b03e8732877123"/>
      <w:bookmarkStart w:id="84" w:name="_Toc217321232"/>
      <w:bookmarkEnd w:id="81"/>
      <w:r>
        <w:t>7.8.2</w:t>
      </w:r>
      <w:r>
        <w:tab/>
      </w:r>
      <w:r>
        <w:t>შეტყობინების</w:t>
      </w:r>
      <w:r>
        <w:t xml:space="preserve"> </w:t>
      </w:r>
      <w:r>
        <w:t>გამეორების</w:t>
      </w:r>
      <w:r>
        <w:t xml:space="preserve"> </w:t>
      </w:r>
      <w:r>
        <w:t>მექანიზმი</w:t>
      </w:r>
      <w:bookmarkEnd w:id="84"/>
    </w:p>
    <w:p w14:paraId="09B0C9D0" w14:textId="77777777" w:rsidR="00755EC2" w:rsidRDefault="00F52428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განმეორებით</w:t>
      </w:r>
      <w:r>
        <w:t xml:space="preserve"> </w:t>
      </w:r>
      <w:r>
        <w:t>გაგზავნოს</w:t>
      </w:r>
      <w:r>
        <w:t xml:space="preserve"> </w:t>
      </w:r>
      <w:r>
        <w:t>შეტყობინება</w:t>
      </w:r>
      <w:r>
        <w:t xml:space="preserve"> </w:t>
      </w:r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შეტყობინება</w:t>
      </w:r>
      <w:r>
        <w:t xml:space="preserve"> </w:t>
      </w:r>
      <w:r>
        <w:t>ვერ</w:t>
      </w:r>
      <w:r>
        <w:t xml:space="preserve"> </w:t>
      </w:r>
      <w:r>
        <w:t>მიეწოდება</w:t>
      </w:r>
      <w:r>
        <w:t xml:space="preserve"> API </w:t>
      </w:r>
      <w:r>
        <w:t>კლიენტს</w:t>
      </w:r>
      <w:r>
        <w:t xml:space="preserve"> (</w:t>
      </w:r>
      <w:r>
        <w:t>მაგალითად</w:t>
      </w:r>
      <w:r>
        <w:t xml:space="preserve">, </w:t>
      </w:r>
      <w:r>
        <w:t>ქსელის</w:t>
      </w:r>
      <w:r>
        <w:t xml:space="preserve"> </w:t>
      </w:r>
      <w:r>
        <w:t>შეცდომის</w:t>
      </w:r>
      <w:r>
        <w:t xml:space="preserve"> </w:t>
      </w:r>
      <w:r>
        <w:t>ან</w:t>
      </w:r>
      <w:r>
        <w:t xml:space="preserve"> API </w:t>
      </w:r>
      <w:r>
        <w:t>კლიენტის</w:t>
      </w:r>
      <w:r>
        <w:t xml:space="preserve"> </w:t>
      </w:r>
      <w:r>
        <w:t>დროებითი</w:t>
      </w:r>
      <w:r>
        <w:t xml:space="preserve"> </w:t>
      </w:r>
      <w:r>
        <w:t>მიუწვდომლობის</w:t>
      </w:r>
      <w:r>
        <w:t xml:space="preserve"> </w:t>
      </w:r>
      <w:r>
        <w:t>გამო</w:t>
      </w:r>
      <w:r>
        <w:t xml:space="preserve">). </w:t>
      </w:r>
      <w:r>
        <w:rPr>
          <w:b/>
          <w:bCs/>
        </w:rPr>
        <w:t>აუცილებელია</w:t>
      </w:r>
      <w:r>
        <w:t xml:space="preserve"> </w:t>
      </w:r>
      <w:r>
        <w:t>შეტყობინების</w:t>
      </w:r>
      <w:r>
        <w:t xml:space="preserve"> </w:t>
      </w:r>
      <w:r>
        <w:t>მიწოდების</w:t>
      </w:r>
      <w:r>
        <w:t xml:space="preserve"> </w:t>
      </w:r>
      <w:r>
        <w:t>წარუმატებლობა</w:t>
      </w:r>
      <w:r>
        <w:t xml:space="preserve"> </w:t>
      </w:r>
      <w:r>
        <w:t>დადგინდეს</w:t>
      </w:r>
      <w:r>
        <w:t xml:space="preserve"> </w:t>
      </w:r>
      <w:r>
        <w:t>შესაბამისი</w:t>
      </w:r>
      <w:r>
        <w:t xml:space="preserve"> </w:t>
      </w:r>
      <w:r>
        <w:t>პროტოკოლის</w:t>
      </w:r>
      <w:r>
        <w:t xml:space="preserve"> </w:t>
      </w:r>
      <w:r>
        <w:t>მექანიზმების</w:t>
      </w:r>
      <w:r>
        <w:t xml:space="preserve"> </w:t>
      </w:r>
      <w:r>
        <w:t>გამოყენებით</w:t>
      </w:r>
      <w:r>
        <w:t xml:space="preserve"> (</w:t>
      </w:r>
      <w:r>
        <w:t>მაგალითად</w:t>
      </w:r>
      <w:r>
        <w:t xml:space="preserve">, Kafka Delivery Reports, AMQP Acknowledgements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 xml:space="preserve">.). </w:t>
      </w:r>
      <w:r>
        <w:rPr>
          <w:b/>
          <w:bCs/>
        </w:rPr>
        <w:t>აუცილებელია</w:t>
      </w:r>
      <w:r>
        <w:t xml:space="preserve"> </w:t>
      </w:r>
      <w:r>
        <w:t>მკვდარი</w:t>
      </w:r>
      <w:r>
        <w:t xml:space="preserve"> </w:t>
      </w:r>
      <w:r>
        <w:t>წერილების</w:t>
      </w:r>
      <w:r>
        <w:t xml:space="preserve"> </w:t>
      </w:r>
      <w:r>
        <w:t>რიგის</w:t>
      </w:r>
      <w:r>
        <w:t xml:space="preserve"> </w:t>
      </w:r>
      <w:r>
        <w:t>რეალიზება</w:t>
      </w:r>
      <w:r>
        <w:t xml:space="preserve"> </w:t>
      </w:r>
      <w:r>
        <w:t>და</w:t>
      </w:r>
      <w:r>
        <w:t xml:space="preserve"> </w:t>
      </w:r>
      <w:r>
        <w:t>იგი</w:t>
      </w:r>
      <w:r>
        <w:t xml:space="preserve"> </w:t>
      </w:r>
      <w:r>
        <w:t>უნდა</w:t>
      </w:r>
      <w:r>
        <w:t xml:space="preserve"> </w:t>
      </w:r>
      <w:r>
        <w:t>მოხდეს</w:t>
      </w:r>
      <w:r>
        <w:t xml:space="preserve"> </w:t>
      </w:r>
      <w:r>
        <w:t>შესაბამისი</w:t>
      </w:r>
      <w:r>
        <w:t xml:space="preserve"> </w:t>
      </w:r>
      <w:r>
        <w:t>პროტოკოლის</w:t>
      </w:r>
      <w:r>
        <w:t xml:space="preserve"> </w:t>
      </w:r>
      <w:r>
        <w:t>მექანიზმების</w:t>
      </w:r>
      <w:r>
        <w:t xml:space="preserve"> </w:t>
      </w:r>
      <w:r>
        <w:t>გამოყენებით</w:t>
      </w:r>
      <w:r>
        <w:t>.</w:t>
      </w:r>
    </w:p>
    <w:p w14:paraId="5E3AE8AF" w14:textId="77777777" w:rsidR="00755EC2" w:rsidRDefault="00F52428">
      <w:r>
        <w:t>თუ</w:t>
      </w:r>
      <w:r>
        <w:t xml:space="preserve"> </w:t>
      </w:r>
      <w:r>
        <w:t>სხვაგვარად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შეთანხმებული</w:t>
      </w:r>
      <w:r>
        <w:t xml:space="preserve"> API </w:t>
      </w:r>
      <w:r>
        <w:t>კლიენტსა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შორის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proofErr w:type="spellStart"/>
      <w:r>
        <w:t>შეტყობინების</w:t>
      </w:r>
      <w:proofErr w:type="spellEnd"/>
      <w:r>
        <w:t xml:space="preserve"> </w:t>
      </w:r>
      <w:proofErr w:type="spellStart"/>
      <w:r>
        <w:t>გამეორება</w:t>
      </w:r>
      <w:proofErr w:type="spellEnd"/>
      <w:r>
        <w:t xml:space="preserve"> </w:t>
      </w:r>
      <w:proofErr w:type="spellStart"/>
      <w:r>
        <w:t>განხორციელდეს</w:t>
      </w:r>
      <w:proofErr w:type="spellEnd"/>
      <w:r>
        <w:t xml:space="preserve"> </w:t>
      </w:r>
      <w:hyperlink w:anchor="CH_NotificationMessageRetryMechanismHttp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7.7.1, "</w:t>
        </w:r>
        <w:proofErr w:type="spellStart"/>
        <w:r>
          <w:rPr>
            <w:color w:val="0000FF"/>
            <w:u w:val="single"/>
          </w:rPr>
          <w:t>შეტყობინების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გამეორების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მექანიზმი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 xml:space="preserve"> </w:t>
      </w:r>
      <w:r>
        <w:t>აღწერილი</w:t>
      </w:r>
      <w:r>
        <w:t xml:space="preserve"> </w:t>
      </w:r>
      <w:r>
        <w:t>პრინციპით</w:t>
      </w:r>
      <w:r>
        <w:t>.</w:t>
      </w:r>
    </w:p>
    <w:p w14:paraId="14FD5D4A" w14:textId="77777777" w:rsidR="00755EC2" w:rsidRDefault="00F52428">
      <w:pPr>
        <w:pStyle w:val="Heading2"/>
      </w:pPr>
      <w:bookmarkStart w:id="85" w:name="X8ef6ee98fbc6c8deda2040db15358b118052547"/>
      <w:bookmarkStart w:id="86" w:name="_Toc217321233"/>
      <w:bookmarkEnd w:id="83"/>
      <w:bookmarkEnd w:id="79"/>
      <w:r>
        <w:t>7.9</w:t>
      </w:r>
      <w:r>
        <w:tab/>
      </w:r>
      <w:r>
        <w:t>შეტყობინებზე</w:t>
      </w:r>
      <w:r>
        <w:t xml:space="preserve"> </w:t>
      </w:r>
      <w:r>
        <w:t>ელექტრონული</w:t>
      </w:r>
      <w:r>
        <w:t xml:space="preserve"> </w:t>
      </w:r>
      <w:r>
        <w:t>შტამპის</w:t>
      </w:r>
      <w:r>
        <w:t xml:space="preserve"> </w:t>
      </w:r>
      <w:r>
        <w:t>დადება</w:t>
      </w:r>
      <w:bookmarkEnd w:id="86"/>
    </w:p>
    <w:p w14:paraId="56F09FF2" w14:textId="77777777" w:rsidR="00755EC2" w:rsidRDefault="00F52428">
      <w:r>
        <w:rPr>
          <w:b/>
          <w:bCs/>
        </w:rPr>
        <w:t>აუცილებელია</w:t>
      </w:r>
      <w:r>
        <w:t xml:space="preserve"> </w:t>
      </w:r>
      <w:r>
        <w:t>როგორც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, </w:t>
      </w:r>
      <w:r>
        <w:t>ისე</w:t>
      </w:r>
      <w:r>
        <w:t xml:space="preserve"> API </w:t>
      </w:r>
      <w:r>
        <w:t>კლიენტმა</w:t>
      </w:r>
      <w:r>
        <w:t xml:space="preserve"> </w:t>
      </w:r>
      <w:r>
        <w:t>გამოიყენოს</w:t>
      </w:r>
      <w:r>
        <w:t xml:space="preserve"> </w:t>
      </w:r>
      <w:r>
        <w:t>ელექტრონული</w:t>
      </w:r>
      <w:r>
        <w:t xml:space="preserve"> </w:t>
      </w:r>
      <w:r>
        <w:t>შტამპი</w:t>
      </w:r>
      <w:r>
        <w:t xml:space="preserve"> </w:t>
      </w:r>
      <w:r>
        <w:t>შეტყობინებების</w:t>
      </w:r>
      <w:r>
        <w:t xml:space="preserve"> </w:t>
      </w:r>
      <w:r>
        <w:t>ავთენტიფიცირებისა</w:t>
      </w:r>
      <w:r>
        <w:t xml:space="preserve"> </w:t>
      </w:r>
      <w:r>
        <w:t>და</w:t>
      </w:r>
      <w:r>
        <w:t xml:space="preserve"> </w:t>
      </w:r>
      <w:r>
        <w:t>მთლიანობის</w:t>
      </w:r>
      <w:r>
        <w:t xml:space="preserve"> </w:t>
      </w:r>
      <w:r>
        <w:t>დასადასტურებლად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ელექტრონული</w:t>
      </w:r>
      <w:r>
        <w:t xml:space="preserve"> </w:t>
      </w:r>
      <w:r>
        <w:t>შტამპი</w:t>
      </w:r>
      <w:r>
        <w:t xml:space="preserve"> </w:t>
      </w:r>
      <w:r>
        <w:t>დაიდოს</w:t>
      </w:r>
      <w:r>
        <w:t xml:space="preserve"> </w:t>
      </w:r>
      <w:r>
        <w:t>როგორც</w:t>
      </w:r>
      <w:r>
        <w:t xml:space="preserve"> </w:t>
      </w:r>
      <w:r>
        <w:t>მოთხოვნაზე</w:t>
      </w:r>
      <w:r>
        <w:t xml:space="preserve">, </w:t>
      </w:r>
      <w:r>
        <w:t>ისე</w:t>
      </w:r>
      <w:r>
        <w:t xml:space="preserve"> </w:t>
      </w:r>
      <w:r>
        <w:t>პასუხზე</w:t>
      </w:r>
      <w:r>
        <w:t>, "</w:t>
      </w:r>
      <w:r>
        <w:t>შეტყობინებების</w:t>
      </w:r>
      <w:r>
        <w:t xml:space="preserve">" </w:t>
      </w:r>
      <w:r>
        <w:t>პროცესის</w:t>
      </w:r>
      <w:r>
        <w:t xml:space="preserve"> </w:t>
      </w:r>
      <w:r>
        <w:t>დროს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შტამპი</w:t>
      </w:r>
      <w:proofErr w:type="spellEnd"/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hyperlink w:anchor="CH_eSealRequestResponse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4.3, "</w:t>
        </w:r>
        <w:proofErr w:type="spellStart"/>
        <w:r>
          <w:rPr>
            <w:color w:val="0000FF"/>
            <w:u w:val="single"/>
          </w:rPr>
          <w:t>ელექტრონული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შტამპის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განხორციელება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მოთხოვნასა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პასუხზე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ით</w:t>
      </w:r>
      <w:r>
        <w:t xml:space="preserve"> </w:t>
      </w:r>
      <w:r>
        <w:t>აღწერილ</w:t>
      </w:r>
      <w:r>
        <w:t xml:space="preserve"> </w:t>
      </w:r>
      <w:r>
        <w:t>მოთხოვნებს</w:t>
      </w:r>
      <w:r>
        <w:t>. HTTP(S)-</w:t>
      </w:r>
      <w:r>
        <w:t>ისგან</w:t>
      </w:r>
      <w:r>
        <w:t xml:space="preserve"> </w:t>
      </w:r>
      <w:r>
        <w:t>განსხვავებული</w:t>
      </w:r>
      <w:r>
        <w:t xml:space="preserve"> </w:t>
      </w:r>
      <w:r>
        <w:t>პროტოკოლების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proofErr w:type="spellStart"/>
      <w:r>
        <w:t>შტამპის</w:t>
      </w:r>
      <w:proofErr w:type="spellEnd"/>
      <w:r>
        <w:t xml:space="preserve"> </w:t>
      </w:r>
      <w:proofErr w:type="spellStart"/>
      <w:r>
        <w:t>დადება</w:t>
      </w:r>
      <w:proofErr w:type="spellEnd"/>
      <w:r>
        <w:t xml:space="preserve"> </w:t>
      </w:r>
      <w:proofErr w:type="spellStart"/>
      <w:r>
        <w:t>მოხდეს</w:t>
      </w:r>
      <w:proofErr w:type="spellEnd"/>
      <w:r>
        <w:t xml:space="preserve"> </w:t>
      </w:r>
      <w:hyperlink w:anchor="X9a98d75bd9c97e4c5a203cd8d5a2b8c91765eca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7.8.1, "</w:t>
        </w:r>
        <w:proofErr w:type="spellStart"/>
        <w:r>
          <w:rPr>
            <w:color w:val="0000FF"/>
            <w:u w:val="single"/>
          </w:rPr>
          <w:t>შეტყობინებების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სერიალიზაცია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>.</w:t>
      </w:r>
    </w:p>
    <w:p w14:paraId="6834EC5D" w14:textId="77777777" w:rsidR="00755EC2" w:rsidRDefault="00F52428">
      <w:pPr>
        <w:pStyle w:val="Heading2"/>
      </w:pPr>
      <w:bookmarkStart w:id="87" w:name="CH_APIClientURLRequirements"/>
      <w:bookmarkStart w:id="88" w:name="_Toc217321234"/>
      <w:bookmarkEnd w:id="85"/>
      <w:r>
        <w:lastRenderedPageBreak/>
        <w:t>7.10</w:t>
      </w:r>
      <w:r>
        <w:tab/>
      </w:r>
      <w:r>
        <w:t xml:space="preserve">API </w:t>
      </w:r>
      <w:r>
        <w:t>კლიენტის</w:t>
      </w:r>
      <w:r>
        <w:t xml:space="preserve"> </w:t>
      </w:r>
      <w:r>
        <w:t>მიერ</w:t>
      </w:r>
      <w:r>
        <w:t xml:space="preserve"> </w:t>
      </w:r>
      <w:r>
        <w:t>მისაღები</w:t>
      </w:r>
      <w:r>
        <w:t xml:space="preserve"> </w:t>
      </w:r>
      <w:r>
        <w:t>შეტყობინებების</w:t>
      </w:r>
      <w:r>
        <w:t xml:space="preserve"> URL-</w:t>
      </w:r>
      <w:r>
        <w:t>ების</w:t>
      </w:r>
      <w:r>
        <w:t xml:space="preserve"> </w:t>
      </w:r>
      <w:r>
        <w:t>მოთხოვნები</w:t>
      </w:r>
      <w:bookmarkEnd w:id="88"/>
    </w:p>
    <w:p w14:paraId="515CA9BD" w14:textId="77777777" w:rsidR="00755EC2" w:rsidRDefault="00F52428">
      <w:pPr>
        <w:pStyle w:val="Heading3"/>
      </w:pPr>
      <w:bookmarkStart w:id="89" w:name="Xe426b50108a08e1aeab917076d1c907c1892657"/>
      <w:bookmarkStart w:id="90" w:name="_Toc217321235"/>
      <w:r>
        <w:t>7.10.1</w:t>
      </w:r>
      <w:r>
        <w:tab/>
        <w:t xml:space="preserve">HTTP(S) </w:t>
      </w:r>
      <w:r>
        <w:t>პროტოკოლის</w:t>
      </w:r>
      <w:r>
        <w:t xml:space="preserve"> </w:t>
      </w:r>
      <w:r>
        <w:t>მხარდაჭერა</w:t>
      </w:r>
      <w:bookmarkEnd w:id="90"/>
    </w:p>
    <w:p w14:paraId="6AE89E76" w14:textId="77777777" w:rsidR="00755EC2" w:rsidRDefault="00F52428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მხარი</w:t>
      </w:r>
      <w:r>
        <w:t xml:space="preserve"> </w:t>
      </w:r>
      <w:r>
        <w:t>დაუჭიროს</w:t>
      </w:r>
      <w:r>
        <w:t xml:space="preserve"> URL-</w:t>
      </w:r>
      <w:r>
        <w:t>ებს</w:t>
      </w:r>
      <w:r>
        <w:t xml:space="preserve">, </w:t>
      </w:r>
      <w:r>
        <w:t>რომლებიც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r>
        <w:t xml:space="preserve"> </w:t>
      </w:r>
      <w:r>
        <w:t>არის</w:t>
      </w:r>
      <w:r>
        <w:t xml:space="preserve"> </w:t>
      </w:r>
      <w:r>
        <w:t>მიწოდებული</w:t>
      </w:r>
      <w:r>
        <w:t xml:space="preserve"> </w:t>
      </w:r>
      <w:r>
        <w:t>და</w:t>
      </w:r>
      <w:r>
        <w:t xml:space="preserve"> </w:t>
      </w:r>
      <w:r>
        <w:t>იყენებს</w:t>
      </w:r>
      <w:r>
        <w:t xml:space="preserve"> HTTPS </w:t>
      </w:r>
      <w:proofErr w:type="spellStart"/>
      <w:r>
        <w:t>პროტოკოლს</w:t>
      </w:r>
      <w:proofErr w:type="spellEnd"/>
      <w:r>
        <w:t xml:space="preserve"> (</w:t>
      </w:r>
      <w:proofErr w:type="spellStart"/>
      <w:r>
        <w:t>მაგალითად</w:t>
      </w:r>
      <w:proofErr w:type="spellEnd"/>
      <w:r>
        <w:t xml:space="preserve">, </w:t>
      </w:r>
      <w:hyperlink r:id="rId9">
        <w:r>
          <w:rPr>
            <w:color w:val="0000FF"/>
            <w:u w:val="single"/>
          </w:rPr>
          <w:t>https://push.apiclient.example.com/receive</w:t>
        </w:r>
      </w:hyperlink>
      <w:r>
        <w:t xml:space="preserve">). </w:t>
      </w:r>
      <w:r>
        <w:rPr>
          <w:b/>
          <w:bCs/>
        </w:rPr>
        <w:t>აუცილებელია</w:t>
      </w:r>
      <w:r>
        <w:t xml:space="preserve"> API </w:t>
      </w:r>
      <w:r>
        <w:t>კლიენტმა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</w:t>
      </w:r>
      <w:r>
        <w:t>მისი</w:t>
      </w:r>
      <w:r>
        <w:t xml:space="preserve"> URL-</w:t>
      </w:r>
      <w:r>
        <w:t>ები</w:t>
      </w:r>
      <w:r>
        <w:t xml:space="preserve">, </w:t>
      </w:r>
      <w:r>
        <w:t>რომლებიც</w:t>
      </w:r>
      <w:r>
        <w:t xml:space="preserve"> </w:t>
      </w:r>
      <w:r>
        <w:t>გამოიყენება</w:t>
      </w:r>
      <w:r>
        <w:t xml:space="preserve"> </w:t>
      </w:r>
      <w:r>
        <w:t>შეტყობინებების</w:t>
      </w:r>
      <w:r>
        <w:t xml:space="preserve"> </w:t>
      </w:r>
      <w:r>
        <w:t>მისაღებად</w:t>
      </w:r>
      <w:r>
        <w:t xml:space="preserve">, </w:t>
      </w:r>
      <w:r>
        <w:t>იყოს</w:t>
      </w:r>
      <w:r>
        <w:t xml:space="preserve"> </w:t>
      </w:r>
      <w:r>
        <w:t>საჯაროდ</w:t>
      </w:r>
      <w:r>
        <w:t xml:space="preserve"> </w:t>
      </w:r>
      <w:r>
        <w:t>ხელმისაწვდომი</w:t>
      </w:r>
      <w:r>
        <w:t xml:space="preserve"> </w:t>
      </w:r>
      <w:r>
        <w:t>და</w:t>
      </w:r>
      <w:r>
        <w:t xml:space="preserve"> </w:t>
      </w:r>
      <w:r>
        <w:t>მუდმივი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API </w:t>
      </w:r>
      <w:r>
        <w:t>კლიენტმა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</w:t>
      </w:r>
      <w:r>
        <w:t>მისი</w:t>
      </w:r>
      <w:r>
        <w:t xml:space="preserve"> URL-</w:t>
      </w:r>
      <w:r>
        <w:t>ები</w:t>
      </w:r>
      <w:r>
        <w:t xml:space="preserve"> </w:t>
      </w:r>
      <w:r>
        <w:t>იყენებდნენ</w:t>
      </w:r>
      <w:r>
        <w:t xml:space="preserve"> HTTPS </w:t>
      </w:r>
      <w:r>
        <w:t>პროტოკოლს</w:t>
      </w:r>
      <w:r>
        <w:t xml:space="preserve"> </w:t>
      </w:r>
      <w:r>
        <w:t>უსაფრთხო</w:t>
      </w:r>
      <w:r>
        <w:t xml:space="preserve"> </w:t>
      </w:r>
      <w:r>
        <w:t>კომუნიკაციის</w:t>
      </w:r>
      <w:r>
        <w:t xml:space="preserve"> </w:t>
      </w:r>
      <w:r>
        <w:t>უზრუნველსაყოფად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API </w:t>
      </w:r>
      <w:r>
        <w:t>კლიენტმა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</w:t>
      </w:r>
      <w:proofErr w:type="spellStart"/>
      <w:r>
        <w:t>მისი</w:t>
      </w:r>
      <w:proofErr w:type="spellEnd"/>
      <w:r>
        <w:t xml:space="preserve"> URL-</w:t>
      </w:r>
      <w:proofErr w:type="spellStart"/>
      <w:r>
        <w:t>ები</w:t>
      </w:r>
      <w:proofErr w:type="spellEnd"/>
      <w:r>
        <w:t xml:space="preserve"> </w:t>
      </w:r>
      <w:proofErr w:type="spellStart"/>
      <w:r>
        <w:t>აკმაყოფილებდნენ</w:t>
      </w:r>
      <w:proofErr w:type="spellEnd"/>
      <w:r>
        <w:t xml:space="preserve"> </w:t>
      </w:r>
      <w:hyperlink w:anchor="CH_LinkValidationRequire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3.7, "</w:t>
        </w:r>
        <w:proofErr w:type="spellStart"/>
        <w:r>
          <w:rPr>
            <w:color w:val="0000FF"/>
            <w:u w:val="single"/>
          </w:rPr>
          <w:t>ზოგადი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მოთხოვნები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ჰიპერბმულების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შემოწმების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მიმართ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ით</w:t>
      </w:r>
      <w:r>
        <w:t xml:space="preserve"> </w:t>
      </w:r>
      <w:r>
        <w:t>აღწერილ</w:t>
      </w:r>
      <w:r>
        <w:t xml:space="preserve"> </w:t>
      </w:r>
      <w:r>
        <w:t>მოთხოვნებს</w:t>
      </w:r>
      <w:r>
        <w:t xml:space="preserve">. HTTP </w:t>
      </w:r>
      <w:r>
        <w:t>პროტოკოლი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იყოს</w:t>
      </w:r>
      <w:r>
        <w:t xml:space="preserve"> </w:t>
      </w:r>
      <w:r>
        <w:t>მხარდაჭერილი</w:t>
      </w:r>
      <w:r>
        <w:t xml:space="preserve"> </w:t>
      </w:r>
      <w:r>
        <w:t>რეალურ</w:t>
      </w:r>
      <w:r>
        <w:t xml:space="preserve"> </w:t>
      </w:r>
      <w:r>
        <w:t>გარემოში</w:t>
      </w:r>
      <w:r>
        <w:t xml:space="preserve">, </w:t>
      </w:r>
      <w:r>
        <w:t>თუმცა</w:t>
      </w:r>
      <w:r>
        <w:t xml:space="preserve"> </w:t>
      </w:r>
      <w:r>
        <w:rPr>
          <w:b/>
          <w:bCs/>
        </w:rPr>
        <w:t>შესაძლოა</w:t>
      </w:r>
      <w:r>
        <w:t xml:space="preserve"> </w:t>
      </w:r>
      <w:r>
        <w:t>იგი</w:t>
      </w:r>
      <w:r>
        <w:t xml:space="preserve"> </w:t>
      </w:r>
      <w:r>
        <w:t>მხარდაჭერილი</w:t>
      </w:r>
      <w:r>
        <w:t xml:space="preserve"> </w:t>
      </w:r>
      <w:r>
        <w:t>იყოს</w:t>
      </w:r>
      <w:r>
        <w:t xml:space="preserve"> </w:t>
      </w:r>
      <w:r>
        <w:t>სატესტო</w:t>
      </w:r>
      <w:r>
        <w:t xml:space="preserve"> (Sandbox) </w:t>
      </w:r>
      <w:r>
        <w:t>გარემოში</w:t>
      </w:r>
      <w:r>
        <w:t>.</w:t>
      </w:r>
    </w:p>
    <w:p w14:paraId="7913F6CC" w14:textId="77777777" w:rsidR="00755EC2" w:rsidRDefault="00F52428">
      <w:pPr>
        <w:pStyle w:val="Heading3"/>
      </w:pPr>
      <w:bookmarkStart w:id="91" w:name="Xc9bfaebb15b16380a207f476b33378ace8a585f"/>
      <w:bookmarkStart w:id="92" w:name="_Toc217321236"/>
      <w:bookmarkEnd w:id="89"/>
      <w:r>
        <w:t>7.10.2</w:t>
      </w:r>
      <w:r>
        <w:tab/>
      </w:r>
      <w:r>
        <w:t>სხვა</w:t>
      </w:r>
      <w:r>
        <w:t xml:space="preserve"> </w:t>
      </w:r>
      <w:r>
        <w:t>პროტოკოლების</w:t>
      </w:r>
      <w:r>
        <w:t xml:space="preserve"> </w:t>
      </w:r>
      <w:r>
        <w:t>მხარდაჭერა</w:t>
      </w:r>
      <w:bookmarkEnd w:id="92"/>
    </w:p>
    <w:p w14:paraId="0DEFD989" w14:textId="77777777" w:rsidR="00755EC2" w:rsidRDefault="00F52428">
      <w:r>
        <w:rPr>
          <w:b/>
          <w:bCs/>
        </w:rPr>
        <w:t>შესაძლოა</w:t>
      </w:r>
      <w:r>
        <w:t xml:space="preserve"> </w:t>
      </w:r>
      <w:r>
        <w:t>გარდა</w:t>
      </w:r>
      <w:r>
        <w:t xml:space="preserve"> HTTP(S) </w:t>
      </w:r>
      <w:r>
        <w:t>პროტოკოლისა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მხარი</w:t>
      </w:r>
      <w:r>
        <w:t xml:space="preserve"> </w:t>
      </w:r>
      <w:r>
        <w:t>დაუჭიროს</w:t>
      </w:r>
      <w:r>
        <w:t xml:space="preserve"> </w:t>
      </w:r>
      <w:r>
        <w:t>სხვა</w:t>
      </w:r>
      <w:r>
        <w:t xml:space="preserve"> </w:t>
      </w:r>
      <w:r>
        <w:t>პროტოკოლებსაც</w:t>
      </w:r>
      <w:r>
        <w:rPr>
          <w:rStyle w:val="FootnoteReference"/>
        </w:rPr>
        <w:footnoteReference w:id="15"/>
      </w:r>
      <w:r>
        <w:t xml:space="preserve">. </w:t>
      </w:r>
      <w:r>
        <w:t>მაგალითად</w:t>
      </w:r>
      <w:r>
        <w:t xml:space="preserve"> - </w:t>
      </w:r>
      <w:r>
        <w:t>მაღალი</w:t>
      </w:r>
      <w:r>
        <w:t xml:space="preserve"> </w:t>
      </w:r>
      <w:r>
        <w:t>დატვირთვის</w:t>
      </w:r>
      <w:r>
        <w:t xml:space="preserve"> </w:t>
      </w:r>
      <w:r>
        <w:t>მქონდე</w:t>
      </w:r>
      <w:r>
        <w:t xml:space="preserve"> API </w:t>
      </w:r>
      <w:r>
        <w:t>კლიენტების</w:t>
      </w:r>
      <w:r>
        <w:t xml:space="preserve"> </w:t>
      </w:r>
      <w:r>
        <w:t>უკეთესი</w:t>
      </w:r>
      <w:r>
        <w:t xml:space="preserve"> </w:t>
      </w:r>
      <w:r>
        <w:t>მხარდაჭერისათვის</w:t>
      </w:r>
      <w:r>
        <w:t xml:space="preserve">. </w:t>
      </w:r>
      <w:r>
        <w:t>თუ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 </w:t>
      </w:r>
      <w:r>
        <w:t>სხვა</w:t>
      </w:r>
      <w:r>
        <w:t xml:space="preserve"> </w:t>
      </w:r>
      <w:r>
        <w:t>პროტოკოლებს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r>
        <w:t xml:space="preserve"> </w:t>
      </w:r>
      <w:r>
        <w:t>მიწოდებული</w:t>
      </w:r>
      <w:r>
        <w:t xml:space="preserve"> URL-</w:t>
      </w:r>
      <w:r>
        <w:t>ები</w:t>
      </w:r>
      <w:r>
        <w:t xml:space="preserve"> </w:t>
      </w:r>
      <w:r>
        <w:t>ისე</w:t>
      </w:r>
      <w:r>
        <w:t xml:space="preserve"> </w:t>
      </w:r>
      <w:r>
        <w:t>იყოს</w:t>
      </w:r>
      <w:r>
        <w:t xml:space="preserve"> </w:t>
      </w:r>
      <w:r>
        <w:t>შედგენილი</w:t>
      </w:r>
      <w:r>
        <w:t xml:space="preserve"> </w:t>
      </w:r>
      <w:r>
        <w:t>რომ</w:t>
      </w:r>
      <w:r>
        <w:t xml:space="preserve"> </w:t>
      </w:r>
      <w:r>
        <w:t>მასში</w:t>
      </w:r>
      <w:r>
        <w:t xml:space="preserve"> </w:t>
      </w:r>
      <w:r>
        <w:t>კოდირებული</w:t>
      </w:r>
      <w:r>
        <w:t xml:space="preserve"> </w:t>
      </w:r>
      <w:r>
        <w:t>იყოს</w:t>
      </w:r>
      <w:r>
        <w:t xml:space="preserve"> </w:t>
      </w:r>
      <w:r>
        <w:t>ყველა</w:t>
      </w:r>
      <w:r>
        <w:t xml:space="preserve"> </w:t>
      </w:r>
      <w:r>
        <w:t>სათანადო</w:t>
      </w:r>
      <w:r>
        <w:t xml:space="preserve"> </w:t>
      </w:r>
      <w:r>
        <w:t>პარამეტრი</w:t>
      </w:r>
      <w:r>
        <w:t xml:space="preserve">, </w:t>
      </w:r>
      <w:r>
        <w:t>რითაც</w:t>
      </w:r>
      <w:r>
        <w:t xml:space="preserve"> </w:t>
      </w:r>
      <w:r>
        <w:t>უნიკალურად</w:t>
      </w:r>
      <w:r>
        <w:t xml:space="preserve"> </w:t>
      </w:r>
      <w:r>
        <w:t>დადგინდება</w:t>
      </w:r>
      <w:r>
        <w:t xml:space="preserve"> </w:t>
      </w:r>
      <w:r>
        <w:t>შეტყობინებების</w:t>
      </w:r>
      <w:r>
        <w:t xml:space="preserve"> </w:t>
      </w:r>
      <w:r>
        <w:t>გასაგზავნი</w:t>
      </w:r>
      <w:r>
        <w:t>/</w:t>
      </w:r>
      <w:r>
        <w:t>მისაღები</w:t>
      </w:r>
      <w:r>
        <w:t xml:space="preserve"> </w:t>
      </w:r>
      <w:r>
        <w:t>ადგილმდებარეობა</w:t>
      </w:r>
      <w:r>
        <w:t xml:space="preserve">. </w:t>
      </w:r>
      <w:r>
        <w:t>მაგალითად</w:t>
      </w:r>
      <w:r>
        <w:t xml:space="preserve">, </w:t>
      </w:r>
      <w:r>
        <w:t>ყველა</w:t>
      </w:r>
      <w:r>
        <w:t xml:space="preserve"> </w:t>
      </w:r>
      <w:r>
        <w:t>სერვერის</w:t>
      </w:r>
      <w:r>
        <w:t xml:space="preserve"> </w:t>
      </w:r>
      <w:r>
        <w:t>მისამართი</w:t>
      </w:r>
      <w:r>
        <w:t xml:space="preserve"> (DNS </w:t>
      </w:r>
      <w:r>
        <w:t>ან</w:t>
      </w:r>
      <w:r>
        <w:t xml:space="preserve"> IP) </w:t>
      </w:r>
      <w:r>
        <w:t>და</w:t>
      </w:r>
      <w:r>
        <w:t xml:space="preserve"> </w:t>
      </w:r>
      <w:r>
        <w:t>შესაბამისი</w:t>
      </w:r>
      <w:r>
        <w:t xml:space="preserve"> </w:t>
      </w:r>
      <w:r>
        <w:t>პორტი</w:t>
      </w:r>
      <w:r>
        <w:t xml:space="preserve">, </w:t>
      </w:r>
      <w:r>
        <w:t>ასევე</w:t>
      </w:r>
      <w:r>
        <w:t xml:space="preserve"> </w:t>
      </w:r>
      <w:r>
        <w:t>რიგი</w:t>
      </w:r>
      <w:r>
        <w:t xml:space="preserve"> (Queue) </w:t>
      </w:r>
      <w:r>
        <w:t>ან</w:t>
      </w:r>
      <w:r>
        <w:t xml:space="preserve"> </w:t>
      </w:r>
      <w:r>
        <w:t>თემა</w:t>
      </w:r>
      <w:r>
        <w:t xml:space="preserve"> (Topic)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>..</w:t>
      </w:r>
    </w:p>
    <w:p w14:paraId="45792620" w14:textId="77777777" w:rsidR="00755EC2" w:rsidRDefault="00F52428">
      <w:r>
        <w:t>სხვა</w:t>
      </w:r>
      <w:r>
        <w:t xml:space="preserve"> </w:t>
      </w:r>
      <w:r>
        <w:t>პროტოკოლების</w:t>
      </w:r>
      <w:r>
        <w:t xml:space="preserve"> </w:t>
      </w:r>
      <w:r>
        <w:t>მაგალითები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სხვა პროტოკოლების მაგალითები:"/>
      </w:tblPr>
      <w:tblGrid>
        <w:gridCol w:w="3117"/>
        <w:gridCol w:w="3116"/>
        <w:gridCol w:w="3117"/>
      </w:tblGrid>
      <w:tr w:rsidR="00755EC2" w14:paraId="2C8992E1" w14:textId="77777777">
        <w:trPr>
          <w:tblHeader/>
        </w:trPr>
        <w:tc>
          <w:tcPr>
            <w:tcW w:w="2639" w:type="dxa"/>
          </w:tcPr>
          <w:p w14:paraId="53B86CCB" w14:textId="77777777" w:rsidR="00755EC2" w:rsidRDefault="00F52428">
            <w:r>
              <w:t>პროტოკოლი</w:t>
            </w:r>
          </w:p>
        </w:tc>
        <w:tc>
          <w:tcPr>
            <w:tcW w:w="2639" w:type="dxa"/>
          </w:tcPr>
          <w:p w14:paraId="65329969" w14:textId="77777777" w:rsidR="00755EC2" w:rsidRDefault="00F52428">
            <w:r>
              <w:t>მაგალითი</w:t>
            </w:r>
          </w:p>
        </w:tc>
        <w:tc>
          <w:tcPr>
            <w:tcW w:w="2640" w:type="dxa"/>
          </w:tcPr>
          <w:p w14:paraId="61344009" w14:textId="77777777" w:rsidR="00755EC2" w:rsidRDefault="00F52428">
            <w:r>
              <w:t>აღწერა</w:t>
            </w:r>
          </w:p>
        </w:tc>
      </w:tr>
      <w:tr w:rsidR="00755EC2" w14:paraId="55C04103" w14:textId="77777777">
        <w:tc>
          <w:tcPr>
            <w:tcW w:w="2639" w:type="dxa"/>
          </w:tcPr>
          <w:p w14:paraId="34D49403" w14:textId="77777777" w:rsidR="00755EC2" w:rsidRDefault="00F52428">
            <w:r>
              <w:t>Kafka</w:t>
            </w:r>
          </w:p>
        </w:tc>
        <w:tc>
          <w:tcPr>
            <w:tcW w:w="2639" w:type="dxa"/>
          </w:tcPr>
          <w:p w14:paraId="5A3EFB80" w14:textId="77777777" w:rsidR="00755EC2" w:rsidRDefault="00F52428">
            <w:r>
              <w:t>kafka://broker1.example.com:9092,broker2.example.com:9092/my-topic?security.protocol=SSL&amp;sasl.mechanism=PLAIN</w:t>
            </w:r>
          </w:p>
        </w:tc>
        <w:tc>
          <w:tcPr>
            <w:tcW w:w="2640" w:type="dxa"/>
          </w:tcPr>
          <w:p w14:paraId="3D43311F" w14:textId="77777777" w:rsidR="00755EC2" w:rsidRDefault="00F52428">
            <w:r>
              <w:t xml:space="preserve">Kafka </w:t>
            </w:r>
            <w:r>
              <w:t>პროტოკოლის</w:t>
            </w:r>
            <w:r>
              <w:t xml:space="preserve"> </w:t>
            </w:r>
            <w:r>
              <w:t>მხარდაჭერა</w:t>
            </w:r>
            <w:r>
              <w:t xml:space="preserve">, </w:t>
            </w:r>
            <w:r>
              <w:t>სადაც</w:t>
            </w:r>
            <w:r>
              <w:t xml:space="preserve"> </w:t>
            </w:r>
            <w:r>
              <w:t>მითითებულია</w:t>
            </w:r>
            <w:r>
              <w:t xml:space="preserve"> </w:t>
            </w:r>
            <w:r>
              <w:t>სერვერების</w:t>
            </w:r>
            <w:r>
              <w:t xml:space="preserve"> </w:t>
            </w:r>
            <w:r>
              <w:t>მისამართები</w:t>
            </w:r>
            <w:r>
              <w:t xml:space="preserve">, </w:t>
            </w:r>
            <w:r>
              <w:t>პორტი</w:t>
            </w:r>
            <w:r>
              <w:t xml:space="preserve">, </w:t>
            </w:r>
            <w:r>
              <w:t>თემა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უსაფრთხოების</w:t>
            </w:r>
            <w:r>
              <w:t xml:space="preserve"> </w:t>
            </w:r>
            <w:r>
              <w:t>პარამეტრები</w:t>
            </w:r>
            <w:r>
              <w:t>.</w:t>
            </w:r>
          </w:p>
        </w:tc>
      </w:tr>
      <w:tr w:rsidR="00755EC2" w14:paraId="2C346351" w14:textId="77777777">
        <w:tc>
          <w:tcPr>
            <w:tcW w:w="2639" w:type="dxa"/>
          </w:tcPr>
          <w:p w14:paraId="4B8AE642" w14:textId="77777777" w:rsidR="00755EC2" w:rsidRDefault="00F52428">
            <w:r>
              <w:t>AMQPS</w:t>
            </w:r>
            <w:r>
              <w:rPr>
                <w:rStyle w:val="FootnoteReference"/>
              </w:rPr>
              <w:footnoteReference w:id="16"/>
            </w:r>
          </w:p>
        </w:tc>
        <w:tc>
          <w:tcPr>
            <w:tcW w:w="2639" w:type="dxa"/>
          </w:tcPr>
          <w:p w14:paraId="2AB04779" w14:textId="77777777" w:rsidR="00755EC2" w:rsidRDefault="00F52428">
            <w:r>
              <w:t>amqps://broker.example.com:5672/topic-exchange/my.topic.key</w:t>
            </w:r>
          </w:p>
        </w:tc>
        <w:tc>
          <w:tcPr>
            <w:tcW w:w="2640" w:type="dxa"/>
          </w:tcPr>
          <w:p w14:paraId="47B2AA19" w14:textId="77777777" w:rsidR="00755EC2" w:rsidRDefault="00F52428">
            <w:r>
              <w:t xml:space="preserve">AMQP </w:t>
            </w:r>
            <w:r>
              <w:t>პროტოკოლის</w:t>
            </w:r>
            <w:r>
              <w:t xml:space="preserve"> </w:t>
            </w:r>
            <w:r>
              <w:t>მხარდაჭერა</w:t>
            </w:r>
            <w:r>
              <w:t xml:space="preserve">, </w:t>
            </w:r>
            <w:r>
              <w:t>სადაც</w:t>
            </w:r>
            <w:r>
              <w:t xml:space="preserve"> </w:t>
            </w:r>
            <w:r>
              <w:t>მითითებულია</w:t>
            </w:r>
            <w:r>
              <w:t xml:space="preserve"> </w:t>
            </w:r>
            <w:r>
              <w:t>სერვერ</w:t>
            </w:r>
            <w:r>
              <w:t>(</w:t>
            </w:r>
            <w:r>
              <w:t>ებ</w:t>
            </w:r>
            <w:r>
              <w:t>)</w:t>
            </w:r>
            <w:r>
              <w:t>ის</w:t>
            </w:r>
            <w:r>
              <w:t xml:space="preserve"> </w:t>
            </w:r>
            <w:r>
              <w:t>მისამართ</w:t>
            </w:r>
            <w:r>
              <w:t>(</w:t>
            </w:r>
            <w:r>
              <w:t>ებ</w:t>
            </w:r>
            <w:r>
              <w:t>)</w:t>
            </w:r>
            <w:r>
              <w:t>ი</w:t>
            </w:r>
            <w:r>
              <w:t xml:space="preserve">, </w:t>
            </w:r>
            <w:r>
              <w:t>პორტ</w:t>
            </w:r>
            <w:r>
              <w:t>(</w:t>
            </w:r>
            <w:r>
              <w:t>ებ</w:t>
            </w:r>
            <w:r>
              <w:t>)</w:t>
            </w:r>
            <w:r>
              <w:t>ი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lastRenderedPageBreak/>
              <w:t>URL-</w:t>
            </w:r>
            <w:r>
              <w:t>ის</w:t>
            </w:r>
            <w:r>
              <w:t xml:space="preserve"> </w:t>
            </w:r>
            <w:r>
              <w:t>ფრაგმენტი</w:t>
            </w:r>
            <w:r>
              <w:t xml:space="preserve"> </w:t>
            </w:r>
            <w:r>
              <w:t>რომელიც</w:t>
            </w:r>
            <w:r>
              <w:t xml:space="preserve"> </w:t>
            </w:r>
            <w:r>
              <w:t>ცალსახად</w:t>
            </w:r>
            <w:r>
              <w:t xml:space="preserve"> </w:t>
            </w:r>
            <w:r>
              <w:t>განსაზღვრავს</w:t>
            </w:r>
            <w:r>
              <w:t xml:space="preserve"> </w:t>
            </w:r>
            <w:r>
              <w:t>თემას</w:t>
            </w:r>
            <w:r>
              <w:t xml:space="preserve"> (Topic) </w:t>
            </w:r>
            <w:r>
              <w:t>ან</w:t>
            </w:r>
            <w:r>
              <w:t xml:space="preserve"> </w:t>
            </w:r>
            <w:r>
              <w:t>რიგს</w:t>
            </w:r>
            <w:r>
              <w:t xml:space="preserve"> (Queue).</w:t>
            </w:r>
          </w:p>
        </w:tc>
      </w:tr>
    </w:tbl>
    <w:p w14:paraId="70D2D2EB" w14:textId="77777777" w:rsidR="00755EC2" w:rsidRDefault="00F52428">
      <w:r>
        <w:rPr>
          <w:b/>
          <w:bCs/>
        </w:rPr>
        <w:lastRenderedPageBreak/>
        <w:t>შესაძლოა</w:t>
      </w:r>
      <w:r>
        <w:t xml:space="preserve"> URL-</w:t>
      </w:r>
      <w:proofErr w:type="spellStart"/>
      <w:r>
        <w:t>ები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აკმაყოფილებდნენ</w:t>
      </w:r>
      <w:proofErr w:type="spellEnd"/>
      <w:r>
        <w:t xml:space="preserve"> </w:t>
      </w:r>
      <w:hyperlink w:anchor="CH_LinkValidationRequire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3.7, "</w:t>
        </w:r>
        <w:proofErr w:type="spellStart"/>
        <w:r>
          <w:rPr>
            <w:color w:val="0000FF"/>
            <w:u w:val="single"/>
          </w:rPr>
          <w:t>ზოგადი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მოთხოვნები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ჰიპერბმულების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შემოწმების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მიმართ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მოთხოვნებს</w:t>
      </w:r>
      <w:r>
        <w:t xml:space="preserve">. </w:t>
      </w:r>
      <w:r>
        <w:t>მაგალითად</w:t>
      </w:r>
      <w:r>
        <w:t xml:space="preserve">, </w:t>
      </w:r>
      <w:r>
        <w:t>ისინი</w:t>
      </w:r>
      <w:r>
        <w:t xml:space="preserve"> </w:t>
      </w:r>
      <w:r>
        <w:t>მოწოდებული</w:t>
      </w:r>
      <w:r>
        <w:t xml:space="preserve"> </w:t>
      </w:r>
      <w:r>
        <w:t>და</w:t>
      </w:r>
      <w:r>
        <w:t xml:space="preserve"> </w:t>
      </w:r>
      <w:r>
        <w:t>მართულნი</w:t>
      </w:r>
      <w:r>
        <w:t xml:space="preserve"> </w:t>
      </w:r>
      <w:r>
        <w:t>იყონ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URL-</w:t>
      </w:r>
      <w:proofErr w:type="spellStart"/>
      <w:r>
        <w:t>ები</w:t>
      </w:r>
      <w:proofErr w:type="spellEnd"/>
      <w:r>
        <w:t xml:space="preserve"> </w:t>
      </w:r>
      <w:proofErr w:type="spellStart"/>
      <w:r>
        <w:t>გაიწეროს</w:t>
      </w:r>
      <w:proofErr w:type="spellEnd"/>
      <w:r>
        <w:t xml:space="preserve">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კლიენტსა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შორის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 xml:space="preserve"> </w:t>
      </w:r>
      <w:r>
        <w:t>განსაზღვრული</w:t>
      </w:r>
      <w:r>
        <w:t xml:space="preserve"> </w:t>
      </w:r>
      <w:r>
        <w:t>სახელშეკრულებო</w:t>
      </w:r>
      <w:r>
        <w:t xml:space="preserve"> </w:t>
      </w:r>
      <w:r>
        <w:t>ურთიერთობის</w:t>
      </w:r>
      <w:r>
        <w:t xml:space="preserve"> </w:t>
      </w:r>
      <w:r>
        <w:t>ფარგლებში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URL-</w:t>
      </w:r>
      <w:r>
        <w:t>ით</w:t>
      </w:r>
      <w:r>
        <w:t xml:space="preserve"> </w:t>
      </w:r>
      <w:r>
        <w:t>მითითებული</w:t>
      </w:r>
      <w:r>
        <w:t xml:space="preserve"> </w:t>
      </w:r>
      <w:r>
        <w:t>მისამართები</w:t>
      </w:r>
      <w:r>
        <w:t xml:space="preserve"> </w:t>
      </w:r>
      <w:r>
        <w:t>იყოს</w:t>
      </w:r>
      <w:r>
        <w:t xml:space="preserve"> </w:t>
      </w:r>
      <w:r>
        <w:t>საჯაროდ</w:t>
      </w:r>
      <w:r>
        <w:t xml:space="preserve"> </w:t>
      </w:r>
      <w:r>
        <w:t>ხელმისაწვდომი</w:t>
      </w:r>
      <w:r>
        <w:t xml:space="preserve"> </w:t>
      </w:r>
      <w:r>
        <w:t>და</w:t>
      </w:r>
      <w:r>
        <w:t xml:space="preserve"> </w:t>
      </w:r>
      <w:r>
        <w:t>მუდმივი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გამოყენებული</w:t>
      </w:r>
      <w:r>
        <w:t xml:space="preserve"> </w:t>
      </w:r>
      <w:r>
        <w:t>იყოს</w:t>
      </w:r>
      <w:r>
        <w:t xml:space="preserve"> </w:t>
      </w:r>
      <w:r>
        <w:t>დაცული</w:t>
      </w:r>
      <w:r>
        <w:t xml:space="preserve"> </w:t>
      </w:r>
      <w:r>
        <w:t>კომუნიკაციის</w:t>
      </w:r>
      <w:r>
        <w:t xml:space="preserve"> </w:t>
      </w:r>
      <w:r>
        <w:t>მექანიზმები</w:t>
      </w:r>
      <w:r>
        <w:t xml:space="preserve">, </w:t>
      </w:r>
      <w:r>
        <w:t>რომლებიც</w:t>
      </w:r>
      <w:r>
        <w:t xml:space="preserve"> </w:t>
      </w:r>
      <w:r>
        <w:t>უზრუნველყოფენ</w:t>
      </w:r>
      <w:r>
        <w:t xml:space="preserve"> </w:t>
      </w:r>
      <w:r>
        <w:t>შეტყობინებების</w:t>
      </w:r>
      <w:r>
        <w:t xml:space="preserve"> </w:t>
      </w:r>
      <w:r>
        <w:t>კონფიდენციალურობას</w:t>
      </w:r>
      <w:r>
        <w:t xml:space="preserve">, </w:t>
      </w:r>
      <w:r>
        <w:t>ავთენტიფიკაციას</w:t>
      </w:r>
      <w:r>
        <w:t xml:space="preserve"> </w:t>
      </w:r>
      <w:r>
        <w:t>და</w:t>
      </w:r>
      <w:r>
        <w:t xml:space="preserve"> </w:t>
      </w:r>
      <w:r>
        <w:t>მთლიანობას</w:t>
      </w:r>
      <w:r>
        <w:t xml:space="preserve">, </w:t>
      </w:r>
      <w:r>
        <w:t>არჩეული</w:t>
      </w:r>
      <w:r>
        <w:t xml:space="preserve"> </w:t>
      </w:r>
      <w:r>
        <w:t>პროტოკოლის</w:t>
      </w:r>
      <w:r>
        <w:t xml:space="preserve"> </w:t>
      </w:r>
      <w:r>
        <w:t>სტანდარტული</w:t>
      </w:r>
      <w:r>
        <w:t xml:space="preserve"> </w:t>
      </w:r>
      <w:r>
        <w:t>შესაძლებლობების</w:t>
      </w:r>
      <w:r>
        <w:t xml:space="preserve"> </w:t>
      </w:r>
      <w:r>
        <w:t>შესაბამისად</w:t>
      </w:r>
      <w:r>
        <w:t xml:space="preserve">, </w:t>
      </w:r>
      <w:r>
        <w:t>რათა</w:t>
      </w:r>
      <w:r>
        <w:t xml:space="preserve"> API </w:t>
      </w:r>
      <w:r>
        <w:t>კლიენტს</w:t>
      </w:r>
      <w:r>
        <w:t xml:space="preserve"> </w:t>
      </w:r>
      <w:r>
        <w:t>შეეძლოს</w:t>
      </w:r>
      <w:r>
        <w:t xml:space="preserve"> </w:t>
      </w:r>
      <w:r>
        <w:t>დაეყრდნოს</w:t>
      </w:r>
      <w:r>
        <w:t xml:space="preserve"> </w:t>
      </w:r>
      <w:r>
        <w:t>სტანდარტულ</w:t>
      </w:r>
      <w:r>
        <w:t xml:space="preserve"> </w:t>
      </w:r>
      <w:r>
        <w:t>პროგრამულ</w:t>
      </w:r>
      <w:r>
        <w:t xml:space="preserve"> </w:t>
      </w:r>
      <w:r>
        <w:t>ბიბლიოთეკებს</w:t>
      </w:r>
      <w:r>
        <w:t>.</w:t>
      </w:r>
    </w:p>
    <w:p w14:paraId="62F27FEC" w14:textId="77777777" w:rsidR="00755EC2" w:rsidRDefault="00F52428">
      <w:pPr>
        <w:pStyle w:val="Heading1"/>
      </w:pPr>
      <w:bookmarkStart w:id="93" w:name="Xb98514f58452218f398eb668ccc15726eec0921"/>
      <w:bookmarkStart w:id="94" w:name="_Toc217321237"/>
      <w:bookmarkEnd w:id="91"/>
      <w:bookmarkEnd w:id="87"/>
      <w:bookmarkEnd w:id="58"/>
      <w:r>
        <w:t>8</w:t>
      </w:r>
      <w:r>
        <w:tab/>
      </w:r>
      <w:r>
        <w:t>ლიტერატურა</w:t>
      </w:r>
      <w:bookmarkEnd w:id="94"/>
    </w:p>
    <w:p w14:paraId="0C2278FF" w14:textId="77777777" w:rsidR="00755EC2" w:rsidRDefault="00F52428">
      <w:bookmarkStart w:id="95" w:name="RFC2119"/>
      <w:bookmarkEnd w:id="95"/>
      <w:r>
        <w:t xml:space="preserve">[RFC2119] </w:t>
      </w:r>
      <w:r>
        <w:rPr>
          <w:b/>
          <w:bCs/>
        </w:rPr>
        <w:t>Bradner, S.</w:t>
      </w:r>
      <w:r>
        <w:t xml:space="preserve">, "Key words for use in RFCs to Indicate Requirement Levels", BCP 14, RFC 2119, DOI 10.17487/RFC2119, March 1997, </w:t>
      </w:r>
      <w:hyperlink r:id="rId10">
        <w:r>
          <w:rPr>
            <w:color w:val="0000FF"/>
            <w:u w:val="single"/>
          </w:rPr>
          <w:t>https://www.rfc-editor.org/info/rfc2119</w:t>
        </w:r>
      </w:hyperlink>
      <w:r>
        <w:t>.</w:t>
      </w:r>
    </w:p>
    <w:p w14:paraId="21889692" w14:textId="77777777" w:rsidR="00755EC2" w:rsidRDefault="00F52428">
      <w:bookmarkStart w:id="96" w:name="RFC9562"/>
      <w:bookmarkEnd w:id="96"/>
      <w:r>
        <w:t xml:space="preserve">[RFC9562] </w:t>
      </w:r>
      <w:r>
        <w:rPr>
          <w:b/>
          <w:bCs/>
        </w:rPr>
        <w:t>Davis, K., Peabody, B., and P. Leach</w:t>
      </w:r>
      <w:r>
        <w:t xml:space="preserve">, "Universally Unique IDentifiers (UUIDs)", RFC 9562, DOI 10.17487/RFC9562, May 2024, </w:t>
      </w:r>
      <w:hyperlink r:id="rId11">
        <w:r>
          <w:rPr>
            <w:color w:val="0000FF"/>
            <w:u w:val="single"/>
          </w:rPr>
          <w:t>https://www.rfc-editor.org/info/rfc9562</w:t>
        </w:r>
      </w:hyperlink>
      <w:r>
        <w:t>.</w:t>
      </w:r>
    </w:p>
    <w:p w14:paraId="100520E7" w14:textId="77777777" w:rsidR="00755EC2" w:rsidRDefault="00F52428">
      <w:bookmarkStart w:id="97" w:name="RFC7807"/>
      <w:bookmarkEnd w:id="97"/>
      <w:r>
        <w:t xml:space="preserve">[RFC7807] </w:t>
      </w:r>
      <w:r>
        <w:rPr>
          <w:b/>
          <w:bCs/>
        </w:rPr>
        <w:t>Nottingham, M. and E. Wilde</w:t>
      </w:r>
      <w:r>
        <w:t xml:space="preserve">, "Problem Details for HTTP APIs", RFC 7807, DOI 10.17487/RFC7807, March 2016, </w:t>
      </w:r>
      <w:hyperlink r:id="rId12">
        <w:r>
          <w:rPr>
            <w:color w:val="0000FF"/>
            <w:u w:val="single"/>
          </w:rPr>
          <w:t>https://www.rfc-editor.org/info/rfc7807</w:t>
        </w:r>
      </w:hyperlink>
      <w:r>
        <w:t>.</w:t>
      </w:r>
    </w:p>
    <w:p w14:paraId="2FCC0ACC" w14:textId="77777777" w:rsidR="00755EC2" w:rsidRDefault="00F52428">
      <w:bookmarkStart w:id="98" w:name="RFC7231"/>
      <w:bookmarkEnd w:id="98"/>
      <w:r>
        <w:t xml:space="preserve">[RFC7231] </w:t>
      </w:r>
      <w:r>
        <w:rPr>
          <w:b/>
          <w:bCs/>
        </w:rPr>
        <w:t>Fielding, R., Ed., and J. Reschke, Ed.,</w:t>
      </w:r>
      <w:r>
        <w:t xml:space="preserve"> "Hypertext Transfer Protocol (HTTP/1.1): Semantics and Content", RFC 7231, DOI 10.17487/RFC7231, June 2014, </w:t>
      </w:r>
      <w:hyperlink r:id="rId13">
        <w:r>
          <w:rPr>
            <w:color w:val="0000FF"/>
            <w:u w:val="single"/>
          </w:rPr>
          <w:t>https://www.rfc-editor.org/info/rfc7231</w:t>
        </w:r>
      </w:hyperlink>
      <w:r>
        <w:t>.</w:t>
      </w:r>
    </w:p>
    <w:p w14:paraId="41C6F586" w14:textId="77777777" w:rsidR="00755EC2" w:rsidRDefault="00F52428">
      <w:bookmarkStart w:id="99" w:name="RFC6960"/>
      <w:bookmarkEnd w:id="99"/>
      <w:r>
        <w:t xml:space="preserve">[RFC6960] </w:t>
      </w:r>
      <w:r>
        <w:rPr>
          <w:b/>
          <w:bCs/>
        </w:rPr>
        <w:t>Santesson, S., Myers, M., Ankney, R., Malpani, A., Galperin, S., and C. Adams</w:t>
      </w:r>
      <w:r>
        <w:t xml:space="preserve">, "X.509 Internet Public Key Infrastructure Online Certificate Status Protocol - OCSP", RFC 6960, DOI 10.17487/RFC6960, June 2013, </w:t>
      </w:r>
      <w:hyperlink r:id="rId14">
        <w:r>
          <w:rPr>
            <w:color w:val="0000FF"/>
            <w:u w:val="single"/>
          </w:rPr>
          <w:t>https://www.rfc-editor.org/info/rfc6960</w:t>
        </w:r>
      </w:hyperlink>
      <w:r>
        <w:t>.</w:t>
      </w:r>
    </w:p>
    <w:p w14:paraId="08C5DF1D" w14:textId="77777777" w:rsidR="00755EC2" w:rsidRDefault="00F52428">
      <w:bookmarkStart w:id="100" w:name="RFC5280"/>
      <w:bookmarkEnd w:id="100"/>
      <w:r>
        <w:t xml:space="preserve">[RFC5280] </w:t>
      </w:r>
      <w:r>
        <w:rPr>
          <w:b/>
          <w:bCs/>
        </w:rPr>
        <w:t>Cooper, D., Santesson, S., Farrell, S., Boeyen, S., Housley, R., and W. Polk</w:t>
      </w:r>
      <w:r>
        <w:t xml:space="preserve">, "Internet X.509 Public Key Infrastructure Certificate and Certificate Revocation List (CRL) Profile", RFC 5280, DOI 10.17487/RFC5280, May 2008, </w:t>
      </w:r>
      <w:hyperlink r:id="rId15">
        <w:r>
          <w:rPr>
            <w:color w:val="0000FF"/>
            <w:u w:val="single"/>
          </w:rPr>
          <w:t>https://www.rfc-editor.org/info/rfc5280</w:t>
        </w:r>
      </w:hyperlink>
      <w:r>
        <w:t>.</w:t>
      </w:r>
    </w:p>
    <w:p w14:paraId="2A0D0F50" w14:textId="77777777" w:rsidR="00755EC2" w:rsidRDefault="00F52428">
      <w:bookmarkStart w:id="101" w:name="RFC8414"/>
      <w:bookmarkEnd w:id="101"/>
      <w:r>
        <w:t xml:space="preserve">[RFC8414] </w:t>
      </w:r>
      <w:r>
        <w:rPr>
          <w:b/>
          <w:bCs/>
        </w:rPr>
        <w:t>Jones, M., Sakimura, N., and J. Bradley</w:t>
      </w:r>
      <w:r>
        <w:t xml:space="preserve">, "OAuth 2.0 Authorization Server Metadata", RFC 8414, DOI 10.17487/RFC8414, June 2018, </w:t>
      </w:r>
      <w:hyperlink r:id="rId16">
        <w:r>
          <w:rPr>
            <w:color w:val="0000FF"/>
            <w:u w:val="single"/>
          </w:rPr>
          <w:t>https://www.rfc-editor.org/info/rfc8414</w:t>
        </w:r>
      </w:hyperlink>
      <w:r>
        <w:t>.</w:t>
      </w:r>
    </w:p>
    <w:p w14:paraId="5211373E" w14:textId="77777777" w:rsidR="00755EC2" w:rsidRDefault="00F52428">
      <w:bookmarkStart w:id="102" w:name="RFC8705"/>
      <w:bookmarkEnd w:id="102"/>
      <w:r>
        <w:t xml:space="preserve">[RFC8705] </w:t>
      </w:r>
      <w:r>
        <w:rPr>
          <w:b/>
          <w:bCs/>
        </w:rPr>
        <w:t>Campbell, B., Bradley, J., Sakimura, N., and T. Lodderstedt</w:t>
      </w:r>
      <w:r>
        <w:t xml:space="preserve">, "OAuth 2.0 Mutual-TLS Client Authentication and Certificate-Bound Access Tokens", RFC 8705, DOI 10.17487/RFC8705, February 2020, </w:t>
      </w:r>
      <w:hyperlink r:id="rId17">
        <w:r>
          <w:rPr>
            <w:color w:val="0000FF"/>
            <w:u w:val="single"/>
          </w:rPr>
          <w:t>https://www.rfc-editor.org/info/rfc8705</w:t>
        </w:r>
      </w:hyperlink>
      <w:r>
        <w:t>.</w:t>
      </w:r>
    </w:p>
    <w:p w14:paraId="798134CA" w14:textId="77777777" w:rsidR="00755EC2" w:rsidRDefault="00F52428">
      <w:bookmarkStart w:id="103" w:name="RFC7591"/>
      <w:bookmarkEnd w:id="103"/>
      <w:r>
        <w:t xml:space="preserve">[RFC7591] </w:t>
      </w:r>
      <w:r>
        <w:rPr>
          <w:b/>
          <w:bCs/>
        </w:rPr>
        <w:t>Richer, J., Ed., Jones, M., Bradley, J., Machulak, M., and P. Hunt</w:t>
      </w:r>
      <w:r>
        <w:t xml:space="preserve">, "OAuth 2.0 Dynamic Client Registration Protocol", RFC 7591, DOI 10.17487/RFC7591, July 2015, </w:t>
      </w:r>
      <w:hyperlink r:id="rId18">
        <w:r>
          <w:rPr>
            <w:color w:val="0000FF"/>
            <w:u w:val="single"/>
          </w:rPr>
          <w:t>https://www.rfc-editor.org/info/rfc7591</w:t>
        </w:r>
      </w:hyperlink>
      <w:r>
        <w:t>.</w:t>
      </w:r>
    </w:p>
    <w:p w14:paraId="6CD31F78" w14:textId="77777777" w:rsidR="00755EC2" w:rsidRDefault="00F52428">
      <w:bookmarkStart w:id="104" w:name="RFC7592"/>
      <w:bookmarkEnd w:id="104"/>
      <w:r>
        <w:lastRenderedPageBreak/>
        <w:t xml:space="preserve">[RFC7592] </w:t>
      </w:r>
      <w:r>
        <w:rPr>
          <w:b/>
          <w:bCs/>
        </w:rPr>
        <w:t>Richer, J., Ed., Jones, M., Bradley, J., and M. Machulak</w:t>
      </w:r>
      <w:r>
        <w:t xml:space="preserve">, "OAuth 2.0 Dynamic Client Registration Management Protocol", RFC 7592, DOI 10.17487/RFC7592, July 2015, </w:t>
      </w:r>
      <w:hyperlink r:id="rId19">
        <w:r>
          <w:rPr>
            <w:color w:val="0000FF"/>
            <w:u w:val="single"/>
          </w:rPr>
          <w:t>https://www.rfc-editor.org/info/rfc7592</w:t>
        </w:r>
      </w:hyperlink>
      <w:r>
        <w:t>.</w:t>
      </w:r>
    </w:p>
    <w:p w14:paraId="7A6B229F" w14:textId="77777777" w:rsidR="00755EC2" w:rsidRDefault="00F52428">
      <w:bookmarkStart w:id="105" w:name="RFC6749"/>
      <w:bookmarkEnd w:id="105"/>
      <w:r>
        <w:t xml:space="preserve">[RFC6749] </w:t>
      </w:r>
      <w:r>
        <w:rPr>
          <w:b/>
          <w:bCs/>
        </w:rPr>
        <w:t>Hardt, D., Ed.</w:t>
      </w:r>
      <w:r>
        <w:t xml:space="preserve">, "The OAuth 2.0 Authorization Framework", RFC 6749, DOI 10.17487/RFC6749, October 2012, </w:t>
      </w:r>
      <w:hyperlink r:id="rId20">
        <w:r>
          <w:rPr>
            <w:color w:val="0000FF"/>
            <w:u w:val="single"/>
          </w:rPr>
          <w:t>https://www.rfc-editor.org/info/rfc6749</w:t>
        </w:r>
      </w:hyperlink>
      <w:r>
        <w:t>.</w:t>
      </w:r>
    </w:p>
    <w:p w14:paraId="7B1C1A7B" w14:textId="77777777" w:rsidR="00755EC2" w:rsidRDefault="00F52428">
      <w:bookmarkStart w:id="106" w:name="OpenID-DR"/>
      <w:bookmarkEnd w:id="106"/>
      <w:r>
        <w:t>[OpenID-DR] Sakimura, N., Bradley, J. and Jones, M. “OpenID Connect Dynamic Client Registration 1.0 incorporating errata set 2,” December 15, 2023</w:t>
      </w:r>
    </w:p>
    <w:p w14:paraId="0030D01B" w14:textId="77777777" w:rsidR="00755EC2" w:rsidRDefault="00F52428">
      <w:bookmarkStart w:id="107" w:name="oFA-DICT"/>
      <w:bookmarkEnd w:id="107"/>
      <w:r>
        <w:t xml:space="preserve">[oFA-DICT] </w:t>
      </w:r>
      <w:r>
        <w:rPr>
          <w:b/>
          <w:bCs/>
        </w:rPr>
        <w:t>Berlin Group.</w:t>
      </w:r>
      <w:r>
        <w:t xml:space="preserve"> openFinance API Framework, Data Dictionary. Version 2.3 31 October 2025.</w:t>
      </w:r>
    </w:p>
    <w:p w14:paraId="6BAC532E" w14:textId="77777777" w:rsidR="00755EC2" w:rsidRDefault="00F52428">
      <w:bookmarkStart w:id="108" w:name="ISO20022"/>
      <w:bookmarkEnd w:id="108"/>
      <w:r>
        <w:t xml:space="preserve">[ISO20022] </w:t>
      </w:r>
      <w:r>
        <w:rPr>
          <w:b/>
          <w:bCs/>
        </w:rPr>
        <w:t>ISO.</w:t>
      </w:r>
      <w:r>
        <w:t xml:space="preserve"> ISO 20022. ISO 20022.</w:t>
      </w:r>
    </w:p>
    <w:p w14:paraId="4CFFEE78" w14:textId="77777777" w:rsidR="00755EC2" w:rsidRDefault="00F52428">
      <w:bookmarkStart w:id="109" w:name="GBA-oFA-IG-AIS"/>
      <w:bookmarkEnd w:id="109"/>
      <w:r>
        <w:t xml:space="preserve">[GBA-oFA-IG-AIS]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მომსახურების</w:t>
      </w:r>
      <w:r>
        <w:t xml:space="preserve"> </w:t>
      </w:r>
      <w:r>
        <w:t>განხორციელების</w:t>
      </w:r>
      <w:r>
        <w:t xml:space="preserve"> </w:t>
      </w:r>
      <w:r>
        <w:t>სახელმძღვანელო</w:t>
      </w:r>
      <w:r>
        <w:t>.</w:t>
      </w:r>
    </w:p>
    <w:p w14:paraId="116C42E5" w14:textId="77777777" w:rsidR="00755EC2" w:rsidRDefault="00F52428">
      <w:bookmarkStart w:id="110" w:name="GBA-oFA-IG-CONS"/>
      <w:bookmarkEnd w:id="110"/>
      <w:r>
        <w:t xml:space="preserve">[GBA-oFA-IG-CONS]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.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თანხმობების</w:t>
      </w:r>
      <w:r>
        <w:t xml:space="preserve"> </w:t>
      </w:r>
      <w:r>
        <w:t>მართვის</w:t>
      </w:r>
      <w:r>
        <w:t xml:space="preserve"> </w:t>
      </w:r>
      <w:r>
        <w:t>სახელმძღვანელო</w:t>
      </w:r>
      <w:r>
        <w:t>.</w:t>
      </w:r>
    </w:p>
    <w:p w14:paraId="014F01BE" w14:textId="77777777" w:rsidR="00755EC2" w:rsidRDefault="00F52428">
      <w:bookmarkStart w:id="111" w:name="GBA-oFA-IG-PIS"/>
      <w:bookmarkEnd w:id="111"/>
      <w:r>
        <w:t xml:space="preserve">[GBA-oFA-IG-PIS]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.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განხორციელების</w:t>
      </w:r>
      <w:r>
        <w:t xml:space="preserve"> </w:t>
      </w:r>
      <w:r>
        <w:t>სახელმძღვანელო</w:t>
      </w:r>
      <w:r>
        <w:t>.</w:t>
      </w:r>
    </w:p>
    <w:p w14:paraId="4F02927D" w14:textId="77777777" w:rsidR="00755EC2" w:rsidRDefault="00F52428">
      <w:bookmarkStart w:id="112" w:name="GBA-oFA-IG-Push"/>
      <w:bookmarkEnd w:id="112"/>
      <w:r>
        <w:t xml:space="preserve">[GBA-oFA-IG-Push]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.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გადაწოდების</w:t>
      </w:r>
      <w:r>
        <w:t xml:space="preserve"> </w:t>
      </w:r>
      <w:r>
        <w:t>მომსახურება</w:t>
      </w:r>
      <w:r>
        <w:t>.</w:t>
      </w:r>
    </w:p>
    <w:p w14:paraId="30BAB5A8" w14:textId="77777777" w:rsidR="00755EC2" w:rsidRDefault="00F52428">
      <w:bookmarkStart w:id="113" w:name="GBA-oFA-IG-SCA"/>
      <w:bookmarkEnd w:id="113"/>
      <w:r>
        <w:t xml:space="preserve">[GBA-oFA-IG-SCA]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იდენტიფიკაციის</w:t>
      </w:r>
      <w:r>
        <w:t xml:space="preserve">, </w:t>
      </w:r>
      <w:r>
        <w:t>ავთენტიფიკაციისა</w:t>
      </w:r>
      <w:r>
        <w:t xml:space="preserve"> </w:t>
      </w:r>
      <w:r>
        <w:t>და</w:t>
      </w:r>
      <w:r>
        <w:t xml:space="preserve"> </w:t>
      </w:r>
      <w:r>
        <w:t>ავტორიზაციის</w:t>
      </w:r>
      <w:r>
        <w:t xml:space="preserve"> </w:t>
      </w:r>
      <w:r>
        <w:t>განხორციელების</w:t>
      </w:r>
      <w:r>
        <w:t xml:space="preserve"> </w:t>
      </w:r>
      <w:r>
        <w:t>სახელმძღვანელო</w:t>
      </w:r>
      <w:r>
        <w:t xml:space="preserve">. </w:t>
      </w:r>
      <w:r>
        <w:t>ვერსია</w:t>
      </w:r>
      <w:r>
        <w:t xml:space="preserve"> 0.8.</w:t>
      </w:r>
    </w:p>
    <w:p w14:paraId="05D7B0B9" w14:textId="77777777" w:rsidR="00755EC2" w:rsidRDefault="00F52428">
      <w:bookmarkStart w:id="114" w:name="oFA-IG-EAIS"/>
      <w:bookmarkEnd w:id="114"/>
      <w:r>
        <w:t xml:space="preserve">[oFA-IG-EAIS] </w:t>
      </w:r>
      <w:r>
        <w:rPr>
          <w:b/>
          <w:bCs/>
        </w:rPr>
        <w:t>The Berlin Group.</w:t>
      </w:r>
      <w:r>
        <w:t xml:space="preserve"> openFinance API Framework; Implementation Guidelines for Extended Services; Extended Account Information Services. Version 2.1 31 July 2024.</w:t>
      </w:r>
    </w:p>
    <w:p w14:paraId="3EA34FA5" w14:textId="77777777" w:rsidR="00755EC2" w:rsidRDefault="00F52428">
      <w:bookmarkStart w:id="115" w:name="oFA-IG-Push"/>
      <w:bookmarkEnd w:id="115"/>
      <w:r>
        <w:t xml:space="preserve">[oFA-IG-Push] </w:t>
      </w:r>
      <w:r>
        <w:rPr>
          <w:b/>
          <w:bCs/>
        </w:rPr>
        <w:t>The Berlin Group.</w:t>
      </w:r>
      <w:r>
        <w:t xml:space="preserve"> openFinance API Framework, Implementation Guidelines for Extended Services; Push Account Information Services. Version 2.1 31 July 2024.</w:t>
      </w:r>
    </w:p>
    <w:p w14:paraId="1A334DC0" w14:textId="77777777" w:rsidR="00755EC2" w:rsidRDefault="00F52428">
      <w:bookmarkStart w:id="116" w:name="oFA-IG-Com"/>
      <w:bookmarkEnd w:id="116"/>
      <w:r>
        <w:t xml:space="preserve">[oFA-IG-Com] </w:t>
      </w:r>
      <w:r>
        <w:rPr>
          <w:b/>
          <w:bCs/>
        </w:rPr>
        <w:t>The Berlin Group.</w:t>
      </w:r>
      <w:r>
        <w:t xml:space="preserve"> openFinance API Framework, XS2A API as PSD2 Interface Implementation Guidelines. Version 2.1 2024 </w:t>
      </w:r>
      <w:r>
        <w:t>წლის</w:t>
      </w:r>
      <w:r>
        <w:t xml:space="preserve"> 31 July.</w:t>
      </w:r>
    </w:p>
    <w:p w14:paraId="3D3A8C4D" w14:textId="77777777" w:rsidR="00755EC2" w:rsidRDefault="00F52428">
      <w:bookmarkStart w:id="117" w:name="oFA-PFSM"/>
      <w:bookmarkEnd w:id="117"/>
      <w:r>
        <w:t xml:space="preserve">[oFA-PFSM] </w:t>
      </w:r>
      <w:r>
        <w:rPr>
          <w:b/>
          <w:bCs/>
        </w:rPr>
        <w:t>The Berlin Group.</w:t>
      </w:r>
      <w:r>
        <w:t xml:space="preserve"> openFinance API Framework, Protocol Functions and Security Measures. Version 2.1 2024 </w:t>
      </w:r>
      <w:r>
        <w:t>წლის</w:t>
      </w:r>
      <w:r>
        <w:t xml:space="preserve"> 31 July.</w:t>
      </w:r>
    </w:p>
    <w:p w14:paraId="0A253FBE" w14:textId="77777777" w:rsidR="00755EC2" w:rsidRDefault="00F52428">
      <w:bookmarkStart w:id="118" w:name="oFA-IG-EPIS"/>
      <w:bookmarkEnd w:id="118"/>
      <w:r>
        <w:t xml:space="preserve">[oFA-IG-EPIS] </w:t>
      </w:r>
      <w:r>
        <w:rPr>
          <w:b/>
          <w:bCs/>
        </w:rPr>
        <w:t>The Berlin Group.</w:t>
      </w:r>
      <w:r>
        <w:t xml:space="preserve"> openFinance API Framework; Implementation Guidelines for Extended Services; Extended Payment Initiation Services. Version 2.1 31 July 2024.</w:t>
      </w:r>
    </w:p>
    <w:p w14:paraId="520B005D" w14:textId="77777777" w:rsidR="00755EC2" w:rsidRDefault="00F52428">
      <w:bookmarkStart w:id="119" w:name="ETSI_EN_319_412-1"/>
      <w:bookmarkEnd w:id="119"/>
      <w:r>
        <w:t xml:space="preserve">[ETSI EN 319 412-1] </w:t>
      </w:r>
      <w:r>
        <w:rPr>
          <w:b/>
          <w:bCs/>
        </w:rPr>
        <w:t>ETSI.</w:t>
      </w:r>
      <w:r>
        <w:t xml:space="preserve"> Electronic Signatures and Infrastructures (ESI); Certificate Profiles; Part 1: Certificate profile for certificates issued to natural persons. ETSI EN 319 412-1 V1.6.1 (2025-06).</w:t>
      </w:r>
    </w:p>
    <w:p w14:paraId="0B19CD4D" w14:textId="77777777" w:rsidR="00755EC2" w:rsidRDefault="00F52428">
      <w:bookmarkStart w:id="120" w:name="ETSI_TS_119_495"/>
      <w:bookmarkEnd w:id="120"/>
      <w:r>
        <w:t xml:space="preserve">[ETSI TS 119 495] </w:t>
      </w:r>
      <w:r>
        <w:rPr>
          <w:b/>
          <w:bCs/>
        </w:rPr>
        <w:t>ETSI.</w:t>
      </w:r>
      <w:r>
        <w:t xml:space="preserve"> Electronic Signatures and Trust Infrastructures (ESI); Sector Specific Requirements; Certificate Profiles and TSP Policy Requirements for Open Banking. ETSI TS 119 495 V1.7.1 (2024-07)</w:t>
      </w:r>
    </w:p>
    <w:p w14:paraId="77E5AA75" w14:textId="77777777" w:rsidR="00755EC2" w:rsidRDefault="00F52428">
      <w:bookmarkStart w:id="121" w:name="ETSI_EN_319_102-1"/>
      <w:bookmarkEnd w:id="121"/>
      <w:r>
        <w:lastRenderedPageBreak/>
        <w:t xml:space="preserve">[ETSI EN 319 102-1] </w:t>
      </w:r>
      <w:r>
        <w:rPr>
          <w:b/>
          <w:bCs/>
        </w:rPr>
        <w:t>ETSI</w:t>
      </w:r>
      <w:r>
        <w:t xml:space="preserve"> </w:t>
      </w:r>
      <w:r>
        <w:t>Electronic Signatures and Trust Infrastructures (ESI); Procedures for Creation and Validation of AdES Digital Signatures; Part 1: Creation and Validation</w:t>
      </w:r>
    </w:p>
    <w:bookmarkEnd w:id="93"/>
    <w:sectPr w:rsidR="00755EC2" w:rsidSect="00A32983">
      <w:headerReference w:type="default" r:id="rId21"/>
      <w:footerReference w:type="default" r:id="rId22"/>
      <w:pgSz w:w="12240" w:h="15840"/>
      <w:pgMar w:top="576" w:right="1440" w:bottom="1152" w:left="1440" w:header="568" w:footer="5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7DF81" w14:textId="77777777" w:rsidR="00F52428" w:rsidRDefault="00F52428">
      <w:pPr>
        <w:spacing w:after="0" w:line="240" w:lineRule="auto"/>
      </w:pPr>
      <w:r>
        <w:separator/>
      </w:r>
    </w:p>
  </w:endnote>
  <w:endnote w:type="continuationSeparator" w:id="0">
    <w:p w14:paraId="3E886B68" w14:textId="77777777" w:rsidR="00F52428" w:rsidRDefault="00F52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Noto Sans Georgian">
    <w:panose1 w:val="020B0502040504020204"/>
    <w:charset w:val="00"/>
    <w:family w:val="swiss"/>
    <w:pitch w:val="variable"/>
    <w:sig w:usb0="84000443" w:usb1="0000000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509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3CD2A6" w14:textId="77777777" w:rsidR="00DD46E7" w:rsidRDefault="00DD46E7" w:rsidP="00DD46E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</w:p>
    </w:sdtContent>
  </w:sdt>
  <w:p w14:paraId="5E6A1AEC" w14:textId="77777777" w:rsidR="00006516" w:rsidRDefault="00006516">
    <w:pPr>
      <w:pStyle w:val="Footer"/>
    </w:pPr>
    <w:r w:rsidRPr="00006516">
      <w:t>© 2025 Open Banking Project Georgia — All rights reserved —</w:t>
    </w:r>
    <w:r w:rsidR="00E23D96">
      <w:t xml:space="preserve"> </w:t>
    </w:r>
    <w:proofErr w:type="spellStart"/>
    <w:r w:rsidR="00E23D96">
      <w:rPr>
        <w:rFonts w:ascii="Sylfaen" w:hAnsi="Sylfaen"/>
      </w:rPr>
      <w:t>ვერსია</w:t>
    </w:r>
    <w:proofErr w:type="spellEnd"/>
    <w:r w:rsidR="00207F52">
      <w:rPr>
        <w:lang w:val="ka-GE"/>
      </w:rPr>
      <w:t xml:space="preserve"> </w:t>
    </w:r>
    <w:r w:rsidR="00684A37">
      <w:rPr>
        <w:lang w:val="ka-GE"/>
      </w:rPr>
      <w:fldChar w:fldCharType="begin"/>
    </w:r>
    <w:r w:rsidR="00684A37">
      <w:rPr>
        <w:lang w:val="ka-GE"/>
      </w:rPr>
      <w:instrText xml:space="preserve"> DOCPROPERTY  version  \* MERGEFORMAT </w:instrText>
    </w:r>
    <w:r w:rsidR="00F52428">
      <w:rPr>
        <w:lang w:val="ka-GE"/>
      </w:rPr>
      <w:fldChar w:fldCharType="separate"/>
    </w:r>
    <w:r w:rsidR="00F52428">
      <w:rPr>
        <w:lang w:val="ka-GE"/>
      </w:rPr>
      <w:t>1.1.3</w:t>
    </w:r>
    <w:r w:rsidR="00684A37">
      <w:rPr>
        <w:lang w:val="ka-GE"/>
      </w:rPr>
      <w:fldChar w:fldCharType="end"/>
    </w:r>
    <w:r w:rsidR="00835A54">
      <w:rPr>
        <w:lang w:val="ka-GE"/>
      </w:rPr>
      <w:t xml:space="preserve">, </w:t>
    </w:r>
    <w:r w:rsidR="00835A54">
      <w:rPr>
        <w:lang w:val="ka-GE"/>
      </w:rPr>
      <w:fldChar w:fldCharType="begin"/>
    </w:r>
    <w:r w:rsidR="00835A54">
      <w:rPr>
        <w:lang w:val="ka-GE"/>
      </w:rPr>
      <w:instrText xml:space="preserve"> DOCPROPERTY  date</w:instrText>
    </w:r>
    <w:r w:rsidR="00F1494D">
      <w:rPr>
        <w:lang w:val="ka-GE"/>
      </w:rPr>
      <w:instrText>1</w:instrText>
    </w:r>
    <w:r w:rsidR="00835A54">
      <w:rPr>
        <w:lang w:val="ka-GE"/>
      </w:rPr>
      <w:instrText xml:space="preserve">  \* MERGEFORMAT </w:instrText>
    </w:r>
    <w:r w:rsidR="00F52428">
      <w:rPr>
        <w:lang w:val="ka-GE"/>
      </w:rPr>
      <w:fldChar w:fldCharType="separate"/>
    </w:r>
    <w:r w:rsidR="00F52428">
      <w:rPr>
        <w:lang w:val="ka-GE"/>
      </w:rPr>
      <w:t>2025-12-22</w:t>
    </w:r>
    <w:r w:rsidR="00835A54">
      <w:rPr>
        <w:lang w:val="ka-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E85D1" w14:textId="77777777" w:rsidR="00F52428" w:rsidRDefault="00F52428">
      <w:pPr>
        <w:spacing w:after="0" w:line="240" w:lineRule="auto"/>
      </w:pPr>
      <w:r>
        <w:separator/>
      </w:r>
    </w:p>
  </w:footnote>
  <w:footnote w:type="continuationSeparator" w:id="0">
    <w:p w14:paraId="772CC053" w14:textId="77777777" w:rsidR="00F52428" w:rsidRDefault="00F52428">
      <w:pPr>
        <w:spacing w:after="0" w:line="240" w:lineRule="auto"/>
      </w:pPr>
      <w:r>
        <w:continuationSeparator/>
      </w:r>
    </w:p>
  </w:footnote>
  <w:footnote w:id="1">
    <w:p w14:paraId="5022792F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მიუხედავად</w:t>
      </w:r>
      <w:r>
        <w:t xml:space="preserve"> </w:t>
      </w:r>
      <w:r>
        <w:t>იმისა</w:t>
      </w:r>
      <w:r>
        <w:t xml:space="preserve">, </w:t>
      </w:r>
      <w:r>
        <w:t>რომ</w:t>
      </w:r>
      <w:r>
        <w:t xml:space="preserve"> </w:t>
      </w:r>
      <w:r>
        <w:t>ინდივიდუალური</w:t>
      </w:r>
      <w:r>
        <w:t xml:space="preserve"> </w:t>
      </w:r>
      <w:r>
        <w:t>მეწარმე</w:t>
      </w:r>
      <w:r>
        <w:t xml:space="preserve"> </w:t>
      </w:r>
      <w:r>
        <w:t>სამართლებრივად</w:t>
      </w:r>
      <w:r>
        <w:t xml:space="preserve"> </w:t>
      </w:r>
      <w:r>
        <w:t>ფიზიკური</w:t>
      </w:r>
      <w:r>
        <w:t xml:space="preserve"> </w:t>
      </w:r>
      <w:r>
        <w:t>პირია</w:t>
      </w:r>
      <w:r>
        <w:t xml:space="preserve">, </w:t>
      </w:r>
      <w:r>
        <w:t>შესაძლოა</w:t>
      </w:r>
      <w:r>
        <w:t xml:space="preserve"> </w:t>
      </w:r>
      <w:r>
        <w:t>მისთვისაც</w:t>
      </w:r>
      <w:r>
        <w:t xml:space="preserve"> </w:t>
      </w:r>
      <w:r>
        <w:t>საინტერესო</w:t>
      </w:r>
      <w:r>
        <w:t xml:space="preserve"> </w:t>
      </w:r>
      <w:r>
        <w:t>იყოს</w:t>
      </w:r>
      <w:r>
        <w:t xml:space="preserve"> </w:t>
      </w:r>
      <w:r>
        <w:t>ამ</w:t>
      </w:r>
      <w:r>
        <w:t xml:space="preserve"> </w:t>
      </w:r>
      <w:r>
        <w:t>სტანდარტით</w:t>
      </w:r>
      <w:r>
        <w:t xml:space="preserve"> </w:t>
      </w:r>
      <w:r>
        <w:t>განსაზღვრული</w:t>
      </w:r>
      <w:r>
        <w:t xml:space="preserve"> </w:t>
      </w:r>
      <w:r>
        <w:t>სერვისების</w:t>
      </w:r>
      <w:r>
        <w:t xml:space="preserve"> </w:t>
      </w:r>
      <w:r>
        <w:t>გამოყენება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, </w:t>
      </w:r>
      <w:r>
        <w:t>საბუღალტრო</w:t>
      </w:r>
      <w:r>
        <w:t xml:space="preserve"> </w:t>
      </w:r>
      <w:r>
        <w:t>პროგრამების</w:t>
      </w:r>
      <w:r>
        <w:t xml:space="preserve"> </w:t>
      </w:r>
      <w:r>
        <w:t>ჭრილში</w:t>
      </w:r>
      <w:r>
        <w:t xml:space="preserve">. </w:t>
      </w:r>
      <w:r>
        <w:t>ამდენად</w:t>
      </w:r>
      <w:r>
        <w:t xml:space="preserve">, </w:t>
      </w:r>
      <w:r>
        <w:t>ამსმპ</w:t>
      </w:r>
      <w:r>
        <w:t>-</w:t>
      </w:r>
      <w:r>
        <w:t>სათვის</w:t>
      </w:r>
      <w:r>
        <w:t xml:space="preserve"> </w:t>
      </w:r>
      <w:r>
        <w:t>შეიძლება</w:t>
      </w:r>
      <w:r>
        <w:t xml:space="preserve"> </w:t>
      </w:r>
      <w:r>
        <w:t>ეს</w:t>
      </w:r>
      <w:r>
        <w:t xml:space="preserve"> </w:t>
      </w:r>
      <w:r>
        <w:t>კომერციული</w:t>
      </w:r>
      <w:r>
        <w:t xml:space="preserve"> </w:t>
      </w:r>
      <w:r>
        <w:t>ინტერესის</w:t>
      </w:r>
      <w:r>
        <w:t xml:space="preserve"> </w:t>
      </w:r>
      <w:r>
        <w:t>საგანი</w:t>
      </w:r>
      <w:r>
        <w:t xml:space="preserve"> </w:t>
      </w:r>
      <w:r>
        <w:t>გახდეს</w:t>
      </w:r>
      <w:r>
        <w:t xml:space="preserve">. </w:t>
      </w:r>
      <w:r>
        <w:t>აღსანიშნავია</w:t>
      </w:r>
      <w:r>
        <w:t xml:space="preserve"> </w:t>
      </w:r>
      <w:r>
        <w:t>რომ</w:t>
      </w:r>
      <w:r>
        <w:t xml:space="preserve"> </w:t>
      </w:r>
      <w:r>
        <w:t>ეს</w:t>
      </w:r>
      <w:r>
        <w:t xml:space="preserve"> </w:t>
      </w:r>
      <w:r>
        <w:t>სტანდარტი</w:t>
      </w:r>
      <w:r>
        <w:t xml:space="preserve"> </w:t>
      </w:r>
      <w:r>
        <w:t>არ</w:t>
      </w:r>
      <w:r>
        <w:t xml:space="preserve"> </w:t>
      </w:r>
      <w:r>
        <w:t>ეფუძნება</w:t>
      </w:r>
      <w:r>
        <w:t xml:space="preserve"> "</w:t>
      </w:r>
      <w:r>
        <w:t>ძლიერი</w:t>
      </w:r>
      <w:r>
        <w:t xml:space="preserve"> </w:t>
      </w:r>
      <w:r>
        <w:t>ავთენტიფიკაციის</w:t>
      </w:r>
      <w:r>
        <w:t xml:space="preserve"> </w:t>
      </w:r>
      <w:r>
        <w:t>წესის</w:t>
      </w:r>
      <w:r>
        <w:t xml:space="preserve">" </w:t>
      </w:r>
      <w:r>
        <w:t>მე</w:t>
      </w:r>
      <w:r>
        <w:t xml:space="preserve">-19 </w:t>
      </w:r>
      <w:r>
        <w:t>მუხლით</w:t>
      </w:r>
      <w:r>
        <w:t xml:space="preserve"> </w:t>
      </w:r>
      <w:r>
        <w:t>განსაზღვრულ</w:t>
      </w:r>
      <w:r>
        <w:t xml:space="preserve"> </w:t>
      </w:r>
      <w:r>
        <w:t>გამონაკლისს</w:t>
      </w:r>
      <w:r>
        <w:t xml:space="preserve"> </w:t>
      </w:r>
      <w:r>
        <w:t>და</w:t>
      </w:r>
      <w:r>
        <w:t xml:space="preserve">, </w:t>
      </w:r>
      <w:r>
        <w:t>შესაბამისად</w:t>
      </w:r>
      <w:r>
        <w:t xml:space="preserve">, </w:t>
      </w:r>
      <w:r>
        <w:t>მისი</w:t>
      </w:r>
      <w:r>
        <w:t xml:space="preserve"> </w:t>
      </w:r>
      <w:r>
        <w:t>გამოყენება</w:t>
      </w:r>
      <w:r>
        <w:t xml:space="preserve"> </w:t>
      </w:r>
      <w:r>
        <w:t>თანაბრად</w:t>
      </w:r>
      <w:r>
        <w:t xml:space="preserve"> </w:t>
      </w:r>
      <w:r>
        <w:t>შეუძლიათ</w:t>
      </w:r>
      <w:r>
        <w:t xml:space="preserve"> </w:t>
      </w:r>
      <w:r>
        <w:t>არამარტო</w:t>
      </w:r>
      <w:r>
        <w:t xml:space="preserve"> </w:t>
      </w:r>
      <w:r>
        <w:t>იურიდიულ</w:t>
      </w:r>
      <w:r>
        <w:t xml:space="preserve"> </w:t>
      </w:r>
      <w:r>
        <w:t>პირებს</w:t>
      </w:r>
      <w:r>
        <w:t xml:space="preserve">, </w:t>
      </w:r>
      <w:r>
        <w:t>არამედ</w:t>
      </w:r>
      <w:r>
        <w:t xml:space="preserve"> </w:t>
      </w:r>
      <w:r>
        <w:t>ინდმეწარმეებს</w:t>
      </w:r>
      <w:r>
        <w:t xml:space="preserve"> </w:t>
      </w:r>
      <w:r>
        <w:t>და</w:t>
      </w:r>
      <w:r>
        <w:t xml:space="preserve">, </w:t>
      </w:r>
      <w:r>
        <w:t>პოტენციურად</w:t>
      </w:r>
      <w:r>
        <w:t xml:space="preserve">, </w:t>
      </w:r>
      <w:r>
        <w:t>ჩვეულებრივ</w:t>
      </w:r>
      <w:r>
        <w:t xml:space="preserve"> </w:t>
      </w:r>
      <w:r>
        <w:t>ფიზი</w:t>
      </w:r>
      <w:r>
        <w:t>კურ</w:t>
      </w:r>
      <w:r>
        <w:t xml:space="preserve"> </w:t>
      </w:r>
      <w:r>
        <w:t>პირებსაც</w:t>
      </w:r>
      <w:r>
        <w:t xml:space="preserve"> </w:t>
      </w:r>
      <w:r>
        <w:t>კი</w:t>
      </w:r>
    </w:p>
  </w:footnote>
  <w:footnote w:id="2">
    <w:p w14:paraId="558FDE09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არსებობს</w:t>
      </w:r>
      <w:r>
        <w:t xml:space="preserve"> </w:t>
      </w:r>
      <w:r>
        <w:t>მოლოდინი</w:t>
      </w:r>
      <w:r>
        <w:t xml:space="preserve"> </w:t>
      </w:r>
      <w:r>
        <w:t>რომ</w:t>
      </w:r>
      <w:r>
        <w:t xml:space="preserve"> OCSP </w:t>
      </w:r>
      <w:r>
        <w:t>პროტოკოლი</w:t>
      </w:r>
      <w:r>
        <w:t xml:space="preserve"> </w:t>
      </w:r>
      <w:r>
        <w:t>ვებსაიტების</w:t>
      </w:r>
      <w:r>
        <w:t xml:space="preserve"> </w:t>
      </w:r>
      <w:r>
        <w:t>სერტიფიკატების</w:t>
      </w:r>
      <w:r>
        <w:t xml:space="preserve"> </w:t>
      </w:r>
      <w:r>
        <w:t>შემთხვევაში</w:t>
      </w:r>
      <w:r>
        <w:t xml:space="preserve"> </w:t>
      </w:r>
      <w:r>
        <w:t>საერთოდ</w:t>
      </w:r>
      <w:r>
        <w:t xml:space="preserve"> </w:t>
      </w:r>
      <w:r>
        <w:t>გაუქმდება</w:t>
      </w:r>
      <w:r>
        <w:t xml:space="preserve">, </w:t>
      </w:r>
      <w:r>
        <w:t>ვინაიდან</w:t>
      </w:r>
      <w:r>
        <w:t xml:space="preserve"> </w:t>
      </w:r>
      <w:r>
        <w:t>პერსონალური</w:t>
      </w:r>
      <w:r>
        <w:t xml:space="preserve"> </w:t>
      </w:r>
      <w:r>
        <w:t>მონაცემების</w:t>
      </w:r>
      <w:r>
        <w:t xml:space="preserve"> </w:t>
      </w:r>
      <w:r>
        <w:t>გაჟონვის</w:t>
      </w:r>
      <w:r>
        <w:t xml:space="preserve"> </w:t>
      </w:r>
      <w:r>
        <w:t>რისკებს</w:t>
      </w:r>
      <w:r>
        <w:t xml:space="preserve"> </w:t>
      </w:r>
      <w:r>
        <w:t>აჩენს</w:t>
      </w:r>
    </w:p>
  </w:footnote>
  <w:footnote w:id="3">
    <w:p w14:paraId="0B45D092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ვსწავლობთ</w:t>
      </w:r>
      <w:r>
        <w:t xml:space="preserve"> FAPI 2.0 Secruty Profile-</w:t>
      </w:r>
      <w:r>
        <w:t>ს</w:t>
      </w:r>
      <w:r>
        <w:t xml:space="preserve"> </w:t>
      </w:r>
      <w:r>
        <w:t>მიმართ</w:t>
      </w:r>
      <w:r>
        <w:t xml:space="preserve"> </w:t>
      </w:r>
      <w:r>
        <w:t>თავსებადობის</w:t>
      </w:r>
      <w:r>
        <w:t xml:space="preserve"> </w:t>
      </w:r>
      <w:r>
        <w:t>აუცილებლობის</w:t>
      </w:r>
      <w:r>
        <w:t xml:space="preserve"> </w:t>
      </w:r>
      <w:r>
        <w:t>შესაძლებლობებს</w:t>
      </w:r>
      <w:r>
        <w:t xml:space="preserve"> </w:t>
      </w:r>
      <w:r>
        <w:t>და</w:t>
      </w:r>
      <w:r>
        <w:t xml:space="preserve"> </w:t>
      </w:r>
      <w:r>
        <w:t>შესაძლოა</w:t>
      </w:r>
      <w:r>
        <w:t xml:space="preserve"> </w:t>
      </w:r>
      <w:r>
        <w:t>შემდეგ</w:t>
      </w:r>
      <w:r>
        <w:t xml:space="preserve"> </w:t>
      </w:r>
      <w:r>
        <w:t>ვერსიებში</w:t>
      </w:r>
      <w:r>
        <w:t xml:space="preserve"> </w:t>
      </w:r>
      <w:r>
        <w:t>ჩაემატოს</w:t>
      </w:r>
      <w:r>
        <w:t xml:space="preserve"> </w:t>
      </w:r>
      <w:r>
        <w:t>სავალდებულო</w:t>
      </w:r>
      <w:r>
        <w:t xml:space="preserve"> </w:t>
      </w:r>
      <w:r>
        <w:t>მოთხოვნად</w:t>
      </w:r>
      <w:r>
        <w:t xml:space="preserve">. </w:t>
      </w:r>
      <w:r>
        <w:t>იხ</w:t>
      </w:r>
      <w:r>
        <w:t xml:space="preserve">. </w:t>
      </w:r>
      <w:r>
        <w:fldChar w:fldCharType="begin"/>
      </w:r>
      <w:r>
        <w:instrText>HYPERLINK "https://openid.net/specs/fapi-security-profile-2_0-final.html" \h</w:instrText>
      </w:r>
      <w:r>
        <w:fldChar w:fldCharType="separate"/>
      </w:r>
      <w:r>
        <w:rPr>
          <w:color w:val="0000FF"/>
          <w:u w:val="single"/>
        </w:rPr>
        <w:t>https://openid.net/specs/fapi-security-profile-2_0-final.html</w:t>
      </w:r>
      <w:r>
        <w:fldChar w:fldCharType="end"/>
      </w:r>
    </w:p>
  </w:footnote>
  <w:footnote w:id="4">
    <w:p w14:paraId="105F2797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ეს</w:t>
      </w:r>
      <w:r>
        <w:t xml:space="preserve"> </w:t>
      </w:r>
      <w:r>
        <w:t>მოთხოვნა</w:t>
      </w:r>
      <w:r>
        <w:t xml:space="preserve"> </w:t>
      </w:r>
      <w:r>
        <w:t>მცირედით</w:t>
      </w:r>
      <w:r>
        <w:t xml:space="preserve"> </w:t>
      </w:r>
      <w:r>
        <w:t>შეიცვალა</w:t>
      </w:r>
      <w:r>
        <w:t xml:space="preserve"> </w:t>
      </w:r>
      <w:r>
        <w:fldChar w:fldCharType="begin"/>
      </w:r>
      <w:r>
        <w:instrText>HYPERLINK \l "GBA-oFA-IG-SCA" \h</w:instrText>
      </w:r>
      <w:r>
        <w:fldChar w:fldCharType="separate"/>
      </w:r>
      <w:r>
        <w:rPr>
          <w:color w:val="0000FF"/>
          <w:u w:val="single"/>
        </w:rPr>
        <w:t>[GBA-oFA-IG-SCA]</w:t>
      </w:r>
      <w:r>
        <w:fldChar w:fldCharType="end"/>
      </w:r>
      <w:r>
        <w:t>-</w:t>
      </w:r>
      <w:r>
        <w:t>ის</w:t>
      </w:r>
      <w:r>
        <w:t xml:space="preserve"> 0.8.RC1 </w:t>
      </w:r>
      <w:r>
        <w:t>მოთხოვნასთან</w:t>
      </w:r>
      <w:r>
        <w:t xml:space="preserve"> </w:t>
      </w:r>
      <w:r>
        <w:t>შედარებით</w:t>
      </w:r>
      <w:r>
        <w:t xml:space="preserve"> </w:t>
      </w:r>
      <w:r>
        <w:t>და</w:t>
      </w:r>
      <w:r>
        <w:t xml:space="preserve"> </w:t>
      </w:r>
      <w:r>
        <w:t>გთხოვთ</w:t>
      </w:r>
      <w:r>
        <w:t xml:space="preserve"> </w:t>
      </w:r>
      <w:r>
        <w:t>გაითვალისწინოთ</w:t>
      </w:r>
    </w:p>
  </w:footnote>
  <w:footnote w:id="5">
    <w:p w14:paraId="2D7E8853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ეს</w:t>
      </w:r>
      <w:r>
        <w:t xml:space="preserve"> </w:t>
      </w:r>
      <w:r>
        <w:t>ატრიბუტი</w:t>
      </w:r>
      <w:r>
        <w:t xml:space="preserve"> </w:t>
      </w:r>
      <w:r>
        <w:t>სათანადოდ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აღწერილი</w:t>
      </w:r>
      <w:r>
        <w:t xml:space="preserve"> </w:t>
      </w:r>
      <w:r>
        <w:fldChar w:fldCharType="begin"/>
      </w:r>
      <w:r>
        <w:instrText>HYPERLINK \l "oFA-PFSM" \h</w:instrText>
      </w:r>
      <w:r>
        <w:fldChar w:fldCharType="separate"/>
      </w:r>
      <w:r>
        <w:rPr>
          <w:color w:val="0000FF"/>
          <w:u w:val="single"/>
        </w:rPr>
        <w:t>[oFA-PFSM]</w:t>
      </w:r>
      <w:r>
        <w:fldChar w:fldCharType="end"/>
      </w:r>
      <w:r>
        <w:t>-</w:t>
      </w:r>
      <w:r>
        <w:t>ში</w:t>
      </w:r>
      <w:r>
        <w:t xml:space="preserve">, </w:t>
      </w:r>
      <w:r>
        <w:t>ამიტომ</w:t>
      </w:r>
      <w:r>
        <w:t xml:space="preserve"> </w:t>
      </w:r>
      <w:r>
        <w:t>ჩავამატებთ</w:t>
      </w:r>
      <w:r>
        <w:t xml:space="preserve"> </w:t>
      </w:r>
      <w:hyperlink w:anchor="GBA-oFA-IG-SCA">
        <w:r>
          <w:rPr>
            <w:color w:val="0000FF"/>
            <w:u w:val="single"/>
          </w:rPr>
          <w:t>[GBA-oFA-IG-SCA]</w:t>
        </w:r>
      </w:hyperlink>
      <w:r>
        <w:t>-</w:t>
      </w:r>
      <w:r>
        <w:t>ში</w:t>
      </w:r>
      <w:r>
        <w:t xml:space="preserve">. V2 </w:t>
      </w:r>
      <w:r>
        <w:t>სტანდარტში</w:t>
      </w:r>
      <w:r>
        <w:t xml:space="preserve"> TPP-Redirect-Preferred</w:t>
      </w:r>
      <w:r>
        <w:t>და</w:t>
      </w:r>
      <w:r>
        <w:t xml:space="preserve"> TPP-Decoupled-Preferred </w:t>
      </w:r>
      <w:r>
        <w:t>ნაცვლად</w:t>
      </w:r>
      <w:r>
        <w:t xml:space="preserve"> </w:t>
      </w:r>
      <w:r>
        <w:t>ეს</w:t>
      </w:r>
      <w:r>
        <w:t xml:space="preserve"> </w:t>
      </w:r>
      <w:r>
        <w:t>თავსართი</w:t>
      </w:r>
      <w:r>
        <w:t xml:space="preserve"> </w:t>
      </w:r>
      <w:r>
        <w:t>გამოიყენება</w:t>
      </w:r>
      <w:r>
        <w:t xml:space="preserve"> </w:t>
      </w:r>
      <w:r>
        <w:t>და</w:t>
      </w:r>
      <w:r>
        <w:t xml:space="preserve"> </w:t>
      </w:r>
      <w:r>
        <w:t>აღიწერება</w:t>
      </w:r>
      <w:r>
        <w:t xml:space="preserve"> </w:t>
      </w:r>
      <w:r>
        <w:t>შემდეგნაირად</w:t>
      </w:r>
      <w:r>
        <w:t>: A comma separated list of attributes, where the first entry will have a higher priority than the next or to every SCA Approach which is not indicated at all, e.g. "decoupled, redirect, embedded" or "decoupled". This attribute may be ignored by the ASPSP.</w:t>
      </w:r>
    </w:p>
  </w:footnote>
  <w:footnote w:id="6">
    <w:p w14:paraId="6A40A208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არსებული</w:t>
      </w:r>
      <w:r>
        <w:t xml:space="preserve"> 0.8.RC1 </w:t>
      </w:r>
      <w:r>
        <w:t>ვერსია</w:t>
      </w:r>
      <w:r>
        <w:t xml:space="preserve"> </w:t>
      </w:r>
      <w:r>
        <w:t>მოძველებულია</w:t>
      </w:r>
      <w:r>
        <w:t xml:space="preserve">. </w:t>
      </w:r>
      <w:r>
        <w:t>გარკვეული</w:t>
      </w:r>
      <w:r>
        <w:t xml:space="preserve"> </w:t>
      </w:r>
      <w:r>
        <w:t>საკითხები</w:t>
      </w:r>
      <w:r>
        <w:t xml:space="preserve"> </w:t>
      </w:r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ვერსიაში</w:t>
      </w:r>
      <w:r>
        <w:t xml:space="preserve"> </w:t>
      </w:r>
      <w:r>
        <w:t>უკვე</w:t>
      </w:r>
      <w:r>
        <w:t xml:space="preserve"> </w:t>
      </w:r>
      <w:r>
        <w:t>გადმოვიტანეთ</w:t>
      </w:r>
      <w:r>
        <w:t xml:space="preserve">, </w:t>
      </w:r>
      <w:r>
        <w:t>დანარჩენებს</w:t>
      </w:r>
      <w:r>
        <w:t xml:space="preserve"> </w:t>
      </w:r>
      <w:r>
        <w:t>თავდაპირველად</w:t>
      </w:r>
      <w:r>
        <w:t xml:space="preserve"> </w:t>
      </w:r>
      <w:r>
        <w:t>ცალკე</w:t>
      </w:r>
      <w:r>
        <w:t xml:space="preserve"> </w:t>
      </w:r>
      <w:r>
        <w:t>დოკუმენტის</w:t>
      </w:r>
      <w:r>
        <w:t xml:space="preserve"> </w:t>
      </w:r>
      <w:r>
        <w:t>სახით</w:t>
      </w:r>
      <w:r>
        <w:t xml:space="preserve"> </w:t>
      </w:r>
      <w:r>
        <w:t>შევათანხმებთ</w:t>
      </w:r>
      <w:r>
        <w:t xml:space="preserve"> </w:t>
      </w:r>
      <w:r>
        <w:t>და</w:t>
      </w:r>
      <w:r>
        <w:t xml:space="preserve"> </w:t>
      </w:r>
      <w:r>
        <w:t>შემდეგ</w:t>
      </w:r>
      <w:r>
        <w:t xml:space="preserve"> </w:t>
      </w:r>
      <w:r>
        <w:t>დავაინტეგრირებთ</w:t>
      </w:r>
      <w:r>
        <w:t xml:space="preserve"> </w:t>
      </w:r>
      <w:r>
        <w:t>ამ</w:t>
      </w:r>
      <w:r>
        <w:t xml:space="preserve"> </w:t>
      </w:r>
      <w:r>
        <w:t>დოკუმენტში</w:t>
      </w:r>
    </w:p>
  </w:footnote>
  <w:footnote w:id="7">
    <w:p w14:paraId="4C94EA7E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fldChar w:fldCharType="begin"/>
      </w:r>
      <w:r>
        <w:instrText>HYPERLINK "https://developer.apple.com/ios/universal-links/" \h</w:instrText>
      </w:r>
      <w:r>
        <w:fldChar w:fldCharType="separate"/>
      </w:r>
      <w:r>
        <w:rPr>
          <w:color w:val="0000FF"/>
          <w:u w:val="single"/>
        </w:rPr>
        <w:t>https://developer.apple.com/ios/universal-links/</w:t>
      </w:r>
      <w:r>
        <w:fldChar w:fldCharType="end"/>
      </w:r>
    </w:p>
  </w:footnote>
  <w:footnote w:id="8">
    <w:p w14:paraId="07F4B899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fldChar w:fldCharType="begin"/>
      </w:r>
      <w:r>
        <w:instrText>HYPERLINK "https://developer.android.com/training/app-links" \h</w:instrText>
      </w:r>
      <w:r>
        <w:fldChar w:fldCharType="separate"/>
      </w:r>
      <w:r>
        <w:rPr>
          <w:color w:val="0000FF"/>
          <w:u w:val="single"/>
        </w:rPr>
        <w:t>https://developer.android.com/training/app-links</w:t>
      </w:r>
      <w:r>
        <w:fldChar w:fldCharType="end"/>
      </w:r>
    </w:p>
  </w:footnote>
  <w:footnote w:id="9">
    <w:p w14:paraId="525A6A5F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ბოლო</w:t>
      </w:r>
      <w:r>
        <w:t xml:space="preserve"> </w:t>
      </w:r>
      <w:r>
        <w:t>სტატუსის</w:t>
      </w:r>
      <w:r>
        <w:t xml:space="preserve"> </w:t>
      </w:r>
      <w:r>
        <w:t>საკითხი</w:t>
      </w:r>
      <w:r>
        <w:t xml:space="preserve"> </w:t>
      </w:r>
      <w:r>
        <w:t>შეიძლება</w:t>
      </w:r>
      <w:r>
        <w:t xml:space="preserve"> </w:t>
      </w:r>
      <w:r>
        <w:t>დაზუსტდეს</w:t>
      </w:r>
      <w:r>
        <w:t xml:space="preserve"> </w:t>
      </w:r>
      <w:r>
        <w:t>სერვისების</w:t>
      </w:r>
      <w:r>
        <w:t xml:space="preserve"> </w:t>
      </w:r>
      <w:r>
        <w:t>შემუშავების</w:t>
      </w:r>
      <w:r>
        <w:t xml:space="preserve"> </w:t>
      </w:r>
      <w:r>
        <w:t>ეტაპზე</w:t>
      </w:r>
      <w:r>
        <w:t xml:space="preserve"> </w:t>
      </w:r>
      <w:r>
        <w:t>და</w:t>
      </w:r>
      <w:r>
        <w:t xml:space="preserve"> </w:t>
      </w:r>
      <w:r>
        <w:t>ეს</w:t>
      </w:r>
      <w:r>
        <w:t xml:space="preserve"> </w:t>
      </w:r>
      <w:r>
        <w:t>განმარტება</w:t>
      </w:r>
      <w:r>
        <w:t xml:space="preserve"> </w:t>
      </w:r>
      <w:r>
        <w:t>მცირედით</w:t>
      </w:r>
      <w:r>
        <w:t xml:space="preserve"> </w:t>
      </w:r>
      <w:r>
        <w:t>შეიცვალოს</w:t>
      </w:r>
      <w:r>
        <w:t xml:space="preserve">, </w:t>
      </w:r>
      <w:r>
        <w:t>მეტი</w:t>
      </w:r>
      <w:r>
        <w:t xml:space="preserve"> </w:t>
      </w:r>
      <w:r>
        <w:t>სიცხადისათვის</w:t>
      </w:r>
      <w:r>
        <w:t xml:space="preserve">, </w:t>
      </w:r>
      <w:r>
        <w:t>თუმცა</w:t>
      </w:r>
      <w:r>
        <w:t xml:space="preserve"> "</w:t>
      </w:r>
      <w:r>
        <w:t>საბოლოო</w:t>
      </w:r>
      <w:r>
        <w:t xml:space="preserve"> </w:t>
      </w:r>
      <w:r>
        <w:t>სტატუსის</w:t>
      </w:r>
      <w:r>
        <w:t xml:space="preserve">" </w:t>
      </w:r>
      <w:r>
        <w:t>ზოგადი</w:t>
      </w:r>
      <w:r>
        <w:t xml:space="preserve"> </w:t>
      </w:r>
      <w:r>
        <w:t>აზრი</w:t>
      </w:r>
      <w:r>
        <w:t xml:space="preserve"> </w:t>
      </w:r>
      <w:r>
        <w:t>იგივე</w:t>
      </w:r>
      <w:r>
        <w:t xml:space="preserve"> </w:t>
      </w:r>
      <w:r>
        <w:t>დარჩება</w:t>
      </w:r>
    </w:p>
  </w:footnote>
  <w:footnote w:id="10">
    <w:p w14:paraId="71AF9F77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არაცხადად</w:t>
      </w:r>
      <w:r>
        <w:t xml:space="preserve"> </w:t>
      </w:r>
      <w:r>
        <w:t>შექმნილი</w:t>
      </w:r>
      <w:r>
        <w:t xml:space="preserve"> </w:t>
      </w:r>
      <w:r>
        <w:t>იდენტიფიკატორების</w:t>
      </w:r>
      <w:r>
        <w:t xml:space="preserve"> </w:t>
      </w:r>
      <w:r>
        <w:t>დაფიქსირება</w:t>
      </w:r>
      <w:r>
        <w:t xml:space="preserve"> </w:t>
      </w:r>
      <w:r>
        <w:t>მნიშვნელოვანია</w:t>
      </w:r>
      <w:r>
        <w:t xml:space="preserve"> API-</w:t>
      </w:r>
      <w:r>
        <w:t>ს</w:t>
      </w:r>
      <w:r>
        <w:t xml:space="preserve"> </w:t>
      </w:r>
      <w:r>
        <w:t>შემდგომი</w:t>
      </w:r>
      <w:r>
        <w:t xml:space="preserve"> </w:t>
      </w:r>
      <w:r>
        <w:t>ერთგვაროვნებისათვისაც</w:t>
      </w:r>
      <w:r>
        <w:t xml:space="preserve">, </w:t>
      </w:r>
      <w:r>
        <w:t>სხვა</w:t>
      </w:r>
      <w:r>
        <w:t xml:space="preserve"> </w:t>
      </w:r>
      <w:r>
        <w:t>სერვისებში</w:t>
      </w:r>
    </w:p>
  </w:footnote>
  <w:footnote w:id="11">
    <w:p w14:paraId="79859A14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ვერსიის</w:t>
      </w:r>
      <w:r>
        <w:t xml:space="preserve"> </w:t>
      </w:r>
      <w:r>
        <w:t>მდგომარეობით</w:t>
      </w:r>
      <w:r>
        <w:t xml:space="preserve">, </w:t>
      </w:r>
      <w:r>
        <w:t>გადახდის</w:t>
      </w:r>
      <w:r>
        <w:t xml:space="preserve"> </w:t>
      </w:r>
      <w:r>
        <w:t>გაუქმების</w:t>
      </w:r>
      <w:r>
        <w:t xml:space="preserve"> </w:t>
      </w:r>
      <w:r>
        <w:t>ავტორიზაცია</w:t>
      </w:r>
      <w:r>
        <w:t xml:space="preserve"> </w:t>
      </w:r>
      <w:r>
        <w:t>საქართველოს</w:t>
      </w:r>
      <w:r>
        <w:t xml:space="preserve"> </w:t>
      </w:r>
      <w:r>
        <w:t>პირობებში</w:t>
      </w:r>
      <w:r>
        <w:t xml:space="preserve"> </w:t>
      </w:r>
      <w:r>
        <w:t>არ</w:t>
      </w:r>
      <w:r>
        <w:t xml:space="preserve"> </w:t>
      </w:r>
      <w:r>
        <w:t>გამოიყენება</w:t>
      </w:r>
      <w:r>
        <w:t xml:space="preserve">, </w:t>
      </w:r>
      <w:r>
        <w:t>თუმცა</w:t>
      </w:r>
      <w:r>
        <w:t xml:space="preserve"> </w:t>
      </w:r>
      <w:r>
        <w:t>სტანდატით</w:t>
      </w:r>
      <w:r>
        <w:t xml:space="preserve"> </w:t>
      </w:r>
      <w:r>
        <w:t>იგი</w:t>
      </w:r>
      <w:r>
        <w:t xml:space="preserve"> </w:t>
      </w:r>
      <w:r>
        <w:t>მხარდაჭერილია</w:t>
      </w:r>
    </w:p>
  </w:footnote>
  <w:footnote w:id="12">
    <w:p w14:paraId="1574E93B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ეს</w:t>
      </w:r>
      <w:r>
        <w:t xml:space="preserve"> </w:t>
      </w:r>
      <w:r>
        <w:t>ველი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fldChar w:fldCharType="begin"/>
      </w:r>
      <w:r>
        <w:instrText>HYPERLINK \l "oFA-PFSM" \h</w:instrText>
      </w:r>
      <w:r>
        <w:fldChar w:fldCharType="separate"/>
      </w:r>
      <w:r>
        <w:rPr>
          <w:color w:val="0000FF"/>
          <w:u w:val="single"/>
        </w:rPr>
        <w:t>[oFA-PFSM]</w:t>
      </w:r>
      <w:r>
        <w:fldChar w:fldCharType="end"/>
      </w:r>
      <w:r>
        <w:t>-</w:t>
      </w:r>
      <w:r>
        <w:t>ის</w:t>
      </w:r>
      <w:r>
        <w:t xml:space="preserve"> 12.6 </w:t>
      </w:r>
      <w:r>
        <w:t>თავში</w:t>
      </w:r>
      <w:r>
        <w:t xml:space="preserve"> </w:t>
      </w:r>
      <w:r>
        <w:t>განსაზღვრული</w:t>
      </w:r>
      <w:r>
        <w:t xml:space="preserve"> </w:t>
      </w:r>
      <w:r>
        <w:t>და</w:t>
      </w:r>
      <w:r>
        <w:t xml:space="preserve"> </w:t>
      </w:r>
      <w:r>
        <w:t>ბერლინის</w:t>
      </w:r>
      <w:r>
        <w:t xml:space="preserve"> </w:t>
      </w:r>
      <w:r>
        <w:t>ჯგუფს</w:t>
      </w:r>
      <w:r>
        <w:t xml:space="preserve"> </w:t>
      </w:r>
      <w:r>
        <w:t>ცვლილებას</w:t>
      </w:r>
      <w:r>
        <w:t xml:space="preserve"> </w:t>
      </w:r>
      <w:r>
        <w:t>გავუგზავნით</w:t>
      </w:r>
    </w:p>
  </w:footnote>
  <w:footnote w:id="13">
    <w:p w14:paraId="41242891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fldChar w:fldCharType="begin"/>
      </w:r>
      <w:r>
        <w:instrText>HYPERLINK \l "oFA-PFSM" \h</w:instrText>
      </w:r>
      <w:r>
        <w:fldChar w:fldCharType="separate"/>
      </w:r>
      <w:r>
        <w:rPr>
          <w:color w:val="0000FF"/>
          <w:u w:val="single"/>
        </w:rPr>
        <w:t>[oFA-PFSM]</w:t>
      </w:r>
      <w:r>
        <w:fldChar w:fldCharType="end"/>
      </w:r>
      <w:r>
        <w:t xml:space="preserve"> </w:t>
      </w:r>
      <w:r>
        <w:t>ამბობს</w:t>
      </w:r>
      <w:r>
        <w:t xml:space="preserve"> </w:t>
      </w:r>
      <w:r>
        <w:t>რომ</w:t>
      </w:r>
      <w:r>
        <w:t xml:space="preserve"> </w:t>
      </w:r>
      <w:r>
        <w:t>გამეორება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მოხდეს</w:t>
      </w:r>
      <w:r>
        <w:t xml:space="preserve"> </w:t>
      </w:r>
      <w:r>
        <w:t>და</w:t>
      </w:r>
      <w:r>
        <w:t xml:space="preserve"> </w:t>
      </w:r>
      <w:r>
        <w:t>ამასთან</w:t>
      </w:r>
      <w:r>
        <w:t xml:space="preserve"> </w:t>
      </w:r>
      <w:r>
        <w:t>დაკავშირებით</w:t>
      </w:r>
      <w:r>
        <w:t xml:space="preserve"> </w:t>
      </w:r>
      <w:r>
        <w:t>ვგეგმავთ</w:t>
      </w:r>
      <w:r>
        <w:t xml:space="preserve"> </w:t>
      </w:r>
      <w:r>
        <w:t>გავუგზავნოთ</w:t>
      </w:r>
      <w:r>
        <w:t xml:space="preserve"> </w:t>
      </w:r>
      <w:r>
        <w:t>ცვლილების</w:t>
      </w:r>
      <w:r>
        <w:t xml:space="preserve"> </w:t>
      </w:r>
      <w:r>
        <w:t>მოთხოვნა</w:t>
      </w:r>
      <w:r>
        <w:t xml:space="preserve"> </w:t>
      </w:r>
      <w:r>
        <w:t>ბერლინის</w:t>
      </w:r>
      <w:r>
        <w:t xml:space="preserve"> </w:t>
      </w:r>
      <w:r>
        <w:t>ჯგუფს</w:t>
      </w:r>
    </w:p>
  </w:footnote>
  <w:footnote w:id="14">
    <w:p w14:paraId="23351BFE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ამ</w:t>
      </w:r>
      <w:r>
        <w:t xml:space="preserve"> </w:t>
      </w:r>
      <w:r>
        <w:t>კოდების</w:t>
      </w:r>
      <w:r>
        <w:t xml:space="preserve"> </w:t>
      </w:r>
      <w:r>
        <w:t>სია</w:t>
      </w:r>
      <w:r>
        <w:t xml:space="preserve"> </w:t>
      </w:r>
      <w:r>
        <w:t>შესაძლოა</w:t>
      </w:r>
      <w:r>
        <w:t xml:space="preserve"> </w:t>
      </w:r>
      <w:r>
        <w:t>გადაიხედოს</w:t>
      </w:r>
      <w:r>
        <w:t xml:space="preserve">. </w:t>
      </w:r>
      <w:r>
        <w:t>ვგეგმავთ</w:t>
      </w:r>
      <w:r>
        <w:t xml:space="preserve"> </w:t>
      </w:r>
      <w:r>
        <w:t>რომ</w:t>
      </w:r>
      <w:r>
        <w:t xml:space="preserve"> </w:t>
      </w:r>
      <w:r>
        <w:t>ბერლინის</w:t>
      </w:r>
      <w:r>
        <w:t xml:space="preserve"> </w:t>
      </w:r>
      <w:r>
        <w:t>ჯგუფს</w:t>
      </w:r>
      <w:r>
        <w:t xml:space="preserve"> </w:t>
      </w:r>
      <w:r>
        <w:t>შევთავაზოთ</w:t>
      </w:r>
      <w:r>
        <w:t xml:space="preserve"> </w:t>
      </w:r>
      <w:r>
        <w:t>მათი</w:t>
      </w:r>
      <w:r>
        <w:t xml:space="preserve"> </w:t>
      </w:r>
      <w:r>
        <w:t>სტანდარტიზება</w:t>
      </w:r>
    </w:p>
  </w:footnote>
  <w:footnote w:id="15">
    <w:p w14:paraId="477FA688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ახლა</w:t>
      </w:r>
      <w:r>
        <w:t xml:space="preserve"> HTTPS-</w:t>
      </w:r>
      <w:r>
        <w:t>ისგან</w:t>
      </w:r>
      <w:r>
        <w:t xml:space="preserve"> </w:t>
      </w:r>
      <w:r>
        <w:t>განსხვავებული</w:t>
      </w:r>
      <w:r>
        <w:t xml:space="preserve"> </w:t>
      </w:r>
      <w:r>
        <w:t>პროტოკოლები</w:t>
      </w:r>
      <w:r>
        <w:t xml:space="preserve"> </w:t>
      </w:r>
      <w:r>
        <w:t>მხარდაჭერილი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ბერლინის</w:t>
      </w:r>
      <w:r>
        <w:t xml:space="preserve"> </w:t>
      </w:r>
      <w:r>
        <w:t>ჯგუფის</w:t>
      </w:r>
      <w:r>
        <w:t xml:space="preserve"> </w:t>
      </w:r>
      <w:r>
        <w:t>სტანდარტებით</w:t>
      </w:r>
      <w:r>
        <w:t xml:space="preserve">. </w:t>
      </w:r>
      <w:r>
        <w:t>ვფიქრობთ</w:t>
      </w:r>
      <w:r>
        <w:t xml:space="preserve">, </w:t>
      </w:r>
      <w:r>
        <w:t>შესაბამისი</w:t>
      </w:r>
      <w:r>
        <w:t xml:space="preserve"> </w:t>
      </w:r>
      <w:r>
        <w:t>ცვლილების</w:t>
      </w:r>
      <w:r>
        <w:t xml:space="preserve"> </w:t>
      </w:r>
      <w:r>
        <w:t>მოთხოვნა</w:t>
      </w:r>
      <w:r>
        <w:t xml:space="preserve"> </w:t>
      </w:r>
      <w:r>
        <w:t>გავგზავნოთ</w:t>
      </w:r>
      <w:r>
        <w:t xml:space="preserve"> </w:t>
      </w:r>
      <w:r>
        <w:t>ბერლინის</w:t>
      </w:r>
      <w:r>
        <w:t xml:space="preserve"> </w:t>
      </w:r>
      <w:r>
        <w:t>ჯგუფში</w:t>
      </w:r>
      <w:r>
        <w:t xml:space="preserve">, </w:t>
      </w:r>
      <w:r>
        <w:t>თუ</w:t>
      </w:r>
      <w:r>
        <w:t xml:space="preserve"> </w:t>
      </w:r>
      <w:r>
        <w:t>იარსებებს</w:t>
      </w:r>
      <w:r>
        <w:t xml:space="preserve"> </w:t>
      </w:r>
      <w:r>
        <w:t>დაინტერესება</w:t>
      </w:r>
      <w:r>
        <w:t xml:space="preserve"> </w:t>
      </w:r>
      <w:r>
        <w:t>ბანკების</w:t>
      </w:r>
      <w:r>
        <w:t xml:space="preserve"> </w:t>
      </w:r>
      <w:r>
        <w:t>მხრიდან</w:t>
      </w:r>
      <w:r>
        <w:t xml:space="preserve"> </w:t>
      </w:r>
      <w:r>
        <w:t>რომ</w:t>
      </w:r>
      <w:r>
        <w:t xml:space="preserve"> </w:t>
      </w:r>
      <w:r>
        <w:t>შეტყობინებები</w:t>
      </w:r>
      <w:r>
        <w:t xml:space="preserve"> </w:t>
      </w:r>
      <w:r>
        <w:t>არამარტო</w:t>
      </w:r>
      <w:r>
        <w:t xml:space="preserve"> HTTP(S) </w:t>
      </w:r>
      <w:r>
        <w:t>ტრანსპორტით</w:t>
      </w:r>
      <w:r>
        <w:t xml:space="preserve"> </w:t>
      </w:r>
      <w:r>
        <w:t>გაცვალონ</w:t>
      </w:r>
      <w:r>
        <w:t xml:space="preserve"> API </w:t>
      </w:r>
      <w:r>
        <w:t>კლიენტებთან</w:t>
      </w:r>
      <w:r>
        <w:t>.</w:t>
      </w:r>
    </w:p>
  </w:footnote>
  <w:footnote w:id="16">
    <w:p w14:paraId="07247F49" w14:textId="77777777" w:rsidR="00755EC2" w:rsidRDefault="00F524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Advanced Message Queueing Protocol (AMQP) over TLS/SSL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5"/>
      <w:gridCol w:w="8545"/>
    </w:tblGrid>
    <w:tr w:rsidR="00A32983" w14:paraId="70AA66C9" w14:textId="77777777" w:rsidTr="00451F21">
      <w:tc>
        <w:tcPr>
          <w:tcW w:w="805" w:type="dxa"/>
          <w:vAlign w:val="center"/>
        </w:tcPr>
        <w:p w14:paraId="4FF4739E" w14:textId="77777777" w:rsidR="00432A0B" w:rsidRDefault="00432A0B" w:rsidP="00432A0B">
          <w:pPr>
            <w:pStyle w:val="Header"/>
            <w:rPr>
              <w:rFonts w:ascii="Sylfaen" w:hAnsi="Sylfaen" w:cs="Sylfaen"/>
            </w:rPr>
          </w:pPr>
          <w:r>
            <w:rPr>
              <w:rFonts w:ascii="Sylfaen" w:hAnsi="Sylfaen" w:cs="Sylfaen"/>
              <w:noProof/>
            </w:rPr>
            <w:drawing>
              <wp:inline distT="0" distB="0" distL="0" distR="0" wp14:anchorId="129A75F8" wp14:editId="4AAC5415">
                <wp:extent cx="219455" cy="182880"/>
                <wp:effectExtent l="0" t="0" r="9525" b="7620"/>
                <wp:docPr id="18698434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999713" name="Picture 8049997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645" cy="216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45" w:type="dxa"/>
          <w:vAlign w:val="center"/>
        </w:tcPr>
        <w:p w14:paraId="70045128" w14:textId="77777777" w:rsidR="00432A0B" w:rsidRPr="00432A0B" w:rsidRDefault="00432A0B" w:rsidP="00432A0B">
          <w:pPr>
            <w:pStyle w:val="Header"/>
          </w:pPr>
          <w:r w:rsidRPr="00ED0657">
            <w:rPr>
              <w:rFonts w:ascii="Sylfaen" w:hAnsi="Sylfaen" w:cs="Sylfaen"/>
            </w:rPr>
            <w:t>საქართველოს</w:t>
          </w:r>
          <w:r w:rsidRPr="00ED0657">
            <w:t xml:space="preserve"> </w:t>
          </w:r>
          <w:r w:rsidRPr="00ED0657">
            <w:rPr>
              <w:rFonts w:ascii="Sylfaen" w:hAnsi="Sylfaen" w:cs="Sylfaen"/>
            </w:rPr>
            <w:t>საბანკო</w:t>
          </w:r>
          <w:r w:rsidRPr="00ED0657">
            <w:t xml:space="preserve"> </w:t>
          </w:r>
          <w:r w:rsidRPr="00ED0657">
            <w:rPr>
              <w:rFonts w:ascii="Sylfaen" w:hAnsi="Sylfaen" w:cs="Sylfaen"/>
            </w:rPr>
            <w:t>ასოციაცია</w:t>
          </w:r>
        </w:p>
      </w:tc>
    </w:tr>
  </w:tbl>
  <w:p w14:paraId="54362594" w14:textId="77777777" w:rsidR="00B533E2" w:rsidRDefault="00B533E2" w:rsidP="00432A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DA1E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E30B9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01"/>
    <w:multiLevelType w:val="multilevel"/>
    <w:tmpl w:val="4B5C9E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3651287">
    <w:abstractNumId w:val="0"/>
  </w:num>
  <w:num w:numId="2" w16cid:durableId="55325668">
    <w:abstractNumId w:val="1"/>
  </w:num>
  <w:num w:numId="3" w16cid:durableId="5512291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79907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693527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619095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343165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64256254">
    <w:abstractNumId w:val="1"/>
  </w:num>
  <w:num w:numId="9" w16cid:durableId="1478835654">
    <w:abstractNumId w:val="1"/>
  </w:num>
  <w:num w:numId="10" w16cid:durableId="1685520550">
    <w:abstractNumId w:val="1"/>
  </w:num>
  <w:num w:numId="11" w16cid:durableId="627200131">
    <w:abstractNumId w:val="1"/>
  </w:num>
  <w:num w:numId="12" w16cid:durableId="250703401">
    <w:abstractNumId w:val="1"/>
  </w:num>
  <w:num w:numId="13" w16cid:durableId="1119571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TableGrid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D1"/>
    <w:rsid w:val="00006516"/>
    <w:rsid w:val="000D1D2F"/>
    <w:rsid w:val="00114F8B"/>
    <w:rsid w:val="001557C4"/>
    <w:rsid w:val="0016063B"/>
    <w:rsid w:val="00161499"/>
    <w:rsid w:val="00177843"/>
    <w:rsid w:val="001A484A"/>
    <w:rsid w:val="001B03A5"/>
    <w:rsid w:val="001B34EE"/>
    <w:rsid w:val="001B6DAC"/>
    <w:rsid w:val="001F10A2"/>
    <w:rsid w:val="001F33B1"/>
    <w:rsid w:val="001F45AE"/>
    <w:rsid w:val="002026D1"/>
    <w:rsid w:val="00207F52"/>
    <w:rsid w:val="00235AEE"/>
    <w:rsid w:val="002430B5"/>
    <w:rsid w:val="00251957"/>
    <w:rsid w:val="0025688C"/>
    <w:rsid w:val="00282084"/>
    <w:rsid w:val="00287566"/>
    <w:rsid w:val="0029074A"/>
    <w:rsid w:val="00292176"/>
    <w:rsid w:val="002923CA"/>
    <w:rsid w:val="002A5B8F"/>
    <w:rsid w:val="002A6D70"/>
    <w:rsid w:val="002B4813"/>
    <w:rsid w:val="002D43C0"/>
    <w:rsid w:val="002E21EF"/>
    <w:rsid w:val="002E4BD7"/>
    <w:rsid w:val="002E7B05"/>
    <w:rsid w:val="002F07C2"/>
    <w:rsid w:val="003038C2"/>
    <w:rsid w:val="003105DB"/>
    <w:rsid w:val="00315257"/>
    <w:rsid w:val="00330563"/>
    <w:rsid w:val="003366B0"/>
    <w:rsid w:val="00337528"/>
    <w:rsid w:val="00342BAE"/>
    <w:rsid w:val="00343BE5"/>
    <w:rsid w:val="00343EC1"/>
    <w:rsid w:val="00376FFF"/>
    <w:rsid w:val="003B36F3"/>
    <w:rsid w:val="003C1B22"/>
    <w:rsid w:val="003C2542"/>
    <w:rsid w:val="003E272D"/>
    <w:rsid w:val="003F6425"/>
    <w:rsid w:val="00405807"/>
    <w:rsid w:val="00406D5D"/>
    <w:rsid w:val="00422AC2"/>
    <w:rsid w:val="00432635"/>
    <w:rsid w:val="00432A0B"/>
    <w:rsid w:val="00451AAB"/>
    <w:rsid w:val="00451F21"/>
    <w:rsid w:val="004C1044"/>
    <w:rsid w:val="004D597C"/>
    <w:rsid w:val="005108F2"/>
    <w:rsid w:val="0052093D"/>
    <w:rsid w:val="00546A81"/>
    <w:rsid w:val="005944DE"/>
    <w:rsid w:val="00595963"/>
    <w:rsid w:val="005A46ED"/>
    <w:rsid w:val="005E4ABE"/>
    <w:rsid w:val="005F207F"/>
    <w:rsid w:val="00610520"/>
    <w:rsid w:val="006302A9"/>
    <w:rsid w:val="006323A1"/>
    <w:rsid w:val="00654215"/>
    <w:rsid w:val="00671CA8"/>
    <w:rsid w:val="00674E5D"/>
    <w:rsid w:val="00683DD1"/>
    <w:rsid w:val="006842C5"/>
    <w:rsid w:val="00684A37"/>
    <w:rsid w:val="006A1D4A"/>
    <w:rsid w:val="006A4277"/>
    <w:rsid w:val="007239DD"/>
    <w:rsid w:val="00733625"/>
    <w:rsid w:val="0075304C"/>
    <w:rsid w:val="00755EC2"/>
    <w:rsid w:val="00772D80"/>
    <w:rsid w:val="00777D73"/>
    <w:rsid w:val="0078029A"/>
    <w:rsid w:val="0078121F"/>
    <w:rsid w:val="00782D1B"/>
    <w:rsid w:val="007854B4"/>
    <w:rsid w:val="007A0085"/>
    <w:rsid w:val="007A35B8"/>
    <w:rsid w:val="007B739D"/>
    <w:rsid w:val="007F0000"/>
    <w:rsid w:val="008060A3"/>
    <w:rsid w:val="00811D2D"/>
    <w:rsid w:val="008222B9"/>
    <w:rsid w:val="00835A54"/>
    <w:rsid w:val="0084791A"/>
    <w:rsid w:val="00876DFC"/>
    <w:rsid w:val="00881455"/>
    <w:rsid w:val="008B18CA"/>
    <w:rsid w:val="008D55DE"/>
    <w:rsid w:val="008E0040"/>
    <w:rsid w:val="00925C59"/>
    <w:rsid w:val="00941E33"/>
    <w:rsid w:val="0094430A"/>
    <w:rsid w:val="009B2EDE"/>
    <w:rsid w:val="009B47D8"/>
    <w:rsid w:val="009F2C90"/>
    <w:rsid w:val="00A040ED"/>
    <w:rsid w:val="00A30B81"/>
    <w:rsid w:val="00A32983"/>
    <w:rsid w:val="00A616DA"/>
    <w:rsid w:val="00A6701F"/>
    <w:rsid w:val="00A74F91"/>
    <w:rsid w:val="00A93AD8"/>
    <w:rsid w:val="00AA4238"/>
    <w:rsid w:val="00AB2A70"/>
    <w:rsid w:val="00AB2BE8"/>
    <w:rsid w:val="00AD026A"/>
    <w:rsid w:val="00AE7A38"/>
    <w:rsid w:val="00B11620"/>
    <w:rsid w:val="00B310EA"/>
    <w:rsid w:val="00B51A12"/>
    <w:rsid w:val="00B533E2"/>
    <w:rsid w:val="00B93F93"/>
    <w:rsid w:val="00BE4538"/>
    <w:rsid w:val="00C054F6"/>
    <w:rsid w:val="00C2395A"/>
    <w:rsid w:val="00C532D2"/>
    <w:rsid w:val="00C640C7"/>
    <w:rsid w:val="00CA2857"/>
    <w:rsid w:val="00CA3119"/>
    <w:rsid w:val="00CB14E1"/>
    <w:rsid w:val="00CD30C1"/>
    <w:rsid w:val="00CE595F"/>
    <w:rsid w:val="00D16824"/>
    <w:rsid w:val="00D22AC8"/>
    <w:rsid w:val="00D3018F"/>
    <w:rsid w:val="00D33D08"/>
    <w:rsid w:val="00D45084"/>
    <w:rsid w:val="00D5169D"/>
    <w:rsid w:val="00DA4A98"/>
    <w:rsid w:val="00DA5BAA"/>
    <w:rsid w:val="00DD0A0A"/>
    <w:rsid w:val="00DD46E7"/>
    <w:rsid w:val="00DE36FC"/>
    <w:rsid w:val="00DF1690"/>
    <w:rsid w:val="00E136A8"/>
    <w:rsid w:val="00E23D96"/>
    <w:rsid w:val="00E453ED"/>
    <w:rsid w:val="00E52B28"/>
    <w:rsid w:val="00E76A24"/>
    <w:rsid w:val="00E83B14"/>
    <w:rsid w:val="00E90439"/>
    <w:rsid w:val="00EB42CA"/>
    <w:rsid w:val="00EB6F4F"/>
    <w:rsid w:val="00EC39E9"/>
    <w:rsid w:val="00EC4ECC"/>
    <w:rsid w:val="00ED0657"/>
    <w:rsid w:val="00EE3E04"/>
    <w:rsid w:val="00EF1442"/>
    <w:rsid w:val="00F00859"/>
    <w:rsid w:val="00F1494D"/>
    <w:rsid w:val="00F161DE"/>
    <w:rsid w:val="00F23000"/>
    <w:rsid w:val="00F34D5A"/>
    <w:rsid w:val="00F52428"/>
    <w:rsid w:val="00F7083D"/>
    <w:rsid w:val="00FB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6476DC"/>
  <w15:docId w15:val="{2D8F9DAF-F92C-4ADB-A570-3F7B16B0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26A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6A8"/>
    <w:pPr>
      <w:spacing w:before="5040" w:after="80" w:line="240" w:lineRule="auto"/>
      <w:contextualSpacing/>
      <w:jc w:val="righ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19"/>
    <w:pPr>
      <w:numPr>
        <w:ilvl w:val="1"/>
      </w:numPr>
      <w:jc w:val="right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22AC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22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C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C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22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6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516"/>
  </w:style>
  <w:style w:type="paragraph" w:styleId="Footer">
    <w:name w:val="footer"/>
    <w:basedOn w:val="Normal"/>
    <w:link w:val="FooterChar"/>
    <w:uiPriority w:val="99"/>
    <w:unhideWhenUsed/>
    <w:rsid w:val="00006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516"/>
  </w:style>
  <w:style w:type="paragraph" w:customStyle="1" w:styleId="Author">
    <w:name w:val="Author"/>
    <w:basedOn w:val="Normal"/>
    <w:link w:val="AuthorChar"/>
    <w:rsid w:val="00EC39E9"/>
    <w:pPr>
      <w:jc w:val="right"/>
    </w:pPr>
    <w:rPr>
      <w:rFonts w:ascii="Sylfaen" w:hAnsi="Sylfaen" w:cs="Sylfaen"/>
    </w:rPr>
  </w:style>
  <w:style w:type="character" w:customStyle="1" w:styleId="AuthorChar">
    <w:name w:val="Author Char"/>
    <w:basedOn w:val="TitleChar"/>
    <w:link w:val="Author"/>
    <w:rsid w:val="00EC39E9"/>
    <w:rPr>
      <w:rFonts w:ascii="Sylfaen" w:eastAsiaTheme="majorEastAsia" w:hAnsi="Sylfaen" w:cs="Sylfaen"/>
      <w:spacing w:val="-10"/>
      <w:kern w:val="28"/>
      <w:sz w:val="56"/>
      <w:szCs w:val="56"/>
    </w:rPr>
  </w:style>
  <w:style w:type="paragraph" w:customStyle="1" w:styleId="Abstract">
    <w:name w:val="Abstract"/>
    <w:basedOn w:val="Normal"/>
    <w:qFormat/>
    <w:rsid w:val="00876DFC"/>
    <w:pPr>
      <w:jc w:val="right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9217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176"/>
    <w:rPr>
      <w:rFonts w:ascii="Calibri" w:hAnsi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2176"/>
    <w:rPr>
      <w:vertAlign w:val="superscript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F52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2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5242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5242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7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testbank.ge/latest/v2/payments/domestic/bc524d40-cc4a-44ae-93ce-fe9c267d12df" TargetMode="External"/><Relationship Id="rId13" Type="http://schemas.openxmlformats.org/officeDocument/2006/relationships/hyperlink" Target="https://www.rfc-editor.org/info/rfc7231" TargetMode="External"/><Relationship Id="rId18" Type="http://schemas.openxmlformats.org/officeDocument/2006/relationships/hyperlink" Target="https://www.rfc-editor.org/info/rfc7591" TargetMode="External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api.testbank.ge/latest" TargetMode="External"/><Relationship Id="rId12" Type="http://schemas.openxmlformats.org/officeDocument/2006/relationships/hyperlink" Target="https://www.rfc-editor.org/info/rfc7807" TargetMode="External"/><Relationship Id="rId17" Type="http://schemas.openxmlformats.org/officeDocument/2006/relationships/hyperlink" Target="https://www.rfc-editor.org/info/rfc8705" TargetMode="External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hyperlink" Target="https://www.rfc-editor.org/info/rfc8414" TargetMode="External"/><Relationship Id="rId20" Type="http://schemas.openxmlformats.org/officeDocument/2006/relationships/hyperlink" Target="https://www.rfc-editor.org/info/rfc674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fc-editor.org/info/rfc9562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rfc-editor.org/info/rfc528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rfc-editor.org/info/rfc2119" TargetMode="External"/><Relationship Id="rId19" Type="http://schemas.openxmlformats.org/officeDocument/2006/relationships/hyperlink" Target="https://www.rfc-editor.org/info/rfc759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sh.apiclient.example.com/receive" TargetMode="External"/><Relationship Id="rId14" Type="http://schemas.openxmlformats.org/officeDocument/2006/relationships/hyperlink" Target="https://www.rfc-editor.org/info/rfc6960" TargetMode="External"/><Relationship Id="rId22" Type="http://schemas.openxmlformats.org/officeDocument/2006/relationships/footer" Target="footer1.xml"/><Relationship Id="rId27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F27F0A31FD1D4C8AFEA0403AF02899" ma:contentTypeVersion="16" ma:contentTypeDescription="Create a new document." ma:contentTypeScope="" ma:versionID="75d2548b100c97057f08e9a3a5b38e08">
  <xsd:schema xmlns:xsd="http://www.w3.org/2001/XMLSchema" xmlns:xs="http://www.w3.org/2001/XMLSchema" xmlns:p="http://schemas.microsoft.com/office/2006/metadata/properties" xmlns:ns2="889d41f6-c691-42cb-8f40-7a62b460636c" xmlns:ns3="96193559-efff-4a16-80b6-d8fc678aa4ce" targetNamespace="http://schemas.microsoft.com/office/2006/metadata/properties" ma:root="true" ma:fieldsID="b423f0961ad35428741b9fbc3262a578" ns2:_="" ns3:_="">
    <xsd:import namespace="889d41f6-c691-42cb-8f40-7a62b460636c"/>
    <xsd:import namespace="96193559-efff-4a16-80b6-d8fc678aa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d41f6-c691-42cb-8f40-7a62b46063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7af3646-fb1b-40ec-a24b-3e3c03ddcd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93559-efff-4a16-80b6-d8fc678aa4c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1d5f76d-3e95-49c3-83bf-03c614b9e525}" ma:internalName="TaxCatchAll" ma:showField="CatchAllData" ma:web="96193559-efff-4a16-80b6-d8fc678aa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d41f6-c691-42cb-8f40-7a62b460636c">
      <Terms xmlns="http://schemas.microsoft.com/office/infopath/2007/PartnerControls"/>
    </lcf76f155ced4ddcb4097134ff3c332f>
    <TaxCatchAll xmlns="96193559-efff-4a16-80b6-d8fc678aa4ce" xsi:nil="true"/>
  </documentManagement>
</p:properties>
</file>

<file path=customXml/itemProps1.xml><?xml version="1.0" encoding="utf-8"?>
<ds:datastoreItem xmlns:ds="http://schemas.openxmlformats.org/officeDocument/2006/customXml" ds:itemID="{0A39894E-D4E5-44F0-98F1-483AE2BA5816}"/>
</file>

<file path=customXml/itemProps2.xml><?xml version="1.0" encoding="utf-8"?>
<ds:datastoreItem xmlns:ds="http://schemas.openxmlformats.org/officeDocument/2006/customXml" ds:itemID="{A703506C-733B-4E2F-934E-4CB7AD25CB94}"/>
</file>

<file path=customXml/itemProps3.xml><?xml version="1.0" encoding="utf-8"?>
<ds:datastoreItem xmlns:ds="http://schemas.openxmlformats.org/officeDocument/2006/customXml" ds:itemID="{EF012BC9-3DC2-4065-96CA-02E95E3292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8856</Words>
  <Characters>50480</Characters>
  <Application>Microsoft Office Word</Application>
  <DocSecurity>0</DocSecurity>
  <Lines>420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ღია ფინანსების სისტემაში გამოყენებული API პროტოკოლის საერთო საკითხები</dc:title>
  <dc:creator>საქართველოს საბანკო ასოციაცია</dc:creator>
  <cp:keywords/>
  <cp:lastModifiedBy>Mikheil Kapanadze</cp:lastModifiedBy>
  <cp:revision>2</cp:revision>
  <dcterms:created xsi:type="dcterms:W3CDTF">2025-12-22T14:39:00Z</dcterms:created>
  <dcterms:modified xsi:type="dcterms:W3CDTF">2025-12-22T14:39:00Z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1">
    <vt:lpwstr>2025-12-22</vt:lpwstr>
  </property>
  <property fmtid="{D5CDD505-2E9C-101B-9397-08002B2CF9AE}" pid="3" name="version">
    <vt:lpwstr>1.1.3</vt:lpwstr>
  </property>
  <property fmtid="{D5CDD505-2E9C-101B-9397-08002B2CF9AE}" pid="4" name="ContentTypeId">
    <vt:lpwstr>0x01010000F27F0A31FD1D4C8AFEA0403AF02899</vt:lpwstr>
  </property>
</Properties>
</file>