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A682" w14:textId="6C7E2AFC" w:rsidR="008F170F" w:rsidRPr="005948D7" w:rsidRDefault="00877692" w:rsidP="005948D7">
      <w:pPr>
        <w:contextualSpacing/>
        <w:jc w:val="center"/>
        <w:rPr>
          <w:b/>
          <w:bCs/>
          <w:u w:val="single"/>
          <w:rtl/>
        </w:rPr>
      </w:pPr>
      <w:r w:rsidRPr="005948D7">
        <w:rPr>
          <w:rFonts w:hint="cs"/>
          <w:b/>
          <w:bCs/>
          <w:u w:val="single"/>
          <w:rtl/>
        </w:rPr>
        <w:t>תרגול 1</w:t>
      </w:r>
    </w:p>
    <w:p w14:paraId="3F440646" w14:textId="21E14E62" w:rsidR="00877692" w:rsidRPr="005948D7" w:rsidRDefault="00877692" w:rsidP="005948D7">
      <w:pPr>
        <w:contextualSpacing/>
        <w:rPr>
          <w:u w:val="single"/>
          <w:rtl/>
        </w:rPr>
      </w:pPr>
      <w:r w:rsidRPr="005948D7">
        <w:rPr>
          <w:rFonts w:hint="cs"/>
          <w:u w:val="single"/>
          <w:rtl/>
        </w:rPr>
        <w:t>חזרה על סטטיסטיקה</w:t>
      </w:r>
    </w:p>
    <w:p w14:paraId="5B88D6D3" w14:textId="53830EF3" w:rsidR="00877692" w:rsidRPr="005948D7" w:rsidRDefault="00877692" w:rsidP="005948D7">
      <w:pPr>
        <w:contextualSpacing/>
        <w:rPr>
          <w:rtl/>
        </w:rPr>
      </w:pPr>
      <w:r w:rsidRPr="005948D7">
        <w:rPr>
          <w:rFonts w:hint="cs"/>
          <w:rtl/>
        </w:rPr>
        <w:t xml:space="preserve">שונות- הפיזור של ההתפלגות, כמה התצפיות </w:t>
      </w:r>
      <w:proofErr w:type="spellStart"/>
      <w:r w:rsidRPr="005948D7">
        <w:rPr>
          <w:rFonts w:hint="cs"/>
          <w:rtl/>
        </w:rPr>
        <w:t>קורבות</w:t>
      </w:r>
      <w:proofErr w:type="spellEnd"/>
      <w:r w:rsidRPr="005948D7">
        <w:rPr>
          <w:rFonts w:hint="cs"/>
          <w:rtl/>
        </w:rPr>
        <w:t xml:space="preserve"> לממוצע</w:t>
      </w:r>
    </w:p>
    <w:p w14:paraId="65E155EB" w14:textId="1D6AEB31" w:rsidR="00877692" w:rsidRPr="005948D7" w:rsidRDefault="00877692" w:rsidP="005948D7">
      <w:pPr>
        <w:contextualSpacing/>
        <w:rPr>
          <w:rFonts w:eastAsiaTheme="minorEastAsia"/>
        </w:rPr>
      </w:pPr>
      <w:r w:rsidRPr="005948D7">
        <w:rPr>
          <w:rFonts w:hint="cs"/>
          <w:rtl/>
        </w:rPr>
        <w:t xml:space="preserve">התפלגות נורמלית- מורכבת ממוצע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5948D7">
        <w:rPr>
          <w:rFonts w:eastAsiaTheme="minorEastAsia" w:hint="cs"/>
          <w:rtl/>
        </w:rPr>
        <w:t xml:space="preserve"> ושונות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</m:oMath>
    </w:p>
    <w:p w14:paraId="77185EEB" w14:textId="460FE9A0" w:rsidR="00877692" w:rsidRPr="005948D7" w:rsidRDefault="00877692" w:rsidP="005948D7">
      <w:pPr>
        <w:contextualSpacing/>
        <w:rPr>
          <w:rFonts w:eastAsiaTheme="minorEastAsia"/>
          <w:rtl/>
          <w:lang w:val="en-US"/>
        </w:rPr>
      </w:pPr>
      <w:r w:rsidRPr="005948D7">
        <w:rPr>
          <w:rFonts w:eastAsiaTheme="minorEastAsia" w:hint="cs"/>
          <w:rtl/>
          <w:lang w:val="en-US"/>
        </w:rPr>
        <w:t xml:space="preserve">רגרסיה לינארית- משתמשים במשוואה של קו ישר, על מנת </w:t>
      </w:r>
      <w:proofErr w:type="spellStart"/>
      <w:r w:rsidRPr="005948D7">
        <w:rPr>
          <w:rFonts w:eastAsiaTheme="minorEastAsia" w:hint="cs"/>
          <w:rtl/>
          <w:lang w:val="en-US"/>
        </w:rPr>
        <w:t>למדל</w:t>
      </w:r>
      <w:proofErr w:type="spellEnd"/>
      <w:r w:rsidRPr="005948D7">
        <w:rPr>
          <w:rFonts w:eastAsiaTheme="minorEastAsia" w:hint="cs"/>
          <w:rtl/>
          <w:lang w:val="en-US"/>
        </w:rPr>
        <w:t xml:space="preserve"> את הקשר בין </w:t>
      </w:r>
      <w:r w:rsidRPr="005948D7">
        <w:rPr>
          <w:rFonts w:eastAsiaTheme="minorEastAsia"/>
          <w:lang w:val="en-US"/>
        </w:rPr>
        <w:t>x</w:t>
      </w:r>
      <w:r w:rsidRPr="005948D7">
        <w:rPr>
          <w:rFonts w:eastAsiaTheme="minorEastAsia" w:hint="cs"/>
          <w:rtl/>
          <w:lang w:val="en-US"/>
        </w:rPr>
        <w:t xml:space="preserve"> ל</w:t>
      </w:r>
      <w:r w:rsidRPr="005948D7">
        <w:rPr>
          <w:rFonts w:eastAsiaTheme="minorEastAsia"/>
          <w:lang w:val="en-US"/>
        </w:rPr>
        <w:t>y</w:t>
      </w:r>
      <w:r w:rsidRPr="005948D7">
        <w:rPr>
          <w:rFonts w:eastAsiaTheme="minorEastAsia" w:hint="cs"/>
          <w:rtl/>
          <w:lang w:val="en-US"/>
        </w:rPr>
        <w:t>.</w:t>
      </w:r>
    </w:p>
    <w:p w14:paraId="6B82687A" w14:textId="010C49F4" w:rsidR="00877692" w:rsidRPr="005948D7" w:rsidRDefault="00877692" w:rsidP="005948D7">
      <w:pPr>
        <w:contextualSpacing/>
        <w:rPr>
          <w:rFonts w:eastAsiaTheme="minorEastAsia"/>
          <w:rtl/>
          <w:lang w:val="en-US"/>
        </w:rPr>
      </w:pPr>
      <w:r w:rsidRPr="005948D7">
        <w:rPr>
          <w:rFonts w:eastAsiaTheme="minorEastAsia" w:hint="cs"/>
          <w:rtl/>
          <w:lang w:val="en-US"/>
        </w:rPr>
        <w:t>מסמנים נקודה ב</w:t>
      </w:r>
      <w:proofErr w:type="spellStart"/>
      <w:r w:rsidRPr="005948D7">
        <w:rPr>
          <w:rFonts w:eastAsiaTheme="minorEastAsia"/>
          <w:lang w:val="en-US"/>
        </w:rPr>
        <w:t>yi</w:t>
      </w:r>
      <w:proofErr w:type="spellEnd"/>
      <w:r w:rsidRPr="005948D7">
        <w:rPr>
          <w:rFonts w:eastAsiaTheme="minorEastAsia" w:hint="cs"/>
          <w:rtl/>
          <w:lang w:val="en-US"/>
        </w:rPr>
        <w:t xml:space="preserve">, נסמן את המרחק של כל הנקודות </w:t>
      </w:r>
      <w:proofErr w:type="spellStart"/>
      <w:r w:rsidRPr="005948D7">
        <w:rPr>
          <w:rFonts w:eastAsiaTheme="minorEastAsia"/>
          <w:lang w:val="en-US"/>
        </w:rPr>
        <w:t>yi</w:t>
      </w:r>
      <w:proofErr w:type="spellEnd"/>
      <w:r w:rsidRPr="005948D7">
        <w:rPr>
          <w:rFonts w:eastAsiaTheme="minorEastAsia" w:hint="cs"/>
          <w:rtl/>
          <w:lang w:val="en-US"/>
        </w:rPr>
        <w:t xml:space="preserve"> לקו הממוצע של הנקודות </w:t>
      </w:r>
      <w:proofErr w:type="spellStart"/>
      <w:r w:rsidRPr="005948D7">
        <w:rPr>
          <w:rFonts w:eastAsiaTheme="minorEastAsia"/>
          <w:lang w:val="en-US"/>
        </w:rPr>
        <w:t>yi</w:t>
      </w:r>
      <w:proofErr w:type="spellEnd"/>
      <w:r w:rsidRPr="005948D7">
        <w:rPr>
          <w:rFonts w:eastAsiaTheme="minorEastAsia" w:hint="cs"/>
          <w:rtl/>
          <w:lang w:val="en-US"/>
        </w:rPr>
        <w:t xml:space="preserve"> .</w:t>
      </w:r>
    </w:p>
    <w:p w14:paraId="4F7DD328" w14:textId="049DABFD" w:rsidR="00877692" w:rsidRPr="005948D7" w:rsidRDefault="00877692" w:rsidP="005948D7">
      <w:pPr>
        <w:contextualSpacing/>
        <w:rPr>
          <w:rFonts w:eastAsiaTheme="minorEastAsia"/>
          <w:rtl/>
          <w:lang w:val="en-US"/>
        </w:rPr>
      </w:pPr>
      <w:r w:rsidRPr="005948D7">
        <w:rPr>
          <w:rFonts w:eastAsiaTheme="minorEastAsia" w:hint="cs"/>
          <w:rtl/>
          <w:lang w:val="en-US"/>
        </w:rPr>
        <w:t>ניקח את סכום המרחקים(השאריות-</w:t>
      </w:r>
      <w:r w:rsidRPr="005948D7">
        <w:rPr>
          <w:rFonts w:eastAsiaTheme="minorEastAsia"/>
          <w:lang w:val="en-US"/>
        </w:rPr>
        <w:t>residual</w:t>
      </w:r>
      <w:r w:rsidRPr="005948D7">
        <w:rPr>
          <w:rFonts w:eastAsiaTheme="minorEastAsia" w:hint="cs"/>
          <w:rtl/>
          <w:lang w:val="en-US"/>
        </w:rPr>
        <w:t>)</w:t>
      </w:r>
      <w:r w:rsidRPr="005948D7">
        <w:rPr>
          <w:rFonts w:eastAsiaTheme="minorEastAsia"/>
          <w:lang w:val="en-US"/>
        </w:rPr>
        <w:t xml:space="preserve"> </w:t>
      </w:r>
      <w:r w:rsidRPr="005948D7">
        <w:rPr>
          <w:rFonts w:eastAsiaTheme="minorEastAsia" w:hint="cs"/>
          <w:rtl/>
          <w:lang w:val="en-US"/>
        </w:rPr>
        <w:t>, ככל</w:t>
      </w:r>
      <w:r w:rsidR="00AD7395" w:rsidRPr="005948D7">
        <w:rPr>
          <w:rFonts w:eastAsiaTheme="minorEastAsia" w:hint="cs"/>
          <w:rtl/>
          <w:lang w:val="en-US"/>
        </w:rPr>
        <w:t xml:space="preserve"> שסכום ריבועי השאריות קטן יותר כך הפונקציה מתארת את הנתונים בצורה טובה יותר.</w:t>
      </w:r>
    </w:p>
    <w:p w14:paraId="2FDBB079" w14:textId="1A0DE834" w:rsidR="00AD7395" w:rsidRPr="005948D7" w:rsidRDefault="00AD7395" w:rsidP="005948D7">
      <w:pPr>
        <w:contextualSpacing/>
        <w:rPr>
          <w:rFonts w:eastAsiaTheme="minorEastAsia"/>
          <w:rtl/>
          <w:lang w:val="en-US"/>
        </w:rPr>
      </w:pPr>
    </w:p>
    <w:p w14:paraId="2291C8FE" w14:textId="781873BD" w:rsidR="00AD7395" w:rsidRPr="005948D7" w:rsidRDefault="00AD7395" w:rsidP="005948D7">
      <w:pPr>
        <w:contextualSpacing/>
        <w:rPr>
          <w:rFonts w:eastAsiaTheme="minorEastAsia"/>
          <w:u w:val="single"/>
          <w:rtl/>
          <w:lang w:val="en-US"/>
        </w:rPr>
      </w:pPr>
      <w:r w:rsidRPr="005948D7">
        <w:rPr>
          <w:rFonts w:eastAsiaTheme="minorEastAsia" w:hint="cs"/>
          <w:u w:val="single"/>
          <w:rtl/>
          <w:lang w:val="en-US"/>
        </w:rPr>
        <w:t>שלבים של למידת מכונה</w:t>
      </w:r>
    </w:p>
    <w:p w14:paraId="5D1D1BE2" w14:textId="389F7420" w:rsidR="00AD7395" w:rsidRPr="005948D7" w:rsidRDefault="00AD7395" w:rsidP="005948D7">
      <w:pPr>
        <w:pStyle w:val="ListParagraph"/>
        <w:numPr>
          <w:ilvl w:val="0"/>
          <w:numId w:val="1"/>
        </w:numPr>
        <w:rPr>
          <w:lang w:val="en-US"/>
        </w:rPr>
      </w:pPr>
      <w:r w:rsidRPr="005948D7">
        <w:rPr>
          <w:rFonts w:hint="cs"/>
          <w:rtl/>
          <w:lang w:val="en-US"/>
        </w:rPr>
        <w:t>איסוף נתונים</w:t>
      </w:r>
    </w:p>
    <w:p w14:paraId="5836CAF6" w14:textId="1ADF3EC4" w:rsidR="00AD7395" w:rsidRPr="005948D7" w:rsidRDefault="00AD7395" w:rsidP="005948D7">
      <w:pPr>
        <w:pStyle w:val="ListParagraph"/>
        <w:numPr>
          <w:ilvl w:val="0"/>
          <w:numId w:val="1"/>
        </w:numPr>
        <w:rPr>
          <w:lang w:val="en-US"/>
        </w:rPr>
      </w:pPr>
      <w:r w:rsidRPr="005948D7">
        <w:rPr>
          <w:rFonts w:hint="cs"/>
          <w:rtl/>
          <w:lang w:val="en-US"/>
        </w:rPr>
        <w:t>בדיקת המידע וויזואליזציה שלו</w:t>
      </w:r>
    </w:p>
    <w:p w14:paraId="0177AC04" w14:textId="722DF094" w:rsidR="00AD7395" w:rsidRPr="005948D7" w:rsidRDefault="00AD7395" w:rsidP="005948D7">
      <w:pPr>
        <w:pStyle w:val="ListParagraph"/>
        <w:numPr>
          <w:ilvl w:val="0"/>
          <w:numId w:val="1"/>
        </w:numPr>
        <w:rPr>
          <w:lang w:val="en-US"/>
        </w:rPr>
      </w:pPr>
      <w:r w:rsidRPr="005948D7">
        <w:rPr>
          <w:rFonts w:hint="cs"/>
          <w:rtl/>
          <w:lang w:val="en-US"/>
        </w:rPr>
        <w:t>עיבוד מוקדם של המידע</w:t>
      </w:r>
    </w:p>
    <w:p w14:paraId="67736263" w14:textId="366A2EAA" w:rsidR="00AD7395" w:rsidRPr="005948D7" w:rsidRDefault="00AD7395" w:rsidP="005948D7">
      <w:pPr>
        <w:pStyle w:val="ListParagraph"/>
        <w:numPr>
          <w:ilvl w:val="0"/>
          <w:numId w:val="1"/>
        </w:numPr>
        <w:rPr>
          <w:lang w:val="en-US"/>
        </w:rPr>
      </w:pPr>
      <w:r w:rsidRPr="005948D7">
        <w:rPr>
          <w:rFonts w:hint="cs"/>
          <w:rtl/>
          <w:lang w:val="en-US"/>
        </w:rPr>
        <w:t>בניית מודל</w:t>
      </w:r>
    </w:p>
    <w:p w14:paraId="228D046E" w14:textId="13C0CB38" w:rsidR="00AD7395" w:rsidRPr="005948D7" w:rsidRDefault="00AD7395" w:rsidP="005948D7">
      <w:pPr>
        <w:pStyle w:val="ListParagraph"/>
        <w:numPr>
          <w:ilvl w:val="0"/>
          <w:numId w:val="1"/>
        </w:numPr>
        <w:rPr>
          <w:lang w:val="en-US"/>
        </w:rPr>
      </w:pPr>
      <w:r w:rsidRPr="005948D7">
        <w:rPr>
          <w:rFonts w:hint="cs"/>
          <w:rtl/>
          <w:lang w:val="en-US"/>
        </w:rPr>
        <w:t>הערכה של המודל</w:t>
      </w:r>
    </w:p>
    <w:p w14:paraId="6640D16C" w14:textId="6909947F" w:rsidR="00AD7395" w:rsidRPr="005948D7" w:rsidRDefault="00AD7395" w:rsidP="005948D7">
      <w:pPr>
        <w:contextualSpacing/>
        <w:rPr>
          <w:u w:val="single"/>
          <w:rtl/>
          <w:lang w:val="en-US"/>
        </w:rPr>
      </w:pPr>
      <w:r w:rsidRPr="005948D7">
        <w:rPr>
          <w:rFonts w:hint="cs"/>
          <w:u w:val="single"/>
          <w:rtl/>
          <w:lang w:val="en-US"/>
        </w:rPr>
        <w:t>סוגי למידת מכונה</w:t>
      </w:r>
    </w:p>
    <w:p w14:paraId="2F92C23A" w14:textId="765B09B4" w:rsidR="00AD7395" w:rsidRPr="005948D7" w:rsidRDefault="00AD7395" w:rsidP="005948D7">
      <w:pPr>
        <w:contextualSpacing/>
        <w:rPr>
          <w:rtl/>
          <w:lang w:val="en-US"/>
        </w:rPr>
      </w:pPr>
      <w:r w:rsidRPr="005948D7">
        <w:rPr>
          <w:lang w:val="en-US"/>
        </w:rPr>
        <w:t>Supervised learning</w:t>
      </w:r>
      <w:r w:rsidRPr="005948D7">
        <w:rPr>
          <w:rFonts w:hint="cs"/>
          <w:rtl/>
          <w:lang w:val="en-US"/>
        </w:rPr>
        <w:t>- משהו שמנסים לחזות (מה המחיר של בית, האם זה כלב או חתול), יש משתנה-</w:t>
      </w:r>
      <w:r w:rsidRPr="005948D7">
        <w:rPr>
          <w:lang w:val="en-US"/>
        </w:rPr>
        <w:t>label</w:t>
      </w:r>
      <w:r w:rsidRPr="005948D7">
        <w:rPr>
          <w:rFonts w:hint="cs"/>
          <w:rtl/>
          <w:lang w:val="en-US"/>
        </w:rPr>
        <w:t xml:space="preserve"> שמנסים לחזות אותו, המשתנים שאנו משתמשים בהם כדי לחזות את המשתנה הם </w:t>
      </w:r>
      <w:r w:rsidRPr="005948D7">
        <w:rPr>
          <w:lang w:val="en-US"/>
        </w:rPr>
        <w:t>features</w:t>
      </w:r>
      <w:r w:rsidR="005948D7">
        <w:rPr>
          <w:rFonts w:hint="cs"/>
          <w:rtl/>
          <w:lang w:val="en-US"/>
        </w:rPr>
        <w:t>, משמש לחיזוי</w:t>
      </w:r>
    </w:p>
    <w:p w14:paraId="31347318" w14:textId="1962485A" w:rsidR="005948D7" w:rsidRPr="005948D7" w:rsidRDefault="00AD7395" w:rsidP="005948D7">
      <w:pPr>
        <w:contextualSpacing/>
        <w:rPr>
          <w:rtl/>
          <w:lang w:val="en-US"/>
        </w:rPr>
      </w:pPr>
      <w:r w:rsidRPr="005948D7">
        <w:rPr>
          <w:rFonts w:hint="cs"/>
          <w:rtl/>
          <w:lang w:val="en-US"/>
        </w:rPr>
        <w:t>לד</w:t>
      </w:r>
      <w:r w:rsidR="005948D7" w:rsidRPr="005948D7">
        <w:rPr>
          <w:rFonts w:hint="cs"/>
          <w:rtl/>
          <w:lang w:val="en-US"/>
        </w:rPr>
        <w:t>וגמה:</w:t>
      </w:r>
    </w:p>
    <w:p w14:paraId="78500B79" w14:textId="5796FCF4" w:rsidR="005948D7" w:rsidRPr="005948D7" w:rsidRDefault="005948D7" w:rsidP="005948D7">
      <w:pPr>
        <w:contextualSpacing/>
        <w:rPr>
          <w:rtl/>
          <w:lang w:val="en-US"/>
        </w:rPr>
      </w:pPr>
      <w:r w:rsidRPr="005948D7">
        <w:rPr>
          <w:rFonts w:hint="cs"/>
          <w:rtl/>
          <w:lang w:val="en-US"/>
        </w:rPr>
        <w:t xml:space="preserve">מקבלים נתונים של תפוחים </w:t>
      </w:r>
      <w:proofErr w:type="spellStart"/>
      <w:r w:rsidRPr="005948D7">
        <w:rPr>
          <w:rFonts w:hint="cs"/>
          <w:rtl/>
          <w:lang w:val="en-US"/>
        </w:rPr>
        <w:t>וקאפקייקס</w:t>
      </w:r>
      <w:proofErr w:type="spellEnd"/>
      <w:r w:rsidRPr="005948D7">
        <w:rPr>
          <w:rFonts w:hint="cs"/>
          <w:rtl/>
          <w:lang w:val="en-US"/>
        </w:rPr>
        <w:t xml:space="preserve">, מכניסים את הנתונים למודל של למידת מכונה, המודל לומד מה זה תפוח ומזה </w:t>
      </w:r>
      <w:proofErr w:type="spellStart"/>
      <w:r w:rsidRPr="005948D7">
        <w:rPr>
          <w:rFonts w:hint="cs"/>
          <w:rtl/>
          <w:lang w:val="en-US"/>
        </w:rPr>
        <w:t>קאפקייקס</w:t>
      </w:r>
      <w:proofErr w:type="spellEnd"/>
      <w:r w:rsidRPr="005948D7">
        <w:rPr>
          <w:rFonts w:hint="cs"/>
          <w:rtl/>
          <w:lang w:val="en-US"/>
        </w:rPr>
        <w:t xml:space="preserve">, לאחר מכן משתמשים בנתונים שלא היו באימון ומודל מוצלח יצליח להבין האם הנתונים מהפרט שהתקבל הוא תפוח או </w:t>
      </w:r>
      <w:proofErr w:type="spellStart"/>
      <w:r w:rsidRPr="005948D7">
        <w:rPr>
          <w:rFonts w:hint="cs"/>
          <w:rtl/>
          <w:lang w:val="en-US"/>
        </w:rPr>
        <w:t>קאפקייק</w:t>
      </w:r>
      <w:proofErr w:type="spellEnd"/>
      <w:r w:rsidRPr="005948D7">
        <w:rPr>
          <w:rFonts w:hint="cs"/>
          <w:rtl/>
          <w:lang w:val="en-US"/>
        </w:rPr>
        <w:t>.</w:t>
      </w:r>
    </w:p>
    <w:p w14:paraId="36437AC6" w14:textId="7057C181" w:rsidR="005948D7" w:rsidRPr="005948D7" w:rsidRDefault="005948D7" w:rsidP="005948D7">
      <w:pPr>
        <w:contextualSpacing/>
        <w:rPr>
          <w:rtl/>
          <w:lang w:val="en-US"/>
        </w:rPr>
      </w:pPr>
      <w:r w:rsidRPr="005948D7">
        <w:rPr>
          <w:rFonts w:hint="cs"/>
          <w:rtl/>
          <w:lang w:val="en-US"/>
        </w:rPr>
        <w:t xml:space="preserve">רגרסיה- </w:t>
      </w:r>
      <w:r w:rsidR="00E85BC1">
        <w:rPr>
          <w:rFonts w:hint="cs"/>
          <w:rtl/>
          <w:lang w:val="en-US"/>
        </w:rPr>
        <w:t>מנסים</w:t>
      </w:r>
      <w:r w:rsidRPr="005948D7">
        <w:rPr>
          <w:rFonts w:hint="cs"/>
          <w:rtl/>
          <w:lang w:val="en-US"/>
        </w:rPr>
        <w:t xml:space="preserve"> לחזות משתנה מספרי</w:t>
      </w:r>
    </w:p>
    <w:p w14:paraId="0D18DD27" w14:textId="041B60B2" w:rsidR="005948D7" w:rsidRPr="005948D7" w:rsidRDefault="005948D7" w:rsidP="005948D7">
      <w:pPr>
        <w:contextualSpacing/>
        <w:rPr>
          <w:lang w:val="en-US"/>
        </w:rPr>
      </w:pPr>
      <w:r w:rsidRPr="005948D7">
        <w:rPr>
          <w:rFonts w:hint="cs"/>
          <w:rtl/>
          <w:lang w:val="en-US"/>
        </w:rPr>
        <w:t>סיווג- מנסים לחזות חלוקה לקטגוריות</w:t>
      </w:r>
    </w:p>
    <w:p w14:paraId="2959368D" w14:textId="77777777" w:rsidR="005948D7" w:rsidRPr="005948D7" w:rsidRDefault="005948D7" w:rsidP="005948D7">
      <w:pPr>
        <w:contextualSpacing/>
        <w:rPr>
          <w:rtl/>
          <w:lang w:val="en-US"/>
        </w:rPr>
      </w:pPr>
    </w:p>
    <w:p w14:paraId="058DE062" w14:textId="4C5C2306" w:rsidR="00AD7395" w:rsidRDefault="00AD7395" w:rsidP="005948D7">
      <w:pPr>
        <w:contextualSpacing/>
        <w:rPr>
          <w:rtl/>
          <w:lang w:val="en-US"/>
        </w:rPr>
      </w:pPr>
      <w:r w:rsidRPr="005948D7">
        <w:rPr>
          <w:lang w:val="en-US"/>
        </w:rPr>
        <w:t>Unsupervised learning</w:t>
      </w:r>
      <w:r w:rsidRPr="005948D7">
        <w:rPr>
          <w:rFonts w:hint="cs"/>
          <w:rtl/>
          <w:lang w:val="en-US"/>
        </w:rPr>
        <w:t xml:space="preserve">- מנסים להבין דברים על הנתונים, לדוגמה </w:t>
      </w:r>
      <w:r w:rsidRPr="005948D7">
        <w:rPr>
          <w:lang w:val="en-US"/>
        </w:rPr>
        <w:t>clustering</w:t>
      </w:r>
      <w:r w:rsidRPr="005948D7">
        <w:rPr>
          <w:rFonts w:hint="cs"/>
          <w:rtl/>
          <w:lang w:val="en-US"/>
        </w:rPr>
        <w:t xml:space="preserve">- חלוקה של הנתונים לקבוצה, </w:t>
      </w:r>
      <w:r w:rsidRPr="005948D7">
        <w:rPr>
          <w:lang w:val="en-US"/>
        </w:rPr>
        <w:t>density estimation</w:t>
      </w:r>
      <w:r w:rsidRPr="005948D7">
        <w:rPr>
          <w:rFonts w:hint="cs"/>
          <w:rtl/>
          <w:lang w:val="en-US"/>
        </w:rPr>
        <w:t>- לחזות איך הנתונים מתפלגים,</w:t>
      </w:r>
      <w:r w:rsidR="005948D7">
        <w:rPr>
          <w:rFonts w:hint="cs"/>
          <w:rtl/>
          <w:lang w:val="en-US"/>
        </w:rPr>
        <w:t xml:space="preserve"> צמצום ממדים.</w:t>
      </w:r>
    </w:p>
    <w:p w14:paraId="400291F7" w14:textId="3DA680D4" w:rsidR="005948D7" w:rsidRDefault="005948D7" w:rsidP="005948D7">
      <w:pPr>
        <w:contextualSpacing/>
        <w:rPr>
          <w:rtl/>
          <w:lang w:val="en-US"/>
        </w:rPr>
      </w:pPr>
    </w:p>
    <w:p w14:paraId="37A92586" w14:textId="69AB5DF9" w:rsidR="005948D7" w:rsidRDefault="005948D7" w:rsidP="005948D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>לדוגמה:</w:t>
      </w:r>
    </w:p>
    <w:p w14:paraId="6E41043A" w14:textId="0134E408" w:rsidR="005948D7" w:rsidRPr="005948D7" w:rsidRDefault="005948D7" w:rsidP="005948D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 xml:space="preserve">מקבלים נתונים של תפוחים </w:t>
      </w:r>
      <w:proofErr w:type="spellStart"/>
      <w:r>
        <w:rPr>
          <w:rFonts w:hint="cs"/>
          <w:rtl/>
          <w:lang w:val="en-US"/>
        </w:rPr>
        <w:t>וקאפייקס</w:t>
      </w:r>
      <w:proofErr w:type="spellEnd"/>
      <w:r>
        <w:rPr>
          <w:rFonts w:hint="cs"/>
          <w:rtl/>
          <w:lang w:val="en-US"/>
        </w:rPr>
        <w:t xml:space="preserve">, מכניסים לאימון על מודל של למידת מכונה ומגדירים שיחלק את הנתונים ל2 קבוצות. אין </w:t>
      </w:r>
      <w:r>
        <w:rPr>
          <w:lang w:val="en-US"/>
        </w:rPr>
        <w:t>labels</w:t>
      </w:r>
      <w:r>
        <w:rPr>
          <w:rFonts w:hint="cs"/>
          <w:rtl/>
          <w:lang w:val="en-US"/>
        </w:rPr>
        <w:t>, הוא מחלק את הנתונים בצורה שנראית הגיונית, לא מנסים לחזות משהו, משמש לאנליזה.</w:t>
      </w:r>
    </w:p>
    <w:p w14:paraId="10AD10DD" w14:textId="500648F9" w:rsidR="00AD7395" w:rsidRDefault="00AD7395" w:rsidP="005948D7">
      <w:pPr>
        <w:contextualSpacing/>
        <w:rPr>
          <w:rtl/>
          <w:lang w:val="en-US"/>
        </w:rPr>
      </w:pPr>
      <w:r w:rsidRPr="005948D7">
        <w:rPr>
          <w:lang w:val="en-US"/>
        </w:rPr>
        <w:t>Reinforcement learning</w:t>
      </w:r>
      <w:r w:rsidRPr="005948D7">
        <w:rPr>
          <w:rFonts w:hint="cs"/>
          <w:rtl/>
          <w:lang w:val="en-US"/>
        </w:rPr>
        <w:t>- למידה מטעויות</w:t>
      </w:r>
    </w:p>
    <w:p w14:paraId="1C2A6794" w14:textId="05B880EA" w:rsidR="005948D7" w:rsidRDefault="005948D7" w:rsidP="005948D7">
      <w:pPr>
        <w:contextualSpacing/>
        <w:rPr>
          <w:rtl/>
          <w:lang w:val="en-US"/>
        </w:rPr>
      </w:pPr>
    </w:p>
    <w:p w14:paraId="12363B6C" w14:textId="527AE351" w:rsidR="005948D7" w:rsidRDefault="005948D7" w:rsidP="005948D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>על מנת להעריך כמה מוצלח המודל, מחלקים את המודל ל</w:t>
      </w:r>
      <w:r>
        <w:rPr>
          <w:lang w:val="en-US"/>
        </w:rPr>
        <w:t>training data</w:t>
      </w:r>
      <w:r>
        <w:rPr>
          <w:rFonts w:hint="cs"/>
          <w:rtl/>
          <w:lang w:val="en-US"/>
        </w:rPr>
        <w:t xml:space="preserve"> ו </w:t>
      </w:r>
      <w:r>
        <w:rPr>
          <w:lang w:val="en-US"/>
        </w:rPr>
        <w:t>test data</w:t>
      </w:r>
      <w:r>
        <w:rPr>
          <w:rFonts w:hint="cs"/>
          <w:rtl/>
          <w:lang w:val="en-US"/>
        </w:rPr>
        <w:t xml:space="preserve"> -בדרך כלל חלוקה של 80% אימון 20% מבחן</w:t>
      </w:r>
    </w:p>
    <w:p w14:paraId="67B1A774" w14:textId="1290E8E2" w:rsidR="005948D7" w:rsidRDefault="005948D7" w:rsidP="005948D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>שיטה נוספת היא חלוקה נוספת ל</w:t>
      </w:r>
      <w:r>
        <w:rPr>
          <w:lang w:val="en-US"/>
        </w:rPr>
        <w:t>validation data</w:t>
      </w:r>
      <w:r>
        <w:rPr>
          <w:rFonts w:hint="cs"/>
          <w:rtl/>
          <w:lang w:val="en-US"/>
        </w:rPr>
        <w:t>.</w:t>
      </w:r>
    </w:p>
    <w:p w14:paraId="5C42D2E8" w14:textId="0AA1FFF3" w:rsidR="005948D7" w:rsidRDefault="005948D7" w:rsidP="005948D7">
      <w:pPr>
        <w:contextualSpacing/>
        <w:rPr>
          <w:rtl/>
          <w:lang w:val="en-US"/>
        </w:rPr>
      </w:pPr>
    </w:p>
    <w:p w14:paraId="03E4D5D0" w14:textId="04B784C1" w:rsidR="005948D7" w:rsidRDefault="005948D7" w:rsidP="005948D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>היפר-פרמטרים: פרמטרים שמשתמשים בהם כדי להגדיר את האלגוריתם, לדוגמה להחליט את עומק עץ ההחלטה (כמה רמות), על מנת לשפר את הביצועים של המודל.</w:t>
      </w:r>
    </w:p>
    <w:p w14:paraId="0F6C95D7" w14:textId="53BD15A6" w:rsidR="005948D7" w:rsidRDefault="005948D7" w:rsidP="005948D7">
      <w:pPr>
        <w:contextualSpacing/>
        <w:rPr>
          <w:rtl/>
          <w:lang w:val="en-US"/>
        </w:rPr>
      </w:pPr>
    </w:p>
    <w:p w14:paraId="17F45228" w14:textId="0ECBD987" w:rsidR="005948D7" w:rsidRDefault="005948D7" w:rsidP="005948D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>קרוס ולידציה</w:t>
      </w:r>
      <w:r w:rsidR="00C96ADE">
        <w:rPr>
          <w:rFonts w:hint="cs"/>
          <w:rtl/>
          <w:lang w:val="en-US"/>
        </w:rPr>
        <w:t xml:space="preserve"> </w:t>
      </w:r>
      <w:r w:rsidR="00C96ADE">
        <w:rPr>
          <w:lang w:val="en-US"/>
        </w:rPr>
        <w:t>k fold</w:t>
      </w:r>
      <w:r>
        <w:rPr>
          <w:rFonts w:hint="cs"/>
          <w:rtl/>
          <w:lang w:val="en-US"/>
        </w:rPr>
        <w:t>- בונים 5 עצי החלטה שונים באמצעות שימוש בחלקים שונים מהנתונים על מנת להעריך כמה טובים הביצועים של כל סוג עץ.</w:t>
      </w:r>
    </w:p>
    <w:p w14:paraId="180EDAFA" w14:textId="5FE939E6" w:rsidR="00C96ADE" w:rsidRDefault="00C96ADE" w:rsidP="005948D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 xml:space="preserve">במטריצה כל שורה זה עץ, המלבנים הכחולים בכל שורה זו </w:t>
      </w:r>
      <w:proofErr w:type="spellStart"/>
      <w:r>
        <w:rPr>
          <w:rFonts w:hint="cs"/>
          <w:rtl/>
          <w:lang w:val="en-US"/>
        </w:rPr>
        <w:t>הולדיציה</w:t>
      </w:r>
      <w:proofErr w:type="spellEnd"/>
      <w:r>
        <w:rPr>
          <w:rFonts w:hint="cs"/>
          <w:rtl/>
          <w:lang w:val="en-US"/>
        </w:rPr>
        <w:t>- ה20% מהנתונים שהם המבחן של העץ.</w:t>
      </w:r>
    </w:p>
    <w:p w14:paraId="115F0A98" w14:textId="06261B20" w:rsidR="00C96ADE" w:rsidRDefault="00C96ADE" w:rsidP="005948D7">
      <w:pPr>
        <w:contextualSpacing/>
        <w:rPr>
          <w:rtl/>
          <w:lang w:val="en-US"/>
        </w:rPr>
      </w:pPr>
    </w:p>
    <w:p w14:paraId="7EEB4D0C" w14:textId="02E7B901" w:rsidR="00C96ADE" w:rsidRPr="005948D7" w:rsidRDefault="00C96ADE" w:rsidP="005948D7">
      <w:pPr>
        <w:contextualSpacing/>
        <w:rPr>
          <w:rtl/>
          <w:lang w:val="en-US"/>
        </w:rPr>
      </w:pPr>
      <w:r>
        <w:rPr>
          <w:rFonts w:hint="cs"/>
          <w:rtl/>
          <w:lang w:val="en-US"/>
        </w:rPr>
        <w:t xml:space="preserve">קרוס ולידציה של </w:t>
      </w:r>
      <w:r>
        <w:rPr>
          <w:lang w:val="en-US"/>
        </w:rPr>
        <w:t>leave one out</w:t>
      </w:r>
      <w:r>
        <w:rPr>
          <w:rFonts w:hint="cs"/>
          <w:rtl/>
          <w:lang w:val="en-US"/>
        </w:rPr>
        <w:t>, כל פעם להישאר חלק אחר מהנתונים מחוץ לאימון ולבסוף לבחון עליו.</w:t>
      </w:r>
    </w:p>
    <w:p w14:paraId="2503D350" w14:textId="77777777" w:rsidR="00AD7395" w:rsidRPr="005948D7" w:rsidRDefault="00AD7395" w:rsidP="005948D7">
      <w:pPr>
        <w:contextualSpacing/>
        <w:rPr>
          <w:rtl/>
          <w:lang w:val="en-US"/>
        </w:rPr>
      </w:pPr>
    </w:p>
    <w:sectPr w:rsidR="00AD7395" w:rsidRPr="0059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16230"/>
    <w:multiLevelType w:val="hybridMultilevel"/>
    <w:tmpl w:val="0F4E66DE"/>
    <w:lvl w:ilvl="0" w:tplc="AE1044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9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6D"/>
    <w:rsid w:val="005948D7"/>
    <w:rsid w:val="00877692"/>
    <w:rsid w:val="008F170F"/>
    <w:rsid w:val="00A84F6D"/>
    <w:rsid w:val="00AD7395"/>
    <w:rsid w:val="00C96ADE"/>
    <w:rsid w:val="00E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B518"/>
  <w15:chartTrackingRefBased/>
  <w15:docId w15:val="{212B4AF3-5713-4D32-8907-EB609C70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Arial"/>
        <w:sz w:val="24"/>
        <w:szCs w:val="24"/>
        <w:lang w:val="en-IL" w:eastAsia="en-US" w:bidi="he-IL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692"/>
    <w:rPr>
      <w:color w:val="808080"/>
    </w:rPr>
  </w:style>
  <w:style w:type="paragraph" w:styleId="ListParagraph">
    <w:name w:val="List Paragraph"/>
    <w:basedOn w:val="Normal"/>
    <w:uiPriority w:val="34"/>
    <w:qFormat/>
    <w:rsid w:val="00AD7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Dulberg</dc:creator>
  <cp:keywords/>
  <dc:description/>
  <cp:lastModifiedBy>Tal Dulberg</cp:lastModifiedBy>
  <cp:revision>3</cp:revision>
  <dcterms:created xsi:type="dcterms:W3CDTF">2022-02-24T10:28:00Z</dcterms:created>
  <dcterms:modified xsi:type="dcterms:W3CDTF">2022-06-28T07:13:00Z</dcterms:modified>
</cp:coreProperties>
</file>