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stall-necessary-packages"/>
    <w:p>
      <w:pPr>
        <w:pStyle w:val="Heading1"/>
      </w:pPr>
      <w:r>
        <w:t xml:space="preserve">Install necessary packages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ggplot2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anytime</w:t>
      </w:r>
      <w:r>
        <w:t xml:space="preserve">”</w:t>
      </w:r>
      <w:r>
        <w:t xml:space="preserve">)</w:t>
      </w:r>
    </w:p>
    <w:bookmarkEnd w:id="20"/>
    <w:bookmarkStart w:id="21" w:name="load-the-libraries"/>
    <w:p>
      <w:pPr>
        <w:pStyle w:val="Heading1"/>
      </w:pPr>
      <w:r>
        <w:t xml:space="preserve">Load the libraries</w:t>
      </w:r>
    </w:p>
    <w:p>
      <w:pPr>
        <w:pStyle w:val="FirstParagraph"/>
      </w:pPr>
      <w:r>
        <w:t xml:space="preserve">library(anytime)</w:t>
      </w:r>
      <w:r>
        <w:t xml:space="preserve"> </w:t>
      </w:r>
      <w:r>
        <w:t xml:space="preserve">library(ggplot2)</w:t>
      </w:r>
    </w:p>
    <w:bookmarkEnd w:id="21"/>
    <w:bookmarkStart w:id="22" w:name="load-the-data"/>
    <w:p>
      <w:pPr>
        <w:pStyle w:val="Heading1"/>
      </w:pPr>
      <w:r>
        <w:t xml:space="preserve">Load the data</w:t>
      </w:r>
    </w:p>
    <w:p>
      <w:pPr>
        <w:pStyle w:val="FirstParagraph"/>
      </w:pPr>
      <w:r>
        <w:t xml:space="preserve">eth_df &lt;- read.csv(</w:t>
      </w:r>
      <w:r>
        <w:t xml:space="preserve">“</w:t>
      </w:r>
      <w:r>
        <w:t xml:space="preserve">D:/FEU/2ND YR 2ND SEM/PROBABILITY/ethereum_2015.csv</w:t>
      </w:r>
      <w:r>
        <w:t xml:space="preserve">”</w:t>
      </w:r>
      <w:r>
        <w:t xml:space="preserve">)</w:t>
      </w:r>
    </w:p>
    <w:bookmarkEnd w:id="22"/>
    <w:bookmarkStart w:id="23" w:name="Xbf1b319354b40b097f3c101fe29954469a48150"/>
    <w:p>
      <w:pPr>
        <w:pStyle w:val="Heading1"/>
      </w:pPr>
      <w:r>
        <w:t xml:space="preserve">Display the first few rows of the dataset</w:t>
      </w:r>
    </w:p>
    <w:p>
      <w:pPr>
        <w:pStyle w:val="FirstParagraph"/>
      </w:pPr>
      <w:r>
        <w:t xml:space="preserve">head(eth_df)</w:t>
      </w:r>
    </w:p>
    <w:bookmarkEnd w:id="23"/>
    <w:bookmarkStart w:id="24" w:name="display-the-last-few-rows-of-the-dataset"/>
    <w:p>
      <w:pPr>
        <w:pStyle w:val="Heading1"/>
      </w:pPr>
      <w:r>
        <w:t xml:space="preserve">Display the last few rows of the dataset</w:t>
      </w:r>
    </w:p>
    <w:p>
      <w:pPr>
        <w:pStyle w:val="FirstParagraph"/>
      </w:pPr>
      <w:r>
        <w:t xml:space="preserve">tail(eth_df)</w:t>
      </w:r>
    </w:p>
    <w:bookmarkEnd w:id="24"/>
    <w:bookmarkStart w:id="25" w:name="X884a577882c3b6d5cbd146ecfd201f7e12d807b"/>
    <w:p>
      <w:pPr>
        <w:pStyle w:val="Heading1"/>
      </w:pPr>
      <w:r>
        <w:t xml:space="preserve">Calculate the return and add it to the dataframe</w:t>
      </w:r>
    </w:p>
    <w:p>
      <w:pPr>
        <w:pStyle w:val="FirstParagraph"/>
      </w:pPr>
      <w:r>
        <w:t xml:space="preserve">eth_df</w:t>
      </w:r>
      <m:oMath>
        <m:r>
          <m:t>R</m:t>
        </m:r>
        <m:r>
          <m:t>e</m:t>
        </m:r>
        <m:r>
          <m:t>t</m:t>
        </m:r>
        <m:r>
          <m:t>u</m:t>
        </m:r>
        <m:r>
          <m:t>r</m:t>
        </m:r>
        <m:r>
          <m:t>n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rPr>
            <m:sty m:val="p"/>
          </m:rPr>
          <m:t>(</m:t>
        </m:r>
        <m:r>
          <m:rPr>
            <m:sty m:val="p"/>
          </m:rPr>
          <m:t>(</m:t>
        </m:r>
        <m:r>
          <m:t>e</m:t>
        </m:r>
        <m:r>
          <m:t>t</m:t>
        </m:r>
        <m:sSub>
          <m:e>
            <m:r>
              <m:t>h</m:t>
            </m:r>
          </m:e>
          <m:sub>
            <m:r>
              <m:t>d</m:t>
            </m:r>
          </m:sub>
        </m:sSub>
        <m:r>
          <m:t>f</m:t>
        </m:r>
      </m:oMath>
      <w:r>
        <w:t xml:space="preserve">Close - eth_df</w:t>
      </w:r>
      <m:oMath>
        <m:r>
          <m:t>O</m:t>
        </m:r>
        <m:r>
          <m:t>p</m:t>
        </m:r>
        <m:r>
          <m:t>e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e</m:t>
        </m:r>
        <m:r>
          <m:t>t</m:t>
        </m:r>
        <m:sSub>
          <m:e>
            <m:r>
              <m:t>h</m:t>
            </m:r>
          </m:e>
          <m:sub>
            <m:r>
              <m:t>d</m:t>
            </m:r>
          </m:sub>
        </m:sSub>
        <m:r>
          <m:t>f</m:t>
        </m:r>
      </m:oMath>
      <w:r>
        <w:t xml:space="preserve">Open)</w:t>
      </w:r>
    </w:p>
    <w:bookmarkEnd w:id="25"/>
    <w:bookmarkStart w:id="26" w:name="plot-a-histogram-of-the-returns"/>
    <w:p>
      <w:pPr>
        <w:pStyle w:val="Heading1"/>
      </w:pPr>
      <w:r>
        <w:t xml:space="preserve">Plot a histogram of the returns</w:t>
      </w:r>
    </w:p>
    <w:p>
      <w:pPr>
        <w:pStyle w:val="FirstParagraph"/>
      </w:pPr>
      <w:r>
        <w:t xml:space="preserve">hist(eth_df$Return, main =</w:t>
      </w:r>
      <w:r>
        <w:t xml:space="preserve"> </w:t>
      </w:r>
      <w:r>
        <w:t xml:space="preserve">“</w:t>
      </w:r>
      <w:r>
        <w:t xml:space="preserve">Ethereum Returns (Simple Rate)</w:t>
      </w:r>
      <w:r>
        <w:t xml:space="preserve">”</w:t>
      </w:r>
      <w:r>
        <w:t xml:space="preserve">, xlab =</w:t>
      </w:r>
      <w:r>
        <w:t xml:space="preserve"> </w:t>
      </w:r>
      <w:r>
        <w:t xml:space="preserve">“</w:t>
      </w:r>
      <w:r>
        <w:t xml:space="preserve">Percentage Change</w:t>
      </w:r>
      <w:r>
        <w:t xml:space="preserve">”</w:t>
      </w:r>
      <w:r>
        <w:t xml:space="preserve">, xlim = c(-0.5, 0.5), col =</w:t>
      </w:r>
      <w:r>
        <w:t xml:space="preserve"> </w:t>
      </w:r>
      <w:r>
        <w:t xml:space="preserve">“</w:t>
      </w:r>
      <w:r>
        <w:t xml:space="preserve">skyblue</w:t>
      </w:r>
      <w:r>
        <w:t xml:space="preserve">”</w:t>
      </w:r>
      <w:r>
        <w:t xml:space="preserve">, breaks = 250)</w:t>
      </w:r>
    </w:p>
    <w:bookmarkEnd w:id="26"/>
    <w:bookmarkStart w:id="27" w:name="Xd3ffa0dc724fd181938271e0e853c6dcf3cfa29"/>
    <w:p>
      <w:pPr>
        <w:pStyle w:val="Heading1"/>
      </w:pPr>
      <w:r>
        <w:t xml:space="preserve">Perform the Shapiro-Wilk test for normality on the returns</w:t>
      </w:r>
    </w:p>
    <w:p>
      <w:pPr>
        <w:pStyle w:val="FirstParagraph"/>
      </w:pPr>
      <w:r>
        <w:t xml:space="preserve">eth_shapiro_test &lt;- shapiro.test(eth_df$Return)</w:t>
      </w:r>
      <w:r>
        <w:t xml:space="preserve"> </w:t>
      </w:r>
      <w:r>
        <w:t xml:space="preserve">print(eth_shapiro_test)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2024-05-15T14:33:38Z</dcterms:created>
  <dcterms:modified xsi:type="dcterms:W3CDTF">2024-05-15T14:33:38Z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