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FFF7B" w14:textId="7463FA2B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1555</w:t>
      </w:r>
    </w:p>
    <w:p w14:paraId="3A814639" w14:textId="2A0C271E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</w:t>
      </w:r>
      <w:r w:rsidR="007F5CC6">
        <w:rPr>
          <w:rFonts w:ascii="Times New Roman" w:hAnsi="Times New Roman" w:cs="Times New Roman"/>
          <w:sz w:val="24"/>
          <w:szCs w:val="24"/>
        </w:rPr>
        <w:t xml:space="preserve"> 8</w:t>
      </w:r>
    </w:p>
    <w:p w14:paraId="2F456205" w14:textId="77777777" w:rsidR="000C5993" w:rsidRDefault="000C5993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C3C47C" w14:textId="251A04C9" w:rsidR="007F5CC6" w:rsidRDefault="007F5CC6" w:rsidP="007F5CC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Formal Query Languages: Relational Algebra (continued)</w:t>
      </w:r>
    </w:p>
    <w:p w14:paraId="6786B467" w14:textId="6DEC1438" w:rsidR="007F5CC6" w:rsidRDefault="008C5133" w:rsidP="001617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 </w:t>
      </w:r>
      <w:r w:rsidR="00345AB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et </w:t>
      </w:r>
      <w:r w:rsidR="00345AB7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perations</w:t>
      </w:r>
    </w:p>
    <w:p w14:paraId="60D853D6" w14:textId="5D416126" w:rsidR="008C5133" w:rsidRDefault="008C5133" w:rsidP="001617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FD4F3E">
        <w:rPr>
          <w:rFonts w:ascii="Times New Roman" w:hAnsi="Times New Roman" w:cs="Times New Roman"/>
          <w:sz w:val="24"/>
          <w:szCs w:val="24"/>
        </w:rPr>
        <w:t>r UNION s: all values in at least one of the relations (no duplicates)</w:t>
      </w:r>
    </w:p>
    <w:p w14:paraId="320A5B6A" w14:textId="3912538E" w:rsidR="00FD4F3E" w:rsidRDefault="00FD4F3E" w:rsidP="001617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 INTERSECT s: all values in both relations</w:t>
      </w:r>
    </w:p>
    <w:p w14:paraId="0F1C4D86" w14:textId="203FC7D6" w:rsidR="00FD4F3E" w:rsidRDefault="00FD4F3E" w:rsidP="001617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 DIFFERENCE s: all values in r that are</w:t>
      </w:r>
      <w:r w:rsidR="004B5DAD">
        <w:rPr>
          <w:rFonts w:ascii="Times New Roman" w:hAnsi="Times New Roman" w:cs="Times New Roman"/>
          <w:sz w:val="24"/>
          <w:szCs w:val="24"/>
        </w:rPr>
        <w:t xml:space="preserve"> not</w:t>
      </w:r>
      <w:r>
        <w:rPr>
          <w:rFonts w:ascii="Times New Roman" w:hAnsi="Times New Roman" w:cs="Times New Roman"/>
          <w:sz w:val="24"/>
          <w:szCs w:val="24"/>
        </w:rPr>
        <w:t xml:space="preserve"> in s</w:t>
      </w:r>
    </w:p>
    <w:p w14:paraId="49E22E1D" w14:textId="7D054A31" w:rsidR="004B5DAD" w:rsidRPr="007F5CC6" w:rsidRDefault="004B5DAD" w:rsidP="001617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5C001E">
        <w:rPr>
          <w:rFonts w:ascii="Times New Roman" w:hAnsi="Times New Roman" w:cs="Times New Roman"/>
          <w:sz w:val="24"/>
          <w:szCs w:val="24"/>
        </w:rPr>
        <w:t>Relations need to be union compatible: same arity and the attributes must have the same type</w:t>
      </w:r>
    </w:p>
    <w:p w14:paraId="6BF7C44F" w14:textId="242B6E12" w:rsidR="00C626AD" w:rsidRDefault="001C053B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Both UNION and INTERSECT are commutative, but DIFFERENCE is not</w:t>
      </w:r>
    </w:p>
    <w:p w14:paraId="312A73D8" w14:textId="44AAEE00" w:rsidR="00935C28" w:rsidRDefault="00935C2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79493E" w14:textId="5A5840EB" w:rsidR="00935C28" w:rsidRDefault="00935C2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Cartesian </w:t>
      </w:r>
      <w:r w:rsidR="00345AB7">
        <w:rPr>
          <w:rFonts w:ascii="Times New Roman" w:hAnsi="Times New Roman" w:cs="Times New Roman"/>
          <w:sz w:val="24"/>
          <w:szCs w:val="24"/>
        </w:rPr>
        <w:t>product</w:t>
      </w:r>
    </w:p>
    <w:p w14:paraId="786065D6" w14:textId="60F11AC1" w:rsidR="00345AB7" w:rsidRDefault="00345AB7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 X s</w:t>
      </w:r>
    </w:p>
    <w:p w14:paraId="1C9C40F2" w14:textId="512C97A6" w:rsidR="00345AB7" w:rsidRDefault="00345AB7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Arity of Cartesian product is arity of r + arity of s, cardinality is cardinality of r * cardinality of s</w:t>
      </w:r>
    </w:p>
    <w:p w14:paraId="36C2ACAC" w14:textId="65671581" w:rsidR="00093D77" w:rsidRDefault="00093D77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B0D998" w14:textId="20F68CAE" w:rsidR="00093D77" w:rsidRDefault="00093D77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Equi-join</w:t>
      </w:r>
    </w:p>
    <w:p w14:paraId="2D7FB9C4" w14:textId="09A17ED9" w:rsidR="00093D77" w:rsidRDefault="00093D77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 EQUIJOIN</w:t>
      </w:r>
      <w:r w:rsidRPr="00093D77">
        <w:rPr>
          <w:rFonts w:ascii="Times New Roman" w:hAnsi="Times New Roman" w:cs="Times New Roman"/>
          <w:sz w:val="24"/>
          <w:szCs w:val="24"/>
          <w:vertAlign w:val="subscript"/>
        </w:rPr>
        <w:t>r.i = s.j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138BF28C" w14:textId="550776AF" w:rsidR="00093D77" w:rsidRDefault="00093D77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Basically a macro for taking Cartesian product of r and s, then passing to selection</w:t>
      </w:r>
    </w:p>
    <w:p w14:paraId="1A610D37" w14:textId="1844B134" w:rsidR="00093D77" w:rsidRDefault="00093D77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4ED08A" w14:textId="30547CD4" w:rsidR="00093D77" w:rsidRDefault="00093D77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Theta-join</w:t>
      </w:r>
    </w:p>
    <w:p w14:paraId="3445AAEE" w14:textId="48768CC6" w:rsidR="00093D77" w:rsidRDefault="00093D77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Generalized equi-join</w:t>
      </w:r>
    </w:p>
    <w:p w14:paraId="070367D7" w14:textId="428C0E27" w:rsidR="00093D77" w:rsidRDefault="00093D77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Use an operator from {=, &lt;, &lt;=, &gt;, &gt;=, !=}</w:t>
      </w:r>
    </w:p>
    <w:p w14:paraId="1207CBC2" w14:textId="50207FEE" w:rsidR="00D75E42" w:rsidRDefault="00D75E4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D8BEFB" w14:textId="1F6744A7" w:rsidR="00D75E42" w:rsidRDefault="00D75E4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 join</w:t>
      </w:r>
    </w:p>
    <w:p w14:paraId="57C17F3A" w14:textId="55B2029A" w:rsidR="00D75E42" w:rsidRDefault="00D75E4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Equi-join without duplicate columns</w:t>
      </w:r>
    </w:p>
    <w:p w14:paraId="291AA730" w14:textId="60B78C4E" w:rsidR="00D75E42" w:rsidRDefault="00D75E4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 *</w:t>
      </w:r>
      <w:r w:rsidRPr="00D75E42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7C8E7695" w14:textId="34E2B72E" w:rsidR="00D75E42" w:rsidRDefault="00D75E4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 = list of attributes: p = R INTERSECT S</w:t>
      </w:r>
    </w:p>
    <w:p w14:paraId="789A2D55" w14:textId="5D4FB161" w:rsidR="00D75E42" w:rsidRDefault="00D75E4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Macro for taking </w:t>
      </w:r>
      <w:r w:rsidR="003059C0">
        <w:rPr>
          <w:rFonts w:ascii="Times New Roman" w:hAnsi="Times New Roman" w:cs="Times New Roman"/>
          <w:sz w:val="24"/>
          <w:szCs w:val="24"/>
        </w:rPr>
        <w:t>equijoin</w:t>
      </w:r>
      <w:r>
        <w:rPr>
          <w:rFonts w:ascii="Times New Roman" w:hAnsi="Times New Roman" w:cs="Times New Roman"/>
          <w:sz w:val="24"/>
          <w:szCs w:val="24"/>
        </w:rPr>
        <w:t xml:space="preserve"> of r and s,</w:t>
      </w:r>
      <w:r w:rsidR="003059C0">
        <w:rPr>
          <w:rFonts w:ascii="Times New Roman" w:hAnsi="Times New Roman" w:cs="Times New Roman"/>
          <w:sz w:val="24"/>
          <w:szCs w:val="24"/>
        </w:rPr>
        <w:t xml:space="preserve"> where the condition is the common columns. T</w:t>
      </w:r>
      <w:r>
        <w:rPr>
          <w:rFonts w:ascii="Times New Roman" w:hAnsi="Times New Roman" w:cs="Times New Roman"/>
          <w:sz w:val="24"/>
          <w:szCs w:val="24"/>
        </w:rPr>
        <w:t>hen passing to projection, where you are projecting the union of r and s</w:t>
      </w:r>
      <w:r w:rsidR="003059C0">
        <w:rPr>
          <w:rFonts w:ascii="Times New Roman" w:hAnsi="Times New Roman" w:cs="Times New Roman"/>
          <w:sz w:val="24"/>
          <w:szCs w:val="24"/>
        </w:rPr>
        <w:t xml:space="preserve"> </w:t>
      </w:r>
      <w:r w:rsidR="003059C0" w:rsidRPr="003059C0">
        <w:rPr>
          <w:rFonts w:ascii="Times New Roman" w:hAnsi="Times New Roman" w:cs="Times New Roman"/>
          <w:sz w:val="24"/>
          <w:szCs w:val="24"/>
        </w:rPr>
        <w:sym w:font="Wingdings" w:char="F0E0"/>
      </w:r>
      <w:r w:rsidR="003059C0">
        <w:rPr>
          <w:rFonts w:ascii="Times New Roman" w:hAnsi="Times New Roman" w:cs="Times New Roman"/>
          <w:sz w:val="24"/>
          <w:szCs w:val="24"/>
        </w:rPr>
        <w:t xml:space="preserve"> you get all tuples where the shared attributes have the same values</w:t>
      </w:r>
    </w:p>
    <w:p w14:paraId="5554C3B5" w14:textId="2FE4DF0E" w:rsidR="00D777B6" w:rsidRDefault="00D777B6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4DEFED" w14:textId="04D57461" w:rsidR="00D777B6" w:rsidRDefault="00D777B6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query: for every outreach activity located in PGH, list its project number, the responsible section name, and the name of its head</w:t>
      </w:r>
    </w:p>
    <w:p w14:paraId="0BDE4F69" w14:textId="5EDD7B5F" w:rsidR="004865CF" w:rsidRDefault="004865CF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Library DB Schema:</w:t>
      </w:r>
    </w:p>
    <w:p w14:paraId="71D2C92B" w14:textId="68F140BC" w:rsidR="004865CF" w:rsidRDefault="004865CF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LIBRARIAN(Name, </w:t>
      </w:r>
      <w:r w:rsidRPr="004865CF">
        <w:rPr>
          <w:rFonts w:ascii="Times New Roman" w:hAnsi="Times New Roman" w:cs="Times New Roman"/>
          <w:sz w:val="24"/>
          <w:szCs w:val="24"/>
          <w:u w:val="single"/>
        </w:rPr>
        <w:t>SSN</w:t>
      </w:r>
      <w:r>
        <w:rPr>
          <w:rFonts w:ascii="Times New Roman" w:hAnsi="Times New Roman" w:cs="Times New Roman"/>
          <w:sz w:val="24"/>
          <w:szCs w:val="24"/>
        </w:rPr>
        <w:t>, SNO, BirthPlace)</w:t>
      </w:r>
      <w:r w:rsidR="002E7AB0">
        <w:rPr>
          <w:rFonts w:ascii="Times New Roman" w:hAnsi="Times New Roman" w:cs="Times New Roman"/>
          <w:sz w:val="24"/>
          <w:szCs w:val="24"/>
        </w:rPr>
        <w:t xml:space="preserve"> – SNO is a FK for SECTION.SNO</w:t>
      </w:r>
    </w:p>
    <w:p w14:paraId="42582405" w14:textId="22724680" w:rsidR="004865CF" w:rsidRDefault="004865CF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SECTION(Sname, </w:t>
      </w:r>
      <w:r w:rsidRPr="004865CF">
        <w:rPr>
          <w:rFonts w:ascii="Times New Roman" w:hAnsi="Times New Roman" w:cs="Times New Roman"/>
          <w:sz w:val="24"/>
          <w:szCs w:val="24"/>
          <w:u w:val="single"/>
        </w:rPr>
        <w:t>SNO</w:t>
      </w:r>
      <w:r>
        <w:rPr>
          <w:rFonts w:ascii="Times New Roman" w:hAnsi="Times New Roman" w:cs="Times New Roman"/>
          <w:sz w:val="24"/>
          <w:szCs w:val="24"/>
        </w:rPr>
        <w:t>, Head)</w:t>
      </w:r>
      <w:r w:rsidR="002E7AB0">
        <w:rPr>
          <w:rFonts w:ascii="Times New Roman" w:hAnsi="Times New Roman" w:cs="Times New Roman"/>
          <w:sz w:val="24"/>
          <w:szCs w:val="24"/>
        </w:rPr>
        <w:t xml:space="preserve"> – Head is a FK for LIBRARIAN.SSN</w:t>
      </w:r>
    </w:p>
    <w:p w14:paraId="423F8F9E" w14:textId="6128A8F3" w:rsidR="004865CF" w:rsidRDefault="004865CF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OUTREACH(Pname, </w:t>
      </w:r>
      <w:r w:rsidRPr="004865CF">
        <w:rPr>
          <w:rFonts w:ascii="Times New Roman" w:hAnsi="Times New Roman" w:cs="Times New Roman"/>
          <w:sz w:val="24"/>
          <w:szCs w:val="24"/>
          <w:u w:val="single"/>
        </w:rPr>
        <w:t>PNO</w:t>
      </w:r>
      <w:r>
        <w:rPr>
          <w:rFonts w:ascii="Times New Roman" w:hAnsi="Times New Roman" w:cs="Times New Roman"/>
          <w:sz w:val="24"/>
          <w:szCs w:val="24"/>
        </w:rPr>
        <w:t>, SNUM, Location)</w:t>
      </w:r>
      <w:r w:rsidR="002E7AB0">
        <w:rPr>
          <w:rFonts w:ascii="Times New Roman" w:hAnsi="Times New Roman" w:cs="Times New Roman"/>
          <w:sz w:val="24"/>
          <w:szCs w:val="24"/>
        </w:rPr>
        <w:t xml:space="preserve"> – SNUM is a FK for Section.SNO</w:t>
      </w:r>
    </w:p>
    <w:p w14:paraId="6288896F" w14:textId="5A6DE686" w:rsidR="004865CF" w:rsidRDefault="004865CF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WORKSON(</w:t>
      </w:r>
      <w:r w:rsidRPr="004865CF">
        <w:rPr>
          <w:rFonts w:ascii="Times New Roman" w:hAnsi="Times New Roman" w:cs="Times New Roman"/>
          <w:sz w:val="24"/>
          <w:szCs w:val="24"/>
          <w:u w:val="single"/>
        </w:rPr>
        <w:t>LSSN, PNO</w:t>
      </w:r>
      <w:r>
        <w:rPr>
          <w:rFonts w:ascii="Times New Roman" w:hAnsi="Times New Roman" w:cs="Times New Roman"/>
          <w:sz w:val="24"/>
          <w:szCs w:val="24"/>
        </w:rPr>
        <w:t>, Hours)</w:t>
      </w:r>
    </w:p>
    <w:p w14:paraId="233E488A" w14:textId="5221F94F" w:rsidR="00D777B6" w:rsidRDefault="00D777B6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901722">
        <w:rPr>
          <w:rFonts w:ascii="Times New Roman" w:hAnsi="Times New Roman" w:cs="Times New Roman"/>
          <w:sz w:val="24"/>
          <w:szCs w:val="24"/>
        </w:rPr>
        <w:t>Location and p</w:t>
      </w:r>
      <w:r>
        <w:rPr>
          <w:rFonts w:ascii="Times New Roman" w:hAnsi="Times New Roman" w:cs="Times New Roman"/>
          <w:sz w:val="24"/>
          <w:szCs w:val="24"/>
        </w:rPr>
        <w:t xml:space="preserve">roject num </w:t>
      </w:r>
      <w:r w:rsidR="00901722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in OUTREACH table, section name </w:t>
      </w:r>
      <w:r w:rsidR="006B1C01">
        <w:rPr>
          <w:rFonts w:ascii="Times New Roman" w:hAnsi="Times New Roman" w:cs="Times New Roman"/>
          <w:sz w:val="24"/>
          <w:szCs w:val="24"/>
        </w:rPr>
        <w:t>is in SECTION table, head is in LIBRARIAN table</w:t>
      </w:r>
    </w:p>
    <w:p w14:paraId="7C661EA4" w14:textId="4AE2D782" w:rsidR="004259A2" w:rsidRDefault="004259A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PP </w:t>
      </w:r>
      <w:r w:rsidRPr="004259A2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Select</w:t>
      </w:r>
      <w:r w:rsidRPr="004259A2">
        <w:rPr>
          <w:rFonts w:ascii="Times New Roman" w:hAnsi="Times New Roman" w:cs="Times New Roman"/>
          <w:sz w:val="24"/>
          <w:szCs w:val="24"/>
          <w:vertAlign w:val="subscript"/>
        </w:rPr>
        <w:t>location=’PGH’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(OUTREACH);</w:t>
      </w:r>
    </w:p>
    <w:p w14:paraId="7B727CA6" w14:textId="6754411F" w:rsidR="004865CF" w:rsidRDefault="004865CF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SPP </w:t>
      </w:r>
      <w:r w:rsidRPr="004865CF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PP EQUIJOIN</w:t>
      </w:r>
      <w:r w:rsidRPr="004865CF">
        <w:rPr>
          <w:rFonts w:ascii="Times New Roman" w:hAnsi="Times New Roman" w:cs="Times New Roman"/>
          <w:sz w:val="24"/>
          <w:szCs w:val="24"/>
          <w:vertAlign w:val="subscript"/>
        </w:rPr>
        <w:t>SNUM=SNO</w:t>
      </w:r>
      <w:r>
        <w:rPr>
          <w:rFonts w:ascii="Times New Roman" w:hAnsi="Times New Roman" w:cs="Times New Roman"/>
          <w:sz w:val="24"/>
          <w:szCs w:val="24"/>
        </w:rPr>
        <w:t xml:space="preserve"> SECTION;</w:t>
      </w:r>
    </w:p>
    <w:p w14:paraId="26532B77" w14:textId="7F5F1A0C" w:rsidR="004865CF" w:rsidRDefault="004865CF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HSPP </w:t>
      </w:r>
      <w:r w:rsidRPr="004865CF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SPP EQUIJOIN</w:t>
      </w:r>
      <w:r w:rsidRPr="00494AFC">
        <w:rPr>
          <w:rFonts w:ascii="Times New Roman" w:hAnsi="Times New Roman" w:cs="Times New Roman"/>
          <w:sz w:val="24"/>
          <w:szCs w:val="24"/>
          <w:vertAlign w:val="subscript"/>
        </w:rPr>
        <w:t>SNO=SNO AND Head=SSN</w:t>
      </w:r>
      <w:r w:rsidR="00494AFC">
        <w:rPr>
          <w:rFonts w:ascii="Times New Roman" w:hAnsi="Times New Roman" w:cs="Times New Roman"/>
          <w:sz w:val="24"/>
          <w:szCs w:val="24"/>
        </w:rPr>
        <w:t xml:space="preserve"> LIBRARIAN;</w:t>
      </w:r>
    </w:p>
    <w:p w14:paraId="7E7745E7" w14:textId="013BDB5E" w:rsidR="00494AFC" w:rsidRDefault="00494AFC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- RSLT </w:t>
      </w:r>
      <w:r w:rsidRPr="00494AFC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Project</w:t>
      </w:r>
      <w:r w:rsidRPr="00494AFC">
        <w:rPr>
          <w:rFonts w:ascii="Times New Roman" w:hAnsi="Times New Roman" w:cs="Times New Roman"/>
          <w:sz w:val="24"/>
          <w:szCs w:val="24"/>
          <w:vertAlign w:val="subscript"/>
        </w:rPr>
        <w:t>PNO, Sname, Name</w:t>
      </w:r>
      <w:r>
        <w:rPr>
          <w:rFonts w:ascii="Times New Roman" w:hAnsi="Times New Roman" w:cs="Times New Roman"/>
          <w:sz w:val="24"/>
          <w:szCs w:val="24"/>
        </w:rPr>
        <w:t xml:space="preserve"> (HSPP);</w:t>
      </w:r>
    </w:p>
    <w:p w14:paraId="705B5D0B" w14:textId="7C0D5C2A" w:rsidR="00193B98" w:rsidRDefault="00193B9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95B5AA" w14:textId="637AB3AE" w:rsidR="00193B98" w:rsidRDefault="00193B9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Division</w:t>
      </w:r>
    </w:p>
    <w:p w14:paraId="754C008F" w14:textId="7AAA0E3A" w:rsidR="00193B98" w:rsidRDefault="00193B9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Let r(R) and s(S) be relations such that S is a subset of R</w:t>
      </w:r>
    </w:p>
    <w:p w14:paraId="68F0BA02" w14:textId="551CD67D" w:rsidR="00193B98" w:rsidRDefault="00193B9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The division of r by s, denoted by r / s:</w:t>
      </w:r>
    </w:p>
    <w:p w14:paraId="4E5D6AA0" w14:textId="229D4340" w:rsidR="00193B98" w:rsidRDefault="00193B9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is a relation whose schema is Q = R – S and</w:t>
      </w:r>
    </w:p>
    <w:p w14:paraId="0629AF97" w14:textId="06801A72" w:rsidR="00193B98" w:rsidRDefault="00193B9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includes all t such as t</w:t>
      </w:r>
      <w:r w:rsidRPr="00193B98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sz w:val="24"/>
          <w:szCs w:val="24"/>
        </w:rPr>
        <w:t>[Q] = t and t</w:t>
      </w:r>
      <w:r w:rsidRPr="00193B98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sz w:val="24"/>
          <w:szCs w:val="24"/>
        </w:rPr>
        <w:t>[S] = t</w:t>
      </w:r>
    </w:p>
    <w:p w14:paraId="2FC15CF1" w14:textId="1C7B059E" w:rsidR="00193B98" w:rsidRDefault="00193B9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Example (important to remember that quotient X s should be R)</w:t>
      </w:r>
    </w:p>
    <w:p w14:paraId="3CE56F84" w14:textId="48F3E5BB" w:rsidR="00193B98" w:rsidRDefault="00193B9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6CE18B" w14:textId="6CA7F899" w:rsidR="00193B98" w:rsidRPr="00193B98" w:rsidRDefault="00193B9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 / s</w:t>
      </w:r>
    </w:p>
    <w:tbl>
      <w:tblPr>
        <w:tblStyle w:val="TableGrid"/>
        <w:tblpPr w:leftFromText="180" w:rightFromText="180" w:vertAnchor="text" w:horzAnchor="margin" w:tblpY="167"/>
        <w:tblW w:w="0" w:type="auto"/>
        <w:tblLook w:val="04A0" w:firstRow="1" w:lastRow="0" w:firstColumn="1" w:lastColumn="0" w:noHBand="0" w:noVBand="1"/>
      </w:tblPr>
      <w:tblGrid>
        <w:gridCol w:w="390"/>
        <w:gridCol w:w="377"/>
        <w:gridCol w:w="377"/>
        <w:gridCol w:w="390"/>
      </w:tblGrid>
      <w:tr w:rsidR="00193B98" w14:paraId="3EA187C4" w14:textId="77777777" w:rsidTr="00193B98">
        <w:tc>
          <w:tcPr>
            <w:tcW w:w="390" w:type="dxa"/>
          </w:tcPr>
          <w:p w14:paraId="7E5A8502" w14:textId="77777777" w:rsidR="00193B98" w:rsidRDefault="00193B98" w:rsidP="00193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77" w:type="dxa"/>
          </w:tcPr>
          <w:p w14:paraId="71AD9CBA" w14:textId="77777777" w:rsidR="00193B98" w:rsidRDefault="00193B98" w:rsidP="00193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77" w:type="dxa"/>
          </w:tcPr>
          <w:p w14:paraId="2C628747" w14:textId="77777777" w:rsidR="00193B98" w:rsidRDefault="00193B98" w:rsidP="00193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90" w:type="dxa"/>
          </w:tcPr>
          <w:p w14:paraId="5AEC846F" w14:textId="77777777" w:rsidR="00193B98" w:rsidRDefault="00193B98" w:rsidP="00193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193B98" w14:paraId="638FF76A" w14:textId="77777777" w:rsidTr="00193B98">
        <w:tc>
          <w:tcPr>
            <w:tcW w:w="390" w:type="dxa"/>
          </w:tcPr>
          <w:p w14:paraId="55E24431" w14:textId="77777777" w:rsidR="00193B98" w:rsidRDefault="00193B98" w:rsidP="00193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7" w:type="dxa"/>
          </w:tcPr>
          <w:p w14:paraId="645EEB68" w14:textId="77777777" w:rsidR="00193B98" w:rsidRDefault="00193B98" w:rsidP="00193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7" w:type="dxa"/>
          </w:tcPr>
          <w:p w14:paraId="2879EC4B" w14:textId="77777777" w:rsidR="00193B98" w:rsidRDefault="00193B98" w:rsidP="00193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686AC838" w14:textId="77777777" w:rsidR="00193B98" w:rsidRDefault="00193B98" w:rsidP="00193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93B98" w14:paraId="25766EBE" w14:textId="77777777" w:rsidTr="00193B98">
        <w:tc>
          <w:tcPr>
            <w:tcW w:w="390" w:type="dxa"/>
          </w:tcPr>
          <w:p w14:paraId="25138D01" w14:textId="77777777" w:rsidR="00193B98" w:rsidRDefault="00193B98" w:rsidP="00193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7" w:type="dxa"/>
          </w:tcPr>
          <w:p w14:paraId="7A151DA0" w14:textId="77777777" w:rsidR="00193B98" w:rsidRDefault="00193B98" w:rsidP="00193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7" w:type="dxa"/>
          </w:tcPr>
          <w:p w14:paraId="171E8128" w14:textId="77777777" w:rsidR="00193B98" w:rsidRDefault="00193B98" w:rsidP="00193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0" w:type="dxa"/>
          </w:tcPr>
          <w:p w14:paraId="084DA317" w14:textId="77777777" w:rsidR="00193B98" w:rsidRDefault="00193B98" w:rsidP="00193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93B98" w14:paraId="3D5ADFD7" w14:textId="77777777" w:rsidTr="00193B98">
        <w:tc>
          <w:tcPr>
            <w:tcW w:w="390" w:type="dxa"/>
          </w:tcPr>
          <w:p w14:paraId="4B832A24" w14:textId="77777777" w:rsidR="00193B98" w:rsidRDefault="00193B98" w:rsidP="00193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7" w:type="dxa"/>
          </w:tcPr>
          <w:p w14:paraId="01F48CFC" w14:textId="77777777" w:rsidR="00193B98" w:rsidRDefault="00193B98" w:rsidP="00193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7" w:type="dxa"/>
          </w:tcPr>
          <w:p w14:paraId="1DD15439" w14:textId="77777777" w:rsidR="00193B98" w:rsidRDefault="00193B98" w:rsidP="00193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0" w:type="dxa"/>
          </w:tcPr>
          <w:p w14:paraId="0298DCCA" w14:textId="77777777" w:rsidR="00193B98" w:rsidRDefault="00193B98" w:rsidP="00193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93B98" w14:paraId="55DC1031" w14:textId="77777777" w:rsidTr="00193B98">
        <w:tc>
          <w:tcPr>
            <w:tcW w:w="390" w:type="dxa"/>
          </w:tcPr>
          <w:p w14:paraId="624A0642" w14:textId="77777777" w:rsidR="00193B98" w:rsidRDefault="00193B98" w:rsidP="00193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7" w:type="dxa"/>
          </w:tcPr>
          <w:p w14:paraId="4CDF09F0" w14:textId="77777777" w:rsidR="00193B98" w:rsidRDefault="00193B98" w:rsidP="00193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7" w:type="dxa"/>
          </w:tcPr>
          <w:p w14:paraId="238D0E9C" w14:textId="77777777" w:rsidR="00193B98" w:rsidRDefault="00193B98" w:rsidP="00193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75764904" w14:textId="77777777" w:rsidR="00193B98" w:rsidRDefault="00193B98" w:rsidP="00193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tbl>
      <w:tblPr>
        <w:tblStyle w:val="TableGrid"/>
        <w:tblpPr w:leftFromText="180" w:rightFromText="180" w:vertAnchor="page" w:horzAnchor="page" w:tblpX="3646" w:tblpY="4366"/>
        <w:tblW w:w="0" w:type="auto"/>
        <w:tblLook w:val="04A0" w:firstRow="1" w:lastRow="0" w:firstColumn="1" w:lastColumn="0" w:noHBand="0" w:noVBand="1"/>
      </w:tblPr>
      <w:tblGrid>
        <w:gridCol w:w="377"/>
        <w:gridCol w:w="390"/>
      </w:tblGrid>
      <w:tr w:rsidR="00193B98" w14:paraId="1627F828" w14:textId="77777777" w:rsidTr="00193B98">
        <w:tc>
          <w:tcPr>
            <w:tcW w:w="360" w:type="dxa"/>
          </w:tcPr>
          <w:p w14:paraId="5AC124F6" w14:textId="07A76D66" w:rsidR="00193B98" w:rsidRDefault="00193B98" w:rsidP="00193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51070514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3EB3E369" w14:textId="0D424CD7" w:rsidR="00193B98" w:rsidRDefault="00193B98" w:rsidP="00193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193B98" w14:paraId="7DEF4426" w14:textId="77777777" w:rsidTr="00193B98">
        <w:tc>
          <w:tcPr>
            <w:tcW w:w="360" w:type="dxa"/>
          </w:tcPr>
          <w:p w14:paraId="1667D52D" w14:textId="438A8688" w:rsidR="00193B98" w:rsidRDefault="00193B98" w:rsidP="00193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14:paraId="2869CD21" w14:textId="3457F29D" w:rsidR="00193B98" w:rsidRDefault="00193B98" w:rsidP="00193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93B98" w14:paraId="46AF41C9" w14:textId="77777777" w:rsidTr="00193B98">
        <w:tc>
          <w:tcPr>
            <w:tcW w:w="360" w:type="dxa"/>
          </w:tcPr>
          <w:p w14:paraId="5F166BDA" w14:textId="2D033765" w:rsidR="00193B98" w:rsidRDefault="00193B98" w:rsidP="00193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0" w:type="dxa"/>
          </w:tcPr>
          <w:p w14:paraId="7A346262" w14:textId="6F70E6AB" w:rsidR="00193B98" w:rsidRDefault="00193B98" w:rsidP="00193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12"/>
        <w:tblW w:w="0" w:type="auto"/>
        <w:tblLook w:val="04A0" w:firstRow="1" w:lastRow="0" w:firstColumn="1" w:lastColumn="0" w:noHBand="0" w:noVBand="1"/>
      </w:tblPr>
      <w:tblGrid>
        <w:gridCol w:w="390"/>
        <w:gridCol w:w="450"/>
      </w:tblGrid>
      <w:tr w:rsidR="00193B98" w14:paraId="22C8F3E6" w14:textId="77777777" w:rsidTr="00193B98">
        <w:tc>
          <w:tcPr>
            <w:tcW w:w="355" w:type="dxa"/>
          </w:tcPr>
          <w:bookmarkEnd w:id="0"/>
          <w:p w14:paraId="16FBB9DA" w14:textId="37D4300A" w:rsidR="00193B98" w:rsidRDefault="00193B98" w:rsidP="00193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50" w:type="dxa"/>
          </w:tcPr>
          <w:p w14:paraId="5215A0DC" w14:textId="6243C593" w:rsidR="00193B98" w:rsidRDefault="00193B98" w:rsidP="00193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193B98" w14:paraId="4F8F053E" w14:textId="77777777" w:rsidTr="00193B98">
        <w:tc>
          <w:tcPr>
            <w:tcW w:w="355" w:type="dxa"/>
          </w:tcPr>
          <w:p w14:paraId="124183CB" w14:textId="5CFF7F5A" w:rsidR="00193B98" w:rsidRDefault="00193B98" w:rsidP="00193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14:paraId="7669AFED" w14:textId="50C58F90" w:rsidR="00193B98" w:rsidRDefault="00193B98" w:rsidP="00193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93B98" w14:paraId="40592B05" w14:textId="77777777" w:rsidTr="00193B98">
        <w:tc>
          <w:tcPr>
            <w:tcW w:w="355" w:type="dxa"/>
          </w:tcPr>
          <w:p w14:paraId="3CC8F5F6" w14:textId="4621686B" w:rsidR="00193B98" w:rsidRDefault="00193B98" w:rsidP="00193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" w:type="dxa"/>
          </w:tcPr>
          <w:p w14:paraId="0490C16D" w14:textId="0AAFBA4C" w:rsidR="00193B98" w:rsidRDefault="00193B98" w:rsidP="00193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4FC11B69" w14:textId="3AD91E51" w:rsidR="00193B98" w:rsidRPr="00193B98" w:rsidRDefault="00193B9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page" w:tblpX="3646" w:tblpY="4366"/>
        <w:tblW w:w="0" w:type="auto"/>
        <w:tblLook w:val="04A0" w:firstRow="1" w:lastRow="0" w:firstColumn="1" w:lastColumn="0" w:noHBand="0" w:noVBand="1"/>
      </w:tblPr>
      <w:tblGrid>
        <w:gridCol w:w="377"/>
        <w:gridCol w:w="390"/>
      </w:tblGrid>
      <w:tr w:rsidR="00193B98" w14:paraId="58CA4B40" w14:textId="77777777" w:rsidTr="00193B98">
        <w:tc>
          <w:tcPr>
            <w:tcW w:w="377" w:type="dxa"/>
          </w:tcPr>
          <w:p w14:paraId="46E5F54F" w14:textId="77777777" w:rsidR="00193B98" w:rsidRDefault="00193B98" w:rsidP="0054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90" w:type="dxa"/>
          </w:tcPr>
          <w:p w14:paraId="7F00B26F" w14:textId="77777777" w:rsidR="00193B98" w:rsidRDefault="00193B98" w:rsidP="0054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193B98" w14:paraId="29AAB293" w14:textId="77777777" w:rsidTr="00193B98">
        <w:tc>
          <w:tcPr>
            <w:tcW w:w="377" w:type="dxa"/>
          </w:tcPr>
          <w:p w14:paraId="63B5CB10" w14:textId="77777777" w:rsidR="00193B98" w:rsidRDefault="00193B98" w:rsidP="0054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503C0578" w14:textId="77777777" w:rsidR="00193B98" w:rsidRDefault="00193B98" w:rsidP="0054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93B98" w14:paraId="7050F49D" w14:textId="77777777" w:rsidTr="00193B98">
        <w:tc>
          <w:tcPr>
            <w:tcW w:w="377" w:type="dxa"/>
          </w:tcPr>
          <w:p w14:paraId="14916D0C" w14:textId="77777777" w:rsidR="00193B98" w:rsidRDefault="00193B98" w:rsidP="0054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0" w:type="dxa"/>
          </w:tcPr>
          <w:p w14:paraId="2A112F51" w14:textId="77777777" w:rsidR="00193B98" w:rsidRDefault="00193B98" w:rsidP="0054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7B834C45" w14:textId="397C50CC" w:rsidR="00193B98" w:rsidRDefault="00193B9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3479EC" w14:textId="05364E72" w:rsidR="00193B98" w:rsidRPr="00193B98" w:rsidRDefault="00193B98" w:rsidP="00193B98">
      <w:pPr>
        <w:rPr>
          <w:rFonts w:ascii="Times New Roman" w:hAnsi="Times New Roman" w:cs="Times New Roman"/>
          <w:sz w:val="24"/>
          <w:szCs w:val="24"/>
        </w:rPr>
      </w:pPr>
    </w:p>
    <w:p w14:paraId="0F6C1AB2" w14:textId="4148E9BE" w:rsidR="00193B98" w:rsidRPr="00193B98" w:rsidRDefault="00193B98" w:rsidP="00193B98">
      <w:pPr>
        <w:rPr>
          <w:rFonts w:ascii="Times New Roman" w:hAnsi="Times New Roman" w:cs="Times New Roman"/>
          <w:sz w:val="24"/>
          <w:szCs w:val="24"/>
        </w:rPr>
      </w:pPr>
    </w:p>
    <w:p w14:paraId="253BF804" w14:textId="08A66AB4" w:rsidR="00193B98" w:rsidRPr="00193B98" w:rsidRDefault="00193B98" w:rsidP="00193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319BC9" w14:textId="36935278" w:rsidR="00193B98" w:rsidRDefault="00193B98" w:rsidP="00193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Division with remainder</w:t>
      </w:r>
    </w:p>
    <w:p w14:paraId="4CCF97CA" w14:textId="5E21E51A" w:rsidR="00193B98" w:rsidRDefault="00193B98" w:rsidP="00193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Same idea, but can have rows left over</w:t>
      </w:r>
    </w:p>
    <w:p w14:paraId="555F062A" w14:textId="38107D89" w:rsidR="00193B98" w:rsidRDefault="00193B98" w:rsidP="00193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Important to remember that quotient X s + REM should be R</w:t>
      </w:r>
    </w:p>
    <w:p w14:paraId="56654403" w14:textId="05EEFE29" w:rsidR="00193B98" w:rsidRDefault="00193B98" w:rsidP="00193B98">
      <w:pPr>
        <w:rPr>
          <w:rFonts w:ascii="Times New Roman" w:hAnsi="Times New Roman" w:cs="Times New Roman"/>
          <w:sz w:val="24"/>
          <w:szCs w:val="24"/>
        </w:rPr>
      </w:pPr>
    </w:p>
    <w:p w14:paraId="3C9920EB" w14:textId="77777777" w:rsidR="00193B98" w:rsidRPr="00193B98" w:rsidRDefault="00193B98" w:rsidP="00193B98">
      <w:pPr>
        <w:rPr>
          <w:rFonts w:ascii="Times New Roman" w:hAnsi="Times New Roman" w:cs="Times New Roman"/>
          <w:sz w:val="24"/>
          <w:szCs w:val="24"/>
        </w:rPr>
      </w:pPr>
    </w:p>
    <w:sectPr w:rsidR="00193B98" w:rsidRPr="00193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AD"/>
    <w:rsid w:val="00093D77"/>
    <w:rsid w:val="000C5993"/>
    <w:rsid w:val="0016177B"/>
    <w:rsid w:val="00193B98"/>
    <w:rsid w:val="001C053B"/>
    <w:rsid w:val="002E7AB0"/>
    <w:rsid w:val="003059C0"/>
    <w:rsid w:val="00345AB7"/>
    <w:rsid w:val="004259A2"/>
    <w:rsid w:val="004865CF"/>
    <w:rsid w:val="00494AFC"/>
    <w:rsid w:val="004B5DAD"/>
    <w:rsid w:val="005C001E"/>
    <w:rsid w:val="006B1C01"/>
    <w:rsid w:val="007F5CC6"/>
    <w:rsid w:val="008C5133"/>
    <w:rsid w:val="00901722"/>
    <w:rsid w:val="00935C28"/>
    <w:rsid w:val="00C626AD"/>
    <w:rsid w:val="00D75E42"/>
    <w:rsid w:val="00D777B6"/>
    <w:rsid w:val="00E7578D"/>
    <w:rsid w:val="00FD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6AB2"/>
  <w15:chartTrackingRefBased/>
  <w15:docId w15:val="{E6F564AC-7F42-4A55-8277-00A2E826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20</cp:revision>
  <dcterms:created xsi:type="dcterms:W3CDTF">2020-09-06T23:22:00Z</dcterms:created>
  <dcterms:modified xsi:type="dcterms:W3CDTF">2020-09-15T17:57:00Z</dcterms:modified>
</cp:coreProperties>
</file>