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Table of Contents"/>
      </w:sdtPr>
      <w:sdtContent>
        <w:p>
          <w:r>
            <w:fldChar w:fldCharType="begin" w:dirty="true"/>
            <w:instrText xml:space="preserve">TOC \h \o "1-3"</w:instrText>
            <w:fldChar w:fldCharType="separate"/>
          </w:r>
        </w:p>
        <w:p>
          <w:r>
            <w:fldChar w:fldCharType="end"/>
          </w:r>
        </w:p>
      </w:sdtContent>
    </w:sdt>
    <w:p>
      <w:pPr>
        <w:pBdr>
          <w:bottom w:val="single" w:color="DDDDDD" w:sz="6"/>
        </w:pBdr>
        <w:spacing w:after="160" w:before="160"/>
      </w:pPr>
      <w:r>
        <w:rPr>
          <w:sz w:val="4"/>
          <w:szCs w:val="4"/>
        </w:rPr>
        <w:t xml:space="preserve"/>
      </w:r>
    </w:p>
    <w:p>
      <w:pPr>
        <w:pStyle w:val="Heading1"/>
        <w:spacing w:after="140" w:before="280"/>
      </w:pPr>
      <w:r>
        <w:rPr>
          <w:b/>
          <w:bCs/>
        </w:rPr>
        <w:t xml:space="preserve">Product Requirements Document (PRD)</w:t>
      </w:r>
    </w:p>
    <w:p>
      <w:pPr>
        <w:pStyle w:val="Heading2"/>
        <w:spacing w:after="140" w:before="280"/>
      </w:pPr>
      <w:r>
        <w:rPr>
          <w:b/>
          <w:bCs/>
        </w:rPr>
        <w:t xml:space="preserve">Bilingual DOCX Auto-Formatter Web App</w:t>
      </w:r>
    </w:p>
    <w:p>
      <w:pPr>
        <w:spacing w:after="120"/>
      </w:pPr>
      <w:r>
        <w:rPr>
          <w:rFonts w:ascii="Calibri" w:cs="Calibri" w:eastAsia="Calibri" w:hAnsi="Calibri"/>
          <w:b/>
          <w:bCs/>
          <w:sz w:val="22"/>
          <w:szCs w:val="22"/>
        </w:rPr>
        <w:t xml:space="preserve">Date:</w:t>
      </w:r>
      <w:r>
        <w:rPr>
          <w:rFonts w:ascii="Calibri" w:cs="Calibri" w:eastAsia="Calibri" w:hAnsi="Calibri"/>
          <w:sz w:val="22"/>
          <w:szCs w:val="22"/>
        </w:rPr>
        <w:t xml:space="preserve"> April 8, 2026</w:t>
      </w:r>
    </w:p>
    <w:p>
      <w:pPr>
        <w:spacing w:after="120"/>
      </w:pPr>
      <w:r>
        <w:rPr>
          <w:rFonts w:ascii="Calibri" w:cs="Calibri" w:eastAsia="Calibri" w:hAnsi="Calibri"/>
          <w:b/>
          <w:bCs/>
          <w:sz w:val="22"/>
          <w:szCs w:val="22"/>
        </w:rPr>
        <w:t xml:space="preserve">Status:</w:t>
      </w:r>
      <w:r>
        <w:rPr>
          <w:rFonts w:ascii="Calibri" w:cs="Calibri" w:eastAsia="Calibri" w:hAnsi="Calibri"/>
          <w:sz w:val="22"/>
          <w:szCs w:val="22"/>
        </w:rPr>
        <w:t xml:space="preserve"> Build-ready v1 specification</w:t>
      </w:r>
    </w:p>
    <w:p>
      <w:pPr>
        <w:spacing w:after="120"/>
      </w:pPr>
      <w:r>
        <w:rPr>
          <w:rFonts w:ascii="Calibri" w:cs="Calibri" w:eastAsia="Calibri" w:hAnsi="Calibri"/>
          <w:b/>
          <w:bCs/>
          <w:sz w:val="22"/>
          <w:szCs w:val="22"/>
        </w:rPr>
        <w:t xml:space="preserve">Audience:</w:t>
      </w:r>
      <w:r>
        <w:rPr>
          <w:rFonts w:ascii="Calibri" w:cs="Calibri" w:eastAsia="Calibri" w:hAnsi="Calibri"/>
          <w:sz w:val="22"/>
          <w:szCs w:val="22"/>
        </w:rPr>
        <w:t xml:space="preserve"> Founders, product leads, full-stack AI agents, human engineers</w:t>
      </w:r>
    </w:p>
    <w:p>
      <w:pPr>
        <w:pBdr>
          <w:bottom w:val="single" w:color="DDDDDD" w:sz="6"/>
        </w:pBdr>
        <w:spacing w:after="160" w:before="160"/>
      </w:pPr>
      <w:r>
        <w:rPr>
          <w:sz w:val="4"/>
          <w:szCs w:val="4"/>
        </w:rPr>
        <w:t xml:space="preserve"/>
      </w:r>
    </w:p>
    <w:p>
      <w:pPr>
        <w:pStyle w:val="Heading2"/>
        <w:spacing w:after="140" w:before="280"/>
      </w:pPr>
      <w:r>
        <w:rPr>
          <w:b/>
          <w:bCs/>
        </w:rPr>
        <w:t xml:space="preserve">1. Executive summary</w:t>
      </w:r>
    </w:p>
    <w:p>
      <w:pPr>
        <w:spacing w:after="120"/>
      </w:pPr>
      <w:r>
        <w:rPr>
          <w:rFonts w:ascii="Calibri" w:cs="Calibri" w:eastAsia="Calibri" w:hAnsi="Calibri"/>
          <w:sz w:val="22"/>
          <w:szCs w:val="22"/>
        </w:rPr>
        <w:t xml:space="preserve">People waste ridiculous amounts of time fixing Word formatting after copying content from AI tools, email threads, PDFs, websites, and old templates. The problem gets worse in bilingual Arabic/English documents because paragraph direction, mixed-language lines, numbering, tables, fonts, punctuation, and spacing can break in ways that basic editors do not handle reliably.</w:t>
      </w:r>
    </w:p>
    <w:p>
      <w:pPr>
        <w:spacing w:after="120"/>
      </w:pPr>
      <w:r>
        <w:rPr>
          <w:rFonts w:ascii="Calibri" w:cs="Calibri" w:eastAsia="Calibri" w:hAnsi="Calibri"/>
          <w:sz w:val="22"/>
          <w:szCs w:val="22"/>
        </w:rPr>
        <w:t xml:space="preserve">This product should not be built as "another AI writer." It should be built as a </w:t>
      </w:r>
      <w:r>
        <w:rPr>
          <w:rFonts w:ascii="Calibri" w:cs="Calibri" w:eastAsia="Calibri" w:hAnsi="Calibri"/>
          <w:b/>
          <w:bCs/>
          <w:sz w:val="22"/>
          <w:szCs w:val="22"/>
        </w:rPr>
        <w:t xml:space="preserve">DOCX formatting repair and style application system</w:t>
      </w:r>
      <w:r>
        <w:rPr>
          <w:rFonts w:ascii="Calibri" w:cs="Calibri" w:eastAsia="Calibri" w:hAnsi="Calibri"/>
          <w:sz w:val="22"/>
          <w:szCs w:val="22"/>
        </w:rPr>
        <w:t xml:space="preserve"> that:</w:t>
      </w:r>
    </w:p>
    <w:p>
      <w:pPr>
        <w:spacing w:after="80"/>
      </w:pPr>
      <w:r>
        <w:rPr>
          <w:sz w:val="22"/>
          <w:szCs w:val="22"/>
        </w:rPr>
        <w:t xml:space="preserve">1. </w:t>
      </w:r>
      <w:r>
        <w:rPr>
          <w:rFonts w:ascii="Calibri" w:cs="Calibri" w:eastAsia="Calibri" w:hAnsi="Calibri"/>
          <w:sz w:val="22"/>
          <w:szCs w:val="22"/>
        </w:rPr>
        <w:t xml:space="preserve">ingests messy Word files or pasted text,</w:t>
      </w:r>
    </w:p>
    <w:p>
      <w:pPr>
        <w:spacing w:after="80"/>
      </w:pPr>
      <w:r>
        <w:rPr>
          <w:sz w:val="22"/>
          <w:szCs w:val="22"/>
        </w:rPr>
        <w:t xml:space="preserve">2. </w:t>
      </w:r>
      <w:r>
        <w:rPr>
          <w:rFonts w:ascii="Calibri" w:cs="Calibri" w:eastAsia="Calibri" w:hAnsi="Calibri"/>
          <w:sz w:val="22"/>
          <w:szCs w:val="22"/>
        </w:rPr>
        <w:t xml:space="preserve">diagnoses structural and visual formatting issues,</w:t>
      </w:r>
    </w:p>
    <w:p>
      <w:pPr>
        <w:spacing w:after="80"/>
      </w:pPr>
      <w:r>
        <w:rPr>
          <w:sz w:val="22"/>
          <w:szCs w:val="22"/>
        </w:rPr>
        <w:t xml:space="preserve">3. </w:t>
      </w:r>
      <w:r>
        <w:rPr>
          <w:rFonts w:ascii="Calibri" w:cs="Calibri" w:eastAsia="Calibri" w:hAnsi="Calibri"/>
          <w:sz w:val="22"/>
          <w:szCs w:val="22"/>
        </w:rPr>
        <w:t xml:space="preserve">generates multiple polished formatting options,</w:t>
      </w:r>
    </w:p>
    <w:p>
      <w:pPr>
        <w:spacing w:after="80"/>
      </w:pPr>
      <w:r>
        <w:rPr>
          <w:sz w:val="22"/>
          <w:szCs w:val="22"/>
        </w:rPr>
        <w:t xml:space="preserve">4. </w:t>
      </w:r>
      <w:r>
        <w:rPr>
          <w:rFonts w:ascii="Calibri" w:cs="Calibri" w:eastAsia="Calibri" w:hAnsi="Calibri"/>
          <w:sz w:val="22"/>
          <w:szCs w:val="22"/>
        </w:rPr>
        <w:t xml:space="preserve">preserves content while repairing layout,</w:t>
      </w:r>
    </w:p>
    <w:p>
      <w:pPr>
        <w:spacing w:after="80"/>
      </w:pPr>
      <w:r>
        <w:rPr>
          <w:sz w:val="22"/>
          <w:szCs w:val="22"/>
        </w:rPr>
        <w:t xml:space="preserve">5. </w:t>
      </w:r>
      <w:r>
        <w:rPr>
          <w:rFonts w:ascii="Calibri" w:cs="Calibri" w:eastAsia="Calibri" w:hAnsi="Calibri"/>
          <w:sz w:val="22"/>
          <w:szCs w:val="22"/>
        </w:rPr>
        <w:t xml:space="preserve">supports both Arabic and English correctly, and</w:t>
      </w:r>
    </w:p>
    <w:p>
      <w:pPr>
        <w:spacing w:after="80"/>
      </w:pPr>
      <w:r>
        <w:rPr>
          <w:sz w:val="22"/>
          <w:szCs w:val="22"/>
        </w:rPr>
        <w:t xml:space="preserve">6. </w:t>
      </w:r>
      <w:r>
        <w:rPr>
          <w:rFonts w:ascii="Calibri" w:cs="Calibri" w:eastAsia="Calibri" w:hAnsi="Calibri"/>
          <w:sz w:val="22"/>
          <w:szCs w:val="22"/>
        </w:rPr>
        <w:t xml:space="preserve">exports a clean DOCX that still behaves like a real Word document.</w:t>
      </w:r>
    </w:p>
    <w:p>
      <w:pPr>
        <w:pStyle w:val="Heading3"/>
        <w:spacing w:after="140" w:before="280"/>
      </w:pPr>
      <w:r>
        <w:rPr>
          <w:b/>
          <w:bCs/>
        </w:rPr>
        <w:t xml:space="preserve">Core thesis</w:t>
      </w:r>
    </w:p>
    <w:p>
      <w:pPr>
        <w:spacing w:after="120"/>
      </w:pPr>
      <w:r>
        <w:rPr>
          <w:rFonts w:ascii="Calibri" w:cs="Calibri" w:eastAsia="Calibri" w:hAnsi="Calibri"/>
          <w:sz w:val="22"/>
          <w:szCs w:val="22"/>
        </w:rPr>
        <w:t xml:space="preserve">The best technical approach is </w:t>
      </w:r>
      <w:r>
        <w:rPr>
          <w:rFonts w:ascii="Calibri" w:cs="Calibri" w:eastAsia="Calibri" w:hAnsi="Calibri"/>
          <w:b/>
          <w:bCs/>
          <w:sz w:val="22"/>
          <w:szCs w:val="22"/>
        </w:rPr>
        <w:t xml:space="preserve">OOXML-first, deterministic formatting with AI as a constrained decision layer</w:t>
      </w:r>
      <w:r>
        <w:rPr>
          <w:rFonts w:ascii="Calibri" w:cs="Calibri" w:eastAsia="Calibri" w:hAnsi="Calibri"/>
          <w:sz w:val="22"/>
          <w:szCs w:val="22"/>
        </w:rPr>
        <w:t xml:space="preserve">. Do not treat HTML as the source of truth for Word formatting, and do not let an LLM free-write raw DOCX XML. Microsoft explicitly documents OOXML as the route for complete formatting control, while Word's HTML output is only a close match and not exact across platforms [1][2]. Mammoth, a popular DOCX-to-HTML tool, explicitly says it ignores styling details rather than reproducing them exactly [8].</w:t>
      </w:r>
    </w:p>
    <w:p>
      <w:pPr>
        <w:pStyle w:val="Heading3"/>
        <w:spacing w:after="140" w:before="280"/>
      </w:pPr>
      <w:r>
        <w:rPr>
          <w:b/>
          <w:bCs/>
        </w:rPr>
        <w:t xml:space="preserve">Product thesis</w:t>
      </w:r>
    </w:p>
    <w:p>
      <w:pPr>
        <w:spacing w:after="120"/>
      </w:pPr>
      <w:r>
        <w:rPr>
          <w:rFonts w:ascii="Calibri" w:cs="Calibri" w:eastAsia="Calibri" w:hAnsi="Calibri"/>
          <w:sz w:val="22"/>
          <w:szCs w:val="22"/>
        </w:rPr>
        <w:t xml:space="preserve">The strongest wedge is:</w:t>
      </w:r>
    </w:p>
    <w:p>
      <w:pPr>
        <w:pStyle w:val="ListParagraph"/>
        <w:numPr>
          <w:ilvl w:val="0"/>
          <w:numId w:val="1"/>
        </w:numPr>
        <w:spacing w:after="80"/>
      </w:pPr>
      <w:r>
        <w:rPr>
          <w:rFonts w:ascii="Calibri" w:cs="Calibri" w:eastAsia="Calibri" w:hAnsi="Calibri"/>
          <w:b/>
          <w:bCs/>
          <w:sz w:val="22"/>
          <w:szCs w:val="22"/>
        </w:rPr>
        <w:t xml:space="preserve">Fix my ugly Word doc automatically</w:t>
      </w:r>
    </w:p>
    <w:p>
      <w:pPr>
        <w:pStyle w:val="ListParagraph"/>
        <w:numPr>
          <w:ilvl w:val="0"/>
          <w:numId w:val="1"/>
        </w:numPr>
        <w:spacing w:after="80"/>
      </w:pPr>
      <w:r>
        <w:rPr>
          <w:rFonts w:ascii="Calibri" w:cs="Calibri" w:eastAsia="Calibri" w:hAnsi="Calibri"/>
          <w:b/>
          <w:bCs/>
          <w:sz w:val="22"/>
          <w:szCs w:val="22"/>
        </w:rPr>
        <w:t xml:space="preserve">Give me 2 to 4 formatting choices</w:t>
      </w:r>
    </w:p>
    <w:p>
      <w:pPr>
        <w:pStyle w:val="ListParagraph"/>
        <w:numPr>
          <w:ilvl w:val="0"/>
          <w:numId w:val="1"/>
        </w:numPr>
        <w:spacing w:after="80"/>
      </w:pPr>
      <w:r>
        <w:rPr>
          <w:rFonts w:ascii="Calibri" w:cs="Calibri" w:eastAsia="Calibri" w:hAnsi="Calibri"/>
          <w:b/>
          <w:bCs/>
          <w:sz w:val="22"/>
          <w:szCs w:val="22"/>
        </w:rPr>
        <w:t xml:space="preserve">Handle Arabic and English correctly</w:t>
      </w:r>
    </w:p>
    <w:p>
      <w:pPr>
        <w:pStyle w:val="ListParagraph"/>
        <w:numPr>
          <w:ilvl w:val="0"/>
          <w:numId w:val="1"/>
        </w:numPr>
        <w:spacing w:after="80"/>
      </w:pPr>
      <w:r>
        <w:rPr>
          <w:rFonts w:ascii="Calibri" w:cs="Calibri" w:eastAsia="Calibri" w:hAnsi="Calibri"/>
          <w:b/>
          <w:bCs/>
          <w:sz w:val="22"/>
          <w:szCs w:val="22"/>
        </w:rPr>
        <w:t xml:space="preserve">Let me export a client-ready DOCX immediately</w:t>
      </w:r>
    </w:p>
    <w:p>
      <w:pPr>
        <w:pStyle w:val="Heading3"/>
        <w:spacing w:after="140" w:before="280"/>
      </w:pPr>
      <w:r>
        <w:rPr>
          <w:b/>
          <w:bCs/>
        </w:rPr>
        <w:t xml:space="preserve">Recommendation in one sentence</w:t>
      </w:r>
    </w:p>
    <w:p>
      <w:pPr>
        <w:spacing w:after="120"/>
      </w:pPr>
      <w:r>
        <w:rPr>
          <w:rFonts w:ascii="Calibri" w:cs="Calibri" w:eastAsia="Calibri" w:hAnsi="Calibri"/>
          <w:sz w:val="22"/>
          <w:szCs w:val="22"/>
        </w:rPr>
        <w:t xml:space="preserve">Build a focused web app for </w:t>
      </w:r>
      <w:r>
        <w:rPr>
          <w:rFonts w:ascii="Calibri" w:cs="Calibri" w:eastAsia="Calibri" w:hAnsi="Calibri"/>
          <w:b/>
          <w:bCs/>
          <w:sz w:val="22"/>
          <w:szCs w:val="22"/>
        </w:rPr>
        <w:t xml:space="preserve">upload -&gt; analyze -&gt; generate choices -&gt; preview -&gt; export</w:t>
      </w:r>
      <w:r>
        <w:rPr>
          <w:rFonts w:ascii="Calibri" w:cs="Calibri" w:eastAsia="Calibri" w:hAnsi="Calibri"/>
          <w:sz w:val="22"/>
          <w:szCs w:val="22"/>
        </w:rPr>
        <w:t xml:space="preserve">, with an OOXML-native backend and server-rendered previews, instead of trying to build a full browser-based word processor in v1.</w:t>
      </w:r>
    </w:p>
    <w:p>
      <w:pPr>
        <w:pBdr>
          <w:bottom w:val="single" w:color="DDDDDD" w:sz="6"/>
        </w:pBdr>
        <w:spacing w:after="160" w:before="160"/>
      </w:pPr>
      <w:r>
        <w:rPr>
          <w:sz w:val="4"/>
          <w:szCs w:val="4"/>
        </w:rPr>
        <w:t xml:space="preserve"/>
      </w:r>
    </w:p>
    <w:p>
      <w:pPr>
        <w:pStyle w:val="Heading2"/>
        <w:spacing w:after="140" w:before="280"/>
      </w:pPr>
      <w:r>
        <w:rPr>
          <w:b/>
          <w:bCs/>
        </w:rPr>
        <w:t xml:space="preserve">2. Research summary and strategic position</w:t>
      </w:r>
    </w:p>
    <w:p>
      <w:pPr>
        <w:pStyle w:val="Heading3"/>
        <w:spacing w:after="140" w:before="280"/>
      </w:pPr>
      <w:r>
        <w:rPr>
          <w:b/>
          <w:bCs/>
        </w:rPr>
        <w:t xml:space="preserve">2.1 What the market looks like now</w:t>
      </w:r>
    </w:p>
    <w:p>
      <w:pPr>
        <w:spacing w:after="120"/>
      </w:pPr>
      <w:r>
        <w:rPr>
          <w:rFonts w:ascii="Calibri" w:cs="Calibri" w:eastAsia="Calibri" w:hAnsi="Calibri"/>
          <w:sz w:val="22"/>
          <w:szCs w:val="22"/>
        </w:rPr>
        <w:t xml:space="preserve">Current market offerings cluster into three buckets:</w:t>
      </w:r>
    </w:p>
    <w:p>
      <w:pPr>
        <w:spacing w:after="80"/>
      </w:pPr>
      <w:r>
        <w:rPr>
          <w:sz w:val="22"/>
          <w:szCs w:val="22"/>
        </w:rPr>
        <w:t xml:space="preserve">1. </w:t>
      </w:r>
      <w:r>
        <w:rPr>
          <w:rFonts w:ascii="Calibri" w:cs="Calibri" w:eastAsia="Calibri" w:hAnsi="Calibri"/>
          <w:b/>
          <w:bCs/>
          <w:sz w:val="22"/>
          <w:szCs w:val="22"/>
        </w:rPr>
        <w:t xml:space="preserve">Generic AI formatters</w:t>
      </w:r>
    </w:p>
    <w:p>
      <w:pPr>
        <w:spacing w:after="120"/>
      </w:pPr>
      <w:r>
        <w:rPr>
          <w:rFonts w:ascii="Calibri" w:cs="Calibri" w:eastAsia="Calibri" w:hAnsi="Calibri"/>
          <w:sz w:val="22"/>
          <w:szCs w:val="22"/>
        </w:rPr>
        <w:t xml:space="preserve">Example products such as Format Magic, Sharayeh, and Slite pitch "AI document formatting" or "polished docs," but they mostly position around general cleanup or AI writing assistance rather than deep DOCX fidelity, bilingual repair, or structural Word formatting control [18][19][20].</w:t>
      </w:r>
    </w:p>
    <w:p>
      <w:pPr>
        <w:spacing w:after="80"/>
      </w:pPr>
      <w:r>
        <w:rPr>
          <w:sz w:val="22"/>
          <w:szCs w:val="22"/>
        </w:rPr>
        <w:t xml:space="preserve">1. </w:t>
      </w:r>
      <w:r>
        <w:rPr>
          <w:rFonts w:ascii="Calibri" w:cs="Calibri" w:eastAsia="Calibri" w:hAnsi="Calibri"/>
          <w:b/>
          <w:bCs/>
          <w:sz w:val="22"/>
          <w:szCs w:val="22"/>
        </w:rPr>
        <w:t xml:space="preserve">Enterprise template/governance platforms</w:t>
      </w:r>
    </w:p>
    <w:p>
      <w:pPr>
        <w:spacing w:after="120"/>
      </w:pPr>
      <w:r>
        <w:rPr>
          <w:rFonts w:ascii="Calibri" w:cs="Calibri" w:eastAsia="Calibri" w:hAnsi="Calibri"/>
          <w:sz w:val="22"/>
          <w:szCs w:val="22"/>
        </w:rPr>
        <w:t xml:space="preserve">Templafy focuses on on-brand and compliant document generation inside enterprise workflows, using templates, governance, and approved assets rather than a lightweight standalone repair-first formatter [17].</w:t>
      </w:r>
    </w:p>
    <w:p>
      <w:pPr>
        <w:spacing w:after="80"/>
      </w:pPr>
      <w:r>
        <w:rPr>
          <w:sz w:val="22"/>
          <w:szCs w:val="22"/>
        </w:rPr>
        <w:t xml:space="preserve">1. </w:t>
      </w:r>
      <w:r>
        <w:rPr>
          <w:rFonts w:ascii="Calibri" w:cs="Calibri" w:eastAsia="Calibri" w:hAnsi="Calibri"/>
          <w:b/>
          <w:bCs/>
          <w:sz w:val="22"/>
          <w:szCs w:val="22"/>
        </w:rPr>
        <w:t xml:space="preserve">Embedded document editor SDKs</w:t>
      </w:r>
    </w:p>
    <w:p>
      <w:pPr>
        <w:spacing w:after="120"/>
      </w:pPr>
      <w:r>
        <w:rPr>
          <w:rFonts w:ascii="Calibri" w:cs="Calibri" w:eastAsia="Calibri" w:hAnsi="Calibri"/>
          <w:sz w:val="22"/>
          <w:szCs w:val="22"/>
        </w:rPr>
        <w:t xml:space="preserve">ONLYOFFICE, Syncfusion, and Apryse all provide ways to embed Word-like editing in applications. Vendor docs emphasize OOXML compatibility, Word-like fidelity, collaboration, and web integration [9][10][11][13][14][15][16].</w:t>
      </w:r>
    </w:p>
    <w:p>
      <w:pPr>
        <w:pStyle w:val="Heading3"/>
        <w:spacing w:after="140" w:before="280"/>
      </w:pPr>
      <w:r>
        <w:rPr>
          <w:b/>
          <w:bCs/>
        </w:rPr>
        <w:t xml:space="preserve">2.2 Market gap</w:t>
      </w:r>
    </w:p>
    <w:p>
      <w:pPr>
        <w:spacing w:after="120"/>
      </w:pPr>
      <w:r>
        <w:rPr>
          <w:rFonts w:ascii="Calibri" w:cs="Calibri" w:eastAsia="Calibri" w:hAnsi="Calibri"/>
          <w:sz w:val="22"/>
          <w:szCs w:val="22"/>
        </w:rPr>
        <w:t xml:space="preserve">The obvious gap is a </w:t>
      </w:r>
      <w:r>
        <w:rPr>
          <w:rFonts w:ascii="Calibri" w:cs="Calibri" w:eastAsia="Calibri" w:hAnsi="Calibri"/>
          <w:b/>
          <w:bCs/>
          <w:sz w:val="22"/>
          <w:szCs w:val="22"/>
        </w:rPr>
        <w:t xml:space="preserve">specialized formatting-repair product</w:t>
      </w:r>
      <w:r>
        <w:rPr>
          <w:rFonts w:ascii="Calibri" w:cs="Calibri" w:eastAsia="Calibri" w:hAnsi="Calibri"/>
          <w:sz w:val="22"/>
          <w:szCs w:val="22"/>
        </w:rPr>
        <w:t xml:space="preserve"> with:</w:t>
      </w:r>
    </w:p>
    <w:p>
      <w:pPr>
        <w:pStyle w:val="ListParagraph"/>
        <w:numPr>
          <w:ilvl w:val="0"/>
          <w:numId w:val="1"/>
        </w:numPr>
        <w:spacing w:after="80"/>
      </w:pPr>
      <w:r>
        <w:rPr>
          <w:rFonts w:ascii="Calibri" w:cs="Calibri" w:eastAsia="Calibri" w:hAnsi="Calibri"/>
          <w:sz w:val="22"/>
          <w:szCs w:val="22"/>
        </w:rPr>
        <w:t xml:space="preserve">strong DOCX fidelity,</w:t>
      </w:r>
    </w:p>
    <w:p>
      <w:pPr>
        <w:pStyle w:val="ListParagraph"/>
        <w:numPr>
          <w:ilvl w:val="0"/>
          <w:numId w:val="1"/>
        </w:numPr>
        <w:spacing w:after="80"/>
      </w:pPr>
      <w:r>
        <w:rPr>
          <w:rFonts w:ascii="Calibri" w:cs="Calibri" w:eastAsia="Calibri" w:hAnsi="Calibri"/>
          <w:sz w:val="22"/>
          <w:szCs w:val="22"/>
        </w:rPr>
        <w:t xml:space="preserve">bilingual Arabic/English handling,</w:t>
      </w:r>
    </w:p>
    <w:p>
      <w:pPr>
        <w:pStyle w:val="ListParagraph"/>
        <w:numPr>
          <w:ilvl w:val="0"/>
          <w:numId w:val="1"/>
        </w:numPr>
        <w:spacing w:after="80"/>
      </w:pPr>
      <w:r>
        <w:rPr>
          <w:rFonts w:ascii="Calibri" w:cs="Calibri" w:eastAsia="Calibri" w:hAnsi="Calibri"/>
          <w:sz w:val="22"/>
          <w:szCs w:val="22"/>
        </w:rPr>
        <w:t xml:space="preserve">template/style normalization,</w:t>
      </w:r>
    </w:p>
    <w:p>
      <w:pPr>
        <w:pStyle w:val="ListParagraph"/>
        <w:numPr>
          <w:ilvl w:val="0"/>
          <w:numId w:val="1"/>
        </w:numPr>
        <w:spacing w:after="80"/>
      </w:pPr>
      <w:r>
        <w:rPr>
          <w:rFonts w:ascii="Calibri" w:cs="Calibri" w:eastAsia="Calibri" w:hAnsi="Calibri"/>
          <w:sz w:val="22"/>
          <w:szCs w:val="22"/>
        </w:rPr>
        <w:t xml:space="preserve">multiple output choices,</w:t>
      </w:r>
    </w:p>
    <w:p>
      <w:pPr>
        <w:pStyle w:val="ListParagraph"/>
        <w:numPr>
          <w:ilvl w:val="0"/>
          <w:numId w:val="1"/>
        </w:numPr>
        <w:spacing w:after="80"/>
      </w:pPr>
      <w:r>
        <w:rPr>
          <w:rFonts w:ascii="Calibri" w:cs="Calibri" w:eastAsia="Calibri" w:hAnsi="Calibri"/>
          <w:sz w:val="22"/>
          <w:szCs w:val="22"/>
        </w:rPr>
        <w:t xml:space="preserve">visual before/after preview,</w:t>
      </w:r>
    </w:p>
    <w:p>
      <w:pPr>
        <w:pStyle w:val="ListParagraph"/>
        <w:numPr>
          <w:ilvl w:val="0"/>
          <w:numId w:val="1"/>
        </w:numPr>
        <w:spacing w:after="80"/>
      </w:pPr>
      <w:r>
        <w:rPr>
          <w:rFonts w:ascii="Calibri" w:cs="Calibri" w:eastAsia="Calibri" w:hAnsi="Calibri"/>
          <w:sz w:val="22"/>
          <w:szCs w:val="22"/>
        </w:rPr>
        <w:t xml:space="preserve">and a simple website workflow.</w:t>
      </w:r>
    </w:p>
    <w:p>
      <w:pPr>
        <w:spacing w:after="120"/>
      </w:pPr>
      <w:r>
        <w:rPr>
          <w:rFonts w:ascii="Calibri" w:cs="Calibri" w:eastAsia="Calibri" w:hAnsi="Calibri"/>
          <w:sz w:val="22"/>
          <w:szCs w:val="22"/>
        </w:rPr>
        <w:t xml:space="preserve">There are many "write a document with AI" products. There are far fewer "take this damaged Word document and make it perfect, in Arabic or English, without breaking Word behavior" products.</w:t>
      </w:r>
    </w:p>
    <w:p>
      <w:pPr>
        <w:pStyle w:val="Heading3"/>
        <w:spacing w:after="140" w:before="280"/>
      </w:pPr>
      <w:r>
        <w:rPr>
          <w:b/>
          <w:bCs/>
        </w:rPr>
        <w:t xml:space="preserve">2.3 Research-backed product decisions</w:t>
      </w:r>
    </w:p>
    <w:p>
      <w:pPr>
        <w:spacing w:after="80"/>
      </w:pPr>
      <w:r>
        <w:rPr>
          <w:sz w:val="22"/>
          <w:szCs w:val="22"/>
        </w:rPr>
        <w:t xml:space="preserve">1. </w:t>
      </w:r>
      <w:r>
        <w:rPr>
          <w:rFonts w:ascii="Calibri" w:cs="Calibri" w:eastAsia="Calibri" w:hAnsi="Calibri"/>
          <w:b/>
          <w:bCs/>
          <w:sz w:val="22"/>
          <w:szCs w:val="22"/>
        </w:rPr>
        <w:t xml:space="preserve">DOCX / OOXML must be the source of truth.</w:t>
      </w:r>
      <w:r>
        <w:rPr>
          <w:rFonts w:ascii="Calibri" w:cs="Calibri" w:eastAsia="Calibri" w:hAnsi="Calibri"/>
          <w:sz w:val="22"/>
          <w:szCs w:val="22"/>
        </w:rPr>
        <w:t xml:space="preserve"> Microsoft documents OOXML as the path for full formatting control and warns that HTML output is not exact across platforms [1][2].</w:t>
      </w:r>
    </w:p>
    <w:p>
      <w:pPr>
        <w:spacing w:after="80"/>
      </w:pPr>
      <w:r>
        <w:rPr>
          <w:sz w:val="22"/>
          <w:szCs w:val="22"/>
        </w:rPr>
        <w:t xml:space="preserve">2. </w:t>
      </w:r>
      <w:r>
        <w:rPr>
          <w:rFonts w:ascii="Calibri" w:cs="Calibri" w:eastAsia="Calibri" w:hAnsi="Calibri"/>
          <w:b/>
          <w:bCs/>
          <w:sz w:val="22"/>
          <w:szCs w:val="22"/>
        </w:rPr>
        <w:t xml:space="preserve">Style normalization should be implemented directly in the Word document package.</w:t>
      </w:r>
      <w:r>
        <w:rPr>
          <w:rFonts w:ascii="Calibri" w:cs="Calibri" w:eastAsia="Calibri" w:hAnsi="Calibri"/>
          <w:sz w:val="22"/>
          <w:szCs w:val="22"/>
        </w:rPr>
        <w:t xml:space="preserve"> Microsoft documents style replacement and style application at the document-package level in Open XML SDK guidance [3][4].</w:t>
      </w:r>
    </w:p>
    <w:p>
      <w:pPr>
        <w:spacing w:after="80"/>
      </w:pPr>
      <w:r>
        <w:rPr>
          <w:sz w:val="22"/>
          <w:szCs w:val="22"/>
        </w:rPr>
        <w:t xml:space="preserve">3. </w:t>
      </w:r>
      <w:r>
        <w:rPr>
          <w:rFonts w:ascii="Calibri" w:cs="Calibri" w:eastAsia="Calibri" w:hAnsi="Calibri"/>
          <w:b/>
          <w:bCs/>
          <w:sz w:val="22"/>
          <w:szCs w:val="22"/>
        </w:rPr>
        <w:t xml:space="preserve">Mixed Arabic/English handling must be treated as a first-class system problem, not a UI afterthought.</w:t>
      </w:r>
      <w:r>
        <w:rPr>
          <w:rFonts w:ascii="Calibri" w:cs="Calibri" w:eastAsia="Calibri" w:hAnsi="Calibri"/>
          <w:sz w:val="22"/>
          <w:szCs w:val="22"/>
        </w:rPr>
        <w:t xml:space="preserve"> Microsoft specifically notes that Word handles mixed RTL/LTR text correctly and that many systems do not; Word stores language/keyboard context with runs [6]. The Unicode Bidirectional Algorithm explains the underlying bidi rules and edge cases [7].</w:t>
      </w:r>
    </w:p>
    <w:p>
      <w:pPr>
        <w:spacing w:after="80"/>
      </w:pPr>
      <w:r>
        <w:rPr>
          <w:sz w:val="22"/>
          <w:szCs w:val="22"/>
        </w:rPr>
        <w:t xml:space="preserve">4. </w:t>
      </w:r>
      <w:r>
        <w:rPr>
          <w:rFonts w:ascii="Calibri" w:cs="Calibri" w:eastAsia="Calibri" w:hAnsi="Calibri"/>
          <w:b/>
          <w:bCs/>
          <w:sz w:val="22"/>
          <w:szCs w:val="22"/>
        </w:rPr>
        <w:t xml:space="preserve">Do not rely on HTML round-tripping for Word-perfect output.</w:t>
      </w:r>
      <w:r>
        <w:rPr>
          <w:rFonts w:ascii="Calibri" w:cs="Calibri" w:eastAsia="Calibri" w:hAnsi="Calibri"/>
          <w:sz w:val="22"/>
          <w:szCs w:val="22"/>
        </w:rPr>
        <w:t xml:space="preserve"> Microsoft's own Word APIs say HTML is only a close match and not consistent across platforms [2].</w:t>
      </w:r>
    </w:p>
    <w:p>
      <w:pPr>
        <w:spacing w:after="80"/>
      </w:pPr>
      <w:r>
        <w:rPr>
          <w:sz w:val="22"/>
          <w:szCs w:val="22"/>
        </w:rPr>
        <w:t xml:space="preserve">5. </w:t>
      </w:r>
      <w:r>
        <w:rPr>
          <w:rFonts w:ascii="Calibri" w:cs="Calibri" w:eastAsia="Calibri" w:hAnsi="Calibri"/>
          <w:b/>
          <w:bCs/>
          <w:sz w:val="22"/>
          <w:szCs w:val="22"/>
        </w:rPr>
        <w:t xml:space="preserve">Do not build a full online editor first.</w:t>
      </w:r>
      <w:r>
        <w:rPr>
          <w:rFonts w:ascii="Calibri" w:cs="Calibri" w:eastAsia="Calibri" w:hAnsi="Calibri"/>
          <w:sz w:val="22"/>
          <w:szCs w:val="22"/>
        </w:rPr>
        <w:t xml:space="preserve"> Editor SDKs exist if manual editing is needed later, but the product's wedge is automated formatting repair. A focused formatter ships faster and is easier to differentiate.</w:t>
      </w:r>
    </w:p>
    <w:p>
      <w:pPr>
        <w:pBdr>
          <w:bottom w:val="single" w:color="DDDDDD" w:sz="6"/>
        </w:pBdr>
        <w:spacing w:after="160" w:before="160"/>
      </w:pPr>
      <w:r>
        <w:rPr>
          <w:sz w:val="4"/>
          <w:szCs w:val="4"/>
        </w:rPr>
        <w:t xml:space="preserve"/>
      </w:r>
    </w:p>
    <w:p>
      <w:pPr>
        <w:pStyle w:val="Heading2"/>
        <w:spacing w:after="140" w:before="280"/>
      </w:pPr>
      <w:r>
        <w:rPr>
          <w:b/>
          <w:bCs/>
        </w:rPr>
        <w:t xml:space="preserve">3. Product vision</w:t>
      </w:r>
    </w:p>
    <w:p>
      <w:pPr>
        <w:pStyle w:val="Heading3"/>
        <w:spacing w:after="140" w:before="280"/>
      </w:pPr>
      <w:r>
        <w:rPr>
          <w:b/>
          <w:bCs/>
        </w:rPr>
        <w:t xml:space="preserve">Vision statement</w:t>
      </w:r>
    </w:p>
    <w:p>
      <w:pPr>
        <w:spacing w:after="120"/>
      </w:pPr>
      <w:r>
        <w:rPr>
          <w:rFonts w:ascii="Calibri" w:cs="Calibri" w:eastAsia="Calibri" w:hAnsi="Calibri"/>
          <w:sz w:val="22"/>
          <w:szCs w:val="22"/>
        </w:rPr>
        <w:t xml:space="preserve">Create the fastest way for anyone to turn a messy Word document into a polished, professional, bilingual-ready DOCX without manually fighting Word styles, layout, and direction settings.</w:t>
      </w:r>
    </w:p>
    <w:p>
      <w:pPr>
        <w:pStyle w:val="Heading3"/>
        <w:spacing w:after="140" w:before="280"/>
      </w:pPr>
      <w:r>
        <w:rPr>
          <w:b/>
          <w:bCs/>
        </w:rPr>
        <w:t xml:space="preserve">Product promise</w:t>
      </w:r>
    </w:p>
    <w:p>
      <w:pPr>
        <w:spacing w:after="120"/>
      </w:pPr>
      <w:r>
        <w:rPr>
          <w:rFonts w:ascii="Calibri" w:cs="Calibri" w:eastAsia="Calibri" w:hAnsi="Calibri"/>
          <w:sz w:val="22"/>
          <w:szCs w:val="22"/>
        </w:rPr>
        <w:t xml:space="preserve">"Upload your document. Pick a style. Get a perfect Word file back."</w:t>
      </w:r>
    </w:p>
    <w:p>
      <w:pPr>
        <w:pStyle w:val="Heading3"/>
        <w:spacing w:after="140" w:before="280"/>
      </w:pPr>
      <w:r>
        <w:rPr>
          <w:b/>
          <w:bCs/>
        </w:rPr>
        <w:t xml:space="preserve">Positioning</w:t>
      </w:r>
    </w:p>
    <w:p>
      <w:pPr>
        <w:spacing w:after="120"/>
      </w:pPr>
      <w:r>
        <w:rPr>
          <w:rFonts w:ascii="Calibri" w:cs="Calibri" w:eastAsia="Calibri" w:hAnsi="Calibri"/>
          <w:sz w:val="22"/>
          <w:szCs w:val="22"/>
        </w:rPr>
        <w:t xml:space="preserve">A formatting and document-polish engine for Word documents, especially valuable for:</w:t>
      </w:r>
    </w:p>
    <w:p>
      <w:pPr>
        <w:pStyle w:val="ListParagraph"/>
        <w:numPr>
          <w:ilvl w:val="0"/>
          <w:numId w:val="1"/>
        </w:numPr>
        <w:spacing w:after="80"/>
      </w:pPr>
      <w:r>
        <w:rPr>
          <w:rFonts w:ascii="Calibri" w:cs="Calibri" w:eastAsia="Calibri" w:hAnsi="Calibri"/>
          <w:sz w:val="22"/>
          <w:szCs w:val="22"/>
        </w:rPr>
        <w:t xml:space="preserve">consultants,</w:t>
      </w:r>
    </w:p>
    <w:p>
      <w:pPr>
        <w:pStyle w:val="ListParagraph"/>
        <w:numPr>
          <w:ilvl w:val="0"/>
          <w:numId w:val="1"/>
        </w:numPr>
        <w:spacing w:after="80"/>
      </w:pPr>
      <w:r>
        <w:rPr>
          <w:rFonts w:ascii="Calibri" w:cs="Calibri" w:eastAsia="Calibri" w:hAnsi="Calibri"/>
          <w:sz w:val="22"/>
          <w:szCs w:val="22"/>
        </w:rPr>
        <w:t xml:space="preserve">agencies,</w:t>
      </w:r>
    </w:p>
    <w:p>
      <w:pPr>
        <w:pStyle w:val="ListParagraph"/>
        <w:numPr>
          <w:ilvl w:val="0"/>
          <w:numId w:val="1"/>
        </w:numPr>
        <w:spacing w:after="80"/>
      </w:pPr>
      <w:r>
        <w:rPr>
          <w:rFonts w:ascii="Calibri" w:cs="Calibri" w:eastAsia="Calibri" w:hAnsi="Calibri"/>
          <w:sz w:val="22"/>
          <w:szCs w:val="22"/>
        </w:rPr>
        <w:t xml:space="preserve">students,</w:t>
      </w:r>
    </w:p>
    <w:p>
      <w:pPr>
        <w:pStyle w:val="ListParagraph"/>
        <w:numPr>
          <w:ilvl w:val="0"/>
          <w:numId w:val="1"/>
        </w:numPr>
        <w:spacing w:after="80"/>
      </w:pPr>
      <w:r>
        <w:rPr>
          <w:rFonts w:ascii="Calibri" w:cs="Calibri" w:eastAsia="Calibri" w:hAnsi="Calibri"/>
          <w:sz w:val="22"/>
          <w:szCs w:val="22"/>
        </w:rPr>
        <w:t xml:space="preserve">lawyers,</w:t>
      </w:r>
    </w:p>
    <w:p>
      <w:pPr>
        <w:pStyle w:val="ListParagraph"/>
        <w:numPr>
          <w:ilvl w:val="0"/>
          <w:numId w:val="1"/>
        </w:numPr>
        <w:spacing w:after="80"/>
      </w:pPr>
      <w:r>
        <w:rPr>
          <w:rFonts w:ascii="Calibri" w:cs="Calibri" w:eastAsia="Calibri" w:hAnsi="Calibri"/>
          <w:sz w:val="22"/>
          <w:szCs w:val="22"/>
        </w:rPr>
        <w:t xml:space="preserve">internal ops teams,</w:t>
      </w:r>
    </w:p>
    <w:p>
      <w:pPr>
        <w:pStyle w:val="ListParagraph"/>
        <w:numPr>
          <w:ilvl w:val="0"/>
          <w:numId w:val="1"/>
        </w:numPr>
        <w:spacing w:after="80"/>
      </w:pPr>
      <w:r>
        <w:rPr>
          <w:rFonts w:ascii="Calibri" w:cs="Calibri" w:eastAsia="Calibri" w:hAnsi="Calibri"/>
          <w:sz w:val="22"/>
          <w:szCs w:val="22"/>
        </w:rPr>
        <w:t xml:space="preserve">government teams,</w:t>
      </w:r>
    </w:p>
    <w:p>
      <w:pPr>
        <w:pStyle w:val="ListParagraph"/>
        <w:numPr>
          <w:ilvl w:val="0"/>
          <w:numId w:val="1"/>
        </w:numPr>
        <w:spacing w:after="80"/>
      </w:pPr>
      <w:r>
        <w:rPr>
          <w:rFonts w:ascii="Calibri" w:cs="Calibri" w:eastAsia="Calibri" w:hAnsi="Calibri"/>
          <w:sz w:val="22"/>
          <w:szCs w:val="22"/>
        </w:rPr>
        <w:t xml:space="preserve">Arabic/English businesses,</w:t>
      </w:r>
    </w:p>
    <w:p>
      <w:pPr>
        <w:pStyle w:val="ListParagraph"/>
        <w:numPr>
          <w:ilvl w:val="0"/>
          <w:numId w:val="1"/>
        </w:numPr>
        <w:spacing w:after="80"/>
      </w:pPr>
      <w:r>
        <w:rPr>
          <w:rFonts w:ascii="Calibri" w:cs="Calibri" w:eastAsia="Calibri" w:hAnsi="Calibri"/>
          <w:sz w:val="22"/>
          <w:szCs w:val="22"/>
        </w:rPr>
        <w:t xml:space="preserve">proposal and report-heavy organizations.</w:t>
      </w:r>
    </w:p>
    <w:p>
      <w:pPr>
        <w:pBdr>
          <w:bottom w:val="single" w:color="DDDDDD" w:sz="6"/>
        </w:pBdr>
        <w:spacing w:after="160" w:before="160"/>
      </w:pPr>
      <w:r>
        <w:rPr>
          <w:sz w:val="4"/>
          <w:szCs w:val="4"/>
        </w:rPr>
        <w:t xml:space="preserve"/>
      </w:r>
    </w:p>
    <w:p>
      <w:pPr>
        <w:pStyle w:val="Heading2"/>
        <w:spacing w:after="140" w:before="280"/>
      </w:pPr>
      <w:r>
        <w:rPr>
          <w:b/>
          <w:bCs/>
        </w:rPr>
        <w:t xml:space="preserve">4. Goals and non-goals</w:t>
      </w:r>
    </w:p>
    <w:p>
      <w:pPr>
        <w:pStyle w:val="Heading3"/>
        <w:spacing w:after="140" w:before="280"/>
      </w:pPr>
      <w:r>
        <w:rPr>
          <w:b/>
          <w:bCs/>
        </w:rPr>
        <w:t xml:space="preserve">Goals</w:t>
      </w:r>
    </w:p>
    <w:p>
      <w:pPr>
        <w:pStyle w:val="ListParagraph"/>
        <w:numPr>
          <w:ilvl w:val="0"/>
          <w:numId w:val="1"/>
        </w:numPr>
        <w:spacing w:after="80"/>
      </w:pPr>
      <w:r>
        <w:rPr>
          <w:rFonts w:ascii="Calibri" w:cs="Calibri" w:eastAsia="Calibri" w:hAnsi="Calibri"/>
          <w:sz w:val="22"/>
          <w:szCs w:val="22"/>
        </w:rPr>
        <w:t xml:space="preserve">Automatically repair messy formatting in DOCX files.</w:t>
      </w:r>
    </w:p>
    <w:p>
      <w:pPr>
        <w:pStyle w:val="ListParagraph"/>
        <w:numPr>
          <w:ilvl w:val="0"/>
          <w:numId w:val="1"/>
        </w:numPr>
        <w:spacing w:after="80"/>
      </w:pPr>
      <w:r>
        <w:rPr>
          <w:rFonts w:ascii="Calibri" w:cs="Calibri" w:eastAsia="Calibri" w:hAnsi="Calibri"/>
          <w:sz w:val="22"/>
          <w:szCs w:val="22"/>
        </w:rPr>
        <w:t xml:space="preserve">Support both Arabic and English, including mixed documents.</w:t>
      </w:r>
    </w:p>
    <w:p>
      <w:pPr>
        <w:pStyle w:val="ListParagraph"/>
        <w:numPr>
          <w:ilvl w:val="0"/>
          <w:numId w:val="1"/>
        </w:numPr>
        <w:spacing w:after="80"/>
      </w:pPr>
      <w:r>
        <w:rPr>
          <w:rFonts w:ascii="Calibri" w:cs="Calibri" w:eastAsia="Calibri" w:hAnsi="Calibri"/>
          <w:sz w:val="22"/>
          <w:szCs w:val="22"/>
        </w:rPr>
        <w:t xml:space="preserve">Offer multiple formatting choices for the user to pick from.</w:t>
      </w:r>
    </w:p>
    <w:p>
      <w:pPr>
        <w:pStyle w:val="ListParagraph"/>
        <w:numPr>
          <w:ilvl w:val="0"/>
          <w:numId w:val="1"/>
        </w:numPr>
        <w:spacing w:after="80"/>
      </w:pPr>
      <w:r>
        <w:rPr>
          <w:rFonts w:ascii="Calibri" w:cs="Calibri" w:eastAsia="Calibri" w:hAnsi="Calibri"/>
          <w:sz w:val="22"/>
          <w:szCs w:val="22"/>
        </w:rPr>
        <w:t xml:space="preserve">Preserve content unless the user explicitly requests rewriting.</w:t>
      </w:r>
    </w:p>
    <w:p>
      <w:pPr>
        <w:pStyle w:val="ListParagraph"/>
        <w:numPr>
          <w:ilvl w:val="0"/>
          <w:numId w:val="1"/>
        </w:numPr>
        <w:spacing w:after="80"/>
      </w:pPr>
      <w:r>
        <w:rPr>
          <w:rFonts w:ascii="Calibri" w:cs="Calibri" w:eastAsia="Calibri" w:hAnsi="Calibri"/>
          <w:sz w:val="22"/>
          <w:szCs w:val="22"/>
        </w:rPr>
        <w:t xml:space="preserve">Produce export-quality DOCX and preview PDF/page images.</w:t>
      </w:r>
    </w:p>
    <w:p>
      <w:pPr>
        <w:pStyle w:val="ListParagraph"/>
        <w:numPr>
          <w:ilvl w:val="0"/>
          <w:numId w:val="1"/>
        </w:numPr>
        <w:spacing w:after="80"/>
      </w:pPr>
      <w:r>
        <w:rPr>
          <w:rFonts w:ascii="Calibri" w:cs="Calibri" w:eastAsia="Calibri" w:hAnsi="Calibri"/>
          <w:sz w:val="22"/>
          <w:szCs w:val="22"/>
        </w:rPr>
        <w:t xml:space="preserve">Allow users to apply predefined style packs or match an uploaded exemplar document.</w:t>
      </w:r>
    </w:p>
    <w:p>
      <w:pPr>
        <w:pStyle w:val="ListParagraph"/>
        <w:numPr>
          <w:ilvl w:val="0"/>
          <w:numId w:val="1"/>
        </w:numPr>
        <w:spacing w:after="80"/>
      </w:pPr>
      <w:r>
        <w:rPr>
          <w:rFonts w:ascii="Calibri" w:cs="Calibri" w:eastAsia="Calibri" w:hAnsi="Calibri"/>
          <w:sz w:val="22"/>
          <w:szCs w:val="22"/>
        </w:rPr>
        <w:t xml:space="preserve">Provide transparent change summaries so the user trusts the output.</w:t>
      </w:r>
    </w:p>
    <w:p>
      <w:pPr>
        <w:pStyle w:val="ListParagraph"/>
        <w:numPr>
          <w:ilvl w:val="0"/>
          <w:numId w:val="1"/>
        </w:numPr>
        <w:spacing w:after="80"/>
      </w:pPr>
      <w:r>
        <w:rPr>
          <w:rFonts w:ascii="Calibri" w:cs="Calibri" w:eastAsia="Calibri" w:hAnsi="Calibri"/>
          <w:sz w:val="22"/>
          <w:szCs w:val="22"/>
        </w:rPr>
        <w:t xml:space="preserve">Be simple enough that a user can complete the workflow in under 3 minutes for common documents.</w:t>
      </w:r>
    </w:p>
    <w:p>
      <w:pPr>
        <w:pStyle w:val="Heading3"/>
        <w:spacing w:after="140" w:before="280"/>
      </w:pPr>
      <w:r>
        <w:rPr>
          <w:b/>
          <w:bCs/>
        </w:rPr>
        <w:t xml:space="preserve">Non-goals for v1</w:t>
      </w:r>
    </w:p>
    <w:p>
      <w:pPr>
        <w:pStyle w:val="ListParagraph"/>
        <w:numPr>
          <w:ilvl w:val="0"/>
          <w:numId w:val="1"/>
        </w:numPr>
        <w:spacing w:after="80"/>
      </w:pPr>
      <w:r>
        <w:rPr>
          <w:rFonts w:ascii="Calibri" w:cs="Calibri" w:eastAsia="Calibri" w:hAnsi="Calibri"/>
          <w:sz w:val="22"/>
          <w:szCs w:val="22"/>
        </w:rPr>
        <w:t xml:space="preserve">Building a full Microsoft Word replacement.</w:t>
      </w:r>
    </w:p>
    <w:p>
      <w:pPr>
        <w:pStyle w:val="ListParagraph"/>
        <w:numPr>
          <w:ilvl w:val="0"/>
          <w:numId w:val="1"/>
        </w:numPr>
        <w:spacing w:after="80"/>
      </w:pPr>
      <w:r>
        <w:rPr>
          <w:rFonts w:ascii="Calibri" w:cs="Calibri" w:eastAsia="Calibri" w:hAnsi="Calibri"/>
          <w:sz w:val="22"/>
          <w:szCs w:val="22"/>
        </w:rPr>
        <w:t xml:space="preserve">Real-time multiplayer editing.</w:t>
      </w:r>
    </w:p>
    <w:p>
      <w:pPr>
        <w:pStyle w:val="ListParagraph"/>
        <w:numPr>
          <w:ilvl w:val="0"/>
          <w:numId w:val="1"/>
        </w:numPr>
        <w:spacing w:after="80"/>
      </w:pPr>
      <w:r>
        <w:rPr>
          <w:rFonts w:ascii="Calibri" w:cs="Calibri" w:eastAsia="Calibri" w:hAnsi="Calibri"/>
          <w:sz w:val="22"/>
          <w:szCs w:val="22"/>
        </w:rPr>
        <w:t xml:space="preserve">Deep PDF editing as a primary mode.</w:t>
      </w:r>
    </w:p>
    <w:p>
      <w:pPr>
        <w:pStyle w:val="ListParagraph"/>
        <w:numPr>
          <w:ilvl w:val="0"/>
          <w:numId w:val="1"/>
        </w:numPr>
        <w:spacing w:after="80"/>
      </w:pPr>
      <w:r>
        <w:rPr>
          <w:rFonts w:ascii="Calibri" w:cs="Calibri" w:eastAsia="Calibri" w:hAnsi="Calibri"/>
          <w:sz w:val="22"/>
          <w:szCs w:val="22"/>
        </w:rPr>
        <w:t xml:space="preserve">OCR-heavy repair of scanned files.</w:t>
      </w:r>
    </w:p>
    <w:p>
      <w:pPr>
        <w:pStyle w:val="ListParagraph"/>
        <w:numPr>
          <w:ilvl w:val="0"/>
          <w:numId w:val="1"/>
        </w:numPr>
        <w:spacing w:after="80"/>
      </w:pPr>
      <w:r>
        <w:rPr>
          <w:rFonts w:ascii="Calibri" w:cs="Calibri" w:eastAsia="Calibri" w:hAnsi="Calibri"/>
          <w:sz w:val="22"/>
          <w:szCs w:val="22"/>
        </w:rPr>
        <w:t xml:space="preserve">Power-user desktop publishing features.</w:t>
      </w:r>
    </w:p>
    <w:p>
      <w:pPr>
        <w:pStyle w:val="ListParagraph"/>
        <w:numPr>
          <w:ilvl w:val="0"/>
          <w:numId w:val="1"/>
        </w:numPr>
        <w:spacing w:after="80"/>
      </w:pPr>
      <w:r>
        <w:rPr>
          <w:rFonts w:ascii="Calibri" w:cs="Calibri" w:eastAsia="Calibri" w:hAnsi="Calibri"/>
          <w:sz w:val="22"/>
          <w:szCs w:val="22"/>
        </w:rPr>
        <w:t xml:space="preserve">Perfect support for every legacy </w:t>
      </w:r>
      <w:r>
        <w:rPr>
          <w:rFonts w:ascii="Courier New" w:cs="Courier New" w:eastAsia="Courier New" w:hAnsi="Courier New"/>
          <w:color w:val="555555"/>
          <w:sz w:val="20"/>
          <w:szCs w:val="20"/>
        </w:rPr>
        <w:t xml:space="preserve">.doc</w:t>
      </w:r>
      <w:r>
        <w:rPr>
          <w:rFonts w:ascii="Calibri" w:cs="Calibri" w:eastAsia="Calibri" w:hAnsi="Calibri"/>
          <w:sz w:val="22"/>
          <w:szCs w:val="22"/>
        </w:rPr>
        <w:t xml:space="preserve"> edge case.</w:t>
      </w:r>
    </w:p>
    <w:p>
      <w:pPr>
        <w:pStyle w:val="ListParagraph"/>
        <w:numPr>
          <w:ilvl w:val="0"/>
          <w:numId w:val="1"/>
        </w:numPr>
        <w:spacing w:after="80"/>
      </w:pPr>
      <w:r>
        <w:rPr>
          <w:rFonts w:ascii="Calibri" w:cs="Calibri" w:eastAsia="Calibri" w:hAnsi="Calibri"/>
          <w:sz w:val="22"/>
          <w:szCs w:val="22"/>
        </w:rPr>
        <w:t xml:space="preserve">Full legal clause drafting or semantic contract review.</w:t>
      </w:r>
    </w:p>
    <w:p>
      <w:pPr>
        <w:pStyle w:val="ListParagraph"/>
        <w:numPr>
          <w:ilvl w:val="0"/>
          <w:numId w:val="1"/>
        </w:numPr>
        <w:spacing w:after="80"/>
      </w:pPr>
      <w:r>
        <w:rPr>
          <w:rFonts w:ascii="Calibri" w:cs="Calibri" w:eastAsia="Calibri" w:hAnsi="Calibri"/>
          <w:sz w:val="22"/>
          <w:szCs w:val="22"/>
        </w:rPr>
        <w:t xml:space="preserve">A general-purpose AI writing assistant.</w:t>
      </w:r>
    </w:p>
    <w:p>
      <w:pPr>
        <w:pBdr>
          <w:bottom w:val="single" w:color="DDDDDD" w:sz="6"/>
        </w:pBdr>
        <w:spacing w:after="160" w:before="160"/>
      </w:pPr>
      <w:r>
        <w:rPr>
          <w:sz w:val="4"/>
          <w:szCs w:val="4"/>
        </w:rPr>
        <w:t xml:space="preserve"/>
      </w:r>
    </w:p>
    <w:p>
      <w:pPr>
        <w:pStyle w:val="Heading2"/>
        <w:spacing w:after="140" w:before="280"/>
      </w:pPr>
      <w:r>
        <w:rPr>
          <w:b/>
          <w:bCs/>
        </w:rPr>
        <w:t xml:space="preserve">5. Primary users and jobs to be done</w:t>
      </w:r>
    </w:p>
    <w:p>
      <w:pPr>
        <w:pStyle w:val="Heading3"/>
        <w:spacing w:after="140" w:before="280"/>
      </w:pPr>
      <w:r>
        <w:rPr>
          <w:b/>
          <w:bCs/>
        </w:rPr>
        <w:t xml:space="preserve">Primary user segments</w:t>
      </w:r>
    </w:p>
    <w:p>
      <w:pPr>
        <w:spacing w:after="80"/>
      </w:pPr>
      <w:r>
        <w:rPr>
          <w:sz w:val="22"/>
          <w:szCs w:val="22"/>
        </w:rPr>
        <w:t xml:space="preserve">1. </w:t>
      </w:r>
      <w:r>
        <w:rPr>
          <w:rFonts w:ascii="Calibri" w:cs="Calibri" w:eastAsia="Calibri" w:hAnsi="Calibri"/>
          <w:b/>
          <w:bCs/>
          <w:sz w:val="22"/>
          <w:szCs w:val="22"/>
        </w:rPr>
        <w:t xml:space="preserve">Solo professionals</w:t>
      </w:r>
    </w:p>
    <w:p>
      <w:pPr>
        <w:spacing w:after="120"/>
      </w:pPr>
      <w:r>
        <w:rPr>
          <w:rFonts w:ascii="Calibri" w:cs="Calibri" w:eastAsia="Calibri" w:hAnsi="Calibri"/>
          <w:sz w:val="22"/>
          <w:szCs w:val="22"/>
        </w:rPr>
        <w:t xml:space="preserve">Need clean proposals, reports, CVs, and client documents fast.</w:t>
      </w:r>
    </w:p>
    <w:p>
      <w:pPr>
        <w:spacing w:after="80"/>
      </w:pPr>
      <w:r>
        <w:rPr>
          <w:sz w:val="22"/>
          <w:szCs w:val="22"/>
        </w:rPr>
        <w:t xml:space="preserve">1. </w:t>
      </w:r>
      <w:r>
        <w:rPr>
          <w:rFonts w:ascii="Calibri" w:cs="Calibri" w:eastAsia="Calibri" w:hAnsi="Calibri"/>
          <w:b/>
          <w:bCs/>
          <w:sz w:val="22"/>
          <w:szCs w:val="22"/>
        </w:rPr>
        <w:t xml:space="preserve">Bilingual business teams</w:t>
      </w:r>
    </w:p>
    <w:p>
      <w:pPr>
        <w:spacing w:after="120"/>
      </w:pPr>
      <w:r>
        <w:rPr>
          <w:rFonts w:ascii="Calibri" w:cs="Calibri" w:eastAsia="Calibri" w:hAnsi="Calibri"/>
          <w:sz w:val="22"/>
          <w:szCs w:val="22"/>
        </w:rPr>
        <w:t xml:space="preserve">Need Arabic/English documents that do not break when mixed.</w:t>
      </w:r>
    </w:p>
    <w:p>
      <w:pPr>
        <w:spacing w:after="80"/>
      </w:pPr>
      <w:r>
        <w:rPr>
          <w:sz w:val="22"/>
          <w:szCs w:val="22"/>
        </w:rPr>
        <w:t xml:space="preserve">1. </w:t>
      </w:r>
      <w:r>
        <w:rPr>
          <w:rFonts w:ascii="Calibri" w:cs="Calibri" w:eastAsia="Calibri" w:hAnsi="Calibri"/>
          <w:b/>
          <w:bCs/>
          <w:sz w:val="22"/>
          <w:szCs w:val="22"/>
        </w:rPr>
        <w:t xml:space="preserve">Ops, admin, and sales teams</w:t>
      </w:r>
    </w:p>
    <w:p>
      <w:pPr>
        <w:spacing w:after="120"/>
      </w:pPr>
      <w:r>
        <w:rPr>
          <w:rFonts w:ascii="Calibri" w:cs="Calibri" w:eastAsia="Calibri" w:hAnsi="Calibri"/>
          <w:sz w:val="22"/>
          <w:szCs w:val="22"/>
        </w:rPr>
        <w:t xml:space="preserve">Often reuse old docs, pasted AI output, and inconsistent templates.</w:t>
      </w:r>
    </w:p>
    <w:p>
      <w:pPr>
        <w:spacing w:after="80"/>
      </w:pPr>
      <w:r>
        <w:rPr>
          <w:sz w:val="22"/>
          <w:szCs w:val="22"/>
        </w:rPr>
        <w:t xml:space="preserve">1. </w:t>
      </w:r>
      <w:r>
        <w:rPr>
          <w:rFonts w:ascii="Calibri" w:cs="Calibri" w:eastAsia="Calibri" w:hAnsi="Calibri"/>
          <w:b/>
          <w:bCs/>
          <w:sz w:val="22"/>
          <w:szCs w:val="22"/>
        </w:rPr>
        <w:t xml:space="preserve">Agencies and consultants</w:t>
      </w:r>
    </w:p>
    <w:p>
      <w:pPr>
        <w:spacing w:after="120"/>
      </w:pPr>
      <w:r>
        <w:rPr>
          <w:rFonts w:ascii="Calibri" w:cs="Calibri" w:eastAsia="Calibri" w:hAnsi="Calibri"/>
          <w:sz w:val="22"/>
          <w:szCs w:val="22"/>
        </w:rPr>
        <w:t xml:space="preserve">Need presentable deliverables with brand consistency.</w:t>
      </w:r>
    </w:p>
    <w:p>
      <w:pPr>
        <w:spacing w:after="80"/>
      </w:pPr>
      <w:r>
        <w:rPr>
          <w:sz w:val="22"/>
          <w:szCs w:val="22"/>
        </w:rPr>
        <w:t xml:space="preserve">1. </w:t>
      </w:r>
      <w:r>
        <w:rPr>
          <w:rFonts w:ascii="Calibri" w:cs="Calibri" w:eastAsia="Calibri" w:hAnsi="Calibri"/>
          <w:b/>
          <w:bCs/>
          <w:sz w:val="22"/>
          <w:szCs w:val="22"/>
        </w:rPr>
        <w:t xml:space="preserve">Enterprise teams</w:t>
      </w:r>
    </w:p>
    <w:p>
      <w:pPr>
        <w:spacing w:after="120"/>
      </w:pPr>
      <w:r>
        <w:rPr>
          <w:rFonts w:ascii="Calibri" w:cs="Calibri" w:eastAsia="Calibri" w:hAnsi="Calibri"/>
          <w:sz w:val="22"/>
          <w:szCs w:val="22"/>
        </w:rPr>
        <w:t xml:space="preserve">Need repeatable formatting tied to company-approved style packs.</w:t>
      </w:r>
    </w:p>
    <w:p>
      <w:pPr>
        <w:pStyle w:val="Heading3"/>
        <w:spacing w:after="140" w:before="280"/>
      </w:pPr>
      <w:r>
        <w:rPr>
          <w:b/>
          <w:bCs/>
        </w:rPr>
        <w:t xml:space="preserve">Jobs to be done</w:t>
      </w:r>
    </w:p>
    <w:p>
      <w:pPr>
        <w:pStyle w:val="ListParagraph"/>
        <w:numPr>
          <w:ilvl w:val="0"/>
          <w:numId w:val="1"/>
        </w:numPr>
        <w:spacing w:after="80"/>
      </w:pPr>
      <w:r>
        <w:rPr>
          <w:rFonts w:ascii="Calibri" w:cs="Calibri" w:eastAsia="Calibri" w:hAnsi="Calibri"/>
          <w:sz w:val="22"/>
          <w:szCs w:val="22"/>
        </w:rPr>
        <w:t xml:space="preserve">"I pasted content from ChatGPT and now my Word file looks broken."</w:t>
      </w:r>
    </w:p>
    <w:p>
      <w:pPr>
        <w:pStyle w:val="ListParagraph"/>
        <w:numPr>
          <w:ilvl w:val="0"/>
          <w:numId w:val="1"/>
        </w:numPr>
        <w:spacing w:after="80"/>
      </w:pPr>
      <w:r>
        <w:rPr>
          <w:rFonts w:ascii="Calibri" w:cs="Calibri" w:eastAsia="Calibri" w:hAnsi="Calibri"/>
          <w:sz w:val="22"/>
          <w:szCs w:val="22"/>
        </w:rPr>
        <w:t xml:space="preserve">"I combined content from Arabic and English sources and numbering/direction is wrong."</w:t>
      </w:r>
    </w:p>
    <w:p>
      <w:pPr>
        <w:pStyle w:val="ListParagraph"/>
        <w:numPr>
          <w:ilvl w:val="0"/>
          <w:numId w:val="1"/>
        </w:numPr>
        <w:spacing w:after="80"/>
      </w:pPr>
      <w:r>
        <w:rPr>
          <w:rFonts w:ascii="Calibri" w:cs="Calibri" w:eastAsia="Calibri" w:hAnsi="Calibri"/>
          <w:sz w:val="22"/>
          <w:szCs w:val="22"/>
        </w:rPr>
        <w:t xml:space="preserve">"I need this ugly client report to look professional in 5 minutes."</w:t>
      </w:r>
    </w:p>
    <w:p>
      <w:pPr>
        <w:pStyle w:val="ListParagraph"/>
        <w:numPr>
          <w:ilvl w:val="0"/>
          <w:numId w:val="1"/>
        </w:numPr>
        <w:spacing w:after="80"/>
      </w:pPr>
      <w:r>
        <w:rPr>
          <w:rFonts w:ascii="Calibri" w:cs="Calibri" w:eastAsia="Calibri" w:hAnsi="Calibri"/>
          <w:sz w:val="22"/>
          <w:szCs w:val="22"/>
        </w:rPr>
        <w:t xml:space="preserve">"I want to apply my company's style to an old document."</w:t>
      </w:r>
    </w:p>
    <w:p>
      <w:pPr>
        <w:pStyle w:val="ListParagraph"/>
        <w:numPr>
          <w:ilvl w:val="0"/>
          <w:numId w:val="1"/>
        </w:numPr>
        <w:spacing w:after="80"/>
      </w:pPr>
      <w:r>
        <w:rPr>
          <w:rFonts w:ascii="Calibri" w:cs="Calibri" w:eastAsia="Calibri" w:hAnsi="Calibri"/>
          <w:sz w:val="22"/>
          <w:szCs w:val="22"/>
        </w:rPr>
        <w:t xml:space="preserve">"I want a few polished layout choices, not one black-box result."</w:t>
      </w:r>
    </w:p>
    <w:p>
      <w:pPr>
        <w:pStyle w:val="ListParagraph"/>
        <w:numPr>
          <w:ilvl w:val="0"/>
          <w:numId w:val="1"/>
        </w:numPr>
        <w:spacing w:after="80"/>
      </w:pPr>
      <w:r>
        <w:rPr>
          <w:rFonts w:ascii="Calibri" w:cs="Calibri" w:eastAsia="Calibri" w:hAnsi="Calibri"/>
          <w:sz w:val="22"/>
          <w:szCs w:val="22"/>
        </w:rPr>
        <w:t xml:space="preserve">"I want the result to remain editable in Word."</w:t>
      </w:r>
    </w:p>
    <w:p>
      <w:pPr>
        <w:pBdr>
          <w:bottom w:val="single" w:color="DDDDDD" w:sz="6"/>
        </w:pBdr>
        <w:spacing w:after="160" w:before="160"/>
      </w:pPr>
      <w:r>
        <w:rPr>
          <w:sz w:val="4"/>
          <w:szCs w:val="4"/>
        </w:rPr>
        <w:t xml:space="preserve"/>
      </w:r>
    </w:p>
    <w:p>
      <w:pPr>
        <w:pStyle w:val="Heading2"/>
        <w:spacing w:after="140" w:before="280"/>
      </w:pPr>
      <w:r>
        <w:rPr>
          <w:b/>
          <w:bCs/>
        </w:rPr>
        <w:t xml:space="preserve">6. Product principles</w:t>
      </w:r>
    </w:p>
    <w:p>
      <w:pPr>
        <w:spacing w:after="80"/>
      </w:pPr>
      <w:r>
        <w:rPr>
          <w:sz w:val="22"/>
          <w:szCs w:val="22"/>
        </w:rPr>
        <w:t xml:space="preserve">1. </w:t>
      </w:r>
      <w:r>
        <w:rPr>
          <w:rFonts w:ascii="Calibri" w:cs="Calibri" w:eastAsia="Calibri" w:hAnsi="Calibri"/>
          <w:b/>
          <w:bCs/>
          <w:sz w:val="22"/>
          <w:szCs w:val="22"/>
        </w:rPr>
        <w:t xml:space="preserve">Preserve content first.</w:t>
      </w:r>
      <w:r>
        <w:rPr>
          <w:rFonts w:ascii="Calibri" w:cs="Calibri" w:eastAsia="Calibri" w:hAnsi="Calibri"/>
          <w:sz w:val="22"/>
          <w:szCs w:val="22"/>
        </w:rPr>
        <w:t xml:space="preserve"> The default mode should not rewrite text.</w:t>
      </w:r>
    </w:p>
    <w:p>
      <w:pPr>
        <w:spacing w:after="80"/>
      </w:pPr>
      <w:r>
        <w:rPr>
          <w:sz w:val="22"/>
          <w:szCs w:val="22"/>
        </w:rPr>
        <w:t xml:space="preserve">2. </w:t>
      </w:r>
      <w:r>
        <w:rPr>
          <w:rFonts w:ascii="Calibri" w:cs="Calibri" w:eastAsia="Calibri" w:hAnsi="Calibri"/>
          <w:b/>
          <w:bCs/>
          <w:sz w:val="22"/>
          <w:szCs w:val="22"/>
        </w:rPr>
        <w:t xml:space="preserve">Deterministic over magical.</w:t>
      </w:r>
      <w:r>
        <w:rPr>
          <w:rFonts w:ascii="Calibri" w:cs="Calibri" w:eastAsia="Calibri" w:hAnsi="Calibri"/>
          <w:sz w:val="22"/>
          <w:szCs w:val="22"/>
        </w:rPr>
        <w:t xml:space="preserve"> The system should make formatting choices with explainable rules.</w:t>
      </w:r>
    </w:p>
    <w:p>
      <w:pPr>
        <w:spacing w:after="80"/>
      </w:pPr>
      <w:r>
        <w:rPr>
          <w:sz w:val="22"/>
          <w:szCs w:val="22"/>
        </w:rPr>
        <w:t xml:space="preserve">3. </w:t>
      </w:r>
      <w:r>
        <w:rPr>
          <w:rFonts w:ascii="Calibri" w:cs="Calibri" w:eastAsia="Calibri" w:hAnsi="Calibri"/>
          <w:b/>
          <w:bCs/>
          <w:sz w:val="22"/>
          <w:szCs w:val="22"/>
        </w:rPr>
        <w:t xml:space="preserve">Choice beats one-shot output.</w:t>
      </w:r>
      <w:r>
        <w:rPr>
          <w:rFonts w:ascii="Calibri" w:cs="Calibri" w:eastAsia="Calibri" w:hAnsi="Calibri"/>
          <w:sz w:val="22"/>
          <w:szCs w:val="22"/>
        </w:rPr>
        <w:t xml:space="preserve"> Show several high-quality options.</w:t>
      </w:r>
    </w:p>
    <w:p>
      <w:pPr>
        <w:spacing w:after="80"/>
      </w:pPr>
      <w:r>
        <w:rPr>
          <w:sz w:val="22"/>
          <w:szCs w:val="22"/>
        </w:rPr>
        <w:t xml:space="preserve">4. </w:t>
      </w:r>
      <w:r>
        <w:rPr>
          <w:rFonts w:ascii="Calibri" w:cs="Calibri" w:eastAsia="Calibri" w:hAnsi="Calibri"/>
          <w:b/>
          <w:bCs/>
          <w:sz w:val="22"/>
          <w:szCs w:val="22"/>
        </w:rPr>
        <w:t xml:space="preserve">Preview before export.</w:t>
      </w:r>
      <w:r>
        <w:rPr>
          <w:rFonts w:ascii="Calibri" w:cs="Calibri" w:eastAsia="Calibri" w:hAnsi="Calibri"/>
          <w:sz w:val="22"/>
          <w:szCs w:val="22"/>
        </w:rPr>
        <w:t xml:space="preserve"> Users need visual confidence.</w:t>
      </w:r>
    </w:p>
    <w:p>
      <w:pPr>
        <w:spacing w:after="80"/>
      </w:pPr>
      <w:r>
        <w:rPr>
          <w:sz w:val="22"/>
          <w:szCs w:val="22"/>
        </w:rPr>
        <w:t xml:space="preserve">5. </w:t>
      </w:r>
      <w:r>
        <w:rPr>
          <w:rFonts w:ascii="Calibri" w:cs="Calibri" w:eastAsia="Calibri" w:hAnsi="Calibri"/>
          <w:b/>
          <w:bCs/>
          <w:sz w:val="22"/>
          <w:szCs w:val="22"/>
        </w:rPr>
        <w:t xml:space="preserve">Bilingual by design.</w:t>
      </w:r>
      <w:r>
        <w:rPr>
          <w:rFonts w:ascii="Calibri" w:cs="Calibri" w:eastAsia="Calibri" w:hAnsi="Calibri"/>
          <w:sz w:val="22"/>
          <w:szCs w:val="22"/>
        </w:rPr>
        <w:t xml:space="preserve"> Arabic and English are core, not edge cases.</w:t>
      </w:r>
    </w:p>
    <w:p>
      <w:pPr>
        <w:spacing w:after="80"/>
      </w:pPr>
      <w:r>
        <w:rPr>
          <w:sz w:val="22"/>
          <w:szCs w:val="22"/>
        </w:rPr>
        <w:t xml:space="preserve">6. </w:t>
      </w:r>
      <w:r>
        <w:rPr>
          <w:rFonts w:ascii="Calibri" w:cs="Calibri" w:eastAsia="Calibri" w:hAnsi="Calibri"/>
          <w:b/>
          <w:bCs/>
          <w:sz w:val="22"/>
          <w:szCs w:val="22"/>
        </w:rPr>
        <w:t xml:space="preserve">Word-native output.</w:t>
      </w:r>
      <w:r>
        <w:rPr>
          <w:rFonts w:ascii="Calibri" w:cs="Calibri" w:eastAsia="Calibri" w:hAnsi="Calibri"/>
          <w:sz w:val="22"/>
          <w:szCs w:val="22"/>
        </w:rPr>
        <w:t xml:space="preserve"> The result must remain a valid, editable DOCX.</w:t>
      </w:r>
    </w:p>
    <w:p>
      <w:pPr>
        <w:spacing w:after="80"/>
      </w:pPr>
      <w:r>
        <w:rPr>
          <w:sz w:val="22"/>
          <w:szCs w:val="22"/>
        </w:rPr>
        <w:t xml:space="preserve">7. </w:t>
      </w:r>
      <w:r>
        <w:rPr>
          <w:rFonts w:ascii="Calibri" w:cs="Calibri" w:eastAsia="Calibri" w:hAnsi="Calibri"/>
          <w:b/>
          <w:bCs/>
          <w:sz w:val="22"/>
          <w:szCs w:val="22"/>
        </w:rPr>
        <w:t xml:space="preserve">Template-aware.</w:t>
      </w:r>
      <w:r>
        <w:rPr>
          <w:rFonts w:ascii="Calibri" w:cs="Calibri" w:eastAsia="Calibri" w:hAnsi="Calibri"/>
          <w:sz w:val="22"/>
          <w:szCs w:val="22"/>
        </w:rPr>
        <w:t xml:space="preserve"> The system should understand styles, spacing, lists, sections, tables, headers, and footers.</w:t>
      </w:r>
    </w:p>
    <w:p>
      <w:pPr>
        <w:spacing w:after="80"/>
      </w:pPr>
      <w:r>
        <w:rPr>
          <w:sz w:val="22"/>
          <w:szCs w:val="22"/>
        </w:rPr>
        <w:t xml:space="preserve">8. </w:t>
      </w:r>
      <w:r>
        <w:rPr>
          <w:rFonts w:ascii="Calibri" w:cs="Calibri" w:eastAsia="Calibri" w:hAnsi="Calibri"/>
          <w:b/>
          <w:bCs/>
          <w:sz w:val="22"/>
          <w:szCs w:val="22"/>
        </w:rPr>
        <w:t xml:space="preserve">Safe AI.</w:t>
      </w:r>
      <w:r>
        <w:rPr>
          <w:rFonts w:ascii="Calibri" w:cs="Calibri" w:eastAsia="Calibri" w:hAnsi="Calibri"/>
          <w:sz w:val="22"/>
          <w:szCs w:val="22"/>
        </w:rPr>
        <w:t xml:space="preserve"> AI may classify, recommend, and map styles, but should not arbitrarily reconstruct the whole document package.</w:t>
      </w:r>
    </w:p>
    <w:p>
      <w:pPr>
        <w:pBdr>
          <w:bottom w:val="single" w:color="DDDDDD" w:sz="6"/>
        </w:pBdr>
        <w:spacing w:after="160" w:before="160"/>
      </w:pPr>
      <w:r>
        <w:rPr>
          <w:sz w:val="4"/>
          <w:szCs w:val="4"/>
        </w:rPr>
        <w:t xml:space="preserve"/>
      </w:r>
    </w:p>
    <w:p>
      <w:pPr>
        <w:pStyle w:val="Heading2"/>
        <w:spacing w:after="140" w:before="280"/>
      </w:pPr>
      <w:r>
        <w:rPr>
          <w:b/>
          <w:bCs/>
        </w:rPr>
        <w:t xml:space="preserve">7. Product scope</w:t>
      </w:r>
    </w:p>
    <w:p>
      <w:pPr>
        <w:pStyle w:val="Heading3"/>
        <w:spacing w:after="140" w:before="280"/>
      </w:pPr>
      <w:r>
        <w:rPr>
          <w:b/>
          <w:bCs/>
        </w:rPr>
        <w:t xml:space="preserve">7.1 MVP scope</w:t>
      </w:r>
    </w:p>
    <w:p>
      <w:pPr>
        <w:pStyle w:val="ListParagraph"/>
        <w:numPr>
          <w:ilvl w:val="0"/>
          <w:numId w:val="1"/>
        </w:numPr>
        <w:spacing w:after="80"/>
      </w:pPr>
      <w:r>
        <w:rPr>
          <w:rFonts w:ascii="Calibri" w:cs="Calibri" w:eastAsia="Calibri" w:hAnsi="Calibri"/>
          <w:sz w:val="22"/>
          <w:szCs w:val="22"/>
        </w:rPr>
        <w:t xml:space="preserve">Upload DOCX</w:t>
      </w:r>
    </w:p>
    <w:p>
      <w:pPr>
        <w:pStyle w:val="ListParagraph"/>
        <w:numPr>
          <w:ilvl w:val="0"/>
          <w:numId w:val="1"/>
        </w:numPr>
        <w:spacing w:after="80"/>
      </w:pPr>
      <w:r>
        <w:rPr>
          <w:rFonts w:ascii="Calibri" w:cs="Calibri" w:eastAsia="Calibri" w:hAnsi="Calibri"/>
          <w:sz w:val="22"/>
          <w:szCs w:val="22"/>
        </w:rPr>
        <w:t xml:space="preserve">Paste text / Markdown / AI output into a clean input field</w:t>
      </w:r>
    </w:p>
    <w:p>
      <w:pPr>
        <w:pStyle w:val="ListParagraph"/>
        <w:numPr>
          <w:ilvl w:val="0"/>
          <w:numId w:val="1"/>
        </w:numPr>
        <w:spacing w:after="80"/>
      </w:pPr>
      <w:r>
        <w:rPr>
          <w:rFonts w:ascii="Calibri" w:cs="Calibri" w:eastAsia="Calibri" w:hAnsi="Calibri"/>
          <w:sz w:val="22"/>
          <w:szCs w:val="22"/>
        </w:rPr>
        <w:t xml:space="preserve">Optional upload of an exemplar DOCX or brand style guide</w:t>
      </w:r>
    </w:p>
    <w:p>
      <w:pPr>
        <w:pStyle w:val="ListParagraph"/>
        <w:numPr>
          <w:ilvl w:val="0"/>
          <w:numId w:val="1"/>
        </w:numPr>
        <w:spacing w:after="80"/>
      </w:pPr>
      <w:r>
        <w:rPr>
          <w:rFonts w:ascii="Calibri" w:cs="Calibri" w:eastAsia="Calibri" w:hAnsi="Calibri"/>
          <w:sz w:val="22"/>
          <w:szCs w:val="22"/>
        </w:rPr>
        <w:t xml:space="preserve">Document analysis</w:t>
      </w:r>
    </w:p>
    <w:p>
      <w:pPr>
        <w:pStyle w:val="ListParagraph"/>
        <w:numPr>
          <w:ilvl w:val="0"/>
          <w:numId w:val="1"/>
        </w:numPr>
        <w:spacing w:after="80"/>
      </w:pPr>
      <w:r>
        <w:rPr>
          <w:rFonts w:ascii="Calibri" w:cs="Calibri" w:eastAsia="Calibri" w:hAnsi="Calibri"/>
          <w:sz w:val="22"/>
          <w:szCs w:val="22"/>
        </w:rPr>
        <w:t xml:space="preserve">Formatting diagnostics</w:t>
      </w:r>
    </w:p>
    <w:p>
      <w:pPr>
        <w:pStyle w:val="ListParagraph"/>
        <w:numPr>
          <w:ilvl w:val="0"/>
          <w:numId w:val="1"/>
        </w:numPr>
        <w:spacing w:after="80"/>
      </w:pPr>
      <w:r>
        <w:rPr>
          <w:rFonts w:ascii="Calibri" w:cs="Calibri" w:eastAsia="Calibri" w:hAnsi="Calibri"/>
          <w:sz w:val="22"/>
          <w:szCs w:val="22"/>
        </w:rPr>
        <w:t xml:space="preserve">Choice of 3 to 4 formatting outputs</w:t>
      </w:r>
    </w:p>
    <w:p>
      <w:pPr>
        <w:pStyle w:val="ListParagraph"/>
        <w:numPr>
          <w:ilvl w:val="0"/>
          <w:numId w:val="1"/>
        </w:numPr>
        <w:spacing w:after="80"/>
      </w:pPr>
      <w:r>
        <w:rPr>
          <w:rFonts w:ascii="Calibri" w:cs="Calibri" w:eastAsia="Calibri" w:hAnsi="Calibri"/>
          <w:sz w:val="22"/>
          <w:szCs w:val="22"/>
        </w:rPr>
        <w:t xml:space="preserve">Side-by-side preview (before / after)</w:t>
      </w:r>
    </w:p>
    <w:p>
      <w:pPr>
        <w:pStyle w:val="ListParagraph"/>
        <w:numPr>
          <w:ilvl w:val="0"/>
          <w:numId w:val="1"/>
        </w:numPr>
        <w:spacing w:after="80"/>
      </w:pPr>
      <w:r>
        <w:rPr>
          <w:rFonts w:ascii="Calibri" w:cs="Calibri" w:eastAsia="Calibri" w:hAnsi="Calibri"/>
          <w:sz w:val="22"/>
          <w:szCs w:val="22"/>
        </w:rPr>
        <w:t xml:space="preserve">Download cleaned DOCX</w:t>
      </w:r>
    </w:p>
    <w:p>
      <w:pPr>
        <w:pStyle w:val="ListParagraph"/>
        <w:numPr>
          <w:ilvl w:val="0"/>
          <w:numId w:val="1"/>
        </w:numPr>
        <w:spacing w:after="80"/>
      </w:pPr>
      <w:r>
        <w:rPr>
          <w:rFonts w:ascii="Calibri" w:cs="Calibri" w:eastAsia="Calibri" w:hAnsi="Calibri"/>
          <w:sz w:val="22"/>
          <w:szCs w:val="22"/>
        </w:rPr>
        <w:t xml:space="preserve">Optional PDF preview export</w:t>
      </w:r>
    </w:p>
    <w:p>
      <w:pPr>
        <w:pStyle w:val="ListParagraph"/>
        <w:numPr>
          <w:ilvl w:val="0"/>
          <w:numId w:val="1"/>
        </w:numPr>
        <w:spacing w:after="80"/>
      </w:pPr>
      <w:r>
        <w:rPr>
          <w:rFonts w:ascii="Calibri" w:cs="Calibri" w:eastAsia="Calibri" w:hAnsi="Calibri"/>
          <w:sz w:val="22"/>
          <w:szCs w:val="22"/>
        </w:rPr>
        <w:t xml:space="preserve">Arabic/English UI</w:t>
      </w:r>
    </w:p>
    <w:p>
      <w:pPr>
        <w:pStyle w:val="ListParagraph"/>
        <w:numPr>
          <w:ilvl w:val="0"/>
          <w:numId w:val="1"/>
        </w:numPr>
        <w:spacing w:after="80"/>
      </w:pPr>
      <w:r>
        <w:rPr>
          <w:rFonts w:ascii="Calibri" w:cs="Calibri" w:eastAsia="Calibri" w:hAnsi="Calibri"/>
          <w:sz w:val="22"/>
          <w:szCs w:val="22"/>
        </w:rPr>
        <w:t xml:space="preserve">Basic usage history</w:t>
      </w:r>
    </w:p>
    <w:p>
      <w:pPr>
        <w:pStyle w:val="ListParagraph"/>
        <w:numPr>
          <w:ilvl w:val="0"/>
          <w:numId w:val="1"/>
        </w:numPr>
        <w:spacing w:after="80"/>
      </w:pPr>
      <w:r>
        <w:rPr>
          <w:rFonts w:ascii="Calibri" w:cs="Calibri" w:eastAsia="Calibri" w:hAnsi="Calibri"/>
          <w:sz w:val="22"/>
          <w:szCs w:val="22"/>
        </w:rPr>
        <w:t xml:space="preserve">Change summary</w:t>
      </w:r>
    </w:p>
    <w:p>
      <w:pPr>
        <w:pStyle w:val="Heading3"/>
        <w:spacing w:after="140" w:before="280"/>
      </w:pPr>
      <w:r>
        <w:rPr>
          <w:b/>
          <w:bCs/>
        </w:rPr>
        <w:t xml:space="preserve">7.2 Post-MVP scope</w:t>
      </w:r>
    </w:p>
    <w:p>
      <w:pPr>
        <w:pStyle w:val="ListParagraph"/>
        <w:numPr>
          <w:ilvl w:val="0"/>
          <w:numId w:val="1"/>
        </w:numPr>
        <w:spacing w:after="80"/>
      </w:pPr>
      <w:r>
        <w:rPr>
          <w:rFonts w:ascii="Calibri" w:cs="Calibri" w:eastAsia="Calibri" w:hAnsi="Calibri"/>
          <w:sz w:val="22"/>
          <w:szCs w:val="22"/>
        </w:rPr>
        <w:t xml:space="preserve">Team libraries and shared style packs</w:t>
      </w:r>
    </w:p>
    <w:p>
      <w:pPr>
        <w:pStyle w:val="ListParagraph"/>
        <w:numPr>
          <w:ilvl w:val="0"/>
          <w:numId w:val="1"/>
        </w:numPr>
        <w:spacing w:after="80"/>
      </w:pPr>
      <w:r>
        <w:rPr>
          <w:rFonts w:ascii="Calibri" w:cs="Calibri" w:eastAsia="Calibri" w:hAnsi="Calibri"/>
          <w:sz w:val="22"/>
          <w:szCs w:val="22"/>
        </w:rPr>
        <w:t xml:space="preserve">Editor mode with manual touch-ups</w:t>
      </w:r>
    </w:p>
    <w:p>
      <w:pPr>
        <w:pStyle w:val="ListParagraph"/>
        <w:numPr>
          <w:ilvl w:val="0"/>
          <w:numId w:val="1"/>
        </w:numPr>
        <w:spacing w:after="80"/>
      </w:pPr>
      <w:r>
        <w:rPr>
          <w:rFonts w:ascii="Calibri" w:cs="Calibri" w:eastAsia="Calibri" w:hAnsi="Calibri"/>
          <w:sz w:val="22"/>
          <w:szCs w:val="22"/>
        </w:rPr>
        <w:t xml:space="preserve">Track changes export</w:t>
      </w:r>
    </w:p>
    <w:p>
      <w:pPr>
        <w:pStyle w:val="ListParagraph"/>
        <w:numPr>
          <w:ilvl w:val="0"/>
          <w:numId w:val="1"/>
        </w:numPr>
        <w:spacing w:after="80"/>
      </w:pPr>
      <w:r>
        <w:rPr>
          <w:rFonts w:ascii="Calibri" w:cs="Calibri" w:eastAsia="Calibri" w:hAnsi="Calibri"/>
          <w:sz w:val="22"/>
          <w:szCs w:val="22"/>
        </w:rPr>
        <w:t xml:space="preserve">Google Docs import/export</w:t>
      </w:r>
    </w:p>
    <w:p>
      <w:pPr>
        <w:pStyle w:val="ListParagraph"/>
        <w:numPr>
          <w:ilvl w:val="0"/>
          <w:numId w:val="1"/>
        </w:numPr>
        <w:spacing w:after="80"/>
      </w:pPr>
      <w:r>
        <w:rPr>
          <w:rFonts w:ascii="Calibri" w:cs="Calibri" w:eastAsia="Calibri" w:hAnsi="Calibri"/>
          <w:sz w:val="22"/>
          <w:szCs w:val="22"/>
        </w:rPr>
        <w:t xml:space="preserve">Share links</w:t>
      </w:r>
    </w:p>
    <w:p>
      <w:pPr>
        <w:pStyle w:val="ListParagraph"/>
        <w:numPr>
          <w:ilvl w:val="0"/>
          <w:numId w:val="1"/>
        </w:numPr>
        <w:spacing w:after="80"/>
      </w:pPr>
      <w:r>
        <w:rPr>
          <w:rFonts w:ascii="Calibri" w:cs="Calibri" w:eastAsia="Calibri" w:hAnsi="Calibri"/>
          <w:sz w:val="22"/>
          <w:szCs w:val="22"/>
        </w:rPr>
        <w:t xml:space="preserve">Enterprise policy rules</w:t>
      </w:r>
    </w:p>
    <w:p>
      <w:pPr>
        <w:pStyle w:val="ListParagraph"/>
        <w:numPr>
          <w:ilvl w:val="0"/>
          <w:numId w:val="1"/>
        </w:numPr>
        <w:spacing w:after="80"/>
      </w:pPr>
      <w:r>
        <w:rPr>
          <w:rFonts w:ascii="Calibri" w:cs="Calibri" w:eastAsia="Calibri" w:hAnsi="Calibri"/>
          <w:sz w:val="22"/>
          <w:szCs w:val="22"/>
        </w:rPr>
        <w:t xml:space="preserve">API access</w:t>
      </w:r>
    </w:p>
    <w:p>
      <w:pPr>
        <w:pStyle w:val="ListParagraph"/>
        <w:numPr>
          <w:ilvl w:val="0"/>
          <w:numId w:val="1"/>
        </w:numPr>
        <w:spacing w:after="80"/>
      </w:pPr>
      <w:r>
        <w:rPr>
          <w:rFonts w:ascii="Calibri" w:cs="Calibri" w:eastAsia="Calibri" w:hAnsi="Calibri"/>
          <w:sz w:val="22"/>
          <w:szCs w:val="22"/>
        </w:rPr>
        <w:t xml:space="preserve">Word add-in</w:t>
      </w:r>
    </w:p>
    <w:p>
      <w:pPr>
        <w:pBdr>
          <w:bottom w:val="single" w:color="DDDDDD" w:sz="6"/>
        </w:pBdr>
        <w:spacing w:after="160" w:before="160"/>
      </w:pPr>
      <w:r>
        <w:rPr>
          <w:sz w:val="4"/>
          <w:szCs w:val="4"/>
        </w:rPr>
        <w:t xml:space="preserve"/>
      </w:r>
    </w:p>
    <w:p>
      <w:pPr>
        <w:pStyle w:val="Heading2"/>
        <w:spacing w:after="140" w:before="280"/>
      </w:pPr>
      <w:r>
        <w:rPr>
          <w:b/>
          <w:bCs/>
        </w:rPr>
        <w:t xml:space="preserve">8. User experience and workflow</w:t>
      </w:r>
    </w:p>
    <w:p>
      <w:pPr>
        <w:pStyle w:val="Heading3"/>
        <w:spacing w:after="140" w:before="280"/>
      </w:pPr>
      <w:r>
        <w:rPr>
          <w:b/>
          <w:bCs/>
        </w:rPr>
        <w:t xml:space="preserve">8.1 Core flow</w:t>
      </w:r>
    </w:p>
    <w:p>
      <w:pPr>
        <w:spacing w:after="80"/>
      </w:pPr>
      <w:r>
        <w:rPr>
          <w:sz w:val="22"/>
          <w:szCs w:val="22"/>
        </w:rPr>
        <w:t xml:space="preserve">1. </w:t>
      </w:r>
      <w:r>
        <w:rPr>
          <w:rFonts w:ascii="Calibri" w:cs="Calibri" w:eastAsia="Calibri" w:hAnsi="Calibri"/>
          <w:sz w:val="22"/>
          <w:szCs w:val="22"/>
        </w:rPr>
        <w:t xml:space="preserve">User lands on homepage.</w:t>
      </w:r>
    </w:p>
    <w:p>
      <w:pPr>
        <w:spacing w:after="80"/>
      </w:pPr>
      <w:r>
        <w:rPr>
          <w:sz w:val="22"/>
          <w:szCs w:val="22"/>
        </w:rPr>
        <w:t xml:space="preserve">2. </w:t>
      </w:r>
      <w:r>
        <w:rPr>
          <w:rFonts w:ascii="Calibri" w:cs="Calibri" w:eastAsia="Calibri" w:hAnsi="Calibri"/>
          <w:sz w:val="22"/>
          <w:szCs w:val="22"/>
        </w:rPr>
        <w:t xml:space="preserve">User chooses:</w:t>
      </w:r>
    </w:p>
    <w:p>
      <w:pPr>
        <w:spacing w:after="120"/>
      </w:pPr>
      <w:r>
        <w:rPr>
          <w:rFonts w:ascii="Calibri" w:cs="Calibri" w:eastAsia="Calibri" w:hAnsi="Calibri"/>
          <w:sz w:val="22"/>
          <w:szCs w:val="22"/>
        </w:rPr>
        <w:t xml:space="preserve">- Upload DOCX</w:t>
      </w:r>
    </w:p>
    <w:p>
      <w:pPr>
        <w:spacing w:after="120"/>
      </w:pPr>
      <w:r>
        <w:rPr>
          <w:rFonts w:ascii="Calibri" w:cs="Calibri" w:eastAsia="Calibri" w:hAnsi="Calibri"/>
          <w:sz w:val="22"/>
          <w:szCs w:val="22"/>
        </w:rPr>
        <w:t xml:space="preserve">- Paste text</w:t>
      </w:r>
    </w:p>
    <w:p>
      <w:pPr>
        <w:spacing w:after="120"/>
      </w:pPr>
      <w:r>
        <w:rPr>
          <w:rFonts w:ascii="Calibri" w:cs="Calibri" w:eastAsia="Calibri" w:hAnsi="Calibri"/>
          <w:sz w:val="22"/>
          <w:szCs w:val="22"/>
        </w:rPr>
        <w:t xml:space="preserve">- Start from template</w:t>
      </w:r>
    </w:p>
    <w:p>
      <w:pPr>
        <w:spacing w:after="80"/>
      </w:pPr>
      <w:r>
        <w:rPr>
          <w:sz w:val="22"/>
          <w:szCs w:val="22"/>
        </w:rPr>
        <w:t xml:space="preserve">1. </w:t>
      </w:r>
      <w:r>
        <w:rPr>
          <w:rFonts w:ascii="Calibri" w:cs="Calibri" w:eastAsia="Calibri" w:hAnsi="Calibri"/>
          <w:sz w:val="22"/>
          <w:szCs w:val="22"/>
        </w:rPr>
        <w:t xml:space="preserve">User selects target mode:</w:t>
      </w:r>
    </w:p>
    <w:p>
      <w:pPr>
        <w:spacing w:after="120"/>
      </w:pPr>
      <w:r>
        <w:rPr>
          <w:rFonts w:ascii="Calibri" w:cs="Calibri" w:eastAsia="Calibri" w:hAnsi="Calibri"/>
          <w:sz w:val="22"/>
          <w:szCs w:val="22"/>
        </w:rPr>
        <w:t xml:space="preserve">- Conservative cleanup</w:t>
      </w:r>
    </w:p>
    <w:p>
      <w:pPr>
        <w:spacing w:after="120"/>
      </w:pPr>
      <w:r>
        <w:rPr>
          <w:rFonts w:ascii="Calibri" w:cs="Calibri" w:eastAsia="Calibri" w:hAnsi="Calibri"/>
          <w:sz w:val="22"/>
          <w:szCs w:val="22"/>
        </w:rPr>
        <w:t xml:space="preserve">- Professional redesign</w:t>
      </w:r>
    </w:p>
    <w:p>
      <w:pPr>
        <w:spacing w:after="120"/>
      </w:pPr>
      <w:r>
        <w:rPr>
          <w:rFonts w:ascii="Calibri" w:cs="Calibri" w:eastAsia="Calibri" w:hAnsi="Calibri"/>
          <w:sz w:val="22"/>
          <w:szCs w:val="22"/>
        </w:rPr>
        <w:t xml:space="preserve">- Match my company style</w:t>
      </w:r>
    </w:p>
    <w:p>
      <w:pPr>
        <w:spacing w:after="120"/>
      </w:pPr>
      <w:r>
        <w:rPr>
          <w:rFonts w:ascii="Calibri" w:cs="Calibri" w:eastAsia="Calibri" w:hAnsi="Calibri"/>
          <w:sz w:val="22"/>
          <w:szCs w:val="22"/>
        </w:rPr>
        <w:t xml:space="preserve">- Arabic formal</w:t>
      </w:r>
    </w:p>
    <w:p>
      <w:pPr>
        <w:spacing w:after="120"/>
      </w:pPr>
      <w:r>
        <w:rPr>
          <w:rFonts w:ascii="Calibri" w:cs="Calibri" w:eastAsia="Calibri" w:hAnsi="Calibri"/>
          <w:sz w:val="22"/>
          <w:szCs w:val="22"/>
        </w:rPr>
        <w:t xml:space="preserve">- English formal</w:t>
      </w:r>
    </w:p>
    <w:p>
      <w:pPr>
        <w:spacing w:after="120"/>
      </w:pPr>
      <w:r>
        <w:rPr>
          <w:rFonts w:ascii="Calibri" w:cs="Calibri" w:eastAsia="Calibri" w:hAnsi="Calibri"/>
          <w:sz w:val="22"/>
          <w:szCs w:val="22"/>
        </w:rPr>
        <w:t xml:space="preserve">- Bilingual corporate</w:t>
      </w:r>
    </w:p>
    <w:p>
      <w:pPr>
        <w:spacing w:after="80"/>
      </w:pPr>
      <w:r>
        <w:rPr>
          <w:sz w:val="22"/>
          <w:szCs w:val="22"/>
        </w:rPr>
        <w:t xml:space="preserve">1. </w:t>
      </w:r>
      <w:r>
        <w:rPr>
          <w:rFonts w:ascii="Calibri" w:cs="Calibri" w:eastAsia="Calibri" w:hAnsi="Calibri"/>
          <w:sz w:val="22"/>
          <w:szCs w:val="22"/>
        </w:rPr>
        <w:t xml:space="preserve">System analyzes document and shows:</w:t>
      </w:r>
    </w:p>
    <w:p>
      <w:pPr>
        <w:spacing w:after="120"/>
      </w:pPr>
      <w:r>
        <w:rPr>
          <w:rFonts w:ascii="Calibri" w:cs="Calibri" w:eastAsia="Calibri" w:hAnsi="Calibri"/>
          <w:sz w:val="22"/>
          <w:szCs w:val="22"/>
        </w:rPr>
        <w:t xml:space="preserve">- document type guess,</w:t>
      </w:r>
    </w:p>
    <w:p>
      <w:pPr>
        <w:spacing w:after="120"/>
      </w:pPr>
      <w:r>
        <w:rPr>
          <w:rFonts w:ascii="Calibri" w:cs="Calibri" w:eastAsia="Calibri" w:hAnsi="Calibri"/>
          <w:sz w:val="22"/>
          <w:szCs w:val="22"/>
        </w:rPr>
        <w:t xml:space="preserve">- language mix,</w:t>
      </w:r>
    </w:p>
    <w:p>
      <w:pPr>
        <w:spacing w:after="120"/>
      </w:pPr>
      <w:r>
        <w:rPr>
          <w:rFonts w:ascii="Calibri" w:cs="Calibri" w:eastAsia="Calibri" w:hAnsi="Calibri"/>
          <w:sz w:val="22"/>
          <w:szCs w:val="22"/>
        </w:rPr>
        <w:t xml:space="preserve">- formatting issues detected,</w:t>
      </w:r>
    </w:p>
    <w:p>
      <w:pPr>
        <w:spacing w:after="120"/>
      </w:pPr>
      <w:r>
        <w:rPr>
          <w:rFonts w:ascii="Calibri" w:cs="Calibri" w:eastAsia="Calibri" w:hAnsi="Calibri"/>
          <w:sz w:val="22"/>
          <w:szCs w:val="22"/>
        </w:rPr>
        <w:t xml:space="preserve">- estimated output styles available.</w:t>
      </w:r>
    </w:p>
    <w:p>
      <w:pPr>
        <w:spacing w:after="80"/>
      </w:pPr>
      <w:r>
        <w:rPr>
          <w:sz w:val="22"/>
          <w:szCs w:val="22"/>
        </w:rPr>
        <w:t xml:space="preserve">1. </w:t>
      </w:r>
      <w:r>
        <w:rPr>
          <w:rFonts w:ascii="Calibri" w:cs="Calibri" w:eastAsia="Calibri" w:hAnsi="Calibri"/>
          <w:sz w:val="22"/>
          <w:szCs w:val="22"/>
        </w:rPr>
        <w:t xml:space="preserve">System generates 3 to 4 options.</w:t>
      </w:r>
    </w:p>
    <w:p>
      <w:pPr>
        <w:spacing w:after="80"/>
      </w:pPr>
      <w:r>
        <w:rPr>
          <w:sz w:val="22"/>
          <w:szCs w:val="22"/>
        </w:rPr>
        <w:t xml:space="preserve">2. </w:t>
      </w:r>
      <w:r>
        <w:rPr>
          <w:rFonts w:ascii="Calibri" w:cs="Calibri" w:eastAsia="Calibri" w:hAnsi="Calibri"/>
          <w:sz w:val="22"/>
          <w:szCs w:val="22"/>
        </w:rPr>
        <w:t xml:space="preserve">User previews each option:</w:t>
      </w:r>
    </w:p>
    <w:p>
      <w:pPr>
        <w:spacing w:after="120"/>
      </w:pPr>
      <w:r>
        <w:rPr>
          <w:rFonts w:ascii="Calibri" w:cs="Calibri" w:eastAsia="Calibri" w:hAnsi="Calibri"/>
          <w:sz w:val="22"/>
          <w:szCs w:val="22"/>
        </w:rPr>
        <w:t xml:space="preserve">- cover/page thumbnails,</w:t>
      </w:r>
    </w:p>
    <w:p>
      <w:pPr>
        <w:spacing w:after="120"/>
      </w:pPr>
      <w:r>
        <w:rPr>
          <w:rFonts w:ascii="Calibri" w:cs="Calibri" w:eastAsia="Calibri" w:hAnsi="Calibri"/>
          <w:sz w:val="22"/>
          <w:szCs w:val="22"/>
        </w:rPr>
        <w:t xml:space="preserve">- summary of changes,</w:t>
      </w:r>
    </w:p>
    <w:p>
      <w:pPr>
        <w:spacing w:after="120"/>
      </w:pPr>
      <w:r>
        <w:rPr>
          <w:rFonts w:ascii="Calibri" w:cs="Calibri" w:eastAsia="Calibri" w:hAnsi="Calibri"/>
          <w:sz w:val="22"/>
          <w:szCs w:val="22"/>
        </w:rPr>
        <w:t xml:space="preserve">- warnings if anything was preserved as-is.</w:t>
      </w:r>
    </w:p>
    <w:p>
      <w:pPr>
        <w:spacing w:after="80"/>
      </w:pPr>
      <w:r>
        <w:rPr>
          <w:sz w:val="22"/>
          <w:szCs w:val="22"/>
        </w:rPr>
        <w:t xml:space="preserve">1. </w:t>
      </w:r>
      <w:r>
        <w:rPr>
          <w:rFonts w:ascii="Calibri" w:cs="Calibri" w:eastAsia="Calibri" w:hAnsi="Calibri"/>
          <w:sz w:val="22"/>
          <w:szCs w:val="22"/>
        </w:rPr>
        <w:t xml:space="preserve">User chooses one output.</w:t>
      </w:r>
    </w:p>
    <w:p>
      <w:pPr>
        <w:spacing w:after="80"/>
      </w:pPr>
      <w:r>
        <w:rPr>
          <w:sz w:val="22"/>
          <w:szCs w:val="22"/>
        </w:rPr>
        <w:t xml:space="preserve">2. </w:t>
      </w:r>
      <w:r>
        <w:rPr>
          <w:rFonts w:ascii="Calibri" w:cs="Calibri" w:eastAsia="Calibri" w:hAnsi="Calibri"/>
          <w:sz w:val="22"/>
          <w:szCs w:val="22"/>
        </w:rPr>
        <w:t xml:space="preserve">User downloads DOCX (and optionally PDF).</w:t>
      </w:r>
    </w:p>
    <w:p>
      <w:pPr>
        <w:spacing w:after="80"/>
      </w:pPr>
      <w:r>
        <w:rPr>
          <w:sz w:val="22"/>
          <w:szCs w:val="22"/>
        </w:rPr>
        <w:t xml:space="preserve">3. </w:t>
      </w:r>
      <w:r>
        <w:rPr>
          <w:rFonts w:ascii="Calibri" w:cs="Calibri" w:eastAsia="Calibri" w:hAnsi="Calibri"/>
          <w:sz w:val="22"/>
          <w:szCs w:val="22"/>
        </w:rPr>
        <w:t xml:space="preserve">User can save the style pack or create a reusable template.</w:t>
      </w:r>
    </w:p>
    <w:p>
      <w:pPr>
        <w:pStyle w:val="Heading3"/>
        <w:spacing w:after="140" w:before="280"/>
      </w:pPr>
      <w:r>
        <w:rPr>
          <w:b/>
          <w:bCs/>
        </w:rPr>
        <w:t xml:space="preserve">8.2 Formatting modes</w:t>
      </w:r>
    </w:p>
    <w:p>
      <w:pPr>
        <w:spacing w:after="120"/>
      </w:pPr>
      <w:r>
        <w:rPr>
          <w:rFonts w:ascii="Calibri" w:cs="Calibri" w:eastAsia="Calibri" w:hAnsi="Calibri"/>
          <w:b/>
          <w:bCs/>
          <w:sz w:val="22"/>
          <w:szCs w:val="22"/>
        </w:rPr>
        <w:t xml:space="preserve">Mode A: Conservative Cleanup</w:t>
      </w:r>
    </w:p>
    <w:p>
      <w:pPr>
        <w:spacing w:after="120"/>
      </w:pPr>
      <w:r>
        <w:rPr>
          <w:rFonts w:ascii="Calibri" w:cs="Calibri" w:eastAsia="Calibri" w:hAnsi="Calibri"/>
          <w:sz w:val="22"/>
          <w:szCs w:val="22"/>
        </w:rPr>
        <w:t xml:space="preserve">Fix broken spacing, fonts, headings, lists, tables, page breaks, direction, and alignment while preserving the original structure.</w:t>
      </w:r>
    </w:p>
    <w:p>
      <w:pPr>
        <w:spacing w:after="120"/>
      </w:pPr>
      <w:r>
        <w:rPr>
          <w:rFonts w:ascii="Calibri" w:cs="Calibri" w:eastAsia="Calibri" w:hAnsi="Calibri"/>
          <w:b/>
          <w:bCs/>
          <w:sz w:val="22"/>
          <w:szCs w:val="22"/>
        </w:rPr>
        <w:t xml:space="preserve">Mode B: Professional Polish</w:t>
      </w:r>
    </w:p>
    <w:p>
      <w:pPr>
        <w:spacing w:after="120"/>
      </w:pPr>
      <w:r>
        <w:rPr>
          <w:rFonts w:ascii="Calibri" w:cs="Calibri" w:eastAsia="Calibri" w:hAnsi="Calibri"/>
          <w:sz w:val="22"/>
          <w:szCs w:val="22"/>
        </w:rPr>
        <w:t xml:space="preserve">Rebuild visual hierarchy with stronger typography, spacing, and layout while keeping the content unchanged.</w:t>
      </w:r>
    </w:p>
    <w:p>
      <w:pPr>
        <w:spacing w:after="120"/>
      </w:pPr>
      <w:r>
        <w:rPr>
          <w:rFonts w:ascii="Calibri" w:cs="Calibri" w:eastAsia="Calibri" w:hAnsi="Calibri"/>
          <w:b/>
          <w:bCs/>
          <w:sz w:val="22"/>
          <w:szCs w:val="22"/>
        </w:rPr>
        <w:t xml:space="preserve">Mode C: Match Exemplar</w:t>
      </w:r>
    </w:p>
    <w:p>
      <w:pPr>
        <w:spacing w:after="120"/>
      </w:pPr>
      <w:r>
        <w:rPr>
          <w:rFonts w:ascii="Calibri" w:cs="Calibri" w:eastAsia="Calibri" w:hAnsi="Calibri"/>
          <w:sz w:val="22"/>
          <w:szCs w:val="22"/>
        </w:rPr>
        <w:t xml:space="preserve">Extract styles from an uploaded "good" DOCX and map the messy document into that style system.</w:t>
      </w:r>
    </w:p>
    <w:p>
      <w:pPr>
        <w:spacing w:after="120"/>
      </w:pPr>
      <w:r>
        <w:rPr>
          <w:rFonts w:ascii="Calibri" w:cs="Calibri" w:eastAsia="Calibri" w:hAnsi="Calibri"/>
          <w:b/>
          <w:bCs/>
          <w:sz w:val="22"/>
          <w:szCs w:val="22"/>
        </w:rPr>
        <w:t xml:space="preserve">Mode D: Bilingual Corporate</w:t>
      </w:r>
    </w:p>
    <w:p>
      <w:pPr>
        <w:spacing w:after="120"/>
      </w:pPr>
      <w:r>
        <w:rPr>
          <w:rFonts w:ascii="Calibri" w:cs="Calibri" w:eastAsia="Calibri" w:hAnsi="Calibri"/>
          <w:sz w:val="22"/>
          <w:szCs w:val="22"/>
        </w:rPr>
        <w:t xml:space="preserve">Apply presets optimized for Arabic/English mixed documents: paragraph direction, font pairing, numbering, table behavior, and bilingual heading rules.</w:t>
      </w:r>
    </w:p>
    <w:p>
      <w:pPr>
        <w:pStyle w:val="Heading3"/>
        <w:spacing w:after="140" w:before="280"/>
      </w:pPr>
      <w:r>
        <w:rPr>
          <w:b/>
          <w:bCs/>
        </w:rPr>
        <w:t xml:space="preserve">8.3 Preview behavior</w:t>
      </w:r>
    </w:p>
    <w:p>
      <w:pPr>
        <w:spacing w:after="120"/>
      </w:pPr>
      <w:r>
        <w:rPr>
          <w:rFonts w:ascii="Calibri" w:cs="Calibri" w:eastAsia="Calibri" w:hAnsi="Calibri"/>
          <w:sz w:val="22"/>
          <w:szCs w:val="22"/>
        </w:rPr>
        <w:t xml:space="preserve">Preview must show:</w:t>
      </w:r>
    </w:p>
    <w:p>
      <w:pPr>
        <w:pStyle w:val="ListParagraph"/>
        <w:numPr>
          <w:ilvl w:val="0"/>
          <w:numId w:val="1"/>
        </w:numPr>
        <w:spacing w:after="80"/>
      </w:pPr>
      <w:r>
        <w:rPr>
          <w:rFonts w:ascii="Calibri" w:cs="Calibri" w:eastAsia="Calibri" w:hAnsi="Calibri"/>
          <w:sz w:val="22"/>
          <w:szCs w:val="22"/>
        </w:rPr>
        <w:t xml:space="preserve">document pages as rendered images or PDF pages,</w:t>
      </w:r>
    </w:p>
    <w:p>
      <w:pPr>
        <w:pStyle w:val="ListParagraph"/>
        <w:numPr>
          <w:ilvl w:val="0"/>
          <w:numId w:val="1"/>
        </w:numPr>
        <w:spacing w:after="80"/>
      </w:pPr>
      <w:r>
        <w:rPr>
          <w:rFonts w:ascii="Calibri" w:cs="Calibri" w:eastAsia="Calibri" w:hAnsi="Calibri"/>
          <w:sz w:val="22"/>
          <w:szCs w:val="22"/>
        </w:rPr>
        <w:t xml:space="preserve">change summary,</w:t>
      </w:r>
    </w:p>
    <w:p>
      <w:pPr>
        <w:pStyle w:val="ListParagraph"/>
        <w:numPr>
          <w:ilvl w:val="0"/>
          <w:numId w:val="1"/>
        </w:numPr>
        <w:spacing w:after="80"/>
      </w:pPr>
      <w:r>
        <w:rPr>
          <w:rFonts w:ascii="Calibri" w:cs="Calibri" w:eastAsia="Calibri" w:hAnsi="Calibri"/>
          <w:sz w:val="22"/>
          <w:szCs w:val="22"/>
        </w:rPr>
        <w:t xml:space="preserve">section map,</w:t>
      </w:r>
    </w:p>
    <w:p>
      <w:pPr>
        <w:pStyle w:val="ListParagraph"/>
        <w:numPr>
          <w:ilvl w:val="0"/>
          <w:numId w:val="1"/>
        </w:numPr>
        <w:spacing w:after="80"/>
      </w:pPr>
      <w:r>
        <w:rPr>
          <w:rFonts w:ascii="Calibri" w:cs="Calibri" w:eastAsia="Calibri" w:hAnsi="Calibri"/>
          <w:sz w:val="22"/>
          <w:szCs w:val="22"/>
        </w:rPr>
        <w:t xml:space="preserve">warnings,</w:t>
      </w:r>
    </w:p>
    <w:p>
      <w:pPr>
        <w:pStyle w:val="ListParagraph"/>
        <w:numPr>
          <w:ilvl w:val="0"/>
          <w:numId w:val="1"/>
        </w:numPr>
        <w:spacing w:after="80"/>
      </w:pPr>
      <w:r>
        <w:rPr>
          <w:rFonts w:ascii="Calibri" w:cs="Calibri" w:eastAsia="Calibri" w:hAnsi="Calibri"/>
          <w:sz w:val="22"/>
          <w:szCs w:val="22"/>
        </w:rPr>
        <w:t xml:space="preserve">estimated confidence score.</w:t>
      </w:r>
    </w:p>
    <w:p>
      <w:pPr>
        <w:spacing w:after="120"/>
      </w:pPr>
      <w:r>
        <w:rPr>
          <w:rFonts w:ascii="Calibri" w:cs="Calibri" w:eastAsia="Calibri" w:hAnsi="Calibri"/>
          <w:sz w:val="22"/>
          <w:szCs w:val="22"/>
        </w:rPr>
        <w:t xml:space="preserve">The preview should never depend on browser HTML alone for visual trust.</w:t>
      </w:r>
    </w:p>
    <w:p>
      <w:pPr>
        <w:pBdr>
          <w:bottom w:val="single" w:color="DDDDDD" w:sz="6"/>
        </w:pBdr>
        <w:spacing w:after="160" w:before="160"/>
      </w:pPr>
      <w:r>
        <w:rPr>
          <w:sz w:val="4"/>
          <w:szCs w:val="4"/>
        </w:rPr>
        <w:t xml:space="preserve"/>
      </w:r>
    </w:p>
    <w:p>
      <w:pPr>
        <w:pStyle w:val="Heading2"/>
        <w:spacing w:after="140" w:before="280"/>
      </w:pPr>
      <w:r>
        <w:rPr>
          <w:b/>
          <w:bCs/>
        </w:rPr>
        <w:t xml:space="preserve">9. MVP feature requirements</w:t>
      </w:r>
    </w:p>
    <w:p>
      <w:pPr>
        <w:pStyle w:val="Heading3"/>
        <w:spacing w:after="140" w:before="280"/>
      </w:pPr>
      <w:r>
        <w:rPr>
          <w:b/>
          <w:bCs/>
        </w:rPr>
        <w:t xml:space="preserve">9.1 Document intake</w:t>
      </w:r>
    </w:p>
    <w:p>
      <w:pPr>
        <w:spacing w:after="120"/>
      </w:pPr>
      <w:r>
        <w:rPr>
          <w:rFonts w:ascii="Calibri" w:cs="Calibri" w:eastAsia="Calibri" w:hAnsi="Calibri"/>
          <w:b/>
          <w:bCs/>
          <w:sz w:val="22"/>
          <w:szCs w:val="22"/>
        </w:rPr>
        <w:t xml:space="preserve">FR-001</w:t>
      </w:r>
      <w:r>
        <w:rPr>
          <w:rFonts w:ascii="Calibri" w:cs="Calibri" w:eastAsia="Calibri" w:hAnsi="Calibri"/>
          <w:sz w:val="22"/>
          <w:szCs w:val="22"/>
        </w:rPr>
        <w:t xml:space="preserve"> The system shall accept </w:t>
      </w:r>
      <w:r>
        <w:rPr>
          <w:rFonts w:ascii="Courier New" w:cs="Courier New" w:eastAsia="Courier New" w:hAnsi="Courier New"/>
          <w:color w:val="555555"/>
          <w:sz w:val="20"/>
          <w:szCs w:val="20"/>
        </w:rPr>
        <w:t xml:space="preserve">.docx</w:t>
      </w:r>
      <w:r>
        <w:rPr>
          <w:rFonts w:ascii="Calibri" w:cs="Calibri" w:eastAsia="Calibri" w:hAnsi="Calibri"/>
          <w:sz w:val="22"/>
          <w:szCs w:val="22"/>
        </w:rPr>
        <w:t xml:space="preserve"> uploads.</w:t>
      </w:r>
    </w:p>
    <w:p>
      <w:pPr>
        <w:spacing w:after="120"/>
      </w:pPr>
      <w:r>
        <w:rPr>
          <w:rFonts w:ascii="Calibri" w:cs="Calibri" w:eastAsia="Calibri" w:hAnsi="Calibri"/>
          <w:b/>
          <w:bCs/>
          <w:sz w:val="22"/>
          <w:szCs w:val="22"/>
        </w:rPr>
        <w:t xml:space="preserve">FR-002</w:t>
      </w:r>
      <w:r>
        <w:rPr>
          <w:rFonts w:ascii="Calibri" w:cs="Calibri" w:eastAsia="Calibri" w:hAnsi="Calibri"/>
          <w:sz w:val="22"/>
          <w:szCs w:val="22"/>
        </w:rPr>
        <w:t xml:space="preserve"> The system should accept </w:t>
      </w:r>
      <w:r>
        <w:rPr>
          <w:rFonts w:ascii="Courier New" w:cs="Courier New" w:eastAsia="Courier New" w:hAnsi="Courier New"/>
          <w:color w:val="555555"/>
          <w:sz w:val="20"/>
          <w:szCs w:val="20"/>
        </w:rPr>
        <w:t xml:space="preserve">.doc</w:t>
      </w:r>
      <w:r>
        <w:rPr>
          <w:rFonts w:ascii="Calibri" w:cs="Calibri" w:eastAsia="Calibri" w:hAnsi="Calibri"/>
          <w:sz w:val="22"/>
          <w:szCs w:val="22"/>
        </w:rPr>
        <w:t xml:space="preserve"> uploads via conversion to </w:t>
      </w:r>
      <w:r>
        <w:rPr>
          <w:rFonts w:ascii="Courier New" w:cs="Courier New" w:eastAsia="Courier New" w:hAnsi="Courier New"/>
          <w:color w:val="555555"/>
          <w:sz w:val="20"/>
          <w:szCs w:val="20"/>
        </w:rPr>
        <w:t xml:space="preserve">.docx</w:t>
      </w:r>
      <w:r>
        <w:rPr>
          <w:rFonts w:ascii="Calibri" w:cs="Calibri" w:eastAsia="Calibri" w:hAnsi="Calibri"/>
          <w:sz w:val="22"/>
          <w:szCs w:val="22"/>
        </w:rPr>
        <w:t xml:space="preserve"> with a best-effort warning.</w:t>
      </w:r>
    </w:p>
    <w:p>
      <w:pPr>
        <w:spacing w:after="120"/>
      </w:pPr>
      <w:r>
        <w:rPr>
          <w:rFonts w:ascii="Calibri" w:cs="Calibri" w:eastAsia="Calibri" w:hAnsi="Calibri"/>
          <w:b/>
          <w:bCs/>
          <w:sz w:val="22"/>
          <w:szCs w:val="22"/>
        </w:rPr>
        <w:t xml:space="preserve">FR-003</w:t>
      </w:r>
      <w:r>
        <w:rPr>
          <w:rFonts w:ascii="Calibri" w:cs="Calibri" w:eastAsia="Calibri" w:hAnsi="Calibri"/>
          <w:sz w:val="22"/>
          <w:szCs w:val="22"/>
        </w:rPr>
        <w:t xml:space="preserve"> The system shall support pasted text and Markdown input.</w:t>
      </w:r>
    </w:p>
    <w:p>
      <w:pPr>
        <w:spacing w:after="120"/>
      </w:pPr>
      <w:r>
        <w:rPr>
          <w:rFonts w:ascii="Calibri" w:cs="Calibri" w:eastAsia="Calibri" w:hAnsi="Calibri"/>
          <w:b/>
          <w:bCs/>
          <w:sz w:val="22"/>
          <w:szCs w:val="22"/>
        </w:rPr>
        <w:t xml:space="preserve">FR-004</w:t>
      </w:r>
      <w:r>
        <w:rPr>
          <w:rFonts w:ascii="Calibri" w:cs="Calibri" w:eastAsia="Calibri" w:hAnsi="Calibri"/>
          <w:sz w:val="22"/>
          <w:szCs w:val="22"/>
        </w:rPr>
        <w:t xml:space="preserve"> The system shall reject password-protected or corrupted documents with a clear message.</w:t>
      </w:r>
    </w:p>
    <w:p>
      <w:pPr>
        <w:spacing w:after="120"/>
      </w:pPr>
      <w:r>
        <w:rPr>
          <w:rFonts w:ascii="Calibri" w:cs="Calibri" w:eastAsia="Calibri" w:hAnsi="Calibri"/>
          <w:b/>
          <w:bCs/>
          <w:sz w:val="22"/>
          <w:szCs w:val="22"/>
        </w:rPr>
        <w:t xml:space="preserve">FR-005</w:t>
      </w:r>
      <w:r>
        <w:rPr>
          <w:rFonts w:ascii="Calibri" w:cs="Calibri" w:eastAsia="Calibri" w:hAnsi="Calibri"/>
          <w:sz w:val="22"/>
          <w:szCs w:val="22"/>
        </w:rPr>
        <w:t xml:space="preserve"> The system shall scan files for malware before processing.</w:t>
      </w:r>
    </w:p>
    <w:p>
      <w:pPr>
        <w:spacing w:after="120"/>
      </w:pPr>
      <w:r>
        <w:rPr>
          <w:rFonts w:ascii="Calibri" w:cs="Calibri" w:eastAsia="Calibri" w:hAnsi="Calibri"/>
          <w:b/>
          <w:bCs/>
          <w:sz w:val="22"/>
          <w:szCs w:val="22"/>
        </w:rPr>
        <w:t xml:space="preserve">FR-006</w:t>
      </w:r>
      <w:r>
        <w:rPr>
          <w:rFonts w:ascii="Calibri" w:cs="Calibri" w:eastAsia="Calibri" w:hAnsi="Calibri"/>
          <w:sz w:val="22"/>
          <w:szCs w:val="22"/>
        </w:rPr>
        <w:t xml:space="preserve"> The system shall extract metadata such as page count, language mix, styles used, tables, headers/footers, images, and section breaks.</w:t>
      </w:r>
    </w:p>
    <w:p>
      <w:pPr>
        <w:pStyle w:val="Heading3"/>
        <w:spacing w:after="140" w:before="280"/>
      </w:pPr>
      <w:r>
        <w:rPr>
          <w:b/>
          <w:bCs/>
        </w:rPr>
        <w:t xml:space="preserve">9.2 Analysis and diagnosis</w:t>
      </w:r>
    </w:p>
    <w:p>
      <w:pPr>
        <w:spacing w:after="120"/>
      </w:pPr>
      <w:r>
        <w:rPr>
          <w:rFonts w:ascii="Calibri" w:cs="Calibri" w:eastAsia="Calibri" w:hAnsi="Calibri"/>
          <w:b/>
          <w:bCs/>
          <w:sz w:val="22"/>
          <w:szCs w:val="22"/>
        </w:rPr>
        <w:t xml:space="preserve">FR-010</w:t>
      </w:r>
      <w:r>
        <w:rPr>
          <w:rFonts w:ascii="Calibri" w:cs="Calibri" w:eastAsia="Calibri" w:hAnsi="Calibri"/>
          <w:sz w:val="22"/>
          <w:szCs w:val="22"/>
        </w:rPr>
        <w:t xml:space="preserve"> The system shall classify the document type (report, proposal, letter, CV, academic, legal, generic).</w:t>
      </w:r>
    </w:p>
    <w:p>
      <w:pPr>
        <w:spacing w:after="120"/>
      </w:pPr>
      <w:r>
        <w:rPr>
          <w:rFonts w:ascii="Calibri" w:cs="Calibri" w:eastAsia="Calibri" w:hAnsi="Calibri"/>
          <w:b/>
          <w:bCs/>
          <w:sz w:val="22"/>
          <w:szCs w:val="22"/>
        </w:rPr>
        <w:t xml:space="preserve">FR-011</w:t>
      </w:r>
      <w:r>
        <w:rPr>
          <w:rFonts w:ascii="Calibri" w:cs="Calibri" w:eastAsia="Calibri" w:hAnsi="Calibri"/>
          <w:sz w:val="22"/>
          <w:szCs w:val="22"/>
        </w:rPr>
        <w:t xml:space="preserve"> The system shall detect the proportion of Arabic and English content.</w:t>
      </w:r>
    </w:p>
    <w:p>
      <w:pPr>
        <w:spacing w:after="120"/>
      </w:pPr>
      <w:r>
        <w:rPr>
          <w:rFonts w:ascii="Calibri" w:cs="Calibri" w:eastAsia="Calibri" w:hAnsi="Calibri"/>
          <w:b/>
          <w:bCs/>
          <w:sz w:val="22"/>
          <w:szCs w:val="22"/>
        </w:rPr>
        <w:t xml:space="preserve">FR-012</w:t>
      </w:r>
      <w:r>
        <w:rPr>
          <w:rFonts w:ascii="Calibri" w:cs="Calibri" w:eastAsia="Calibri" w:hAnsi="Calibri"/>
          <w:sz w:val="22"/>
          <w:szCs w:val="22"/>
        </w:rPr>
        <w:t xml:space="preserve"> The system shall detect formatting problems including:</w:t>
      </w:r>
    </w:p>
    <w:p>
      <w:pPr>
        <w:pStyle w:val="ListParagraph"/>
        <w:numPr>
          <w:ilvl w:val="0"/>
          <w:numId w:val="1"/>
        </w:numPr>
        <w:spacing w:after="80"/>
      </w:pPr>
      <w:r>
        <w:rPr>
          <w:rFonts w:ascii="Calibri" w:cs="Calibri" w:eastAsia="Calibri" w:hAnsi="Calibri"/>
          <w:sz w:val="22"/>
          <w:szCs w:val="22"/>
        </w:rPr>
        <w:t xml:space="preserve">direct formatting overload,</w:t>
      </w:r>
    </w:p>
    <w:p>
      <w:pPr>
        <w:pStyle w:val="ListParagraph"/>
        <w:numPr>
          <w:ilvl w:val="0"/>
          <w:numId w:val="1"/>
        </w:numPr>
        <w:spacing w:after="80"/>
      </w:pPr>
      <w:r>
        <w:rPr>
          <w:rFonts w:ascii="Calibri" w:cs="Calibri" w:eastAsia="Calibri" w:hAnsi="Calibri"/>
          <w:sz w:val="22"/>
          <w:szCs w:val="22"/>
        </w:rPr>
        <w:t xml:space="preserve">inconsistent heading hierarchy,</w:t>
      </w:r>
    </w:p>
    <w:p>
      <w:pPr>
        <w:pStyle w:val="ListParagraph"/>
        <w:numPr>
          <w:ilvl w:val="0"/>
          <w:numId w:val="1"/>
        </w:numPr>
        <w:spacing w:after="80"/>
      </w:pPr>
      <w:r>
        <w:rPr>
          <w:rFonts w:ascii="Calibri" w:cs="Calibri" w:eastAsia="Calibri" w:hAnsi="Calibri"/>
          <w:sz w:val="22"/>
          <w:szCs w:val="22"/>
        </w:rPr>
        <w:t xml:space="preserve">mixed list styles,</w:t>
      </w:r>
    </w:p>
    <w:p>
      <w:pPr>
        <w:pStyle w:val="ListParagraph"/>
        <w:numPr>
          <w:ilvl w:val="0"/>
          <w:numId w:val="1"/>
        </w:numPr>
        <w:spacing w:after="80"/>
      </w:pPr>
      <w:r>
        <w:rPr>
          <w:rFonts w:ascii="Calibri" w:cs="Calibri" w:eastAsia="Calibri" w:hAnsi="Calibri"/>
          <w:sz w:val="22"/>
          <w:szCs w:val="22"/>
        </w:rPr>
        <w:t xml:space="preserve">broken tables,</w:t>
      </w:r>
    </w:p>
    <w:p>
      <w:pPr>
        <w:pStyle w:val="ListParagraph"/>
        <w:numPr>
          <w:ilvl w:val="0"/>
          <w:numId w:val="1"/>
        </w:numPr>
        <w:spacing w:after="80"/>
      </w:pPr>
      <w:r>
        <w:rPr>
          <w:rFonts w:ascii="Calibri" w:cs="Calibri" w:eastAsia="Calibri" w:hAnsi="Calibri"/>
          <w:sz w:val="22"/>
          <w:szCs w:val="22"/>
        </w:rPr>
        <w:t xml:space="preserve">random fonts and font sizes,</w:t>
      </w:r>
    </w:p>
    <w:p>
      <w:pPr>
        <w:pStyle w:val="ListParagraph"/>
        <w:numPr>
          <w:ilvl w:val="0"/>
          <w:numId w:val="1"/>
        </w:numPr>
        <w:spacing w:after="80"/>
      </w:pPr>
      <w:r>
        <w:rPr>
          <w:rFonts w:ascii="Calibri" w:cs="Calibri" w:eastAsia="Calibri" w:hAnsi="Calibri"/>
          <w:sz w:val="22"/>
          <w:szCs w:val="22"/>
        </w:rPr>
        <w:t xml:space="preserve">poor spacing,</w:t>
      </w:r>
    </w:p>
    <w:p>
      <w:pPr>
        <w:pStyle w:val="ListParagraph"/>
        <w:numPr>
          <w:ilvl w:val="0"/>
          <w:numId w:val="1"/>
        </w:numPr>
        <w:spacing w:after="80"/>
      </w:pPr>
      <w:r>
        <w:rPr>
          <w:rFonts w:ascii="Calibri" w:cs="Calibri" w:eastAsia="Calibri" w:hAnsi="Calibri"/>
          <w:sz w:val="22"/>
          <w:szCs w:val="22"/>
        </w:rPr>
        <w:t xml:space="preserve">orphan headings,</w:t>
      </w:r>
    </w:p>
    <w:p>
      <w:pPr>
        <w:pStyle w:val="ListParagraph"/>
        <w:numPr>
          <w:ilvl w:val="0"/>
          <w:numId w:val="1"/>
        </w:numPr>
        <w:spacing w:after="80"/>
      </w:pPr>
      <w:r>
        <w:rPr>
          <w:rFonts w:ascii="Calibri" w:cs="Calibri" w:eastAsia="Calibri" w:hAnsi="Calibri"/>
          <w:sz w:val="22"/>
          <w:szCs w:val="22"/>
        </w:rPr>
        <w:t xml:space="preserve">manual line breaks,</w:t>
      </w:r>
    </w:p>
    <w:p>
      <w:pPr>
        <w:pStyle w:val="ListParagraph"/>
        <w:numPr>
          <w:ilvl w:val="0"/>
          <w:numId w:val="1"/>
        </w:numPr>
        <w:spacing w:after="80"/>
      </w:pPr>
      <w:r>
        <w:rPr>
          <w:rFonts w:ascii="Calibri" w:cs="Calibri" w:eastAsia="Calibri" w:hAnsi="Calibri"/>
          <w:sz w:val="22"/>
          <w:szCs w:val="22"/>
        </w:rPr>
        <w:t xml:space="preserve">incorrect paragraph direction,</w:t>
      </w:r>
    </w:p>
    <w:p>
      <w:pPr>
        <w:pStyle w:val="ListParagraph"/>
        <w:numPr>
          <w:ilvl w:val="0"/>
          <w:numId w:val="1"/>
        </w:numPr>
        <w:spacing w:after="80"/>
      </w:pPr>
      <w:r>
        <w:rPr>
          <w:rFonts w:ascii="Calibri" w:cs="Calibri" w:eastAsia="Calibri" w:hAnsi="Calibri"/>
          <w:sz w:val="22"/>
          <w:szCs w:val="22"/>
        </w:rPr>
        <w:t xml:space="preserve">inconsistent alignment,</w:t>
      </w:r>
    </w:p>
    <w:p>
      <w:pPr>
        <w:pStyle w:val="ListParagraph"/>
        <w:numPr>
          <w:ilvl w:val="0"/>
          <w:numId w:val="1"/>
        </w:numPr>
        <w:spacing w:after="80"/>
      </w:pPr>
      <w:r>
        <w:rPr>
          <w:rFonts w:ascii="Calibri" w:cs="Calibri" w:eastAsia="Calibri" w:hAnsi="Calibri"/>
          <w:sz w:val="22"/>
          <w:szCs w:val="22"/>
        </w:rPr>
        <w:t xml:space="preserve">page break issues,</w:t>
      </w:r>
    </w:p>
    <w:p>
      <w:pPr>
        <w:pStyle w:val="ListParagraph"/>
        <w:numPr>
          <w:ilvl w:val="0"/>
          <w:numId w:val="1"/>
        </w:numPr>
        <w:spacing w:after="80"/>
      </w:pPr>
      <w:r>
        <w:rPr>
          <w:rFonts w:ascii="Calibri" w:cs="Calibri" w:eastAsia="Calibri" w:hAnsi="Calibri"/>
          <w:sz w:val="22"/>
          <w:szCs w:val="22"/>
        </w:rPr>
        <w:t xml:space="preserve">inconsistent margins or section settings.</w:t>
      </w:r>
    </w:p>
    <w:p>
      <w:pPr>
        <w:spacing w:after="120"/>
      </w:pPr>
      <w:r>
        <w:rPr>
          <w:rFonts w:ascii="Calibri" w:cs="Calibri" w:eastAsia="Calibri" w:hAnsi="Calibri"/>
          <w:b/>
          <w:bCs/>
          <w:sz w:val="22"/>
          <w:szCs w:val="22"/>
        </w:rPr>
        <w:t xml:space="preserve">FR-013</w:t>
      </w:r>
      <w:r>
        <w:rPr>
          <w:rFonts w:ascii="Calibri" w:cs="Calibri" w:eastAsia="Calibri" w:hAnsi="Calibri"/>
          <w:sz w:val="22"/>
          <w:szCs w:val="22"/>
        </w:rPr>
        <w:t xml:space="preserve"> The system shall produce a diagnostics panel before generation.</w:t>
      </w:r>
    </w:p>
    <w:p>
      <w:pPr>
        <w:pStyle w:val="Heading3"/>
        <w:spacing w:after="140" w:before="280"/>
      </w:pPr>
      <w:r>
        <w:rPr>
          <w:b/>
          <w:bCs/>
        </w:rPr>
        <w:t xml:space="preserve">9.3 Output generation</w:t>
      </w:r>
    </w:p>
    <w:p>
      <w:pPr>
        <w:spacing w:after="120"/>
      </w:pPr>
      <w:r>
        <w:rPr>
          <w:rFonts w:ascii="Calibri" w:cs="Calibri" w:eastAsia="Calibri" w:hAnsi="Calibri"/>
          <w:b/>
          <w:bCs/>
          <w:sz w:val="22"/>
          <w:szCs w:val="22"/>
        </w:rPr>
        <w:t xml:space="preserve">FR-020</w:t>
      </w:r>
      <w:r>
        <w:rPr>
          <w:rFonts w:ascii="Calibri" w:cs="Calibri" w:eastAsia="Calibri" w:hAnsi="Calibri"/>
          <w:sz w:val="22"/>
          <w:szCs w:val="22"/>
        </w:rPr>
        <w:t xml:space="preserve"> The system shall generate 3 to 4 formatting options from one input.</w:t>
      </w:r>
    </w:p>
    <w:p>
      <w:pPr>
        <w:spacing w:after="120"/>
      </w:pPr>
      <w:r>
        <w:rPr>
          <w:rFonts w:ascii="Calibri" w:cs="Calibri" w:eastAsia="Calibri" w:hAnsi="Calibri"/>
          <w:b/>
          <w:bCs/>
          <w:sz w:val="22"/>
          <w:szCs w:val="22"/>
        </w:rPr>
        <w:t xml:space="preserve">FR-021</w:t>
      </w:r>
      <w:r>
        <w:rPr>
          <w:rFonts w:ascii="Calibri" w:cs="Calibri" w:eastAsia="Calibri" w:hAnsi="Calibri"/>
          <w:sz w:val="22"/>
          <w:szCs w:val="22"/>
        </w:rPr>
        <w:t xml:space="preserve"> The system shall allow the user to choose from system style packs.</w:t>
      </w:r>
    </w:p>
    <w:p>
      <w:pPr>
        <w:spacing w:after="120"/>
      </w:pPr>
      <w:r>
        <w:rPr>
          <w:rFonts w:ascii="Calibri" w:cs="Calibri" w:eastAsia="Calibri" w:hAnsi="Calibri"/>
          <w:b/>
          <w:bCs/>
          <w:sz w:val="22"/>
          <w:szCs w:val="22"/>
        </w:rPr>
        <w:t xml:space="preserve">FR-022</w:t>
      </w:r>
      <w:r>
        <w:rPr>
          <w:rFonts w:ascii="Calibri" w:cs="Calibri" w:eastAsia="Calibri" w:hAnsi="Calibri"/>
          <w:sz w:val="22"/>
          <w:szCs w:val="22"/>
        </w:rPr>
        <w:t xml:space="preserve"> The system shall allow the user to upload an exemplar DOCX and attempt style matching.</w:t>
      </w:r>
    </w:p>
    <w:p>
      <w:pPr>
        <w:spacing w:after="120"/>
      </w:pPr>
      <w:r>
        <w:rPr>
          <w:rFonts w:ascii="Calibri" w:cs="Calibri" w:eastAsia="Calibri" w:hAnsi="Calibri"/>
          <w:b/>
          <w:bCs/>
          <w:sz w:val="22"/>
          <w:szCs w:val="22"/>
        </w:rPr>
        <w:t xml:space="preserve">FR-023</w:t>
      </w:r>
      <w:r>
        <w:rPr>
          <w:rFonts w:ascii="Calibri" w:cs="Calibri" w:eastAsia="Calibri" w:hAnsi="Calibri"/>
          <w:sz w:val="22"/>
          <w:szCs w:val="22"/>
        </w:rPr>
        <w:t xml:space="preserve"> The system shall preserve original text unless the user enables rewrite mode.</w:t>
      </w:r>
    </w:p>
    <w:p>
      <w:pPr>
        <w:spacing w:after="120"/>
      </w:pPr>
      <w:r>
        <w:rPr>
          <w:rFonts w:ascii="Calibri" w:cs="Calibri" w:eastAsia="Calibri" w:hAnsi="Calibri"/>
          <w:b/>
          <w:bCs/>
          <w:sz w:val="22"/>
          <w:szCs w:val="22"/>
        </w:rPr>
        <w:t xml:space="preserve">FR-024</w:t>
      </w:r>
      <w:r>
        <w:rPr>
          <w:rFonts w:ascii="Calibri" w:cs="Calibri" w:eastAsia="Calibri" w:hAnsi="Calibri"/>
          <w:sz w:val="22"/>
          <w:szCs w:val="22"/>
        </w:rPr>
        <w:t xml:space="preserve"> The system shall preserve tracked content structure such as tables, images, and section breaks whenever possible.</w:t>
      </w:r>
    </w:p>
    <w:p>
      <w:pPr>
        <w:spacing w:after="120"/>
      </w:pPr>
      <w:r>
        <w:rPr>
          <w:rFonts w:ascii="Calibri" w:cs="Calibri" w:eastAsia="Calibri" w:hAnsi="Calibri"/>
          <w:b/>
          <w:bCs/>
          <w:sz w:val="22"/>
          <w:szCs w:val="22"/>
        </w:rPr>
        <w:t xml:space="preserve">FR-025</w:t>
      </w:r>
      <w:r>
        <w:rPr>
          <w:rFonts w:ascii="Calibri" w:cs="Calibri" w:eastAsia="Calibri" w:hAnsi="Calibri"/>
          <w:sz w:val="22"/>
          <w:szCs w:val="22"/>
        </w:rPr>
        <w:t xml:space="preserve"> The system shall generate a downloadable </w:t>
      </w:r>
      <w:r>
        <w:rPr>
          <w:rFonts w:ascii="Courier New" w:cs="Courier New" w:eastAsia="Courier New" w:hAnsi="Courier New"/>
          <w:color w:val="555555"/>
          <w:sz w:val="20"/>
          <w:szCs w:val="20"/>
        </w:rPr>
        <w:t xml:space="preserve">.docx</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FR-026</w:t>
      </w:r>
      <w:r>
        <w:rPr>
          <w:rFonts w:ascii="Calibri" w:cs="Calibri" w:eastAsia="Calibri" w:hAnsi="Calibri"/>
          <w:sz w:val="22"/>
          <w:szCs w:val="22"/>
        </w:rPr>
        <w:t xml:space="preserve"> The system should generate a downloadable </w:t>
      </w:r>
      <w:r>
        <w:rPr>
          <w:rFonts w:ascii="Courier New" w:cs="Courier New" w:eastAsia="Courier New" w:hAnsi="Courier New"/>
          <w:color w:val="555555"/>
          <w:sz w:val="20"/>
          <w:szCs w:val="20"/>
        </w:rPr>
        <w:t xml:space="preserve">.pdf</w:t>
      </w:r>
      <w:r>
        <w:rPr>
          <w:rFonts w:ascii="Calibri" w:cs="Calibri" w:eastAsia="Calibri" w:hAnsi="Calibri"/>
          <w:sz w:val="22"/>
          <w:szCs w:val="22"/>
        </w:rPr>
        <w:t xml:space="preserve"> preview.</w:t>
      </w:r>
    </w:p>
    <w:p>
      <w:pPr>
        <w:spacing w:after="120"/>
      </w:pPr>
      <w:r>
        <w:rPr>
          <w:rFonts w:ascii="Calibri" w:cs="Calibri" w:eastAsia="Calibri" w:hAnsi="Calibri"/>
          <w:b/>
          <w:bCs/>
          <w:sz w:val="22"/>
          <w:szCs w:val="22"/>
        </w:rPr>
        <w:t xml:space="preserve">FR-027</w:t>
      </w:r>
      <w:r>
        <w:rPr>
          <w:rFonts w:ascii="Calibri" w:cs="Calibri" w:eastAsia="Calibri" w:hAnsi="Calibri"/>
          <w:sz w:val="22"/>
          <w:szCs w:val="22"/>
        </w:rPr>
        <w:t xml:space="preserve"> The system shall provide a human-readable summary of what changed.</w:t>
      </w:r>
    </w:p>
    <w:p>
      <w:pPr>
        <w:pStyle w:val="Heading3"/>
        <w:spacing w:after="140" w:before="280"/>
      </w:pPr>
      <w:r>
        <w:rPr>
          <w:b/>
          <w:bCs/>
        </w:rPr>
        <w:t xml:space="preserve">9.4 Arabic/English support</w:t>
      </w:r>
    </w:p>
    <w:p>
      <w:pPr>
        <w:spacing w:after="120"/>
      </w:pPr>
      <w:r>
        <w:rPr>
          <w:rFonts w:ascii="Calibri" w:cs="Calibri" w:eastAsia="Calibri" w:hAnsi="Calibri"/>
          <w:b/>
          <w:bCs/>
          <w:sz w:val="22"/>
          <w:szCs w:val="22"/>
        </w:rPr>
        <w:t xml:space="preserve">FR-030</w:t>
      </w:r>
      <w:r>
        <w:rPr>
          <w:rFonts w:ascii="Calibri" w:cs="Calibri" w:eastAsia="Calibri" w:hAnsi="Calibri"/>
          <w:sz w:val="22"/>
          <w:szCs w:val="22"/>
        </w:rPr>
        <w:t xml:space="preserve"> The UI shall be available in English and Arabic.</w:t>
      </w:r>
    </w:p>
    <w:p>
      <w:pPr>
        <w:spacing w:after="120"/>
      </w:pPr>
      <w:r>
        <w:rPr>
          <w:rFonts w:ascii="Calibri" w:cs="Calibri" w:eastAsia="Calibri" w:hAnsi="Calibri"/>
          <w:b/>
          <w:bCs/>
          <w:sz w:val="22"/>
          <w:szCs w:val="22"/>
        </w:rPr>
        <w:t xml:space="preserve">FR-031</w:t>
      </w:r>
      <w:r>
        <w:rPr>
          <w:rFonts w:ascii="Calibri" w:cs="Calibri" w:eastAsia="Calibri" w:hAnsi="Calibri"/>
          <w:sz w:val="22"/>
          <w:szCs w:val="22"/>
        </w:rPr>
        <w:t xml:space="preserve"> The formatter shall support Arabic-only, English-only, and mixed Arabic/English documents.</w:t>
      </w:r>
    </w:p>
    <w:p>
      <w:pPr>
        <w:spacing w:after="120"/>
      </w:pPr>
      <w:r>
        <w:rPr>
          <w:rFonts w:ascii="Calibri" w:cs="Calibri" w:eastAsia="Calibri" w:hAnsi="Calibri"/>
          <w:b/>
          <w:bCs/>
          <w:sz w:val="22"/>
          <w:szCs w:val="22"/>
        </w:rPr>
        <w:t xml:space="preserve">FR-032</w:t>
      </w:r>
      <w:r>
        <w:rPr>
          <w:rFonts w:ascii="Calibri" w:cs="Calibri" w:eastAsia="Calibri" w:hAnsi="Calibri"/>
          <w:sz w:val="22"/>
          <w:szCs w:val="22"/>
        </w:rPr>
        <w:t xml:space="preserve"> The formatter shall set paragraph direction intentionally, not just alignment.</w:t>
      </w:r>
    </w:p>
    <w:p>
      <w:pPr>
        <w:spacing w:after="120"/>
      </w:pPr>
      <w:r>
        <w:rPr>
          <w:rFonts w:ascii="Calibri" w:cs="Calibri" w:eastAsia="Calibri" w:hAnsi="Calibri"/>
          <w:b/>
          <w:bCs/>
          <w:sz w:val="22"/>
          <w:szCs w:val="22"/>
        </w:rPr>
        <w:t xml:space="preserve">FR-033</w:t>
      </w:r>
      <w:r>
        <w:rPr>
          <w:rFonts w:ascii="Calibri" w:cs="Calibri" w:eastAsia="Calibri" w:hAnsi="Calibri"/>
          <w:sz w:val="22"/>
          <w:szCs w:val="22"/>
        </w:rPr>
        <w:t xml:space="preserve"> The formatter shall preserve correct reading order for mixed RTL/LTR runs.</w:t>
      </w:r>
    </w:p>
    <w:p>
      <w:pPr>
        <w:spacing w:after="120"/>
      </w:pPr>
      <w:r>
        <w:rPr>
          <w:rFonts w:ascii="Calibri" w:cs="Calibri" w:eastAsia="Calibri" w:hAnsi="Calibri"/>
          <w:b/>
          <w:bCs/>
          <w:sz w:val="22"/>
          <w:szCs w:val="22"/>
        </w:rPr>
        <w:t xml:space="preserve">FR-034</w:t>
      </w:r>
      <w:r>
        <w:rPr>
          <w:rFonts w:ascii="Calibri" w:cs="Calibri" w:eastAsia="Calibri" w:hAnsi="Calibri"/>
          <w:sz w:val="22"/>
          <w:szCs w:val="22"/>
        </w:rPr>
        <w:t xml:space="preserve"> The formatter shall use style packs with Arabic-capable fonts.</w:t>
      </w:r>
    </w:p>
    <w:p>
      <w:pPr>
        <w:spacing w:after="120"/>
      </w:pPr>
      <w:r>
        <w:rPr>
          <w:rFonts w:ascii="Calibri" w:cs="Calibri" w:eastAsia="Calibri" w:hAnsi="Calibri"/>
          <w:b/>
          <w:bCs/>
          <w:sz w:val="22"/>
          <w:szCs w:val="22"/>
        </w:rPr>
        <w:t xml:space="preserve">FR-035</w:t>
      </w:r>
      <w:r>
        <w:rPr>
          <w:rFonts w:ascii="Calibri" w:cs="Calibri" w:eastAsia="Calibri" w:hAnsi="Calibri"/>
          <w:sz w:val="22"/>
          <w:szCs w:val="22"/>
        </w:rPr>
        <w:t xml:space="preserve"> The formatter shall support bilingual headers, footers, tables, and numbered lists.</w:t>
      </w:r>
    </w:p>
    <w:p>
      <w:pPr>
        <w:spacing w:after="120"/>
      </w:pPr>
      <w:r>
        <w:rPr>
          <w:rFonts w:ascii="Calibri" w:cs="Calibri" w:eastAsia="Calibri" w:hAnsi="Calibri"/>
          <w:b/>
          <w:bCs/>
          <w:sz w:val="22"/>
          <w:szCs w:val="22"/>
        </w:rPr>
        <w:t xml:space="preserve">FR-036</w:t>
      </w:r>
      <w:r>
        <w:rPr>
          <w:rFonts w:ascii="Calibri" w:cs="Calibri" w:eastAsia="Calibri" w:hAnsi="Calibri"/>
          <w:sz w:val="22"/>
          <w:szCs w:val="22"/>
        </w:rPr>
        <w:t xml:space="preserve"> The formatter should let users choose numeral style preferences where applicable.</w:t>
      </w:r>
    </w:p>
    <w:p>
      <w:pPr>
        <w:pStyle w:val="Heading3"/>
        <w:spacing w:after="140" w:before="280"/>
      </w:pPr>
      <w:r>
        <w:rPr>
          <w:b/>
          <w:bCs/>
        </w:rPr>
        <w:t xml:space="preserve">9.5 Preview and trust</w:t>
      </w:r>
    </w:p>
    <w:p>
      <w:pPr>
        <w:spacing w:after="120"/>
      </w:pPr>
      <w:r>
        <w:rPr>
          <w:rFonts w:ascii="Calibri" w:cs="Calibri" w:eastAsia="Calibri" w:hAnsi="Calibri"/>
          <w:b/>
          <w:bCs/>
          <w:sz w:val="22"/>
          <w:szCs w:val="22"/>
        </w:rPr>
        <w:t xml:space="preserve">FR-040</w:t>
      </w:r>
      <w:r>
        <w:rPr>
          <w:rFonts w:ascii="Calibri" w:cs="Calibri" w:eastAsia="Calibri" w:hAnsi="Calibri"/>
          <w:sz w:val="22"/>
          <w:szCs w:val="22"/>
        </w:rPr>
        <w:t xml:space="preserve"> The system shall show before and after previews.</w:t>
      </w:r>
    </w:p>
    <w:p>
      <w:pPr>
        <w:spacing w:after="120"/>
      </w:pPr>
      <w:r>
        <w:rPr>
          <w:rFonts w:ascii="Calibri" w:cs="Calibri" w:eastAsia="Calibri" w:hAnsi="Calibri"/>
          <w:b/>
          <w:bCs/>
          <w:sz w:val="22"/>
          <w:szCs w:val="22"/>
        </w:rPr>
        <w:t xml:space="preserve">FR-041</w:t>
      </w:r>
      <w:r>
        <w:rPr>
          <w:rFonts w:ascii="Calibri" w:cs="Calibri" w:eastAsia="Calibri" w:hAnsi="Calibri"/>
          <w:sz w:val="22"/>
          <w:szCs w:val="22"/>
        </w:rPr>
        <w:t xml:space="preserve"> The system shall expose a confidence score and warning states.</w:t>
      </w:r>
    </w:p>
    <w:p>
      <w:pPr>
        <w:spacing w:after="120"/>
      </w:pPr>
      <w:r>
        <w:rPr>
          <w:rFonts w:ascii="Calibri" w:cs="Calibri" w:eastAsia="Calibri" w:hAnsi="Calibri"/>
          <w:b/>
          <w:bCs/>
          <w:sz w:val="22"/>
          <w:szCs w:val="22"/>
        </w:rPr>
        <w:t xml:space="preserve">FR-042</w:t>
      </w:r>
      <w:r>
        <w:rPr>
          <w:rFonts w:ascii="Calibri" w:cs="Calibri" w:eastAsia="Calibri" w:hAnsi="Calibri"/>
          <w:sz w:val="22"/>
          <w:szCs w:val="22"/>
        </w:rPr>
        <w:t xml:space="preserve"> The system shall allow the user to compare style options quickly.</w:t>
      </w:r>
    </w:p>
    <w:p>
      <w:pPr>
        <w:spacing w:after="120"/>
      </w:pPr>
      <w:r>
        <w:rPr>
          <w:rFonts w:ascii="Calibri" w:cs="Calibri" w:eastAsia="Calibri" w:hAnsi="Calibri"/>
          <w:b/>
          <w:bCs/>
          <w:sz w:val="22"/>
          <w:szCs w:val="22"/>
        </w:rPr>
        <w:t xml:space="preserve">FR-043</w:t>
      </w:r>
      <w:r>
        <w:rPr>
          <w:rFonts w:ascii="Calibri" w:cs="Calibri" w:eastAsia="Calibri" w:hAnsi="Calibri"/>
          <w:sz w:val="22"/>
          <w:szCs w:val="22"/>
        </w:rPr>
        <w:t xml:space="preserve"> The system shall keep the original upload available for download during the session.</w:t>
      </w:r>
    </w:p>
    <w:p>
      <w:pPr>
        <w:pStyle w:val="Heading3"/>
        <w:spacing w:after="140" w:before="280"/>
      </w:pPr>
      <w:r>
        <w:rPr>
          <w:b/>
          <w:bCs/>
        </w:rPr>
        <w:t xml:space="preserve">9.6 Accounts and reuse</w:t>
      </w:r>
    </w:p>
    <w:p>
      <w:pPr>
        <w:spacing w:after="120"/>
      </w:pPr>
      <w:r>
        <w:rPr>
          <w:rFonts w:ascii="Calibri" w:cs="Calibri" w:eastAsia="Calibri" w:hAnsi="Calibri"/>
          <w:b/>
          <w:bCs/>
          <w:sz w:val="22"/>
          <w:szCs w:val="22"/>
        </w:rPr>
        <w:t xml:space="preserve">FR-050</w:t>
      </w:r>
      <w:r>
        <w:rPr>
          <w:rFonts w:ascii="Calibri" w:cs="Calibri" w:eastAsia="Calibri" w:hAnsi="Calibri"/>
          <w:sz w:val="22"/>
          <w:szCs w:val="22"/>
        </w:rPr>
        <w:t xml:space="preserve"> Users should be able to save favorite style packs.</w:t>
      </w:r>
    </w:p>
    <w:p>
      <w:pPr>
        <w:spacing w:after="120"/>
      </w:pPr>
      <w:r>
        <w:rPr>
          <w:rFonts w:ascii="Calibri" w:cs="Calibri" w:eastAsia="Calibri" w:hAnsi="Calibri"/>
          <w:b/>
          <w:bCs/>
          <w:sz w:val="22"/>
          <w:szCs w:val="22"/>
        </w:rPr>
        <w:t xml:space="preserve">FR-051</w:t>
      </w:r>
      <w:r>
        <w:rPr>
          <w:rFonts w:ascii="Calibri" w:cs="Calibri" w:eastAsia="Calibri" w:hAnsi="Calibri"/>
          <w:sz w:val="22"/>
          <w:szCs w:val="22"/>
        </w:rPr>
        <w:t xml:space="preserve"> Teams should be able to save branded style systems (post-MVP if needed).</w:t>
      </w:r>
    </w:p>
    <w:p>
      <w:pPr>
        <w:spacing w:after="120"/>
      </w:pPr>
      <w:r>
        <w:rPr>
          <w:rFonts w:ascii="Calibri" w:cs="Calibri" w:eastAsia="Calibri" w:hAnsi="Calibri"/>
          <w:b/>
          <w:bCs/>
          <w:sz w:val="22"/>
          <w:szCs w:val="22"/>
        </w:rPr>
        <w:t xml:space="preserve">FR-052</w:t>
      </w:r>
      <w:r>
        <w:rPr>
          <w:rFonts w:ascii="Calibri" w:cs="Calibri" w:eastAsia="Calibri" w:hAnsi="Calibri"/>
          <w:sz w:val="22"/>
          <w:szCs w:val="22"/>
        </w:rPr>
        <w:t xml:space="preserve"> The system should store processing history and outputs for a configurable retention period.</w:t>
      </w:r>
    </w:p>
    <w:p>
      <w:pPr>
        <w:pBdr>
          <w:bottom w:val="single" w:color="DDDDDD" w:sz="6"/>
        </w:pBdr>
        <w:spacing w:after="160" w:before="160"/>
      </w:pPr>
      <w:r>
        <w:rPr>
          <w:sz w:val="4"/>
          <w:szCs w:val="4"/>
        </w:rPr>
        <w:t xml:space="preserve"/>
      </w:r>
    </w:p>
    <w:p>
      <w:pPr>
        <w:pStyle w:val="Heading2"/>
        <w:spacing w:after="140" w:before="280"/>
      </w:pPr>
      <w:r>
        <w:rPr>
          <w:b/>
          <w:bCs/>
        </w:rPr>
        <w:t xml:space="preserve">10. Arabic and English formatting rules</w:t>
      </w:r>
    </w:p>
    <w:p>
      <w:pPr>
        <w:spacing w:after="120"/>
      </w:pPr>
      <w:r>
        <w:rPr>
          <w:rFonts w:ascii="Calibri" w:cs="Calibri" w:eastAsia="Calibri" w:hAnsi="Calibri"/>
          <w:sz w:val="22"/>
          <w:szCs w:val="22"/>
        </w:rPr>
        <w:t xml:space="preserve">This section is critical. The product fails if this is weak.</w:t>
      </w:r>
    </w:p>
    <w:p>
      <w:pPr>
        <w:pStyle w:val="Heading3"/>
        <w:spacing w:after="140" w:before="280"/>
      </w:pPr>
      <w:r>
        <w:rPr>
          <w:b/>
          <w:bCs/>
        </w:rPr>
        <w:t xml:space="preserve">10.1 Directionality</w:t>
      </w:r>
    </w:p>
    <w:p>
      <w:pPr>
        <w:spacing w:after="120"/>
      </w:pPr>
      <w:r>
        <w:rPr>
          <w:rFonts w:ascii="Calibri" w:cs="Calibri" w:eastAsia="Calibri" w:hAnsi="Calibri"/>
          <w:sz w:val="22"/>
          <w:szCs w:val="22"/>
        </w:rPr>
        <w:t xml:space="preserve">The system must distinguish:</w:t>
      </w:r>
    </w:p>
    <w:p>
      <w:pPr>
        <w:pStyle w:val="ListParagraph"/>
        <w:numPr>
          <w:ilvl w:val="0"/>
          <w:numId w:val="1"/>
        </w:numPr>
        <w:spacing w:after="80"/>
      </w:pPr>
      <w:r>
        <w:rPr>
          <w:rFonts w:ascii="Calibri" w:cs="Calibri" w:eastAsia="Calibri" w:hAnsi="Calibri"/>
          <w:sz w:val="22"/>
          <w:szCs w:val="22"/>
        </w:rPr>
        <w:t xml:space="preserve">paragraph alignment,</w:t>
      </w:r>
    </w:p>
    <w:p>
      <w:pPr>
        <w:pStyle w:val="ListParagraph"/>
        <w:numPr>
          <w:ilvl w:val="0"/>
          <w:numId w:val="1"/>
        </w:numPr>
        <w:spacing w:after="80"/>
      </w:pPr>
      <w:r>
        <w:rPr>
          <w:rFonts w:ascii="Calibri" w:cs="Calibri" w:eastAsia="Calibri" w:hAnsi="Calibri"/>
          <w:sz w:val="22"/>
          <w:szCs w:val="22"/>
        </w:rPr>
        <w:t xml:space="preserve">paragraph direction,</w:t>
      </w:r>
    </w:p>
    <w:p>
      <w:pPr>
        <w:pStyle w:val="ListParagraph"/>
        <w:numPr>
          <w:ilvl w:val="0"/>
          <w:numId w:val="1"/>
        </w:numPr>
        <w:spacing w:after="80"/>
      </w:pPr>
      <w:r>
        <w:rPr>
          <w:rFonts w:ascii="Calibri" w:cs="Calibri" w:eastAsia="Calibri" w:hAnsi="Calibri"/>
          <w:sz w:val="22"/>
          <w:szCs w:val="22"/>
        </w:rPr>
        <w:t xml:space="preserve">run direction,</w:t>
      </w:r>
    </w:p>
    <w:p>
      <w:pPr>
        <w:pStyle w:val="ListParagraph"/>
        <w:numPr>
          <w:ilvl w:val="0"/>
          <w:numId w:val="1"/>
        </w:numPr>
        <w:spacing w:after="80"/>
      </w:pPr>
      <w:r>
        <w:rPr>
          <w:rFonts w:ascii="Calibri" w:cs="Calibri" w:eastAsia="Calibri" w:hAnsi="Calibri"/>
          <w:sz w:val="22"/>
          <w:szCs w:val="22"/>
        </w:rPr>
        <w:t xml:space="preserve">table direction,</w:t>
      </w:r>
    </w:p>
    <w:p>
      <w:pPr>
        <w:pStyle w:val="ListParagraph"/>
        <w:numPr>
          <w:ilvl w:val="0"/>
          <w:numId w:val="1"/>
        </w:numPr>
        <w:spacing w:after="80"/>
      </w:pPr>
      <w:r>
        <w:rPr>
          <w:rFonts w:ascii="Calibri" w:cs="Calibri" w:eastAsia="Calibri" w:hAnsi="Calibri"/>
          <w:sz w:val="22"/>
          <w:szCs w:val="22"/>
        </w:rPr>
        <w:t xml:space="preserve">list direction,</w:t>
      </w:r>
    </w:p>
    <w:p>
      <w:pPr>
        <w:pStyle w:val="ListParagraph"/>
        <w:numPr>
          <w:ilvl w:val="0"/>
          <w:numId w:val="1"/>
        </w:numPr>
        <w:spacing w:after="80"/>
      </w:pPr>
      <w:r>
        <w:rPr>
          <w:rFonts w:ascii="Calibri" w:cs="Calibri" w:eastAsia="Calibri" w:hAnsi="Calibri"/>
          <w:sz w:val="22"/>
          <w:szCs w:val="22"/>
        </w:rPr>
        <w:t xml:space="preserve">header/footer direction.</w:t>
      </w:r>
    </w:p>
    <w:p>
      <w:pPr>
        <w:spacing w:after="120"/>
      </w:pPr>
      <w:r>
        <w:rPr>
          <w:rFonts w:ascii="Calibri" w:cs="Calibri" w:eastAsia="Calibri" w:hAnsi="Calibri"/>
          <w:sz w:val="22"/>
          <w:szCs w:val="22"/>
        </w:rPr>
        <w:t xml:space="preserve">Direction is not the same thing as alignment. The formatter must set actual RTL or LTR behavior where appropriate.</w:t>
      </w:r>
    </w:p>
    <w:p>
      <w:pPr>
        <w:pStyle w:val="Heading3"/>
        <w:spacing w:after="140" w:before="280"/>
      </w:pPr>
      <w:r>
        <w:rPr>
          <w:b/>
          <w:bCs/>
        </w:rPr>
        <w:t xml:space="preserve">10.2 Mixed-language runs</w:t>
      </w:r>
    </w:p>
    <w:p>
      <w:pPr>
        <w:spacing w:after="120"/>
      </w:pPr>
      <w:r>
        <w:rPr>
          <w:rFonts w:ascii="Calibri" w:cs="Calibri" w:eastAsia="Calibri" w:hAnsi="Calibri"/>
          <w:sz w:val="22"/>
          <w:szCs w:val="22"/>
        </w:rPr>
        <w:t xml:space="preserve">When Arabic and English appear in the same line:</w:t>
      </w:r>
    </w:p>
    <w:p>
      <w:pPr>
        <w:pStyle w:val="ListParagraph"/>
        <w:numPr>
          <w:ilvl w:val="0"/>
          <w:numId w:val="1"/>
        </w:numPr>
        <w:spacing w:after="80"/>
      </w:pPr>
      <w:r>
        <w:rPr>
          <w:rFonts w:ascii="Calibri" w:cs="Calibri" w:eastAsia="Calibri" w:hAnsi="Calibri"/>
          <w:sz w:val="22"/>
          <w:szCs w:val="22"/>
        </w:rPr>
        <w:t xml:space="preserve">preserve run order,</w:t>
      </w:r>
    </w:p>
    <w:p>
      <w:pPr>
        <w:pStyle w:val="ListParagraph"/>
        <w:numPr>
          <w:ilvl w:val="0"/>
          <w:numId w:val="1"/>
        </w:numPr>
        <w:spacing w:after="80"/>
      </w:pPr>
      <w:r>
        <w:rPr>
          <w:rFonts w:ascii="Calibri" w:cs="Calibri" w:eastAsia="Calibri" w:hAnsi="Calibri"/>
          <w:sz w:val="22"/>
          <w:szCs w:val="22"/>
        </w:rPr>
        <w:t xml:space="preserve">avoid mirrored punctuation,</w:t>
      </w:r>
    </w:p>
    <w:p>
      <w:pPr>
        <w:pStyle w:val="ListParagraph"/>
        <w:numPr>
          <w:ilvl w:val="0"/>
          <w:numId w:val="1"/>
        </w:numPr>
        <w:spacing w:after="80"/>
      </w:pPr>
      <w:r>
        <w:rPr>
          <w:rFonts w:ascii="Calibri" w:cs="Calibri" w:eastAsia="Calibri" w:hAnsi="Calibri"/>
          <w:sz w:val="22"/>
          <w:szCs w:val="22"/>
        </w:rPr>
        <w:t xml:space="preserve">avoid broken numbering,</w:t>
      </w:r>
    </w:p>
    <w:p>
      <w:pPr>
        <w:pStyle w:val="ListParagraph"/>
        <w:numPr>
          <w:ilvl w:val="0"/>
          <w:numId w:val="1"/>
        </w:numPr>
        <w:spacing w:after="80"/>
      </w:pPr>
      <w:r>
        <w:rPr>
          <w:rFonts w:ascii="Calibri" w:cs="Calibri" w:eastAsia="Calibri" w:hAnsi="Calibri"/>
          <w:sz w:val="22"/>
          <w:szCs w:val="22"/>
        </w:rPr>
        <w:t xml:space="preserve">preserve readable mixed strings such as company names, URLs, dates, and product names.</w:t>
      </w:r>
    </w:p>
    <w:p>
      <w:pPr>
        <w:spacing w:after="120"/>
      </w:pPr>
      <w:r>
        <w:rPr>
          <w:rFonts w:ascii="Calibri" w:cs="Calibri" w:eastAsia="Calibri" w:hAnsi="Calibri"/>
          <w:sz w:val="22"/>
          <w:szCs w:val="22"/>
        </w:rPr>
        <w:t xml:space="preserve">Microsoft notes that Word is a strong reference implementation for mixed RTL/LTR behavior and that many systems fail here [6].</w:t>
      </w:r>
    </w:p>
    <w:p>
      <w:pPr>
        <w:pStyle w:val="Heading3"/>
        <w:spacing w:after="140" w:before="280"/>
      </w:pPr>
      <w:r>
        <w:rPr>
          <w:b/>
          <w:bCs/>
        </w:rPr>
        <w:t xml:space="preserve">10.3 Fonts</w:t>
      </w:r>
    </w:p>
    <w:p>
      <w:pPr>
        <w:spacing w:after="120"/>
      </w:pPr>
      <w:r>
        <w:rPr>
          <w:rFonts w:ascii="Calibri" w:cs="Calibri" w:eastAsia="Calibri" w:hAnsi="Calibri"/>
          <w:sz w:val="22"/>
          <w:szCs w:val="22"/>
        </w:rPr>
        <w:t xml:space="preserve">Each style pack should define:</w:t>
      </w:r>
    </w:p>
    <w:p>
      <w:pPr>
        <w:pStyle w:val="ListParagraph"/>
        <w:numPr>
          <w:ilvl w:val="0"/>
          <w:numId w:val="1"/>
        </w:numPr>
        <w:spacing w:after="80"/>
      </w:pPr>
      <w:r>
        <w:rPr>
          <w:rFonts w:ascii="Calibri" w:cs="Calibri" w:eastAsia="Calibri" w:hAnsi="Calibri"/>
          <w:sz w:val="22"/>
          <w:szCs w:val="22"/>
        </w:rPr>
        <w:t xml:space="preserve">primary Latin font,</w:t>
      </w:r>
    </w:p>
    <w:p>
      <w:pPr>
        <w:pStyle w:val="ListParagraph"/>
        <w:numPr>
          <w:ilvl w:val="0"/>
          <w:numId w:val="1"/>
        </w:numPr>
        <w:spacing w:after="80"/>
      </w:pPr>
      <w:r>
        <w:rPr>
          <w:rFonts w:ascii="Calibri" w:cs="Calibri" w:eastAsia="Calibri" w:hAnsi="Calibri"/>
          <w:sz w:val="22"/>
          <w:szCs w:val="22"/>
        </w:rPr>
        <w:t xml:space="preserve">primary Arabic font,</w:t>
      </w:r>
    </w:p>
    <w:p>
      <w:pPr>
        <w:pStyle w:val="ListParagraph"/>
        <w:numPr>
          <w:ilvl w:val="0"/>
          <w:numId w:val="1"/>
        </w:numPr>
        <w:spacing w:after="80"/>
      </w:pPr>
      <w:r>
        <w:rPr>
          <w:rFonts w:ascii="Calibri" w:cs="Calibri" w:eastAsia="Calibri" w:hAnsi="Calibri"/>
          <w:sz w:val="22"/>
          <w:szCs w:val="22"/>
        </w:rPr>
        <w:t xml:space="preserve">heading pair,</w:t>
      </w:r>
    </w:p>
    <w:p>
      <w:pPr>
        <w:pStyle w:val="ListParagraph"/>
        <w:numPr>
          <w:ilvl w:val="0"/>
          <w:numId w:val="1"/>
        </w:numPr>
        <w:spacing w:after="80"/>
      </w:pPr>
      <w:r>
        <w:rPr>
          <w:rFonts w:ascii="Calibri" w:cs="Calibri" w:eastAsia="Calibri" w:hAnsi="Calibri"/>
          <w:sz w:val="22"/>
          <w:szCs w:val="22"/>
        </w:rPr>
        <w:t xml:space="preserve">body pair,</w:t>
      </w:r>
    </w:p>
    <w:p>
      <w:pPr>
        <w:pStyle w:val="ListParagraph"/>
        <w:numPr>
          <w:ilvl w:val="0"/>
          <w:numId w:val="1"/>
        </w:numPr>
        <w:spacing w:after="80"/>
      </w:pPr>
      <w:r>
        <w:rPr>
          <w:rFonts w:ascii="Calibri" w:cs="Calibri" w:eastAsia="Calibri" w:hAnsi="Calibri"/>
          <w:sz w:val="22"/>
          <w:szCs w:val="22"/>
        </w:rPr>
        <w:t xml:space="preserve">table pair,</w:t>
      </w:r>
    </w:p>
    <w:p>
      <w:pPr>
        <w:pStyle w:val="ListParagraph"/>
        <w:numPr>
          <w:ilvl w:val="0"/>
          <w:numId w:val="1"/>
        </w:numPr>
        <w:spacing w:after="80"/>
      </w:pPr>
      <w:r>
        <w:rPr>
          <w:rFonts w:ascii="Calibri" w:cs="Calibri" w:eastAsia="Calibri" w:hAnsi="Calibri"/>
          <w:sz w:val="22"/>
          <w:szCs w:val="22"/>
        </w:rPr>
        <w:t xml:space="preserve">fallback pair.</w:t>
      </w:r>
    </w:p>
    <w:p>
      <w:pPr>
        <w:spacing w:after="120"/>
      </w:pPr>
      <w:r>
        <w:rPr>
          <w:rFonts w:ascii="Calibri" w:cs="Calibri" w:eastAsia="Calibri" w:hAnsi="Calibri"/>
          <w:sz w:val="22"/>
          <w:szCs w:val="22"/>
        </w:rPr>
        <w:t xml:space="preserve">Recommendation:</w:t>
      </w:r>
    </w:p>
    <w:p>
      <w:pPr>
        <w:pStyle w:val="ListParagraph"/>
        <w:numPr>
          <w:ilvl w:val="0"/>
          <w:numId w:val="1"/>
        </w:numPr>
        <w:spacing w:after="80"/>
      </w:pPr>
      <w:r>
        <w:rPr>
          <w:rFonts w:ascii="Calibri" w:cs="Calibri" w:eastAsia="Calibri" w:hAnsi="Calibri"/>
          <w:sz w:val="22"/>
          <w:szCs w:val="22"/>
        </w:rPr>
        <w:t xml:space="preserve">allow system packs such as:</w:t>
      </w:r>
    </w:p>
    <w:p>
      <w:pPr>
        <w:spacing w:after="120"/>
      </w:pPr>
      <w:r>
        <w:rPr>
          <w:rFonts w:ascii="Calibri" w:cs="Calibri" w:eastAsia="Calibri" w:hAnsi="Calibri"/>
          <w:sz w:val="22"/>
          <w:szCs w:val="22"/>
        </w:rPr>
        <w:t xml:space="preserve">- Inter + Noto Naskh Arabic</w:t>
      </w:r>
    </w:p>
    <w:p>
      <w:pPr>
        <w:spacing w:after="120"/>
      </w:pPr>
      <w:r>
        <w:rPr>
          <w:rFonts w:ascii="Calibri" w:cs="Calibri" w:eastAsia="Calibri" w:hAnsi="Calibri"/>
          <w:sz w:val="22"/>
          <w:szCs w:val="22"/>
        </w:rPr>
        <w:t xml:space="preserve">- Aptos + Noto Sans Arabic</w:t>
      </w:r>
    </w:p>
    <w:p>
      <w:pPr>
        <w:spacing w:after="120"/>
      </w:pPr>
      <w:r>
        <w:rPr>
          <w:rFonts w:ascii="Calibri" w:cs="Calibri" w:eastAsia="Calibri" w:hAnsi="Calibri"/>
          <w:sz w:val="22"/>
          <w:szCs w:val="22"/>
        </w:rPr>
        <w:t xml:space="preserve">- Arial + Traditional Arabic</w:t>
      </w:r>
    </w:p>
    <w:p>
      <w:pPr>
        <w:spacing w:after="120"/>
      </w:pPr>
      <w:r>
        <w:rPr>
          <w:rFonts w:ascii="Calibri" w:cs="Calibri" w:eastAsia="Calibri" w:hAnsi="Calibri"/>
          <w:sz w:val="22"/>
          <w:szCs w:val="22"/>
        </w:rPr>
        <w:t xml:space="preserve">- Source Sans 3 + IBM Plex Sans Arabic</w:t>
      </w:r>
    </w:p>
    <w:p>
      <w:pPr>
        <w:pStyle w:val="ListParagraph"/>
        <w:numPr>
          <w:ilvl w:val="0"/>
          <w:numId w:val="1"/>
        </w:numPr>
        <w:spacing w:after="80"/>
      </w:pPr>
      <w:r>
        <w:rPr>
          <w:rFonts w:ascii="Calibri" w:cs="Calibri" w:eastAsia="Calibri" w:hAnsi="Calibri"/>
          <w:sz w:val="22"/>
          <w:szCs w:val="22"/>
        </w:rPr>
        <w:t xml:space="preserve">but use document-safe fallbacks for export compatibility.</w:t>
      </w:r>
    </w:p>
    <w:p>
      <w:pPr>
        <w:pStyle w:val="Heading3"/>
        <w:spacing w:after="140" w:before="280"/>
      </w:pPr>
      <w:r>
        <w:rPr>
          <w:b/>
          <w:bCs/>
        </w:rPr>
        <w:t xml:space="preserve">10.4 Numerals and punctuation</w:t>
      </w:r>
    </w:p>
    <w:p>
      <w:pPr>
        <w:spacing w:after="120"/>
      </w:pPr>
      <w:r>
        <w:rPr>
          <w:rFonts w:ascii="Calibri" w:cs="Calibri" w:eastAsia="Calibri" w:hAnsi="Calibri"/>
          <w:sz w:val="22"/>
          <w:szCs w:val="22"/>
        </w:rPr>
        <w:t xml:space="preserve">The system should normalize:</w:t>
      </w:r>
    </w:p>
    <w:p>
      <w:pPr>
        <w:pStyle w:val="ListParagraph"/>
        <w:numPr>
          <w:ilvl w:val="0"/>
          <w:numId w:val="1"/>
        </w:numPr>
        <w:spacing w:after="80"/>
      </w:pPr>
      <w:r>
        <w:rPr>
          <w:rFonts w:ascii="Calibri" w:cs="Calibri" w:eastAsia="Calibri" w:hAnsi="Calibri"/>
          <w:sz w:val="22"/>
          <w:szCs w:val="22"/>
        </w:rPr>
        <w:t xml:space="preserve">repeated punctuation,</w:t>
      </w:r>
    </w:p>
    <w:p>
      <w:pPr>
        <w:pStyle w:val="ListParagraph"/>
        <w:numPr>
          <w:ilvl w:val="0"/>
          <w:numId w:val="1"/>
        </w:numPr>
        <w:spacing w:after="80"/>
      </w:pPr>
      <w:r>
        <w:rPr>
          <w:rFonts w:ascii="Calibri" w:cs="Calibri" w:eastAsia="Calibri" w:hAnsi="Calibri"/>
          <w:sz w:val="22"/>
          <w:szCs w:val="22"/>
        </w:rPr>
        <w:t xml:space="preserve">misplaced colon/semicolon in RTL context,</w:t>
      </w:r>
    </w:p>
    <w:p>
      <w:pPr>
        <w:pStyle w:val="ListParagraph"/>
        <w:numPr>
          <w:ilvl w:val="0"/>
          <w:numId w:val="1"/>
        </w:numPr>
        <w:spacing w:after="80"/>
      </w:pPr>
      <w:r>
        <w:rPr>
          <w:rFonts w:ascii="Calibri" w:cs="Calibri" w:eastAsia="Calibri" w:hAnsi="Calibri"/>
          <w:sz w:val="22"/>
          <w:szCs w:val="22"/>
        </w:rPr>
        <w:t xml:space="preserve">Arabic versus Latin numerals preference,</w:t>
      </w:r>
    </w:p>
    <w:p>
      <w:pPr>
        <w:pStyle w:val="ListParagraph"/>
        <w:numPr>
          <w:ilvl w:val="0"/>
          <w:numId w:val="1"/>
        </w:numPr>
        <w:spacing w:after="80"/>
      </w:pPr>
      <w:r>
        <w:rPr>
          <w:rFonts w:ascii="Calibri" w:cs="Calibri" w:eastAsia="Calibri" w:hAnsi="Calibri"/>
          <w:sz w:val="22"/>
          <w:szCs w:val="22"/>
        </w:rPr>
        <w:t xml:space="preserve">space before/after punctuation by style pack,</w:t>
      </w:r>
    </w:p>
    <w:p>
      <w:pPr>
        <w:pStyle w:val="ListParagraph"/>
        <w:numPr>
          <w:ilvl w:val="0"/>
          <w:numId w:val="1"/>
        </w:numPr>
        <w:spacing w:after="80"/>
      </w:pPr>
      <w:r>
        <w:rPr>
          <w:rFonts w:ascii="Calibri" w:cs="Calibri" w:eastAsia="Calibri" w:hAnsi="Calibri"/>
          <w:sz w:val="22"/>
          <w:szCs w:val="22"/>
        </w:rPr>
        <w:t xml:space="preserve">bullet and numbering consistency.</w:t>
      </w:r>
    </w:p>
    <w:p>
      <w:pPr>
        <w:pStyle w:val="Heading3"/>
        <w:spacing w:after="140" w:before="280"/>
      </w:pPr>
      <w:r>
        <w:rPr>
          <w:b/>
          <w:bCs/>
        </w:rPr>
        <w:t xml:space="preserve">10.5 Tables</w:t>
      </w:r>
    </w:p>
    <w:p>
      <w:pPr>
        <w:spacing w:after="120"/>
      </w:pPr>
      <w:r>
        <w:rPr>
          <w:rFonts w:ascii="Calibri" w:cs="Calibri" w:eastAsia="Calibri" w:hAnsi="Calibri"/>
          <w:sz w:val="22"/>
          <w:szCs w:val="22"/>
        </w:rPr>
        <w:t xml:space="preserve">For Arabic/English tables:</w:t>
      </w:r>
    </w:p>
    <w:p>
      <w:pPr>
        <w:pStyle w:val="ListParagraph"/>
        <w:numPr>
          <w:ilvl w:val="0"/>
          <w:numId w:val="1"/>
        </w:numPr>
        <w:spacing w:after="80"/>
      </w:pPr>
      <w:r>
        <w:rPr>
          <w:rFonts w:ascii="Calibri" w:cs="Calibri" w:eastAsia="Calibri" w:hAnsi="Calibri"/>
          <w:sz w:val="22"/>
          <w:szCs w:val="22"/>
        </w:rPr>
        <w:t xml:space="preserve">detect whether table direction should be RTL or LTR,</w:t>
      </w:r>
    </w:p>
    <w:p>
      <w:pPr>
        <w:pStyle w:val="ListParagraph"/>
        <w:numPr>
          <w:ilvl w:val="0"/>
          <w:numId w:val="1"/>
        </w:numPr>
        <w:spacing w:after="80"/>
      </w:pPr>
      <w:r>
        <w:rPr>
          <w:rFonts w:ascii="Calibri" w:cs="Calibri" w:eastAsia="Calibri" w:hAnsi="Calibri"/>
          <w:sz w:val="22"/>
          <w:szCs w:val="22"/>
        </w:rPr>
        <w:t xml:space="preserve">wrap content safely,</w:t>
      </w:r>
    </w:p>
    <w:p>
      <w:pPr>
        <w:pStyle w:val="ListParagraph"/>
        <w:numPr>
          <w:ilvl w:val="0"/>
          <w:numId w:val="1"/>
        </w:numPr>
        <w:spacing w:after="80"/>
      </w:pPr>
      <w:r>
        <w:rPr>
          <w:rFonts w:ascii="Calibri" w:cs="Calibri" w:eastAsia="Calibri" w:hAnsi="Calibri"/>
          <w:sz w:val="22"/>
          <w:szCs w:val="22"/>
        </w:rPr>
        <w:t xml:space="preserve">avoid over-wide equal columns,</w:t>
      </w:r>
    </w:p>
    <w:p>
      <w:pPr>
        <w:pStyle w:val="ListParagraph"/>
        <w:numPr>
          <w:ilvl w:val="0"/>
          <w:numId w:val="1"/>
        </w:numPr>
        <w:spacing w:after="80"/>
      </w:pPr>
      <w:r>
        <w:rPr>
          <w:rFonts w:ascii="Calibri" w:cs="Calibri" w:eastAsia="Calibri" w:hAnsi="Calibri"/>
          <w:sz w:val="22"/>
          <w:szCs w:val="22"/>
        </w:rPr>
        <w:t xml:space="preserve">vertically center short values,</w:t>
      </w:r>
    </w:p>
    <w:p>
      <w:pPr>
        <w:pStyle w:val="ListParagraph"/>
        <w:numPr>
          <w:ilvl w:val="0"/>
          <w:numId w:val="1"/>
        </w:numPr>
        <w:spacing w:after="80"/>
      </w:pPr>
      <w:r>
        <w:rPr>
          <w:rFonts w:ascii="Calibri" w:cs="Calibri" w:eastAsia="Calibri" w:hAnsi="Calibri"/>
          <w:sz w:val="22"/>
          <w:szCs w:val="22"/>
        </w:rPr>
        <w:t xml:space="preserve">use deliberate column widths,</w:t>
      </w:r>
    </w:p>
    <w:p>
      <w:pPr>
        <w:pStyle w:val="ListParagraph"/>
        <w:numPr>
          <w:ilvl w:val="0"/>
          <w:numId w:val="1"/>
        </w:numPr>
        <w:spacing w:after="80"/>
      </w:pPr>
      <w:r>
        <w:rPr>
          <w:rFonts w:ascii="Calibri" w:cs="Calibri" w:eastAsia="Calibri" w:hAnsi="Calibri"/>
          <w:sz w:val="22"/>
          <w:szCs w:val="22"/>
        </w:rPr>
        <w:t xml:space="preserve">preserve headers across pages,</w:t>
      </w:r>
    </w:p>
    <w:p>
      <w:pPr>
        <w:pStyle w:val="ListParagraph"/>
        <w:numPr>
          <w:ilvl w:val="0"/>
          <w:numId w:val="1"/>
        </w:numPr>
        <w:spacing w:after="80"/>
      </w:pPr>
      <w:r>
        <w:rPr>
          <w:rFonts w:ascii="Calibri" w:cs="Calibri" w:eastAsia="Calibri" w:hAnsi="Calibri"/>
          <w:sz w:val="22"/>
          <w:szCs w:val="22"/>
        </w:rPr>
        <w:t xml:space="preserve">avoid clipping.</w:t>
      </w:r>
    </w:p>
    <w:p>
      <w:pPr>
        <w:pStyle w:val="Heading3"/>
        <w:spacing w:after="140" w:before="280"/>
      </w:pPr>
      <w:r>
        <w:rPr>
          <w:b/>
          <w:bCs/>
        </w:rPr>
        <w:t xml:space="preserve">10.6 Lists and headings</w:t>
      </w:r>
    </w:p>
    <w:p>
      <w:pPr>
        <w:spacing w:after="120"/>
      </w:pPr>
      <w:r>
        <w:rPr>
          <w:rFonts w:ascii="Calibri" w:cs="Calibri" w:eastAsia="Calibri" w:hAnsi="Calibri"/>
          <w:sz w:val="22"/>
          <w:szCs w:val="22"/>
        </w:rPr>
        <w:t xml:space="preserve">The formatter should:</w:t>
      </w:r>
    </w:p>
    <w:p>
      <w:pPr>
        <w:pStyle w:val="ListParagraph"/>
        <w:numPr>
          <w:ilvl w:val="0"/>
          <w:numId w:val="1"/>
        </w:numPr>
        <w:spacing w:after="80"/>
      </w:pPr>
      <w:r>
        <w:rPr>
          <w:rFonts w:ascii="Calibri" w:cs="Calibri" w:eastAsia="Calibri" w:hAnsi="Calibri"/>
          <w:sz w:val="22"/>
          <w:szCs w:val="22"/>
        </w:rPr>
        <w:t xml:space="preserve">map ad hoc bold lines into real heading styles where safe,</w:t>
      </w:r>
    </w:p>
    <w:p>
      <w:pPr>
        <w:pStyle w:val="ListParagraph"/>
        <w:numPr>
          <w:ilvl w:val="0"/>
          <w:numId w:val="1"/>
        </w:numPr>
        <w:spacing w:after="80"/>
      </w:pPr>
      <w:r>
        <w:rPr>
          <w:rFonts w:ascii="Calibri" w:cs="Calibri" w:eastAsia="Calibri" w:hAnsi="Calibri"/>
          <w:sz w:val="22"/>
          <w:szCs w:val="22"/>
        </w:rPr>
        <w:t xml:space="preserve">normalize multilevel list rules,</w:t>
      </w:r>
    </w:p>
    <w:p>
      <w:pPr>
        <w:pStyle w:val="ListParagraph"/>
        <w:numPr>
          <w:ilvl w:val="0"/>
          <w:numId w:val="1"/>
        </w:numPr>
        <w:spacing w:after="80"/>
      </w:pPr>
      <w:r>
        <w:rPr>
          <w:rFonts w:ascii="Calibri" w:cs="Calibri" w:eastAsia="Calibri" w:hAnsi="Calibri"/>
          <w:sz w:val="22"/>
          <w:szCs w:val="22"/>
        </w:rPr>
        <w:t xml:space="preserve">preserve or rebuild numbering consistently,</w:t>
      </w:r>
    </w:p>
    <w:p>
      <w:pPr>
        <w:pStyle w:val="ListParagraph"/>
        <w:numPr>
          <w:ilvl w:val="0"/>
          <w:numId w:val="1"/>
        </w:numPr>
        <w:spacing w:after="80"/>
      </w:pPr>
      <w:r>
        <w:rPr>
          <w:rFonts w:ascii="Calibri" w:cs="Calibri" w:eastAsia="Calibri" w:hAnsi="Calibri"/>
          <w:sz w:val="22"/>
          <w:szCs w:val="22"/>
        </w:rPr>
        <w:t xml:space="preserve">support mirrored heading alignment rules for Arabic packs.</w:t>
      </w:r>
    </w:p>
    <w:p>
      <w:pPr>
        <w:pBdr>
          <w:bottom w:val="single" w:color="DDDDDD" w:sz="6"/>
        </w:pBdr>
        <w:spacing w:after="160" w:before="160"/>
      </w:pPr>
      <w:r>
        <w:rPr>
          <w:sz w:val="4"/>
          <w:szCs w:val="4"/>
        </w:rPr>
        <w:t xml:space="preserve"/>
      </w:r>
    </w:p>
    <w:p>
      <w:pPr>
        <w:pStyle w:val="Heading2"/>
        <w:spacing w:after="140" w:before="280"/>
      </w:pPr>
      <w:r>
        <w:rPr>
          <w:b/>
          <w:bCs/>
        </w:rPr>
        <w:t xml:space="preserve">11. Product output choices</w:t>
      </w:r>
    </w:p>
    <w:p>
      <w:pPr>
        <w:spacing w:after="120"/>
      </w:pPr>
      <w:r>
        <w:rPr>
          <w:rFonts w:ascii="Calibri" w:cs="Calibri" w:eastAsia="Calibri" w:hAnsi="Calibri"/>
          <w:sz w:val="22"/>
          <w:szCs w:val="22"/>
        </w:rPr>
        <w:t xml:space="preserve">The user explicitly wants choices. Therefore the generation model should not output only one file.</w:t>
      </w:r>
    </w:p>
    <w:p>
      <w:pPr>
        <w:pStyle w:val="Heading3"/>
        <w:spacing w:after="140" w:before="280"/>
      </w:pPr>
      <w:r>
        <w:rPr>
          <w:b/>
          <w:bCs/>
        </w:rPr>
        <w:t xml:space="preserve">Required output set</w:t>
      </w:r>
    </w:p>
    <w:p>
      <w:pPr>
        <w:spacing w:after="120"/>
      </w:pPr>
      <w:r>
        <w:rPr>
          <w:rFonts w:ascii="Calibri" w:cs="Calibri" w:eastAsia="Calibri" w:hAnsi="Calibri"/>
          <w:sz w:val="22"/>
          <w:szCs w:val="22"/>
        </w:rPr>
        <w:t xml:space="preserve">For a standard job, the system should produce:</w:t>
      </w:r>
    </w:p>
    <w:p>
      <w:pPr>
        <w:spacing w:after="80"/>
      </w:pPr>
      <w:r>
        <w:rPr>
          <w:sz w:val="22"/>
          <w:szCs w:val="22"/>
        </w:rPr>
        <w:t xml:space="preserve">1. </w:t>
      </w:r>
      <w:r>
        <w:rPr>
          <w:rFonts w:ascii="Calibri" w:cs="Calibri" w:eastAsia="Calibri" w:hAnsi="Calibri"/>
          <w:b/>
          <w:bCs/>
          <w:sz w:val="22"/>
          <w:szCs w:val="22"/>
        </w:rPr>
        <w:t xml:space="preserve">Safe Fix</w:t>
      </w:r>
    </w:p>
    <w:p>
      <w:pPr>
        <w:spacing w:after="80"/>
      </w:pPr>
      <w:r>
        <w:rPr>
          <w:sz w:val="22"/>
          <w:szCs w:val="22"/>
        </w:rPr>
        <w:t xml:space="preserve">2. </w:t>
      </w:r>
      <w:r>
        <w:rPr>
          <w:rFonts w:ascii="Calibri" w:cs="Calibri" w:eastAsia="Calibri" w:hAnsi="Calibri"/>
          <w:b/>
          <w:bCs/>
          <w:sz w:val="22"/>
          <w:szCs w:val="22"/>
        </w:rPr>
        <w:t xml:space="preserve">Professional</w:t>
      </w:r>
    </w:p>
    <w:p>
      <w:pPr>
        <w:spacing w:after="80"/>
      </w:pPr>
      <w:r>
        <w:rPr>
          <w:sz w:val="22"/>
          <w:szCs w:val="22"/>
        </w:rPr>
        <w:t xml:space="preserve">3. </w:t>
      </w:r>
      <w:r>
        <w:rPr>
          <w:rFonts w:ascii="Calibri" w:cs="Calibri" w:eastAsia="Calibri" w:hAnsi="Calibri"/>
          <w:b/>
          <w:bCs/>
          <w:sz w:val="22"/>
          <w:szCs w:val="22"/>
        </w:rPr>
        <w:t xml:space="preserve">Brand / Exemplar Match</w:t>
      </w:r>
    </w:p>
    <w:p>
      <w:pPr>
        <w:spacing w:after="80"/>
      </w:pPr>
      <w:r>
        <w:rPr>
          <w:sz w:val="22"/>
          <w:szCs w:val="22"/>
        </w:rPr>
        <w:t xml:space="preserve">4. </w:t>
      </w:r>
      <w:r>
        <w:rPr>
          <w:rFonts w:ascii="Calibri" w:cs="Calibri" w:eastAsia="Calibri" w:hAnsi="Calibri"/>
          <w:b/>
          <w:bCs/>
          <w:sz w:val="22"/>
          <w:szCs w:val="22"/>
        </w:rPr>
        <w:t xml:space="preserve">Bilingual Optimized</w:t>
      </w:r>
      <w:r>
        <w:rPr>
          <w:rFonts w:ascii="Calibri" w:cs="Calibri" w:eastAsia="Calibri" w:hAnsi="Calibri"/>
          <w:sz w:val="22"/>
          <w:szCs w:val="22"/>
        </w:rPr>
        <w:t xml:space="preserve"> (if Arabic is detected)</w:t>
      </w:r>
    </w:p>
    <w:p>
      <w:pPr>
        <w:pStyle w:val="Heading3"/>
        <w:spacing w:after="140" w:before="280"/>
      </w:pPr>
      <w:r>
        <w:rPr>
          <w:b/>
          <w:bCs/>
        </w:rPr>
        <w:t xml:space="preserve">Each output choice should include</w:t>
      </w:r>
    </w:p>
    <w:p>
      <w:pPr>
        <w:pStyle w:val="ListParagraph"/>
        <w:numPr>
          <w:ilvl w:val="0"/>
          <w:numId w:val="1"/>
        </w:numPr>
        <w:spacing w:after="80"/>
      </w:pPr>
      <w:r>
        <w:rPr>
          <w:rFonts w:ascii="Calibri" w:cs="Calibri" w:eastAsia="Calibri" w:hAnsi="Calibri"/>
          <w:sz w:val="22"/>
          <w:szCs w:val="22"/>
        </w:rPr>
        <w:t xml:space="preserve">a style name,</w:t>
      </w:r>
    </w:p>
    <w:p>
      <w:pPr>
        <w:pStyle w:val="ListParagraph"/>
        <w:numPr>
          <w:ilvl w:val="0"/>
          <w:numId w:val="1"/>
        </w:numPr>
        <w:spacing w:after="80"/>
      </w:pPr>
      <w:r>
        <w:rPr>
          <w:rFonts w:ascii="Calibri" w:cs="Calibri" w:eastAsia="Calibri" w:hAnsi="Calibri"/>
          <w:sz w:val="22"/>
          <w:szCs w:val="22"/>
        </w:rPr>
        <w:t xml:space="preserve">one-line description,</w:t>
      </w:r>
    </w:p>
    <w:p>
      <w:pPr>
        <w:pStyle w:val="ListParagraph"/>
        <w:numPr>
          <w:ilvl w:val="0"/>
          <w:numId w:val="1"/>
        </w:numPr>
        <w:spacing w:after="80"/>
      </w:pPr>
      <w:r>
        <w:rPr>
          <w:rFonts w:ascii="Calibri" w:cs="Calibri" w:eastAsia="Calibri" w:hAnsi="Calibri"/>
          <w:sz w:val="22"/>
          <w:szCs w:val="22"/>
        </w:rPr>
        <w:t xml:space="preserve">page preview,</w:t>
      </w:r>
    </w:p>
    <w:p>
      <w:pPr>
        <w:pStyle w:val="ListParagraph"/>
        <w:numPr>
          <w:ilvl w:val="0"/>
          <w:numId w:val="1"/>
        </w:numPr>
        <w:spacing w:after="80"/>
      </w:pPr>
      <w:r>
        <w:rPr>
          <w:rFonts w:ascii="Calibri" w:cs="Calibri" w:eastAsia="Calibri" w:hAnsi="Calibri"/>
          <w:sz w:val="22"/>
          <w:szCs w:val="22"/>
        </w:rPr>
        <w:t xml:space="preserve">change summary,</w:t>
      </w:r>
    </w:p>
    <w:p>
      <w:pPr>
        <w:pStyle w:val="ListParagraph"/>
        <w:numPr>
          <w:ilvl w:val="0"/>
          <w:numId w:val="1"/>
        </w:numPr>
        <w:spacing w:after="80"/>
      </w:pPr>
      <w:r>
        <w:rPr>
          <w:rFonts w:ascii="Calibri" w:cs="Calibri" w:eastAsia="Calibri" w:hAnsi="Calibri"/>
          <w:sz w:val="22"/>
          <w:szCs w:val="22"/>
        </w:rPr>
        <w:t xml:space="preserve">confidence label,</w:t>
      </w:r>
    </w:p>
    <w:p>
      <w:pPr>
        <w:pStyle w:val="ListParagraph"/>
        <w:numPr>
          <w:ilvl w:val="0"/>
          <w:numId w:val="1"/>
        </w:numPr>
        <w:spacing w:after="80"/>
      </w:pPr>
      <w:r>
        <w:rPr>
          <w:rFonts w:ascii="Calibri" w:cs="Calibri" w:eastAsia="Calibri" w:hAnsi="Calibri"/>
          <w:sz w:val="22"/>
          <w:szCs w:val="22"/>
        </w:rPr>
        <w:t xml:space="preserve">DOCX download.</w:t>
      </w:r>
    </w:p>
    <w:p>
      <w:pPr>
        <w:pBdr>
          <w:bottom w:val="single" w:color="DDDDDD" w:sz="6"/>
        </w:pBdr>
        <w:spacing w:after="160" w:before="160"/>
      </w:pPr>
      <w:r>
        <w:rPr>
          <w:sz w:val="4"/>
          <w:szCs w:val="4"/>
        </w:rPr>
        <w:t xml:space="preserve"/>
      </w:r>
    </w:p>
    <w:p>
      <w:pPr>
        <w:pStyle w:val="Heading2"/>
        <w:spacing w:after="140" w:before="280"/>
      </w:pPr>
      <w:r>
        <w:rPr>
          <w:b/>
          <w:bCs/>
        </w:rPr>
        <w:t xml:space="preserve">12. Formatter engine design</w:t>
      </w:r>
    </w:p>
    <w:p>
      <w:pPr>
        <w:pStyle w:val="Heading3"/>
        <w:spacing w:after="140" w:before="280"/>
      </w:pPr>
      <w:r>
        <w:rPr>
          <w:b/>
          <w:bCs/>
        </w:rPr>
        <w:t xml:space="preserve">12.1 Architectural principle</w:t>
      </w:r>
    </w:p>
    <w:p>
      <w:pPr>
        <w:spacing w:after="120"/>
      </w:pPr>
      <w:r>
        <w:rPr>
          <w:rFonts w:ascii="Calibri" w:cs="Calibri" w:eastAsia="Calibri" w:hAnsi="Calibri"/>
          <w:sz w:val="22"/>
          <w:szCs w:val="22"/>
        </w:rPr>
        <w:t xml:space="preserve">Use a </w:t>
      </w:r>
      <w:r>
        <w:rPr>
          <w:rFonts w:ascii="Calibri" w:cs="Calibri" w:eastAsia="Calibri" w:hAnsi="Calibri"/>
          <w:b/>
          <w:bCs/>
          <w:sz w:val="22"/>
          <w:szCs w:val="22"/>
        </w:rPr>
        <w:t xml:space="preserve">hybrid pipeline</w:t>
      </w:r>
      <w:r>
        <w:rPr>
          <w:rFonts w:ascii="Calibri" w:cs="Calibri" w:eastAsia="Calibri" w:hAnsi="Calibri"/>
          <w:sz w:val="22"/>
          <w:szCs w:val="22"/>
        </w:rPr>
        <w:t xml:space="preserve">:</w:t>
      </w:r>
    </w:p>
    <w:p>
      <w:pPr>
        <w:pStyle w:val="ListParagraph"/>
        <w:numPr>
          <w:ilvl w:val="0"/>
          <w:numId w:val="1"/>
        </w:numPr>
        <w:spacing w:after="80"/>
      </w:pPr>
      <w:r>
        <w:rPr>
          <w:rFonts w:ascii="Calibri" w:cs="Calibri" w:eastAsia="Calibri" w:hAnsi="Calibri"/>
          <w:sz w:val="22"/>
          <w:szCs w:val="22"/>
        </w:rPr>
        <w:t xml:space="preserve">deterministic document parser,</w:t>
      </w:r>
    </w:p>
    <w:p>
      <w:pPr>
        <w:pStyle w:val="ListParagraph"/>
        <w:numPr>
          <w:ilvl w:val="0"/>
          <w:numId w:val="1"/>
        </w:numPr>
        <w:spacing w:after="80"/>
      </w:pPr>
      <w:r>
        <w:rPr>
          <w:rFonts w:ascii="Calibri" w:cs="Calibri" w:eastAsia="Calibri" w:hAnsi="Calibri"/>
          <w:sz w:val="22"/>
          <w:szCs w:val="22"/>
        </w:rPr>
        <w:t xml:space="preserve">deterministic style/structure repair engine,</w:t>
      </w:r>
    </w:p>
    <w:p>
      <w:pPr>
        <w:pStyle w:val="ListParagraph"/>
        <w:numPr>
          <w:ilvl w:val="0"/>
          <w:numId w:val="1"/>
        </w:numPr>
        <w:spacing w:after="80"/>
      </w:pPr>
      <w:r>
        <w:rPr>
          <w:rFonts w:ascii="Calibri" w:cs="Calibri" w:eastAsia="Calibri" w:hAnsi="Calibri"/>
          <w:sz w:val="22"/>
          <w:szCs w:val="22"/>
        </w:rPr>
        <w:t xml:space="preserve">AI classifier / recommender,</w:t>
      </w:r>
    </w:p>
    <w:p>
      <w:pPr>
        <w:pStyle w:val="ListParagraph"/>
        <w:numPr>
          <w:ilvl w:val="0"/>
          <w:numId w:val="1"/>
        </w:numPr>
        <w:spacing w:after="80"/>
      </w:pPr>
      <w:r>
        <w:rPr>
          <w:rFonts w:ascii="Calibri" w:cs="Calibri" w:eastAsia="Calibri" w:hAnsi="Calibri"/>
          <w:sz w:val="22"/>
          <w:szCs w:val="22"/>
        </w:rPr>
        <w:t xml:space="preserve">OOXML transformation layer,</w:t>
      </w:r>
    </w:p>
    <w:p>
      <w:pPr>
        <w:pStyle w:val="ListParagraph"/>
        <w:numPr>
          <w:ilvl w:val="0"/>
          <w:numId w:val="1"/>
        </w:numPr>
        <w:spacing w:after="80"/>
      </w:pPr>
      <w:r>
        <w:rPr>
          <w:rFonts w:ascii="Calibri" w:cs="Calibri" w:eastAsia="Calibri" w:hAnsi="Calibri"/>
          <w:sz w:val="22"/>
          <w:szCs w:val="22"/>
        </w:rPr>
        <w:t xml:space="preserve">render and validate layer.</w:t>
      </w:r>
    </w:p>
    <w:p>
      <w:pPr>
        <w:pStyle w:val="Heading3"/>
        <w:spacing w:after="140" w:before="280"/>
      </w:pPr>
      <w:r>
        <w:rPr>
          <w:b/>
          <w:bCs/>
        </w:rPr>
        <w:t xml:space="preserve">12.2 Processing pipeline</w:t>
      </w:r>
    </w:p>
    <w:p>
      <w:pPr>
        <w:spacing w:after="80"/>
      </w:pPr>
      <w:r>
        <w:rPr>
          <w:sz w:val="22"/>
          <w:szCs w:val="22"/>
        </w:rPr>
        <w:t xml:space="preserve">1. </w:t>
      </w:r>
      <w:r>
        <w:rPr>
          <w:rFonts w:ascii="Calibri" w:cs="Calibri" w:eastAsia="Calibri" w:hAnsi="Calibri"/>
          <w:sz w:val="22"/>
          <w:szCs w:val="22"/>
        </w:rPr>
        <w:t xml:space="preserve">File intake and virus scan</w:t>
      </w:r>
    </w:p>
    <w:p>
      <w:pPr>
        <w:spacing w:after="80"/>
      </w:pPr>
      <w:r>
        <w:rPr>
          <w:sz w:val="22"/>
          <w:szCs w:val="22"/>
        </w:rPr>
        <w:t xml:space="preserve">2. </w:t>
      </w:r>
      <w:r>
        <w:rPr>
          <w:rFonts w:ascii="Calibri" w:cs="Calibri" w:eastAsia="Calibri" w:hAnsi="Calibri"/>
          <w:sz w:val="22"/>
          <w:szCs w:val="22"/>
        </w:rPr>
        <w:t xml:space="preserve">DOCX unzip / OOXML parse</w:t>
      </w:r>
    </w:p>
    <w:p>
      <w:pPr>
        <w:spacing w:after="80"/>
      </w:pPr>
      <w:r>
        <w:rPr>
          <w:sz w:val="22"/>
          <w:szCs w:val="22"/>
        </w:rPr>
        <w:t xml:space="preserve">3. </w:t>
      </w:r>
      <w:r>
        <w:rPr>
          <w:rFonts w:ascii="Calibri" w:cs="Calibri" w:eastAsia="Calibri" w:hAnsi="Calibri"/>
          <w:sz w:val="22"/>
          <w:szCs w:val="22"/>
        </w:rPr>
        <w:t xml:space="preserve">Structure extraction</w:t>
      </w:r>
    </w:p>
    <w:p>
      <w:pPr>
        <w:spacing w:after="80"/>
      </w:pPr>
      <w:r>
        <w:rPr>
          <w:sz w:val="22"/>
          <w:szCs w:val="22"/>
        </w:rPr>
        <w:t xml:space="preserve">4. </w:t>
      </w:r>
      <w:r>
        <w:rPr>
          <w:rFonts w:ascii="Calibri" w:cs="Calibri" w:eastAsia="Calibri" w:hAnsi="Calibri"/>
          <w:sz w:val="22"/>
          <w:szCs w:val="22"/>
        </w:rPr>
        <w:t xml:space="preserve">Language and direction analysis</w:t>
      </w:r>
    </w:p>
    <w:p>
      <w:pPr>
        <w:spacing w:after="80"/>
      </w:pPr>
      <w:r>
        <w:rPr>
          <w:sz w:val="22"/>
          <w:szCs w:val="22"/>
        </w:rPr>
        <w:t xml:space="preserve">5. </w:t>
      </w:r>
      <w:r>
        <w:rPr>
          <w:rFonts w:ascii="Calibri" w:cs="Calibri" w:eastAsia="Calibri" w:hAnsi="Calibri"/>
          <w:sz w:val="22"/>
          <w:szCs w:val="22"/>
        </w:rPr>
        <w:t xml:space="preserve">Heuristic issue detection</w:t>
      </w:r>
    </w:p>
    <w:p>
      <w:pPr>
        <w:spacing w:after="80"/>
      </w:pPr>
      <w:r>
        <w:rPr>
          <w:sz w:val="22"/>
          <w:szCs w:val="22"/>
        </w:rPr>
        <w:t xml:space="preserve">6. </w:t>
      </w:r>
      <w:r>
        <w:rPr>
          <w:rFonts w:ascii="Calibri" w:cs="Calibri" w:eastAsia="Calibri" w:hAnsi="Calibri"/>
          <w:sz w:val="22"/>
          <w:szCs w:val="22"/>
        </w:rPr>
        <w:t xml:space="preserve">Style pack selection or exemplar analysis</w:t>
      </w:r>
    </w:p>
    <w:p>
      <w:pPr>
        <w:spacing w:after="80"/>
      </w:pPr>
      <w:r>
        <w:rPr>
          <w:sz w:val="22"/>
          <w:szCs w:val="22"/>
        </w:rPr>
        <w:t xml:space="preserve">7. </w:t>
      </w:r>
      <w:r>
        <w:rPr>
          <w:rFonts w:ascii="Calibri" w:cs="Calibri" w:eastAsia="Calibri" w:hAnsi="Calibri"/>
          <w:sz w:val="22"/>
          <w:szCs w:val="22"/>
        </w:rPr>
        <w:t xml:space="preserve">AI-assisted mapping decisions</w:t>
      </w:r>
    </w:p>
    <w:p>
      <w:pPr>
        <w:spacing w:after="80"/>
      </w:pPr>
      <w:r>
        <w:rPr>
          <w:sz w:val="22"/>
          <w:szCs w:val="22"/>
        </w:rPr>
        <w:t xml:space="preserve">8. </w:t>
      </w:r>
      <w:r>
        <w:rPr>
          <w:rFonts w:ascii="Calibri" w:cs="Calibri" w:eastAsia="Calibri" w:hAnsi="Calibri"/>
          <w:sz w:val="22"/>
          <w:szCs w:val="22"/>
        </w:rPr>
        <w:t xml:space="preserve">OOXML transformation</w:t>
      </w:r>
    </w:p>
    <w:p>
      <w:pPr>
        <w:spacing w:after="80"/>
      </w:pPr>
      <w:r>
        <w:rPr>
          <w:sz w:val="22"/>
          <w:szCs w:val="22"/>
        </w:rPr>
        <w:t xml:space="preserve">9. </w:t>
      </w:r>
      <w:r>
        <w:rPr>
          <w:rFonts w:ascii="Calibri" w:cs="Calibri" w:eastAsia="Calibri" w:hAnsi="Calibri"/>
          <w:sz w:val="22"/>
          <w:szCs w:val="22"/>
        </w:rPr>
        <w:t xml:space="preserve">Document render to PDF/page images</w:t>
      </w:r>
    </w:p>
    <w:p>
      <w:pPr>
        <w:spacing w:after="80"/>
      </w:pPr>
      <w:r>
        <w:rPr>
          <w:sz w:val="22"/>
          <w:szCs w:val="22"/>
        </w:rPr>
        <w:t xml:space="preserve">10. </w:t>
      </w:r>
      <w:r>
        <w:rPr>
          <w:rFonts w:ascii="Calibri" w:cs="Calibri" w:eastAsia="Calibri" w:hAnsi="Calibri"/>
          <w:sz w:val="22"/>
          <w:szCs w:val="22"/>
        </w:rPr>
        <w:t xml:space="preserve">Validation and scoring</w:t>
      </w:r>
    </w:p>
    <w:p>
      <w:pPr>
        <w:spacing w:after="80"/>
      </w:pPr>
      <w:r>
        <w:rPr>
          <w:sz w:val="22"/>
          <w:szCs w:val="22"/>
        </w:rPr>
        <w:t xml:space="preserve">11. </w:t>
      </w:r>
      <w:r>
        <w:rPr>
          <w:rFonts w:ascii="Calibri" w:cs="Calibri" w:eastAsia="Calibri" w:hAnsi="Calibri"/>
          <w:sz w:val="22"/>
          <w:szCs w:val="22"/>
        </w:rPr>
        <w:t xml:space="preserve">Preview generation</w:t>
      </w:r>
    </w:p>
    <w:p>
      <w:pPr>
        <w:spacing w:after="80"/>
      </w:pPr>
      <w:r>
        <w:rPr>
          <w:sz w:val="22"/>
          <w:szCs w:val="22"/>
        </w:rPr>
        <w:t xml:space="preserve">12. </w:t>
      </w:r>
      <w:r>
        <w:rPr>
          <w:rFonts w:ascii="Calibri" w:cs="Calibri" w:eastAsia="Calibri" w:hAnsi="Calibri"/>
          <w:sz w:val="22"/>
          <w:szCs w:val="22"/>
        </w:rPr>
        <w:t xml:space="preserve">Export</w:t>
      </w:r>
    </w:p>
    <w:p>
      <w:pPr>
        <w:pStyle w:val="Heading3"/>
        <w:spacing w:after="140" w:before="280"/>
      </w:pPr>
      <w:r>
        <w:rPr>
          <w:b/>
          <w:bCs/>
        </w:rPr>
        <w:t xml:space="preserve">12.3 What AI should do</w:t>
      </w:r>
    </w:p>
    <w:p>
      <w:pPr>
        <w:spacing w:after="120"/>
      </w:pPr>
      <w:r>
        <w:rPr>
          <w:rFonts w:ascii="Calibri" w:cs="Calibri" w:eastAsia="Calibri" w:hAnsi="Calibri"/>
          <w:sz w:val="22"/>
          <w:szCs w:val="22"/>
        </w:rPr>
        <w:t xml:space="preserve">AI is useful for:</w:t>
      </w:r>
    </w:p>
    <w:p>
      <w:pPr>
        <w:pStyle w:val="ListParagraph"/>
        <w:numPr>
          <w:ilvl w:val="0"/>
          <w:numId w:val="1"/>
        </w:numPr>
        <w:spacing w:after="80"/>
      </w:pPr>
      <w:r>
        <w:rPr>
          <w:rFonts w:ascii="Calibri" w:cs="Calibri" w:eastAsia="Calibri" w:hAnsi="Calibri"/>
          <w:sz w:val="22"/>
          <w:szCs w:val="22"/>
        </w:rPr>
        <w:t xml:space="preserve">document type classification,</w:t>
      </w:r>
    </w:p>
    <w:p>
      <w:pPr>
        <w:pStyle w:val="ListParagraph"/>
        <w:numPr>
          <w:ilvl w:val="0"/>
          <w:numId w:val="1"/>
        </w:numPr>
        <w:spacing w:after="80"/>
      </w:pPr>
      <w:r>
        <w:rPr>
          <w:rFonts w:ascii="Calibri" w:cs="Calibri" w:eastAsia="Calibri" w:hAnsi="Calibri"/>
          <w:sz w:val="22"/>
          <w:szCs w:val="22"/>
        </w:rPr>
        <w:t xml:space="preserve">identifying intended structure from messy content,</w:t>
      </w:r>
    </w:p>
    <w:p>
      <w:pPr>
        <w:pStyle w:val="ListParagraph"/>
        <w:numPr>
          <w:ilvl w:val="0"/>
          <w:numId w:val="1"/>
        </w:numPr>
        <w:spacing w:after="80"/>
      </w:pPr>
      <w:r>
        <w:rPr>
          <w:rFonts w:ascii="Calibri" w:cs="Calibri" w:eastAsia="Calibri" w:hAnsi="Calibri"/>
          <w:sz w:val="22"/>
          <w:szCs w:val="22"/>
        </w:rPr>
        <w:t xml:space="preserve">mapping raw paragraphs to candidate styles,</w:t>
      </w:r>
    </w:p>
    <w:p>
      <w:pPr>
        <w:pStyle w:val="ListParagraph"/>
        <w:numPr>
          <w:ilvl w:val="0"/>
          <w:numId w:val="1"/>
        </w:numPr>
        <w:spacing w:after="80"/>
      </w:pPr>
      <w:r>
        <w:rPr>
          <w:rFonts w:ascii="Calibri" w:cs="Calibri" w:eastAsia="Calibri" w:hAnsi="Calibri"/>
          <w:sz w:val="22"/>
          <w:szCs w:val="22"/>
        </w:rPr>
        <w:t xml:space="preserve">deciding which preset best fits the document,</w:t>
      </w:r>
    </w:p>
    <w:p>
      <w:pPr>
        <w:pStyle w:val="ListParagraph"/>
        <w:numPr>
          <w:ilvl w:val="0"/>
          <w:numId w:val="1"/>
        </w:numPr>
        <w:spacing w:after="80"/>
      </w:pPr>
      <w:r>
        <w:rPr>
          <w:rFonts w:ascii="Calibri" w:cs="Calibri" w:eastAsia="Calibri" w:hAnsi="Calibri"/>
          <w:sz w:val="22"/>
          <w:szCs w:val="22"/>
        </w:rPr>
        <w:t xml:space="preserve">generating human-readable change summaries.</w:t>
      </w:r>
    </w:p>
    <w:p>
      <w:pPr>
        <w:pStyle w:val="Heading3"/>
        <w:spacing w:after="140" w:before="280"/>
      </w:pPr>
      <w:r>
        <w:rPr>
          <w:b/>
          <w:bCs/>
        </w:rPr>
        <w:t xml:space="preserve">12.4 What AI should NOT do</w:t>
      </w:r>
    </w:p>
    <w:p>
      <w:pPr>
        <w:spacing w:after="120"/>
      </w:pPr>
      <w:r>
        <w:rPr>
          <w:rFonts w:ascii="Calibri" w:cs="Calibri" w:eastAsia="Calibri" w:hAnsi="Calibri"/>
          <w:sz w:val="22"/>
          <w:szCs w:val="22"/>
        </w:rPr>
        <w:t xml:space="preserve">AI should not:</w:t>
      </w:r>
    </w:p>
    <w:p>
      <w:pPr>
        <w:pStyle w:val="ListParagraph"/>
        <w:numPr>
          <w:ilvl w:val="0"/>
          <w:numId w:val="1"/>
        </w:numPr>
        <w:spacing w:after="80"/>
      </w:pPr>
      <w:r>
        <w:rPr>
          <w:rFonts w:ascii="Calibri" w:cs="Calibri" w:eastAsia="Calibri" w:hAnsi="Calibri"/>
          <w:sz w:val="22"/>
          <w:szCs w:val="22"/>
        </w:rPr>
        <w:t xml:space="preserve">rewrite the full document XML end-to-end,</w:t>
      </w:r>
    </w:p>
    <w:p>
      <w:pPr>
        <w:pStyle w:val="ListParagraph"/>
        <w:numPr>
          <w:ilvl w:val="0"/>
          <w:numId w:val="1"/>
        </w:numPr>
        <w:spacing w:after="80"/>
      </w:pPr>
      <w:r>
        <w:rPr>
          <w:rFonts w:ascii="Calibri" w:cs="Calibri" w:eastAsia="Calibri" w:hAnsi="Calibri"/>
          <w:sz w:val="22"/>
          <w:szCs w:val="22"/>
        </w:rPr>
        <w:t xml:space="preserve">invent layout rules outside the style system,</w:t>
      </w:r>
    </w:p>
    <w:p>
      <w:pPr>
        <w:pStyle w:val="ListParagraph"/>
        <w:numPr>
          <w:ilvl w:val="0"/>
          <w:numId w:val="1"/>
        </w:numPr>
        <w:spacing w:after="80"/>
      </w:pPr>
      <w:r>
        <w:rPr>
          <w:rFonts w:ascii="Calibri" w:cs="Calibri" w:eastAsia="Calibri" w:hAnsi="Calibri"/>
          <w:sz w:val="22"/>
          <w:szCs w:val="22"/>
        </w:rPr>
        <w:t xml:space="preserve">silently rewrite content in formatting-only mode,</w:t>
      </w:r>
    </w:p>
    <w:p>
      <w:pPr>
        <w:pStyle w:val="ListParagraph"/>
        <w:numPr>
          <w:ilvl w:val="0"/>
          <w:numId w:val="1"/>
        </w:numPr>
        <w:spacing w:after="80"/>
      </w:pPr>
      <w:r>
        <w:rPr>
          <w:rFonts w:ascii="Calibri" w:cs="Calibri" w:eastAsia="Calibri" w:hAnsi="Calibri"/>
          <w:sz w:val="22"/>
          <w:szCs w:val="22"/>
        </w:rPr>
        <w:t xml:space="preserve">replace the document rendering engine,</w:t>
      </w:r>
    </w:p>
    <w:p>
      <w:pPr>
        <w:pStyle w:val="ListParagraph"/>
        <w:numPr>
          <w:ilvl w:val="0"/>
          <w:numId w:val="1"/>
        </w:numPr>
        <w:spacing w:after="80"/>
      </w:pPr>
      <w:r>
        <w:rPr>
          <w:rFonts w:ascii="Calibri" w:cs="Calibri" w:eastAsia="Calibri" w:hAnsi="Calibri"/>
          <w:sz w:val="22"/>
          <w:szCs w:val="22"/>
        </w:rPr>
        <w:t xml:space="preserve">output HTML and hope it converts back cleanly.</w:t>
      </w:r>
    </w:p>
    <w:p>
      <w:pPr>
        <w:pStyle w:val="Heading3"/>
        <w:spacing w:after="140" w:before="280"/>
      </w:pPr>
      <w:r>
        <w:rPr>
          <w:b/>
          <w:bCs/>
        </w:rPr>
        <w:t xml:space="preserve">12.5 Rule engine categories</w:t>
      </w:r>
    </w:p>
    <w:p>
      <w:pPr>
        <w:spacing w:after="120"/>
      </w:pPr>
      <w:r>
        <w:rPr>
          <w:rFonts w:ascii="Calibri" w:cs="Calibri" w:eastAsia="Calibri" w:hAnsi="Calibri"/>
          <w:sz w:val="22"/>
          <w:szCs w:val="22"/>
        </w:rPr>
        <w:t xml:space="preserve">The rule engine should include modules for:</w:t>
      </w:r>
    </w:p>
    <w:p>
      <w:pPr>
        <w:pStyle w:val="ListParagraph"/>
        <w:numPr>
          <w:ilvl w:val="0"/>
          <w:numId w:val="1"/>
        </w:numPr>
        <w:spacing w:after="80"/>
      </w:pPr>
      <w:r>
        <w:rPr>
          <w:rFonts w:ascii="Calibri" w:cs="Calibri" w:eastAsia="Calibri" w:hAnsi="Calibri"/>
          <w:sz w:val="22"/>
          <w:szCs w:val="22"/>
        </w:rPr>
        <w:t xml:space="preserve">heading normalization,</w:t>
      </w:r>
    </w:p>
    <w:p>
      <w:pPr>
        <w:pStyle w:val="ListParagraph"/>
        <w:numPr>
          <w:ilvl w:val="0"/>
          <w:numId w:val="1"/>
        </w:numPr>
        <w:spacing w:after="80"/>
      </w:pPr>
      <w:r>
        <w:rPr>
          <w:rFonts w:ascii="Calibri" w:cs="Calibri" w:eastAsia="Calibri" w:hAnsi="Calibri"/>
          <w:sz w:val="22"/>
          <w:szCs w:val="22"/>
        </w:rPr>
        <w:t xml:space="preserve">direct formatting cleanup,</w:t>
      </w:r>
    </w:p>
    <w:p>
      <w:pPr>
        <w:pStyle w:val="ListParagraph"/>
        <w:numPr>
          <w:ilvl w:val="0"/>
          <w:numId w:val="1"/>
        </w:numPr>
        <w:spacing w:after="80"/>
      </w:pPr>
      <w:r>
        <w:rPr>
          <w:rFonts w:ascii="Calibri" w:cs="Calibri" w:eastAsia="Calibri" w:hAnsi="Calibri"/>
          <w:sz w:val="22"/>
          <w:szCs w:val="22"/>
        </w:rPr>
        <w:t xml:space="preserve">paragraph spacing normalization,</w:t>
      </w:r>
    </w:p>
    <w:p>
      <w:pPr>
        <w:pStyle w:val="ListParagraph"/>
        <w:numPr>
          <w:ilvl w:val="0"/>
          <w:numId w:val="1"/>
        </w:numPr>
        <w:spacing w:after="80"/>
      </w:pPr>
      <w:r>
        <w:rPr>
          <w:rFonts w:ascii="Calibri" w:cs="Calibri" w:eastAsia="Calibri" w:hAnsi="Calibri"/>
          <w:sz w:val="22"/>
          <w:szCs w:val="22"/>
        </w:rPr>
        <w:t xml:space="preserve">list repair,</w:t>
      </w:r>
    </w:p>
    <w:p>
      <w:pPr>
        <w:pStyle w:val="ListParagraph"/>
        <w:numPr>
          <w:ilvl w:val="0"/>
          <w:numId w:val="1"/>
        </w:numPr>
        <w:spacing w:after="80"/>
      </w:pPr>
      <w:r>
        <w:rPr>
          <w:rFonts w:ascii="Calibri" w:cs="Calibri" w:eastAsia="Calibri" w:hAnsi="Calibri"/>
          <w:sz w:val="22"/>
          <w:szCs w:val="22"/>
        </w:rPr>
        <w:t xml:space="preserve">table normalization,</w:t>
      </w:r>
    </w:p>
    <w:p>
      <w:pPr>
        <w:pStyle w:val="ListParagraph"/>
        <w:numPr>
          <w:ilvl w:val="0"/>
          <w:numId w:val="1"/>
        </w:numPr>
        <w:spacing w:after="80"/>
      </w:pPr>
      <w:r>
        <w:rPr>
          <w:rFonts w:ascii="Calibri" w:cs="Calibri" w:eastAsia="Calibri" w:hAnsi="Calibri"/>
          <w:sz w:val="22"/>
          <w:szCs w:val="22"/>
        </w:rPr>
        <w:t xml:space="preserve">image anchoring cleanup,</w:t>
      </w:r>
    </w:p>
    <w:p>
      <w:pPr>
        <w:pStyle w:val="ListParagraph"/>
        <w:numPr>
          <w:ilvl w:val="0"/>
          <w:numId w:val="1"/>
        </w:numPr>
        <w:spacing w:after="80"/>
      </w:pPr>
      <w:r>
        <w:rPr>
          <w:rFonts w:ascii="Calibri" w:cs="Calibri" w:eastAsia="Calibri" w:hAnsi="Calibri"/>
          <w:sz w:val="22"/>
          <w:szCs w:val="22"/>
        </w:rPr>
        <w:t xml:space="preserve">section and page break normalization,</w:t>
      </w:r>
    </w:p>
    <w:p>
      <w:pPr>
        <w:pStyle w:val="ListParagraph"/>
        <w:numPr>
          <w:ilvl w:val="0"/>
          <w:numId w:val="1"/>
        </w:numPr>
        <w:spacing w:after="80"/>
      </w:pPr>
      <w:r>
        <w:rPr>
          <w:rFonts w:ascii="Calibri" w:cs="Calibri" w:eastAsia="Calibri" w:hAnsi="Calibri"/>
          <w:sz w:val="22"/>
          <w:szCs w:val="22"/>
        </w:rPr>
        <w:t xml:space="preserve">header/footer normalization,</w:t>
      </w:r>
    </w:p>
    <w:p>
      <w:pPr>
        <w:pStyle w:val="ListParagraph"/>
        <w:numPr>
          <w:ilvl w:val="0"/>
          <w:numId w:val="1"/>
        </w:numPr>
        <w:spacing w:after="80"/>
      </w:pPr>
      <w:r>
        <w:rPr>
          <w:rFonts w:ascii="Calibri" w:cs="Calibri" w:eastAsia="Calibri" w:hAnsi="Calibri"/>
          <w:sz w:val="22"/>
          <w:szCs w:val="22"/>
        </w:rPr>
        <w:t xml:space="preserve">RTL/LTR correction,</w:t>
      </w:r>
    </w:p>
    <w:p>
      <w:pPr>
        <w:pStyle w:val="ListParagraph"/>
        <w:numPr>
          <w:ilvl w:val="0"/>
          <w:numId w:val="1"/>
        </w:numPr>
        <w:spacing w:after="80"/>
      </w:pPr>
      <w:r>
        <w:rPr>
          <w:rFonts w:ascii="Calibri" w:cs="Calibri" w:eastAsia="Calibri" w:hAnsi="Calibri"/>
          <w:sz w:val="22"/>
          <w:szCs w:val="22"/>
        </w:rPr>
        <w:t xml:space="preserve">font mapping,</w:t>
      </w:r>
    </w:p>
    <w:p>
      <w:pPr>
        <w:pStyle w:val="ListParagraph"/>
        <w:numPr>
          <w:ilvl w:val="0"/>
          <w:numId w:val="1"/>
        </w:numPr>
        <w:spacing w:after="80"/>
      </w:pPr>
      <w:r>
        <w:rPr>
          <w:rFonts w:ascii="Calibri" w:cs="Calibri" w:eastAsia="Calibri" w:hAnsi="Calibri"/>
          <w:sz w:val="22"/>
          <w:szCs w:val="22"/>
        </w:rPr>
        <w:t xml:space="preserve">exemplar-style mapping,</w:t>
      </w:r>
    </w:p>
    <w:p>
      <w:pPr>
        <w:pStyle w:val="ListParagraph"/>
        <w:numPr>
          <w:ilvl w:val="0"/>
          <w:numId w:val="1"/>
        </w:numPr>
        <w:spacing w:after="80"/>
      </w:pPr>
      <w:r>
        <w:rPr>
          <w:rFonts w:ascii="Calibri" w:cs="Calibri" w:eastAsia="Calibri" w:hAnsi="Calibri"/>
          <w:sz w:val="22"/>
          <w:szCs w:val="22"/>
        </w:rPr>
        <w:t xml:space="preserve">page density scoring.</w:t>
      </w:r>
    </w:p>
    <w:p>
      <w:pPr>
        <w:pStyle w:val="Heading3"/>
        <w:spacing w:after="140" w:before="280"/>
      </w:pPr>
      <w:r>
        <w:rPr>
          <w:b/>
          <w:bCs/>
        </w:rPr>
        <w:t xml:space="preserve">12.6 Exemplar matching</w:t>
      </w:r>
    </w:p>
    <w:p>
      <w:pPr>
        <w:spacing w:after="120"/>
      </w:pPr>
      <w:r>
        <w:rPr>
          <w:rFonts w:ascii="Calibri" w:cs="Calibri" w:eastAsia="Calibri" w:hAnsi="Calibri"/>
          <w:sz w:val="22"/>
          <w:szCs w:val="22"/>
        </w:rPr>
        <w:t xml:space="preserve">This is a major differentiator.</w:t>
      </w:r>
    </w:p>
    <w:p>
      <w:pPr>
        <w:spacing w:after="120"/>
      </w:pPr>
      <w:r>
        <w:rPr>
          <w:rFonts w:ascii="Calibri" w:cs="Calibri" w:eastAsia="Calibri" w:hAnsi="Calibri"/>
          <w:sz w:val="22"/>
          <w:szCs w:val="22"/>
        </w:rPr>
        <w:t xml:space="preserve">The user uploads a "good" document. The system:</w:t>
      </w:r>
    </w:p>
    <w:p>
      <w:pPr>
        <w:spacing w:after="80"/>
      </w:pPr>
      <w:r>
        <w:rPr>
          <w:sz w:val="22"/>
          <w:szCs w:val="22"/>
        </w:rPr>
        <w:t xml:space="preserve">1. </w:t>
      </w:r>
      <w:r>
        <w:rPr>
          <w:rFonts w:ascii="Calibri" w:cs="Calibri" w:eastAsia="Calibri" w:hAnsi="Calibri"/>
          <w:sz w:val="22"/>
          <w:szCs w:val="22"/>
        </w:rPr>
        <w:t xml:space="preserve">extracts styles,</w:t>
      </w:r>
    </w:p>
    <w:p>
      <w:pPr>
        <w:spacing w:after="80"/>
      </w:pPr>
      <w:r>
        <w:rPr>
          <w:sz w:val="22"/>
          <w:szCs w:val="22"/>
        </w:rPr>
        <w:t xml:space="preserve">2. </w:t>
      </w:r>
      <w:r>
        <w:rPr>
          <w:rFonts w:ascii="Calibri" w:cs="Calibri" w:eastAsia="Calibri" w:hAnsi="Calibri"/>
          <w:sz w:val="22"/>
          <w:szCs w:val="22"/>
        </w:rPr>
        <w:t xml:space="preserve">identifies document roles (title, subtitle, H1, H2, body, caption, table, footer),</w:t>
      </w:r>
    </w:p>
    <w:p>
      <w:pPr>
        <w:spacing w:after="80"/>
      </w:pPr>
      <w:r>
        <w:rPr>
          <w:sz w:val="22"/>
          <w:szCs w:val="22"/>
        </w:rPr>
        <w:t xml:space="preserve">3. </w:t>
      </w:r>
      <w:r>
        <w:rPr>
          <w:rFonts w:ascii="Calibri" w:cs="Calibri" w:eastAsia="Calibri" w:hAnsi="Calibri"/>
          <w:sz w:val="22"/>
          <w:szCs w:val="22"/>
        </w:rPr>
        <w:t xml:space="preserve">maps the messy document's content blocks into those roles,</w:t>
      </w:r>
    </w:p>
    <w:p>
      <w:pPr>
        <w:spacing w:after="80"/>
      </w:pPr>
      <w:r>
        <w:rPr>
          <w:sz w:val="22"/>
          <w:szCs w:val="22"/>
        </w:rPr>
        <w:t xml:space="preserve">4. </w:t>
      </w:r>
      <w:r>
        <w:rPr>
          <w:rFonts w:ascii="Calibri" w:cs="Calibri" w:eastAsia="Calibri" w:hAnsi="Calibri"/>
          <w:sz w:val="22"/>
          <w:szCs w:val="22"/>
        </w:rPr>
        <w:t xml:space="preserve">applies or replaces styles accordingly.</w:t>
      </w:r>
    </w:p>
    <w:p>
      <w:pPr>
        <w:spacing w:after="120"/>
      </w:pPr>
      <w:r>
        <w:rPr>
          <w:rFonts w:ascii="Calibri" w:cs="Calibri" w:eastAsia="Calibri" w:hAnsi="Calibri"/>
          <w:sz w:val="22"/>
          <w:szCs w:val="22"/>
        </w:rPr>
        <w:t xml:space="preserve">Microsoft documents replacing styles parts and applying paragraph styles in Open XML documents, which directly supports this concept [3][4].</w:t>
      </w:r>
    </w:p>
    <w:p>
      <w:pPr>
        <w:pBdr>
          <w:bottom w:val="single" w:color="DDDDDD" w:sz="6"/>
        </w:pBdr>
        <w:spacing w:after="160" w:before="160"/>
      </w:pPr>
      <w:r>
        <w:rPr>
          <w:sz w:val="4"/>
          <w:szCs w:val="4"/>
        </w:rPr>
        <w:t xml:space="preserve"/>
      </w:r>
    </w:p>
    <w:p>
      <w:pPr>
        <w:pStyle w:val="Heading2"/>
        <w:spacing w:after="140" w:before="280"/>
      </w:pPr>
      <w:r>
        <w:rPr>
          <w:b/>
          <w:bCs/>
        </w:rPr>
        <w:t xml:space="preserve">13. Technical architecture recommendation</w:t>
      </w:r>
    </w:p>
    <w:p>
      <w:pPr>
        <w:pStyle w:val="Heading3"/>
        <w:spacing w:after="140" w:before="280"/>
      </w:pPr>
      <w:r>
        <w:rPr>
          <w:b/>
          <w:bCs/>
        </w:rPr>
        <w:t xml:space="preserve">13.1 Opinionated recommendation</w:t>
      </w:r>
    </w:p>
    <w:p>
      <w:pPr>
        <w:spacing w:after="120"/>
      </w:pPr>
      <w:r>
        <w:rPr>
          <w:rFonts w:ascii="Calibri" w:cs="Calibri" w:eastAsia="Calibri" w:hAnsi="Calibri"/>
          <w:sz w:val="22"/>
          <w:szCs w:val="22"/>
        </w:rPr>
        <w:t xml:space="preserve">For a serious product, use:</w:t>
      </w:r>
    </w:p>
    <w:p>
      <w:pPr>
        <w:pStyle w:val="ListParagraph"/>
        <w:numPr>
          <w:ilvl w:val="0"/>
          <w:numId w:val="1"/>
        </w:numPr>
        <w:spacing w:after="80"/>
      </w:pPr>
      <w:r>
        <w:rPr>
          <w:rFonts w:ascii="Calibri" w:cs="Calibri" w:eastAsia="Calibri" w:hAnsi="Calibri"/>
          <w:b/>
          <w:bCs/>
          <w:sz w:val="22"/>
          <w:szCs w:val="22"/>
        </w:rPr>
        <w:t xml:space="preserve">Frontend:</w:t>
      </w:r>
      <w:r>
        <w:rPr>
          <w:rFonts w:ascii="Calibri" w:cs="Calibri" w:eastAsia="Calibri" w:hAnsi="Calibri"/>
          <w:sz w:val="22"/>
          <w:szCs w:val="22"/>
        </w:rPr>
        <w:t xml:space="preserve"> Next.js + TypeScript + Tailwind + next-intl</w:t>
      </w:r>
    </w:p>
    <w:p>
      <w:pPr>
        <w:pStyle w:val="ListParagraph"/>
        <w:numPr>
          <w:ilvl w:val="0"/>
          <w:numId w:val="1"/>
        </w:numPr>
        <w:spacing w:after="80"/>
      </w:pPr>
      <w:r>
        <w:rPr>
          <w:rFonts w:ascii="Calibri" w:cs="Calibri" w:eastAsia="Calibri" w:hAnsi="Calibri"/>
          <w:b/>
          <w:bCs/>
          <w:sz w:val="22"/>
          <w:szCs w:val="22"/>
        </w:rPr>
        <w:t xml:space="preserve">Primary API:</w:t>
      </w:r>
      <w:r>
        <w:rPr>
          <w:rFonts w:ascii="Calibri" w:cs="Calibri" w:eastAsia="Calibri" w:hAnsi="Calibri"/>
          <w:sz w:val="22"/>
          <w:szCs w:val="22"/>
        </w:rPr>
        <w:t xml:space="preserve"> ASP.NET Core 8</w:t>
      </w:r>
    </w:p>
    <w:p>
      <w:pPr>
        <w:pStyle w:val="ListParagraph"/>
        <w:numPr>
          <w:ilvl w:val="0"/>
          <w:numId w:val="1"/>
        </w:numPr>
        <w:spacing w:after="80"/>
      </w:pPr>
      <w:r>
        <w:rPr>
          <w:rFonts w:ascii="Calibri" w:cs="Calibri" w:eastAsia="Calibri" w:hAnsi="Calibri"/>
          <w:b/>
          <w:bCs/>
          <w:sz w:val="22"/>
          <w:szCs w:val="22"/>
        </w:rPr>
        <w:t xml:space="preserve">Document engine:</w:t>
      </w:r>
      <w:r>
        <w:rPr>
          <w:rFonts w:ascii="Calibri" w:cs="Calibri" w:eastAsia="Calibri" w:hAnsi="Calibri"/>
          <w:sz w:val="22"/>
          <w:szCs w:val="22"/>
        </w:rPr>
        <w:t xml:space="preserve"> Open XML SDK + custom OOXML transforms</w:t>
      </w:r>
    </w:p>
    <w:p>
      <w:pPr>
        <w:pStyle w:val="ListParagraph"/>
        <w:numPr>
          <w:ilvl w:val="0"/>
          <w:numId w:val="1"/>
        </w:numPr>
        <w:spacing w:after="80"/>
      </w:pPr>
      <w:r>
        <w:rPr>
          <w:rFonts w:ascii="Calibri" w:cs="Calibri" w:eastAsia="Calibri" w:hAnsi="Calibri"/>
          <w:b/>
          <w:bCs/>
          <w:sz w:val="22"/>
          <w:szCs w:val="22"/>
        </w:rPr>
        <w:t xml:space="preserve">Rendering engine:</w:t>
      </w:r>
      <w:r>
        <w:rPr>
          <w:rFonts w:ascii="Calibri" w:cs="Calibri" w:eastAsia="Calibri" w:hAnsi="Calibri"/>
          <w:sz w:val="22"/>
          <w:szCs w:val="22"/>
        </w:rPr>
        <w:t xml:space="preserve"> Aspose.Words for primary high-fidelity rendering, LibreOffice as optional fallback during bootstrap</w:t>
      </w:r>
    </w:p>
    <w:p>
      <w:pPr>
        <w:pStyle w:val="ListParagraph"/>
        <w:numPr>
          <w:ilvl w:val="0"/>
          <w:numId w:val="1"/>
        </w:numPr>
        <w:spacing w:after="80"/>
      </w:pPr>
      <w:r>
        <w:rPr>
          <w:rFonts w:ascii="Calibri" w:cs="Calibri" w:eastAsia="Calibri" w:hAnsi="Calibri"/>
          <w:b/>
          <w:bCs/>
          <w:sz w:val="22"/>
          <w:szCs w:val="22"/>
        </w:rPr>
        <w:t xml:space="preserve">Jobs / queue:</w:t>
      </w:r>
      <w:r>
        <w:rPr>
          <w:rFonts w:ascii="Calibri" w:cs="Calibri" w:eastAsia="Calibri" w:hAnsi="Calibri"/>
          <w:sz w:val="22"/>
          <w:szCs w:val="22"/>
        </w:rPr>
        <w:t xml:space="preserve"> Hangfire or background worker + Redis</w:t>
      </w:r>
    </w:p>
    <w:p>
      <w:pPr>
        <w:pStyle w:val="ListParagraph"/>
        <w:numPr>
          <w:ilvl w:val="0"/>
          <w:numId w:val="1"/>
        </w:numPr>
        <w:spacing w:after="80"/>
      </w:pPr>
      <w:r>
        <w:rPr>
          <w:rFonts w:ascii="Calibri" w:cs="Calibri" w:eastAsia="Calibri" w:hAnsi="Calibri"/>
          <w:b/>
          <w:bCs/>
          <w:sz w:val="22"/>
          <w:szCs w:val="22"/>
        </w:rPr>
        <w:t xml:space="preserve">Database:</w:t>
      </w:r>
      <w:r>
        <w:rPr>
          <w:rFonts w:ascii="Calibri" w:cs="Calibri" w:eastAsia="Calibri" w:hAnsi="Calibri"/>
          <w:sz w:val="22"/>
          <w:szCs w:val="22"/>
        </w:rPr>
        <w:t xml:space="preserve"> PostgreSQL</w:t>
      </w:r>
    </w:p>
    <w:p>
      <w:pPr>
        <w:pStyle w:val="ListParagraph"/>
        <w:numPr>
          <w:ilvl w:val="0"/>
          <w:numId w:val="1"/>
        </w:numPr>
        <w:spacing w:after="80"/>
      </w:pPr>
      <w:r>
        <w:rPr>
          <w:rFonts w:ascii="Calibri" w:cs="Calibri" w:eastAsia="Calibri" w:hAnsi="Calibri"/>
          <w:b/>
          <w:bCs/>
          <w:sz w:val="22"/>
          <w:szCs w:val="22"/>
        </w:rPr>
        <w:t xml:space="preserve">Object storage:</w:t>
      </w:r>
      <w:r>
        <w:rPr>
          <w:rFonts w:ascii="Calibri" w:cs="Calibri" w:eastAsia="Calibri" w:hAnsi="Calibri"/>
          <w:sz w:val="22"/>
          <w:szCs w:val="22"/>
        </w:rPr>
        <w:t xml:space="preserve"> S3-compatible storage</w:t>
      </w:r>
    </w:p>
    <w:p>
      <w:pPr>
        <w:pStyle w:val="ListParagraph"/>
        <w:numPr>
          <w:ilvl w:val="0"/>
          <w:numId w:val="1"/>
        </w:numPr>
        <w:spacing w:after="80"/>
      </w:pPr>
      <w:r>
        <w:rPr>
          <w:rFonts w:ascii="Calibri" w:cs="Calibri" w:eastAsia="Calibri" w:hAnsi="Calibri"/>
          <w:b/>
          <w:bCs/>
          <w:sz w:val="22"/>
          <w:szCs w:val="22"/>
        </w:rPr>
        <w:t xml:space="preserve">Auth:</w:t>
      </w:r>
      <w:r>
        <w:rPr>
          <w:rFonts w:ascii="Calibri" w:cs="Calibri" w:eastAsia="Calibri" w:hAnsi="Calibri"/>
          <w:sz w:val="22"/>
          <w:szCs w:val="22"/>
        </w:rPr>
        <w:t xml:space="preserve"> Clerk / Auth0 / custom JWT</w:t>
      </w:r>
    </w:p>
    <w:p>
      <w:pPr>
        <w:pStyle w:val="ListParagraph"/>
        <w:numPr>
          <w:ilvl w:val="0"/>
          <w:numId w:val="1"/>
        </w:numPr>
        <w:spacing w:after="80"/>
      </w:pPr>
      <w:r>
        <w:rPr>
          <w:rFonts w:ascii="Calibri" w:cs="Calibri" w:eastAsia="Calibri" w:hAnsi="Calibri"/>
          <w:b/>
          <w:bCs/>
          <w:sz w:val="22"/>
          <w:szCs w:val="22"/>
        </w:rPr>
        <w:t xml:space="preserve">AI provider:</w:t>
      </w:r>
      <w:r>
        <w:rPr>
          <w:rFonts w:ascii="Calibri" w:cs="Calibri" w:eastAsia="Calibri" w:hAnsi="Calibri"/>
          <w:sz w:val="22"/>
          <w:szCs w:val="22"/>
        </w:rPr>
        <w:t xml:space="preserve"> OpenAI API (or pluggable LLM abstraction)</w:t>
      </w:r>
    </w:p>
    <w:p>
      <w:pPr>
        <w:pStyle w:val="ListParagraph"/>
        <w:numPr>
          <w:ilvl w:val="0"/>
          <w:numId w:val="1"/>
        </w:numPr>
        <w:spacing w:after="80"/>
      </w:pPr>
      <w:r>
        <w:rPr>
          <w:rFonts w:ascii="Calibri" w:cs="Calibri" w:eastAsia="Calibri" w:hAnsi="Calibri"/>
          <w:b/>
          <w:bCs/>
          <w:sz w:val="22"/>
          <w:szCs w:val="22"/>
        </w:rPr>
        <w:t xml:space="preserve">Observability:</w:t>
      </w:r>
      <w:r>
        <w:rPr>
          <w:rFonts w:ascii="Calibri" w:cs="Calibri" w:eastAsia="Calibri" w:hAnsi="Calibri"/>
          <w:sz w:val="22"/>
          <w:szCs w:val="22"/>
        </w:rPr>
        <w:t xml:space="preserve"> OpenTelemetry + Sentry + structured logs</w:t>
      </w:r>
    </w:p>
    <w:p>
      <w:pPr>
        <w:pStyle w:val="ListParagraph"/>
        <w:numPr>
          <w:ilvl w:val="0"/>
          <w:numId w:val="1"/>
        </w:numPr>
        <w:spacing w:after="80"/>
      </w:pPr>
      <w:r>
        <w:rPr>
          <w:rFonts w:ascii="Calibri" w:cs="Calibri" w:eastAsia="Calibri" w:hAnsi="Calibri"/>
          <w:b/>
          <w:bCs/>
          <w:sz w:val="22"/>
          <w:szCs w:val="22"/>
        </w:rPr>
        <w:t xml:space="preserve">Malware scanning:</w:t>
      </w:r>
      <w:r>
        <w:rPr>
          <w:rFonts w:ascii="Calibri" w:cs="Calibri" w:eastAsia="Calibri" w:hAnsi="Calibri"/>
          <w:sz w:val="22"/>
          <w:szCs w:val="22"/>
        </w:rPr>
        <w:t xml:space="preserve"> ClamAV</w:t>
      </w:r>
    </w:p>
    <w:p>
      <w:pPr>
        <w:pStyle w:val="ListParagraph"/>
        <w:numPr>
          <w:ilvl w:val="0"/>
          <w:numId w:val="1"/>
        </w:numPr>
        <w:spacing w:after="80"/>
      </w:pPr>
      <w:r>
        <w:rPr>
          <w:rFonts w:ascii="Calibri" w:cs="Calibri" w:eastAsia="Calibri" w:hAnsi="Calibri"/>
          <w:b/>
          <w:bCs/>
          <w:sz w:val="22"/>
          <w:szCs w:val="22"/>
        </w:rPr>
        <w:t xml:space="preserve">Deployment:</w:t>
      </w:r>
      <w:r>
        <w:rPr>
          <w:rFonts w:ascii="Calibri" w:cs="Calibri" w:eastAsia="Calibri" w:hAnsi="Calibri"/>
          <w:sz w:val="22"/>
          <w:szCs w:val="22"/>
        </w:rPr>
        <w:t xml:space="preserve"> Docker + Kubernetes or ECS</w:t>
      </w:r>
    </w:p>
    <w:p>
      <w:pPr>
        <w:pStyle w:val="Heading3"/>
        <w:spacing w:after="140" w:before="280"/>
      </w:pPr>
      <w:r>
        <w:rPr>
          <w:b/>
          <w:bCs/>
        </w:rPr>
        <w:t xml:space="preserve">13.2 Why this stack</w:t>
      </w:r>
    </w:p>
    <w:p>
      <w:pPr>
        <w:spacing w:after="120"/>
      </w:pPr>
      <w:r>
        <w:rPr>
          <w:rFonts w:ascii="Calibri" w:cs="Calibri" w:eastAsia="Calibri" w:hAnsi="Calibri"/>
          <w:b/>
          <w:bCs/>
          <w:sz w:val="22"/>
          <w:szCs w:val="22"/>
        </w:rPr>
        <w:t xml:space="preserve">Open XML SDK</w:t>
      </w:r>
      <w:r>
        <w:rPr>
          <w:rFonts w:ascii="Calibri" w:cs="Calibri" w:eastAsia="Calibri" w:hAnsi="Calibri"/>
          <w:sz w:val="22"/>
          <w:szCs w:val="22"/>
        </w:rPr>
        <w:t xml:space="preserve"> is the strongest official foundation for deterministic </w:t>
      </w:r>
      <w:r>
        <w:rPr>
          <w:rFonts w:ascii="Courier New" w:cs="Courier New" w:eastAsia="Courier New" w:hAnsi="Courier New"/>
          <w:color w:val="555555"/>
          <w:sz w:val="20"/>
          <w:szCs w:val="20"/>
        </w:rPr>
        <w:t xml:space="preserve">.docx</w:t>
      </w:r>
      <w:r>
        <w:rPr>
          <w:rFonts w:ascii="Calibri" w:cs="Calibri" w:eastAsia="Calibri" w:hAnsi="Calibri"/>
          <w:sz w:val="22"/>
          <w:szCs w:val="22"/>
        </w:rPr>
        <w:t xml:space="preserve"> manipulation and style-level operations [3][4].</w:t>
      </w:r>
    </w:p>
    <w:p>
      <w:pPr>
        <w:spacing w:after="120"/>
      </w:pPr>
      <w:r>
        <w:rPr>
          <w:rFonts w:ascii="Calibri" w:cs="Calibri" w:eastAsia="Calibri" w:hAnsi="Calibri"/>
          <w:b/>
          <w:bCs/>
          <w:sz w:val="22"/>
          <w:szCs w:val="22"/>
        </w:rPr>
        <w:t xml:space="preserve">Aspose.Words</w:t>
      </w:r>
      <w:r>
        <w:rPr>
          <w:rFonts w:ascii="Calibri" w:cs="Calibri" w:eastAsia="Calibri" w:hAnsi="Calibri"/>
          <w:sz w:val="22"/>
          <w:szCs w:val="22"/>
        </w:rPr>
        <w:t xml:space="preserve"> is a mature, self-contained .NET library for document editing, conversion, and rendering; vendor docs describe it as self-contained and high fidelity, including page rendering and field updates [15][16].</w:t>
      </w:r>
    </w:p>
    <w:p>
      <w:pPr>
        <w:spacing w:after="120"/>
      </w:pPr>
      <w:r>
        <w:rPr>
          <w:rFonts w:ascii="Calibri" w:cs="Calibri" w:eastAsia="Calibri" w:hAnsi="Calibri"/>
          <w:b/>
          <w:bCs/>
          <w:sz w:val="22"/>
          <w:szCs w:val="22"/>
        </w:rPr>
        <w:t xml:space="preserve">Next.js</w:t>
      </w:r>
      <w:r>
        <w:rPr>
          <w:rFonts w:ascii="Calibri" w:cs="Calibri" w:eastAsia="Calibri" w:hAnsi="Calibri"/>
          <w:sz w:val="22"/>
          <w:szCs w:val="22"/>
        </w:rPr>
        <w:t xml:space="preserve"> gives fast product iteration, localization support, and a strong frontend ecosystem.</w:t>
      </w:r>
    </w:p>
    <w:p>
      <w:pPr>
        <w:spacing w:after="120"/>
      </w:pPr>
      <w:r>
        <w:rPr>
          <w:rFonts w:ascii="Calibri" w:cs="Calibri" w:eastAsia="Calibri" w:hAnsi="Calibri"/>
          <w:b/>
          <w:bCs/>
          <w:sz w:val="22"/>
          <w:szCs w:val="22"/>
        </w:rPr>
        <w:t xml:space="preserve">PostgreSQL + S3 + Redis</w:t>
      </w:r>
      <w:r>
        <w:rPr>
          <w:rFonts w:ascii="Calibri" w:cs="Calibri" w:eastAsia="Calibri" w:hAnsi="Calibri"/>
          <w:sz w:val="22"/>
          <w:szCs w:val="22"/>
        </w:rPr>
        <w:t xml:space="preserve"> is standard, reliable SaaS infrastructure.</w:t>
      </w:r>
    </w:p>
    <w:p>
      <w:pPr>
        <w:pStyle w:val="Heading3"/>
        <w:spacing w:after="140" w:before="280"/>
      </w:pPr>
      <w:r>
        <w:rPr>
          <w:b/>
          <w:bCs/>
        </w:rPr>
        <w:t xml:space="preserve">13.3 Why not a Python-only core</w:t>
      </w:r>
    </w:p>
    <w:p>
      <w:pPr>
        <w:spacing w:after="120"/>
      </w:pPr>
      <w:r>
        <w:rPr>
          <w:rFonts w:ascii="Calibri" w:cs="Calibri" w:eastAsia="Calibri" w:hAnsi="Calibri"/>
          <w:sz w:val="22"/>
          <w:szCs w:val="22"/>
        </w:rPr>
        <w:t xml:space="preserve">A Python service can absolutely help with glue logic, experimentation, and NLP. But if the brand promise is "perfect Word formatting," a Python-only stack centered on </w:t>
      </w:r>
      <w:r>
        <w:rPr>
          <w:rFonts w:ascii="Courier New" w:cs="Courier New" w:eastAsia="Courier New" w:hAnsi="Courier New"/>
          <w:color w:val="555555"/>
          <w:sz w:val="20"/>
          <w:szCs w:val="20"/>
        </w:rPr>
        <w:t xml:space="preserve">python-docx</w:t>
      </w:r>
      <w:r>
        <w:rPr>
          <w:rFonts w:ascii="Calibri" w:cs="Calibri" w:eastAsia="Calibri" w:hAnsi="Calibri"/>
          <w:sz w:val="22"/>
          <w:szCs w:val="22"/>
        </w:rPr>
        <w:t xml:space="preserve"> is not the best long-term core. For deep style replacement, OOXML manipulation, and enterprise-grade rendering, .NET tooling is stronger and more directly aligned with Microsoft's document model [3][4]. Use Python only where it materially helps, not as the primary formatting engine.</w:t>
      </w:r>
    </w:p>
    <w:p>
      <w:pPr>
        <w:pStyle w:val="Heading3"/>
        <w:spacing w:after="140" w:before="280"/>
      </w:pPr>
      <w:r>
        <w:rPr>
          <w:b/>
          <w:bCs/>
        </w:rPr>
        <w:t xml:space="preserve">13.4 Why not HTML as the document model</w:t>
      </w:r>
    </w:p>
    <w:p>
      <w:pPr>
        <w:spacing w:after="120"/>
      </w:pPr>
      <w:r>
        <w:rPr>
          <w:rFonts w:ascii="Calibri" w:cs="Calibri" w:eastAsia="Calibri" w:hAnsi="Calibri"/>
          <w:sz w:val="22"/>
          <w:szCs w:val="22"/>
        </w:rPr>
        <w:t xml:space="preserve">Microsoft's own documentation says HTML output is not exact and not consistent across platforms, whereas OOXML gives complete formatting control [1][2]. Therefore:</w:t>
      </w:r>
    </w:p>
    <w:p>
      <w:pPr>
        <w:pStyle w:val="ListParagraph"/>
        <w:numPr>
          <w:ilvl w:val="0"/>
          <w:numId w:val="1"/>
        </w:numPr>
        <w:spacing w:after="80"/>
      </w:pPr>
      <w:r>
        <w:rPr>
          <w:rFonts w:ascii="Calibri" w:cs="Calibri" w:eastAsia="Calibri" w:hAnsi="Calibri"/>
          <w:sz w:val="22"/>
          <w:szCs w:val="22"/>
        </w:rPr>
        <w:t xml:space="preserve">no HTML-first document core,</w:t>
      </w:r>
    </w:p>
    <w:p>
      <w:pPr>
        <w:pStyle w:val="ListParagraph"/>
        <w:numPr>
          <w:ilvl w:val="0"/>
          <w:numId w:val="1"/>
        </w:numPr>
        <w:spacing w:after="80"/>
      </w:pPr>
      <w:r>
        <w:rPr>
          <w:rFonts w:ascii="Calibri" w:cs="Calibri" w:eastAsia="Calibri" w:hAnsi="Calibri"/>
          <w:sz w:val="22"/>
          <w:szCs w:val="22"/>
        </w:rPr>
        <w:t xml:space="preserve">no browser DOM as source of truth,</w:t>
      </w:r>
    </w:p>
    <w:p>
      <w:pPr>
        <w:pStyle w:val="ListParagraph"/>
        <w:numPr>
          <w:ilvl w:val="0"/>
          <w:numId w:val="1"/>
        </w:numPr>
        <w:spacing w:after="80"/>
      </w:pPr>
      <w:r>
        <w:rPr>
          <w:rFonts w:ascii="Calibri" w:cs="Calibri" w:eastAsia="Calibri" w:hAnsi="Calibri"/>
          <w:sz w:val="22"/>
          <w:szCs w:val="22"/>
        </w:rPr>
        <w:t xml:space="preserve">no DOCX -&gt; HTML -&gt; edit -&gt; DOCX round trip for final output.</w:t>
      </w:r>
    </w:p>
    <w:p>
      <w:pPr>
        <w:pBdr>
          <w:bottom w:val="single" w:color="DDDDDD" w:sz="6"/>
        </w:pBdr>
        <w:spacing w:after="160" w:before="160"/>
      </w:pPr>
      <w:r>
        <w:rPr>
          <w:sz w:val="4"/>
          <w:szCs w:val="4"/>
        </w:rPr>
        <w:t xml:space="preserve"/>
      </w:r>
    </w:p>
    <w:p>
      <w:pPr>
        <w:pStyle w:val="Heading2"/>
        <w:spacing w:after="140" w:before="280"/>
      </w:pPr>
      <w:r>
        <w:rPr>
          <w:b/>
          <w:bCs/>
        </w:rPr>
        <w:t xml:space="preserve">14. Editor strategy</w:t>
      </w:r>
    </w:p>
    <w:p>
      <w:pPr>
        <w:pStyle w:val="Heading3"/>
        <w:spacing w:after="140" w:before="280"/>
      </w:pPr>
      <w:r>
        <w:rPr>
          <w:b/>
          <w:bCs/>
        </w:rPr>
        <w:t xml:space="preserve">Recommendation</w:t>
      </w:r>
    </w:p>
    <w:p>
      <w:pPr>
        <w:spacing w:after="120"/>
      </w:pPr>
      <w:r>
        <w:rPr>
          <w:rFonts w:ascii="Calibri" w:cs="Calibri" w:eastAsia="Calibri" w:hAnsi="Calibri"/>
          <w:b/>
          <w:bCs/>
          <w:sz w:val="22"/>
          <w:szCs w:val="22"/>
        </w:rPr>
        <w:t xml:space="preserve">Do not embed a full editor in v1.</w:t>
      </w:r>
    </w:p>
    <w:p>
      <w:pPr>
        <w:spacing w:after="120"/>
      </w:pPr>
      <w:r>
        <w:rPr>
          <w:rFonts w:ascii="Calibri" w:cs="Calibri" w:eastAsia="Calibri" w:hAnsi="Calibri"/>
          <w:sz w:val="22"/>
          <w:szCs w:val="22"/>
        </w:rPr>
        <w:t xml:space="preserve">Instead, build:</w:t>
      </w:r>
    </w:p>
    <w:p>
      <w:pPr>
        <w:pStyle w:val="ListParagraph"/>
        <w:numPr>
          <w:ilvl w:val="0"/>
          <w:numId w:val="1"/>
        </w:numPr>
        <w:spacing w:after="80"/>
      </w:pPr>
      <w:r>
        <w:rPr>
          <w:rFonts w:ascii="Calibri" w:cs="Calibri" w:eastAsia="Calibri" w:hAnsi="Calibri"/>
          <w:sz w:val="22"/>
          <w:szCs w:val="22"/>
        </w:rPr>
        <w:t xml:space="preserve">page preview,</w:t>
      </w:r>
    </w:p>
    <w:p>
      <w:pPr>
        <w:pStyle w:val="ListParagraph"/>
        <w:numPr>
          <w:ilvl w:val="0"/>
          <w:numId w:val="1"/>
        </w:numPr>
        <w:spacing w:after="80"/>
      </w:pPr>
      <w:r>
        <w:rPr>
          <w:rFonts w:ascii="Calibri" w:cs="Calibri" w:eastAsia="Calibri" w:hAnsi="Calibri"/>
          <w:sz w:val="22"/>
          <w:szCs w:val="22"/>
        </w:rPr>
        <w:t xml:space="preserve">change summaries,</w:t>
      </w:r>
    </w:p>
    <w:p>
      <w:pPr>
        <w:pStyle w:val="ListParagraph"/>
        <w:numPr>
          <w:ilvl w:val="0"/>
          <w:numId w:val="1"/>
        </w:numPr>
        <w:spacing w:after="80"/>
      </w:pPr>
      <w:r>
        <w:rPr>
          <w:rFonts w:ascii="Calibri" w:cs="Calibri" w:eastAsia="Calibri" w:hAnsi="Calibri"/>
          <w:sz w:val="22"/>
          <w:szCs w:val="22"/>
        </w:rPr>
        <w:t xml:space="preserve">output selection,</w:t>
      </w:r>
    </w:p>
    <w:p>
      <w:pPr>
        <w:pStyle w:val="ListParagraph"/>
        <w:numPr>
          <w:ilvl w:val="0"/>
          <w:numId w:val="1"/>
        </w:numPr>
        <w:spacing w:after="80"/>
      </w:pPr>
      <w:r>
        <w:rPr>
          <w:rFonts w:ascii="Calibri" w:cs="Calibri" w:eastAsia="Calibri" w:hAnsi="Calibri"/>
          <w:sz w:val="22"/>
          <w:szCs w:val="22"/>
        </w:rPr>
        <w:t xml:space="preserve">download.</w:t>
      </w:r>
    </w:p>
    <w:p>
      <w:pPr>
        <w:spacing w:after="120"/>
      </w:pPr>
      <w:r>
        <w:rPr>
          <w:rFonts w:ascii="Calibri" w:cs="Calibri" w:eastAsia="Calibri" w:hAnsi="Calibri"/>
          <w:sz w:val="22"/>
          <w:szCs w:val="22"/>
        </w:rPr>
        <w:t xml:space="preserve">This is enough to validate value fast.</w:t>
      </w:r>
    </w:p>
    <w:p>
      <w:pPr>
        <w:pStyle w:val="Heading3"/>
        <w:spacing w:after="140" w:before="280"/>
      </w:pPr>
      <w:r>
        <w:rPr>
          <w:b/>
          <w:bCs/>
        </w:rPr>
        <w:t xml:space="preserve">If manual editing becomes necessary later</w:t>
      </w:r>
    </w:p>
    <w:p>
      <w:pPr>
        <w:spacing w:after="120"/>
      </w:pPr>
      <w:r>
        <w:rPr>
          <w:rFonts w:ascii="Calibri" w:cs="Calibri" w:eastAsia="Calibri" w:hAnsi="Calibri"/>
          <w:sz w:val="22"/>
          <w:szCs w:val="22"/>
        </w:rPr>
        <w:t xml:space="preserve">Use one of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Option</w:t>
            </w:r>
          </w:p>
        </w:tc>
        <w:tc>
          <w:tcPr>
            <w:tcW w:type="dxa" w:w="225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Strengths</w:t>
            </w:r>
          </w:p>
        </w:tc>
        <w:tc>
          <w:tcPr>
            <w:tcW w:type="dxa" w:w="225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Weaknesses</w:t>
            </w:r>
          </w:p>
        </w:tc>
        <w:tc>
          <w:tcPr>
            <w:tcW w:type="dxa" w:w="225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Best use</w:t>
            </w:r>
          </w:p>
        </w:tc>
      </w:tr>
      <w:tr>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Syncfusion DOCX Editor SDK</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Vendor claims Word-like WYSIWYG, preserved formatting, RTL support, and broad framework support [13][14]</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Commercial</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Best overall choice for web manual edit mode, especially with Arabic UI needs</w:t>
            </w:r>
          </w:p>
        </w:tc>
      </w:tr>
      <w:tr>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ONLYOFFICE Docs</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Self-hostable, OOXML-compatible, embeddable in your service, Arabic locale available, paragraph direction settings [9][10][11][12]</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Heavier deployment, broader office-suite complexity</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Good self-hosted collaboration option</w:t>
            </w:r>
          </w:p>
        </w:tc>
      </w:tr>
      <w:tr>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Apryse DOCX Editor</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Native client-side DOCX editing, security-friendly, good for regulated/privacy-sensitive contexts [15]</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Commercial, less directly documented for Arabic-specific workflow in this research set</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Good for privacy-focused enterprise deployments</w:t>
            </w:r>
          </w:p>
        </w:tc>
      </w:tr>
    </w:tbl>
    <w:p>
      <w:pPr>
        <w:spacing w:after="120"/>
      </w:pPr>
    </w:p>
    <w:p>
      <w:pPr>
        <w:pStyle w:val="Heading3"/>
        <w:spacing w:after="140" w:before="280"/>
      </w:pPr>
      <w:r>
        <w:rPr>
          <w:b/>
          <w:bCs/>
        </w:rPr>
        <w:t xml:space="preserve">Strong recommendation</w:t>
      </w:r>
    </w:p>
    <w:p>
      <w:pPr>
        <w:spacing w:after="120"/>
      </w:pPr>
      <w:r>
        <w:rPr>
          <w:rFonts w:ascii="Calibri" w:cs="Calibri" w:eastAsia="Calibri" w:hAnsi="Calibri"/>
          <w:sz w:val="22"/>
          <w:szCs w:val="22"/>
        </w:rPr>
        <w:t xml:space="preserve">Ship without editor first. Add editor only after the formatter proves demand.</w:t>
      </w:r>
    </w:p>
    <w:p>
      <w:pPr>
        <w:pBdr>
          <w:bottom w:val="single" w:color="DDDDDD" w:sz="6"/>
        </w:pBdr>
        <w:spacing w:after="160" w:before="160"/>
      </w:pPr>
      <w:r>
        <w:rPr>
          <w:sz w:val="4"/>
          <w:szCs w:val="4"/>
        </w:rPr>
        <w:t xml:space="preserve"/>
      </w:r>
    </w:p>
    <w:p>
      <w:pPr>
        <w:pStyle w:val="Heading2"/>
        <w:spacing w:after="140" w:before="280"/>
      </w:pPr>
      <w:r>
        <w:rPr>
          <w:b/>
          <w:bCs/>
        </w:rPr>
        <w:t xml:space="preserve">15. Data model</w:t>
      </w:r>
    </w:p>
    <w:p>
      <w:pPr>
        <w:pStyle w:val="Heading3"/>
        <w:spacing w:after="140" w:before="280"/>
      </w:pPr>
      <w:r>
        <w:rPr>
          <w:b/>
          <w:bCs/>
        </w:rPr>
        <w:t xml:space="preserve">Core entities</w:t>
      </w:r>
    </w:p>
    <w:p>
      <w:pPr>
        <w:pStyle w:val="ListParagraph"/>
        <w:numPr>
          <w:ilvl w:val="0"/>
          <w:numId w:val="1"/>
        </w:numPr>
        <w:spacing w:after="80"/>
      </w:pPr>
      <w:r>
        <w:rPr>
          <w:rFonts w:ascii="Calibri" w:cs="Calibri" w:eastAsia="Calibri" w:hAnsi="Calibri"/>
          <w:sz w:val="22"/>
          <w:szCs w:val="22"/>
        </w:rPr>
        <w:t xml:space="preserve">User</w:t>
      </w:r>
    </w:p>
    <w:p>
      <w:pPr>
        <w:pStyle w:val="ListParagraph"/>
        <w:numPr>
          <w:ilvl w:val="0"/>
          <w:numId w:val="1"/>
        </w:numPr>
        <w:spacing w:after="80"/>
      </w:pPr>
      <w:r>
        <w:rPr>
          <w:rFonts w:ascii="Calibri" w:cs="Calibri" w:eastAsia="Calibri" w:hAnsi="Calibri"/>
          <w:sz w:val="22"/>
          <w:szCs w:val="22"/>
        </w:rPr>
        <w:t xml:space="preserve">Organization</w:t>
      </w:r>
    </w:p>
    <w:p>
      <w:pPr>
        <w:pStyle w:val="ListParagraph"/>
        <w:numPr>
          <w:ilvl w:val="0"/>
          <w:numId w:val="1"/>
        </w:numPr>
        <w:spacing w:after="80"/>
      </w:pPr>
      <w:r>
        <w:rPr>
          <w:rFonts w:ascii="Calibri" w:cs="Calibri" w:eastAsia="Calibri" w:hAnsi="Calibri"/>
          <w:sz w:val="22"/>
          <w:szCs w:val="22"/>
        </w:rPr>
        <w:t xml:space="preserve">DocumentUpload</w:t>
      </w:r>
    </w:p>
    <w:p>
      <w:pPr>
        <w:pStyle w:val="ListParagraph"/>
        <w:numPr>
          <w:ilvl w:val="0"/>
          <w:numId w:val="1"/>
        </w:numPr>
        <w:spacing w:after="80"/>
      </w:pPr>
      <w:r>
        <w:rPr>
          <w:rFonts w:ascii="Calibri" w:cs="Calibri" w:eastAsia="Calibri" w:hAnsi="Calibri"/>
          <w:sz w:val="22"/>
          <w:szCs w:val="22"/>
        </w:rPr>
        <w:t xml:space="preserve">ProcessingJob</w:t>
      </w:r>
    </w:p>
    <w:p>
      <w:pPr>
        <w:pStyle w:val="ListParagraph"/>
        <w:numPr>
          <w:ilvl w:val="0"/>
          <w:numId w:val="1"/>
        </w:numPr>
        <w:spacing w:after="80"/>
      </w:pPr>
      <w:r>
        <w:rPr>
          <w:rFonts w:ascii="Calibri" w:cs="Calibri" w:eastAsia="Calibri" w:hAnsi="Calibri"/>
          <w:sz w:val="22"/>
          <w:szCs w:val="22"/>
        </w:rPr>
        <w:t xml:space="preserve">DiagnosticReport</w:t>
      </w:r>
    </w:p>
    <w:p>
      <w:pPr>
        <w:pStyle w:val="ListParagraph"/>
        <w:numPr>
          <w:ilvl w:val="0"/>
          <w:numId w:val="1"/>
        </w:numPr>
        <w:spacing w:after="80"/>
      </w:pPr>
      <w:r>
        <w:rPr>
          <w:rFonts w:ascii="Calibri" w:cs="Calibri" w:eastAsia="Calibri" w:hAnsi="Calibri"/>
          <w:sz w:val="22"/>
          <w:szCs w:val="22"/>
        </w:rPr>
        <w:t xml:space="preserve">StylePack</w:t>
      </w:r>
    </w:p>
    <w:p>
      <w:pPr>
        <w:pStyle w:val="ListParagraph"/>
        <w:numPr>
          <w:ilvl w:val="0"/>
          <w:numId w:val="1"/>
        </w:numPr>
        <w:spacing w:after="80"/>
      </w:pPr>
      <w:r>
        <w:rPr>
          <w:rFonts w:ascii="Calibri" w:cs="Calibri" w:eastAsia="Calibri" w:hAnsi="Calibri"/>
          <w:sz w:val="22"/>
          <w:szCs w:val="22"/>
        </w:rPr>
        <w:t xml:space="preserve">ExemplarTemplate</w:t>
      </w:r>
    </w:p>
    <w:p>
      <w:pPr>
        <w:pStyle w:val="ListParagraph"/>
        <w:numPr>
          <w:ilvl w:val="0"/>
          <w:numId w:val="1"/>
        </w:numPr>
        <w:spacing w:after="80"/>
      </w:pPr>
      <w:r>
        <w:rPr>
          <w:rFonts w:ascii="Calibri" w:cs="Calibri" w:eastAsia="Calibri" w:hAnsi="Calibri"/>
          <w:sz w:val="22"/>
          <w:szCs w:val="22"/>
        </w:rPr>
        <w:t xml:space="preserve">OutputVariant</w:t>
      </w:r>
    </w:p>
    <w:p>
      <w:pPr>
        <w:pStyle w:val="ListParagraph"/>
        <w:numPr>
          <w:ilvl w:val="0"/>
          <w:numId w:val="1"/>
        </w:numPr>
        <w:spacing w:after="80"/>
      </w:pPr>
      <w:r>
        <w:rPr>
          <w:rFonts w:ascii="Calibri" w:cs="Calibri" w:eastAsia="Calibri" w:hAnsi="Calibri"/>
          <w:sz w:val="22"/>
          <w:szCs w:val="22"/>
        </w:rPr>
        <w:t xml:space="preserve">ExportArtifact</w:t>
      </w:r>
    </w:p>
    <w:p>
      <w:pPr>
        <w:pStyle w:val="ListParagraph"/>
        <w:numPr>
          <w:ilvl w:val="0"/>
          <w:numId w:val="1"/>
        </w:numPr>
        <w:spacing w:after="80"/>
      </w:pPr>
      <w:r>
        <w:rPr>
          <w:rFonts w:ascii="Calibri" w:cs="Calibri" w:eastAsia="Calibri" w:hAnsi="Calibri"/>
          <w:sz w:val="22"/>
          <w:szCs w:val="22"/>
        </w:rPr>
        <w:t xml:space="preserve">UsageEvent</w:t>
      </w:r>
    </w:p>
    <w:p>
      <w:pPr>
        <w:pStyle w:val="Heading3"/>
        <w:spacing w:after="140" w:before="280"/>
      </w:pPr>
      <w:r>
        <w:rPr>
          <w:b/>
          <w:bCs/>
        </w:rPr>
        <w:t xml:space="preserve">DocumentUpload</w:t>
      </w:r>
    </w:p>
    <w:p>
      <w:pPr>
        <w:pStyle w:val="ListParagraph"/>
        <w:numPr>
          <w:ilvl w:val="0"/>
          <w:numId w:val="1"/>
        </w:numPr>
        <w:spacing w:after="80"/>
      </w:pPr>
      <w:r>
        <w:rPr>
          <w:rFonts w:ascii="Calibri" w:cs="Calibri" w:eastAsia="Calibri" w:hAnsi="Calibri"/>
          <w:sz w:val="22"/>
          <w:szCs w:val="22"/>
        </w:rPr>
        <w:t xml:space="preserve">id</w:t>
      </w:r>
    </w:p>
    <w:p>
      <w:pPr>
        <w:pStyle w:val="ListParagraph"/>
        <w:numPr>
          <w:ilvl w:val="0"/>
          <w:numId w:val="1"/>
        </w:numPr>
        <w:spacing w:after="80"/>
      </w:pPr>
      <w:r>
        <w:rPr>
          <w:rFonts w:ascii="Calibri" w:cs="Calibri" w:eastAsia="Calibri" w:hAnsi="Calibri"/>
          <w:sz w:val="22"/>
          <w:szCs w:val="22"/>
        </w:rPr>
        <w:t xml:space="preserve">user_id</w:t>
      </w:r>
    </w:p>
    <w:p>
      <w:pPr>
        <w:pStyle w:val="ListParagraph"/>
        <w:numPr>
          <w:ilvl w:val="0"/>
          <w:numId w:val="1"/>
        </w:numPr>
        <w:spacing w:after="80"/>
      </w:pPr>
      <w:r>
        <w:rPr>
          <w:rFonts w:ascii="Calibri" w:cs="Calibri" w:eastAsia="Calibri" w:hAnsi="Calibri"/>
          <w:sz w:val="22"/>
          <w:szCs w:val="22"/>
        </w:rPr>
        <w:t xml:space="preserve">organization_id</w:t>
      </w:r>
    </w:p>
    <w:p>
      <w:pPr>
        <w:pStyle w:val="ListParagraph"/>
        <w:numPr>
          <w:ilvl w:val="0"/>
          <w:numId w:val="1"/>
        </w:numPr>
        <w:spacing w:after="80"/>
      </w:pPr>
      <w:r>
        <w:rPr>
          <w:rFonts w:ascii="Calibri" w:cs="Calibri" w:eastAsia="Calibri" w:hAnsi="Calibri"/>
          <w:sz w:val="22"/>
          <w:szCs w:val="22"/>
        </w:rPr>
        <w:t xml:space="preserve">original_filename</w:t>
      </w:r>
    </w:p>
    <w:p>
      <w:pPr>
        <w:pStyle w:val="ListParagraph"/>
        <w:numPr>
          <w:ilvl w:val="0"/>
          <w:numId w:val="1"/>
        </w:numPr>
        <w:spacing w:after="80"/>
      </w:pPr>
      <w:r>
        <w:rPr>
          <w:rFonts w:ascii="Calibri" w:cs="Calibri" w:eastAsia="Calibri" w:hAnsi="Calibri"/>
          <w:sz w:val="22"/>
          <w:szCs w:val="22"/>
        </w:rPr>
        <w:t xml:space="preserve">source_type (upload, paste, template)</w:t>
      </w:r>
    </w:p>
    <w:p>
      <w:pPr>
        <w:pStyle w:val="ListParagraph"/>
        <w:numPr>
          <w:ilvl w:val="0"/>
          <w:numId w:val="1"/>
        </w:numPr>
        <w:spacing w:after="80"/>
      </w:pPr>
      <w:r>
        <w:rPr>
          <w:rFonts w:ascii="Calibri" w:cs="Calibri" w:eastAsia="Calibri" w:hAnsi="Calibri"/>
          <w:sz w:val="22"/>
          <w:szCs w:val="22"/>
        </w:rPr>
        <w:t xml:space="preserve">detected_languages</w:t>
      </w:r>
    </w:p>
    <w:p>
      <w:pPr>
        <w:pStyle w:val="ListParagraph"/>
        <w:numPr>
          <w:ilvl w:val="0"/>
          <w:numId w:val="1"/>
        </w:numPr>
        <w:spacing w:after="80"/>
      </w:pPr>
      <w:r>
        <w:rPr>
          <w:rFonts w:ascii="Calibri" w:cs="Calibri" w:eastAsia="Calibri" w:hAnsi="Calibri"/>
          <w:sz w:val="22"/>
          <w:szCs w:val="22"/>
        </w:rPr>
        <w:t xml:space="preserve">page_count</w:t>
      </w:r>
    </w:p>
    <w:p>
      <w:pPr>
        <w:pStyle w:val="ListParagraph"/>
        <w:numPr>
          <w:ilvl w:val="0"/>
          <w:numId w:val="1"/>
        </w:numPr>
        <w:spacing w:after="80"/>
      </w:pPr>
      <w:r>
        <w:rPr>
          <w:rFonts w:ascii="Calibri" w:cs="Calibri" w:eastAsia="Calibri" w:hAnsi="Calibri"/>
          <w:sz w:val="22"/>
          <w:szCs w:val="22"/>
        </w:rPr>
        <w:t xml:space="preserve">created_at</w:t>
      </w:r>
    </w:p>
    <w:p>
      <w:pPr>
        <w:pStyle w:val="Heading3"/>
        <w:spacing w:after="140" w:before="280"/>
      </w:pPr>
      <w:r>
        <w:rPr>
          <w:b/>
          <w:bCs/>
        </w:rPr>
        <w:t xml:space="preserve">DiagnosticReport</w:t>
      </w:r>
    </w:p>
    <w:p>
      <w:pPr>
        <w:pStyle w:val="ListParagraph"/>
        <w:numPr>
          <w:ilvl w:val="0"/>
          <w:numId w:val="1"/>
        </w:numPr>
        <w:spacing w:after="80"/>
      </w:pPr>
      <w:r>
        <w:rPr>
          <w:rFonts w:ascii="Calibri" w:cs="Calibri" w:eastAsia="Calibri" w:hAnsi="Calibri"/>
          <w:sz w:val="22"/>
          <w:szCs w:val="22"/>
        </w:rPr>
        <w:t xml:space="preserve">id</w:t>
      </w:r>
    </w:p>
    <w:p>
      <w:pPr>
        <w:pStyle w:val="ListParagraph"/>
        <w:numPr>
          <w:ilvl w:val="0"/>
          <w:numId w:val="1"/>
        </w:numPr>
        <w:spacing w:after="80"/>
      </w:pPr>
      <w:r>
        <w:rPr>
          <w:rFonts w:ascii="Calibri" w:cs="Calibri" w:eastAsia="Calibri" w:hAnsi="Calibri"/>
          <w:sz w:val="22"/>
          <w:szCs w:val="22"/>
        </w:rPr>
        <w:t xml:space="preserve">document_upload_id</w:t>
      </w:r>
    </w:p>
    <w:p>
      <w:pPr>
        <w:pStyle w:val="ListParagraph"/>
        <w:numPr>
          <w:ilvl w:val="0"/>
          <w:numId w:val="1"/>
        </w:numPr>
        <w:spacing w:after="80"/>
      </w:pPr>
      <w:r>
        <w:rPr>
          <w:rFonts w:ascii="Calibri" w:cs="Calibri" w:eastAsia="Calibri" w:hAnsi="Calibri"/>
          <w:sz w:val="22"/>
          <w:szCs w:val="22"/>
        </w:rPr>
        <w:t xml:space="preserve">document_type</w:t>
      </w:r>
    </w:p>
    <w:p>
      <w:pPr>
        <w:pStyle w:val="ListParagraph"/>
        <w:numPr>
          <w:ilvl w:val="0"/>
          <w:numId w:val="1"/>
        </w:numPr>
        <w:spacing w:after="80"/>
      </w:pPr>
      <w:r>
        <w:rPr>
          <w:rFonts w:ascii="Calibri" w:cs="Calibri" w:eastAsia="Calibri" w:hAnsi="Calibri"/>
          <w:sz w:val="22"/>
          <w:szCs w:val="22"/>
        </w:rPr>
        <w:t xml:space="preserve">rtl_ratio</w:t>
      </w:r>
    </w:p>
    <w:p>
      <w:pPr>
        <w:pStyle w:val="ListParagraph"/>
        <w:numPr>
          <w:ilvl w:val="0"/>
          <w:numId w:val="1"/>
        </w:numPr>
        <w:spacing w:after="80"/>
      </w:pPr>
      <w:r>
        <w:rPr>
          <w:rFonts w:ascii="Calibri" w:cs="Calibri" w:eastAsia="Calibri" w:hAnsi="Calibri"/>
          <w:sz w:val="22"/>
          <w:szCs w:val="22"/>
        </w:rPr>
        <w:t xml:space="preserve">direct_formatting_score</w:t>
      </w:r>
    </w:p>
    <w:p>
      <w:pPr>
        <w:pStyle w:val="ListParagraph"/>
        <w:numPr>
          <w:ilvl w:val="0"/>
          <w:numId w:val="1"/>
        </w:numPr>
        <w:spacing w:after="80"/>
      </w:pPr>
      <w:r>
        <w:rPr>
          <w:rFonts w:ascii="Calibri" w:cs="Calibri" w:eastAsia="Calibri" w:hAnsi="Calibri"/>
          <w:sz w:val="22"/>
          <w:szCs w:val="22"/>
        </w:rPr>
        <w:t xml:space="preserve">list_consistency_score</w:t>
      </w:r>
    </w:p>
    <w:p>
      <w:pPr>
        <w:pStyle w:val="ListParagraph"/>
        <w:numPr>
          <w:ilvl w:val="0"/>
          <w:numId w:val="1"/>
        </w:numPr>
        <w:spacing w:after="80"/>
      </w:pPr>
      <w:r>
        <w:rPr>
          <w:rFonts w:ascii="Calibri" w:cs="Calibri" w:eastAsia="Calibri" w:hAnsi="Calibri"/>
          <w:sz w:val="22"/>
          <w:szCs w:val="22"/>
        </w:rPr>
        <w:t xml:space="preserve">table_health_score</w:t>
      </w:r>
    </w:p>
    <w:p>
      <w:pPr>
        <w:pStyle w:val="ListParagraph"/>
        <w:numPr>
          <w:ilvl w:val="0"/>
          <w:numId w:val="1"/>
        </w:numPr>
        <w:spacing w:after="80"/>
      </w:pPr>
      <w:r>
        <w:rPr>
          <w:rFonts w:ascii="Calibri" w:cs="Calibri" w:eastAsia="Calibri" w:hAnsi="Calibri"/>
          <w:sz w:val="22"/>
          <w:szCs w:val="22"/>
        </w:rPr>
        <w:t xml:space="preserve">spacing_health_score</w:t>
      </w:r>
    </w:p>
    <w:p>
      <w:pPr>
        <w:pStyle w:val="ListParagraph"/>
        <w:numPr>
          <w:ilvl w:val="0"/>
          <w:numId w:val="1"/>
        </w:numPr>
        <w:spacing w:after="80"/>
      </w:pPr>
      <w:r>
        <w:rPr>
          <w:rFonts w:ascii="Calibri" w:cs="Calibri" w:eastAsia="Calibri" w:hAnsi="Calibri"/>
          <w:sz w:val="22"/>
          <w:szCs w:val="22"/>
        </w:rPr>
        <w:t xml:space="preserve">heading_health_score</w:t>
      </w:r>
    </w:p>
    <w:p>
      <w:pPr>
        <w:pStyle w:val="ListParagraph"/>
        <w:numPr>
          <w:ilvl w:val="0"/>
          <w:numId w:val="1"/>
        </w:numPr>
        <w:spacing w:after="80"/>
      </w:pPr>
      <w:r>
        <w:rPr>
          <w:rFonts w:ascii="Calibri" w:cs="Calibri" w:eastAsia="Calibri" w:hAnsi="Calibri"/>
          <w:sz w:val="22"/>
          <w:szCs w:val="22"/>
        </w:rPr>
        <w:t xml:space="preserve">risk_flags</w:t>
      </w:r>
    </w:p>
    <w:p>
      <w:pPr>
        <w:pStyle w:val="ListParagraph"/>
        <w:numPr>
          <w:ilvl w:val="0"/>
          <w:numId w:val="1"/>
        </w:numPr>
        <w:spacing w:after="80"/>
      </w:pPr>
      <w:r>
        <w:rPr>
          <w:rFonts w:ascii="Calibri" w:cs="Calibri" w:eastAsia="Calibri" w:hAnsi="Calibri"/>
          <w:sz w:val="22"/>
          <w:szCs w:val="22"/>
        </w:rPr>
        <w:t xml:space="preserve">raw_json</w:t>
      </w:r>
    </w:p>
    <w:p>
      <w:pPr>
        <w:pStyle w:val="Heading3"/>
        <w:spacing w:after="140" w:before="280"/>
      </w:pPr>
      <w:r>
        <w:rPr>
          <w:b/>
          <w:bCs/>
        </w:rPr>
        <w:t xml:space="preserve">OutputVariant</w:t>
      </w:r>
    </w:p>
    <w:p>
      <w:pPr>
        <w:pStyle w:val="ListParagraph"/>
        <w:numPr>
          <w:ilvl w:val="0"/>
          <w:numId w:val="1"/>
        </w:numPr>
        <w:spacing w:after="80"/>
      </w:pPr>
      <w:r>
        <w:rPr>
          <w:rFonts w:ascii="Calibri" w:cs="Calibri" w:eastAsia="Calibri" w:hAnsi="Calibri"/>
          <w:sz w:val="22"/>
          <w:szCs w:val="22"/>
        </w:rPr>
        <w:t xml:space="preserve">id</w:t>
      </w:r>
    </w:p>
    <w:p>
      <w:pPr>
        <w:pStyle w:val="ListParagraph"/>
        <w:numPr>
          <w:ilvl w:val="0"/>
          <w:numId w:val="1"/>
        </w:numPr>
        <w:spacing w:after="80"/>
      </w:pPr>
      <w:r>
        <w:rPr>
          <w:rFonts w:ascii="Calibri" w:cs="Calibri" w:eastAsia="Calibri" w:hAnsi="Calibri"/>
          <w:sz w:val="22"/>
          <w:szCs w:val="22"/>
        </w:rPr>
        <w:t xml:space="preserve">processing_job_id</w:t>
      </w:r>
    </w:p>
    <w:p>
      <w:pPr>
        <w:pStyle w:val="ListParagraph"/>
        <w:numPr>
          <w:ilvl w:val="0"/>
          <w:numId w:val="1"/>
        </w:numPr>
        <w:spacing w:after="80"/>
      </w:pPr>
      <w:r>
        <w:rPr>
          <w:rFonts w:ascii="Calibri" w:cs="Calibri" w:eastAsia="Calibri" w:hAnsi="Calibri"/>
          <w:sz w:val="22"/>
          <w:szCs w:val="22"/>
        </w:rPr>
        <w:t xml:space="preserve">variant_type</w:t>
      </w:r>
    </w:p>
    <w:p>
      <w:pPr>
        <w:pStyle w:val="ListParagraph"/>
        <w:numPr>
          <w:ilvl w:val="0"/>
          <w:numId w:val="1"/>
        </w:numPr>
        <w:spacing w:after="80"/>
      </w:pPr>
      <w:r>
        <w:rPr>
          <w:rFonts w:ascii="Calibri" w:cs="Calibri" w:eastAsia="Calibri" w:hAnsi="Calibri"/>
          <w:sz w:val="22"/>
          <w:szCs w:val="22"/>
        </w:rPr>
        <w:t xml:space="preserve">style_pack_id</w:t>
      </w:r>
    </w:p>
    <w:p>
      <w:pPr>
        <w:pStyle w:val="ListParagraph"/>
        <w:numPr>
          <w:ilvl w:val="0"/>
          <w:numId w:val="1"/>
        </w:numPr>
        <w:spacing w:after="80"/>
      </w:pPr>
      <w:r>
        <w:rPr>
          <w:rFonts w:ascii="Calibri" w:cs="Calibri" w:eastAsia="Calibri" w:hAnsi="Calibri"/>
          <w:sz w:val="22"/>
          <w:szCs w:val="22"/>
        </w:rPr>
        <w:t xml:space="preserve">confidence_score</w:t>
      </w:r>
    </w:p>
    <w:p>
      <w:pPr>
        <w:pStyle w:val="ListParagraph"/>
        <w:numPr>
          <w:ilvl w:val="0"/>
          <w:numId w:val="1"/>
        </w:numPr>
        <w:spacing w:after="80"/>
      </w:pPr>
      <w:r>
        <w:rPr>
          <w:rFonts w:ascii="Calibri" w:cs="Calibri" w:eastAsia="Calibri" w:hAnsi="Calibri"/>
          <w:sz w:val="22"/>
          <w:szCs w:val="22"/>
        </w:rPr>
        <w:t xml:space="preserve">change_summary</w:t>
      </w:r>
    </w:p>
    <w:p>
      <w:pPr>
        <w:pStyle w:val="ListParagraph"/>
        <w:numPr>
          <w:ilvl w:val="0"/>
          <w:numId w:val="1"/>
        </w:numPr>
        <w:spacing w:after="80"/>
      </w:pPr>
      <w:r>
        <w:rPr>
          <w:rFonts w:ascii="Calibri" w:cs="Calibri" w:eastAsia="Calibri" w:hAnsi="Calibri"/>
          <w:sz w:val="22"/>
          <w:szCs w:val="22"/>
        </w:rPr>
        <w:t xml:space="preserve">preview_pdf_path</w:t>
      </w:r>
    </w:p>
    <w:p>
      <w:pPr>
        <w:pStyle w:val="ListParagraph"/>
        <w:numPr>
          <w:ilvl w:val="0"/>
          <w:numId w:val="1"/>
        </w:numPr>
        <w:spacing w:after="80"/>
      </w:pPr>
      <w:r>
        <w:rPr>
          <w:rFonts w:ascii="Calibri" w:cs="Calibri" w:eastAsia="Calibri" w:hAnsi="Calibri"/>
          <w:sz w:val="22"/>
          <w:szCs w:val="22"/>
        </w:rPr>
        <w:t xml:space="preserve">preview_thumbnail_paths</w:t>
      </w:r>
    </w:p>
    <w:p>
      <w:pPr>
        <w:pStyle w:val="ListParagraph"/>
        <w:numPr>
          <w:ilvl w:val="0"/>
          <w:numId w:val="1"/>
        </w:numPr>
        <w:spacing w:after="80"/>
      </w:pPr>
      <w:r>
        <w:rPr>
          <w:rFonts w:ascii="Calibri" w:cs="Calibri" w:eastAsia="Calibri" w:hAnsi="Calibri"/>
          <w:sz w:val="22"/>
          <w:szCs w:val="22"/>
        </w:rPr>
        <w:t xml:space="preserve">output_docx_path</w:t>
      </w:r>
    </w:p>
    <w:p>
      <w:pPr>
        <w:pStyle w:val="ListParagraph"/>
        <w:numPr>
          <w:ilvl w:val="0"/>
          <w:numId w:val="1"/>
        </w:numPr>
        <w:spacing w:after="80"/>
      </w:pPr>
      <w:r>
        <w:rPr>
          <w:rFonts w:ascii="Calibri" w:cs="Calibri" w:eastAsia="Calibri" w:hAnsi="Calibri"/>
          <w:sz w:val="22"/>
          <w:szCs w:val="22"/>
        </w:rPr>
        <w:t xml:space="preserve">output_pdf_path</w:t>
      </w:r>
    </w:p>
    <w:p>
      <w:pPr>
        <w:pStyle w:val="Heading3"/>
        <w:spacing w:after="140" w:before="280"/>
      </w:pPr>
      <w:r>
        <w:rPr>
          <w:b/>
          <w:bCs/>
        </w:rPr>
        <w:t xml:space="preserve">StylePack</w:t>
      </w:r>
    </w:p>
    <w:p>
      <w:pPr>
        <w:pStyle w:val="ListParagraph"/>
        <w:numPr>
          <w:ilvl w:val="0"/>
          <w:numId w:val="1"/>
        </w:numPr>
        <w:spacing w:after="80"/>
      </w:pPr>
      <w:r>
        <w:rPr>
          <w:rFonts w:ascii="Calibri" w:cs="Calibri" w:eastAsia="Calibri" w:hAnsi="Calibri"/>
          <w:sz w:val="22"/>
          <w:szCs w:val="22"/>
        </w:rPr>
        <w:t xml:space="preserve">id</w:t>
      </w:r>
    </w:p>
    <w:p>
      <w:pPr>
        <w:pStyle w:val="ListParagraph"/>
        <w:numPr>
          <w:ilvl w:val="0"/>
          <w:numId w:val="1"/>
        </w:numPr>
        <w:spacing w:after="80"/>
      </w:pPr>
      <w:r>
        <w:rPr>
          <w:rFonts w:ascii="Calibri" w:cs="Calibri" w:eastAsia="Calibri" w:hAnsi="Calibri"/>
          <w:sz w:val="22"/>
          <w:szCs w:val="22"/>
        </w:rPr>
        <w:t xml:space="preserve">owner_type (system, org, user)</w:t>
      </w:r>
    </w:p>
    <w:p>
      <w:pPr>
        <w:pStyle w:val="ListParagraph"/>
        <w:numPr>
          <w:ilvl w:val="0"/>
          <w:numId w:val="1"/>
        </w:numPr>
        <w:spacing w:after="80"/>
      </w:pPr>
      <w:r>
        <w:rPr>
          <w:rFonts w:ascii="Calibri" w:cs="Calibri" w:eastAsia="Calibri" w:hAnsi="Calibri"/>
          <w:sz w:val="22"/>
          <w:szCs w:val="22"/>
        </w:rPr>
        <w:t xml:space="preserve">name_en</w:t>
      </w:r>
    </w:p>
    <w:p>
      <w:pPr>
        <w:pStyle w:val="ListParagraph"/>
        <w:numPr>
          <w:ilvl w:val="0"/>
          <w:numId w:val="1"/>
        </w:numPr>
        <w:spacing w:after="80"/>
      </w:pPr>
      <w:r>
        <w:rPr>
          <w:rFonts w:ascii="Calibri" w:cs="Calibri" w:eastAsia="Calibri" w:hAnsi="Calibri"/>
          <w:sz w:val="22"/>
          <w:szCs w:val="22"/>
        </w:rPr>
        <w:t xml:space="preserve">name_ar</w:t>
      </w:r>
    </w:p>
    <w:p>
      <w:pPr>
        <w:pStyle w:val="ListParagraph"/>
        <w:numPr>
          <w:ilvl w:val="0"/>
          <w:numId w:val="1"/>
        </w:numPr>
        <w:spacing w:after="80"/>
      </w:pPr>
      <w:r>
        <w:rPr>
          <w:rFonts w:ascii="Calibri" w:cs="Calibri" w:eastAsia="Calibri" w:hAnsi="Calibri"/>
          <w:sz w:val="22"/>
          <w:szCs w:val="22"/>
        </w:rPr>
        <w:t xml:space="preserve">latin_font_body</w:t>
      </w:r>
    </w:p>
    <w:p>
      <w:pPr>
        <w:pStyle w:val="ListParagraph"/>
        <w:numPr>
          <w:ilvl w:val="0"/>
          <w:numId w:val="1"/>
        </w:numPr>
        <w:spacing w:after="80"/>
      </w:pPr>
      <w:r>
        <w:rPr>
          <w:rFonts w:ascii="Calibri" w:cs="Calibri" w:eastAsia="Calibri" w:hAnsi="Calibri"/>
          <w:sz w:val="22"/>
          <w:szCs w:val="22"/>
        </w:rPr>
        <w:t xml:space="preserve">arabic_font_body</w:t>
      </w:r>
    </w:p>
    <w:p>
      <w:pPr>
        <w:pStyle w:val="ListParagraph"/>
        <w:numPr>
          <w:ilvl w:val="0"/>
          <w:numId w:val="1"/>
        </w:numPr>
        <w:spacing w:after="80"/>
      </w:pPr>
      <w:r>
        <w:rPr>
          <w:rFonts w:ascii="Calibri" w:cs="Calibri" w:eastAsia="Calibri" w:hAnsi="Calibri"/>
          <w:sz w:val="22"/>
          <w:szCs w:val="22"/>
        </w:rPr>
        <w:t xml:space="preserve">latin_font_heading</w:t>
      </w:r>
    </w:p>
    <w:p>
      <w:pPr>
        <w:pStyle w:val="ListParagraph"/>
        <w:numPr>
          <w:ilvl w:val="0"/>
          <w:numId w:val="1"/>
        </w:numPr>
        <w:spacing w:after="80"/>
      </w:pPr>
      <w:r>
        <w:rPr>
          <w:rFonts w:ascii="Calibri" w:cs="Calibri" w:eastAsia="Calibri" w:hAnsi="Calibri"/>
          <w:sz w:val="22"/>
          <w:szCs w:val="22"/>
        </w:rPr>
        <w:t xml:space="preserve">arabic_font_heading</w:t>
      </w:r>
    </w:p>
    <w:p>
      <w:pPr>
        <w:pStyle w:val="ListParagraph"/>
        <w:numPr>
          <w:ilvl w:val="0"/>
          <w:numId w:val="1"/>
        </w:numPr>
        <w:spacing w:after="80"/>
      </w:pPr>
      <w:r>
        <w:rPr>
          <w:rFonts w:ascii="Calibri" w:cs="Calibri" w:eastAsia="Calibri" w:hAnsi="Calibri"/>
          <w:sz w:val="22"/>
          <w:szCs w:val="22"/>
        </w:rPr>
        <w:t xml:space="preserve">spacing_rules_json</w:t>
      </w:r>
    </w:p>
    <w:p>
      <w:pPr>
        <w:pStyle w:val="ListParagraph"/>
        <w:numPr>
          <w:ilvl w:val="0"/>
          <w:numId w:val="1"/>
        </w:numPr>
        <w:spacing w:after="80"/>
      </w:pPr>
      <w:r>
        <w:rPr>
          <w:rFonts w:ascii="Calibri" w:cs="Calibri" w:eastAsia="Calibri" w:hAnsi="Calibri"/>
          <w:sz w:val="22"/>
          <w:szCs w:val="22"/>
        </w:rPr>
        <w:t xml:space="preserve">heading_rules_json</w:t>
      </w:r>
    </w:p>
    <w:p>
      <w:pPr>
        <w:pStyle w:val="ListParagraph"/>
        <w:numPr>
          <w:ilvl w:val="0"/>
          <w:numId w:val="1"/>
        </w:numPr>
        <w:spacing w:after="80"/>
      </w:pPr>
      <w:r>
        <w:rPr>
          <w:rFonts w:ascii="Calibri" w:cs="Calibri" w:eastAsia="Calibri" w:hAnsi="Calibri"/>
          <w:sz w:val="22"/>
          <w:szCs w:val="22"/>
        </w:rPr>
        <w:t xml:space="preserve">table_rules_json</w:t>
      </w:r>
    </w:p>
    <w:p>
      <w:pPr>
        <w:pStyle w:val="ListParagraph"/>
        <w:numPr>
          <w:ilvl w:val="0"/>
          <w:numId w:val="1"/>
        </w:numPr>
        <w:spacing w:after="80"/>
      </w:pPr>
      <w:r>
        <w:rPr>
          <w:rFonts w:ascii="Calibri" w:cs="Calibri" w:eastAsia="Calibri" w:hAnsi="Calibri"/>
          <w:sz w:val="22"/>
          <w:szCs w:val="22"/>
        </w:rPr>
        <w:t xml:space="preserve">numeral_rules_json</w:t>
      </w:r>
    </w:p>
    <w:p>
      <w:pPr>
        <w:pStyle w:val="ListParagraph"/>
        <w:numPr>
          <w:ilvl w:val="0"/>
          <w:numId w:val="1"/>
        </w:numPr>
        <w:spacing w:after="80"/>
      </w:pPr>
      <w:r>
        <w:rPr>
          <w:rFonts w:ascii="Calibri" w:cs="Calibri" w:eastAsia="Calibri" w:hAnsi="Calibri"/>
          <w:sz w:val="22"/>
          <w:szCs w:val="22"/>
        </w:rPr>
        <w:t xml:space="preserve">direction_rules_json</w:t>
      </w:r>
    </w:p>
    <w:p>
      <w:pPr>
        <w:pStyle w:val="ListParagraph"/>
        <w:numPr>
          <w:ilvl w:val="0"/>
          <w:numId w:val="1"/>
        </w:numPr>
        <w:spacing w:after="80"/>
      </w:pPr>
      <w:r>
        <w:rPr>
          <w:rFonts w:ascii="Calibri" w:cs="Calibri" w:eastAsia="Calibri" w:hAnsi="Calibri"/>
          <w:sz w:val="22"/>
          <w:szCs w:val="22"/>
        </w:rPr>
        <w:t xml:space="preserve">active</w:t>
      </w:r>
    </w:p>
    <w:p>
      <w:pPr>
        <w:pBdr>
          <w:bottom w:val="single" w:color="DDDDDD" w:sz="6"/>
        </w:pBdr>
        <w:spacing w:after="160" w:before="160"/>
      </w:pPr>
      <w:r>
        <w:rPr>
          <w:sz w:val="4"/>
          <w:szCs w:val="4"/>
        </w:rPr>
        <w:t xml:space="preserve"/>
      </w:r>
    </w:p>
    <w:p>
      <w:pPr>
        <w:pStyle w:val="Heading2"/>
        <w:spacing w:after="140" w:before="280"/>
      </w:pPr>
      <w:r>
        <w:rPr>
          <w:b/>
          <w:bCs/>
        </w:rPr>
        <w:t xml:space="preserve">16. API surface</w:t>
      </w:r>
    </w:p>
    <w:p>
      <w:pPr>
        <w:pStyle w:val="Heading3"/>
        <w:spacing w:after="140" w:before="280"/>
      </w:pPr>
      <w:r>
        <w:rPr>
          <w:b/>
          <w:bCs/>
        </w:rPr>
        <w:t xml:space="preserve">Public API examples</w:t>
      </w:r>
    </w:p>
    <w:p>
      <w:pPr>
        <w:pStyle w:val="ListParagraph"/>
        <w:numPr>
          <w:ilvl w:val="0"/>
          <w:numId w:val="1"/>
        </w:numPr>
        <w:spacing w:after="80"/>
      </w:pPr>
      <w:r>
        <w:rPr>
          <w:rFonts w:ascii="Courier New" w:cs="Courier New" w:eastAsia="Courier New" w:hAnsi="Courier New"/>
          <w:color w:val="555555"/>
          <w:sz w:val="20"/>
          <w:szCs w:val="20"/>
        </w:rPr>
        <w:t xml:space="preserve">POST /v1/documents/upload</w:t>
      </w:r>
    </w:p>
    <w:p>
      <w:pPr>
        <w:pStyle w:val="ListParagraph"/>
        <w:numPr>
          <w:ilvl w:val="0"/>
          <w:numId w:val="1"/>
        </w:numPr>
        <w:spacing w:after="80"/>
      </w:pPr>
      <w:r>
        <w:rPr>
          <w:rFonts w:ascii="Courier New" w:cs="Courier New" w:eastAsia="Courier New" w:hAnsi="Courier New"/>
          <w:color w:val="555555"/>
          <w:sz w:val="20"/>
          <w:szCs w:val="20"/>
        </w:rPr>
        <w:t xml:space="preserve">POST /v1/documents/paste</w:t>
      </w:r>
    </w:p>
    <w:p>
      <w:pPr>
        <w:pStyle w:val="ListParagraph"/>
        <w:numPr>
          <w:ilvl w:val="0"/>
          <w:numId w:val="1"/>
        </w:numPr>
        <w:spacing w:after="80"/>
      </w:pPr>
      <w:r>
        <w:rPr>
          <w:rFonts w:ascii="Courier New" w:cs="Courier New" w:eastAsia="Courier New" w:hAnsi="Courier New"/>
          <w:color w:val="555555"/>
          <w:sz w:val="20"/>
          <w:szCs w:val="20"/>
        </w:rPr>
        <w:t xml:space="preserve">POST /v1/documents/{id}/analyze</w:t>
      </w:r>
    </w:p>
    <w:p>
      <w:pPr>
        <w:pStyle w:val="ListParagraph"/>
        <w:numPr>
          <w:ilvl w:val="0"/>
          <w:numId w:val="1"/>
        </w:numPr>
        <w:spacing w:after="80"/>
      </w:pPr>
      <w:r>
        <w:rPr>
          <w:rFonts w:ascii="Courier New" w:cs="Courier New" w:eastAsia="Courier New" w:hAnsi="Courier New"/>
          <w:color w:val="555555"/>
          <w:sz w:val="20"/>
          <w:szCs w:val="20"/>
        </w:rPr>
        <w:t xml:space="preserve">POST /v1/documents/{id}/generate</w:t>
      </w:r>
    </w:p>
    <w:p>
      <w:pPr>
        <w:pStyle w:val="ListParagraph"/>
        <w:numPr>
          <w:ilvl w:val="0"/>
          <w:numId w:val="1"/>
        </w:numPr>
        <w:spacing w:after="80"/>
      </w:pPr>
      <w:r>
        <w:rPr>
          <w:rFonts w:ascii="Courier New" w:cs="Courier New" w:eastAsia="Courier New" w:hAnsi="Courier New"/>
          <w:color w:val="555555"/>
          <w:sz w:val="20"/>
          <w:szCs w:val="20"/>
        </w:rPr>
        <w:t xml:space="preserve">GET /v1/documents/{id}/diagnostics</w:t>
      </w:r>
    </w:p>
    <w:p>
      <w:pPr>
        <w:pStyle w:val="ListParagraph"/>
        <w:numPr>
          <w:ilvl w:val="0"/>
          <w:numId w:val="1"/>
        </w:numPr>
        <w:spacing w:after="80"/>
      </w:pPr>
      <w:r>
        <w:rPr>
          <w:rFonts w:ascii="Courier New" w:cs="Courier New" w:eastAsia="Courier New" w:hAnsi="Courier New"/>
          <w:color w:val="555555"/>
          <w:sz w:val="20"/>
          <w:szCs w:val="20"/>
        </w:rPr>
        <w:t xml:space="preserve">GET /v1/documents/{id}/variants</w:t>
      </w:r>
    </w:p>
    <w:p>
      <w:pPr>
        <w:pStyle w:val="ListParagraph"/>
        <w:numPr>
          <w:ilvl w:val="0"/>
          <w:numId w:val="1"/>
        </w:numPr>
        <w:spacing w:after="80"/>
      </w:pPr>
      <w:r>
        <w:rPr>
          <w:rFonts w:ascii="Courier New" w:cs="Courier New" w:eastAsia="Courier New" w:hAnsi="Courier New"/>
          <w:color w:val="555555"/>
          <w:sz w:val="20"/>
          <w:szCs w:val="20"/>
        </w:rPr>
        <w:t xml:space="preserve">GET /v1/variants/{id}/preview</w:t>
      </w:r>
    </w:p>
    <w:p>
      <w:pPr>
        <w:pStyle w:val="ListParagraph"/>
        <w:numPr>
          <w:ilvl w:val="0"/>
          <w:numId w:val="1"/>
        </w:numPr>
        <w:spacing w:after="80"/>
      </w:pPr>
      <w:r>
        <w:rPr>
          <w:rFonts w:ascii="Courier New" w:cs="Courier New" w:eastAsia="Courier New" w:hAnsi="Courier New"/>
          <w:color w:val="555555"/>
          <w:sz w:val="20"/>
          <w:szCs w:val="20"/>
        </w:rPr>
        <w:t xml:space="preserve">GET /v1/variants/{id}/download/docx</w:t>
      </w:r>
    </w:p>
    <w:p>
      <w:pPr>
        <w:pStyle w:val="ListParagraph"/>
        <w:numPr>
          <w:ilvl w:val="0"/>
          <w:numId w:val="1"/>
        </w:numPr>
        <w:spacing w:after="80"/>
      </w:pPr>
      <w:r>
        <w:rPr>
          <w:rFonts w:ascii="Courier New" w:cs="Courier New" w:eastAsia="Courier New" w:hAnsi="Courier New"/>
          <w:color w:val="555555"/>
          <w:sz w:val="20"/>
          <w:szCs w:val="20"/>
        </w:rPr>
        <w:t xml:space="preserve">GET /v1/variants/{id}/download/pdf</w:t>
      </w:r>
    </w:p>
    <w:p>
      <w:pPr>
        <w:pStyle w:val="ListParagraph"/>
        <w:numPr>
          <w:ilvl w:val="0"/>
          <w:numId w:val="1"/>
        </w:numPr>
        <w:spacing w:after="80"/>
      </w:pPr>
      <w:r>
        <w:rPr>
          <w:rFonts w:ascii="Courier New" w:cs="Courier New" w:eastAsia="Courier New" w:hAnsi="Courier New"/>
          <w:color w:val="555555"/>
          <w:sz w:val="20"/>
          <w:szCs w:val="20"/>
        </w:rPr>
        <w:t xml:space="preserve">POST /v1/style-packs</w:t>
      </w:r>
    </w:p>
    <w:p>
      <w:pPr>
        <w:pStyle w:val="ListParagraph"/>
        <w:numPr>
          <w:ilvl w:val="0"/>
          <w:numId w:val="1"/>
        </w:numPr>
        <w:spacing w:after="80"/>
      </w:pPr>
      <w:r>
        <w:rPr>
          <w:rFonts w:ascii="Courier New" w:cs="Courier New" w:eastAsia="Courier New" w:hAnsi="Courier New"/>
          <w:color w:val="555555"/>
          <w:sz w:val="20"/>
          <w:szCs w:val="20"/>
        </w:rPr>
        <w:t xml:space="preserve">POST /v1/exemplars/upload</w:t>
      </w:r>
    </w:p>
    <w:p>
      <w:pPr>
        <w:pStyle w:val="ListParagraph"/>
        <w:numPr>
          <w:ilvl w:val="0"/>
          <w:numId w:val="1"/>
        </w:numPr>
        <w:spacing w:after="80"/>
      </w:pPr>
      <w:r>
        <w:rPr>
          <w:rFonts w:ascii="Courier New" w:cs="Courier New" w:eastAsia="Courier New" w:hAnsi="Courier New"/>
          <w:color w:val="555555"/>
          <w:sz w:val="20"/>
          <w:szCs w:val="20"/>
        </w:rPr>
        <w:t xml:space="preserve">POST /v1/exemplars/{id}/extract</w:t>
      </w:r>
    </w:p>
    <w:p>
      <w:pPr>
        <w:pStyle w:val="ListParagraph"/>
        <w:numPr>
          <w:ilvl w:val="0"/>
          <w:numId w:val="1"/>
        </w:numPr>
        <w:spacing w:after="80"/>
      </w:pPr>
      <w:r>
        <w:rPr>
          <w:rFonts w:ascii="Courier New" w:cs="Courier New" w:eastAsia="Courier New" w:hAnsi="Courier New"/>
          <w:color w:val="555555"/>
          <w:sz w:val="20"/>
          <w:szCs w:val="20"/>
        </w:rPr>
        <w:t xml:space="preserve">POST /v1/organizations/{id}/brand-rules</w:t>
      </w:r>
    </w:p>
    <w:p>
      <w:pPr>
        <w:pStyle w:val="Heading3"/>
        <w:spacing w:after="140" w:before="280"/>
      </w:pPr>
      <w:r>
        <w:rPr>
          <w:b/>
          <w:bCs/>
        </w:rPr>
        <w:t xml:space="preserve">Internal service boundaries</w:t>
      </w:r>
    </w:p>
    <w:p>
      <w:pPr>
        <w:pStyle w:val="ListParagraph"/>
        <w:numPr>
          <w:ilvl w:val="0"/>
          <w:numId w:val="1"/>
        </w:numPr>
        <w:spacing w:after="80"/>
      </w:pPr>
      <w:r>
        <w:rPr>
          <w:rFonts w:ascii="Calibri" w:cs="Calibri" w:eastAsia="Calibri" w:hAnsi="Calibri"/>
          <w:sz w:val="22"/>
          <w:szCs w:val="22"/>
        </w:rPr>
        <w:t xml:space="preserve">auth service</w:t>
      </w:r>
    </w:p>
    <w:p>
      <w:pPr>
        <w:pStyle w:val="ListParagraph"/>
        <w:numPr>
          <w:ilvl w:val="0"/>
          <w:numId w:val="1"/>
        </w:numPr>
        <w:spacing w:after="80"/>
      </w:pPr>
      <w:r>
        <w:rPr>
          <w:rFonts w:ascii="Calibri" w:cs="Calibri" w:eastAsia="Calibri" w:hAnsi="Calibri"/>
          <w:sz w:val="22"/>
          <w:szCs w:val="22"/>
        </w:rPr>
        <w:t xml:space="preserve">document intake service</w:t>
      </w:r>
    </w:p>
    <w:p>
      <w:pPr>
        <w:pStyle w:val="ListParagraph"/>
        <w:numPr>
          <w:ilvl w:val="0"/>
          <w:numId w:val="1"/>
        </w:numPr>
        <w:spacing w:after="80"/>
      </w:pPr>
      <w:r>
        <w:rPr>
          <w:rFonts w:ascii="Calibri" w:cs="Calibri" w:eastAsia="Calibri" w:hAnsi="Calibri"/>
          <w:sz w:val="22"/>
          <w:szCs w:val="22"/>
        </w:rPr>
        <w:t xml:space="preserve">analysis service</w:t>
      </w:r>
    </w:p>
    <w:p>
      <w:pPr>
        <w:pStyle w:val="ListParagraph"/>
        <w:numPr>
          <w:ilvl w:val="0"/>
          <w:numId w:val="1"/>
        </w:numPr>
        <w:spacing w:after="80"/>
      </w:pPr>
      <w:r>
        <w:rPr>
          <w:rFonts w:ascii="Calibri" w:cs="Calibri" w:eastAsia="Calibri" w:hAnsi="Calibri"/>
          <w:sz w:val="22"/>
          <w:szCs w:val="22"/>
        </w:rPr>
        <w:t xml:space="preserve">formatting engine</w:t>
      </w:r>
    </w:p>
    <w:p>
      <w:pPr>
        <w:pStyle w:val="ListParagraph"/>
        <w:numPr>
          <w:ilvl w:val="0"/>
          <w:numId w:val="1"/>
        </w:numPr>
        <w:spacing w:after="80"/>
      </w:pPr>
      <w:r>
        <w:rPr>
          <w:rFonts w:ascii="Calibri" w:cs="Calibri" w:eastAsia="Calibri" w:hAnsi="Calibri"/>
          <w:sz w:val="22"/>
          <w:szCs w:val="22"/>
        </w:rPr>
        <w:t xml:space="preserve">rendering service</w:t>
      </w:r>
    </w:p>
    <w:p>
      <w:pPr>
        <w:pStyle w:val="ListParagraph"/>
        <w:numPr>
          <w:ilvl w:val="0"/>
          <w:numId w:val="1"/>
        </w:numPr>
        <w:spacing w:after="80"/>
      </w:pPr>
      <w:r>
        <w:rPr>
          <w:rFonts w:ascii="Calibri" w:cs="Calibri" w:eastAsia="Calibri" w:hAnsi="Calibri"/>
          <w:sz w:val="22"/>
          <w:szCs w:val="22"/>
        </w:rPr>
        <w:t xml:space="preserve">export service</w:t>
      </w:r>
    </w:p>
    <w:p>
      <w:pPr>
        <w:pStyle w:val="ListParagraph"/>
        <w:numPr>
          <w:ilvl w:val="0"/>
          <w:numId w:val="1"/>
        </w:numPr>
        <w:spacing w:after="80"/>
      </w:pPr>
      <w:r>
        <w:rPr>
          <w:rFonts w:ascii="Calibri" w:cs="Calibri" w:eastAsia="Calibri" w:hAnsi="Calibri"/>
          <w:sz w:val="22"/>
          <w:szCs w:val="22"/>
        </w:rPr>
        <w:t xml:space="preserve">billing service</w:t>
      </w:r>
    </w:p>
    <w:p>
      <w:pPr>
        <w:pStyle w:val="ListParagraph"/>
        <w:numPr>
          <w:ilvl w:val="0"/>
          <w:numId w:val="1"/>
        </w:numPr>
        <w:spacing w:after="80"/>
      </w:pPr>
      <w:r>
        <w:rPr>
          <w:rFonts w:ascii="Calibri" w:cs="Calibri" w:eastAsia="Calibri" w:hAnsi="Calibri"/>
          <w:sz w:val="22"/>
          <w:szCs w:val="22"/>
        </w:rPr>
        <w:t xml:space="preserve">analytics service</w:t>
      </w:r>
    </w:p>
    <w:p>
      <w:pPr>
        <w:pBdr>
          <w:bottom w:val="single" w:color="DDDDDD" w:sz="6"/>
        </w:pBdr>
        <w:spacing w:after="160" w:before="160"/>
      </w:pPr>
      <w:r>
        <w:rPr>
          <w:sz w:val="4"/>
          <w:szCs w:val="4"/>
        </w:rPr>
        <w:t xml:space="preserve"/>
      </w:r>
    </w:p>
    <w:p>
      <w:pPr>
        <w:pStyle w:val="Heading2"/>
        <w:spacing w:after="140" w:before="280"/>
      </w:pPr>
      <w:r>
        <w:rPr>
          <w:b/>
          <w:bCs/>
        </w:rPr>
        <w:t xml:space="preserve">17. Style packs and templates</w:t>
      </w:r>
    </w:p>
    <w:p>
      <w:pPr>
        <w:pStyle w:val="Heading3"/>
        <w:spacing w:after="140" w:before="280"/>
      </w:pPr>
      <w:r>
        <w:rPr>
          <w:b/>
          <w:bCs/>
        </w:rPr>
        <w:t xml:space="preserve">System style packs for launch</w:t>
      </w:r>
    </w:p>
    <w:p>
      <w:pPr>
        <w:spacing w:after="80"/>
      </w:pPr>
      <w:r>
        <w:rPr>
          <w:sz w:val="22"/>
          <w:szCs w:val="22"/>
        </w:rPr>
        <w:t xml:space="preserve">1. </w:t>
      </w:r>
      <w:r>
        <w:rPr>
          <w:rFonts w:ascii="Calibri" w:cs="Calibri" w:eastAsia="Calibri" w:hAnsi="Calibri"/>
          <w:sz w:val="22"/>
          <w:szCs w:val="22"/>
        </w:rPr>
        <w:t xml:space="preserve">English Business Clean</w:t>
      </w:r>
    </w:p>
    <w:p>
      <w:pPr>
        <w:spacing w:after="80"/>
      </w:pPr>
      <w:r>
        <w:rPr>
          <w:sz w:val="22"/>
          <w:szCs w:val="22"/>
        </w:rPr>
        <w:t xml:space="preserve">2. </w:t>
      </w:r>
      <w:r>
        <w:rPr>
          <w:rFonts w:ascii="Calibri" w:cs="Calibri" w:eastAsia="Calibri" w:hAnsi="Calibri"/>
          <w:sz w:val="22"/>
          <w:szCs w:val="22"/>
        </w:rPr>
        <w:t xml:space="preserve">English Executive Report</w:t>
      </w:r>
    </w:p>
    <w:p>
      <w:pPr>
        <w:spacing w:after="80"/>
      </w:pPr>
      <w:r>
        <w:rPr>
          <w:sz w:val="22"/>
          <w:szCs w:val="22"/>
        </w:rPr>
        <w:t xml:space="preserve">3. </w:t>
      </w:r>
      <w:r>
        <w:rPr>
          <w:rFonts w:ascii="Calibri" w:cs="Calibri" w:eastAsia="Calibri" w:hAnsi="Calibri"/>
          <w:sz w:val="22"/>
          <w:szCs w:val="22"/>
        </w:rPr>
        <w:t xml:space="preserve">Arabic Formal Memo</w:t>
      </w:r>
    </w:p>
    <w:p>
      <w:pPr>
        <w:spacing w:after="80"/>
      </w:pPr>
      <w:r>
        <w:rPr>
          <w:sz w:val="22"/>
          <w:szCs w:val="22"/>
        </w:rPr>
        <w:t xml:space="preserve">4. </w:t>
      </w:r>
      <w:r>
        <w:rPr>
          <w:rFonts w:ascii="Calibri" w:cs="Calibri" w:eastAsia="Calibri" w:hAnsi="Calibri"/>
          <w:sz w:val="22"/>
          <w:szCs w:val="22"/>
        </w:rPr>
        <w:t xml:space="preserve">Arabic Government Letter</w:t>
      </w:r>
    </w:p>
    <w:p>
      <w:pPr>
        <w:spacing w:after="80"/>
      </w:pPr>
      <w:r>
        <w:rPr>
          <w:sz w:val="22"/>
          <w:szCs w:val="22"/>
        </w:rPr>
        <w:t xml:space="preserve">5. </w:t>
      </w:r>
      <w:r>
        <w:rPr>
          <w:rFonts w:ascii="Calibri" w:cs="Calibri" w:eastAsia="Calibri" w:hAnsi="Calibri"/>
          <w:sz w:val="22"/>
          <w:szCs w:val="22"/>
        </w:rPr>
        <w:t xml:space="preserve">Bilingual Corporate</w:t>
      </w:r>
    </w:p>
    <w:p>
      <w:pPr>
        <w:spacing w:after="80"/>
      </w:pPr>
      <w:r>
        <w:rPr>
          <w:sz w:val="22"/>
          <w:szCs w:val="22"/>
        </w:rPr>
        <w:t xml:space="preserve">6. </w:t>
      </w:r>
      <w:r>
        <w:rPr>
          <w:rFonts w:ascii="Calibri" w:cs="Calibri" w:eastAsia="Calibri" w:hAnsi="Calibri"/>
          <w:sz w:val="22"/>
          <w:szCs w:val="22"/>
        </w:rPr>
        <w:t xml:space="preserve">Bilingual Proposal</w:t>
      </w:r>
    </w:p>
    <w:p>
      <w:pPr>
        <w:spacing w:after="80"/>
      </w:pPr>
      <w:r>
        <w:rPr>
          <w:sz w:val="22"/>
          <w:szCs w:val="22"/>
        </w:rPr>
        <w:t xml:space="preserve">7. </w:t>
      </w:r>
      <w:r>
        <w:rPr>
          <w:rFonts w:ascii="Calibri" w:cs="Calibri" w:eastAsia="Calibri" w:hAnsi="Calibri"/>
          <w:sz w:val="22"/>
          <w:szCs w:val="22"/>
        </w:rPr>
        <w:t xml:space="preserve">Academic Clean</w:t>
      </w:r>
    </w:p>
    <w:p>
      <w:pPr>
        <w:spacing w:after="80"/>
      </w:pPr>
      <w:r>
        <w:rPr>
          <w:sz w:val="22"/>
          <w:szCs w:val="22"/>
        </w:rPr>
        <w:t xml:space="preserve">8. </w:t>
      </w:r>
      <w:r>
        <w:rPr>
          <w:rFonts w:ascii="Calibri" w:cs="Calibri" w:eastAsia="Calibri" w:hAnsi="Calibri"/>
          <w:sz w:val="22"/>
          <w:szCs w:val="22"/>
        </w:rPr>
        <w:t xml:space="preserve">Legal Minimal</w:t>
      </w:r>
    </w:p>
    <w:p>
      <w:pPr>
        <w:pStyle w:val="Heading3"/>
        <w:spacing w:after="140" w:before="280"/>
      </w:pPr>
      <w:r>
        <w:rPr>
          <w:b/>
          <w:bCs/>
        </w:rPr>
        <w:t xml:space="preserve">Style pack schema</w:t>
      </w:r>
    </w:p>
    <w:p>
      <w:pPr>
        <w:spacing w:after="120"/>
      </w:pPr>
      <w:r>
        <w:rPr>
          <w:rFonts w:ascii="Calibri" w:cs="Calibri" w:eastAsia="Calibri" w:hAnsi="Calibri"/>
          <w:sz w:val="22"/>
          <w:szCs w:val="22"/>
        </w:rPr>
        <w:t xml:space="preserve">Each pack defines:</w:t>
      </w:r>
    </w:p>
    <w:p>
      <w:pPr>
        <w:pStyle w:val="ListParagraph"/>
        <w:numPr>
          <w:ilvl w:val="0"/>
          <w:numId w:val="1"/>
        </w:numPr>
        <w:spacing w:after="80"/>
      </w:pPr>
      <w:r>
        <w:rPr>
          <w:rFonts w:ascii="Calibri" w:cs="Calibri" w:eastAsia="Calibri" w:hAnsi="Calibri"/>
          <w:sz w:val="22"/>
          <w:szCs w:val="22"/>
        </w:rPr>
        <w:t xml:space="preserve">font pairings,</w:t>
      </w:r>
    </w:p>
    <w:p>
      <w:pPr>
        <w:pStyle w:val="ListParagraph"/>
        <w:numPr>
          <w:ilvl w:val="0"/>
          <w:numId w:val="1"/>
        </w:numPr>
        <w:spacing w:after="80"/>
      </w:pPr>
      <w:r>
        <w:rPr>
          <w:rFonts w:ascii="Calibri" w:cs="Calibri" w:eastAsia="Calibri" w:hAnsi="Calibri"/>
          <w:sz w:val="22"/>
          <w:szCs w:val="22"/>
        </w:rPr>
        <w:t xml:space="preserve">heading hierarchy,</w:t>
      </w:r>
    </w:p>
    <w:p>
      <w:pPr>
        <w:pStyle w:val="ListParagraph"/>
        <w:numPr>
          <w:ilvl w:val="0"/>
          <w:numId w:val="1"/>
        </w:numPr>
        <w:spacing w:after="80"/>
      </w:pPr>
      <w:r>
        <w:rPr>
          <w:rFonts w:ascii="Calibri" w:cs="Calibri" w:eastAsia="Calibri" w:hAnsi="Calibri"/>
          <w:sz w:val="22"/>
          <w:szCs w:val="22"/>
        </w:rPr>
        <w:t xml:space="preserve">spacing scale,</w:t>
      </w:r>
    </w:p>
    <w:p>
      <w:pPr>
        <w:pStyle w:val="ListParagraph"/>
        <w:numPr>
          <w:ilvl w:val="0"/>
          <w:numId w:val="1"/>
        </w:numPr>
        <w:spacing w:after="80"/>
      </w:pPr>
      <w:r>
        <w:rPr>
          <w:rFonts w:ascii="Calibri" w:cs="Calibri" w:eastAsia="Calibri" w:hAnsi="Calibri"/>
          <w:sz w:val="22"/>
          <w:szCs w:val="22"/>
        </w:rPr>
        <w:t xml:space="preserve">paragraph defaults,</w:t>
      </w:r>
    </w:p>
    <w:p>
      <w:pPr>
        <w:pStyle w:val="ListParagraph"/>
        <w:numPr>
          <w:ilvl w:val="0"/>
          <w:numId w:val="1"/>
        </w:numPr>
        <w:spacing w:after="80"/>
      </w:pPr>
      <w:r>
        <w:rPr>
          <w:rFonts w:ascii="Calibri" w:cs="Calibri" w:eastAsia="Calibri" w:hAnsi="Calibri"/>
          <w:sz w:val="22"/>
          <w:szCs w:val="22"/>
        </w:rPr>
        <w:t xml:space="preserve">list rules,</w:t>
      </w:r>
    </w:p>
    <w:p>
      <w:pPr>
        <w:pStyle w:val="ListParagraph"/>
        <w:numPr>
          <w:ilvl w:val="0"/>
          <w:numId w:val="1"/>
        </w:numPr>
        <w:spacing w:after="80"/>
      </w:pPr>
      <w:r>
        <w:rPr>
          <w:rFonts w:ascii="Calibri" w:cs="Calibri" w:eastAsia="Calibri" w:hAnsi="Calibri"/>
          <w:sz w:val="22"/>
          <w:szCs w:val="22"/>
        </w:rPr>
        <w:t xml:space="preserve">table rules,</w:t>
      </w:r>
    </w:p>
    <w:p>
      <w:pPr>
        <w:pStyle w:val="ListParagraph"/>
        <w:numPr>
          <w:ilvl w:val="0"/>
          <w:numId w:val="1"/>
        </w:numPr>
        <w:spacing w:after="80"/>
      </w:pPr>
      <w:r>
        <w:rPr>
          <w:rFonts w:ascii="Calibri" w:cs="Calibri" w:eastAsia="Calibri" w:hAnsi="Calibri"/>
          <w:sz w:val="22"/>
          <w:szCs w:val="22"/>
        </w:rPr>
        <w:t xml:space="preserve">page margins,</w:t>
      </w:r>
    </w:p>
    <w:p>
      <w:pPr>
        <w:pStyle w:val="ListParagraph"/>
        <w:numPr>
          <w:ilvl w:val="0"/>
          <w:numId w:val="1"/>
        </w:numPr>
        <w:spacing w:after="80"/>
      </w:pPr>
      <w:r>
        <w:rPr>
          <w:rFonts w:ascii="Calibri" w:cs="Calibri" w:eastAsia="Calibri" w:hAnsi="Calibri"/>
          <w:sz w:val="22"/>
          <w:szCs w:val="22"/>
        </w:rPr>
        <w:t xml:space="preserve">header/footer behavior,</w:t>
      </w:r>
    </w:p>
    <w:p>
      <w:pPr>
        <w:pStyle w:val="ListParagraph"/>
        <w:numPr>
          <w:ilvl w:val="0"/>
          <w:numId w:val="1"/>
        </w:numPr>
        <w:spacing w:after="80"/>
      </w:pPr>
      <w:r>
        <w:rPr>
          <w:rFonts w:ascii="Calibri" w:cs="Calibri" w:eastAsia="Calibri" w:hAnsi="Calibri"/>
          <w:sz w:val="22"/>
          <w:szCs w:val="22"/>
        </w:rPr>
        <w:t xml:space="preserve">cover page rules,</w:t>
      </w:r>
    </w:p>
    <w:p>
      <w:pPr>
        <w:pStyle w:val="ListParagraph"/>
        <w:numPr>
          <w:ilvl w:val="0"/>
          <w:numId w:val="1"/>
        </w:numPr>
        <w:spacing w:after="80"/>
      </w:pPr>
      <w:r>
        <w:rPr>
          <w:rFonts w:ascii="Calibri" w:cs="Calibri" w:eastAsia="Calibri" w:hAnsi="Calibri"/>
          <w:sz w:val="22"/>
          <w:szCs w:val="22"/>
        </w:rPr>
        <w:t xml:space="preserve">caption rules,</w:t>
      </w:r>
    </w:p>
    <w:p>
      <w:pPr>
        <w:pStyle w:val="ListParagraph"/>
        <w:numPr>
          <w:ilvl w:val="0"/>
          <w:numId w:val="1"/>
        </w:numPr>
        <w:spacing w:after="80"/>
      </w:pPr>
      <w:r>
        <w:rPr>
          <w:rFonts w:ascii="Calibri" w:cs="Calibri" w:eastAsia="Calibri" w:hAnsi="Calibri"/>
          <w:sz w:val="22"/>
          <w:szCs w:val="22"/>
        </w:rPr>
        <w:t xml:space="preserve">numeral preferences,</w:t>
      </w:r>
    </w:p>
    <w:p>
      <w:pPr>
        <w:pStyle w:val="ListParagraph"/>
        <w:numPr>
          <w:ilvl w:val="0"/>
          <w:numId w:val="1"/>
        </w:numPr>
        <w:spacing w:after="80"/>
      </w:pPr>
      <w:r>
        <w:rPr>
          <w:rFonts w:ascii="Calibri" w:cs="Calibri" w:eastAsia="Calibri" w:hAnsi="Calibri"/>
          <w:sz w:val="22"/>
          <w:szCs w:val="22"/>
        </w:rPr>
        <w:t xml:space="preserve">RTL/LTR behavior.</w:t>
      </w:r>
    </w:p>
    <w:p>
      <w:pPr>
        <w:pStyle w:val="Heading3"/>
        <w:spacing w:after="140" w:before="280"/>
      </w:pPr>
      <w:r>
        <w:rPr>
          <w:b/>
          <w:bCs/>
        </w:rPr>
        <w:t xml:space="preserve">Exemplar-based packs</w:t>
      </w:r>
    </w:p>
    <w:p>
      <w:pPr>
        <w:spacing w:after="120"/>
      </w:pPr>
      <w:r>
        <w:rPr>
          <w:rFonts w:ascii="Calibri" w:cs="Calibri" w:eastAsia="Calibri" w:hAnsi="Calibri"/>
          <w:sz w:val="22"/>
          <w:szCs w:val="22"/>
        </w:rPr>
        <w:t xml:space="preserve">The product should let a user upload a "gold standard" DOCX and extract:</w:t>
      </w:r>
    </w:p>
    <w:p>
      <w:pPr>
        <w:pStyle w:val="ListParagraph"/>
        <w:numPr>
          <w:ilvl w:val="0"/>
          <w:numId w:val="1"/>
        </w:numPr>
        <w:spacing w:after="80"/>
      </w:pPr>
      <w:r>
        <w:rPr>
          <w:rFonts w:ascii="Calibri" w:cs="Calibri" w:eastAsia="Calibri" w:hAnsi="Calibri"/>
          <w:sz w:val="22"/>
          <w:szCs w:val="22"/>
        </w:rPr>
        <w:t xml:space="preserve">style names,</w:t>
      </w:r>
    </w:p>
    <w:p>
      <w:pPr>
        <w:pStyle w:val="ListParagraph"/>
        <w:numPr>
          <w:ilvl w:val="0"/>
          <w:numId w:val="1"/>
        </w:numPr>
        <w:spacing w:after="80"/>
      </w:pPr>
      <w:r>
        <w:rPr>
          <w:rFonts w:ascii="Calibri" w:cs="Calibri" w:eastAsia="Calibri" w:hAnsi="Calibri"/>
          <w:sz w:val="22"/>
          <w:szCs w:val="22"/>
        </w:rPr>
        <w:t xml:space="preserve">font mappings,</w:t>
      </w:r>
    </w:p>
    <w:p>
      <w:pPr>
        <w:pStyle w:val="ListParagraph"/>
        <w:numPr>
          <w:ilvl w:val="0"/>
          <w:numId w:val="1"/>
        </w:numPr>
        <w:spacing w:after="80"/>
      </w:pPr>
      <w:r>
        <w:rPr>
          <w:rFonts w:ascii="Calibri" w:cs="Calibri" w:eastAsia="Calibri" w:hAnsi="Calibri"/>
          <w:sz w:val="22"/>
          <w:szCs w:val="22"/>
        </w:rPr>
        <w:t xml:space="preserve">spacing,</w:t>
      </w:r>
    </w:p>
    <w:p>
      <w:pPr>
        <w:pStyle w:val="ListParagraph"/>
        <w:numPr>
          <w:ilvl w:val="0"/>
          <w:numId w:val="1"/>
        </w:numPr>
        <w:spacing w:after="80"/>
      </w:pPr>
      <w:r>
        <w:rPr>
          <w:rFonts w:ascii="Calibri" w:cs="Calibri" w:eastAsia="Calibri" w:hAnsi="Calibri"/>
          <w:sz w:val="22"/>
          <w:szCs w:val="22"/>
        </w:rPr>
        <w:t xml:space="preserve">title/heading behavior,</w:t>
      </w:r>
    </w:p>
    <w:p>
      <w:pPr>
        <w:pStyle w:val="ListParagraph"/>
        <w:numPr>
          <w:ilvl w:val="0"/>
          <w:numId w:val="1"/>
        </w:numPr>
        <w:spacing w:after="80"/>
      </w:pPr>
      <w:r>
        <w:rPr>
          <w:rFonts w:ascii="Calibri" w:cs="Calibri" w:eastAsia="Calibri" w:hAnsi="Calibri"/>
          <w:sz w:val="22"/>
          <w:szCs w:val="22"/>
        </w:rPr>
        <w:t xml:space="preserve">table design,</w:t>
      </w:r>
    </w:p>
    <w:p>
      <w:pPr>
        <w:pStyle w:val="ListParagraph"/>
        <w:numPr>
          <w:ilvl w:val="0"/>
          <w:numId w:val="1"/>
        </w:numPr>
        <w:spacing w:after="80"/>
      </w:pPr>
      <w:r>
        <w:rPr>
          <w:rFonts w:ascii="Calibri" w:cs="Calibri" w:eastAsia="Calibri" w:hAnsi="Calibri"/>
          <w:sz w:val="22"/>
          <w:szCs w:val="22"/>
        </w:rPr>
        <w:t xml:space="preserve">header/footer layout.</w:t>
      </w:r>
    </w:p>
    <w:p>
      <w:pPr>
        <w:spacing w:after="120"/>
      </w:pPr>
      <w:r>
        <w:rPr>
          <w:rFonts w:ascii="Calibri" w:cs="Calibri" w:eastAsia="Calibri" w:hAnsi="Calibri"/>
          <w:sz w:val="22"/>
          <w:szCs w:val="22"/>
        </w:rPr>
        <w:t xml:space="preserve">This becomes a reusable style pack for future documents.</w:t>
      </w:r>
    </w:p>
    <w:p>
      <w:pPr>
        <w:pBdr>
          <w:bottom w:val="single" w:color="DDDDDD" w:sz="6"/>
        </w:pBdr>
        <w:spacing w:after="160" w:before="160"/>
      </w:pPr>
      <w:r>
        <w:rPr>
          <w:sz w:val="4"/>
          <w:szCs w:val="4"/>
        </w:rPr>
        <w:t xml:space="preserve"/>
      </w:r>
    </w:p>
    <w:p>
      <w:pPr>
        <w:pStyle w:val="Heading2"/>
        <w:spacing w:after="140" w:before="280"/>
      </w:pPr>
      <w:r>
        <w:rPr>
          <w:b/>
          <w:bCs/>
        </w:rPr>
        <w:t xml:space="preserve">18. Diagnostics and scoring model</w:t>
      </w:r>
    </w:p>
    <w:p>
      <w:pPr>
        <w:pStyle w:val="Heading3"/>
        <w:spacing w:after="140" w:before="280"/>
      </w:pPr>
      <w:r>
        <w:rPr>
          <w:b/>
          <w:bCs/>
        </w:rPr>
        <w:t xml:space="preserve">Example diagnostics</w:t>
      </w:r>
    </w:p>
    <w:p>
      <w:pPr>
        <w:pStyle w:val="ListParagraph"/>
        <w:numPr>
          <w:ilvl w:val="0"/>
          <w:numId w:val="1"/>
        </w:numPr>
        <w:spacing w:after="80"/>
      </w:pPr>
      <w:r>
        <w:rPr>
          <w:rFonts w:ascii="Calibri" w:cs="Calibri" w:eastAsia="Calibri" w:hAnsi="Calibri"/>
          <w:sz w:val="22"/>
          <w:szCs w:val="22"/>
        </w:rPr>
        <w:t xml:space="preserve">Too many direct formatting overrides</w:t>
      </w:r>
    </w:p>
    <w:p>
      <w:pPr>
        <w:pStyle w:val="ListParagraph"/>
        <w:numPr>
          <w:ilvl w:val="0"/>
          <w:numId w:val="1"/>
        </w:numPr>
        <w:spacing w:after="80"/>
      </w:pPr>
      <w:r>
        <w:rPr>
          <w:rFonts w:ascii="Calibri" w:cs="Calibri" w:eastAsia="Calibri" w:hAnsi="Calibri"/>
          <w:sz w:val="22"/>
          <w:szCs w:val="22"/>
        </w:rPr>
        <w:t xml:space="preserve">Heading ladder missing or inconsistent</w:t>
      </w:r>
    </w:p>
    <w:p>
      <w:pPr>
        <w:pStyle w:val="ListParagraph"/>
        <w:numPr>
          <w:ilvl w:val="0"/>
          <w:numId w:val="1"/>
        </w:numPr>
        <w:spacing w:after="80"/>
      </w:pPr>
      <w:r>
        <w:rPr>
          <w:rFonts w:ascii="Calibri" w:cs="Calibri" w:eastAsia="Calibri" w:hAnsi="Calibri"/>
          <w:sz w:val="22"/>
          <w:szCs w:val="22"/>
        </w:rPr>
        <w:t xml:space="preserve">4 body fonts detected</w:t>
      </w:r>
    </w:p>
    <w:p>
      <w:pPr>
        <w:pStyle w:val="ListParagraph"/>
        <w:numPr>
          <w:ilvl w:val="0"/>
          <w:numId w:val="1"/>
        </w:numPr>
        <w:spacing w:after="80"/>
      </w:pPr>
      <w:r>
        <w:rPr>
          <w:rFonts w:ascii="Calibri" w:cs="Calibri" w:eastAsia="Calibri" w:hAnsi="Calibri"/>
          <w:sz w:val="22"/>
          <w:szCs w:val="22"/>
        </w:rPr>
        <w:t xml:space="preserve">Table 3 likely clipped / over-wide</w:t>
      </w:r>
    </w:p>
    <w:p>
      <w:pPr>
        <w:pStyle w:val="ListParagraph"/>
        <w:numPr>
          <w:ilvl w:val="0"/>
          <w:numId w:val="1"/>
        </w:numPr>
        <w:spacing w:after="80"/>
      </w:pPr>
      <w:r>
        <w:rPr>
          <w:rFonts w:ascii="Calibri" w:cs="Calibri" w:eastAsia="Calibri" w:hAnsi="Calibri"/>
          <w:sz w:val="22"/>
          <w:szCs w:val="22"/>
        </w:rPr>
        <w:t xml:space="preserve">Paragraph direction inconsistent in section 2</w:t>
      </w:r>
    </w:p>
    <w:p>
      <w:pPr>
        <w:pStyle w:val="ListParagraph"/>
        <w:numPr>
          <w:ilvl w:val="0"/>
          <w:numId w:val="1"/>
        </w:numPr>
        <w:spacing w:after="80"/>
      </w:pPr>
      <w:r>
        <w:rPr>
          <w:rFonts w:ascii="Calibri" w:cs="Calibri" w:eastAsia="Calibri" w:hAnsi="Calibri"/>
          <w:sz w:val="22"/>
          <w:szCs w:val="22"/>
        </w:rPr>
        <w:t xml:space="preserve">Manual line breaks detected in 38 paragraphs</w:t>
      </w:r>
    </w:p>
    <w:p>
      <w:pPr>
        <w:pStyle w:val="ListParagraph"/>
        <w:numPr>
          <w:ilvl w:val="0"/>
          <w:numId w:val="1"/>
        </w:numPr>
        <w:spacing w:after="80"/>
      </w:pPr>
      <w:r>
        <w:rPr>
          <w:rFonts w:ascii="Calibri" w:cs="Calibri" w:eastAsia="Calibri" w:hAnsi="Calibri"/>
          <w:sz w:val="22"/>
          <w:szCs w:val="22"/>
        </w:rPr>
        <w:t xml:space="preserve">Page margins vary across sections</w:t>
      </w:r>
    </w:p>
    <w:p>
      <w:pPr>
        <w:pStyle w:val="ListParagraph"/>
        <w:numPr>
          <w:ilvl w:val="0"/>
          <w:numId w:val="1"/>
        </w:numPr>
        <w:spacing w:after="80"/>
      </w:pPr>
      <w:r>
        <w:rPr>
          <w:rFonts w:ascii="Calibri" w:cs="Calibri" w:eastAsia="Calibri" w:hAnsi="Calibri"/>
          <w:sz w:val="22"/>
          <w:szCs w:val="22"/>
        </w:rPr>
        <w:t xml:space="preserve">Numbering sequence reset incorrectly</w:t>
      </w:r>
    </w:p>
    <w:p>
      <w:pPr>
        <w:pStyle w:val="ListParagraph"/>
        <w:numPr>
          <w:ilvl w:val="0"/>
          <w:numId w:val="1"/>
        </w:numPr>
        <w:spacing w:after="80"/>
      </w:pPr>
      <w:r>
        <w:rPr>
          <w:rFonts w:ascii="Calibri" w:cs="Calibri" w:eastAsia="Calibri" w:hAnsi="Calibri"/>
          <w:sz w:val="22"/>
          <w:szCs w:val="22"/>
        </w:rPr>
        <w:t xml:space="preserve">Header/footer styles inconsistent</w:t>
      </w:r>
    </w:p>
    <w:p>
      <w:pPr>
        <w:pStyle w:val="ListParagraph"/>
        <w:numPr>
          <w:ilvl w:val="0"/>
          <w:numId w:val="1"/>
        </w:numPr>
        <w:spacing w:after="80"/>
      </w:pPr>
      <w:r>
        <w:rPr>
          <w:rFonts w:ascii="Calibri" w:cs="Calibri" w:eastAsia="Calibri" w:hAnsi="Calibri"/>
          <w:sz w:val="22"/>
          <w:szCs w:val="22"/>
        </w:rPr>
        <w:t xml:space="preserve">Bilingual title page alignment conflict</w:t>
      </w:r>
    </w:p>
    <w:p>
      <w:pPr>
        <w:pStyle w:val="Heading3"/>
        <w:spacing w:after="140" w:before="280"/>
      </w:pPr>
      <w:r>
        <w:rPr>
          <w:b/>
          <w:bCs/>
        </w:rPr>
        <w:t xml:space="preserve">Confidence scoring</w:t>
      </w:r>
    </w:p>
    <w:p>
      <w:pPr>
        <w:spacing w:after="120"/>
      </w:pPr>
      <w:r>
        <w:rPr>
          <w:rFonts w:ascii="Calibri" w:cs="Calibri" w:eastAsia="Calibri" w:hAnsi="Calibri"/>
          <w:sz w:val="22"/>
          <w:szCs w:val="22"/>
        </w:rPr>
        <w:t xml:space="preserve">Each output should have:</w:t>
      </w:r>
    </w:p>
    <w:p>
      <w:pPr>
        <w:pStyle w:val="ListParagraph"/>
        <w:numPr>
          <w:ilvl w:val="0"/>
          <w:numId w:val="1"/>
        </w:numPr>
        <w:spacing w:after="80"/>
      </w:pPr>
      <w:r>
        <w:rPr>
          <w:rFonts w:ascii="Calibri" w:cs="Calibri" w:eastAsia="Calibri" w:hAnsi="Calibri"/>
          <w:b/>
          <w:bCs/>
          <w:sz w:val="22"/>
          <w:szCs w:val="22"/>
        </w:rPr>
        <w:t xml:space="preserve">Structure confidence</w:t>
      </w:r>
    </w:p>
    <w:p>
      <w:pPr>
        <w:pStyle w:val="ListParagraph"/>
        <w:numPr>
          <w:ilvl w:val="0"/>
          <w:numId w:val="1"/>
        </w:numPr>
        <w:spacing w:after="80"/>
      </w:pPr>
      <w:r>
        <w:rPr>
          <w:rFonts w:ascii="Calibri" w:cs="Calibri" w:eastAsia="Calibri" w:hAnsi="Calibri"/>
          <w:b/>
          <w:bCs/>
          <w:sz w:val="22"/>
          <w:szCs w:val="22"/>
        </w:rPr>
        <w:t xml:space="preserve">Visual confidence</w:t>
      </w:r>
    </w:p>
    <w:p>
      <w:pPr>
        <w:pStyle w:val="ListParagraph"/>
        <w:numPr>
          <w:ilvl w:val="0"/>
          <w:numId w:val="1"/>
        </w:numPr>
        <w:spacing w:after="80"/>
      </w:pPr>
      <w:r>
        <w:rPr>
          <w:rFonts w:ascii="Calibri" w:cs="Calibri" w:eastAsia="Calibri" w:hAnsi="Calibri"/>
          <w:b/>
          <w:bCs/>
          <w:sz w:val="22"/>
          <w:szCs w:val="22"/>
        </w:rPr>
        <w:t xml:space="preserve">Language-direction confidence</w:t>
      </w:r>
    </w:p>
    <w:p>
      <w:pPr>
        <w:pStyle w:val="ListParagraph"/>
        <w:numPr>
          <w:ilvl w:val="0"/>
          <w:numId w:val="1"/>
        </w:numPr>
        <w:spacing w:after="80"/>
      </w:pPr>
      <w:r>
        <w:rPr>
          <w:rFonts w:ascii="Calibri" w:cs="Calibri" w:eastAsia="Calibri" w:hAnsi="Calibri"/>
          <w:b/>
          <w:bCs/>
          <w:sz w:val="22"/>
          <w:szCs w:val="22"/>
        </w:rPr>
        <w:t xml:space="preserve">Editability confidence</w:t>
      </w:r>
    </w:p>
    <w:p>
      <w:pPr>
        <w:spacing w:after="120"/>
      </w:pPr>
      <w:r>
        <w:rPr>
          <w:rFonts w:ascii="Calibri" w:cs="Calibri" w:eastAsia="Calibri" w:hAnsi="Calibri"/>
          <w:sz w:val="22"/>
          <w:szCs w:val="22"/>
        </w:rPr>
        <w:t xml:space="preserve">The score is not cosmetic. It should help decide whether to show warnings or recommend manual review.</w:t>
      </w:r>
    </w:p>
    <w:p>
      <w:pPr>
        <w:pBdr>
          <w:bottom w:val="single" w:color="DDDDDD" w:sz="6"/>
        </w:pBdr>
        <w:spacing w:after="160" w:before="160"/>
      </w:pPr>
      <w:r>
        <w:rPr>
          <w:sz w:val="4"/>
          <w:szCs w:val="4"/>
        </w:rPr>
        <w:t xml:space="preserve"/>
      </w:r>
    </w:p>
    <w:p>
      <w:pPr>
        <w:pStyle w:val="Heading2"/>
        <w:spacing w:after="140" w:before="280"/>
      </w:pPr>
      <w:r>
        <w:rPr>
          <w:b/>
          <w:bCs/>
        </w:rPr>
        <w:t xml:space="preserve">19. Non-functional requirements</w:t>
      </w:r>
    </w:p>
    <w:p>
      <w:pPr>
        <w:pStyle w:val="Heading3"/>
        <w:spacing w:after="140" w:before="280"/>
      </w:pPr>
      <w:r>
        <w:rPr>
          <w:b/>
          <w:bCs/>
        </w:rPr>
        <w:t xml:space="preserve">Performance</w:t>
      </w:r>
    </w:p>
    <w:p>
      <w:pPr>
        <w:pStyle w:val="ListParagraph"/>
        <w:numPr>
          <w:ilvl w:val="0"/>
          <w:numId w:val="1"/>
        </w:numPr>
        <w:spacing w:after="80"/>
      </w:pPr>
      <w:r>
        <w:rPr>
          <w:rFonts w:ascii="Calibri" w:cs="Calibri" w:eastAsia="Calibri" w:hAnsi="Calibri"/>
          <w:sz w:val="22"/>
          <w:szCs w:val="22"/>
        </w:rPr>
        <w:t xml:space="preserve">95th percentile analysis time under 10 seconds for a 25-page DOCX</w:t>
      </w:r>
    </w:p>
    <w:p>
      <w:pPr>
        <w:pStyle w:val="ListParagraph"/>
        <w:numPr>
          <w:ilvl w:val="0"/>
          <w:numId w:val="1"/>
        </w:numPr>
        <w:spacing w:after="80"/>
      </w:pPr>
      <w:r>
        <w:rPr>
          <w:rFonts w:ascii="Calibri" w:cs="Calibri" w:eastAsia="Calibri" w:hAnsi="Calibri"/>
          <w:sz w:val="22"/>
          <w:szCs w:val="22"/>
        </w:rPr>
        <w:t xml:space="preserve">95th percentile full generation time under 30 seconds for a 25-page DOCX</w:t>
      </w:r>
    </w:p>
    <w:p>
      <w:pPr>
        <w:pStyle w:val="ListParagraph"/>
        <w:numPr>
          <w:ilvl w:val="0"/>
          <w:numId w:val="1"/>
        </w:numPr>
        <w:spacing w:after="80"/>
      </w:pPr>
      <w:r>
        <w:rPr>
          <w:rFonts w:ascii="Calibri" w:cs="Calibri" w:eastAsia="Calibri" w:hAnsi="Calibri"/>
          <w:sz w:val="22"/>
          <w:szCs w:val="22"/>
        </w:rPr>
        <w:t xml:space="preserve">preview should appear progressively as pages render</w:t>
      </w:r>
    </w:p>
    <w:p>
      <w:pPr>
        <w:pStyle w:val="Heading3"/>
        <w:spacing w:after="140" w:before="280"/>
      </w:pPr>
      <w:r>
        <w:rPr>
          <w:b/>
          <w:bCs/>
        </w:rPr>
        <w:t xml:space="preserve">Reliability</w:t>
      </w:r>
    </w:p>
    <w:p>
      <w:pPr>
        <w:pStyle w:val="ListParagraph"/>
        <w:numPr>
          <w:ilvl w:val="0"/>
          <w:numId w:val="1"/>
        </w:numPr>
        <w:spacing w:after="80"/>
      </w:pPr>
      <w:r>
        <w:rPr>
          <w:rFonts w:ascii="Calibri" w:cs="Calibri" w:eastAsia="Calibri" w:hAnsi="Calibri"/>
          <w:sz w:val="22"/>
          <w:szCs w:val="22"/>
        </w:rPr>
        <w:t xml:space="preserve">processing jobs are resumable</w:t>
      </w:r>
    </w:p>
    <w:p>
      <w:pPr>
        <w:pStyle w:val="ListParagraph"/>
        <w:numPr>
          <w:ilvl w:val="0"/>
          <w:numId w:val="1"/>
        </w:numPr>
        <w:spacing w:after="80"/>
      </w:pPr>
      <w:r>
        <w:rPr>
          <w:rFonts w:ascii="Calibri" w:cs="Calibri" w:eastAsia="Calibri" w:hAnsi="Calibri"/>
          <w:sz w:val="22"/>
          <w:szCs w:val="22"/>
        </w:rPr>
        <w:t xml:space="preserve">no silent failures</w:t>
      </w:r>
    </w:p>
    <w:p>
      <w:pPr>
        <w:pStyle w:val="ListParagraph"/>
        <w:numPr>
          <w:ilvl w:val="0"/>
          <w:numId w:val="1"/>
        </w:numPr>
        <w:spacing w:after="80"/>
      </w:pPr>
      <w:r>
        <w:rPr>
          <w:rFonts w:ascii="Calibri" w:cs="Calibri" w:eastAsia="Calibri" w:hAnsi="Calibri"/>
          <w:sz w:val="22"/>
          <w:szCs w:val="22"/>
        </w:rPr>
        <w:t xml:space="preserve">outputs are versioned</w:t>
      </w:r>
    </w:p>
    <w:p>
      <w:pPr>
        <w:pStyle w:val="ListParagraph"/>
        <w:numPr>
          <w:ilvl w:val="0"/>
          <w:numId w:val="1"/>
        </w:numPr>
        <w:spacing w:after="80"/>
      </w:pPr>
      <w:r>
        <w:rPr>
          <w:rFonts w:ascii="Calibri" w:cs="Calibri" w:eastAsia="Calibri" w:hAnsi="Calibri"/>
          <w:sz w:val="22"/>
          <w:szCs w:val="22"/>
        </w:rPr>
        <w:t xml:space="preserve">original file is never overwritten</w:t>
      </w:r>
    </w:p>
    <w:p>
      <w:pPr>
        <w:pStyle w:val="Heading3"/>
        <w:spacing w:after="140" w:before="280"/>
      </w:pPr>
      <w:r>
        <w:rPr>
          <w:b/>
          <w:bCs/>
        </w:rPr>
        <w:t xml:space="preserve">Security</w:t>
      </w:r>
    </w:p>
    <w:p>
      <w:pPr>
        <w:pStyle w:val="ListParagraph"/>
        <w:numPr>
          <w:ilvl w:val="0"/>
          <w:numId w:val="1"/>
        </w:numPr>
        <w:spacing w:after="80"/>
      </w:pPr>
      <w:r>
        <w:rPr>
          <w:rFonts w:ascii="Calibri" w:cs="Calibri" w:eastAsia="Calibri" w:hAnsi="Calibri"/>
          <w:sz w:val="22"/>
          <w:szCs w:val="22"/>
        </w:rPr>
        <w:t xml:space="preserve">malware scanning on upload</w:t>
      </w:r>
    </w:p>
    <w:p>
      <w:pPr>
        <w:pStyle w:val="ListParagraph"/>
        <w:numPr>
          <w:ilvl w:val="0"/>
          <w:numId w:val="1"/>
        </w:numPr>
        <w:spacing w:after="80"/>
      </w:pPr>
      <w:r>
        <w:rPr>
          <w:rFonts w:ascii="Calibri" w:cs="Calibri" w:eastAsia="Calibri" w:hAnsi="Calibri"/>
          <w:sz w:val="22"/>
          <w:szCs w:val="22"/>
        </w:rPr>
        <w:t xml:space="preserve">encryption in transit and at rest</w:t>
      </w:r>
    </w:p>
    <w:p>
      <w:pPr>
        <w:pStyle w:val="ListParagraph"/>
        <w:numPr>
          <w:ilvl w:val="0"/>
          <w:numId w:val="1"/>
        </w:numPr>
        <w:spacing w:after="80"/>
      </w:pPr>
      <w:r>
        <w:rPr>
          <w:rFonts w:ascii="Calibri" w:cs="Calibri" w:eastAsia="Calibri" w:hAnsi="Calibri"/>
          <w:sz w:val="22"/>
          <w:szCs w:val="22"/>
        </w:rPr>
        <w:t xml:space="preserve">configurable retention and deletion</w:t>
      </w:r>
    </w:p>
    <w:p>
      <w:pPr>
        <w:pStyle w:val="ListParagraph"/>
        <w:numPr>
          <w:ilvl w:val="0"/>
          <w:numId w:val="1"/>
        </w:numPr>
        <w:spacing w:after="80"/>
      </w:pPr>
      <w:r>
        <w:rPr>
          <w:rFonts w:ascii="Calibri" w:cs="Calibri" w:eastAsia="Calibri" w:hAnsi="Calibri"/>
          <w:sz w:val="22"/>
          <w:szCs w:val="22"/>
        </w:rPr>
        <w:t xml:space="preserve">no model training on customer files by default</w:t>
      </w:r>
    </w:p>
    <w:p>
      <w:pPr>
        <w:pStyle w:val="ListParagraph"/>
        <w:numPr>
          <w:ilvl w:val="0"/>
          <w:numId w:val="1"/>
        </w:numPr>
        <w:spacing w:after="80"/>
      </w:pPr>
      <w:r>
        <w:rPr>
          <w:rFonts w:ascii="Calibri" w:cs="Calibri" w:eastAsia="Calibri" w:hAnsi="Calibri"/>
          <w:sz w:val="22"/>
          <w:szCs w:val="22"/>
        </w:rPr>
        <w:t xml:space="preserve">audit logs for enterprise</w:t>
      </w:r>
    </w:p>
    <w:p>
      <w:pPr>
        <w:pStyle w:val="ListParagraph"/>
        <w:numPr>
          <w:ilvl w:val="0"/>
          <w:numId w:val="1"/>
        </w:numPr>
        <w:spacing w:after="80"/>
      </w:pPr>
      <w:r>
        <w:rPr>
          <w:rFonts w:ascii="Calibri" w:cs="Calibri" w:eastAsia="Calibri" w:hAnsi="Calibri"/>
          <w:sz w:val="22"/>
          <w:szCs w:val="22"/>
        </w:rPr>
        <w:t xml:space="preserve">optional on-prem / private deployment later</w:t>
      </w:r>
    </w:p>
    <w:p>
      <w:pPr>
        <w:pStyle w:val="Heading3"/>
        <w:spacing w:after="140" w:before="280"/>
      </w:pPr>
      <w:r>
        <w:rPr>
          <w:b/>
          <w:bCs/>
        </w:rPr>
        <w:t xml:space="preserve">Internationalization</w:t>
      </w:r>
    </w:p>
    <w:p>
      <w:pPr>
        <w:pStyle w:val="ListParagraph"/>
        <w:numPr>
          <w:ilvl w:val="0"/>
          <w:numId w:val="1"/>
        </w:numPr>
        <w:spacing w:after="80"/>
      </w:pPr>
      <w:r>
        <w:rPr>
          <w:rFonts w:ascii="Calibri" w:cs="Calibri" w:eastAsia="Calibri" w:hAnsi="Calibri"/>
          <w:sz w:val="22"/>
          <w:szCs w:val="22"/>
        </w:rPr>
        <w:t xml:space="preserve">full English and Arabic UI</w:t>
      </w:r>
    </w:p>
    <w:p>
      <w:pPr>
        <w:pStyle w:val="ListParagraph"/>
        <w:numPr>
          <w:ilvl w:val="0"/>
          <w:numId w:val="1"/>
        </w:numPr>
        <w:spacing w:after="80"/>
      </w:pPr>
      <w:r>
        <w:rPr>
          <w:rFonts w:ascii="Calibri" w:cs="Calibri" w:eastAsia="Calibri" w:hAnsi="Calibri"/>
          <w:sz w:val="22"/>
          <w:szCs w:val="22"/>
        </w:rPr>
        <w:t xml:space="preserve">locale-aware dates, numerals, and strings</w:t>
      </w:r>
    </w:p>
    <w:p>
      <w:pPr>
        <w:pStyle w:val="ListParagraph"/>
        <w:numPr>
          <w:ilvl w:val="0"/>
          <w:numId w:val="1"/>
        </w:numPr>
        <w:spacing w:after="80"/>
      </w:pPr>
      <w:r>
        <w:rPr>
          <w:rFonts w:ascii="Calibri" w:cs="Calibri" w:eastAsia="Calibri" w:hAnsi="Calibri"/>
          <w:sz w:val="22"/>
          <w:szCs w:val="22"/>
        </w:rPr>
        <w:t xml:space="preserve">RTL-aware application layout for Arabic locale</w:t>
      </w:r>
    </w:p>
    <w:p>
      <w:pPr>
        <w:pStyle w:val="Heading3"/>
        <w:spacing w:after="140" w:before="280"/>
      </w:pPr>
      <w:r>
        <w:rPr>
          <w:b/>
          <w:bCs/>
        </w:rPr>
        <w:t xml:space="preserve">Accessibility</w:t>
      </w:r>
    </w:p>
    <w:p>
      <w:pPr>
        <w:pStyle w:val="ListParagraph"/>
        <w:numPr>
          <w:ilvl w:val="0"/>
          <w:numId w:val="1"/>
        </w:numPr>
        <w:spacing w:after="80"/>
      </w:pPr>
      <w:r>
        <w:rPr>
          <w:rFonts w:ascii="Calibri" w:cs="Calibri" w:eastAsia="Calibri" w:hAnsi="Calibri"/>
          <w:sz w:val="22"/>
          <w:szCs w:val="22"/>
        </w:rPr>
        <w:t xml:space="preserve">keyboard navigable web app</w:t>
      </w:r>
    </w:p>
    <w:p>
      <w:pPr>
        <w:pStyle w:val="ListParagraph"/>
        <w:numPr>
          <w:ilvl w:val="0"/>
          <w:numId w:val="1"/>
        </w:numPr>
        <w:spacing w:after="80"/>
      </w:pPr>
      <w:r>
        <w:rPr>
          <w:rFonts w:ascii="Calibri" w:cs="Calibri" w:eastAsia="Calibri" w:hAnsi="Calibri"/>
          <w:sz w:val="22"/>
          <w:szCs w:val="22"/>
        </w:rPr>
        <w:t xml:space="preserve">sufficient contrast</w:t>
      </w:r>
    </w:p>
    <w:p>
      <w:pPr>
        <w:pStyle w:val="ListParagraph"/>
        <w:numPr>
          <w:ilvl w:val="0"/>
          <w:numId w:val="1"/>
        </w:numPr>
        <w:spacing w:after="80"/>
      </w:pPr>
      <w:r>
        <w:rPr>
          <w:rFonts w:ascii="Calibri" w:cs="Calibri" w:eastAsia="Calibri" w:hAnsi="Calibri"/>
          <w:sz w:val="22"/>
          <w:szCs w:val="22"/>
        </w:rPr>
        <w:t xml:space="preserve">screen-reader-friendly job status and variant selection</w:t>
      </w:r>
    </w:p>
    <w:p>
      <w:pPr>
        <w:pStyle w:val="ListParagraph"/>
        <w:numPr>
          <w:ilvl w:val="0"/>
          <w:numId w:val="1"/>
        </w:numPr>
        <w:spacing w:after="80"/>
      </w:pPr>
      <w:r>
        <w:rPr>
          <w:rFonts w:ascii="Calibri" w:cs="Calibri" w:eastAsia="Calibri" w:hAnsi="Calibri"/>
          <w:sz w:val="22"/>
          <w:szCs w:val="22"/>
        </w:rPr>
        <w:t xml:space="preserve">downloadable outputs remain editable in Word</w:t>
      </w:r>
    </w:p>
    <w:p>
      <w:pPr>
        <w:pBdr>
          <w:bottom w:val="single" w:color="DDDDDD" w:sz="6"/>
        </w:pBdr>
        <w:spacing w:after="160" w:before="160"/>
      </w:pPr>
      <w:r>
        <w:rPr>
          <w:sz w:val="4"/>
          <w:szCs w:val="4"/>
        </w:rPr>
        <w:t xml:space="preserve"/>
      </w:r>
    </w:p>
    <w:p>
      <w:pPr>
        <w:pStyle w:val="Heading2"/>
        <w:spacing w:after="140" w:before="280"/>
      </w:pPr>
      <w:r>
        <w:rPr>
          <w:b/>
          <w:bCs/>
        </w:rPr>
        <w:t xml:space="preserve">20.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ID</w:t>
            </w:r>
          </w:p>
        </w:tc>
        <w:tc>
          <w:tcPr>
            <w:tcW w:type="dxa" w:w="450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Acceptance criterion</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AC-001</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can upload a DOCX and receive at least 3 formatting variants</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AC-002</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sees before/after preview pages before downloading</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AC-003</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can process Arabic-only, English-only, and mixed documents</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AC-004</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Output DOCX opens cleanly in Microsoft Word</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AC-005</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Formatting-only mode does not rewrite body content</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AC-006</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can apply a built-in style pack</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AC-007</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can upload an exemplar DOCX and attempt style matching</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AC-008</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receives a change summary for each variant</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AC-009</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The app UI is available in English and Arabic</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AC-010</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Failed jobs return clear, actionable messages</w:t>
            </w:r>
          </w:p>
        </w:tc>
      </w:tr>
    </w:tbl>
    <w:p>
      <w:pPr>
        <w:spacing w:after="120"/>
      </w:pPr>
    </w:p>
    <w:p>
      <w:pPr>
        <w:pBdr>
          <w:bottom w:val="single" w:color="DDDDDD" w:sz="6"/>
        </w:pBdr>
        <w:spacing w:after="160" w:before="160"/>
      </w:pPr>
      <w:r>
        <w:rPr>
          <w:sz w:val="4"/>
          <w:szCs w:val="4"/>
        </w:rPr>
        <w:t xml:space="preserve"/>
      </w:r>
    </w:p>
    <w:p>
      <w:pPr>
        <w:pStyle w:val="Heading2"/>
        <w:spacing w:after="140" w:before="280"/>
      </w:pPr>
      <w:r>
        <w:rPr>
          <w:b/>
          <w:bCs/>
        </w:rPr>
        <w:t xml:space="preserve">21. QA and test plan</w:t>
      </w:r>
    </w:p>
    <w:p>
      <w:pPr>
        <w:pStyle w:val="Heading3"/>
        <w:spacing w:after="140" w:before="280"/>
      </w:pPr>
      <w:r>
        <w:rPr>
          <w:b/>
          <w:bCs/>
        </w:rPr>
        <w:t xml:space="preserve">21.1 Test corpus categories</w:t>
      </w:r>
    </w:p>
    <w:p>
      <w:pPr>
        <w:spacing w:after="120"/>
      </w:pPr>
      <w:r>
        <w:rPr>
          <w:rFonts w:ascii="Calibri" w:cs="Calibri" w:eastAsia="Calibri" w:hAnsi="Calibri"/>
          <w:sz w:val="22"/>
          <w:szCs w:val="22"/>
        </w:rPr>
        <w:t xml:space="preserve">Build a document corpus with at least:</w:t>
      </w:r>
    </w:p>
    <w:p>
      <w:pPr>
        <w:pStyle w:val="ListParagraph"/>
        <w:numPr>
          <w:ilvl w:val="0"/>
          <w:numId w:val="1"/>
        </w:numPr>
        <w:spacing w:after="80"/>
      </w:pPr>
      <w:r>
        <w:rPr>
          <w:rFonts w:ascii="Calibri" w:cs="Calibri" w:eastAsia="Calibri" w:hAnsi="Calibri"/>
          <w:sz w:val="22"/>
          <w:szCs w:val="22"/>
        </w:rPr>
        <w:t xml:space="preserve">AI-pasted messy reports</w:t>
      </w:r>
    </w:p>
    <w:p>
      <w:pPr>
        <w:pStyle w:val="ListParagraph"/>
        <w:numPr>
          <w:ilvl w:val="0"/>
          <w:numId w:val="1"/>
        </w:numPr>
        <w:spacing w:after="80"/>
      </w:pPr>
      <w:r>
        <w:rPr>
          <w:rFonts w:ascii="Calibri" w:cs="Calibri" w:eastAsia="Calibri" w:hAnsi="Calibri"/>
          <w:sz w:val="22"/>
          <w:szCs w:val="22"/>
        </w:rPr>
        <w:t xml:space="preserve">Arabic letters</w:t>
      </w:r>
    </w:p>
    <w:p>
      <w:pPr>
        <w:pStyle w:val="ListParagraph"/>
        <w:numPr>
          <w:ilvl w:val="0"/>
          <w:numId w:val="1"/>
        </w:numPr>
        <w:spacing w:after="80"/>
      </w:pPr>
      <w:r>
        <w:rPr>
          <w:rFonts w:ascii="Calibri" w:cs="Calibri" w:eastAsia="Calibri" w:hAnsi="Calibri"/>
          <w:sz w:val="22"/>
          <w:szCs w:val="22"/>
        </w:rPr>
        <w:t xml:space="preserve">bilingual proposals</w:t>
      </w:r>
    </w:p>
    <w:p>
      <w:pPr>
        <w:pStyle w:val="ListParagraph"/>
        <w:numPr>
          <w:ilvl w:val="0"/>
          <w:numId w:val="1"/>
        </w:numPr>
        <w:spacing w:after="80"/>
      </w:pPr>
      <w:r>
        <w:rPr>
          <w:rFonts w:ascii="Calibri" w:cs="Calibri" w:eastAsia="Calibri" w:hAnsi="Calibri"/>
          <w:sz w:val="22"/>
          <w:szCs w:val="22"/>
        </w:rPr>
        <w:t xml:space="preserve">dense tables</w:t>
      </w:r>
    </w:p>
    <w:p>
      <w:pPr>
        <w:pStyle w:val="ListParagraph"/>
        <w:numPr>
          <w:ilvl w:val="0"/>
          <w:numId w:val="1"/>
        </w:numPr>
        <w:spacing w:after="80"/>
      </w:pPr>
      <w:r>
        <w:rPr>
          <w:rFonts w:ascii="Calibri" w:cs="Calibri" w:eastAsia="Calibri" w:hAnsi="Calibri"/>
          <w:sz w:val="22"/>
          <w:szCs w:val="22"/>
        </w:rPr>
        <w:t xml:space="preserve">documents with images</w:t>
      </w:r>
    </w:p>
    <w:p>
      <w:pPr>
        <w:pStyle w:val="ListParagraph"/>
        <w:numPr>
          <w:ilvl w:val="0"/>
          <w:numId w:val="1"/>
        </w:numPr>
        <w:spacing w:after="80"/>
      </w:pPr>
      <w:r>
        <w:rPr>
          <w:rFonts w:ascii="Calibri" w:cs="Calibri" w:eastAsia="Calibri" w:hAnsi="Calibri"/>
          <w:sz w:val="22"/>
          <w:szCs w:val="22"/>
        </w:rPr>
        <w:t xml:space="preserve">documents with multiple sections</w:t>
      </w:r>
    </w:p>
    <w:p>
      <w:pPr>
        <w:pStyle w:val="ListParagraph"/>
        <w:numPr>
          <w:ilvl w:val="0"/>
          <w:numId w:val="1"/>
        </w:numPr>
        <w:spacing w:after="80"/>
      </w:pPr>
      <w:r>
        <w:rPr>
          <w:rFonts w:ascii="Calibri" w:cs="Calibri" w:eastAsia="Calibri" w:hAnsi="Calibri"/>
          <w:sz w:val="22"/>
          <w:szCs w:val="22"/>
        </w:rPr>
        <w:t xml:space="preserve">CVs / resumes</w:t>
      </w:r>
    </w:p>
    <w:p>
      <w:pPr>
        <w:pStyle w:val="ListParagraph"/>
        <w:numPr>
          <w:ilvl w:val="0"/>
          <w:numId w:val="1"/>
        </w:numPr>
        <w:spacing w:after="80"/>
      </w:pPr>
      <w:r>
        <w:rPr>
          <w:rFonts w:ascii="Calibri" w:cs="Calibri" w:eastAsia="Calibri" w:hAnsi="Calibri"/>
          <w:sz w:val="22"/>
          <w:szCs w:val="22"/>
        </w:rPr>
        <w:t xml:space="preserve">legal-style numbered documents</w:t>
      </w:r>
    </w:p>
    <w:p>
      <w:pPr>
        <w:pStyle w:val="ListParagraph"/>
        <w:numPr>
          <w:ilvl w:val="0"/>
          <w:numId w:val="1"/>
        </w:numPr>
        <w:spacing w:after="80"/>
      </w:pPr>
      <w:r>
        <w:rPr>
          <w:rFonts w:ascii="Calibri" w:cs="Calibri" w:eastAsia="Calibri" w:hAnsi="Calibri"/>
          <w:sz w:val="22"/>
          <w:szCs w:val="22"/>
        </w:rPr>
        <w:t xml:space="preserve">academic reports</w:t>
      </w:r>
    </w:p>
    <w:p>
      <w:pPr>
        <w:pStyle w:val="ListParagraph"/>
        <w:numPr>
          <w:ilvl w:val="0"/>
          <w:numId w:val="1"/>
        </w:numPr>
        <w:spacing w:after="80"/>
      </w:pPr>
      <w:r>
        <w:rPr>
          <w:rFonts w:ascii="Calibri" w:cs="Calibri" w:eastAsia="Calibri" w:hAnsi="Calibri"/>
          <w:sz w:val="22"/>
          <w:szCs w:val="22"/>
        </w:rPr>
        <w:t xml:space="preserve">government forms</w:t>
      </w:r>
    </w:p>
    <w:p>
      <w:pPr>
        <w:pStyle w:val="Heading3"/>
        <w:spacing w:after="140" w:before="280"/>
      </w:pPr>
      <w:r>
        <w:rPr>
          <w:b/>
          <w:bCs/>
        </w:rPr>
        <w:t xml:space="preserve">21.2 Edge cases</w:t>
      </w:r>
    </w:p>
    <w:p>
      <w:pPr>
        <w:pStyle w:val="ListParagraph"/>
        <w:numPr>
          <w:ilvl w:val="0"/>
          <w:numId w:val="1"/>
        </w:numPr>
        <w:spacing w:after="80"/>
      </w:pPr>
      <w:r>
        <w:rPr>
          <w:rFonts w:ascii="Calibri" w:cs="Calibri" w:eastAsia="Calibri" w:hAnsi="Calibri"/>
          <w:sz w:val="22"/>
          <w:szCs w:val="22"/>
        </w:rPr>
        <w:t xml:space="preserve">Arabic and English on the same line</w:t>
      </w:r>
    </w:p>
    <w:p>
      <w:pPr>
        <w:pStyle w:val="ListParagraph"/>
        <w:numPr>
          <w:ilvl w:val="0"/>
          <w:numId w:val="1"/>
        </w:numPr>
        <w:spacing w:after="80"/>
      </w:pPr>
      <w:r>
        <w:rPr>
          <w:rFonts w:ascii="Calibri" w:cs="Calibri" w:eastAsia="Calibri" w:hAnsi="Calibri"/>
          <w:sz w:val="22"/>
          <w:szCs w:val="22"/>
        </w:rPr>
        <w:t xml:space="preserve">URLs inside Arabic paragraphs</w:t>
      </w:r>
    </w:p>
    <w:p>
      <w:pPr>
        <w:pStyle w:val="ListParagraph"/>
        <w:numPr>
          <w:ilvl w:val="0"/>
          <w:numId w:val="1"/>
        </w:numPr>
        <w:spacing w:after="80"/>
      </w:pPr>
      <w:r>
        <w:rPr>
          <w:rFonts w:ascii="Calibri" w:cs="Calibri" w:eastAsia="Calibri" w:hAnsi="Calibri"/>
          <w:sz w:val="22"/>
          <w:szCs w:val="22"/>
        </w:rPr>
        <w:t xml:space="preserve">mixed numerals</w:t>
      </w:r>
    </w:p>
    <w:p>
      <w:pPr>
        <w:pStyle w:val="ListParagraph"/>
        <w:numPr>
          <w:ilvl w:val="0"/>
          <w:numId w:val="1"/>
        </w:numPr>
        <w:spacing w:after="80"/>
      </w:pPr>
      <w:r>
        <w:rPr>
          <w:rFonts w:ascii="Calibri" w:cs="Calibri" w:eastAsia="Calibri" w:hAnsi="Calibri"/>
          <w:sz w:val="22"/>
          <w:szCs w:val="22"/>
        </w:rPr>
        <w:t xml:space="preserve">copied content from websites</w:t>
      </w:r>
    </w:p>
    <w:p>
      <w:pPr>
        <w:pStyle w:val="ListParagraph"/>
        <w:numPr>
          <w:ilvl w:val="0"/>
          <w:numId w:val="1"/>
        </w:numPr>
        <w:spacing w:after="80"/>
      </w:pPr>
      <w:r>
        <w:rPr>
          <w:rFonts w:ascii="Calibri" w:cs="Calibri" w:eastAsia="Calibri" w:hAnsi="Calibri"/>
          <w:sz w:val="22"/>
          <w:szCs w:val="22"/>
        </w:rPr>
        <w:t xml:space="preserve">copied content from PDFs</w:t>
      </w:r>
    </w:p>
    <w:p>
      <w:pPr>
        <w:pStyle w:val="ListParagraph"/>
        <w:numPr>
          <w:ilvl w:val="0"/>
          <w:numId w:val="1"/>
        </w:numPr>
        <w:spacing w:after="80"/>
      </w:pPr>
      <w:r>
        <w:rPr>
          <w:rFonts w:ascii="Calibri" w:cs="Calibri" w:eastAsia="Calibri" w:hAnsi="Calibri"/>
          <w:sz w:val="22"/>
          <w:szCs w:val="22"/>
        </w:rPr>
        <w:t xml:space="preserve">legacy </w:t>
      </w:r>
      <w:r>
        <w:rPr>
          <w:rFonts w:ascii="Courier New" w:cs="Courier New" w:eastAsia="Courier New" w:hAnsi="Courier New"/>
          <w:color w:val="555555"/>
          <w:sz w:val="20"/>
          <w:szCs w:val="20"/>
        </w:rPr>
        <w:t xml:space="preserve">.doc</w:t>
      </w:r>
      <w:r>
        <w:rPr>
          <w:rFonts w:ascii="Calibri" w:cs="Calibri" w:eastAsia="Calibri" w:hAnsi="Calibri"/>
          <w:sz w:val="22"/>
          <w:szCs w:val="22"/>
        </w:rPr>
        <w:t xml:space="preserve"> converted to </w:t>
      </w:r>
      <w:r>
        <w:rPr>
          <w:rFonts w:ascii="Courier New" w:cs="Courier New" w:eastAsia="Courier New" w:hAnsi="Courier New"/>
          <w:color w:val="555555"/>
          <w:sz w:val="20"/>
          <w:szCs w:val="20"/>
        </w:rPr>
        <w:t xml:space="preserve">.docx</w:t>
      </w:r>
    </w:p>
    <w:p>
      <w:pPr>
        <w:pStyle w:val="ListParagraph"/>
        <w:numPr>
          <w:ilvl w:val="0"/>
          <w:numId w:val="1"/>
        </w:numPr>
        <w:spacing w:after="80"/>
      </w:pPr>
      <w:r>
        <w:rPr>
          <w:rFonts w:ascii="Calibri" w:cs="Calibri" w:eastAsia="Calibri" w:hAnsi="Calibri"/>
          <w:sz w:val="22"/>
          <w:szCs w:val="22"/>
        </w:rPr>
        <w:t xml:space="preserve">corrupted style trees</w:t>
      </w:r>
    </w:p>
    <w:p>
      <w:pPr>
        <w:pStyle w:val="ListParagraph"/>
        <w:numPr>
          <w:ilvl w:val="0"/>
          <w:numId w:val="1"/>
        </w:numPr>
        <w:spacing w:after="80"/>
      </w:pPr>
      <w:r>
        <w:rPr>
          <w:rFonts w:ascii="Calibri" w:cs="Calibri" w:eastAsia="Calibri" w:hAnsi="Calibri"/>
          <w:sz w:val="22"/>
          <w:szCs w:val="22"/>
        </w:rPr>
        <w:t xml:space="preserve">missing fonts</w:t>
      </w:r>
    </w:p>
    <w:p>
      <w:pPr>
        <w:pStyle w:val="ListParagraph"/>
        <w:numPr>
          <w:ilvl w:val="0"/>
          <w:numId w:val="1"/>
        </w:numPr>
        <w:spacing w:after="80"/>
      </w:pPr>
      <w:r>
        <w:rPr>
          <w:rFonts w:ascii="Calibri" w:cs="Calibri" w:eastAsia="Calibri" w:hAnsi="Calibri"/>
          <w:sz w:val="22"/>
          <w:szCs w:val="22"/>
        </w:rPr>
        <w:t xml:space="preserve">nested tables</w:t>
      </w:r>
    </w:p>
    <w:p>
      <w:pPr>
        <w:pStyle w:val="ListParagraph"/>
        <w:numPr>
          <w:ilvl w:val="0"/>
          <w:numId w:val="1"/>
        </w:numPr>
        <w:spacing w:after="80"/>
      </w:pPr>
      <w:r>
        <w:rPr>
          <w:rFonts w:ascii="Calibri" w:cs="Calibri" w:eastAsia="Calibri" w:hAnsi="Calibri"/>
          <w:sz w:val="22"/>
          <w:szCs w:val="22"/>
        </w:rPr>
        <w:t xml:space="preserve">floating images</w:t>
      </w:r>
    </w:p>
    <w:p>
      <w:pPr>
        <w:pStyle w:val="ListParagraph"/>
        <w:numPr>
          <w:ilvl w:val="0"/>
          <w:numId w:val="1"/>
        </w:numPr>
        <w:spacing w:after="80"/>
      </w:pPr>
      <w:r>
        <w:rPr>
          <w:rFonts w:ascii="Calibri" w:cs="Calibri" w:eastAsia="Calibri" w:hAnsi="Calibri"/>
          <w:sz w:val="22"/>
          <w:szCs w:val="22"/>
        </w:rPr>
        <w:t xml:space="preserve">tracked changes</w:t>
      </w:r>
    </w:p>
    <w:p>
      <w:pPr>
        <w:pStyle w:val="ListParagraph"/>
        <w:numPr>
          <w:ilvl w:val="0"/>
          <w:numId w:val="1"/>
        </w:numPr>
        <w:spacing w:after="80"/>
      </w:pPr>
      <w:r>
        <w:rPr>
          <w:rFonts w:ascii="Calibri" w:cs="Calibri" w:eastAsia="Calibri" w:hAnsi="Calibri"/>
          <w:sz w:val="22"/>
          <w:szCs w:val="22"/>
        </w:rPr>
        <w:t xml:space="preserve">comments</w:t>
      </w:r>
    </w:p>
    <w:p>
      <w:pPr>
        <w:pStyle w:val="ListParagraph"/>
        <w:numPr>
          <w:ilvl w:val="0"/>
          <w:numId w:val="1"/>
        </w:numPr>
        <w:spacing w:after="80"/>
      </w:pPr>
      <w:r>
        <w:rPr>
          <w:rFonts w:ascii="Calibri" w:cs="Calibri" w:eastAsia="Calibri" w:hAnsi="Calibri"/>
          <w:sz w:val="22"/>
          <w:szCs w:val="22"/>
        </w:rPr>
        <w:t xml:space="preserve">very large files</w:t>
      </w:r>
    </w:p>
    <w:p>
      <w:pPr>
        <w:pStyle w:val="Heading3"/>
        <w:spacing w:after="140" w:before="280"/>
      </w:pPr>
      <w:r>
        <w:rPr>
          <w:b/>
          <w:bCs/>
        </w:rPr>
        <w:t xml:space="preserve">21.3 Golden-file testing</w:t>
      </w:r>
    </w:p>
    <w:p>
      <w:pPr>
        <w:spacing w:after="120"/>
      </w:pPr>
      <w:r>
        <w:rPr>
          <w:rFonts w:ascii="Calibri" w:cs="Calibri" w:eastAsia="Calibri" w:hAnsi="Calibri"/>
          <w:sz w:val="22"/>
          <w:szCs w:val="22"/>
        </w:rPr>
        <w:t xml:space="preserve">For each style pack:</w:t>
      </w:r>
    </w:p>
    <w:p>
      <w:pPr>
        <w:pStyle w:val="ListParagraph"/>
        <w:numPr>
          <w:ilvl w:val="0"/>
          <w:numId w:val="1"/>
        </w:numPr>
        <w:spacing w:after="80"/>
      </w:pPr>
      <w:r>
        <w:rPr>
          <w:rFonts w:ascii="Calibri" w:cs="Calibri" w:eastAsia="Calibri" w:hAnsi="Calibri"/>
          <w:sz w:val="22"/>
          <w:szCs w:val="22"/>
        </w:rPr>
        <w:t xml:space="preserve">input doc</w:t>
      </w:r>
    </w:p>
    <w:p>
      <w:pPr>
        <w:pStyle w:val="ListParagraph"/>
        <w:numPr>
          <w:ilvl w:val="0"/>
          <w:numId w:val="1"/>
        </w:numPr>
        <w:spacing w:after="80"/>
      </w:pPr>
      <w:r>
        <w:rPr>
          <w:rFonts w:ascii="Calibri" w:cs="Calibri" w:eastAsia="Calibri" w:hAnsi="Calibri"/>
          <w:sz w:val="22"/>
          <w:szCs w:val="22"/>
        </w:rPr>
        <w:t xml:space="preserve">expected output docx</w:t>
      </w:r>
    </w:p>
    <w:p>
      <w:pPr>
        <w:pStyle w:val="ListParagraph"/>
        <w:numPr>
          <w:ilvl w:val="0"/>
          <w:numId w:val="1"/>
        </w:numPr>
        <w:spacing w:after="80"/>
      </w:pPr>
      <w:r>
        <w:rPr>
          <w:rFonts w:ascii="Calibri" w:cs="Calibri" w:eastAsia="Calibri" w:hAnsi="Calibri"/>
          <w:sz w:val="22"/>
          <w:szCs w:val="22"/>
        </w:rPr>
        <w:t xml:space="preserve">expected preview pages</w:t>
      </w:r>
    </w:p>
    <w:p>
      <w:pPr>
        <w:pStyle w:val="ListParagraph"/>
        <w:numPr>
          <w:ilvl w:val="0"/>
          <w:numId w:val="1"/>
        </w:numPr>
        <w:spacing w:after="80"/>
      </w:pPr>
      <w:r>
        <w:rPr>
          <w:rFonts w:ascii="Calibri" w:cs="Calibri" w:eastAsia="Calibri" w:hAnsi="Calibri"/>
          <w:sz w:val="22"/>
          <w:szCs w:val="22"/>
        </w:rPr>
        <w:t xml:space="preserve">structural assertions</w:t>
      </w:r>
    </w:p>
    <w:p>
      <w:pPr>
        <w:pStyle w:val="ListParagraph"/>
        <w:numPr>
          <w:ilvl w:val="0"/>
          <w:numId w:val="1"/>
        </w:numPr>
        <w:spacing w:after="80"/>
      </w:pPr>
      <w:r>
        <w:rPr>
          <w:rFonts w:ascii="Calibri" w:cs="Calibri" w:eastAsia="Calibri" w:hAnsi="Calibri"/>
          <w:sz w:val="22"/>
          <w:szCs w:val="22"/>
        </w:rPr>
        <w:t xml:space="preserve">render diff threshold</w:t>
      </w:r>
    </w:p>
    <w:p>
      <w:pPr>
        <w:pStyle w:val="Heading3"/>
        <w:spacing w:after="140" w:before="280"/>
      </w:pPr>
      <w:r>
        <w:rPr>
          <w:b/>
          <w:bCs/>
        </w:rPr>
        <w:t xml:space="preserve">21.4 Human review</w:t>
      </w:r>
    </w:p>
    <w:p>
      <w:pPr>
        <w:spacing w:after="120"/>
      </w:pPr>
      <w:r>
        <w:rPr>
          <w:rFonts w:ascii="Calibri" w:cs="Calibri" w:eastAsia="Calibri" w:hAnsi="Calibri"/>
          <w:sz w:val="22"/>
          <w:szCs w:val="22"/>
        </w:rPr>
        <w:t xml:space="preserve">Because visual polish matters, include human QA review of:</w:t>
      </w:r>
    </w:p>
    <w:p>
      <w:pPr>
        <w:pStyle w:val="ListParagraph"/>
        <w:numPr>
          <w:ilvl w:val="0"/>
          <w:numId w:val="1"/>
        </w:numPr>
        <w:spacing w:after="80"/>
      </w:pPr>
      <w:r>
        <w:rPr>
          <w:rFonts w:ascii="Calibri" w:cs="Calibri" w:eastAsia="Calibri" w:hAnsi="Calibri"/>
          <w:sz w:val="22"/>
          <w:szCs w:val="22"/>
        </w:rPr>
        <w:t xml:space="preserve">first page hierarchy</w:t>
      </w:r>
    </w:p>
    <w:p>
      <w:pPr>
        <w:pStyle w:val="ListParagraph"/>
        <w:numPr>
          <w:ilvl w:val="0"/>
          <w:numId w:val="1"/>
        </w:numPr>
        <w:spacing w:after="80"/>
      </w:pPr>
      <w:r>
        <w:rPr>
          <w:rFonts w:ascii="Calibri" w:cs="Calibri" w:eastAsia="Calibri" w:hAnsi="Calibri"/>
          <w:sz w:val="22"/>
          <w:szCs w:val="22"/>
        </w:rPr>
        <w:t xml:space="preserve">headings</w:t>
      </w:r>
    </w:p>
    <w:p>
      <w:pPr>
        <w:pStyle w:val="ListParagraph"/>
        <w:numPr>
          <w:ilvl w:val="0"/>
          <w:numId w:val="1"/>
        </w:numPr>
        <w:spacing w:after="80"/>
      </w:pPr>
      <w:r>
        <w:rPr>
          <w:rFonts w:ascii="Calibri" w:cs="Calibri" w:eastAsia="Calibri" w:hAnsi="Calibri"/>
          <w:sz w:val="22"/>
          <w:szCs w:val="22"/>
        </w:rPr>
        <w:t xml:space="preserve">tables</w:t>
      </w:r>
    </w:p>
    <w:p>
      <w:pPr>
        <w:pStyle w:val="ListParagraph"/>
        <w:numPr>
          <w:ilvl w:val="0"/>
          <w:numId w:val="1"/>
        </w:numPr>
        <w:spacing w:after="80"/>
      </w:pPr>
      <w:r>
        <w:rPr>
          <w:rFonts w:ascii="Calibri" w:cs="Calibri" w:eastAsia="Calibri" w:hAnsi="Calibri"/>
          <w:sz w:val="22"/>
          <w:szCs w:val="22"/>
        </w:rPr>
        <w:t xml:space="preserve">RTL/LTR behavior</w:t>
      </w:r>
    </w:p>
    <w:p>
      <w:pPr>
        <w:pStyle w:val="ListParagraph"/>
        <w:numPr>
          <w:ilvl w:val="0"/>
          <w:numId w:val="1"/>
        </w:numPr>
        <w:spacing w:after="80"/>
      </w:pPr>
      <w:r>
        <w:rPr>
          <w:rFonts w:ascii="Calibri" w:cs="Calibri" w:eastAsia="Calibri" w:hAnsi="Calibri"/>
          <w:sz w:val="22"/>
          <w:szCs w:val="22"/>
        </w:rPr>
        <w:t xml:space="preserve">whitespace density</w:t>
      </w:r>
    </w:p>
    <w:p>
      <w:pPr>
        <w:pStyle w:val="ListParagraph"/>
        <w:numPr>
          <w:ilvl w:val="0"/>
          <w:numId w:val="1"/>
        </w:numPr>
        <w:spacing w:after="80"/>
      </w:pPr>
      <w:r>
        <w:rPr>
          <w:rFonts w:ascii="Calibri" w:cs="Calibri" w:eastAsia="Calibri" w:hAnsi="Calibri"/>
          <w:sz w:val="22"/>
          <w:szCs w:val="22"/>
        </w:rPr>
        <w:t xml:space="preserve">export cleanliness</w:t>
      </w:r>
    </w:p>
    <w:p>
      <w:pPr>
        <w:pBdr>
          <w:bottom w:val="single" w:color="DDDDDD" w:sz="6"/>
        </w:pBdr>
        <w:spacing w:after="160" w:before="160"/>
      </w:pPr>
      <w:r>
        <w:rPr>
          <w:sz w:val="4"/>
          <w:szCs w:val="4"/>
        </w:rPr>
        <w:t xml:space="preserve"/>
      </w:r>
    </w:p>
    <w:p>
      <w:pPr>
        <w:pStyle w:val="Heading2"/>
        <w:spacing w:after="140" w:before="280"/>
      </w:pPr>
      <w:r>
        <w:rPr>
          <w:b/>
          <w:bCs/>
        </w:rPr>
        <w:t xml:space="preserve">22. Success metrics</w:t>
      </w:r>
    </w:p>
    <w:p>
      <w:pPr>
        <w:pStyle w:val="Heading3"/>
        <w:spacing w:after="140" w:before="280"/>
      </w:pPr>
      <w:r>
        <w:rPr>
          <w:b/>
          <w:bCs/>
        </w:rPr>
        <w:t xml:space="preserve">User metrics</w:t>
      </w:r>
    </w:p>
    <w:p>
      <w:pPr>
        <w:pStyle w:val="ListParagraph"/>
        <w:numPr>
          <w:ilvl w:val="0"/>
          <w:numId w:val="1"/>
        </w:numPr>
        <w:spacing w:after="80"/>
      </w:pPr>
      <w:r>
        <w:rPr>
          <w:rFonts w:ascii="Calibri" w:cs="Calibri" w:eastAsia="Calibri" w:hAnsi="Calibri"/>
          <w:sz w:val="22"/>
          <w:szCs w:val="22"/>
        </w:rPr>
        <w:t xml:space="preserve">upload-to-export conversion rate</w:t>
      </w:r>
    </w:p>
    <w:p>
      <w:pPr>
        <w:pStyle w:val="ListParagraph"/>
        <w:numPr>
          <w:ilvl w:val="0"/>
          <w:numId w:val="1"/>
        </w:numPr>
        <w:spacing w:after="80"/>
      </w:pPr>
      <w:r>
        <w:rPr>
          <w:rFonts w:ascii="Calibri" w:cs="Calibri" w:eastAsia="Calibri" w:hAnsi="Calibri"/>
          <w:sz w:val="22"/>
          <w:szCs w:val="22"/>
        </w:rPr>
        <w:t xml:space="preserve">percentage of users who download at least one variant</w:t>
      </w:r>
    </w:p>
    <w:p>
      <w:pPr>
        <w:pStyle w:val="ListParagraph"/>
        <w:numPr>
          <w:ilvl w:val="0"/>
          <w:numId w:val="1"/>
        </w:numPr>
        <w:spacing w:after="80"/>
      </w:pPr>
      <w:r>
        <w:rPr>
          <w:rFonts w:ascii="Calibri" w:cs="Calibri" w:eastAsia="Calibri" w:hAnsi="Calibri"/>
          <w:sz w:val="22"/>
          <w:szCs w:val="22"/>
        </w:rPr>
        <w:t xml:space="preserve">average time to usable output</w:t>
      </w:r>
    </w:p>
    <w:p>
      <w:pPr>
        <w:pStyle w:val="ListParagraph"/>
        <w:numPr>
          <w:ilvl w:val="0"/>
          <w:numId w:val="1"/>
        </w:numPr>
        <w:spacing w:after="80"/>
      </w:pPr>
      <w:r>
        <w:rPr>
          <w:rFonts w:ascii="Calibri" w:cs="Calibri" w:eastAsia="Calibri" w:hAnsi="Calibri"/>
          <w:sz w:val="22"/>
          <w:szCs w:val="22"/>
        </w:rPr>
        <w:t xml:space="preserve">repeat usage within 30 days</w:t>
      </w:r>
    </w:p>
    <w:p>
      <w:pPr>
        <w:pStyle w:val="ListParagraph"/>
        <w:numPr>
          <w:ilvl w:val="0"/>
          <w:numId w:val="1"/>
        </w:numPr>
        <w:spacing w:after="80"/>
      </w:pPr>
      <w:r>
        <w:rPr>
          <w:rFonts w:ascii="Calibri" w:cs="Calibri" w:eastAsia="Calibri" w:hAnsi="Calibri"/>
          <w:sz w:val="22"/>
          <w:szCs w:val="22"/>
        </w:rPr>
        <w:t xml:space="preserve">style-pack reuse rate</w:t>
      </w:r>
    </w:p>
    <w:p>
      <w:pPr>
        <w:pStyle w:val="Heading3"/>
        <w:spacing w:after="140" w:before="280"/>
      </w:pPr>
      <w:r>
        <w:rPr>
          <w:b/>
          <w:bCs/>
        </w:rPr>
        <w:t xml:space="preserve">Quality metrics</w:t>
      </w:r>
    </w:p>
    <w:p>
      <w:pPr>
        <w:pStyle w:val="ListParagraph"/>
        <w:numPr>
          <w:ilvl w:val="0"/>
          <w:numId w:val="1"/>
        </w:numPr>
        <w:spacing w:after="80"/>
      </w:pPr>
      <w:r>
        <w:rPr>
          <w:rFonts w:ascii="Calibri" w:cs="Calibri" w:eastAsia="Calibri" w:hAnsi="Calibri"/>
          <w:sz w:val="22"/>
          <w:szCs w:val="22"/>
        </w:rPr>
        <w:t xml:space="preserve">output acceptance rate</w:t>
      </w:r>
    </w:p>
    <w:p>
      <w:pPr>
        <w:pStyle w:val="ListParagraph"/>
        <w:numPr>
          <w:ilvl w:val="0"/>
          <w:numId w:val="1"/>
        </w:numPr>
        <w:spacing w:after="80"/>
      </w:pPr>
      <w:r>
        <w:rPr>
          <w:rFonts w:ascii="Calibri" w:cs="Calibri" w:eastAsia="Calibri" w:hAnsi="Calibri"/>
          <w:sz w:val="22"/>
          <w:szCs w:val="22"/>
        </w:rPr>
        <w:t xml:space="preserve">re-run rate</w:t>
      </w:r>
    </w:p>
    <w:p>
      <w:pPr>
        <w:pStyle w:val="ListParagraph"/>
        <w:numPr>
          <w:ilvl w:val="0"/>
          <w:numId w:val="1"/>
        </w:numPr>
        <w:spacing w:after="80"/>
      </w:pPr>
      <w:r>
        <w:rPr>
          <w:rFonts w:ascii="Calibri" w:cs="Calibri" w:eastAsia="Calibri" w:hAnsi="Calibri"/>
          <w:sz w:val="22"/>
          <w:szCs w:val="22"/>
        </w:rPr>
        <w:t xml:space="preserve">manual fix complaint rate</w:t>
      </w:r>
    </w:p>
    <w:p>
      <w:pPr>
        <w:pStyle w:val="ListParagraph"/>
        <w:numPr>
          <w:ilvl w:val="0"/>
          <w:numId w:val="1"/>
        </w:numPr>
        <w:spacing w:after="80"/>
      </w:pPr>
      <w:r>
        <w:rPr>
          <w:rFonts w:ascii="Calibri" w:cs="Calibri" w:eastAsia="Calibri" w:hAnsi="Calibri"/>
          <w:sz w:val="22"/>
          <w:szCs w:val="22"/>
        </w:rPr>
        <w:t xml:space="preserve">support tickets per 1,000 documents</w:t>
      </w:r>
    </w:p>
    <w:p>
      <w:pPr>
        <w:pStyle w:val="ListParagraph"/>
        <w:numPr>
          <w:ilvl w:val="0"/>
          <w:numId w:val="1"/>
        </w:numPr>
        <w:spacing w:after="80"/>
      </w:pPr>
      <w:r>
        <w:rPr>
          <w:rFonts w:ascii="Calibri" w:cs="Calibri" w:eastAsia="Calibri" w:hAnsi="Calibri"/>
          <w:sz w:val="22"/>
          <w:szCs w:val="22"/>
        </w:rPr>
        <w:t xml:space="preserve">render failure rate</w:t>
      </w:r>
    </w:p>
    <w:p>
      <w:pPr>
        <w:pStyle w:val="ListParagraph"/>
        <w:numPr>
          <w:ilvl w:val="0"/>
          <w:numId w:val="1"/>
        </w:numPr>
        <w:spacing w:after="80"/>
      </w:pPr>
      <w:r>
        <w:rPr>
          <w:rFonts w:ascii="Calibri" w:cs="Calibri" w:eastAsia="Calibri" w:hAnsi="Calibri"/>
          <w:sz w:val="22"/>
          <w:szCs w:val="22"/>
        </w:rPr>
        <w:t xml:space="preserve">document corruption rate</w:t>
      </w:r>
    </w:p>
    <w:p>
      <w:pPr>
        <w:pStyle w:val="Heading3"/>
        <w:spacing w:after="140" w:before="280"/>
      </w:pPr>
      <w:r>
        <w:rPr>
          <w:b/>
          <w:bCs/>
        </w:rPr>
        <w:t xml:space="preserve">Business metrics</w:t>
      </w:r>
    </w:p>
    <w:p>
      <w:pPr>
        <w:pStyle w:val="ListParagraph"/>
        <w:numPr>
          <w:ilvl w:val="0"/>
          <w:numId w:val="1"/>
        </w:numPr>
        <w:spacing w:after="80"/>
      </w:pPr>
      <w:r>
        <w:rPr>
          <w:rFonts w:ascii="Calibri" w:cs="Calibri" w:eastAsia="Calibri" w:hAnsi="Calibri"/>
          <w:sz w:val="22"/>
          <w:szCs w:val="22"/>
        </w:rPr>
        <w:t xml:space="preserve">free-to-paid conversion</w:t>
      </w:r>
    </w:p>
    <w:p>
      <w:pPr>
        <w:pStyle w:val="ListParagraph"/>
        <w:numPr>
          <w:ilvl w:val="0"/>
          <w:numId w:val="1"/>
        </w:numPr>
        <w:spacing w:after="80"/>
      </w:pPr>
      <w:r>
        <w:rPr>
          <w:rFonts w:ascii="Calibri" w:cs="Calibri" w:eastAsia="Calibri" w:hAnsi="Calibri"/>
          <w:sz w:val="22"/>
          <w:szCs w:val="22"/>
        </w:rPr>
        <w:t xml:space="preserve">ARPU</w:t>
      </w:r>
    </w:p>
    <w:p>
      <w:pPr>
        <w:pStyle w:val="ListParagraph"/>
        <w:numPr>
          <w:ilvl w:val="0"/>
          <w:numId w:val="1"/>
        </w:numPr>
        <w:spacing w:after="80"/>
      </w:pPr>
      <w:r>
        <w:rPr>
          <w:rFonts w:ascii="Calibri" w:cs="Calibri" w:eastAsia="Calibri" w:hAnsi="Calibri"/>
          <w:sz w:val="22"/>
          <w:szCs w:val="22"/>
        </w:rPr>
        <w:t xml:space="preserve">team plan adoption</w:t>
      </w:r>
    </w:p>
    <w:p>
      <w:pPr>
        <w:pStyle w:val="ListParagraph"/>
        <w:numPr>
          <w:ilvl w:val="0"/>
          <w:numId w:val="1"/>
        </w:numPr>
        <w:spacing w:after="80"/>
      </w:pPr>
      <w:r>
        <w:rPr>
          <w:rFonts w:ascii="Calibri" w:cs="Calibri" w:eastAsia="Calibri" w:hAnsi="Calibri"/>
          <w:sz w:val="22"/>
          <w:szCs w:val="22"/>
        </w:rPr>
        <w:t xml:space="preserve">enterprise pilot conversion</w:t>
      </w:r>
    </w:p>
    <w:p>
      <w:pPr>
        <w:pStyle w:val="ListParagraph"/>
        <w:numPr>
          <w:ilvl w:val="0"/>
          <w:numId w:val="1"/>
        </w:numPr>
        <w:spacing w:after="80"/>
      </w:pPr>
      <w:r>
        <w:rPr>
          <w:rFonts w:ascii="Calibri" w:cs="Calibri" w:eastAsia="Calibri" w:hAnsi="Calibri"/>
          <w:sz w:val="22"/>
          <w:szCs w:val="22"/>
        </w:rPr>
        <w:t xml:space="preserve">CAC payback period</w:t>
      </w:r>
    </w:p>
    <w:p>
      <w:pPr>
        <w:pBdr>
          <w:bottom w:val="single" w:color="DDDDDD" w:sz="6"/>
        </w:pBdr>
        <w:spacing w:after="160" w:before="160"/>
      </w:pPr>
      <w:r>
        <w:rPr>
          <w:sz w:val="4"/>
          <w:szCs w:val="4"/>
        </w:rPr>
        <w:t xml:space="preserve"/>
      </w:r>
    </w:p>
    <w:p>
      <w:pPr>
        <w:pStyle w:val="Heading2"/>
        <w:spacing w:after="140" w:before="280"/>
      </w:pPr>
      <w:r>
        <w:rPr>
          <w:b/>
          <w:bCs/>
        </w:rPr>
        <w:t xml:space="preserve">23. Monetization model</w:t>
      </w:r>
    </w:p>
    <w:p>
      <w:pPr>
        <w:pStyle w:val="Heading3"/>
        <w:spacing w:after="140" w:before="280"/>
      </w:pPr>
      <w:r>
        <w:rPr>
          <w:b/>
          <w:bCs/>
        </w:rPr>
        <w:t xml:space="preserve">Free</w:t>
      </w:r>
    </w:p>
    <w:p>
      <w:pPr>
        <w:pStyle w:val="ListParagraph"/>
        <w:numPr>
          <w:ilvl w:val="0"/>
          <w:numId w:val="1"/>
        </w:numPr>
        <w:spacing w:after="80"/>
      </w:pPr>
      <w:r>
        <w:rPr>
          <w:rFonts w:ascii="Calibri" w:cs="Calibri" w:eastAsia="Calibri" w:hAnsi="Calibri"/>
          <w:sz w:val="22"/>
          <w:szCs w:val="22"/>
        </w:rPr>
        <w:t xml:space="preserve">limited pages per month</w:t>
      </w:r>
    </w:p>
    <w:p>
      <w:pPr>
        <w:pStyle w:val="ListParagraph"/>
        <w:numPr>
          <w:ilvl w:val="0"/>
          <w:numId w:val="1"/>
        </w:numPr>
        <w:spacing w:after="80"/>
      </w:pPr>
      <w:r>
        <w:rPr>
          <w:rFonts w:ascii="Calibri" w:cs="Calibri" w:eastAsia="Calibri" w:hAnsi="Calibri"/>
          <w:sz w:val="22"/>
          <w:szCs w:val="22"/>
        </w:rPr>
        <w:t xml:space="preserve">watermark-free DOCX</w:t>
      </w:r>
    </w:p>
    <w:p>
      <w:pPr>
        <w:pStyle w:val="ListParagraph"/>
        <w:numPr>
          <w:ilvl w:val="0"/>
          <w:numId w:val="1"/>
        </w:numPr>
        <w:spacing w:after="80"/>
      </w:pPr>
      <w:r>
        <w:rPr>
          <w:rFonts w:ascii="Calibri" w:cs="Calibri" w:eastAsia="Calibri" w:hAnsi="Calibri"/>
          <w:sz w:val="22"/>
          <w:szCs w:val="22"/>
        </w:rPr>
        <w:t xml:space="preserve">restricted number of style packs</w:t>
      </w:r>
    </w:p>
    <w:p>
      <w:pPr>
        <w:pStyle w:val="ListParagraph"/>
        <w:numPr>
          <w:ilvl w:val="0"/>
          <w:numId w:val="1"/>
        </w:numPr>
        <w:spacing w:after="80"/>
      </w:pPr>
      <w:r>
        <w:rPr>
          <w:rFonts w:ascii="Calibri" w:cs="Calibri" w:eastAsia="Calibri" w:hAnsi="Calibri"/>
          <w:sz w:val="22"/>
          <w:szCs w:val="22"/>
        </w:rPr>
        <w:t xml:space="preserve">no custom exemplar library</w:t>
      </w:r>
    </w:p>
    <w:p>
      <w:pPr>
        <w:pStyle w:val="Heading3"/>
        <w:spacing w:after="140" w:before="280"/>
      </w:pPr>
      <w:r>
        <w:rPr>
          <w:b/>
          <w:bCs/>
        </w:rPr>
        <w:t xml:space="preserve">Pro</w:t>
      </w:r>
    </w:p>
    <w:p>
      <w:pPr>
        <w:pStyle w:val="ListParagraph"/>
        <w:numPr>
          <w:ilvl w:val="0"/>
          <w:numId w:val="1"/>
        </w:numPr>
        <w:spacing w:after="80"/>
      </w:pPr>
      <w:r>
        <w:rPr>
          <w:rFonts w:ascii="Calibri" w:cs="Calibri" w:eastAsia="Calibri" w:hAnsi="Calibri"/>
          <w:sz w:val="22"/>
          <w:szCs w:val="22"/>
        </w:rPr>
        <w:t xml:space="preserve">more pages</w:t>
      </w:r>
    </w:p>
    <w:p>
      <w:pPr>
        <w:pStyle w:val="ListParagraph"/>
        <w:numPr>
          <w:ilvl w:val="0"/>
          <w:numId w:val="1"/>
        </w:numPr>
        <w:spacing w:after="80"/>
      </w:pPr>
      <w:r>
        <w:rPr>
          <w:rFonts w:ascii="Calibri" w:cs="Calibri" w:eastAsia="Calibri" w:hAnsi="Calibri"/>
          <w:sz w:val="22"/>
          <w:szCs w:val="22"/>
        </w:rPr>
        <w:t xml:space="preserve">all system style packs</w:t>
      </w:r>
    </w:p>
    <w:p>
      <w:pPr>
        <w:pStyle w:val="ListParagraph"/>
        <w:numPr>
          <w:ilvl w:val="0"/>
          <w:numId w:val="1"/>
        </w:numPr>
        <w:spacing w:after="80"/>
      </w:pPr>
      <w:r>
        <w:rPr>
          <w:rFonts w:ascii="Calibri" w:cs="Calibri" w:eastAsia="Calibri" w:hAnsi="Calibri"/>
          <w:sz w:val="22"/>
          <w:szCs w:val="22"/>
        </w:rPr>
        <w:t xml:space="preserve">exemplar matching</w:t>
      </w:r>
    </w:p>
    <w:p>
      <w:pPr>
        <w:pStyle w:val="ListParagraph"/>
        <w:numPr>
          <w:ilvl w:val="0"/>
          <w:numId w:val="1"/>
        </w:numPr>
        <w:spacing w:after="80"/>
      </w:pPr>
      <w:r>
        <w:rPr>
          <w:rFonts w:ascii="Calibri" w:cs="Calibri" w:eastAsia="Calibri" w:hAnsi="Calibri"/>
          <w:sz w:val="22"/>
          <w:szCs w:val="22"/>
        </w:rPr>
        <w:t xml:space="preserve">PDF export</w:t>
      </w:r>
    </w:p>
    <w:p>
      <w:pPr>
        <w:pStyle w:val="ListParagraph"/>
        <w:numPr>
          <w:ilvl w:val="0"/>
          <w:numId w:val="1"/>
        </w:numPr>
        <w:spacing w:after="80"/>
      </w:pPr>
      <w:r>
        <w:rPr>
          <w:rFonts w:ascii="Calibri" w:cs="Calibri" w:eastAsia="Calibri" w:hAnsi="Calibri"/>
          <w:sz w:val="22"/>
          <w:szCs w:val="22"/>
        </w:rPr>
        <w:t xml:space="preserve">processing history</w:t>
      </w:r>
    </w:p>
    <w:p>
      <w:pPr>
        <w:pStyle w:val="ListParagraph"/>
        <w:numPr>
          <w:ilvl w:val="0"/>
          <w:numId w:val="1"/>
        </w:numPr>
        <w:spacing w:after="80"/>
      </w:pPr>
      <w:r>
        <w:rPr>
          <w:rFonts w:ascii="Calibri" w:cs="Calibri" w:eastAsia="Calibri" w:hAnsi="Calibri"/>
          <w:sz w:val="22"/>
          <w:szCs w:val="22"/>
        </w:rPr>
        <w:t xml:space="preserve">priority queue</w:t>
      </w:r>
    </w:p>
    <w:p>
      <w:pPr>
        <w:pStyle w:val="Heading3"/>
        <w:spacing w:after="140" w:before="280"/>
      </w:pPr>
      <w:r>
        <w:rPr>
          <w:b/>
          <w:bCs/>
        </w:rPr>
        <w:t xml:space="preserve">Team</w:t>
      </w:r>
    </w:p>
    <w:p>
      <w:pPr>
        <w:pStyle w:val="ListParagraph"/>
        <w:numPr>
          <w:ilvl w:val="0"/>
          <w:numId w:val="1"/>
        </w:numPr>
        <w:spacing w:after="80"/>
      </w:pPr>
      <w:r>
        <w:rPr>
          <w:rFonts w:ascii="Calibri" w:cs="Calibri" w:eastAsia="Calibri" w:hAnsi="Calibri"/>
          <w:sz w:val="22"/>
          <w:szCs w:val="22"/>
        </w:rPr>
        <w:t xml:space="preserve">shared style packs</w:t>
      </w:r>
    </w:p>
    <w:p>
      <w:pPr>
        <w:pStyle w:val="ListParagraph"/>
        <w:numPr>
          <w:ilvl w:val="0"/>
          <w:numId w:val="1"/>
        </w:numPr>
        <w:spacing w:after="80"/>
      </w:pPr>
      <w:r>
        <w:rPr>
          <w:rFonts w:ascii="Calibri" w:cs="Calibri" w:eastAsia="Calibri" w:hAnsi="Calibri"/>
          <w:sz w:val="22"/>
          <w:szCs w:val="22"/>
        </w:rPr>
        <w:t xml:space="preserve">shared exemplar library</w:t>
      </w:r>
    </w:p>
    <w:p>
      <w:pPr>
        <w:pStyle w:val="ListParagraph"/>
        <w:numPr>
          <w:ilvl w:val="0"/>
          <w:numId w:val="1"/>
        </w:numPr>
        <w:spacing w:after="80"/>
      </w:pPr>
      <w:r>
        <w:rPr>
          <w:rFonts w:ascii="Calibri" w:cs="Calibri" w:eastAsia="Calibri" w:hAnsi="Calibri"/>
          <w:sz w:val="22"/>
          <w:szCs w:val="22"/>
        </w:rPr>
        <w:t xml:space="preserve">team usage analytics</w:t>
      </w:r>
    </w:p>
    <w:p>
      <w:pPr>
        <w:pStyle w:val="ListParagraph"/>
        <w:numPr>
          <w:ilvl w:val="0"/>
          <w:numId w:val="1"/>
        </w:numPr>
        <w:spacing w:after="80"/>
      </w:pPr>
      <w:r>
        <w:rPr>
          <w:rFonts w:ascii="Calibri" w:cs="Calibri" w:eastAsia="Calibri" w:hAnsi="Calibri"/>
          <w:sz w:val="22"/>
          <w:szCs w:val="22"/>
        </w:rPr>
        <w:t xml:space="preserve">basic approvals</w:t>
      </w:r>
    </w:p>
    <w:p>
      <w:pPr>
        <w:pStyle w:val="Heading3"/>
        <w:spacing w:after="140" w:before="280"/>
      </w:pPr>
      <w:r>
        <w:rPr>
          <w:b/>
          <w:bCs/>
        </w:rPr>
        <w:t xml:space="preserve">Enterprise</w:t>
      </w:r>
    </w:p>
    <w:p>
      <w:pPr>
        <w:pStyle w:val="ListParagraph"/>
        <w:numPr>
          <w:ilvl w:val="0"/>
          <w:numId w:val="1"/>
        </w:numPr>
        <w:spacing w:after="80"/>
      </w:pPr>
      <w:r>
        <w:rPr>
          <w:rFonts w:ascii="Calibri" w:cs="Calibri" w:eastAsia="Calibri" w:hAnsi="Calibri"/>
          <w:sz w:val="22"/>
          <w:szCs w:val="22"/>
        </w:rPr>
        <w:t xml:space="preserve">SSO</w:t>
      </w:r>
    </w:p>
    <w:p>
      <w:pPr>
        <w:pStyle w:val="ListParagraph"/>
        <w:numPr>
          <w:ilvl w:val="0"/>
          <w:numId w:val="1"/>
        </w:numPr>
        <w:spacing w:after="80"/>
      </w:pPr>
      <w:r>
        <w:rPr>
          <w:rFonts w:ascii="Calibri" w:cs="Calibri" w:eastAsia="Calibri" w:hAnsi="Calibri"/>
          <w:sz w:val="22"/>
          <w:szCs w:val="22"/>
        </w:rPr>
        <w:t xml:space="preserve">audit logs</w:t>
      </w:r>
    </w:p>
    <w:p>
      <w:pPr>
        <w:pStyle w:val="ListParagraph"/>
        <w:numPr>
          <w:ilvl w:val="0"/>
          <w:numId w:val="1"/>
        </w:numPr>
        <w:spacing w:after="80"/>
      </w:pPr>
      <w:r>
        <w:rPr>
          <w:rFonts w:ascii="Calibri" w:cs="Calibri" w:eastAsia="Calibri" w:hAnsi="Calibri"/>
          <w:sz w:val="22"/>
          <w:szCs w:val="22"/>
        </w:rPr>
        <w:t xml:space="preserve">private model options</w:t>
      </w:r>
    </w:p>
    <w:p>
      <w:pPr>
        <w:pStyle w:val="ListParagraph"/>
        <w:numPr>
          <w:ilvl w:val="0"/>
          <w:numId w:val="1"/>
        </w:numPr>
        <w:spacing w:after="80"/>
      </w:pPr>
      <w:r>
        <w:rPr>
          <w:rFonts w:ascii="Calibri" w:cs="Calibri" w:eastAsia="Calibri" w:hAnsi="Calibri"/>
          <w:sz w:val="22"/>
          <w:szCs w:val="22"/>
        </w:rPr>
        <w:t xml:space="preserve">custom retention</w:t>
      </w:r>
    </w:p>
    <w:p>
      <w:pPr>
        <w:pStyle w:val="ListParagraph"/>
        <w:numPr>
          <w:ilvl w:val="0"/>
          <w:numId w:val="1"/>
        </w:numPr>
        <w:spacing w:after="80"/>
      </w:pPr>
      <w:r>
        <w:rPr>
          <w:rFonts w:ascii="Calibri" w:cs="Calibri" w:eastAsia="Calibri" w:hAnsi="Calibri"/>
          <w:sz w:val="22"/>
          <w:szCs w:val="22"/>
        </w:rPr>
        <w:t xml:space="preserve">private deployment</w:t>
      </w:r>
    </w:p>
    <w:p>
      <w:pPr>
        <w:pStyle w:val="ListParagraph"/>
        <w:numPr>
          <w:ilvl w:val="0"/>
          <w:numId w:val="1"/>
        </w:numPr>
        <w:spacing w:after="80"/>
      </w:pPr>
      <w:r>
        <w:rPr>
          <w:rFonts w:ascii="Calibri" w:cs="Calibri" w:eastAsia="Calibri" w:hAnsi="Calibri"/>
          <w:sz w:val="22"/>
          <w:szCs w:val="22"/>
        </w:rPr>
        <w:t xml:space="preserve">advanced policy controls</w:t>
      </w:r>
    </w:p>
    <w:p>
      <w:pPr>
        <w:pBdr>
          <w:bottom w:val="single" w:color="DDDDDD" w:sz="6"/>
        </w:pBdr>
        <w:spacing w:after="160" w:before="160"/>
      </w:pPr>
      <w:r>
        <w:rPr>
          <w:sz w:val="4"/>
          <w:szCs w:val="4"/>
        </w:rPr>
        <w:t xml:space="preserve"/>
      </w:r>
    </w:p>
    <w:p>
      <w:pPr>
        <w:pStyle w:val="Heading2"/>
        <w:spacing w:after="140" w:before="280"/>
      </w:pPr>
      <w:r>
        <w:rPr>
          <w:b/>
          <w:bCs/>
        </w:rPr>
        <w:t xml:space="preserve">24.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Phase</w:t>
            </w:r>
          </w:p>
        </w:tc>
        <w:tc>
          <w:tcPr>
            <w:tcW w:type="dxa" w:w="300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Timeline</w:t>
            </w:r>
          </w:p>
        </w:tc>
        <w:tc>
          <w:tcPr>
            <w:tcW w:type="dxa" w:w="300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Scope</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Phase 1</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6 to 8 weeks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Upload, analyze, 3 variants, DOCX export, English UI</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Phase 2</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4 to 6 weeks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Arabic UI, bilingual rules, PDF preview, style packs</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Phase 3</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4 to 6 weeks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Exemplar matching, accounts, history, billing</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Phase 4</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6+ weeks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Team features, API, add-in, editor mode, enterprise controls</w:t>
            </w:r>
          </w:p>
        </w:tc>
      </w:tr>
    </w:tbl>
    <w:p>
      <w:pPr>
        <w:spacing w:after="120"/>
      </w:pPr>
    </w:p>
    <w:p>
      <w:pPr>
        <w:pStyle w:val="Heading3"/>
        <w:spacing w:after="140" w:before="280"/>
      </w:pPr>
      <w:r>
        <w:rPr>
          <w:b/>
          <w:bCs/>
        </w:rPr>
        <w:t xml:space="preserve">Real MVP recommendation</w:t>
      </w:r>
    </w:p>
    <w:p>
      <w:pPr>
        <w:spacing w:after="120"/>
      </w:pPr>
      <w:r>
        <w:rPr>
          <w:rFonts w:ascii="Calibri" w:cs="Calibri" w:eastAsia="Calibri" w:hAnsi="Calibri"/>
          <w:sz w:val="22"/>
          <w:szCs w:val="22"/>
        </w:rPr>
        <w:t xml:space="preserve">If speed matters, narrow the first public launch to:</w:t>
      </w:r>
    </w:p>
    <w:p>
      <w:pPr>
        <w:pStyle w:val="ListParagraph"/>
        <w:numPr>
          <w:ilvl w:val="0"/>
          <w:numId w:val="1"/>
        </w:numPr>
        <w:spacing w:after="80"/>
      </w:pPr>
      <w:r>
        <w:rPr>
          <w:rFonts w:ascii="Calibri" w:cs="Calibri" w:eastAsia="Calibri" w:hAnsi="Calibri"/>
          <w:sz w:val="22"/>
          <w:szCs w:val="22"/>
        </w:rPr>
        <w:t xml:space="preserve">DOCX upload only</w:t>
      </w:r>
    </w:p>
    <w:p>
      <w:pPr>
        <w:pStyle w:val="ListParagraph"/>
        <w:numPr>
          <w:ilvl w:val="0"/>
          <w:numId w:val="1"/>
        </w:numPr>
        <w:spacing w:after="80"/>
      </w:pPr>
      <w:r>
        <w:rPr>
          <w:rFonts w:ascii="Calibri" w:cs="Calibri" w:eastAsia="Calibri" w:hAnsi="Calibri"/>
          <w:sz w:val="22"/>
          <w:szCs w:val="22"/>
        </w:rPr>
        <w:t xml:space="preserve">English + Arabic UI</w:t>
      </w:r>
    </w:p>
    <w:p>
      <w:pPr>
        <w:pStyle w:val="ListParagraph"/>
        <w:numPr>
          <w:ilvl w:val="0"/>
          <w:numId w:val="1"/>
        </w:numPr>
        <w:spacing w:after="80"/>
      </w:pPr>
      <w:r>
        <w:rPr>
          <w:rFonts w:ascii="Calibri" w:cs="Calibri" w:eastAsia="Calibri" w:hAnsi="Calibri"/>
          <w:sz w:val="22"/>
          <w:szCs w:val="22"/>
        </w:rPr>
        <w:t xml:space="preserve">Conservative Cleanup + Professional + Bilingual variants</w:t>
      </w:r>
    </w:p>
    <w:p>
      <w:pPr>
        <w:pStyle w:val="ListParagraph"/>
        <w:numPr>
          <w:ilvl w:val="0"/>
          <w:numId w:val="1"/>
        </w:numPr>
        <w:spacing w:after="80"/>
      </w:pPr>
      <w:r>
        <w:rPr>
          <w:rFonts w:ascii="Calibri" w:cs="Calibri" w:eastAsia="Calibri" w:hAnsi="Calibri"/>
          <w:sz w:val="22"/>
          <w:szCs w:val="22"/>
        </w:rPr>
        <w:t xml:space="preserve">DOCX export</w:t>
      </w:r>
    </w:p>
    <w:p>
      <w:pPr>
        <w:pStyle w:val="ListParagraph"/>
        <w:numPr>
          <w:ilvl w:val="0"/>
          <w:numId w:val="1"/>
        </w:numPr>
        <w:spacing w:after="80"/>
      </w:pPr>
      <w:r>
        <w:rPr>
          <w:rFonts w:ascii="Calibri" w:cs="Calibri" w:eastAsia="Calibri" w:hAnsi="Calibri"/>
          <w:sz w:val="22"/>
          <w:szCs w:val="22"/>
        </w:rPr>
        <w:t xml:space="preserve">page preview</w:t>
      </w:r>
    </w:p>
    <w:p>
      <w:pPr>
        <w:spacing w:after="120"/>
      </w:pPr>
      <w:r>
        <w:rPr>
          <w:rFonts w:ascii="Calibri" w:cs="Calibri" w:eastAsia="Calibri" w:hAnsi="Calibri"/>
          <w:sz w:val="22"/>
          <w:szCs w:val="22"/>
        </w:rPr>
        <w:t xml:space="preserve">Do not delay launch for collaboration or editor mode.</w:t>
      </w:r>
    </w:p>
    <w:p>
      <w:pPr>
        <w:pBdr>
          <w:bottom w:val="single" w:color="DDDDDD" w:sz="6"/>
        </w:pBdr>
        <w:spacing w:after="160" w:before="160"/>
      </w:pPr>
      <w:r>
        <w:rPr>
          <w:sz w:val="4"/>
          <w:szCs w:val="4"/>
        </w:rPr>
        <w:t xml:space="preserve"/>
      </w:r>
    </w:p>
    <w:p>
      <w:pPr>
        <w:pStyle w:val="Heading2"/>
        <w:spacing w:after="140" w:before="280"/>
      </w:pPr>
      <w:r>
        <w:rPr>
          <w:b/>
          <w:bCs/>
        </w:rPr>
        <w:t xml:space="preserve">25. Major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Risk</w:t>
            </w:r>
          </w:p>
        </w:tc>
        <w:tc>
          <w:tcPr>
            <w:tcW w:type="dxa" w:w="300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Why it matters</w:t>
            </w:r>
          </w:p>
        </w:tc>
        <w:tc>
          <w:tcPr>
            <w:tcW w:type="dxa" w:w="3000"/>
            <w:tcBorders>
              <w:top w:val="single" w:color="CCCCCC" w:sz="1"/>
              <w:left w:val="single" w:color="CCCCCC" w:sz="1"/>
              <w:bottom w:val="single" w:color="CCCCCC" w:sz="1"/>
              <w:right w:val="single" w:color="CCCCCC" w:sz="1"/>
            </w:tcBorders>
            <w:shd w:fill="EEF2F7"/>
          </w:tcPr>
          <w:p>
            <w:pPr>
              <w:spacing w:after="60" w:before="60"/>
            </w:pPr>
            <w:r>
              <w:rPr>
                <w:b/>
                <w:bCs/>
                <w:sz w:val="20"/>
                <w:szCs w:val="20"/>
              </w:rPr>
              <w:t xml:space="preserve">Mitigation</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HTML round-trip fidelity loss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Can break Word-perfect output</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Keep OOXML as source of truth [1][2]</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Arabic/English mixed rendering bugs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Core product promise fails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Build dedicated RTL/LTR rules and a bilingual test corpus [6][7]</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Overuse of AI causes unstable output</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Users lose trust</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Constrain AI to classification and mapping; keep deterministic transforms</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Legacy `.doc` imports are messy</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expectation gap</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Convert with warning and best-effort flag</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Preview differs from final doc</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Trust breaks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 server-side render pipeline and compare exported doc</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Too much scope in v1</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Delays launch</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Do not build editor or collaboration first</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Font mismatch across environments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Visual drift</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Bundle approved font packs and define fallbacks</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Corrupted DOCX after transformation</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Fatal product failure</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Validate OOXML package and keep original recoverable</w:t>
            </w:r>
          </w:p>
        </w:tc>
      </w:tr>
    </w:tbl>
    <w:p>
      <w:pPr>
        <w:spacing w:after="120"/>
      </w:pPr>
    </w:p>
    <w:p>
      <w:pPr>
        <w:pBdr>
          <w:bottom w:val="single" w:color="DDDDDD" w:sz="6"/>
        </w:pBdr>
        <w:spacing w:after="160" w:before="160"/>
      </w:pPr>
      <w:r>
        <w:rPr>
          <w:sz w:val="4"/>
          <w:szCs w:val="4"/>
        </w:rPr>
        <w:t xml:space="preserve"/>
      </w:r>
    </w:p>
    <w:p>
      <w:pPr>
        <w:pStyle w:val="Heading2"/>
        <w:spacing w:after="140" w:before="280"/>
      </w:pPr>
      <w:r>
        <w:rPr>
          <w:b/>
          <w:bCs/>
        </w:rPr>
        <w:t xml:space="preserve">26. What an AI coding agent should build first</w:t>
      </w:r>
    </w:p>
    <w:p>
      <w:pPr>
        <w:pStyle w:val="Heading3"/>
        <w:spacing w:after="140" w:before="280"/>
      </w:pPr>
      <w:r>
        <w:rPr>
          <w:b/>
          <w:bCs/>
        </w:rPr>
        <w:t xml:space="preserve">Sprint 1</w:t>
      </w:r>
    </w:p>
    <w:p>
      <w:pPr>
        <w:pStyle w:val="ListParagraph"/>
        <w:numPr>
          <w:ilvl w:val="0"/>
          <w:numId w:val="1"/>
        </w:numPr>
        <w:spacing w:after="80"/>
      </w:pPr>
      <w:r>
        <w:rPr>
          <w:rFonts w:ascii="Calibri" w:cs="Calibri" w:eastAsia="Calibri" w:hAnsi="Calibri"/>
          <w:sz w:val="22"/>
          <w:szCs w:val="22"/>
        </w:rPr>
        <w:t xml:space="preserve">Next.js upload flow</w:t>
      </w:r>
    </w:p>
    <w:p>
      <w:pPr>
        <w:pStyle w:val="ListParagraph"/>
        <w:numPr>
          <w:ilvl w:val="0"/>
          <w:numId w:val="1"/>
        </w:numPr>
        <w:spacing w:after="80"/>
      </w:pPr>
      <w:r>
        <w:rPr>
          <w:rFonts w:ascii="Calibri" w:cs="Calibri" w:eastAsia="Calibri" w:hAnsi="Calibri"/>
          <w:sz w:val="22"/>
          <w:szCs w:val="22"/>
        </w:rPr>
        <w:t xml:space="preserve">ASP.NET Core API</w:t>
      </w:r>
    </w:p>
    <w:p>
      <w:pPr>
        <w:pStyle w:val="ListParagraph"/>
        <w:numPr>
          <w:ilvl w:val="0"/>
          <w:numId w:val="1"/>
        </w:numPr>
        <w:spacing w:after="80"/>
      </w:pPr>
      <w:r>
        <w:rPr>
          <w:rFonts w:ascii="Calibri" w:cs="Calibri" w:eastAsia="Calibri" w:hAnsi="Calibri"/>
          <w:sz w:val="22"/>
          <w:szCs w:val="22"/>
        </w:rPr>
        <w:t xml:space="preserve">storage + jobs</w:t>
      </w:r>
    </w:p>
    <w:p>
      <w:pPr>
        <w:pStyle w:val="ListParagraph"/>
        <w:numPr>
          <w:ilvl w:val="0"/>
          <w:numId w:val="1"/>
        </w:numPr>
        <w:spacing w:after="80"/>
      </w:pPr>
      <w:r>
        <w:rPr>
          <w:rFonts w:ascii="Calibri" w:cs="Calibri" w:eastAsia="Calibri" w:hAnsi="Calibri"/>
          <w:sz w:val="22"/>
          <w:szCs w:val="22"/>
        </w:rPr>
        <w:t xml:space="preserve">DOCX intake</w:t>
      </w:r>
    </w:p>
    <w:p>
      <w:pPr>
        <w:pStyle w:val="ListParagraph"/>
        <w:numPr>
          <w:ilvl w:val="0"/>
          <w:numId w:val="1"/>
        </w:numPr>
        <w:spacing w:after="80"/>
      </w:pPr>
      <w:r>
        <w:rPr>
          <w:rFonts w:ascii="Calibri" w:cs="Calibri" w:eastAsia="Calibri" w:hAnsi="Calibri"/>
          <w:sz w:val="22"/>
          <w:szCs w:val="22"/>
        </w:rPr>
        <w:t xml:space="preserve">metadata extraction</w:t>
      </w:r>
    </w:p>
    <w:p>
      <w:pPr>
        <w:pStyle w:val="ListParagraph"/>
        <w:numPr>
          <w:ilvl w:val="0"/>
          <w:numId w:val="1"/>
        </w:numPr>
        <w:spacing w:after="80"/>
      </w:pPr>
      <w:r>
        <w:rPr>
          <w:rFonts w:ascii="Calibri" w:cs="Calibri" w:eastAsia="Calibri" w:hAnsi="Calibri"/>
          <w:sz w:val="22"/>
          <w:szCs w:val="22"/>
        </w:rPr>
        <w:t xml:space="preserve">diagnostics JSON</w:t>
      </w:r>
    </w:p>
    <w:p>
      <w:pPr>
        <w:pStyle w:val="ListParagraph"/>
        <w:numPr>
          <w:ilvl w:val="0"/>
          <w:numId w:val="1"/>
        </w:numPr>
        <w:spacing w:after="80"/>
      </w:pPr>
      <w:r>
        <w:rPr>
          <w:rFonts w:ascii="Calibri" w:cs="Calibri" w:eastAsia="Calibri" w:hAnsi="Calibri"/>
          <w:sz w:val="22"/>
          <w:szCs w:val="22"/>
        </w:rPr>
        <w:t xml:space="preserve">simple preview pipeline</w:t>
      </w:r>
    </w:p>
    <w:p>
      <w:pPr>
        <w:pStyle w:val="Heading3"/>
        <w:spacing w:after="140" w:before="280"/>
      </w:pPr>
      <w:r>
        <w:rPr>
          <w:b/>
          <w:bCs/>
        </w:rPr>
        <w:t xml:space="preserve">Sprint 2</w:t>
      </w:r>
    </w:p>
    <w:p>
      <w:pPr>
        <w:pStyle w:val="ListParagraph"/>
        <w:numPr>
          <w:ilvl w:val="0"/>
          <w:numId w:val="1"/>
        </w:numPr>
        <w:spacing w:after="80"/>
      </w:pPr>
      <w:r>
        <w:rPr>
          <w:rFonts w:ascii="Calibri" w:cs="Calibri" w:eastAsia="Calibri" w:hAnsi="Calibri"/>
          <w:sz w:val="22"/>
          <w:szCs w:val="22"/>
        </w:rPr>
        <w:t xml:space="preserve">style pack model</w:t>
      </w:r>
    </w:p>
    <w:p>
      <w:pPr>
        <w:pStyle w:val="ListParagraph"/>
        <w:numPr>
          <w:ilvl w:val="0"/>
          <w:numId w:val="1"/>
        </w:numPr>
        <w:spacing w:after="80"/>
      </w:pPr>
      <w:r>
        <w:rPr>
          <w:rFonts w:ascii="Calibri" w:cs="Calibri" w:eastAsia="Calibri" w:hAnsi="Calibri"/>
          <w:sz w:val="22"/>
          <w:szCs w:val="22"/>
        </w:rPr>
        <w:t xml:space="preserve">deterministic cleanup engine</w:t>
      </w:r>
    </w:p>
    <w:p>
      <w:pPr>
        <w:pStyle w:val="ListParagraph"/>
        <w:numPr>
          <w:ilvl w:val="0"/>
          <w:numId w:val="1"/>
        </w:numPr>
        <w:spacing w:after="80"/>
      </w:pPr>
      <w:r>
        <w:rPr>
          <w:rFonts w:ascii="Calibri" w:cs="Calibri" w:eastAsia="Calibri" w:hAnsi="Calibri"/>
          <w:sz w:val="22"/>
          <w:szCs w:val="22"/>
        </w:rPr>
        <w:t xml:space="preserve">DOCX export</w:t>
      </w:r>
    </w:p>
    <w:p>
      <w:pPr>
        <w:pStyle w:val="ListParagraph"/>
        <w:numPr>
          <w:ilvl w:val="0"/>
          <w:numId w:val="1"/>
        </w:numPr>
        <w:spacing w:after="80"/>
      </w:pPr>
      <w:r>
        <w:rPr>
          <w:rFonts w:ascii="Calibri" w:cs="Calibri" w:eastAsia="Calibri" w:hAnsi="Calibri"/>
          <w:sz w:val="22"/>
          <w:szCs w:val="22"/>
        </w:rPr>
        <w:t xml:space="preserve">before/after previews</w:t>
      </w:r>
    </w:p>
    <w:p>
      <w:pPr>
        <w:pStyle w:val="ListParagraph"/>
        <w:numPr>
          <w:ilvl w:val="0"/>
          <w:numId w:val="1"/>
        </w:numPr>
        <w:spacing w:after="80"/>
      </w:pPr>
      <w:r>
        <w:rPr>
          <w:rFonts w:ascii="Calibri" w:cs="Calibri" w:eastAsia="Calibri" w:hAnsi="Calibri"/>
          <w:sz w:val="22"/>
          <w:szCs w:val="22"/>
        </w:rPr>
        <w:t xml:space="preserve">English UI</w:t>
      </w:r>
    </w:p>
    <w:p>
      <w:pPr>
        <w:pStyle w:val="Heading3"/>
        <w:spacing w:after="140" w:before="280"/>
      </w:pPr>
      <w:r>
        <w:rPr>
          <w:b/>
          <w:bCs/>
        </w:rPr>
        <w:t xml:space="preserve">Sprint 3</w:t>
      </w:r>
    </w:p>
    <w:p>
      <w:pPr>
        <w:pStyle w:val="ListParagraph"/>
        <w:numPr>
          <w:ilvl w:val="0"/>
          <w:numId w:val="1"/>
        </w:numPr>
        <w:spacing w:after="80"/>
      </w:pPr>
      <w:r>
        <w:rPr>
          <w:rFonts w:ascii="Calibri" w:cs="Calibri" w:eastAsia="Calibri" w:hAnsi="Calibri"/>
          <w:sz w:val="22"/>
          <w:szCs w:val="22"/>
        </w:rPr>
        <w:t xml:space="preserve">Arabic UI</w:t>
      </w:r>
    </w:p>
    <w:p>
      <w:pPr>
        <w:pStyle w:val="ListParagraph"/>
        <w:numPr>
          <w:ilvl w:val="0"/>
          <w:numId w:val="1"/>
        </w:numPr>
        <w:spacing w:after="80"/>
      </w:pPr>
      <w:r>
        <w:rPr>
          <w:rFonts w:ascii="Calibri" w:cs="Calibri" w:eastAsia="Calibri" w:hAnsi="Calibri"/>
          <w:sz w:val="22"/>
          <w:szCs w:val="22"/>
        </w:rPr>
        <w:t xml:space="preserve">RTL/LTR engine</w:t>
      </w:r>
    </w:p>
    <w:p>
      <w:pPr>
        <w:pStyle w:val="ListParagraph"/>
        <w:numPr>
          <w:ilvl w:val="0"/>
          <w:numId w:val="1"/>
        </w:numPr>
        <w:spacing w:after="80"/>
      </w:pPr>
      <w:r>
        <w:rPr>
          <w:rFonts w:ascii="Calibri" w:cs="Calibri" w:eastAsia="Calibri" w:hAnsi="Calibri"/>
          <w:sz w:val="22"/>
          <w:szCs w:val="22"/>
        </w:rPr>
        <w:t xml:space="preserve">bilingual style packs</w:t>
      </w:r>
    </w:p>
    <w:p>
      <w:pPr>
        <w:pStyle w:val="ListParagraph"/>
        <w:numPr>
          <w:ilvl w:val="0"/>
          <w:numId w:val="1"/>
        </w:numPr>
        <w:spacing w:after="80"/>
      </w:pPr>
      <w:r>
        <w:rPr>
          <w:rFonts w:ascii="Calibri" w:cs="Calibri" w:eastAsia="Calibri" w:hAnsi="Calibri"/>
          <w:sz w:val="22"/>
          <w:szCs w:val="22"/>
        </w:rPr>
        <w:t xml:space="preserve">change summaries</w:t>
      </w:r>
    </w:p>
    <w:p>
      <w:pPr>
        <w:pStyle w:val="ListParagraph"/>
        <w:numPr>
          <w:ilvl w:val="0"/>
          <w:numId w:val="1"/>
        </w:numPr>
        <w:spacing w:after="80"/>
      </w:pPr>
      <w:r>
        <w:rPr>
          <w:rFonts w:ascii="Calibri" w:cs="Calibri" w:eastAsia="Calibri" w:hAnsi="Calibri"/>
          <w:sz w:val="22"/>
          <w:szCs w:val="22"/>
        </w:rPr>
        <w:t xml:space="preserve">confidence scoring</w:t>
      </w:r>
    </w:p>
    <w:p>
      <w:pPr>
        <w:pStyle w:val="Heading3"/>
        <w:spacing w:after="140" w:before="280"/>
      </w:pPr>
      <w:r>
        <w:rPr>
          <w:b/>
          <w:bCs/>
        </w:rPr>
        <w:t xml:space="preserve">Sprint 4</w:t>
      </w:r>
    </w:p>
    <w:p>
      <w:pPr>
        <w:pStyle w:val="ListParagraph"/>
        <w:numPr>
          <w:ilvl w:val="0"/>
          <w:numId w:val="1"/>
        </w:numPr>
        <w:spacing w:after="80"/>
      </w:pPr>
      <w:r>
        <w:rPr>
          <w:rFonts w:ascii="Calibri" w:cs="Calibri" w:eastAsia="Calibri" w:hAnsi="Calibri"/>
          <w:sz w:val="22"/>
          <w:szCs w:val="22"/>
        </w:rPr>
        <w:t xml:space="preserve">exemplar upload and style extraction</w:t>
      </w:r>
    </w:p>
    <w:p>
      <w:pPr>
        <w:pStyle w:val="ListParagraph"/>
        <w:numPr>
          <w:ilvl w:val="0"/>
          <w:numId w:val="1"/>
        </w:numPr>
        <w:spacing w:after="80"/>
      </w:pPr>
      <w:r>
        <w:rPr>
          <w:rFonts w:ascii="Calibri" w:cs="Calibri" w:eastAsia="Calibri" w:hAnsi="Calibri"/>
          <w:sz w:val="22"/>
          <w:szCs w:val="22"/>
        </w:rPr>
        <w:t xml:space="preserve">history</w:t>
      </w:r>
    </w:p>
    <w:p>
      <w:pPr>
        <w:pStyle w:val="ListParagraph"/>
        <w:numPr>
          <w:ilvl w:val="0"/>
          <w:numId w:val="1"/>
        </w:numPr>
        <w:spacing w:after="80"/>
      </w:pPr>
      <w:r>
        <w:rPr>
          <w:rFonts w:ascii="Calibri" w:cs="Calibri" w:eastAsia="Calibri" w:hAnsi="Calibri"/>
          <w:sz w:val="22"/>
          <w:szCs w:val="22"/>
        </w:rPr>
        <w:t xml:space="preserve">billing</w:t>
      </w:r>
    </w:p>
    <w:p>
      <w:pPr>
        <w:pStyle w:val="ListParagraph"/>
        <w:numPr>
          <w:ilvl w:val="0"/>
          <w:numId w:val="1"/>
        </w:numPr>
        <w:spacing w:after="80"/>
      </w:pPr>
      <w:r>
        <w:rPr>
          <w:rFonts w:ascii="Calibri" w:cs="Calibri" w:eastAsia="Calibri" w:hAnsi="Calibri"/>
          <w:sz w:val="22"/>
          <w:szCs w:val="22"/>
        </w:rPr>
        <w:t xml:space="preserve">saved packs</w:t>
      </w:r>
    </w:p>
    <w:p>
      <w:pPr>
        <w:pStyle w:val="Heading3"/>
        <w:spacing w:after="140" w:before="280"/>
      </w:pPr>
      <w:r>
        <w:rPr>
          <w:b/>
          <w:bCs/>
        </w:rPr>
        <w:t xml:space="preserve">Definition of done for first lovable version</w:t>
      </w:r>
    </w:p>
    <w:p>
      <w:pPr>
        <w:spacing w:after="120"/>
      </w:pPr>
      <w:r>
        <w:rPr>
          <w:rFonts w:ascii="Calibri" w:cs="Calibri" w:eastAsia="Calibri" w:hAnsi="Calibri"/>
          <w:sz w:val="22"/>
          <w:szCs w:val="22"/>
        </w:rPr>
        <w:t xml:space="preserve">A user can upload a broken DOCX, choose from 3 polished options, preview them, download a clean DOCX, and trust the result.</w:t>
      </w:r>
    </w:p>
    <w:p>
      <w:pPr>
        <w:pBdr>
          <w:bottom w:val="single" w:color="DDDDDD" w:sz="6"/>
        </w:pBdr>
        <w:spacing w:after="160" w:before="160"/>
      </w:pPr>
      <w:r>
        <w:rPr>
          <w:sz w:val="4"/>
          <w:szCs w:val="4"/>
        </w:rPr>
        <w:t xml:space="preserve"/>
      </w:r>
    </w:p>
    <w:p>
      <w:pPr>
        <w:pStyle w:val="Heading2"/>
        <w:spacing w:after="140" w:before="280"/>
      </w:pPr>
      <w:r>
        <w:rPr>
          <w:b/>
          <w:bCs/>
        </w:rPr>
        <w:t xml:space="preserve">27. Final recommendation</w:t>
      </w:r>
    </w:p>
    <w:p>
      <w:pPr>
        <w:spacing w:after="120"/>
      </w:pPr>
      <w:r>
        <w:rPr>
          <w:rFonts w:ascii="Calibri" w:cs="Calibri" w:eastAsia="Calibri" w:hAnsi="Calibri"/>
          <w:sz w:val="22"/>
          <w:szCs w:val="22"/>
        </w:rPr>
        <w:t xml:space="preserve">Build this as a </w:t>
      </w:r>
      <w:r>
        <w:rPr>
          <w:rFonts w:ascii="Calibri" w:cs="Calibri" w:eastAsia="Calibri" w:hAnsi="Calibri"/>
          <w:b/>
          <w:bCs/>
          <w:sz w:val="22"/>
          <w:szCs w:val="22"/>
        </w:rPr>
        <w:t xml:space="preserve">formatting repair platform</w:t>
      </w:r>
      <w:r>
        <w:rPr>
          <w:rFonts w:ascii="Calibri" w:cs="Calibri" w:eastAsia="Calibri" w:hAnsi="Calibri"/>
          <w:sz w:val="22"/>
          <w:szCs w:val="22"/>
        </w:rPr>
        <w:t xml:space="preserve">, not a writing platform and not a general editor.</w:t>
      </w:r>
    </w:p>
    <w:p>
      <w:pPr>
        <w:spacing w:after="120"/>
      </w:pPr>
      <w:r>
        <w:rPr>
          <w:rFonts w:ascii="Calibri" w:cs="Calibri" w:eastAsia="Calibri" w:hAnsi="Calibri"/>
          <w:sz w:val="22"/>
          <w:szCs w:val="22"/>
        </w:rPr>
        <w:t xml:space="preserve">The product should win because it is:</w:t>
      </w:r>
    </w:p>
    <w:p>
      <w:pPr>
        <w:pStyle w:val="ListParagraph"/>
        <w:numPr>
          <w:ilvl w:val="0"/>
          <w:numId w:val="1"/>
        </w:numPr>
        <w:spacing w:after="80"/>
      </w:pPr>
      <w:r>
        <w:rPr>
          <w:rFonts w:ascii="Calibri" w:cs="Calibri" w:eastAsia="Calibri" w:hAnsi="Calibri"/>
          <w:sz w:val="22"/>
          <w:szCs w:val="22"/>
        </w:rPr>
        <w:t xml:space="preserve">more reliable than generic AI tools,</w:t>
      </w:r>
    </w:p>
    <w:p>
      <w:pPr>
        <w:pStyle w:val="ListParagraph"/>
        <w:numPr>
          <w:ilvl w:val="0"/>
          <w:numId w:val="1"/>
        </w:numPr>
        <w:spacing w:after="80"/>
      </w:pPr>
      <w:r>
        <w:rPr>
          <w:rFonts w:ascii="Calibri" w:cs="Calibri" w:eastAsia="Calibri" w:hAnsi="Calibri"/>
          <w:sz w:val="22"/>
          <w:szCs w:val="22"/>
        </w:rPr>
        <w:t xml:space="preserve">more focused than enterprise template suites,</w:t>
      </w:r>
    </w:p>
    <w:p>
      <w:pPr>
        <w:pStyle w:val="ListParagraph"/>
        <w:numPr>
          <w:ilvl w:val="0"/>
          <w:numId w:val="1"/>
        </w:numPr>
        <w:spacing w:after="80"/>
      </w:pPr>
      <w:r>
        <w:rPr>
          <w:rFonts w:ascii="Calibri" w:cs="Calibri" w:eastAsia="Calibri" w:hAnsi="Calibri"/>
          <w:sz w:val="22"/>
          <w:szCs w:val="22"/>
        </w:rPr>
        <w:t xml:space="preserve">easier than fighting Word manually,</w:t>
      </w:r>
    </w:p>
    <w:p>
      <w:pPr>
        <w:pStyle w:val="ListParagraph"/>
        <w:numPr>
          <w:ilvl w:val="0"/>
          <w:numId w:val="1"/>
        </w:numPr>
        <w:spacing w:after="80"/>
      </w:pPr>
      <w:r>
        <w:rPr>
          <w:rFonts w:ascii="Calibri" w:cs="Calibri" w:eastAsia="Calibri" w:hAnsi="Calibri"/>
          <w:sz w:val="22"/>
          <w:szCs w:val="22"/>
        </w:rPr>
        <w:t xml:space="preserve">and far better for Arabic/English mixed documents than typical web editors.</w:t>
      </w:r>
    </w:p>
    <w:p>
      <w:pPr>
        <w:spacing w:after="120"/>
      </w:pPr>
      <w:r>
        <w:rPr>
          <w:rFonts w:ascii="Calibri" w:cs="Calibri" w:eastAsia="Calibri" w:hAnsi="Calibri"/>
          <w:sz w:val="22"/>
          <w:szCs w:val="22"/>
        </w:rPr>
        <w:t xml:space="preserve">The best technical direction is:</w:t>
      </w:r>
    </w:p>
    <w:p>
      <w:pPr>
        <w:spacing w:after="80"/>
      </w:pPr>
      <w:r>
        <w:rPr>
          <w:sz w:val="22"/>
          <w:szCs w:val="22"/>
        </w:rPr>
        <w:t xml:space="preserve">1. </w:t>
      </w:r>
      <w:r>
        <w:rPr>
          <w:rFonts w:ascii="Calibri" w:cs="Calibri" w:eastAsia="Calibri" w:hAnsi="Calibri"/>
          <w:b/>
          <w:bCs/>
          <w:sz w:val="22"/>
          <w:szCs w:val="22"/>
        </w:rPr>
        <w:t xml:space="preserve">OOXML-native backend</w:t>
      </w:r>
    </w:p>
    <w:p>
      <w:pPr>
        <w:spacing w:after="80"/>
      </w:pPr>
      <w:r>
        <w:rPr>
          <w:sz w:val="22"/>
          <w:szCs w:val="22"/>
        </w:rPr>
        <w:t xml:space="preserve">2. </w:t>
      </w:r>
      <w:r>
        <w:rPr>
          <w:rFonts w:ascii="Calibri" w:cs="Calibri" w:eastAsia="Calibri" w:hAnsi="Calibri"/>
          <w:b/>
          <w:bCs/>
          <w:sz w:val="22"/>
          <w:szCs w:val="22"/>
        </w:rPr>
        <w:t xml:space="preserve">deterministic formatting engine</w:t>
      </w:r>
    </w:p>
    <w:p>
      <w:pPr>
        <w:spacing w:after="80"/>
      </w:pPr>
      <w:r>
        <w:rPr>
          <w:sz w:val="22"/>
          <w:szCs w:val="22"/>
        </w:rPr>
        <w:t xml:space="preserve">3. </w:t>
      </w:r>
      <w:r>
        <w:rPr>
          <w:rFonts w:ascii="Calibri" w:cs="Calibri" w:eastAsia="Calibri" w:hAnsi="Calibri"/>
          <w:b/>
          <w:bCs/>
          <w:sz w:val="22"/>
          <w:szCs w:val="22"/>
        </w:rPr>
        <w:t xml:space="preserve">AI only where it adds judgment</w:t>
      </w:r>
    </w:p>
    <w:p>
      <w:pPr>
        <w:spacing w:after="80"/>
      </w:pPr>
      <w:r>
        <w:rPr>
          <w:sz w:val="22"/>
          <w:szCs w:val="22"/>
        </w:rPr>
        <w:t xml:space="preserve">4. </w:t>
      </w:r>
      <w:r>
        <w:rPr>
          <w:rFonts w:ascii="Calibri" w:cs="Calibri" w:eastAsia="Calibri" w:hAnsi="Calibri"/>
          <w:b/>
          <w:bCs/>
          <w:sz w:val="22"/>
          <w:szCs w:val="22"/>
        </w:rPr>
        <w:t xml:space="preserve">server-rendered preview</w:t>
      </w:r>
    </w:p>
    <w:p>
      <w:pPr>
        <w:spacing w:after="80"/>
      </w:pPr>
      <w:r>
        <w:rPr>
          <w:sz w:val="22"/>
          <w:szCs w:val="22"/>
        </w:rPr>
        <w:t xml:space="preserve">5. </w:t>
      </w:r>
      <w:r>
        <w:rPr>
          <w:rFonts w:ascii="Calibri" w:cs="Calibri" w:eastAsia="Calibri" w:hAnsi="Calibri"/>
          <w:b/>
          <w:bCs/>
          <w:sz w:val="22"/>
          <w:szCs w:val="22"/>
        </w:rPr>
        <w:t xml:space="preserve">downloadable real DOCX</w:t>
      </w:r>
    </w:p>
    <w:p>
      <w:pPr>
        <w:spacing w:after="80"/>
      </w:pPr>
      <w:r>
        <w:rPr>
          <w:sz w:val="22"/>
          <w:szCs w:val="22"/>
        </w:rPr>
        <w:t xml:space="preserve">6. </w:t>
      </w:r>
      <w:r>
        <w:rPr>
          <w:rFonts w:ascii="Calibri" w:cs="Calibri" w:eastAsia="Calibri" w:hAnsi="Calibri"/>
          <w:b/>
          <w:bCs/>
          <w:sz w:val="22"/>
          <w:szCs w:val="22"/>
        </w:rPr>
        <w:t xml:space="preserve">bilingual-first rules from day one</w:t>
      </w:r>
    </w:p>
    <w:p>
      <w:pPr>
        <w:spacing w:after="120"/>
      </w:pPr>
      <w:r>
        <w:rPr>
          <w:rFonts w:ascii="Calibri" w:cs="Calibri" w:eastAsia="Calibri" w:hAnsi="Calibri"/>
          <w:sz w:val="22"/>
          <w:szCs w:val="22"/>
        </w:rPr>
        <w:t xml:space="preserve">That is the most credible route to a product users will actually trust.</w:t>
      </w:r>
    </w:p>
    <w:p>
      <w:pPr>
        <w:pBdr>
          <w:bottom w:val="single" w:color="DDDDDD" w:sz="6"/>
        </w:pBdr>
        <w:spacing w:after="160" w:before="160"/>
      </w:pPr>
      <w:r>
        <w:rPr>
          <w:sz w:val="4"/>
          <w:szCs w:val="4"/>
        </w:rPr>
        <w:t xml:space="preserve"/>
      </w:r>
    </w:p>
    <w:p>
      <w:pPr>
        <w:pStyle w:val="Heading2"/>
        <w:spacing w:after="140" w:before="280"/>
      </w:pPr>
      <w:r>
        <w:rPr>
          <w:b/>
          <w:bCs/>
        </w:rPr>
        <w:t xml:space="preserve">Appendix A. Recommended implementation decisions</w:t>
      </w:r>
    </w:p>
    <w:p>
      <w:pPr>
        <w:pStyle w:val="Heading3"/>
        <w:spacing w:after="140" w:before="280"/>
      </w:pPr>
      <w:r>
        <w:rPr>
          <w:b/>
          <w:bCs/>
        </w:rPr>
        <w:t xml:space="preserve">Must-do decisions</w:t>
      </w:r>
    </w:p>
    <w:p>
      <w:pPr>
        <w:pStyle w:val="ListParagraph"/>
        <w:numPr>
          <w:ilvl w:val="0"/>
          <w:numId w:val="1"/>
        </w:numPr>
        <w:spacing w:after="80"/>
      </w:pPr>
      <w:r>
        <w:rPr>
          <w:rFonts w:ascii="Calibri" w:cs="Calibri" w:eastAsia="Calibri" w:hAnsi="Calibri"/>
          <w:sz w:val="22"/>
          <w:szCs w:val="22"/>
        </w:rPr>
        <w:t xml:space="preserve">Use OOXML as canonical document model.</w:t>
      </w:r>
    </w:p>
    <w:p>
      <w:pPr>
        <w:pStyle w:val="ListParagraph"/>
        <w:numPr>
          <w:ilvl w:val="0"/>
          <w:numId w:val="1"/>
        </w:numPr>
        <w:spacing w:after="80"/>
      </w:pPr>
      <w:r>
        <w:rPr>
          <w:rFonts w:ascii="Calibri" w:cs="Calibri" w:eastAsia="Calibri" w:hAnsi="Calibri"/>
          <w:sz w:val="22"/>
          <w:szCs w:val="22"/>
        </w:rPr>
        <w:t xml:space="preserve">Keep formatting mode content-preserving by default.</w:t>
      </w:r>
    </w:p>
    <w:p>
      <w:pPr>
        <w:pStyle w:val="ListParagraph"/>
        <w:numPr>
          <w:ilvl w:val="0"/>
          <w:numId w:val="1"/>
        </w:numPr>
        <w:spacing w:after="80"/>
      </w:pPr>
      <w:r>
        <w:rPr>
          <w:rFonts w:ascii="Calibri" w:cs="Calibri" w:eastAsia="Calibri" w:hAnsi="Calibri"/>
          <w:sz w:val="22"/>
          <w:szCs w:val="22"/>
        </w:rPr>
        <w:t xml:space="preserve">Generate several output variants.</w:t>
      </w:r>
    </w:p>
    <w:p>
      <w:pPr>
        <w:pStyle w:val="ListParagraph"/>
        <w:numPr>
          <w:ilvl w:val="0"/>
          <w:numId w:val="1"/>
        </w:numPr>
        <w:spacing w:after="80"/>
      </w:pPr>
      <w:r>
        <w:rPr>
          <w:rFonts w:ascii="Calibri" w:cs="Calibri" w:eastAsia="Calibri" w:hAnsi="Calibri"/>
          <w:sz w:val="22"/>
          <w:szCs w:val="22"/>
        </w:rPr>
        <w:t xml:space="preserve">Render previews server-side.</w:t>
      </w:r>
    </w:p>
    <w:p>
      <w:pPr>
        <w:pStyle w:val="ListParagraph"/>
        <w:numPr>
          <w:ilvl w:val="0"/>
          <w:numId w:val="1"/>
        </w:numPr>
        <w:spacing w:after="80"/>
      </w:pPr>
      <w:r>
        <w:rPr>
          <w:rFonts w:ascii="Calibri" w:cs="Calibri" w:eastAsia="Calibri" w:hAnsi="Calibri"/>
          <w:sz w:val="22"/>
          <w:szCs w:val="22"/>
        </w:rPr>
        <w:t xml:space="preserve">Build Arabic and English together, not sequentially.</w:t>
      </w:r>
    </w:p>
    <w:p>
      <w:pPr>
        <w:pStyle w:val="ListParagraph"/>
        <w:numPr>
          <w:ilvl w:val="0"/>
          <w:numId w:val="1"/>
        </w:numPr>
        <w:spacing w:after="80"/>
      </w:pPr>
      <w:r>
        <w:rPr>
          <w:rFonts w:ascii="Calibri" w:cs="Calibri" w:eastAsia="Calibri" w:hAnsi="Calibri"/>
          <w:sz w:val="22"/>
          <w:szCs w:val="22"/>
        </w:rPr>
        <w:t xml:space="preserve">Store style packs as structured objects.</w:t>
      </w:r>
    </w:p>
    <w:p>
      <w:pPr>
        <w:pStyle w:val="ListParagraph"/>
        <w:numPr>
          <w:ilvl w:val="0"/>
          <w:numId w:val="1"/>
        </w:numPr>
        <w:spacing w:after="80"/>
      </w:pPr>
      <w:r>
        <w:rPr>
          <w:rFonts w:ascii="Calibri" w:cs="Calibri" w:eastAsia="Calibri" w:hAnsi="Calibri"/>
          <w:sz w:val="22"/>
          <w:szCs w:val="22"/>
        </w:rPr>
        <w:t xml:space="preserve">Support exemplar-based style extraction early.</w:t>
      </w:r>
    </w:p>
    <w:p>
      <w:pPr>
        <w:pStyle w:val="Heading3"/>
        <w:spacing w:after="140" w:before="280"/>
      </w:pPr>
      <w:r>
        <w:rPr>
          <w:b/>
          <w:bCs/>
        </w:rPr>
        <w:t xml:space="preserve">Do-not-do decisions</w:t>
      </w:r>
    </w:p>
    <w:p>
      <w:pPr>
        <w:pStyle w:val="ListParagraph"/>
        <w:numPr>
          <w:ilvl w:val="0"/>
          <w:numId w:val="1"/>
        </w:numPr>
        <w:spacing w:after="80"/>
      </w:pPr>
      <w:r>
        <w:rPr>
          <w:rFonts w:ascii="Calibri" w:cs="Calibri" w:eastAsia="Calibri" w:hAnsi="Calibri"/>
          <w:sz w:val="22"/>
          <w:szCs w:val="22"/>
        </w:rPr>
        <w:t xml:space="preserve">Do not use HTML as canonical state.</w:t>
      </w:r>
    </w:p>
    <w:p>
      <w:pPr>
        <w:pStyle w:val="ListParagraph"/>
        <w:numPr>
          <w:ilvl w:val="0"/>
          <w:numId w:val="1"/>
        </w:numPr>
        <w:spacing w:after="80"/>
      </w:pPr>
      <w:r>
        <w:rPr>
          <w:rFonts w:ascii="Calibri" w:cs="Calibri" w:eastAsia="Calibri" w:hAnsi="Calibri"/>
          <w:sz w:val="22"/>
          <w:szCs w:val="22"/>
        </w:rPr>
        <w:t xml:space="preserve">Do not let the LLM free-write full DOCX XML.</w:t>
      </w:r>
    </w:p>
    <w:p>
      <w:pPr>
        <w:pStyle w:val="ListParagraph"/>
        <w:numPr>
          <w:ilvl w:val="0"/>
          <w:numId w:val="1"/>
        </w:numPr>
        <w:spacing w:after="80"/>
      </w:pPr>
      <w:r>
        <w:rPr>
          <w:rFonts w:ascii="Calibri" w:cs="Calibri" w:eastAsia="Calibri" w:hAnsi="Calibri"/>
          <w:sz w:val="22"/>
          <w:szCs w:val="22"/>
        </w:rPr>
        <w:t xml:space="preserve">Do not promise full legacy </w:t>
      </w:r>
      <w:r>
        <w:rPr>
          <w:rFonts w:ascii="Courier New" w:cs="Courier New" w:eastAsia="Courier New" w:hAnsi="Courier New"/>
          <w:color w:val="555555"/>
          <w:sz w:val="20"/>
          <w:szCs w:val="20"/>
        </w:rPr>
        <w:t xml:space="preserve">.doc</w:t>
      </w:r>
      <w:r>
        <w:rPr>
          <w:rFonts w:ascii="Calibri" w:cs="Calibri" w:eastAsia="Calibri" w:hAnsi="Calibri"/>
          <w:sz w:val="22"/>
          <w:szCs w:val="22"/>
        </w:rPr>
        <w:t xml:space="preserve"> perfection.</w:t>
      </w:r>
    </w:p>
    <w:p>
      <w:pPr>
        <w:pStyle w:val="ListParagraph"/>
        <w:numPr>
          <w:ilvl w:val="0"/>
          <w:numId w:val="1"/>
        </w:numPr>
        <w:spacing w:after="80"/>
      </w:pPr>
      <w:r>
        <w:rPr>
          <w:rFonts w:ascii="Calibri" w:cs="Calibri" w:eastAsia="Calibri" w:hAnsi="Calibri"/>
          <w:sz w:val="22"/>
          <w:szCs w:val="22"/>
        </w:rPr>
        <w:t xml:space="preserve">Do not build collaboration/editor before proving formatter demand.</w:t>
      </w:r>
    </w:p>
    <w:p>
      <w:pPr>
        <w:pStyle w:val="ListParagraph"/>
        <w:numPr>
          <w:ilvl w:val="0"/>
          <w:numId w:val="1"/>
        </w:numPr>
        <w:spacing w:after="80"/>
      </w:pPr>
      <w:r>
        <w:rPr>
          <w:rFonts w:ascii="Calibri" w:cs="Calibri" w:eastAsia="Calibri" w:hAnsi="Calibri"/>
          <w:sz w:val="22"/>
          <w:szCs w:val="22"/>
        </w:rPr>
        <w:t xml:space="preserve">Do not ship without a bilingual regression suite.</w:t>
      </w:r>
    </w:p>
    <w:p>
      <w:pPr>
        <w:pBdr>
          <w:bottom w:val="single" w:color="DDDDDD" w:sz="6"/>
        </w:pBdr>
        <w:spacing w:after="160" w:before="160"/>
      </w:pPr>
      <w:r>
        <w:rPr>
          <w:sz w:val="4"/>
          <w:szCs w:val="4"/>
        </w:rPr>
        <w:t xml:space="preserve"/>
      </w:r>
    </w:p>
    <w:p>
      <w:pPr>
        <w:pStyle w:val="Heading2"/>
        <w:spacing w:after="140" w:before="280"/>
      </w:pPr>
      <w:r>
        <w:rPr>
          <w:b/>
          <w:bCs/>
        </w:rPr>
        <w:t xml:space="preserve">Appendix B. External research references</w:t>
      </w:r>
    </w:p>
    <w:p>
      <w:pPr>
        <w:spacing w:after="120"/>
      </w:pPr>
      <w:r>
        <w:rPr>
          <w:rFonts w:ascii="Calibri" w:cs="Calibri" w:eastAsia="Calibri" w:hAnsi="Calibri"/>
          <w:sz w:val="22"/>
          <w:szCs w:val="22"/>
        </w:rPr>
        <w:t xml:space="preserve">[1] Microsoft Learn - Use Office Open XML (OOXML) in Word add-ins for rich content insertion.</w:t>
      </w:r>
    </w:p>
    <w:p>
      <w:pPr>
        <w:spacing w:after="120"/>
      </w:pPr>
      <w:r>
        <w:rPr>
          <w:rFonts w:ascii="Calibri" w:cs="Calibri" w:eastAsia="Calibri" w:hAnsi="Calibri"/>
          <w:sz w:val="22"/>
          <w:szCs w:val="22"/>
        </w:rPr>
        <w:t xml:space="preserve">https://learn.microsoft.com/en-us/office/dev/add-ins/word/create-better-add-ins-for-word-with-office-open-xml</w:t>
      </w:r>
    </w:p>
    <w:p>
      <w:pPr>
        <w:spacing w:after="120"/>
      </w:pPr>
      <w:r>
        <w:rPr>
          <w:rFonts w:ascii="Calibri" w:cs="Calibri" w:eastAsia="Calibri" w:hAnsi="Calibri"/>
          <w:sz w:val="22"/>
          <w:szCs w:val="22"/>
        </w:rPr>
        <w:t xml:space="preserve">[2] Microsoft Learn - Word.Body class: HTML is a close but not exact match; use OOXML for exact fidelity.</w:t>
      </w:r>
    </w:p>
    <w:p>
      <w:pPr>
        <w:spacing w:after="120"/>
      </w:pPr>
      <w:r>
        <w:rPr>
          <w:rFonts w:ascii="Calibri" w:cs="Calibri" w:eastAsia="Calibri" w:hAnsi="Calibri"/>
          <w:sz w:val="22"/>
          <w:szCs w:val="22"/>
        </w:rPr>
        <w:t xml:space="preserve">https://learn.microsoft.com/en-us/javascript/api/word/word.body</w:t>
      </w:r>
    </w:p>
    <w:p>
      <w:pPr>
        <w:spacing w:after="120"/>
      </w:pPr>
      <w:r>
        <w:rPr>
          <w:rFonts w:ascii="Calibri" w:cs="Calibri" w:eastAsia="Calibri" w:hAnsi="Calibri"/>
          <w:sz w:val="22"/>
          <w:szCs w:val="22"/>
        </w:rPr>
        <w:t xml:space="preserve">[3] Microsoft Learn - Replace the styles parts in a word processing document.</w:t>
      </w:r>
    </w:p>
    <w:p>
      <w:pPr>
        <w:spacing w:after="120"/>
      </w:pPr>
      <w:r>
        <w:rPr>
          <w:rFonts w:ascii="Calibri" w:cs="Calibri" w:eastAsia="Calibri" w:hAnsi="Calibri"/>
          <w:sz w:val="22"/>
          <w:szCs w:val="22"/>
        </w:rPr>
        <w:t xml:space="preserve">https://learn.microsoft.com/en-us/office/open-xml/word/how-to-replace-the-styles-parts-in-a-word-processing-document</w:t>
      </w:r>
    </w:p>
    <w:p>
      <w:pPr>
        <w:spacing w:after="120"/>
      </w:pPr>
      <w:r>
        <w:rPr>
          <w:rFonts w:ascii="Calibri" w:cs="Calibri" w:eastAsia="Calibri" w:hAnsi="Calibri"/>
          <w:sz w:val="22"/>
          <w:szCs w:val="22"/>
        </w:rPr>
        <w:t xml:space="preserve">[4] Microsoft Learn - Apply a style to a paragraph in a word processing document.</w:t>
      </w:r>
    </w:p>
    <w:p>
      <w:pPr>
        <w:spacing w:after="120"/>
      </w:pPr>
      <w:r>
        <w:rPr>
          <w:rFonts w:ascii="Calibri" w:cs="Calibri" w:eastAsia="Calibri" w:hAnsi="Calibri"/>
          <w:sz w:val="22"/>
          <w:szCs w:val="22"/>
        </w:rPr>
        <w:t xml:space="preserve">https://learn.microsoft.com/en-us/office/open-xml/word/how-to-apply-a-style-to-a-paragraph-in-a-word-processing-document</w:t>
      </w:r>
    </w:p>
    <w:p>
      <w:pPr>
        <w:spacing w:after="120"/>
      </w:pPr>
      <w:r>
        <w:rPr>
          <w:rFonts w:ascii="Calibri" w:cs="Calibri" w:eastAsia="Calibri" w:hAnsi="Calibri"/>
          <w:sz w:val="22"/>
          <w:szCs w:val="22"/>
        </w:rPr>
        <w:t xml:space="preserve">[5] Microsoft Support - Using right-to-left languages in Office.</w:t>
      </w:r>
    </w:p>
    <w:p>
      <w:pPr>
        <w:spacing w:after="120"/>
      </w:pPr>
      <w:r>
        <w:rPr>
          <w:rFonts w:ascii="Calibri" w:cs="Calibri" w:eastAsia="Calibri" w:hAnsi="Calibri"/>
          <w:sz w:val="22"/>
          <w:szCs w:val="22"/>
        </w:rPr>
        <w:t xml:space="preserve">https://support.microsoft.com/en-us/office/using-right-to-left-languages-in-office-17d8a34d-36d6-49ad-b765-257cb7cd22e2</w:t>
      </w:r>
    </w:p>
    <w:p>
      <w:pPr>
        <w:spacing w:after="120"/>
      </w:pPr>
      <w:r>
        <w:rPr>
          <w:rFonts w:ascii="Calibri" w:cs="Calibri" w:eastAsia="Calibri" w:hAnsi="Calibri"/>
          <w:sz w:val="22"/>
          <w:szCs w:val="22"/>
        </w:rPr>
        <w:t xml:space="preserve">[6] Microsoft Learn - Right-to-left language support and bidirectional text.</w:t>
      </w:r>
    </w:p>
    <w:p>
      <w:pPr>
        <w:spacing w:after="120"/>
      </w:pPr>
      <w:r>
        <w:rPr>
          <w:rFonts w:ascii="Calibri" w:cs="Calibri" w:eastAsia="Calibri" w:hAnsi="Calibri"/>
          <w:sz w:val="22"/>
          <w:szCs w:val="22"/>
        </w:rPr>
        <w:t xml:space="preserve">https://learn.microsoft.com/en-us/dynamics365/fin-ops-core/dev-itpro/user-interface/bidirectional-support</w:t>
      </w:r>
    </w:p>
    <w:p>
      <w:pPr>
        <w:spacing w:after="120"/>
      </w:pPr>
      <w:r>
        <w:rPr>
          <w:rFonts w:ascii="Calibri" w:cs="Calibri" w:eastAsia="Calibri" w:hAnsi="Calibri"/>
          <w:sz w:val="22"/>
          <w:szCs w:val="22"/>
        </w:rPr>
        <w:t xml:space="preserve">[7] Unicode Standard Annex #9 - Unicode Bidirectional Algorithm.</w:t>
      </w:r>
    </w:p>
    <w:p>
      <w:pPr>
        <w:spacing w:after="120"/>
      </w:pPr>
      <w:r>
        <w:rPr>
          <w:rFonts w:ascii="Calibri" w:cs="Calibri" w:eastAsia="Calibri" w:hAnsi="Calibri"/>
          <w:sz w:val="22"/>
          <w:szCs w:val="22"/>
        </w:rPr>
        <w:t xml:space="preserve">https://www.unicode.org/reports/tr9/</w:t>
      </w:r>
    </w:p>
    <w:p>
      <w:pPr>
        <w:spacing w:after="120"/>
      </w:pPr>
      <w:r>
        <w:rPr>
          <w:rFonts w:ascii="Calibri" w:cs="Calibri" w:eastAsia="Calibri" w:hAnsi="Calibri"/>
          <w:sz w:val="22"/>
          <w:szCs w:val="22"/>
        </w:rPr>
        <w:t xml:space="preserve">[8] Mammoth GitHub - DOCX to HTML converter that intentionally ignores many styling details.</w:t>
      </w:r>
    </w:p>
    <w:p>
      <w:pPr>
        <w:spacing w:after="120"/>
      </w:pPr>
      <w:r>
        <w:rPr>
          <w:rFonts w:ascii="Calibri" w:cs="Calibri" w:eastAsia="Calibri" w:hAnsi="Calibri"/>
          <w:sz w:val="22"/>
          <w:szCs w:val="22"/>
        </w:rPr>
        <w:t xml:space="preserve">https://github.com/mwilliamson/java-mammoth</w:t>
      </w:r>
    </w:p>
    <w:p>
      <w:pPr>
        <w:spacing w:after="120"/>
      </w:pPr>
      <w:r>
        <w:rPr>
          <w:rFonts w:ascii="Calibri" w:cs="Calibri" w:eastAsia="Calibri" w:hAnsi="Calibri"/>
          <w:sz w:val="22"/>
          <w:szCs w:val="22"/>
        </w:rPr>
        <w:t xml:space="preserve">[9] ONLYOFFICE Docs installation and compatibility overview.</w:t>
      </w:r>
    </w:p>
    <w:p>
      <w:pPr>
        <w:spacing w:after="120"/>
      </w:pPr>
      <w:r>
        <w:rPr>
          <w:rFonts w:ascii="Calibri" w:cs="Calibri" w:eastAsia="Calibri" w:hAnsi="Calibri"/>
          <w:sz w:val="22"/>
          <w:szCs w:val="22"/>
        </w:rPr>
        <w:t xml:space="preserve">https://helpcenter.onlyoffice.com/docs/installation/docs-community-install-ubuntu.aspx</w:t>
      </w:r>
    </w:p>
    <w:p>
      <w:pPr>
        <w:spacing w:after="120"/>
      </w:pPr>
      <w:r>
        <w:rPr>
          <w:rFonts w:ascii="Calibri" w:cs="Calibri" w:eastAsia="Calibri" w:hAnsi="Calibri"/>
          <w:sz w:val="22"/>
          <w:szCs w:val="22"/>
        </w:rPr>
        <w:t xml:space="preserve">[10] ONLYOFFICE homepage - integrate docs into your service.</w:t>
      </w:r>
    </w:p>
    <w:p>
      <w:pPr>
        <w:spacing w:after="120"/>
      </w:pPr>
      <w:r>
        <w:rPr>
          <w:rFonts w:ascii="Calibri" w:cs="Calibri" w:eastAsia="Calibri" w:hAnsi="Calibri"/>
          <w:sz w:val="22"/>
          <w:szCs w:val="22"/>
        </w:rPr>
        <w:t xml:space="preserve">https://www.onlyoffice.com/</w:t>
      </w:r>
    </w:p>
    <w:p>
      <w:pPr>
        <w:spacing w:after="120"/>
      </w:pPr>
      <w:r>
        <w:rPr>
          <w:rFonts w:ascii="Calibri" w:cs="Calibri" w:eastAsia="Calibri" w:hAnsi="Calibri"/>
          <w:sz w:val="22"/>
          <w:szCs w:val="22"/>
        </w:rPr>
        <w:t xml:space="preserve">[11] ONLYOFFICE docs - paragraph alignment and text direction including RTL.</w:t>
      </w:r>
    </w:p>
    <w:p>
      <w:pPr>
        <w:spacing w:after="120"/>
      </w:pPr>
      <w:r>
        <w:rPr>
          <w:rFonts w:ascii="Calibri" w:cs="Calibri" w:eastAsia="Calibri" w:hAnsi="Calibri"/>
          <w:sz w:val="22"/>
          <w:szCs w:val="22"/>
        </w:rPr>
        <w:t xml:space="preserve">https://helpcenter.onlyoffice.com/docs/userguides/document_editor/AlignText.aspx</w:t>
      </w:r>
    </w:p>
    <w:p>
      <w:pPr>
        <w:spacing w:after="120"/>
      </w:pPr>
      <w:r>
        <w:rPr>
          <w:rFonts w:ascii="Calibri" w:cs="Calibri" w:eastAsia="Calibri" w:hAnsi="Calibri"/>
          <w:sz w:val="22"/>
          <w:szCs w:val="22"/>
        </w:rPr>
        <w:t xml:space="preserve">[12] ONLYOFFICE docs - available interface languages including Arabic (Saudi Arabia).</w:t>
      </w:r>
    </w:p>
    <w:p>
      <w:pPr>
        <w:spacing w:after="120"/>
      </w:pPr>
      <w:r>
        <w:rPr>
          <w:rFonts w:ascii="Calibri" w:cs="Calibri" w:eastAsia="Calibri" w:hAnsi="Calibri"/>
          <w:sz w:val="22"/>
          <w:szCs w:val="22"/>
        </w:rPr>
        <w:t xml:space="preserve">https://helpcenter.onlyoffice.com/docs/docs-available-languages.aspx</w:t>
      </w:r>
    </w:p>
    <w:p>
      <w:pPr>
        <w:spacing w:after="120"/>
      </w:pPr>
      <w:r>
        <w:rPr>
          <w:rFonts w:ascii="Calibri" w:cs="Calibri" w:eastAsia="Calibri" w:hAnsi="Calibri"/>
          <w:sz w:val="22"/>
          <w:szCs w:val="22"/>
        </w:rPr>
        <w:t xml:space="preserve">[13] Syncfusion docs - Document Editor RTL support via enableRtl.</w:t>
      </w:r>
    </w:p>
    <w:p>
      <w:pPr>
        <w:spacing w:after="120"/>
      </w:pPr>
      <w:r>
        <w:rPr>
          <w:rFonts w:ascii="Calibri" w:cs="Calibri" w:eastAsia="Calibri" w:hAnsi="Calibri"/>
          <w:sz w:val="22"/>
          <w:szCs w:val="22"/>
        </w:rPr>
        <w:t xml:space="preserve">https://help.syncfusion.com/document-processing/word/word-processor/javascript-es5/r-t-l</w:t>
      </w:r>
    </w:p>
    <w:p>
      <w:pPr>
        <w:spacing w:after="120"/>
      </w:pPr>
      <w:r>
        <w:rPr>
          <w:rFonts w:ascii="Calibri" w:cs="Calibri" w:eastAsia="Calibri" w:hAnsi="Calibri"/>
          <w:sz w:val="22"/>
          <w:szCs w:val="22"/>
        </w:rPr>
        <w:t xml:space="preserve">[14] Syncfusion DOCX Editor SDK - Word-like editing, WYSIWYG, and formatting preservation claims.</w:t>
      </w:r>
    </w:p>
    <w:p>
      <w:pPr>
        <w:spacing w:after="120"/>
      </w:pPr>
      <w:r>
        <w:rPr>
          <w:rFonts w:ascii="Calibri" w:cs="Calibri" w:eastAsia="Calibri" w:hAnsi="Calibri"/>
          <w:sz w:val="22"/>
          <w:szCs w:val="22"/>
        </w:rPr>
        <w:t xml:space="preserve">https://www.syncfusion.com/docx-editor-sdk</w:t>
      </w:r>
    </w:p>
    <w:p>
      <w:pPr>
        <w:spacing w:after="120"/>
      </w:pPr>
      <w:r>
        <w:rPr>
          <w:rFonts w:ascii="Calibri" w:cs="Calibri" w:eastAsia="Calibri" w:hAnsi="Calibri"/>
          <w:sz w:val="22"/>
          <w:szCs w:val="22"/>
        </w:rPr>
        <w:t xml:space="preserve">[15] Apryse DOCX Editor - native client-side DOCX editing.</w:t>
      </w:r>
    </w:p>
    <w:p>
      <w:pPr>
        <w:spacing w:after="120"/>
      </w:pPr>
      <w:r>
        <w:rPr>
          <w:rFonts w:ascii="Calibri" w:cs="Calibri" w:eastAsia="Calibri" w:hAnsi="Calibri"/>
          <w:sz w:val="22"/>
          <w:szCs w:val="22"/>
        </w:rPr>
        <w:t xml:space="preserve">https://apryse.com/capabilities/docx-editor</w:t>
      </w:r>
    </w:p>
    <w:p>
      <w:pPr>
        <w:spacing w:after="120"/>
      </w:pPr>
      <w:r>
        <w:rPr>
          <w:rFonts w:ascii="Calibri" w:cs="Calibri" w:eastAsia="Calibri" w:hAnsi="Calibri"/>
          <w:sz w:val="22"/>
          <w:szCs w:val="22"/>
        </w:rPr>
        <w:t xml:space="preserve">[16] Aspose.Words for .NET - self-contained editing, conversion, and high-fidelity rendering.</w:t>
      </w:r>
    </w:p>
    <w:p>
      <w:pPr>
        <w:spacing w:after="120"/>
      </w:pPr>
      <w:r>
        <w:rPr>
          <w:rFonts w:ascii="Calibri" w:cs="Calibri" w:eastAsia="Calibri" w:hAnsi="Calibri"/>
          <w:sz w:val="22"/>
          <w:szCs w:val="22"/>
        </w:rPr>
        <w:t xml:space="preserve">https://www.nuget.org/packages/Aspose.Words/</w:t>
      </w:r>
    </w:p>
    <w:p>
      <w:pPr>
        <w:spacing w:after="120"/>
      </w:pPr>
      <w:r>
        <w:rPr>
          <w:rFonts w:ascii="Calibri" w:cs="Calibri" w:eastAsia="Calibri" w:hAnsi="Calibri"/>
          <w:sz w:val="22"/>
          <w:szCs w:val="22"/>
        </w:rPr>
        <w:t xml:space="preserve">https://docs.aspose.com/words/net/features/</w:t>
      </w:r>
    </w:p>
    <w:p>
      <w:pPr>
        <w:spacing w:after="120"/>
      </w:pPr>
      <w:r>
        <w:rPr>
          <w:rFonts w:ascii="Calibri" w:cs="Calibri" w:eastAsia="Calibri" w:hAnsi="Calibri"/>
          <w:sz w:val="22"/>
          <w:szCs w:val="22"/>
        </w:rPr>
        <w:t xml:space="preserve">[17] Templafy AI document editor - governed, on-brand document generation and compliance positioning.</w:t>
      </w:r>
    </w:p>
    <w:p>
      <w:pPr>
        <w:spacing w:after="120"/>
      </w:pPr>
      <w:r>
        <w:rPr>
          <w:rFonts w:ascii="Calibri" w:cs="Calibri" w:eastAsia="Calibri" w:hAnsi="Calibri"/>
          <w:sz w:val="22"/>
          <w:szCs w:val="22"/>
        </w:rPr>
        <w:t xml:space="preserve">https://www.templafy.com/home/platform/ai-document-editor/</w:t>
      </w:r>
    </w:p>
    <w:p>
      <w:pPr>
        <w:spacing w:after="120"/>
      </w:pPr>
      <w:r>
        <w:rPr>
          <w:rFonts w:ascii="Calibri" w:cs="Calibri" w:eastAsia="Calibri" w:hAnsi="Calibri"/>
          <w:sz w:val="22"/>
          <w:szCs w:val="22"/>
        </w:rPr>
        <w:t xml:space="preserve">[18] Format Magic - AI text and document formatter.</w:t>
      </w:r>
    </w:p>
    <w:p>
      <w:pPr>
        <w:spacing w:after="120"/>
      </w:pPr>
      <w:r>
        <w:rPr>
          <w:rFonts w:ascii="Calibri" w:cs="Calibri" w:eastAsia="Calibri" w:hAnsi="Calibri"/>
          <w:sz w:val="22"/>
          <w:szCs w:val="22"/>
        </w:rPr>
        <w:t xml:space="preserve">https://formatmagic.ai/</w:t>
      </w:r>
    </w:p>
    <w:p>
      <w:pPr>
        <w:spacing w:after="120"/>
      </w:pPr>
      <w:r>
        <w:rPr>
          <w:rFonts w:ascii="Calibri" w:cs="Calibri" w:eastAsia="Calibri" w:hAnsi="Calibri"/>
          <w:sz w:val="22"/>
          <w:szCs w:val="22"/>
        </w:rPr>
        <w:t xml:space="preserve">[19] Sharayeh - AI document formatting tool.</w:t>
      </w:r>
    </w:p>
    <w:p>
      <w:pPr>
        <w:spacing w:after="120"/>
      </w:pPr>
      <w:r>
        <w:rPr>
          <w:rFonts w:ascii="Calibri" w:cs="Calibri" w:eastAsia="Calibri" w:hAnsi="Calibri"/>
          <w:sz w:val="22"/>
          <w:szCs w:val="22"/>
        </w:rPr>
        <w:t xml:space="preserve">https://sharayeh.com/en/tools/doc-ai-formatting</w:t>
      </w:r>
    </w:p>
    <w:p>
      <w:pPr>
        <w:spacing w:after="120"/>
      </w:pPr>
      <w:r>
        <w:rPr>
          <w:rFonts w:ascii="Calibri" w:cs="Calibri" w:eastAsia="Calibri" w:hAnsi="Calibri"/>
          <w:sz w:val="22"/>
          <w:szCs w:val="22"/>
        </w:rPr>
        <w:t xml:space="preserve">[20] Slite - AI document formatter.</w:t>
      </w:r>
    </w:p>
    <w:p>
      <w:pPr>
        <w:spacing w:after="120"/>
      </w:pPr>
      <w:r>
        <w:rPr>
          <w:rFonts w:ascii="Calibri" w:cs="Calibri" w:eastAsia="Calibri" w:hAnsi="Calibri"/>
          <w:sz w:val="22"/>
          <w:szCs w:val="22"/>
        </w:rPr>
        <w:t xml:space="preserve">https://slite.com/micro-apps/document-formatter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a1a2e"/>
      <w:sz w:val="32"/>
      <w:szCs w:val="32"/>
    </w:rPr>
  </w:style>
  <w:style w:type="paragraph" w:styleId="Heading2">
    <w:name w:val="Heading 2"/>
    <w:basedOn w:val="Normal"/>
    <w:next w:val="Normal"/>
    <w:qFormat/>
    <w:pPr>
      <w:spacing w:after="120" w:before="240"/>
    </w:pPr>
    <w:rPr>
      <w:rFonts w:ascii="Calibri" w:cs="Calibri" w:eastAsia="Calibri" w:hAnsi="Calibri"/>
      <w:b/>
      <w:bCs/>
      <w:color w:val="16213e"/>
      <w:sz w:val="26"/>
      <w:szCs w:val="26"/>
    </w:rPr>
  </w:style>
  <w:style w:type="paragraph" w:styleId="Heading3">
    <w:name w:val="Heading 3"/>
    <w:basedOn w:val="Normal"/>
    <w:next w:val="Normal"/>
    <w:qFormat/>
    <w:pPr>
      <w:spacing w:after="80" w:before="200"/>
    </w:pPr>
    <w:rPr>
      <w:rFonts w:ascii="Calibri" w:cs="Calibri" w:eastAsia="Calibri" w:hAnsi="Calibri"/>
      <w:b/>
      <w:bCs/>
      <w:color w:val="0f346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2026-04-09T08:47:41.314Z</dcterms:created>
  <dcterms:modified xsi:type="dcterms:W3CDTF">2026-04-09T08:47:41.314Z</dcterms:modified>
</cp:coreProperties>
</file>

<file path=docProps/custom.xml><?xml version="1.0" encoding="utf-8"?>
<Properties xmlns="http://schemas.openxmlformats.org/officeDocument/2006/custom-properties" xmlns:vt="http://schemas.openxmlformats.org/officeDocument/2006/docPropsVTypes"/>
</file>