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C96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0AD4587F" w14:textId="77777777" w:rsidR="006F34CC" w:rsidRPr="00282019" w:rsidRDefault="006F34CC" w:rsidP="006F34CC">
      <w:pPr>
        <w:rPr>
          <w:rFonts w:ascii="Arial" w:hAnsi="Arial" w:cs="Arial"/>
        </w:rPr>
      </w:pPr>
    </w:p>
    <w:p w14:paraId="0F53B94F" w14:textId="77777777" w:rsidR="006F34CC" w:rsidRPr="00282019" w:rsidRDefault="006F34CC" w:rsidP="006F34CC">
      <w:pPr>
        <w:rPr>
          <w:rFonts w:ascii="Arial" w:hAnsi="Arial" w:cs="Arial"/>
        </w:rPr>
      </w:pPr>
    </w:p>
    <w:p w14:paraId="19F8D5E2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7A31EBD5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68313513" w14:textId="69D35E75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7358CE">
        <w:rPr>
          <w:b/>
          <w:bCs/>
          <w:color w:val="003366"/>
          <w:sz w:val="52"/>
          <w:szCs w:val="52"/>
        </w:rPr>
        <w:t>4</w:t>
      </w:r>
    </w:p>
    <w:p w14:paraId="42CE0CEB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75D2663D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23A92E52" w14:textId="77777777" w:rsidR="006F34CC" w:rsidRPr="00282019" w:rsidRDefault="006F34CC" w:rsidP="006F34CC">
      <w:pPr>
        <w:pStyle w:val="CoverSubtitle"/>
        <w:ind w:left="2880"/>
        <w:jc w:val="left"/>
      </w:pPr>
    </w:p>
    <w:p w14:paraId="2C62B284" w14:textId="77777777" w:rsidR="006F34CC" w:rsidRPr="00282019" w:rsidRDefault="006F34CC" w:rsidP="006F34CC">
      <w:pPr>
        <w:pStyle w:val="CoverSubtitle"/>
        <w:ind w:left="2880"/>
        <w:jc w:val="left"/>
      </w:pPr>
    </w:p>
    <w:p w14:paraId="61674AAB" w14:textId="61AB113C" w:rsidR="006F34CC" w:rsidRPr="00282019" w:rsidRDefault="007358CE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No recording</w:t>
      </w:r>
    </w:p>
    <w:p w14:paraId="52A85E5B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2038B9E7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3B409B86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389B3DE5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36A24858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0ABE1CC2" w14:textId="0166115D" w:rsidR="006F34CC" w:rsidRPr="00282019" w:rsidRDefault="007358CE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 xml:space="preserve">There are no </w:t>
      </w:r>
      <w:proofErr w:type="gramStart"/>
      <w:r>
        <w:rPr>
          <w:rFonts w:ascii="Arial" w:hAnsi="Arial" w:cs="Arial"/>
        </w:rPr>
        <w:t>new  recordings</w:t>
      </w:r>
      <w:proofErr w:type="gramEnd"/>
    </w:p>
    <w:p w14:paraId="3A61E836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59164020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7010B21E" w14:textId="4B5174F2" w:rsidR="007358CE" w:rsidRPr="007358CE" w:rsidRDefault="007358CE" w:rsidP="007358C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358CE">
        <w:rPr>
          <w:rFonts w:ascii="Arial" w:hAnsi="Arial" w:cs="Arial"/>
        </w:rPr>
        <w:t>Check Alarms</w:t>
      </w:r>
    </w:p>
    <w:p w14:paraId="4B8E1A57" w14:textId="2128AD3A" w:rsidR="007358CE" w:rsidRPr="007358CE" w:rsidRDefault="007358CE" w:rsidP="007358C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358CE">
        <w:rPr>
          <w:rFonts w:ascii="Arial" w:hAnsi="Arial" w:cs="Arial"/>
        </w:rPr>
        <w:t>Check Capturing Services</w:t>
      </w:r>
      <w:r>
        <w:rPr>
          <w:rFonts w:ascii="Arial" w:hAnsi="Arial" w:cs="Arial"/>
        </w:rPr>
        <w:t xml:space="preserve"> logs</w:t>
      </w:r>
    </w:p>
    <w:p w14:paraId="45A6E3AA" w14:textId="4ACC2627" w:rsidR="006F34CC" w:rsidRPr="007358CE" w:rsidRDefault="007358CE" w:rsidP="007358C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358CE">
        <w:rPr>
          <w:rFonts w:ascii="Arial" w:hAnsi="Arial" w:cs="Arial"/>
        </w:rPr>
        <w:t>Check Calls Buffer</w:t>
      </w:r>
      <w:r w:rsidR="006F34CC" w:rsidRPr="007358CE">
        <w:rPr>
          <w:rFonts w:ascii="Arial" w:hAnsi="Arial" w:cs="Arial"/>
          <w:bCs/>
        </w:rPr>
        <w:t xml:space="preserve"> </w:t>
      </w:r>
    </w:p>
    <w:p w14:paraId="2E78DB02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6D76A4EE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7BA22A0E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173454FF" w14:textId="3DF54835" w:rsidR="006F34CC" w:rsidRPr="00F022F8" w:rsidRDefault="007358CE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Reconfigure Calls Buffer location</w:t>
      </w:r>
    </w:p>
    <w:p w14:paraId="4DAD827E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487B" w14:textId="77777777" w:rsidR="007358CE" w:rsidRDefault="007358CE">
      <w:r>
        <w:separator/>
      </w:r>
    </w:p>
  </w:endnote>
  <w:endnote w:type="continuationSeparator" w:id="0">
    <w:p w14:paraId="20934DC3" w14:textId="77777777" w:rsidR="007358CE" w:rsidRDefault="0073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5319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A32F2CC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F993B7F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45D4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4296B8FF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7684AC9B" wp14:editId="5ADEB769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2B43E674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66ECC57B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FD09" w14:textId="77777777" w:rsidR="007358CE" w:rsidRDefault="007358CE">
      <w:r>
        <w:separator/>
      </w:r>
    </w:p>
  </w:footnote>
  <w:footnote w:type="continuationSeparator" w:id="0">
    <w:p w14:paraId="77934151" w14:textId="77777777" w:rsidR="007358CE" w:rsidRDefault="00735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6983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3B26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E977956" wp14:editId="2416B77A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6C43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68997FE" wp14:editId="3798A87E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7358CE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58CE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D674B"/>
  <w15:docId w15:val="{4895252D-203B-4F6E-BB57-C1875009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3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1</TotalTime>
  <Pages>1</Pages>
  <Words>27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2023-01-04T16:27:00Z</dcterms:created>
  <dcterms:modified xsi:type="dcterms:W3CDTF">2023-01-04T16:28:00Z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