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DB459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Standard Normal Distribution and Z-score</w:t>
      </w:r>
    </w:p>
    <w:p w14:paraId="389C8F61" w14:textId="77777777" w:rsidR="00382461" w:rsidRPr="00382461" w:rsidRDefault="00382461" w:rsidP="00382461">
      <w:r w:rsidRPr="00382461">
        <w:pict w14:anchorId="40BD4960">
          <v:rect id="_x0000_i1079" style="width:0;height:1.5pt" o:hralign="center" o:hrstd="t" o:hr="t" fillcolor="#a0a0a0" stroked="f"/>
        </w:pict>
      </w:r>
    </w:p>
    <w:p w14:paraId="69354451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1. What is the standard normal distribution?</w:t>
      </w:r>
    </w:p>
    <w:p w14:paraId="3B8ACD97" w14:textId="77777777" w:rsidR="00382461" w:rsidRPr="00382461" w:rsidRDefault="00382461" w:rsidP="00382461">
      <w:r w:rsidRPr="00382461">
        <w:t xml:space="preserve">The </w:t>
      </w:r>
      <w:r w:rsidRPr="00382461">
        <w:rPr>
          <w:b/>
          <w:bCs/>
        </w:rPr>
        <w:t>standard normal distribution</w:t>
      </w:r>
      <w:r w:rsidRPr="00382461">
        <w:t xml:space="preserve"> is a special case of the normal distribution with:</w:t>
      </w:r>
    </w:p>
    <w:p w14:paraId="56FDDE7D" w14:textId="3B15492D" w:rsidR="00382461" w:rsidRPr="00382461" w:rsidRDefault="00382461" w:rsidP="00382461">
      <m:oMathPara>
        <m:oMath>
          <m:r>
            <w:rPr>
              <w:rFonts w:ascii="Cambria Math" w:hAnsi="Cambria Math"/>
            </w:rPr>
            <m:t>μ=0,σ=1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Z∼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(0,1)</m:t>
          </m:r>
          <m:r>
            <w:rPr>
              <w:i/>
            </w:rPr>
            <w:br/>
          </m:r>
        </m:oMath>
      </m:oMathPara>
    </w:p>
    <w:p w14:paraId="644D49EF" w14:textId="77777777" w:rsidR="00382461" w:rsidRPr="00382461" w:rsidRDefault="00382461" w:rsidP="00382461">
      <w:r w:rsidRPr="00382461">
        <w:pict w14:anchorId="38B4CE61">
          <v:rect id="_x0000_i1080" style="width:0;height:1.5pt" o:hralign="center" o:hrstd="t" o:hr="t" fillcolor="#a0a0a0" stroked="f"/>
        </w:pict>
      </w:r>
    </w:p>
    <w:p w14:paraId="041A3E94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2. What is a Z-score?</w:t>
      </w:r>
    </w:p>
    <w:p w14:paraId="7DDF64B1" w14:textId="77777777" w:rsidR="00382461" w:rsidRPr="00382461" w:rsidRDefault="00382461" w:rsidP="00382461">
      <w:r w:rsidRPr="00382461">
        <w:t xml:space="preserve">The </w:t>
      </w:r>
      <w:r w:rsidRPr="00382461">
        <w:rPr>
          <w:b/>
          <w:bCs/>
        </w:rPr>
        <w:t>Z-score</w:t>
      </w:r>
      <w:r w:rsidRPr="00382461">
        <w:t xml:space="preserve"> tells how many </w:t>
      </w:r>
      <w:r w:rsidRPr="00382461">
        <w:rPr>
          <w:b/>
          <w:bCs/>
        </w:rPr>
        <w:t>standard deviations</w:t>
      </w:r>
      <w:r w:rsidRPr="00382461">
        <w:t xml:space="preserve"> a value is away from the mean.</w:t>
      </w:r>
    </w:p>
    <w:p w14:paraId="7E26CB97" w14:textId="296D7B3F" w:rsidR="00382461" w:rsidRPr="00382461" w:rsidRDefault="00382461" w:rsidP="0038246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315D5246" w14:textId="77777777" w:rsidR="00382461" w:rsidRPr="00382461" w:rsidRDefault="00382461" w:rsidP="00382461">
      <w:r w:rsidRPr="00382461">
        <w:pict w14:anchorId="0B5E254D">
          <v:rect id="_x0000_i1081" style="width:0;height:1.5pt" o:hralign="center" o:hrstd="t" o:hr="t" fillcolor="#a0a0a0" stroked="f"/>
        </w:pict>
      </w:r>
    </w:p>
    <w:p w14:paraId="642A08FD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3. Interpretation of Z-score</w:t>
      </w:r>
    </w:p>
    <w:p w14:paraId="3BA7CFA4" w14:textId="12E5F99C" w:rsidR="00382461" w:rsidRPr="00382461" w:rsidRDefault="00382461" w:rsidP="0038246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z=0</m:t>
        </m:r>
      </m:oMath>
      <w:r w:rsidRPr="00382461">
        <w:t>: at the mean</w:t>
      </w:r>
    </w:p>
    <w:p w14:paraId="2FD5987A" w14:textId="354D6BFF" w:rsidR="00382461" w:rsidRPr="00382461" w:rsidRDefault="00382461" w:rsidP="0038246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z=1</m:t>
        </m:r>
      </m:oMath>
      <w:r w:rsidRPr="00382461">
        <w:t>: 1 standard deviation above</w:t>
      </w:r>
    </w:p>
    <w:p w14:paraId="30474841" w14:textId="567F0C30" w:rsidR="00382461" w:rsidRPr="00382461" w:rsidRDefault="00382461" w:rsidP="0038246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z=-1</m:t>
        </m:r>
      </m:oMath>
      <w:r w:rsidRPr="00382461">
        <w:t>: 1 standard deviation below</w:t>
      </w:r>
    </w:p>
    <w:p w14:paraId="39ABA77A" w14:textId="77777777" w:rsidR="00382461" w:rsidRPr="00382461" w:rsidRDefault="00382461" w:rsidP="00382461">
      <w:r w:rsidRPr="00382461">
        <w:pict w14:anchorId="35C9A815">
          <v:rect id="_x0000_i1082" style="width:0;height:1.5pt" o:hralign="center" o:hrstd="t" o:hr="t" fillcolor="#a0a0a0" stroked="f"/>
        </w:pict>
      </w:r>
    </w:p>
    <w:p w14:paraId="0944C033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4. Example – standardizing data</w:t>
      </w:r>
    </w:p>
    <w:p w14:paraId="2D8E25F1" w14:textId="77777777" w:rsidR="00382461" w:rsidRPr="00382461" w:rsidRDefault="00382461" w:rsidP="00382461">
      <w:r w:rsidRPr="00382461">
        <w:t>Data:</w:t>
      </w:r>
    </w:p>
    <w:p w14:paraId="415257FB" w14:textId="5FDBD6D8" w:rsidR="00382461" w:rsidRPr="00382461" w:rsidRDefault="00382461" w:rsidP="00382461">
      <m:oMathPara>
        <m:oMath>
          <m:r>
            <w:rPr>
              <w:rFonts w:ascii="Cambria Math" w:hAnsi="Cambria Math"/>
            </w:rPr>
            <m:t>X={1,2,3,4,5}</m:t>
          </m:r>
          <m:r>
            <w:rPr>
              <w:i/>
            </w:rPr>
            <w:br/>
          </m:r>
        </m:oMath>
      </m:oMathPara>
    </w:p>
    <w:p w14:paraId="0F061253" w14:textId="6D91F577" w:rsidR="00382461" w:rsidRPr="00382461" w:rsidRDefault="00382461" w:rsidP="00382461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μ=3</m:t>
        </m:r>
      </m:oMath>
    </w:p>
    <w:p w14:paraId="76F9C155" w14:textId="4A08391E" w:rsidR="00382461" w:rsidRPr="00382461" w:rsidRDefault="00382461" w:rsidP="00382461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σ≈1.414</m:t>
        </m:r>
      </m:oMath>
    </w:p>
    <w:p w14:paraId="667AC925" w14:textId="77777777" w:rsidR="00382461" w:rsidRPr="00382461" w:rsidRDefault="00382461" w:rsidP="00382461">
      <w:r w:rsidRPr="00382461">
        <w:t>Z-scores:</w:t>
      </w:r>
    </w:p>
    <w:p w14:paraId="0F83869B" w14:textId="237BD66E" w:rsidR="00382461" w:rsidRPr="00382461" w:rsidRDefault="00382461" w:rsidP="00382461">
      <m:oMathPara>
        <m:oMath>
          <m:r>
            <w:rPr>
              <w:rFonts w:ascii="Cambria Math" w:hAnsi="Cambria Math"/>
            </w:rPr>
            <m:t>Z={-2,-1,0,1,2}</m:t>
          </m:r>
          <m:r>
            <w:rPr>
              <w:i/>
            </w:rPr>
            <w:br/>
          </m:r>
        </m:oMath>
      </m:oMathPara>
    </w:p>
    <w:p w14:paraId="43CFACF1" w14:textId="77777777" w:rsidR="00382461" w:rsidRPr="00382461" w:rsidRDefault="00382461" w:rsidP="00382461">
      <w:r w:rsidRPr="00382461">
        <w:lastRenderedPageBreak/>
        <w:pict w14:anchorId="1441EE72">
          <v:rect id="_x0000_i1083" style="width:0;height:1.5pt" o:hralign="center" o:hrstd="t" o:hr="t" fillcolor="#a0a0a0" stroked="f"/>
        </w:pict>
      </w:r>
    </w:p>
    <w:p w14:paraId="112A8214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5. Example – distance from mean</w:t>
      </w:r>
    </w:p>
    <w:p w14:paraId="26CCFBA7" w14:textId="6948D2C0" w:rsidR="00382461" w:rsidRPr="00382461" w:rsidRDefault="00382461" w:rsidP="00382461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x=4.25</m:t>
        </m:r>
      </m:oMath>
      <w:r w:rsidRPr="00382461">
        <w:t>:</w:t>
      </w:r>
    </w:p>
    <w:p w14:paraId="20DF0CF6" w14:textId="00E68AE4" w:rsidR="00382461" w:rsidRPr="00382461" w:rsidRDefault="00382461" w:rsidP="00382461">
      <m:oMathPara>
        <m:oMath>
          <m:r>
            <w:rPr>
              <w:rFonts w:ascii="Cambria Math" w:hAnsi="Cambria Math"/>
            </w:rPr>
            <m:t>z=0.25</m:t>
          </m:r>
          <m:r>
            <w:rPr>
              <w:i/>
            </w:rPr>
            <w:br/>
          </m:r>
        </m:oMath>
      </m:oMathPara>
    </w:p>
    <w:p w14:paraId="2801044C" w14:textId="28C9CA9B" w:rsidR="00382461" w:rsidRPr="00382461" w:rsidRDefault="00382461" w:rsidP="0038246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x=2.5</m:t>
        </m:r>
      </m:oMath>
      <w:r w:rsidRPr="00382461">
        <w:t>:</w:t>
      </w:r>
    </w:p>
    <w:p w14:paraId="4A0EA3A9" w14:textId="6AE9BF22" w:rsidR="00382461" w:rsidRPr="00382461" w:rsidRDefault="00382461" w:rsidP="00382461">
      <m:oMathPara>
        <m:oMath>
          <m:r>
            <w:rPr>
              <w:rFonts w:ascii="Cambria Math" w:hAnsi="Cambria Math"/>
            </w:rPr>
            <m:t>z=-1.5</m:t>
          </m:r>
          <m:r>
            <w:rPr>
              <w:i/>
            </w:rPr>
            <w:br/>
          </m:r>
        </m:oMath>
      </m:oMathPara>
    </w:p>
    <w:p w14:paraId="2EA9723F" w14:textId="77777777" w:rsidR="00382461" w:rsidRPr="00382461" w:rsidRDefault="00382461" w:rsidP="00382461">
      <w:r w:rsidRPr="00382461">
        <w:pict w14:anchorId="40654376">
          <v:rect id="_x0000_i1084" style="width:0;height:1.5pt" o:hralign="center" o:hrstd="t" o:hr="t" fillcolor="#a0a0a0" stroked="f"/>
        </w:pict>
      </w:r>
    </w:p>
    <w:p w14:paraId="3590AB49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6. Standardization formula</w:t>
      </w:r>
    </w:p>
    <w:p w14:paraId="0A07E58A" w14:textId="627F7C6C" w:rsidR="00382461" w:rsidRPr="00382461" w:rsidRDefault="00382461" w:rsidP="0038246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6BFDA6B0" w14:textId="77777777" w:rsidR="00382461" w:rsidRPr="00382461" w:rsidRDefault="00382461" w:rsidP="00382461">
      <w:r w:rsidRPr="00382461">
        <w:t>Results in:</w:t>
      </w:r>
    </w:p>
    <w:p w14:paraId="7CF099AE" w14:textId="77777777" w:rsidR="00382461" w:rsidRPr="00382461" w:rsidRDefault="00382461" w:rsidP="00382461">
      <w:pPr>
        <w:numPr>
          <w:ilvl w:val="0"/>
          <w:numId w:val="5"/>
        </w:numPr>
      </w:pPr>
      <w:r w:rsidRPr="00382461">
        <w:t>mean = 0</w:t>
      </w:r>
    </w:p>
    <w:p w14:paraId="3544B035" w14:textId="77777777" w:rsidR="00382461" w:rsidRPr="00382461" w:rsidRDefault="00382461" w:rsidP="00382461">
      <w:pPr>
        <w:numPr>
          <w:ilvl w:val="0"/>
          <w:numId w:val="5"/>
        </w:numPr>
      </w:pPr>
      <w:r w:rsidRPr="00382461">
        <w:t>std = 1</w:t>
      </w:r>
    </w:p>
    <w:p w14:paraId="2728AECE" w14:textId="77777777" w:rsidR="00382461" w:rsidRPr="00382461" w:rsidRDefault="00382461" w:rsidP="00382461">
      <w:r w:rsidRPr="00382461">
        <w:pict w14:anchorId="07D9DA9D">
          <v:rect id="_x0000_i1085" style="width:0;height:1.5pt" o:hralign="center" o:hrstd="t" o:hr="t" fillcolor="#a0a0a0" stroked="f"/>
        </w:pict>
      </w:r>
    </w:p>
    <w:p w14:paraId="5EC6EE99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7. Why is standardization important?</w:t>
      </w:r>
    </w:p>
    <w:p w14:paraId="10BC54A7" w14:textId="77777777" w:rsidR="00382461" w:rsidRPr="00382461" w:rsidRDefault="00382461" w:rsidP="00382461">
      <w:r w:rsidRPr="00382461">
        <w:t>In machine learning:</w:t>
      </w:r>
    </w:p>
    <w:p w14:paraId="240841D1" w14:textId="77777777" w:rsidR="00382461" w:rsidRPr="00382461" w:rsidRDefault="00382461" w:rsidP="00382461">
      <w:pPr>
        <w:numPr>
          <w:ilvl w:val="0"/>
          <w:numId w:val="6"/>
        </w:numPr>
      </w:pPr>
      <w:r w:rsidRPr="00382461">
        <w:t>clustering</w:t>
      </w:r>
    </w:p>
    <w:p w14:paraId="6BD1BCC6" w14:textId="77777777" w:rsidR="00382461" w:rsidRPr="00382461" w:rsidRDefault="00382461" w:rsidP="00382461">
      <w:pPr>
        <w:numPr>
          <w:ilvl w:val="0"/>
          <w:numId w:val="6"/>
        </w:numPr>
      </w:pPr>
      <w:r w:rsidRPr="00382461">
        <w:t>linear regression</w:t>
      </w:r>
    </w:p>
    <w:p w14:paraId="6843ED91" w14:textId="77777777" w:rsidR="00382461" w:rsidRPr="00382461" w:rsidRDefault="00382461" w:rsidP="00382461">
      <w:pPr>
        <w:numPr>
          <w:ilvl w:val="0"/>
          <w:numId w:val="6"/>
        </w:numPr>
      </w:pPr>
      <w:r w:rsidRPr="00382461">
        <w:t>logistic regression</w:t>
      </w:r>
    </w:p>
    <w:p w14:paraId="10FDB469" w14:textId="77777777" w:rsidR="00382461" w:rsidRPr="00382461" w:rsidRDefault="00382461" w:rsidP="00382461">
      <w:r w:rsidRPr="00382461">
        <w:t>perform better when features are on the same scale.</w:t>
      </w:r>
    </w:p>
    <w:p w14:paraId="6FFEE6B9" w14:textId="77777777" w:rsidR="00382461" w:rsidRPr="00382461" w:rsidRDefault="00382461" w:rsidP="00382461">
      <w:r w:rsidRPr="00382461">
        <w:pict w14:anchorId="4BA47D38">
          <v:rect id="_x0000_i1086" style="width:0;height:1.5pt" o:hralign="center" o:hrstd="t" o:hr="t" fillcolor="#a0a0a0" stroked="f"/>
        </w:pict>
      </w:r>
    </w:p>
    <w:p w14:paraId="20E64B75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8. Relationship with normal distribution</w:t>
      </w:r>
    </w:p>
    <w:p w14:paraId="3DE991E8" w14:textId="34648B0E" w:rsidR="00382461" w:rsidRPr="00382461" w:rsidRDefault="00382461" w:rsidP="00382461">
      <m:oMathPara>
        <m:oMath>
          <m:r>
            <w:rPr>
              <w:rFonts w:ascii="Cambria Math" w:hAnsi="Cambria Math"/>
            </w:rPr>
            <m:t>X∼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)⇒Z∼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(0,1)</m:t>
          </m:r>
          <m:r>
            <w:rPr>
              <w:i/>
            </w:rPr>
            <w:br/>
          </m:r>
        </m:oMath>
      </m:oMathPara>
    </w:p>
    <w:p w14:paraId="448F5948" w14:textId="77777777" w:rsidR="00382461" w:rsidRPr="00382461" w:rsidRDefault="00382461" w:rsidP="00382461">
      <w:r w:rsidRPr="00382461">
        <w:pict w14:anchorId="0064B26D">
          <v:rect id="_x0000_i1087" style="width:0;height:1.5pt" o:hralign="center" o:hrstd="t" o:hr="t" fillcolor="#a0a0a0" stroked="f"/>
        </w:pict>
      </w:r>
    </w:p>
    <w:p w14:paraId="4A60FD7E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lastRenderedPageBreak/>
        <w:t>9.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1971"/>
      </w:tblGrid>
      <w:tr w:rsidR="00382461" w:rsidRPr="00382461" w14:paraId="00A91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9988E" w14:textId="77777777" w:rsidR="00382461" w:rsidRPr="00382461" w:rsidRDefault="00382461" w:rsidP="00382461">
            <w:pPr>
              <w:rPr>
                <w:b/>
                <w:bCs/>
              </w:rPr>
            </w:pPr>
            <w:r w:rsidRPr="0038246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8E2187" w14:textId="77777777" w:rsidR="00382461" w:rsidRPr="00382461" w:rsidRDefault="00382461" w:rsidP="00382461">
            <w:pPr>
              <w:rPr>
                <w:b/>
                <w:bCs/>
              </w:rPr>
            </w:pPr>
            <w:r w:rsidRPr="00382461">
              <w:rPr>
                <w:b/>
                <w:bCs/>
              </w:rPr>
              <w:t>Meaning</w:t>
            </w:r>
          </w:p>
        </w:tc>
      </w:tr>
      <w:tr w:rsidR="00382461" w:rsidRPr="00382461" w14:paraId="22F29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AA05" w14:textId="77777777" w:rsidR="00382461" w:rsidRPr="00382461" w:rsidRDefault="00382461" w:rsidP="00382461">
            <w:r w:rsidRPr="00382461"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64476B77" w14:textId="479D04EC" w:rsidR="00382461" w:rsidRPr="00382461" w:rsidRDefault="00382461" w:rsidP="00382461">
            <w:r w:rsidRPr="00382461">
              <w:t xml:space="preserve">arbitrary </w:t>
            </w:r>
            <m:oMath>
              <m:r>
                <w:rPr>
                  <w:rFonts w:ascii="Cambria Math" w:hAnsi="Cambria Math"/>
                </w:rPr>
                <m:t>μ,σ</m:t>
              </m:r>
            </m:oMath>
          </w:p>
        </w:tc>
      </w:tr>
      <w:tr w:rsidR="00382461" w:rsidRPr="00382461" w14:paraId="2FF07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27ECB" w14:textId="77777777" w:rsidR="00382461" w:rsidRPr="00382461" w:rsidRDefault="00382461" w:rsidP="00382461">
            <w:r w:rsidRPr="00382461">
              <w:t>Standard normal</w:t>
            </w:r>
          </w:p>
        </w:tc>
        <w:tc>
          <w:tcPr>
            <w:tcW w:w="0" w:type="auto"/>
            <w:vAlign w:val="center"/>
            <w:hideMark/>
          </w:tcPr>
          <w:p w14:paraId="04E713D5" w14:textId="5E32FEB3" w:rsidR="00382461" w:rsidRPr="00382461" w:rsidRDefault="00382461" w:rsidP="00382461">
            <m:oMathPara>
              <m:oMath>
                <m:r>
                  <w:rPr>
                    <w:rFonts w:ascii="Cambria Math" w:hAnsi="Cambria Math"/>
                  </w:rPr>
                  <m:t>μ=0,σ=1</m:t>
                </m:r>
              </m:oMath>
            </m:oMathPara>
          </w:p>
        </w:tc>
      </w:tr>
      <w:tr w:rsidR="00382461" w:rsidRPr="00382461" w14:paraId="3D7AA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E39F" w14:textId="77777777" w:rsidR="00382461" w:rsidRPr="00382461" w:rsidRDefault="00382461" w:rsidP="00382461">
            <w:r w:rsidRPr="00382461">
              <w:t>Z-score</w:t>
            </w:r>
          </w:p>
        </w:tc>
        <w:tc>
          <w:tcPr>
            <w:tcW w:w="0" w:type="auto"/>
            <w:vAlign w:val="center"/>
            <w:hideMark/>
          </w:tcPr>
          <w:p w14:paraId="6F2A1BD5" w14:textId="77777777" w:rsidR="00382461" w:rsidRPr="00382461" w:rsidRDefault="00382461" w:rsidP="00382461">
            <w:r w:rsidRPr="00382461">
              <w:t>distance in SD units</w:t>
            </w:r>
          </w:p>
        </w:tc>
      </w:tr>
      <w:tr w:rsidR="00382461" w:rsidRPr="00382461" w14:paraId="0D7A2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96A8" w14:textId="77777777" w:rsidR="00382461" w:rsidRPr="00382461" w:rsidRDefault="00382461" w:rsidP="00382461">
            <w:r w:rsidRPr="00382461"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4FA87AC1" w14:textId="77777777" w:rsidR="00382461" w:rsidRPr="00382461" w:rsidRDefault="00382461" w:rsidP="00382461">
            <w:r w:rsidRPr="00382461">
              <w:t>scaling for ML</w:t>
            </w:r>
          </w:p>
        </w:tc>
      </w:tr>
    </w:tbl>
    <w:p w14:paraId="1529589D" w14:textId="77777777" w:rsidR="00986D43" w:rsidRDefault="00986D43"/>
    <w:p w14:paraId="191D2CC3" w14:textId="77777777" w:rsidR="00382461" w:rsidRDefault="00382461"/>
    <w:p w14:paraId="4B42F49E" w14:textId="77777777" w:rsidR="00382461" w:rsidRDefault="00382461"/>
    <w:p w14:paraId="77341CA5" w14:textId="77777777" w:rsidR="00382461" w:rsidRDefault="00382461"/>
    <w:p w14:paraId="056651B6" w14:textId="77777777" w:rsidR="00382461" w:rsidRDefault="00382461"/>
    <w:p w14:paraId="2070A7FC" w14:textId="77777777" w:rsidR="00382461" w:rsidRDefault="00382461"/>
    <w:p w14:paraId="3899DD08" w14:textId="77777777" w:rsidR="00382461" w:rsidRDefault="00382461"/>
    <w:p w14:paraId="6F40065C" w14:textId="77777777" w:rsidR="00382461" w:rsidRDefault="00382461"/>
    <w:p w14:paraId="04910794" w14:textId="77777777" w:rsidR="00382461" w:rsidRDefault="00382461"/>
    <w:p w14:paraId="0522F8D9" w14:textId="77777777" w:rsidR="00382461" w:rsidRDefault="00382461"/>
    <w:p w14:paraId="0FA837CD" w14:textId="77777777" w:rsidR="00382461" w:rsidRDefault="00382461"/>
    <w:p w14:paraId="710E63DE" w14:textId="77777777" w:rsidR="00382461" w:rsidRDefault="00382461"/>
    <w:p w14:paraId="191DCFE1" w14:textId="77777777" w:rsidR="00382461" w:rsidRDefault="00382461"/>
    <w:p w14:paraId="0BE30093" w14:textId="77777777" w:rsidR="00382461" w:rsidRDefault="00382461"/>
    <w:p w14:paraId="0D635BBB" w14:textId="77777777" w:rsidR="00382461" w:rsidRDefault="00382461"/>
    <w:p w14:paraId="44A96BAC" w14:textId="77777777" w:rsidR="00382461" w:rsidRDefault="00382461"/>
    <w:p w14:paraId="06B73B63" w14:textId="77777777" w:rsidR="00382461" w:rsidRDefault="00382461"/>
    <w:p w14:paraId="1CB86F07" w14:textId="77777777" w:rsidR="00382461" w:rsidRDefault="00382461"/>
    <w:p w14:paraId="362DA2B3" w14:textId="77777777" w:rsidR="00382461" w:rsidRDefault="00382461"/>
    <w:p w14:paraId="7C32CA19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lastRenderedPageBreak/>
        <w:t xml:space="preserve">Standard </w:t>
      </w:r>
      <w:proofErr w:type="spellStart"/>
      <w:r w:rsidRPr="00382461">
        <w:rPr>
          <w:b/>
          <w:bCs/>
        </w:rPr>
        <w:t>normális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eloszlás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és</w:t>
      </w:r>
      <w:proofErr w:type="spellEnd"/>
      <w:r w:rsidRPr="00382461">
        <w:rPr>
          <w:b/>
          <w:bCs/>
        </w:rPr>
        <w:t xml:space="preserve"> Z-score</w:t>
      </w:r>
    </w:p>
    <w:p w14:paraId="4380112D" w14:textId="77777777" w:rsidR="00382461" w:rsidRPr="00382461" w:rsidRDefault="00382461" w:rsidP="00382461">
      <w:r w:rsidRPr="00382461">
        <w:pict w14:anchorId="08DD4318">
          <v:rect id="_x0000_i1151" style="width:0;height:1.5pt" o:hralign="center" o:hrstd="t" o:hr="t" fillcolor="#a0a0a0" stroked="f"/>
        </w:pict>
      </w:r>
    </w:p>
    <w:p w14:paraId="231FBB00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 xml:space="preserve">1. Mi a standard </w:t>
      </w:r>
      <w:proofErr w:type="spellStart"/>
      <w:r w:rsidRPr="00382461">
        <w:rPr>
          <w:b/>
          <w:bCs/>
        </w:rPr>
        <w:t>normális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eloszlás</w:t>
      </w:r>
      <w:proofErr w:type="spellEnd"/>
      <w:r w:rsidRPr="00382461">
        <w:rPr>
          <w:b/>
          <w:bCs/>
        </w:rPr>
        <w:t>?</w:t>
      </w:r>
    </w:p>
    <w:p w14:paraId="1355A5B3" w14:textId="77777777" w:rsidR="00382461" w:rsidRPr="00382461" w:rsidRDefault="00382461" w:rsidP="00382461">
      <w:r w:rsidRPr="00382461">
        <w:t xml:space="preserve">A </w:t>
      </w:r>
      <w:r w:rsidRPr="00382461">
        <w:rPr>
          <w:b/>
          <w:bCs/>
        </w:rPr>
        <w:t xml:space="preserve">standard </w:t>
      </w:r>
      <w:proofErr w:type="spellStart"/>
      <w:r w:rsidRPr="00382461">
        <w:rPr>
          <w:b/>
          <w:bCs/>
        </w:rPr>
        <w:t>normális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eloszlás</w:t>
      </w:r>
      <w:proofErr w:type="spellEnd"/>
      <w:r w:rsidRPr="00382461">
        <w:t xml:space="preserve"> a </w:t>
      </w:r>
      <w:proofErr w:type="spellStart"/>
      <w:r w:rsidRPr="00382461">
        <w:t>normális</w:t>
      </w:r>
      <w:proofErr w:type="spellEnd"/>
      <w:r w:rsidRPr="00382461">
        <w:t xml:space="preserve"> </w:t>
      </w:r>
      <w:proofErr w:type="spellStart"/>
      <w:r w:rsidRPr="00382461">
        <w:t>eloszlás</w:t>
      </w:r>
      <w:proofErr w:type="spellEnd"/>
      <w:r w:rsidRPr="00382461">
        <w:t xml:space="preserve"> </w:t>
      </w:r>
      <w:proofErr w:type="spellStart"/>
      <w:r w:rsidRPr="00382461">
        <w:t>egy</w:t>
      </w:r>
      <w:proofErr w:type="spellEnd"/>
      <w:r w:rsidRPr="00382461">
        <w:t xml:space="preserve"> </w:t>
      </w:r>
      <w:proofErr w:type="spellStart"/>
      <w:r w:rsidRPr="00382461">
        <w:t>speciális</w:t>
      </w:r>
      <w:proofErr w:type="spellEnd"/>
      <w:r w:rsidRPr="00382461">
        <w:t xml:space="preserve"> </w:t>
      </w:r>
      <w:proofErr w:type="spellStart"/>
      <w:r w:rsidRPr="00382461">
        <w:t>esete</w:t>
      </w:r>
      <w:proofErr w:type="spellEnd"/>
      <w:r w:rsidRPr="00382461">
        <w:t xml:space="preserve">, </w:t>
      </w:r>
      <w:proofErr w:type="spellStart"/>
      <w:r w:rsidRPr="00382461">
        <w:t>ahol</w:t>
      </w:r>
      <w:proofErr w:type="spellEnd"/>
      <w:r w:rsidRPr="00382461">
        <w:t>:</w:t>
      </w:r>
    </w:p>
    <w:p w14:paraId="57C28E6E" w14:textId="6B3EAAD2" w:rsidR="00382461" w:rsidRPr="00382461" w:rsidRDefault="00382461" w:rsidP="00382461">
      <m:oMathPara>
        <m:oMath>
          <m:r>
            <w:rPr>
              <w:rFonts w:ascii="Cambria Math" w:hAnsi="Cambria Math"/>
            </w:rPr>
            <m:t>μ=0,σ=1</m:t>
          </m:r>
          <m:r>
            <w:rPr>
              <w:i/>
            </w:rPr>
            <w:br/>
          </m:r>
        </m:oMath>
      </m:oMathPara>
    </w:p>
    <w:p w14:paraId="5DDEF9F6" w14:textId="77777777" w:rsidR="00382461" w:rsidRPr="00382461" w:rsidRDefault="00382461" w:rsidP="00382461">
      <w:proofErr w:type="spellStart"/>
      <w:r w:rsidRPr="00382461">
        <w:t>Jelölés</w:t>
      </w:r>
      <w:proofErr w:type="spellEnd"/>
      <w:r w:rsidRPr="00382461">
        <w:t>:</w:t>
      </w:r>
    </w:p>
    <w:p w14:paraId="4E2830B4" w14:textId="54784F94" w:rsidR="00382461" w:rsidRPr="00382461" w:rsidRDefault="00382461" w:rsidP="00382461">
      <m:oMathPara>
        <m:oMath>
          <m:r>
            <w:rPr>
              <w:rFonts w:ascii="Cambria Math" w:hAnsi="Cambria Math"/>
            </w:rPr>
            <m:t>Z∼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(0,1)</m:t>
          </m:r>
          <m:r>
            <w:rPr>
              <w:i/>
            </w:rPr>
            <w:br/>
          </m:r>
        </m:oMath>
      </m:oMathPara>
    </w:p>
    <w:p w14:paraId="76E1372A" w14:textId="77777777" w:rsidR="00382461" w:rsidRPr="00382461" w:rsidRDefault="00382461" w:rsidP="00382461">
      <w:r w:rsidRPr="00382461">
        <w:rPr>
          <w:rFonts w:ascii="Segoe UI Emoji" w:hAnsi="Segoe UI Emoji" w:cs="Segoe UI Emoji"/>
        </w:rPr>
        <w:t>📌</w:t>
      </w:r>
      <w:r w:rsidRPr="00382461">
        <w:t xml:space="preserve"> Minden </w:t>
      </w:r>
      <w:proofErr w:type="spellStart"/>
      <w:r w:rsidRPr="00382461">
        <w:t>normális</w:t>
      </w:r>
      <w:proofErr w:type="spellEnd"/>
      <w:r w:rsidRPr="00382461">
        <w:t xml:space="preserve"> </w:t>
      </w:r>
      <w:proofErr w:type="spellStart"/>
      <w:r w:rsidRPr="00382461">
        <w:t>eloszlás</w:t>
      </w:r>
      <w:proofErr w:type="spellEnd"/>
      <w:r w:rsidRPr="00382461">
        <w:t xml:space="preserve"> </w:t>
      </w:r>
      <w:proofErr w:type="spellStart"/>
      <w:r w:rsidRPr="00382461">
        <w:rPr>
          <w:b/>
          <w:bCs/>
        </w:rPr>
        <w:t>átalakítható</w:t>
      </w:r>
      <w:proofErr w:type="spellEnd"/>
      <w:r w:rsidRPr="00382461">
        <w:t xml:space="preserve"> standard </w:t>
      </w:r>
      <w:proofErr w:type="spellStart"/>
      <w:r w:rsidRPr="00382461">
        <w:t>normálissá</w:t>
      </w:r>
      <w:proofErr w:type="spellEnd"/>
      <w:r w:rsidRPr="00382461">
        <w:t>.</w:t>
      </w:r>
    </w:p>
    <w:p w14:paraId="390E34ED" w14:textId="77777777" w:rsidR="00382461" w:rsidRPr="00382461" w:rsidRDefault="00382461" w:rsidP="00382461">
      <w:r w:rsidRPr="00382461">
        <w:pict w14:anchorId="2B63B21B">
          <v:rect id="_x0000_i1152" style="width:0;height:1.5pt" o:hralign="center" o:hrstd="t" o:hr="t" fillcolor="#a0a0a0" stroked="f"/>
        </w:pict>
      </w:r>
    </w:p>
    <w:p w14:paraId="71114CE0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>2. Mi a Z-score?</w:t>
      </w:r>
    </w:p>
    <w:p w14:paraId="3FBF12FA" w14:textId="77777777" w:rsidR="00382461" w:rsidRPr="00382461" w:rsidRDefault="00382461" w:rsidP="00382461">
      <w:r w:rsidRPr="00382461">
        <w:t xml:space="preserve">A </w:t>
      </w:r>
      <w:r w:rsidRPr="00382461">
        <w:rPr>
          <w:b/>
          <w:bCs/>
        </w:rPr>
        <w:t>Z-score</w:t>
      </w:r>
      <w:r w:rsidRPr="00382461">
        <w:t xml:space="preserve"> </w:t>
      </w:r>
      <w:proofErr w:type="spellStart"/>
      <w:r w:rsidRPr="00382461">
        <w:t>azt</w:t>
      </w:r>
      <w:proofErr w:type="spellEnd"/>
      <w:r w:rsidRPr="00382461">
        <w:t xml:space="preserve"> </w:t>
      </w:r>
      <w:proofErr w:type="spellStart"/>
      <w:r w:rsidRPr="00382461">
        <w:t>mutatja</w:t>
      </w:r>
      <w:proofErr w:type="spellEnd"/>
      <w:r w:rsidRPr="00382461">
        <w:t xml:space="preserve"> meg, </w:t>
      </w:r>
      <w:proofErr w:type="spellStart"/>
      <w:r w:rsidRPr="00382461">
        <w:t>hogy</w:t>
      </w:r>
      <w:proofErr w:type="spellEnd"/>
      <w:r w:rsidRPr="00382461">
        <w:t xml:space="preserve"> </w:t>
      </w:r>
      <w:proofErr w:type="spellStart"/>
      <w:r w:rsidRPr="00382461">
        <w:t>egy</w:t>
      </w:r>
      <w:proofErr w:type="spellEnd"/>
      <w:r w:rsidRPr="00382461">
        <w:t xml:space="preserve"> </w:t>
      </w:r>
      <w:proofErr w:type="spellStart"/>
      <w:r w:rsidRPr="00382461">
        <w:t>adatpont</w:t>
      </w:r>
      <w:proofErr w:type="spellEnd"/>
      <w:r w:rsidRPr="00382461">
        <w:br/>
      </w:r>
      <w:proofErr w:type="spellStart"/>
      <w:r w:rsidRPr="00382461">
        <w:rPr>
          <w:b/>
          <w:bCs/>
        </w:rPr>
        <w:t>hány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szórásnyira</w:t>
      </w:r>
      <w:proofErr w:type="spellEnd"/>
      <w:r w:rsidRPr="00382461">
        <w:rPr>
          <w:b/>
          <w:bCs/>
        </w:rPr>
        <w:t xml:space="preserve"> van </w:t>
      </w:r>
      <w:proofErr w:type="spellStart"/>
      <w:r w:rsidRPr="00382461">
        <w:rPr>
          <w:b/>
          <w:bCs/>
        </w:rPr>
        <w:t>az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átlagtól</w:t>
      </w:r>
      <w:proofErr w:type="spellEnd"/>
      <w:r w:rsidRPr="00382461">
        <w:t>.</w:t>
      </w:r>
    </w:p>
    <w:p w14:paraId="2047E65A" w14:textId="7C3B8880" w:rsidR="00382461" w:rsidRPr="00382461" w:rsidRDefault="00382461" w:rsidP="0038246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015CC2E5" w14:textId="77777777" w:rsidR="00382461" w:rsidRPr="00382461" w:rsidRDefault="00382461" w:rsidP="00382461">
      <w:r w:rsidRPr="00382461">
        <w:pict w14:anchorId="2AB48D1A">
          <v:rect id="_x0000_i1153" style="width:0;height:1.5pt" o:hralign="center" o:hrstd="t" o:hr="t" fillcolor="#a0a0a0" stroked="f"/>
        </w:pict>
      </w:r>
    </w:p>
    <w:p w14:paraId="5EAD8782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 xml:space="preserve">3. Z-score </w:t>
      </w:r>
      <w:proofErr w:type="spellStart"/>
      <w:r w:rsidRPr="00382461">
        <w:rPr>
          <w:b/>
          <w:bCs/>
        </w:rPr>
        <w:t>értelmezése</w:t>
      </w:r>
      <w:proofErr w:type="spellEnd"/>
    </w:p>
    <w:p w14:paraId="42346889" w14:textId="683EA1EB" w:rsidR="00382461" w:rsidRPr="00382461" w:rsidRDefault="00382461" w:rsidP="0038246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z=0</m:t>
        </m:r>
      </m:oMath>
      <w:r w:rsidRPr="00382461">
        <w:t>→ pontosan az átlag</w:t>
      </w:r>
    </w:p>
    <w:p w14:paraId="6F9B1AB2" w14:textId="5430E686" w:rsidR="00382461" w:rsidRPr="00382461" w:rsidRDefault="00382461" w:rsidP="0038246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z=1</m:t>
        </m:r>
      </m:oMath>
      <w:r w:rsidRPr="00382461">
        <w:t>→ 1 szórással az átlag felett</w:t>
      </w:r>
    </w:p>
    <w:p w14:paraId="2C5C1115" w14:textId="4E0B1472" w:rsidR="00382461" w:rsidRPr="00382461" w:rsidRDefault="00382461" w:rsidP="00382461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z=-1</m:t>
        </m:r>
      </m:oMath>
      <w:r w:rsidRPr="00382461">
        <w:t>→ 1 szórással az átlag alatt</w:t>
      </w:r>
    </w:p>
    <w:p w14:paraId="63081430" w14:textId="77777777" w:rsidR="00382461" w:rsidRPr="00382461" w:rsidRDefault="00382461" w:rsidP="00382461">
      <w:r w:rsidRPr="00382461">
        <w:pict w14:anchorId="6B95E95F">
          <v:rect id="_x0000_i1154" style="width:0;height:1.5pt" o:hralign="center" o:hrstd="t" o:hr="t" fillcolor="#a0a0a0" stroked="f"/>
        </w:pict>
      </w:r>
    </w:p>
    <w:p w14:paraId="47FB732B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 xml:space="preserve">4. </w:t>
      </w:r>
      <w:proofErr w:type="spellStart"/>
      <w:r w:rsidRPr="00382461">
        <w:rPr>
          <w:b/>
          <w:bCs/>
        </w:rPr>
        <w:t>Példa</w:t>
      </w:r>
      <w:proofErr w:type="spellEnd"/>
      <w:r w:rsidRPr="00382461">
        <w:rPr>
          <w:b/>
          <w:bCs/>
        </w:rPr>
        <w:t xml:space="preserve"> a </w:t>
      </w:r>
      <w:proofErr w:type="spellStart"/>
      <w:r w:rsidRPr="00382461">
        <w:rPr>
          <w:b/>
          <w:bCs/>
        </w:rPr>
        <w:t>jegyzetből</w:t>
      </w:r>
      <w:proofErr w:type="spellEnd"/>
      <w:r w:rsidRPr="00382461">
        <w:rPr>
          <w:b/>
          <w:bCs/>
        </w:rPr>
        <w:t xml:space="preserve"> (</w:t>
      </w:r>
      <w:proofErr w:type="spellStart"/>
      <w:r w:rsidRPr="00382461">
        <w:rPr>
          <w:b/>
          <w:bCs/>
        </w:rPr>
        <w:t>adatok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standardizálása</w:t>
      </w:r>
      <w:proofErr w:type="spellEnd"/>
      <w:r w:rsidRPr="00382461">
        <w:rPr>
          <w:b/>
          <w:bCs/>
        </w:rPr>
        <w:t>)</w:t>
      </w:r>
    </w:p>
    <w:p w14:paraId="147E0A85" w14:textId="77777777" w:rsidR="00382461" w:rsidRPr="00382461" w:rsidRDefault="00382461" w:rsidP="00382461">
      <w:proofErr w:type="spellStart"/>
      <w:r w:rsidRPr="00382461">
        <w:t>Adatok</w:t>
      </w:r>
      <w:proofErr w:type="spellEnd"/>
      <w:r w:rsidRPr="00382461">
        <w:t>:</w:t>
      </w:r>
    </w:p>
    <w:p w14:paraId="4266583F" w14:textId="347183E8" w:rsidR="00382461" w:rsidRPr="00382461" w:rsidRDefault="00382461" w:rsidP="00382461">
      <m:oMathPara>
        <m:oMath>
          <m:r>
            <w:rPr>
              <w:rFonts w:ascii="Cambria Math" w:hAnsi="Cambria Math"/>
            </w:rPr>
            <m:t>X={1,2,3,4,5}</m:t>
          </m:r>
          <m:r>
            <w:rPr>
              <w:i/>
            </w:rPr>
            <w:br/>
          </m:r>
        </m:oMath>
      </m:oMathPara>
    </w:p>
    <w:p w14:paraId="6B54511C" w14:textId="0F3E4198" w:rsidR="00382461" w:rsidRPr="00382461" w:rsidRDefault="00382461" w:rsidP="00382461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μ=3</m:t>
        </m:r>
      </m:oMath>
    </w:p>
    <w:p w14:paraId="1CB8926A" w14:textId="66FBF527" w:rsidR="00382461" w:rsidRPr="00382461" w:rsidRDefault="00382461" w:rsidP="00382461">
      <w:pPr>
        <w:numPr>
          <w:ilvl w:val="0"/>
          <w:numId w:val="8"/>
        </w:numPr>
      </w:pPr>
      <m:oMath>
        <m:r>
          <w:rPr>
            <w:rFonts w:ascii="Cambria Math" w:hAnsi="Cambria Math"/>
          </w:rPr>
          <w:lastRenderedPageBreak/>
          <m:t>σ≈1.414</m:t>
        </m:r>
      </m:oMath>
    </w:p>
    <w:p w14:paraId="6FD5AE11" w14:textId="77777777" w:rsidR="00382461" w:rsidRPr="00382461" w:rsidRDefault="00382461" w:rsidP="00382461">
      <w:r w:rsidRPr="00382461">
        <w:t>Z-score-ok:</w:t>
      </w:r>
    </w:p>
    <w:p w14:paraId="7383BFE7" w14:textId="514FC893" w:rsidR="00382461" w:rsidRPr="00382461" w:rsidRDefault="00382461" w:rsidP="00382461">
      <m:oMathPara>
        <m:oMath>
          <m:r>
            <w:rPr>
              <w:rFonts w:ascii="Cambria Math" w:hAnsi="Cambria Math"/>
            </w:rPr>
            <m:t>Z={-2,-1,0,1,2}</m:t>
          </m:r>
          <m:r>
            <w:rPr>
              <w:i/>
            </w:rPr>
            <w:br/>
          </m:r>
        </m:oMath>
      </m:oMathPara>
    </w:p>
    <w:p w14:paraId="2065F954" w14:textId="77777777" w:rsidR="00382461" w:rsidRPr="00382461" w:rsidRDefault="00382461" w:rsidP="00382461">
      <w:r w:rsidRPr="00382461">
        <w:rPr>
          <w:rFonts w:ascii="Segoe UI Emoji" w:hAnsi="Segoe UI Emoji" w:cs="Segoe UI Emoji"/>
        </w:rPr>
        <w:t>📌</w:t>
      </w:r>
      <w:r w:rsidRPr="00382461">
        <w:t xml:space="preserve"> Az </w:t>
      </w:r>
      <w:proofErr w:type="spellStart"/>
      <w:r w:rsidRPr="00382461">
        <w:t>eloszlás</w:t>
      </w:r>
      <w:proofErr w:type="spellEnd"/>
      <w:r w:rsidRPr="00382461">
        <w:t xml:space="preserve"> </w:t>
      </w:r>
      <w:proofErr w:type="spellStart"/>
      <w:r w:rsidRPr="00382461">
        <w:t>középpontba</w:t>
      </w:r>
      <w:proofErr w:type="spellEnd"/>
      <w:r w:rsidRPr="00382461">
        <w:t xml:space="preserve"> </w:t>
      </w:r>
      <w:proofErr w:type="spellStart"/>
      <w:r w:rsidRPr="00382461">
        <w:t>kerül</w:t>
      </w:r>
      <w:proofErr w:type="spellEnd"/>
      <w:r w:rsidRPr="00382461">
        <w:t xml:space="preserve"> (0), </w:t>
      </w:r>
      <w:proofErr w:type="spellStart"/>
      <w:r w:rsidRPr="00382461">
        <w:t>és</w:t>
      </w:r>
      <w:proofErr w:type="spellEnd"/>
      <w:r w:rsidRPr="00382461">
        <w:t xml:space="preserve"> </w:t>
      </w:r>
      <w:proofErr w:type="spellStart"/>
      <w:r w:rsidRPr="00382461">
        <w:t>egységnyi</w:t>
      </w:r>
      <w:proofErr w:type="spellEnd"/>
      <w:r w:rsidRPr="00382461">
        <w:t xml:space="preserve"> </w:t>
      </w:r>
      <w:proofErr w:type="spellStart"/>
      <w:r w:rsidRPr="00382461">
        <w:t>szórása</w:t>
      </w:r>
      <w:proofErr w:type="spellEnd"/>
      <w:r w:rsidRPr="00382461">
        <w:t xml:space="preserve"> </w:t>
      </w:r>
      <w:proofErr w:type="spellStart"/>
      <w:r w:rsidRPr="00382461">
        <w:t>lesz</w:t>
      </w:r>
      <w:proofErr w:type="spellEnd"/>
      <w:r w:rsidRPr="00382461">
        <w:t>.</w:t>
      </w:r>
    </w:p>
    <w:p w14:paraId="031AE176" w14:textId="77777777" w:rsidR="00382461" w:rsidRPr="00382461" w:rsidRDefault="00382461" w:rsidP="00382461">
      <w:r w:rsidRPr="00382461">
        <w:pict w14:anchorId="7126D3ED">
          <v:rect id="_x0000_i1155" style="width:0;height:1.5pt" o:hralign="center" o:hrstd="t" o:hr="t" fillcolor="#a0a0a0" stroked="f"/>
        </w:pict>
      </w:r>
    </w:p>
    <w:p w14:paraId="39482C75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 xml:space="preserve">5. Másik </w:t>
      </w:r>
      <w:proofErr w:type="spellStart"/>
      <w:r w:rsidRPr="00382461">
        <w:rPr>
          <w:b/>
          <w:bCs/>
        </w:rPr>
        <w:t>példa</w:t>
      </w:r>
      <w:proofErr w:type="spellEnd"/>
      <w:r w:rsidRPr="00382461">
        <w:rPr>
          <w:b/>
          <w:bCs/>
        </w:rPr>
        <w:t xml:space="preserve"> – „</w:t>
      </w:r>
      <w:proofErr w:type="spellStart"/>
      <w:r w:rsidRPr="00382461">
        <w:rPr>
          <w:b/>
          <w:bCs/>
        </w:rPr>
        <w:t>hány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szórásnyira</w:t>
      </w:r>
      <w:proofErr w:type="spellEnd"/>
      <w:r w:rsidRPr="00382461">
        <w:rPr>
          <w:b/>
          <w:bCs/>
        </w:rPr>
        <w:t xml:space="preserve"> van?”</w:t>
      </w:r>
    </w:p>
    <w:p w14:paraId="20DE4E03" w14:textId="77777777" w:rsidR="00382461" w:rsidRPr="00382461" w:rsidRDefault="00382461" w:rsidP="00382461">
      <w:r w:rsidRPr="00382461">
        <w:t>Ha:</w:t>
      </w:r>
    </w:p>
    <w:p w14:paraId="0B639AD7" w14:textId="5D8DCCDF" w:rsidR="00382461" w:rsidRPr="00382461" w:rsidRDefault="00382461" w:rsidP="00382461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μ=4</m:t>
        </m:r>
      </m:oMath>
    </w:p>
    <w:p w14:paraId="0737E41B" w14:textId="6FFD1043" w:rsidR="00382461" w:rsidRPr="00382461" w:rsidRDefault="00382461" w:rsidP="00382461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σ=1</m:t>
        </m:r>
      </m:oMath>
    </w:p>
    <w:p w14:paraId="0636838E" w14:textId="77777777" w:rsidR="00382461" w:rsidRPr="00382461" w:rsidRDefault="00382461" w:rsidP="00382461">
      <w:pPr>
        <w:rPr>
          <w:b/>
          <w:bCs/>
        </w:rPr>
      </w:pPr>
      <w:proofErr w:type="spellStart"/>
      <w:r w:rsidRPr="00382461">
        <w:rPr>
          <w:b/>
          <w:bCs/>
        </w:rPr>
        <w:t>Példák</w:t>
      </w:r>
      <w:proofErr w:type="spellEnd"/>
      <w:r w:rsidRPr="00382461">
        <w:rPr>
          <w:b/>
          <w:bCs/>
        </w:rPr>
        <w:t>:</w:t>
      </w:r>
    </w:p>
    <w:p w14:paraId="74618459" w14:textId="1DAE2907" w:rsidR="00382461" w:rsidRPr="00382461" w:rsidRDefault="00382461" w:rsidP="00382461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x=4.25</m:t>
        </m:r>
      </m:oMath>
      <w:r w:rsidRPr="00382461">
        <w:t>:</w:t>
      </w:r>
    </w:p>
    <w:p w14:paraId="5C1F3926" w14:textId="3D22A53B" w:rsidR="00382461" w:rsidRPr="00382461" w:rsidRDefault="00382461" w:rsidP="0038246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4.25-4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=0.25</m:t>
          </m:r>
          <m:r>
            <w:rPr>
              <w:i/>
            </w:rPr>
            <w:br/>
          </m:r>
        </m:oMath>
      </m:oMathPara>
    </w:p>
    <w:p w14:paraId="34E05985" w14:textId="4D68387A" w:rsidR="00382461" w:rsidRPr="00382461" w:rsidRDefault="00382461" w:rsidP="00382461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x=2.5</m:t>
        </m:r>
      </m:oMath>
      <w:r w:rsidRPr="00382461">
        <w:t>:</w:t>
      </w:r>
    </w:p>
    <w:p w14:paraId="1DD720AE" w14:textId="3C9D9D47" w:rsidR="00382461" w:rsidRPr="00382461" w:rsidRDefault="00382461" w:rsidP="0038246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2.5-4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=-1.5</m:t>
          </m:r>
          <m:r>
            <w:rPr>
              <w:i/>
            </w:rPr>
            <w:br/>
          </m:r>
        </m:oMath>
      </m:oMathPara>
    </w:p>
    <w:p w14:paraId="610D7320" w14:textId="77777777" w:rsidR="00382461" w:rsidRPr="00382461" w:rsidRDefault="00382461" w:rsidP="00382461">
      <w:r w:rsidRPr="00382461">
        <w:pict w14:anchorId="799D1305">
          <v:rect id="_x0000_i1156" style="width:0;height:1.5pt" o:hralign="center" o:hrstd="t" o:hr="t" fillcolor="#a0a0a0" stroked="f"/>
        </w:pict>
      </w:r>
    </w:p>
    <w:p w14:paraId="5C066A24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 xml:space="preserve">6. </w:t>
      </w:r>
      <w:proofErr w:type="spellStart"/>
      <w:r w:rsidRPr="00382461">
        <w:rPr>
          <w:b/>
          <w:bCs/>
        </w:rPr>
        <w:t>Standardizálás</w:t>
      </w:r>
      <w:proofErr w:type="spellEnd"/>
      <w:r w:rsidRPr="00382461">
        <w:rPr>
          <w:b/>
          <w:bCs/>
        </w:rPr>
        <w:t xml:space="preserve"> (Normalization / Standardization)</w:t>
      </w:r>
    </w:p>
    <w:p w14:paraId="7D22C6E8" w14:textId="77777777" w:rsidR="00382461" w:rsidRPr="00382461" w:rsidRDefault="00382461" w:rsidP="00382461">
      <w:pPr>
        <w:rPr>
          <w:b/>
          <w:bCs/>
        </w:rPr>
      </w:pPr>
      <w:proofErr w:type="spellStart"/>
      <w:r w:rsidRPr="00382461">
        <w:rPr>
          <w:b/>
          <w:bCs/>
        </w:rPr>
        <w:t>Képlet</w:t>
      </w:r>
      <w:proofErr w:type="spellEnd"/>
      <w:r w:rsidRPr="00382461">
        <w:rPr>
          <w:b/>
          <w:bCs/>
        </w:rPr>
        <w:t>:</w:t>
      </w:r>
    </w:p>
    <w:p w14:paraId="3A35BEB3" w14:textId="7A9602C9" w:rsidR="00382461" w:rsidRPr="00382461" w:rsidRDefault="00382461" w:rsidP="0038246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3AE19BCA" w14:textId="77777777" w:rsidR="00382461" w:rsidRPr="00382461" w:rsidRDefault="00382461" w:rsidP="00382461">
      <w:r w:rsidRPr="00382461">
        <w:rPr>
          <w:rFonts w:ascii="Segoe UI Emoji" w:hAnsi="Segoe UI Emoji" w:cs="Segoe UI Emoji"/>
        </w:rPr>
        <w:t>📌</w:t>
      </w:r>
      <w:r w:rsidRPr="00382461">
        <w:t xml:space="preserve"> </w:t>
      </w:r>
      <w:proofErr w:type="spellStart"/>
      <w:r w:rsidRPr="00382461">
        <w:t>Eredménye</w:t>
      </w:r>
      <w:proofErr w:type="spellEnd"/>
      <w:r w:rsidRPr="00382461">
        <w:t>:</w:t>
      </w:r>
    </w:p>
    <w:p w14:paraId="7C226826" w14:textId="77777777" w:rsidR="00382461" w:rsidRPr="00382461" w:rsidRDefault="00382461" w:rsidP="00382461">
      <w:pPr>
        <w:numPr>
          <w:ilvl w:val="0"/>
          <w:numId w:val="12"/>
        </w:numPr>
      </w:pPr>
      <w:proofErr w:type="spellStart"/>
      <w:r w:rsidRPr="00382461">
        <w:t>új</w:t>
      </w:r>
      <w:proofErr w:type="spellEnd"/>
      <w:r w:rsidRPr="00382461">
        <w:t xml:space="preserve"> </w:t>
      </w:r>
      <w:proofErr w:type="spellStart"/>
      <w:r w:rsidRPr="00382461">
        <w:t>átlag</w:t>
      </w:r>
      <w:proofErr w:type="spellEnd"/>
      <w:r w:rsidRPr="00382461">
        <w:t xml:space="preserve"> = 0</w:t>
      </w:r>
    </w:p>
    <w:p w14:paraId="4F027CDB" w14:textId="77777777" w:rsidR="00382461" w:rsidRPr="00382461" w:rsidRDefault="00382461" w:rsidP="00382461">
      <w:pPr>
        <w:numPr>
          <w:ilvl w:val="0"/>
          <w:numId w:val="12"/>
        </w:numPr>
      </w:pPr>
      <w:proofErr w:type="spellStart"/>
      <w:r w:rsidRPr="00382461">
        <w:t>új</w:t>
      </w:r>
      <w:proofErr w:type="spellEnd"/>
      <w:r w:rsidRPr="00382461">
        <w:t xml:space="preserve"> </w:t>
      </w:r>
      <w:proofErr w:type="spellStart"/>
      <w:r w:rsidRPr="00382461">
        <w:t>szórás</w:t>
      </w:r>
      <w:proofErr w:type="spellEnd"/>
      <w:r w:rsidRPr="00382461">
        <w:t xml:space="preserve"> = 1</w:t>
      </w:r>
    </w:p>
    <w:p w14:paraId="2D7CAB8F" w14:textId="77777777" w:rsidR="00382461" w:rsidRPr="00382461" w:rsidRDefault="00382461" w:rsidP="00382461">
      <w:r w:rsidRPr="00382461">
        <w:pict w14:anchorId="19EFA4A0">
          <v:rect id="_x0000_i1157" style="width:0;height:1.5pt" o:hralign="center" o:hrstd="t" o:hr="t" fillcolor="#a0a0a0" stroked="f"/>
        </w:pict>
      </w:r>
    </w:p>
    <w:p w14:paraId="22CE6A2A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lastRenderedPageBreak/>
        <w:t xml:space="preserve">7. </w:t>
      </w:r>
      <w:proofErr w:type="spellStart"/>
      <w:r w:rsidRPr="00382461">
        <w:rPr>
          <w:b/>
          <w:bCs/>
        </w:rPr>
        <w:t>Miért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fontos</w:t>
      </w:r>
      <w:proofErr w:type="spellEnd"/>
      <w:r w:rsidRPr="00382461">
        <w:rPr>
          <w:b/>
          <w:bCs/>
        </w:rPr>
        <w:t xml:space="preserve"> a </w:t>
      </w:r>
      <w:proofErr w:type="spellStart"/>
      <w:r w:rsidRPr="00382461">
        <w:rPr>
          <w:b/>
          <w:bCs/>
        </w:rPr>
        <w:t>standardizálás</w:t>
      </w:r>
      <w:proofErr w:type="spellEnd"/>
      <w:r w:rsidRPr="00382461">
        <w:rPr>
          <w:b/>
          <w:bCs/>
        </w:rPr>
        <w:t>?</w:t>
      </w:r>
    </w:p>
    <w:p w14:paraId="63CB7F3C" w14:textId="77777777" w:rsidR="00382461" w:rsidRPr="00382461" w:rsidRDefault="00382461" w:rsidP="00382461">
      <w:r w:rsidRPr="00382461">
        <w:t xml:space="preserve">A </w:t>
      </w:r>
      <w:proofErr w:type="spellStart"/>
      <w:r w:rsidRPr="00382461">
        <w:t>jegyzet</w:t>
      </w:r>
      <w:proofErr w:type="spellEnd"/>
      <w:r w:rsidRPr="00382461">
        <w:t xml:space="preserve"> </w:t>
      </w:r>
      <w:proofErr w:type="spellStart"/>
      <w:r w:rsidRPr="00382461">
        <w:t>végén</w:t>
      </w:r>
      <w:proofErr w:type="spellEnd"/>
      <w:r w:rsidRPr="00382461">
        <w:t xml:space="preserve"> </w:t>
      </w:r>
      <w:proofErr w:type="spellStart"/>
      <w:r w:rsidRPr="00382461">
        <w:t>szereplő</w:t>
      </w:r>
      <w:proofErr w:type="spellEnd"/>
      <w:r w:rsidRPr="00382461">
        <w:t xml:space="preserve"> ML-</w:t>
      </w:r>
      <w:proofErr w:type="spellStart"/>
      <w:r w:rsidRPr="00382461">
        <w:t>példa</w:t>
      </w:r>
      <w:proofErr w:type="spellEnd"/>
      <w:r w:rsidRPr="00382461">
        <w:t xml:space="preserve"> </w:t>
      </w:r>
      <w:proofErr w:type="spellStart"/>
      <w:r w:rsidRPr="00382461">
        <w:t>alapján</w:t>
      </w:r>
      <w:proofErr w:type="spellEnd"/>
      <w:r w:rsidRPr="00382461">
        <w:t>:</w:t>
      </w:r>
    </w:p>
    <w:p w14:paraId="10DD008F" w14:textId="77777777" w:rsidR="00382461" w:rsidRPr="00382461" w:rsidRDefault="00382461" w:rsidP="00382461">
      <w:proofErr w:type="spellStart"/>
      <w:r w:rsidRPr="00382461">
        <w:t>Adatok</w:t>
      </w:r>
      <w:proofErr w:type="spellEnd"/>
      <w:r w:rsidRPr="00382461">
        <w:t>:</w:t>
      </w:r>
    </w:p>
    <w:p w14:paraId="096B26AC" w14:textId="77777777" w:rsidR="00382461" w:rsidRPr="00382461" w:rsidRDefault="00382461" w:rsidP="00382461">
      <w:pPr>
        <w:numPr>
          <w:ilvl w:val="0"/>
          <w:numId w:val="13"/>
        </w:numPr>
      </w:pPr>
      <w:proofErr w:type="spellStart"/>
      <w:r w:rsidRPr="00382461">
        <w:t>életkor</w:t>
      </w:r>
      <w:proofErr w:type="spellEnd"/>
      <w:r w:rsidRPr="00382461">
        <w:t xml:space="preserve"> (</w:t>
      </w:r>
      <w:proofErr w:type="spellStart"/>
      <w:r w:rsidRPr="00382461">
        <w:t>év</w:t>
      </w:r>
      <w:proofErr w:type="spellEnd"/>
      <w:r w:rsidRPr="00382461">
        <w:t>)</w:t>
      </w:r>
    </w:p>
    <w:p w14:paraId="6EB75B37" w14:textId="77777777" w:rsidR="00382461" w:rsidRPr="00382461" w:rsidRDefault="00382461" w:rsidP="00382461">
      <w:pPr>
        <w:numPr>
          <w:ilvl w:val="0"/>
          <w:numId w:val="13"/>
        </w:numPr>
      </w:pPr>
      <w:proofErr w:type="spellStart"/>
      <w:r w:rsidRPr="00382461">
        <w:t>testsúly</w:t>
      </w:r>
      <w:proofErr w:type="spellEnd"/>
      <w:r w:rsidRPr="00382461">
        <w:t xml:space="preserve"> (kg)</w:t>
      </w:r>
    </w:p>
    <w:p w14:paraId="0B3338CE" w14:textId="77777777" w:rsidR="00382461" w:rsidRPr="00382461" w:rsidRDefault="00382461" w:rsidP="00382461">
      <w:pPr>
        <w:numPr>
          <w:ilvl w:val="0"/>
          <w:numId w:val="13"/>
        </w:numPr>
      </w:pPr>
      <w:proofErr w:type="spellStart"/>
      <w:r w:rsidRPr="00382461">
        <w:t>magasság</w:t>
      </w:r>
      <w:proofErr w:type="spellEnd"/>
      <w:r w:rsidRPr="00382461">
        <w:t xml:space="preserve"> (cm)</w:t>
      </w:r>
    </w:p>
    <w:p w14:paraId="4716F8FF" w14:textId="77777777" w:rsidR="00382461" w:rsidRPr="00382461" w:rsidRDefault="00382461" w:rsidP="00382461">
      <w:pPr>
        <w:numPr>
          <w:ilvl w:val="0"/>
          <w:numId w:val="13"/>
        </w:numPr>
      </w:pPr>
      <w:proofErr w:type="spellStart"/>
      <w:r w:rsidRPr="00382461">
        <w:t>fizetés</w:t>
      </w:r>
      <w:proofErr w:type="spellEnd"/>
      <w:r w:rsidRPr="00382461">
        <w:t xml:space="preserve"> (Ft)</w:t>
      </w:r>
    </w:p>
    <w:p w14:paraId="575B3763" w14:textId="77777777" w:rsidR="00382461" w:rsidRPr="00382461" w:rsidRDefault="00382461" w:rsidP="00382461">
      <w:r w:rsidRPr="00382461">
        <w:rPr>
          <w:rFonts w:ascii="Segoe UI Emoji" w:hAnsi="Segoe UI Emoji" w:cs="Segoe UI Emoji"/>
        </w:rPr>
        <w:t>👉</w:t>
      </w:r>
      <w:r w:rsidRPr="00382461">
        <w:t xml:space="preserve"> </w:t>
      </w:r>
      <w:proofErr w:type="spellStart"/>
      <w:r w:rsidRPr="00382461">
        <w:t>különböző</w:t>
      </w:r>
      <w:proofErr w:type="spellEnd"/>
      <w:r w:rsidRPr="00382461">
        <w:t xml:space="preserve"> </w:t>
      </w:r>
      <w:proofErr w:type="spellStart"/>
      <w:r w:rsidRPr="00382461">
        <w:rPr>
          <w:b/>
          <w:bCs/>
        </w:rPr>
        <w:t>skálákon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vannak</w:t>
      </w:r>
      <w:proofErr w:type="spellEnd"/>
    </w:p>
    <w:p w14:paraId="6168A841" w14:textId="77777777" w:rsidR="00382461" w:rsidRPr="00382461" w:rsidRDefault="00382461" w:rsidP="00382461">
      <w:r w:rsidRPr="00382461">
        <w:rPr>
          <w:rFonts w:ascii="Segoe UI Emoji" w:hAnsi="Segoe UI Emoji" w:cs="Segoe UI Emoji"/>
        </w:rPr>
        <w:t>📌</w:t>
      </w:r>
      <w:r w:rsidRPr="00382461">
        <w:t xml:space="preserve"> </w:t>
      </w:r>
      <w:proofErr w:type="spellStart"/>
      <w:r w:rsidRPr="00382461">
        <w:t>Standardizálás</w:t>
      </w:r>
      <w:proofErr w:type="spellEnd"/>
      <w:r w:rsidRPr="00382461">
        <w:t xml:space="preserve"> </w:t>
      </w:r>
      <w:proofErr w:type="spellStart"/>
      <w:r w:rsidRPr="00382461">
        <w:t>után</w:t>
      </w:r>
      <w:proofErr w:type="spellEnd"/>
      <w:r w:rsidRPr="00382461">
        <w:t>:</w:t>
      </w:r>
    </w:p>
    <w:p w14:paraId="070BB6E9" w14:textId="77777777" w:rsidR="00382461" w:rsidRPr="00382461" w:rsidRDefault="00382461" w:rsidP="00382461">
      <w:pPr>
        <w:numPr>
          <w:ilvl w:val="0"/>
          <w:numId w:val="14"/>
        </w:numPr>
      </w:pPr>
      <w:r w:rsidRPr="00382461">
        <w:t>clustering</w:t>
      </w:r>
    </w:p>
    <w:p w14:paraId="6774AE55" w14:textId="77777777" w:rsidR="00382461" w:rsidRPr="00382461" w:rsidRDefault="00382461" w:rsidP="00382461">
      <w:pPr>
        <w:numPr>
          <w:ilvl w:val="0"/>
          <w:numId w:val="14"/>
        </w:numPr>
      </w:pPr>
      <w:proofErr w:type="spellStart"/>
      <w:r w:rsidRPr="00382461">
        <w:t>lineáris</w:t>
      </w:r>
      <w:proofErr w:type="spellEnd"/>
      <w:r w:rsidRPr="00382461">
        <w:t xml:space="preserve"> </w:t>
      </w:r>
      <w:proofErr w:type="spellStart"/>
      <w:r w:rsidRPr="00382461">
        <w:t>regresszió</w:t>
      </w:r>
      <w:proofErr w:type="spellEnd"/>
    </w:p>
    <w:p w14:paraId="0250DABC" w14:textId="77777777" w:rsidR="00382461" w:rsidRPr="00382461" w:rsidRDefault="00382461" w:rsidP="00382461">
      <w:pPr>
        <w:numPr>
          <w:ilvl w:val="0"/>
          <w:numId w:val="14"/>
        </w:numPr>
      </w:pPr>
      <w:proofErr w:type="spellStart"/>
      <w:r w:rsidRPr="00382461">
        <w:t>logisztikus</w:t>
      </w:r>
      <w:proofErr w:type="spellEnd"/>
      <w:r w:rsidRPr="00382461">
        <w:t xml:space="preserve"> </w:t>
      </w:r>
      <w:proofErr w:type="spellStart"/>
      <w:r w:rsidRPr="00382461">
        <w:t>regresszió</w:t>
      </w:r>
      <w:proofErr w:type="spellEnd"/>
    </w:p>
    <w:p w14:paraId="72E40854" w14:textId="77777777" w:rsidR="00382461" w:rsidRPr="00382461" w:rsidRDefault="00382461" w:rsidP="00382461">
      <w:proofErr w:type="spellStart"/>
      <w:r w:rsidRPr="00382461">
        <w:rPr>
          <w:b/>
          <w:bCs/>
        </w:rPr>
        <w:t>jobban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működik</w:t>
      </w:r>
      <w:proofErr w:type="spellEnd"/>
    </w:p>
    <w:p w14:paraId="31207AE6" w14:textId="77777777" w:rsidR="00382461" w:rsidRPr="00382461" w:rsidRDefault="00382461" w:rsidP="00382461">
      <w:r w:rsidRPr="00382461">
        <w:pict w14:anchorId="198B40B4">
          <v:rect id="_x0000_i1158" style="width:0;height:1.5pt" o:hralign="center" o:hrstd="t" o:hr="t" fillcolor="#a0a0a0" stroked="f"/>
        </w:pict>
      </w:r>
    </w:p>
    <w:p w14:paraId="4617A830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 xml:space="preserve">8. </w:t>
      </w:r>
      <w:proofErr w:type="spellStart"/>
      <w:r w:rsidRPr="00382461">
        <w:rPr>
          <w:b/>
          <w:bCs/>
        </w:rPr>
        <w:t>Kapcsolat</w:t>
      </w:r>
      <w:proofErr w:type="spellEnd"/>
      <w:r w:rsidRPr="00382461">
        <w:rPr>
          <w:b/>
          <w:bCs/>
        </w:rPr>
        <w:t xml:space="preserve"> a </w:t>
      </w:r>
      <w:proofErr w:type="spellStart"/>
      <w:r w:rsidRPr="00382461">
        <w:rPr>
          <w:b/>
          <w:bCs/>
        </w:rPr>
        <w:t>normális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eloszlással</w:t>
      </w:r>
      <w:proofErr w:type="spellEnd"/>
    </w:p>
    <w:p w14:paraId="149C2317" w14:textId="77777777" w:rsidR="00382461" w:rsidRPr="00382461" w:rsidRDefault="00382461" w:rsidP="00382461">
      <w:r w:rsidRPr="00382461">
        <w:t>Ha:</w:t>
      </w:r>
    </w:p>
    <w:p w14:paraId="44FAE12D" w14:textId="64EB5F22" w:rsidR="00382461" w:rsidRPr="00382461" w:rsidRDefault="00382461" w:rsidP="00382461">
      <m:oMathPara>
        <m:oMath>
          <m:r>
            <w:rPr>
              <w:rFonts w:ascii="Cambria Math" w:hAnsi="Cambria Math"/>
            </w:rPr>
            <m:t>X∼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79D618C" w14:textId="77777777" w:rsidR="00382461" w:rsidRPr="00382461" w:rsidRDefault="00382461" w:rsidP="00382461">
      <w:proofErr w:type="spellStart"/>
      <w:r w:rsidRPr="00382461">
        <w:t>akkor</w:t>
      </w:r>
      <w:proofErr w:type="spellEnd"/>
      <w:r w:rsidRPr="00382461">
        <w:t>:</w:t>
      </w:r>
    </w:p>
    <w:p w14:paraId="1BB42EC6" w14:textId="4BA40DFD" w:rsidR="00382461" w:rsidRPr="00382461" w:rsidRDefault="00382461" w:rsidP="0038246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m:rPr>
              <m:scr m:val="script"/>
            </m:rPr>
            <w:rPr>
              <w:rFonts w:ascii="Cambria Math" w:hAnsi="Cambria Math"/>
            </w:rPr>
            <m:t>∼N</m:t>
          </m:r>
          <m:r>
            <w:rPr>
              <w:rFonts w:ascii="Cambria Math" w:hAnsi="Cambria Math"/>
            </w:rPr>
            <m:t>(0,1)</m:t>
          </m:r>
          <m:r>
            <w:rPr>
              <w:i/>
            </w:rPr>
            <w:br/>
          </m:r>
        </m:oMath>
      </m:oMathPara>
    </w:p>
    <w:p w14:paraId="6A731F85" w14:textId="77777777" w:rsidR="00382461" w:rsidRPr="00382461" w:rsidRDefault="00382461" w:rsidP="00382461">
      <w:r w:rsidRPr="00382461">
        <w:pict w14:anchorId="0E3E042C">
          <v:rect id="_x0000_i1159" style="width:0;height:1.5pt" o:hralign="center" o:hrstd="t" o:hr="t" fillcolor="#a0a0a0" stroked="f"/>
        </w:pict>
      </w:r>
    </w:p>
    <w:p w14:paraId="5D8D16FE" w14:textId="77777777" w:rsidR="00382461" w:rsidRPr="00382461" w:rsidRDefault="00382461" w:rsidP="00382461">
      <w:pPr>
        <w:rPr>
          <w:b/>
          <w:bCs/>
        </w:rPr>
      </w:pPr>
      <w:r w:rsidRPr="00382461">
        <w:rPr>
          <w:b/>
          <w:bCs/>
        </w:rPr>
        <w:t xml:space="preserve">9. </w:t>
      </w:r>
      <w:proofErr w:type="spellStart"/>
      <w:r w:rsidRPr="00382461">
        <w:rPr>
          <w:b/>
          <w:bCs/>
        </w:rPr>
        <w:t>Összefoglaló</w:t>
      </w:r>
      <w:proofErr w:type="spellEnd"/>
      <w:r w:rsidRPr="00382461">
        <w:rPr>
          <w:b/>
          <w:bCs/>
        </w:rPr>
        <w:t xml:space="preserve"> </w:t>
      </w:r>
      <w:proofErr w:type="spellStart"/>
      <w:r w:rsidRPr="00382461">
        <w:rPr>
          <w:b/>
          <w:bCs/>
        </w:rPr>
        <w:t>táblázat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890"/>
      </w:tblGrid>
      <w:tr w:rsidR="00382461" w:rsidRPr="00382461" w14:paraId="75B73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7FAC6" w14:textId="77777777" w:rsidR="00382461" w:rsidRPr="00382461" w:rsidRDefault="00382461" w:rsidP="00382461">
            <w:pPr>
              <w:rPr>
                <w:b/>
                <w:bCs/>
              </w:rPr>
            </w:pPr>
            <w:proofErr w:type="spellStart"/>
            <w:r w:rsidRPr="00382461">
              <w:rPr>
                <w:b/>
                <w:bCs/>
              </w:rPr>
              <w:t>Fogalom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C3202" w14:textId="77777777" w:rsidR="00382461" w:rsidRPr="00382461" w:rsidRDefault="00382461" w:rsidP="00382461">
            <w:pPr>
              <w:rPr>
                <w:b/>
                <w:bCs/>
              </w:rPr>
            </w:pPr>
            <w:proofErr w:type="spellStart"/>
            <w:r w:rsidRPr="00382461">
              <w:rPr>
                <w:b/>
                <w:bCs/>
              </w:rPr>
              <w:t>Jelentés</w:t>
            </w:r>
            <w:proofErr w:type="spellEnd"/>
          </w:p>
        </w:tc>
      </w:tr>
      <w:tr w:rsidR="00382461" w:rsidRPr="00382461" w14:paraId="0A431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C6EA9" w14:textId="77777777" w:rsidR="00382461" w:rsidRPr="00382461" w:rsidRDefault="00382461" w:rsidP="00382461">
            <w:proofErr w:type="spellStart"/>
            <w:r w:rsidRPr="00382461">
              <w:t>Normális</w:t>
            </w:r>
            <w:proofErr w:type="spellEnd"/>
            <w:r w:rsidRPr="00382461">
              <w:t xml:space="preserve"> </w:t>
            </w:r>
            <w:proofErr w:type="spellStart"/>
            <w:r w:rsidRPr="00382461">
              <w:t>eloszlás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DF453" w14:textId="1C2DDCAB" w:rsidR="00382461" w:rsidRPr="00382461" w:rsidRDefault="00382461" w:rsidP="00382461">
            <w:proofErr w:type="spellStart"/>
            <w:r w:rsidRPr="00382461">
              <w:t>tetszőleges</w:t>
            </w:r>
            <w:proofErr w:type="spellEnd"/>
            <w:r w:rsidRPr="00382461">
              <w:t xml:space="preserve"> </w:t>
            </w:r>
            <m:oMath>
              <m:r>
                <w:rPr>
                  <w:rFonts w:ascii="Cambria Math" w:hAnsi="Cambria Math"/>
                </w:rPr>
                <m:t>μ,σ</m:t>
              </m:r>
            </m:oMath>
          </w:p>
        </w:tc>
      </w:tr>
      <w:tr w:rsidR="00382461" w:rsidRPr="00382461" w14:paraId="039D9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936D" w14:textId="77777777" w:rsidR="00382461" w:rsidRPr="00382461" w:rsidRDefault="00382461" w:rsidP="00382461">
            <w:r w:rsidRPr="00382461">
              <w:lastRenderedPageBreak/>
              <w:t xml:space="preserve">Standard </w:t>
            </w:r>
            <w:proofErr w:type="spellStart"/>
            <w:r w:rsidRPr="00382461">
              <w:t>normális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2ACD8" w14:textId="073A5066" w:rsidR="00382461" w:rsidRPr="00382461" w:rsidRDefault="00382461" w:rsidP="00382461">
            <m:oMathPara>
              <m:oMath>
                <m:r>
                  <w:rPr>
                    <w:rFonts w:ascii="Cambria Math" w:hAnsi="Cambria Math"/>
                  </w:rPr>
                  <m:t>μ=0,σ=1</m:t>
                </m:r>
              </m:oMath>
            </m:oMathPara>
          </w:p>
        </w:tc>
      </w:tr>
      <w:tr w:rsidR="00382461" w:rsidRPr="00382461" w14:paraId="7A83B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B081E" w14:textId="77777777" w:rsidR="00382461" w:rsidRPr="00382461" w:rsidRDefault="00382461" w:rsidP="00382461">
            <w:r w:rsidRPr="00382461">
              <w:t>Z-score</w:t>
            </w:r>
          </w:p>
        </w:tc>
        <w:tc>
          <w:tcPr>
            <w:tcW w:w="0" w:type="auto"/>
            <w:vAlign w:val="center"/>
            <w:hideMark/>
          </w:tcPr>
          <w:p w14:paraId="29A3586B" w14:textId="77777777" w:rsidR="00382461" w:rsidRPr="00382461" w:rsidRDefault="00382461" w:rsidP="00382461">
            <w:proofErr w:type="spellStart"/>
            <w:r w:rsidRPr="00382461">
              <w:t>távolság</w:t>
            </w:r>
            <w:proofErr w:type="spellEnd"/>
            <w:r w:rsidRPr="00382461">
              <w:t xml:space="preserve"> </w:t>
            </w:r>
            <w:proofErr w:type="spellStart"/>
            <w:r w:rsidRPr="00382461">
              <w:t>szórásban</w:t>
            </w:r>
            <w:proofErr w:type="spellEnd"/>
          </w:p>
        </w:tc>
      </w:tr>
      <w:tr w:rsidR="00382461" w:rsidRPr="00382461" w14:paraId="2A54E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9FB8" w14:textId="77777777" w:rsidR="00382461" w:rsidRPr="00382461" w:rsidRDefault="00382461" w:rsidP="00382461">
            <w:proofErr w:type="spellStart"/>
            <w:r w:rsidRPr="00382461">
              <w:t>Standardizálás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B2770" w14:textId="77777777" w:rsidR="00382461" w:rsidRPr="00382461" w:rsidRDefault="00382461" w:rsidP="00382461">
            <w:proofErr w:type="spellStart"/>
            <w:r w:rsidRPr="00382461">
              <w:t>skálázás</w:t>
            </w:r>
            <w:proofErr w:type="spellEnd"/>
            <w:r w:rsidRPr="00382461">
              <w:t xml:space="preserve"> ML-</w:t>
            </w:r>
            <w:proofErr w:type="spellStart"/>
            <w:r w:rsidRPr="00382461">
              <w:t>hez</w:t>
            </w:r>
            <w:proofErr w:type="spellEnd"/>
          </w:p>
        </w:tc>
      </w:tr>
    </w:tbl>
    <w:p w14:paraId="75A777A5" w14:textId="77777777" w:rsidR="00382461" w:rsidRDefault="00382461"/>
    <w:sectPr w:rsidR="00382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ECF"/>
    <w:multiLevelType w:val="multilevel"/>
    <w:tmpl w:val="3BE0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0667"/>
    <w:multiLevelType w:val="multilevel"/>
    <w:tmpl w:val="7DA0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853D2"/>
    <w:multiLevelType w:val="multilevel"/>
    <w:tmpl w:val="CEFC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D62B1"/>
    <w:multiLevelType w:val="multilevel"/>
    <w:tmpl w:val="FBDA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83362"/>
    <w:multiLevelType w:val="multilevel"/>
    <w:tmpl w:val="029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62924"/>
    <w:multiLevelType w:val="multilevel"/>
    <w:tmpl w:val="E6B4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72F18"/>
    <w:multiLevelType w:val="multilevel"/>
    <w:tmpl w:val="ED70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521CD"/>
    <w:multiLevelType w:val="multilevel"/>
    <w:tmpl w:val="E670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423E5"/>
    <w:multiLevelType w:val="multilevel"/>
    <w:tmpl w:val="6CFC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32B65"/>
    <w:multiLevelType w:val="multilevel"/>
    <w:tmpl w:val="E85E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C7D4A"/>
    <w:multiLevelType w:val="multilevel"/>
    <w:tmpl w:val="A4E4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48726D"/>
    <w:multiLevelType w:val="multilevel"/>
    <w:tmpl w:val="24B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333F8"/>
    <w:multiLevelType w:val="multilevel"/>
    <w:tmpl w:val="C7B2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B3C5B"/>
    <w:multiLevelType w:val="multilevel"/>
    <w:tmpl w:val="612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437157">
    <w:abstractNumId w:val="8"/>
  </w:num>
  <w:num w:numId="2" w16cid:durableId="2003310612">
    <w:abstractNumId w:val="2"/>
  </w:num>
  <w:num w:numId="3" w16cid:durableId="1090269890">
    <w:abstractNumId w:val="11"/>
  </w:num>
  <w:num w:numId="4" w16cid:durableId="1699576801">
    <w:abstractNumId w:val="12"/>
  </w:num>
  <w:num w:numId="5" w16cid:durableId="1453598960">
    <w:abstractNumId w:val="7"/>
  </w:num>
  <w:num w:numId="6" w16cid:durableId="1204173965">
    <w:abstractNumId w:val="5"/>
  </w:num>
  <w:num w:numId="7" w16cid:durableId="2123067649">
    <w:abstractNumId w:val="1"/>
  </w:num>
  <w:num w:numId="8" w16cid:durableId="420226267">
    <w:abstractNumId w:val="13"/>
  </w:num>
  <w:num w:numId="9" w16cid:durableId="2022126424">
    <w:abstractNumId w:val="10"/>
  </w:num>
  <w:num w:numId="10" w16cid:durableId="705102932">
    <w:abstractNumId w:val="4"/>
  </w:num>
  <w:num w:numId="11" w16cid:durableId="1158955896">
    <w:abstractNumId w:val="9"/>
  </w:num>
  <w:num w:numId="12" w16cid:durableId="1613316137">
    <w:abstractNumId w:val="0"/>
  </w:num>
  <w:num w:numId="13" w16cid:durableId="1338461667">
    <w:abstractNumId w:val="3"/>
  </w:num>
  <w:num w:numId="14" w16cid:durableId="2636599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43"/>
    <w:rsid w:val="00382461"/>
    <w:rsid w:val="00986D43"/>
    <w:rsid w:val="00C5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E12F"/>
  <w15:chartTrackingRefBased/>
  <w15:docId w15:val="{2CE13053-3AB1-48CD-8F39-983CFDCCA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Csiba</dc:creator>
  <cp:keywords/>
  <dc:description/>
  <cp:lastModifiedBy>Tamás Csiba</cp:lastModifiedBy>
  <cp:revision>2</cp:revision>
  <dcterms:created xsi:type="dcterms:W3CDTF">2025-12-13T16:03:00Z</dcterms:created>
  <dcterms:modified xsi:type="dcterms:W3CDTF">2025-12-13T16:03:00Z</dcterms:modified>
</cp:coreProperties>
</file>