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DD9EB0" w14:textId="6A743DC6" w:rsidR="00790DE2" w:rsidRDefault="006572C1" w:rsidP="006572C1">
      <w:pPr>
        <w:jc w:val="center"/>
        <w:rPr>
          <w:rFonts w:ascii="Arial" w:hAnsi="Arial" w:cs="Arial"/>
          <w:b/>
          <w:bCs/>
          <w:sz w:val="44"/>
          <w:szCs w:val="44"/>
          <w:lang w:val="en-US"/>
        </w:rPr>
      </w:pPr>
      <w:r w:rsidRPr="006572C1">
        <w:rPr>
          <w:rFonts w:ascii="Arial" w:hAnsi="Arial" w:cs="Arial"/>
          <w:b/>
          <w:bCs/>
          <w:sz w:val="44"/>
          <w:szCs w:val="44"/>
          <w:lang w:val="en-US"/>
        </w:rPr>
        <w:t xml:space="preserve">The </w:t>
      </w:r>
      <w:r w:rsidR="00E73C83">
        <w:rPr>
          <w:rFonts w:ascii="Arial" w:hAnsi="Arial" w:cs="Arial"/>
          <w:b/>
          <w:bCs/>
          <w:sz w:val="44"/>
          <w:szCs w:val="44"/>
          <w:lang w:val="en-US"/>
        </w:rPr>
        <w:t>Dental of Technology</w:t>
      </w:r>
    </w:p>
    <w:p w14:paraId="0E81AA76" w14:textId="77777777" w:rsidR="00F1206A" w:rsidRDefault="00F1206A" w:rsidP="00F1206A">
      <w:pPr>
        <w:rPr>
          <w:rFonts w:ascii="Arial" w:hAnsi="Arial" w:cs="Arial"/>
          <w:b/>
          <w:bCs/>
          <w:i/>
          <w:iCs/>
          <w:lang w:val="en-US"/>
        </w:rPr>
      </w:pPr>
      <w:r w:rsidRPr="00F1206A">
        <w:rPr>
          <w:rFonts w:ascii="Arial" w:hAnsi="Arial" w:cs="Arial"/>
          <w:b/>
          <w:bCs/>
          <w:i/>
          <w:iCs/>
          <w:lang w:val="en-US"/>
        </w:rPr>
        <w:t>Resources From</w:t>
      </w:r>
      <w:r>
        <w:rPr>
          <w:rFonts w:ascii="Arial" w:hAnsi="Arial" w:cs="Arial"/>
          <w:b/>
          <w:bCs/>
          <w:i/>
          <w:iCs/>
          <w:lang w:val="en-US"/>
        </w:rPr>
        <w:t xml:space="preserve"> </w:t>
      </w:r>
      <w:proofErr w:type="gramStart"/>
      <w:r>
        <w:rPr>
          <w:rFonts w:ascii="Arial" w:hAnsi="Arial" w:cs="Arial"/>
          <w:b/>
          <w:bCs/>
          <w:i/>
          <w:iCs/>
          <w:lang w:val="en-US"/>
        </w:rPr>
        <w:t>The</w:t>
      </w:r>
      <w:proofErr w:type="gramEnd"/>
      <w:r>
        <w:rPr>
          <w:rFonts w:ascii="Arial" w:hAnsi="Arial" w:cs="Arial"/>
          <w:b/>
          <w:bCs/>
          <w:i/>
          <w:iCs/>
          <w:lang w:val="en-US"/>
        </w:rPr>
        <w:t xml:space="preserve"> Prince Philip Dental Hospital</w:t>
      </w:r>
    </w:p>
    <w:p w14:paraId="3F91FBC2" w14:textId="0AE6D7A9" w:rsidR="00F1206A" w:rsidRPr="00F1206A" w:rsidRDefault="00330E97" w:rsidP="00F1206A">
      <w:pPr>
        <w:rPr>
          <w:rFonts w:ascii="Arial" w:hAnsi="Arial" w:cs="Arial"/>
          <w:b/>
          <w:bCs/>
          <w:i/>
          <w:iCs/>
          <w:lang w:val="en-US"/>
        </w:rPr>
      </w:pPr>
      <w:r>
        <w:rPr>
          <w:rFonts w:ascii="Arial" w:hAnsi="Arial" w:cs="Arial"/>
          <w:b/>
          <w:bCs/>
          <w:i/>
          <w:iCs/>
          <w:lang w:val="en-US"/>
        </w:rPr>
        <w:t>Resource</w:t>
      </w:r>
      <w:r w:rsidR="0011539B">
        <w:rPr>
          <w:rFonts w:ascii="Arial" w:hAnsi="Arial" w:cs="Arial"/>
          <w:b/>
          <w:bCs/>
          <w:i/>
          <w:iCs/>
          <w:lang w:val="en-US"/>
        </w:rPr>
        <w:t>s From</w:t>
      </w:r>
      <w:r>
        <w:rPr>
          <w:rFonts w:ascii="Arial" w:hAnsi="Arial" w:cs="Arial"/>
          <w:b/>
          <w:bCs/>
          <w:i/>
          <w:iCs/>
          <w:lang w:val="en-US"/>
        </w:rPr>
        <w:t xml:space="preserve"> </w:t>
      </w:r>
      <w:r w:rsidR="00F1206A">
        <w:rPr>
          <w:rFonts w:ascii="Arial" w:hAnsi="Arial" w:cs="Arial"/>
          <w:b/>
          <w:bCs/>
          <w:i/>
          <w:iCs/>
          <w:lang w:val="en-US"/>
        </w:rPr>
        <w:t>Professor: Tony Tsang, Fong Siu Keung Barry, Chung Kwok Fong, Cheung Ka Chai, Cheng Hau Yi</w:t>
      </w:r>
      <w:r w:rsidR="00F1206A" w:rsidRPr="00F1206A">
        <w:rPr>
          <w:rFonts w:ascii="Arial" w:hAnsi="Arial" w:cs="Arial"/>
          <w:b/>
          <w:bCs/>
          <w:i/>
          <w:iCs/>
          <w:lang w:val="en-US"/>
        </w:rPr>
        <w:t xml:space="preserve"> </w:t>
      </w:r>
    </w:p>
    <w:p w14:paraId="6B6D1C91" w14:textId="77777777" w:rsidR="00482619" w:rsidRDefault="006572C1" w:rsidP="006572C1">
      <w:pPr>
        <w:jc w:val="both"/>
        <w:rPr>
          <w:rFonts w:ascii="Arial" w:hAnsi="Arial" w:cs="Arial"/>
          <w:lang w:val="en-US"/>
        </w:rPr>
      </w:pPr>
      <w:r>
        <w:rPr>
          <w:rFonts w:ascii="Arial" w:hAnsi="Arial" w:cs="Arial"/>
          <w:lang w:val="en-US"/>
        </w:rPr>
        <w:t>I have a graduate degree in Computing. Not many people know, I also have studied dental technology in Philp Dental Hospital in Hong Kong. Prior as a</w:t>
      </w:r>
      <w:r w:rsidR="00B449A2">
        <w:rPr>
          <w:rFonts w:ascii="Arial" w:hAnsi="Arial" w:cs="Arial"/>
          <w:lang w:val="en-US"/>
        </w:rPr>
        <w:t>n</w:t>
      </w:r>
      <w:r>
        <w:rPr>
          <w:rFonts w:ascii="Arial" w:hAnsi="Arial" w:cs="Arial"/>
          <w:lang w:val="en-US"/>
        </w:rPr>
        <w:t xml:space="preserve"> information </w:t>
      </w:r>
      <w:r w:rsidR="00B449A2">
        <w:rPr>
          <w:rFonts w:ascii="Arial" w:hAnsi="Arial" w:cs="Arial"/>
          <w:lang w:val="en-US"/>
        </w:rPr>
        <w:t xml:space="preserve">technology </w:t>
      </w:r>
      <w:r>
        <w:rPr>
          <w:rFonts w:ascii="Arial" w:hAnsi="Arial" w:cs="Arial"/>
          <w:lang w:val="en-US"/>
        </w:rPr>
        <w:t>specialist, I also worked as</w:t>
      </w:r>
      <w:r w:rsidR="00527B97">
        <w:rPr>
          <w:rFonts w:ascii="Arial" w:hAnsi="Arial" w:cs="Arial"/>
          <w:lang w:val="en-US"/>
        </w:rPr>
        <w:t xml:space="preserve"> a </w:t>
      </w:r>
      <w:r>
        <w:rPr>
          <w:rFonts w:ascii="Arial" w:hAnsi="Arial" w:cs="Arial"/>
          <w:lang w:val="en-US"/>
        </w:rPr>
        <w:t xml:space="preserve">dental technician for almost 12 years in time. </w:t>
      </w:r>
      <w:r w:rsidR="00B449A2">
        <w:rPr>
          <w:rFonts w:ascii="Arial" w:hAnsi="Arial" w:cs="Arial"/>
          <w:lang w:val="en-US"/>
        </w:rPr>
        <w:t xml:space="preserve">This article I am not going through the dental technology basics but will like to share some experiences and thoughts that I worked as a technician during my 12 years. The area I worked for is orthodontics, my daily job is used to fabricate retainers, functional appliances, aligners </w:t>
      </w:r>
      <w:r w:rsidR="00527B97">
        <w:rPr>
          <w:rFonts w:ascii="Arial" w:hAnsi="Arial" w:cs="Arial"/>
          <w:lang w:val="en-US"/>
        </w:rPr>
        <w:t>and</w:t>
      </w:r>
      <w:r w:rsidR="00B449A2">
        <w:rPr>
          <w:rFonts w:ascii="Arial" w:hAnsi="Arial" w:cs="Arial"/>
          <w:lang w:val="en-US"/>
        </w:rPr>
        <w:t xml:space="preserve"> pouring impression…etc. Retainers and functional appliance are built </w:t>
      </w:r>
      <w:r w:rsidR="00527B97">
        <w:rPr>
          <w:rFonts w:ascii="Arial" w:hAnsi="Arial" w:cs="Arial"/>
          <w:lang w:val="en-US"/>
        </w:rPr>
        <w:t xml:space="preserve">based on the stone model you received; the stone model is either poured by the clinic nurse or sometimes by the technician. I often hear doctors says the retainer you fabricate is not quite fit when fitting on the patient’s mouth, technician sometimes argue that it is based on the model, it should be fit. Why this occurs so often. As said, the poured model is based on the impression you take from the patient. If nothing wrong on taking impression, then it must be the problem when pouring the model. Pouring the model usually use stone </w:t>
      </w:r>
      <w:proofErr w:type="gramStart"/>
      <w:r w:rsidR="00527B97">
        <w:rPr>
          <w:rFonts w:ascii="Arial" w:hAnsi="Arial" w:cs="Arial"/>
          <w:lang w:val="en-US"/>
        </w:rPr>
        <w:t>not plaster</w:t>
      </w:r>
      <w:proofErr w:type="gramEnd"/>
      <w:r w:rsidR="00527B97">
        <w:rPr>
          <w:rFonts w:ascii="Arial" w:hAnsi="Arial" w:cs="Arial"/>
          <w:lang w:val="en-US"/>
        </w:rPr>
        <w:t xml:space="preserve"> because plaster is used for mounting the model on the hinge (in Hong Kong we call it </w:t>
      </w:r>
      <w:r w:rsidR="00527B97" w:rsidRPr="00527B97">
        <w:rPr>
          <w:rFonts w:ascii="Arial" w:hAnsi="Arial" w:cs="Arial"/>
          <w:b/>
          <w:bCs/>
          <w:lang w:val="en-US"/>
        </w:rPr>
        <w:t>mount bite</w:t>
      </w:r>
      <w:r w:rsidR="00527B97">
        <w:rPr>
          <w:rFonts w:ascii="Arial" w:hAnsi="Arial" w:cs="Arial"/>
          <w:lang w:val="en-US"/>
        </w:rPr>
        <w:t xml:space="preserve">), stone is for pouring models that </w:t>
      </w:r>
      <w:r w:rsidR="000953B7">
        <w:rPr>
          <w:rFonts w:ascii="Arial" w:hAnsi="Arial" w:cs="Arial"/>
          <w:lang w:val="en-US"/>
        </w:rPr>
        <w:t>based</w:t>
      </w:r>
      <w:r w:rsidR="00527B97">
        <w:rPr>
          <w:rFonts w:ascii="Arial" w:hAnsi="Arial" w:cs="Arial"/>
          <w:lang w:val="en-US"/>
        </w:rPr>
        <w:t xml:space="preserve"> on the impression you take from the patient. Why not fit? Several reasons, first </w:t>
      </w:r>
      <w:r w:rsidR="000953B7">
        <w:rPr>
          <w:rFonts w:ascii="Arial" w:hAnsi="Arial" w:cs="Arial"/>
          <w:lang w:val="en-US"/>
        </w:rPr>
        <w:t xml:space="preserve">the model poured has a lot of bubbles, these bubbles will cause pores on the surface of the model, if the pores are on the surface of the tooth or the palatal area, usually the technician will use wax to fill up the pores, and this is a guess. Second, when you create the stone mixture, if </w:t>
      </w:r>
      <w:r w:rsidR="00CC3DB8">
        <w:rPr>
          <w:rFonts w:ascii="Arial" w:hAnsi="Arial" w:cs="Arial"/>
          <w:lang w:val="en-US"/>
        </w:rPr>
        <w:t xml:space="preserve">working </w:t>
      </w:r>
      <w:r w:rsidR="000953B7">
        <w:rPr>
          <w:rFonts w:ascii="Arial" w:hAnsi="Arial" w:cs="Arial"/>
          <w:lang w:val="en-US"/>
        </w:rPr>
        <w:t xml:space="preserve">too slow or the surrounding temperature is too high, theses cause the stone to dry up quickly, which causes the stone not </w:t>
      </w:r>
      <w:r w:rsidR="00A23350">
        <w:rPr>
          <w:rFonts w:ascii="Arial" w:hAnsi="Arial" w:cs="Arial"/>
          <w:lang w:val="en-US"/>
        </w:rPr>
        <w:t>to fit</w:t>
      </w:r>
      <w:r w:rsidR="000953B7">
        <w:rPr>
          <w:rFonts w:ascii="Arial" w:hAnsi="Arial" w:cs="Arial"/>
          <w:lang w:val="en-US"/>
        </w:rPr>
        <w:t xml:space="preserve"> on the impression. So, what is the correct way to pour an impression? </w:t>
      </w:r>
      <w:r w:rsidR="00A23350">
        <w:rPr>
          <w:rFonts w:ascii="Arial" w:hAnsi="Arial" w:cs="Arial"/>
          <w:lang w:val="en-US"/>
        </w:rPr>
        <w:t>P</w:t>
      </w:r>
      <w:r w:rsidR="000953B7">
        <w:rPr>
          <w:rFonts w:ascii="Arial" w:hAnsi="Arial" w:cs="Arial"/>
          <w:lang w:val="en-US"/>
        </w:rPr>
        <w:t>ores on the surface of the model</w:t>
      </w:r>
      <w:r w:rsidR="00A23350">
        <w:rPr>
          <w:rFonts w:ascii="Arial" w:hAnsi="Arial" w:cs="Arial"/>
          <w:lang w:val="en-US"/>
        </w:rPr>
        <w:t xml:space="preserve"> </w:t>
      </w:r>
      <w:r w:rsidR="000953B7">
        <w:rPr>
          <w:rFonts w:ascii="Arial" w:hAnsi="Arial" w:cs="Arial"/>
          <w:lang w:val="en-US"/>
        </w:rPr>
        <w:t xml:space="preserve">is due to when mixing the stone mixture there are air inside the mixture, and air forms bubbles. To prevent this happen you need to do the mixture on a vacuum machine. When I was a student </w:t>
      </w:r>
      <w:r w:rsidR="00CC3DB8">
        <w:rPr>
          <w:rFonts w:ascii="Arial" w:hAnsi="Arial" w:cs="Arial"/>
          <w:lang w:val="en-US"/>
        </w:rPr>
        <w:t>at</w:t>
      </w:r>
      <w:r w:rsidR="000953B7">
        <w:rPr>
          <w:rFonts w:ascii="Arial" w:hAnsi="Arial" w:cs="Arial"/>
          <w:lang w:val="en-US"/>
        </w:rPr>
        <w:t xml:space="preserve"> PP</w:t>
      </w:r>
      <w:r w:rsidR="006A270D">
        <w:rPr>
          <w:rFonts w:ascii="Arial" w:hAnsi="Arial" w:cs="Arial"/>
          <w:lang w:val="en-US"/>
        </w:rPr>
        <w:t xml:space="preserve">HD, they have vacuum mixture machine installed. For the stone drying too fast, this is mainly caused by the temperature of the surrounding environment too high, but not only the surrounding environment, but also the water temperature used for the mixture. </w:t>
      </w:r>
      <w:r w:rsidR="00765ADA">
        <w:rPr>
          <w:rFonts w:ascii="Arial" w:hAnsi="Arial" w:cs="Arial"/>
          <w:lang w:val="en-US"/>
        </w:rPr>
        <w:t xml:space="preserve">This usually happens on the </w:t>
      </w:r>
      <w:r w:rsidR="006A7B7E">
        <w:rPr>
          <w:rFonts w:ascii="Arial" w:hAnsi="Arial" w:cs="Arial"/>
          <w:lang w:val="en-US"/>
        </w:rPr>
        <w:t>summer</w:t>
      </w:r>
      <w:r w:rsidR="00765ADA">
        <w:rPr>
          <w:rFonts w:ascii="Arial" w:hAnsi="Arial" w:cs="Arial"/>
          <w:lang w:val="en-US"/>
        </w:rPr>
        <w:t xml:space="preserve"> weather, room temperature is high, and water comes from </w:t>
      </w:r>
      <w:r w:rsidR="00D020F8">
        <w:rPr>
          <w:rFonts w:ascii="Arial" w:hAnsi="Arial" w:cs="Arial"/>
          <w:lang w:val="en-US"/>
        </w:rPr>
        <w:t xml:space="preserve">the </w:t>
      </w:r>
      <w:r w:rsidR="00765ADA">
        <w:rPr>
          <w:rFonts w:ascii="Arial" w:hAnsi="Arial" w:cs="Arial"/>
          <w:lang w:val="en-US"/>
        </w:rPr>
        <w:t>tap</w:t>
      </w:r>
      <w:r w:rsidR="00D020F8">
        <w:rPr>
          <w:rFonts w:ascii="Arial" w:hAnsi="Arial" w:cs="Arial"/>
          <w:lang w:val="en-US"/>
        </w:rPr>
        <w:t xml:space="preserve">, </w:t>
      </w:r>
      <w:r w:rsidR="006A7B7E">
        <w:rPr>
          <w:rFonts w:ascii="Arial" w:hAnsi="Arial" w:cs="Arial"/>
          <w:lang w:val="en-US"/>
        </w:rPr>
        <w:t xml:space="preserve">tap </w:t>
      </w:r>
      <w:r w:rsidR="00D020F8">
        <w:rPr>
          <w:rFonts w:ascii="Arial" w:hAnsi="Arial" w:cs="Arial"/>
          <w:lang w:val="en-US"/>
        </w:rPr>
        <w:t>water is store</w:t>
      </w:r>
      <w:r w:rsidR="006A7B7E">
        <w:rPr>
          <w:rFonts w:ascii="Arial" w:hAnsi="Arial" w:cs="Arial"/>
          <w:lang w:val="en-US"/>
        </w:rPr>
        <w:t>d</w:t>
      </w:r>
      <w:r w:rsidR="00D020F8">
        <w:rPr>
          <w:rFonts w:ascii="Arial" w:hAnsi="Arial" w:cs="Arial"/>
          <w:lang w:val="en-US"/>
        </w:rPr>
        <w:t xml:space="preserve"> on </w:t>
      </w:r>
      <w:r w:rsidR="00765ADA">
        <w:rPr>
          <w:rFonts w:ascii="Arial" w:hAnsi="Arial" w:cs="Arial"/>
          <w:lang w:val="en-US"/>
        </w:rPr>
        <w:t xml:space="preserve">water tanks </w:t>
      </w:r>
      <w:r w:rsidR="006A7B7E">
        <w:rPr>
          <w:rFonts w:ascii="Arial" w:hAnsi="Arial" w:cs="Arial"/>
          <w:lang w:val="en-US"/>
        </w:rPr>
        <w:t>at the roof of</w:t>
      </w:r>
      <w:r w:rsidR="00765ADA">
        <w:rPr>
          <w:rFonts w:ascii="Arial" w:hAnsi="Arial" w:cs="Arial"/>
          <w:lang w:val="en-US"/>
        </w:rPr>
        <w:t xml:space="preserve"> the building</w:t>
      </w:r>
      <w:r w:rsidR="00D020F8">
        <w:rPr>
          <w:rFonts w:ascii="Arial" w:hAnsi="Arial" w:cs="Arial"/>
          <w:lang w:val="en-US"/>
        </w:rPr>
        <w:t xml:space="preserve">. </w:t>
      </w:r>
      <w:r w:rsidR="006A7B7E">
        <w:rPr>
          <w:rFonts w:ascii="Arial" w:hAnsi="Arial" w:cs="Arial"/>
          <w:lang w:val="en-US"/>
        </w:rPr>
        <w:t xml:space="preserve">The best way is lower the room temperature by turning on the air conditioner, when using tap water, don’t use it right away, keep it aside first and wait till water temperature drops down. </w:t>
      </w:r>
    </w:p>
    <w:p w14:paraId="7D16CCA5" w14:textId="05D0BCA0" w:rsidR="006572C1" w:rsidRDefault="00482619" w:rsidP="006572C1">
      <w:pPr>
        <w:jc w:val="both"/>
        <w:rPr>
          <w:rFonts w:ascii="Arial" w:hAnsi="Arial" w:cs="Arial"/>
          <w:lang w:val="en-US"/>
        </w:rPr>
      </w:pPr>
      <w:r>
        <w:rPr>
          <w:rFonts w:ascii="Arial" w:hAnsi="Arial" w:cs="Arial"/>
          <w:lang w:val="en-US"/>
        </w:rPr>
        <w:tab/>
        <w:t>The area of my job is fabricating retainers and functional appliances. But my knowledge not only focusing on orthodontics, but all areas of the dental technologies. When I was a student, I always hear student complain</w:t>
      </w:r>
      <w:r w:rsidR="00E63960">
        <w:rPr>
          <w:rFonts w:ascii="Arial" w:hAnsi="Arial" w:cs="Arial"/>
          <w:lang w:val="en-US"/>
        </w:rPr>
        <w:t>ing</w:t>
      </w:r>
      <w:r>
        <w:rPr>
          <w:rFonts w:ascii="Arial" w:hAnsi="Arial" w:cs="Arial"/>
          <w:lang w:val="en-US"/>
        </w:rPr>
        <w:t xml:space="preserve"> about fitting issues</w:t>
      </w:r>
      <w:r w:rsidR="00E63960">
        <w:rPr>
          <w:rFonts w:ascii="Arial" w:hAnsi="Arial" w:cs="Arial"/>
          <w:lang w:val="en-US"/>
        </w:rPr>
        <w:t xml:space="preserve">, they will challenge, the model no problem and they work on the no problem model, it should be </w:t>
      </w:r>
      <w:r w:rsidR="00E63960">
        <w:rPr>
          <w:rFonts w:ascii="Arial" w:hAnsi="Arial" w:cs="Arial"/>
          <w:lang w:val="en-US"/>
        </w:rPr>
        <w:lastRenderedPageBreak/>
        <w:t>fit. Then what is the main cause?</w:t>
      </w:r>
      <w:r w:rsidR="006A7B7E">
        <w:rPr>
          <w:rFonts w:ascii="Arial" w:hAnsi="Arial" w:cs="Arial"/>
          <w:lang w:val="en-US"/>
        </w:rPr>
        <w:t xml:space="preserve"> </w:t>
      </w:r>
      <w:r w:rsidR="00E63960">
        <w:rPr>
          <w:rFonts w:ascii="Arial" w:hAnsi="Arial" w:cs="Arial"/>
          <w:lang w:val="en-US"/>
        </w:rPr>
        <w:t xml:space="preserve">Fitting issues problem very often happen on partial denture and metallic crown and bridge. You are right! The model and the wax work you work on, no problem, the main problem comes from turning the wax to metallic structure.  We will take a partial denture as an example (this also applies to metallic crown and bridge). On Patial denture, the metallic frame </w:t>
      </w:r>
      <w:r w:rsidR="00707BB1">
        <w:rPr>
          <w:rFonts w:ascii="Arial" w:hAnsi="Arial" w:cs="Arial"/>
          <w:lang w:val="en-US"/>
        </w:rPr>
        <w:t xml:space="preserve">comes from creating a wax frame on the model first, a tail (technically we call it a spool) that attached to the wax frame. What is the use of the spool? the spool is pathway so to allow the metallic composite (usually chromium) to </w:t>
      </w:r>
      <w:r w:rsidR="00281764">
        <w:rPr>
          <w:rFonts w:ascii="Arial" w:hAnsi="Arial" w:cs="Arial"/>
          <w:lang w:val="en-US"/>
        </w:rPr>
        <w:t>flow</w:t>
      </w:r>
      <w:r w:rsidR="00707BB1">
        <w:rPr>
          <w:rFonts w:ascii="Arial" w:hAnsi="Arial" w:cs="Arial"/>
          <w:lang w:val="en-US"/>
        </w:rPr>
        <w:t xml:space="preserve"> through. The model together with the wax work will be buried on the plaster with the wax tail sticking out, then the plaster </w:t>
      </w:r>
      <w:r w:rsidR="005E6661">
        <w:rPr>
          <w:rFonts w:ascii="Arial" w:hAnsi="Arial" w:cs="Arial"/>
          <w:lang w:val="en-US"/>
        </w:rPr>
        <w:t xml:space="preserve">model </w:t>
      </w:r>
      <w:r w:rsidR="00707BB1">
        <w:rPr>
          <w:rFonts w:ascii="Arial" w:hAnsi="Arial" w:cs="Arial"/>
          <w:lang w:val="en-US"/>
        </w:rPr>
        <w:t xml:space="preserve">will be kept in oven and heat for over 1000 degrees Celsius. During heating all the wax frame and the spool will be burned out, as said, the spool creates a pathway for the chromium composite to pass through to filled up the </w:t>
      </w:r>
      <w:r w:rsidR="005E6661">
        <w:rPr>
          <w:rFonts w:ascii="Arial" w:hAnsi="Arial" w:cs="Arial"/>
          <w:lang w:val="en-US"/>
        </w:rPr>
        <w:t>area</w:t>
      </w:r>
      <w:r w:rsidR="00707BB1">
        <w:rPr>
          <w:rFonts w:ascii="Arial" w:hAnsi="Arial" w:cs="Arial"/>
          <w:lang w:val="en-US"/>
        </w:rPr>
        <w:t xml:space="preserve"> frame structure. To filled up the </w:t>
      </w:r>
      <w:r w:rsidR="003B4FF0">
        <w:rPr>
          <w:rFonts w:ascii="Arial" w:hAnsi="Arial" w:cs="Arial"/>
          <w:lang w:val="en-US"/>
        </w:rPr>
        <w:t>chromium, you need a c</w:t>
      </w:r>
      <w:r w:rsidR="003B4FF0" w:rsidRPr="003B4FF0">
        <w:rPr>
          <w:rFonts w:ascii="Arial" w:hAnsi="Arial" w:cs="Arial"/>
          <w:lang w:val="en-US"/>
        </w:rPr>
        <w:t>entrifuge</w:t>
      </w:r>
      <w:r w:rsidR="003B4FF0">
        <w:rPr>
          <w:rFonts w:ascii="Arial" w:hAnsi="Arial" w:cs="Arial"/>
          <w:lang w:val="en-US"/>
        </w:rPr>
        <w:t xml:space="preserve"> machine. The c</w:t>
      </w:r>
      <w:r w:rsidR="003B4FF0" w:rsidRPr="003B4FF0">
        <w:rPr>
          <w:rFonts w:ascii="Arial" w:hAnsi="Arial" w:cs="Arial"/>
          <w:lang w:val="en-US"/>
        </w:rPr>
        <w:t>entrifuge</w:t>
      </w:r>
      <w:r w:rsidR="00707BB1">
        <w:rPr>
          <w:rFonts w:ascii="Arial" w:hAnsi="Arial" w:cs="Arial"/>
          <w:lang w:val="en-US"/>
        </w:rPr>
        <w:t xml:space="preserve"> </w:t>
      </w:r>
      <w:r w:rsidR="003B4FF0">
        <w:rPr>
          <w:rFonts w:ascii="Arial" w:hAnsi="Arial" w:cs="Arial"/>
          <w:lang w:val="en-US"/>
        </w:rPr>
        <w:t xml:space="preserve">machine runs at a very high speed to dispatch the </w:t>
      </w:r>
      <w:r w:rsidR="00281764">
        <w:rPr>
          <w:rFonts w:ascii="Arial" w:hAnsi="Arial" w:cs="Arial"/>
          <w:lang w:val="en-US"/>
        </w:rPr>
        <w:t xml:space="preserve">melted </w:t>
      </w:r>
      <w:r w:rsidR="003B4FF0">
        <w:rPr>
          <w:rFonts w:ascii="Arial" w:hAnsi="Arial" w:cs="Arial"/>
          <w:lang w:val="en-US"/>
        </w:rPr>
        <w:t xml:space="preserve">chromium </w:t>
      </w:r>
      <w:r w:rsidR="00AF0C4F">
        <w:rPr>
          <w:rFonts w:ascii="Arial" w:hAnsi="Arial" w:cs="Arial"/>
          <w:lang w:val="en-US"/>
        </w:rPr>
        <w:t xml:space="preserve">to </w:t>
      </w:r>
      <w:r w:rsidR="003B4FF0">
        <w:rPr>
          <w:rFonts w:ascii="Arial" w:hAnsi="Arial" w:cs="Arial"/>
          <w:lang w:val="en-US"/>
        </w:rPr>
        <w:t>the</w:t>
      </w:r>
      <w:r w:rsidR="00AF0C4F">
        <w:rPr>
          <w:rFonts w:ascii="Arial" w:hAnsi="Arial" w:cs="Arial"/>
          <w:lang w:val="en-US"/>
        </w:rPr>
        <w:t xml:space="preserve"> inside</w:t>
      </w:r>
      <w:r w:rsidR="003B4FF0">
        <w:rPr>
          <w:rFonts w:ascii="Arial" w:hAnsi="Arial" w:cs="Arial"/>
          <w:lang w:val="en-US"/>
        </w:rPr>
        <w:t xml:space="preserve"> model. Back to the problem, why not fit? Is it due to the centrifuge machine not fast enough? No! the main reason is due to your model is not </w:t>
      </w:r>
      <w:r w:rsidR="003B4FF0" w:rsidRPr="003B4FF0">
        <w:rPr>
          <w:rFonts w:ascii="Arial" w:hAnsi="Arial" w:cs="Arial"/>
          <w:b/>
          <w:bCs/>
          <w:lang w:val="en-US"/>
        </w:rPr>
        <w:t>hot</w:t>
      </w:r>
      <w:r w:rsidR="003B4FF0">
        <w:rPr>
          <w:rFonts w:ascii="Arial" w:hAnsi="Arial" w:cs="Arial"/>
          <w:lang w:val="en-US"/>
        </w:rPr>
        <w:t xml:space="preserve"> enough, when the chromium is </w:t>
      </w:r>
      <w:r w:rsidR="00281764">
        <w:rPr>
          <w:rFonts w:ascii="Arial" w:hAnsi="Arial" w:cs="Arial"/>
          <w:lang w:val="en-US"/>
        </w:rPr>
        <w:t>melted</w:t>
      </w:r>
      <w:r w:rsidR="003B4FF0">
        <w:rPr>
          <w:rFonts w:ascii="Arial" w:hAnsi="Arial" w:cs="Arial"/>
          <w:lang w:val="en-US"/>
        </w:rPr>
        <w:t xml:space="preserve">, your model cools down, </w:t>
      </w:r>
      <w:r w:rsidR="00924D80">
        <w:rPr>
          <w:rFonts w:ascii="Arial" w:hAnsi="Arial" w:cs="Arial"/>
          <w:lang w:val="en-US"/>
        </w:rPr>
        <w:t>during the dispatch process</w:t>
      </w:r>
      <w:r w:rsidR="003B4FF0">
        <w:rPr>
          <w:rFonts w:ascii="Arial" w:hAnsi="Arial" w:cs="Arial"/>
          <w:lang w:val="en-US"/>
        </w:rPr>
        <w:t xml:space="preserve"> chromium</w:t>
      </w:r>
      <w:r w:rsidR="00E83332">
        <w:rPr>
          <w:rFonts w:ascii="Arial" w:hAnsi="Arial" w:cs="Arial"/>
          <w:lang w:val="en-US"/>
        </w:rPr>
        <w:t xml:space="preserve"> shrink and</w:t>
      </w:r>
      <w:r w:rsidR="003B4FF0">
        <w:rPr>
          <w:rFonts w:ascii="Arial" w:hAnsi="Arial" w:cs="Arial"/>
          <w:lang w:val="en-US"/>
        </w:rPr>
        <w:t xml:space="preserve"> not fully filed the area inside, </w:t>
      </w:r>
      <w:r w:rsidR="00E83332">
        <w:rPr>
          <w:rFonts w:ascii="Arial" w:hAnsi="Arial" w:cs="Arial"/>
          <w:lang w:val="en-US"/>
        </w:rPr>
        <w:t>which</w:t>
      </w:r>
      <w:r w:rsidR="003B4FF0">
        <w:rPr>
          <w:rFonts w:ascii="Arial" w:hAnsi="Arial" w:cs="Arial"/>
          <w:lang w:val="en-US"/>
        </w:rPr>
        <w:t xml:space="preserve"> cause fitting issues.</w:t>
      </w:r>
      <w:r w:rsidR="008746C1">
        <w:rPr>
          <w:rFonts w:ascii="Arial" w:hAnsi="Arial" w:cs="Arial"/>
          <w:lang w:val="en-US"/>
        </w:rPr>
        <w:t xml:space="preserve"> </w:t>
      </w:r>
      <w:r w:rsidR="00AF0C4F">
        <w:rPr>
          <w:rFonts w:ascii="Arial" w:hAnsi="Arial" w:cs="Arial"/>
          <w:lang w:val="en-US"/>
        </w:rPr>
        <w:t xml:space="preserve">To fix this issue, first you need </w:t>
      </w:r>
      <w:r w:rsidR="00AF0C4F" w:rsidRPr="00AF0C4F">
        <w:rPr>
          <w:rFonts w:ascii="Arial" w:hAnsi="Arial" w:cs="Arial"/>
          <w:b/>
          <w:bCs/>
          <w:lang w:val="en-US"/>
        </w:rPr>
        <w:t>hot</w:t>
      </w:r>
      <w:r w:rsidR="00AF0C4F">
        <w:rPr>
          <w:rFonts w:ascii="Arial" w:hAnsi="Arial" w:cs="Arial"/>
          <w:lang w:val="en-US"/>
        </w:rPr>
        <w:t xml:space="preserve"> model, don’t take the model out from the oven unless the chromium composite is </w:t>
      </w:r>
      <w:r w:rsidR="00E83332">
        <w:rPr>
          <w:rFonts w:ascii="Arial" w:hAnsi="Arial" w:cs="Arial"/>
          <w:lang w:val="en-US"/>
        </w:rPr>
        <w:t xml:space="preserve">fully </w:t>
      </w:r>
      <w:r w:rsidR="00AF0C4F">
        <w:rPr>
          <w:rFonts w:ascii="Arial" w:hAnsi="Arial" w:cs="Arial"/>
          <w:lang w:val="en-US"/>
        </w:rPr>
        <w:t xml:space="preserve">melted. Second, place the oven near to the centrifuge machine. Third, if possible, don’t turn on the air conditioner, </w:t>
      </w:r>
      <w:r w:rsidR="005E6661">
        <w:rPr>
          <w:rFonts w:ascii="Arial" w:hAnsi="Arial" w:cs="Arial"/>
          <w:lang w:val="en-US"/>
        </w:rPr>
        <w:t>cold surrounding environment also</w:t>
      </w:r>
      <w:r w:rsidR="00AF0C4F">
        <w:rPr>
          <w:rFonts w:ascii="Arial" w:hAnsi="Arial" w:cs="Arial"/>
          <w:lang w:val="en-US"/>
        </w:rPr>
        <w:t xml:space="preserve"> cools down the model.</w:t>
      </w:r>
    </w:p>
    <w:p w14:paraId="48218EA8" w14:textId="77777777" w:rsidR="005F21A3" w:rsidRDefault="00801F2D" w:rsidP="00D07C01">
      <w:pPr>
        <w:jc w:val="both"/>
        <w:rPr>
          <w:rFonts w:ascii="Arial" w:hAnsi="Arial" w:cs="Arial"/>
          <w:lang w:val="en-US"/>
        </w:rPr>
      </w:pPr>
      <w:r>
        <w:rPr>
          <w:rFonts w:ascii="Arial" w:hAnsi="Arial" w:cs="Arial"/>
          <w:lang w:val="en-US"/>
        </w:rPr>
        <w:tab/>
        <w:t xml:space="preserve">Dental technician always uses </w:t>
      </w:r>
      <w:r w:rsidR="00A15C44">
        <w:rPr>
          <w:rFonts w:ascii="Arial" w:hAnsi="Arial" w:cs="Arial"/>
          <w:lang w:val="en-US"/>
        </w:rPr>
        <w:t xml:space="preserve">simple </w:t>
      </w:r>
      <w:r>
        <w:rPr>
          <w:rFonts w:ascii="Arial" w:hAnsi="Arial" w:cs="Arial"/>
          <w:lang w:val="en-US"/>
        </w:rPr>
        <w:t xml:space="preserve">hinge. What is a hinge? Hinge is a way to check the occlusal bite for the upper and lower model. Orthodontics uses hinge to check the occlusal bite for the retainers and functional appliances; technician need to check regularly whether the </w:t>
      </w:r>
      <w:proofErr w:type="spellStart"/>
      <w:r>
        <w:rPr>
          <w:rFonts w:ascii="Arial" w:hAnsi="Arial" w:cs="Arial"/>
          <w:lang w:val="en-US"/>
        </w:rPr>
        <w:t>adam</w:t>
      </w:r>
      <w:proofErr w:type="spellEnd"/>
      <w:r>
        <w:rPr>
          <w:rFonts w:ascii="Arial" w:hAnsi="Arial" w:cs="Arial"/>
          <w:lang w:val="en-US"/>
        </w:rPr>
        <w:t xml:space="preserve"> claps</w:t>
      </w:r>
      <w:r w:rsidR="000323E0">
        <w:rPr>
          <w:rFonts w:ascii="Arial" w:hAnsi="Arial" w:cs="Arial"/>
          <w:lang w:val="en-US"/>
        </w:rPr>
        <w:t xml:space="preserve"> affect the occlusal bite</w:t>
      </w:r>
      <w:r w:rsidR="007030BB">
        <w:rPr>
          <w:rFonts w:ascii="Arial" w:hAnsi="Arial" w:cs="Arial"/>
          <w:lang w:val="en-US"/>
        </w:rPr>
        <w:t xml:space="preserve">, if the </w:t>
      </w:r>
      <w:proofErr w:type="spellStart"/>
      <w:r w:rsidR="007030BB">
        <w:rPr>
          <w:rFonts w:ascii="Arial" w:hAnsi="Arial" w:cs="Arial"/>
          <w:lang w:val="en-US"/>
        </w:rPr>
        <w:t>adam</w:t>
      </w:r>
      <w:proofErr w:type="spellEnd"/>
      <w:r w:rsidR="007030BB">
        <w:rPr>
          <w:rFonts w:ascii="Arial" w:hAnsi="Arial" w:cs="Arial"/>
          <w:lang w:val="en-US"/>
        </w:rPr>
        <w:t xml:space="preserve"> clasps </w:t>
      </w:r>
      <w:r w:rsidR="00C16F7C">
        <w:rPr>
          <w:rFonts w:ascii="Arial" w:hAnsi="Arial" w:cs="Arial"/>
          <w:lang w:val="en-US"/>
        </w:rPr>
        <w:t>are</w:t>
      </w:r>
      <w:r w:rsidR="007030BB">
        <w:rPr>
          <w:rFonts w:ascii="Arial" w:hAnsi="Arial" w:cs="Arial"/>
          <w:lang w:val="en-US"/>
        </w:rPr>
        <w:t xml:space="preserve"> too high, it will raise the bite</w:t>
      </w:r>
      <w:r w:rsidR="000323E0">
        <w:rPr>
          <w:rFonts w:ascii="Arial" w:hAnsi="Arial" w:cs="Arial"/>
          <w:lang w:val="en-US"/>
        </w:rPr>
        <w:t xml:space="preserve"> and the anterior bite plane </w:t>
      </w:r>
      <w:r w:rsidR="007030BB">
        <w:rPr>
          <w:rFonts w:ascii="Arial" w:hAnsi="Arial" w:cs="Arial"/>
          <w:lang w:val="en-US"/>
        </w:rPr>
        <w:t xml:space="preserve">also </w:t>
      </w:r>
      <w:r w:rsidR="000323E0">
        <w:rPr>
          <w:rFonts w:ascii="Arial" w:hAnsi="Arial" w:cs="Arial"/>
          <w:lang w:val="en-US"/>
        </w:rPr>
        <w:t xml:space="preserve">affect the occlusal bite. Is hinge being used only for orthodontics? I assume not! Patial denture also can use hinge to check the occlusal bite, for partial denture there is term call “Rest”, because there </w:t>
      </w:r>
      <w:r w:rsidR="007030BB">
        <w:rPr>
          <w:rFonts w:ascii="Arial" w:hAnsi="Arial" w:cs="Arial"/>
          <w:lang w:val="en-US"/>
        </w:rPr>
        <w:t>are</w:t>
      </w:r>
      <w:r w:rsidR="000323E0">
        <w:rPr>
          <w:rFonts w:ascii="Arial" w:hAnsi="Arial" w:cs="Arial"/>
          <w:lang w:val="en-US"/>
        </w:rPr>
        <w:t xml:space="preserve"> no </w:t>
      </w:r>
      <w:proofErr w:type="spellStart"/>
      <w:r w:rsidR="000323E0">
        <w:rPr>
          <w:rFonts w:ascii="Arial" w:hAnsi="Arial" w:cs="Arial"/>
          <w:lang w:val="en-US"/>
        </w:rPr>
        <w:t>adam</w:t>
      </w:r>
      <w:proofErr w:type="spellEnd"/>
      <w:r w:rsidR="000323E0">
        <w:rPr>
          <w:rFonts w:ascii="Arial" w:hAnsi="Arial" w:cs="Arial"/>
          <w:lang w:val="en-US"/>
        </w:rPr>
        <w:t xml:space="preserve"> claps, partial denture uses “Rest” which is an extension part of the denture so as to allow the extension to rest on the occlusal surface of the molar tooth. </w:t>
      </w:r>
      <w:r w:rsidR="009A57BD">
        <w:rPr>
          <w:rFonts w:ascii="Arial" w:hAnsi="Arial" w:cs="Arial"/>
          <w:lang w:val="en-US"/>
        </w:rPr>
        <w:t xml:space="preserve">If the rest is too </w:t>
      </w:r>
      <w:r w:rsidR="009D02AE">
        <w:rPr>
          <w:rFonts w:ascii="Arial" w:hAnsi="Arial" w:cs="Arial"/>
          <w:lang w:val="en-US"/>
        </w:rPr>
        <w:t>high</w:t>
      </w:r>
      <w:r w:rsidR="009A57BD">
        <w:rPr>
          <w:rFonts w:ascii="Arial" w:hAnsi="Arial" w:cs="Arial"/>
          <w:lang w:val="en-US"/>
        </w:rPr>
        <w:t>, it will</w:t>
      </w:r>
      <w:r w:rsidR="00251024">
        <w:rPr>
          <w:rFonts w:ascii="Arial" w:hAnsi="Arial" w:cs="Arial"/>
          <w:lang w:val="en-US"/>
        </w:rPr>
        <w:t xml:space="preserve"> raise the bite and</w:t>
      </w:r>
      <w:r w:rsidR="009A57BD">
        <w:rPr>
          <w:rFonts w:ascii="Arial" w:hAnsi="Arial" w:cs="Arial"/>
          <w:lang w:val="en-US"/>
        </w:rPr>
        <w:t xml:space="preserve"> </w:t>
      </w:r>
      <w:r w:rsidR="007030BB">
        <w:rPr>
          <w:rFonts w:ascii="Arial" w:hAnsi="Arial" w:cs="Arial"/>
          <w:lang w:val="en-US"/>
        </w:rPr>
        <w:t xml:space="preserve">affect the occlusal bite. So, hinge </w:t>
      </w:r>
      <w:r w:rsidR="00F31E44">
        <w:rPr>
          <w:rFonts w:ascii="Arial" w:hAnsi="Arial" w:cs="Arial"/>
          <w:lang w:val="en-US"/>
        </w:rPr>
        <w:t>is</w:t>
      </w:r>
      <w:r w:rsidR="007030BB">
        <w:rPr>
          <w:rFonts w:ascii="Arial" w:hAnsi="Arial" w:cs="Arial"/>
          <w:lang w:val="en-US"/>
        </w:rPr>
        <w:t xml:space="preserve"> used by different areas of the dental technology.</w:t>
      </w:r>
      <w:r w:rsidR="000323E0">
        <w:rPr>
          <w:rFonts w:ascii="Arial" w:hAnsi="Arial" w:cs="Arial"/>
          <w:lang w:val="en-US"/>
        </w:rPr>
        <w:t xml:space="preserve"> </w:t>
      </w:r>
      <w:r w:rsidR="007030BB">
        <w:rPr>
          <w:rFonts w:ascii="Arial" w:hAnsi="Arial" w:cs="Arial"/>
          <w:lang w:val="en-US"/>
        </w:rPr>
        <w:t xml:space="preserve">For me, I work on the area of orthodontics, so hinge fully fulfil my needs. Hinge is </w:t>
      </w:r>
      <w:r w:rsidR="009D02AE">
        <w:rPr>
          <w:rFonts w:ascii="Arial" w:hAnsi="Arial" w:cs="Arial"/>
          <w:lang w:val="en-US"/>
        </w:rPr>
        <w:t xml:space="preserve">a </w:t>
      </w:r>
      <w:r w:rsidR="007030BB">
        <w:rPr>
          <w:rFonts w:ascii="Arial" w:hAnsi="Arial" w:cs="Arial"/>
          <w:lang w:val="en-US"/>
        </w:rPr>
        <w:t xml:space="preserve">tool that can open and close </w:t>
      </w:r>
      <w:r w:rsidR="00C16F7C">
        <w:rPr>
          <w:rFonts w:ascii="Arial" w:hAnsi="Arial" w:cs="Arial"/>
          <w:lang w:val="en-US"/>
        </w:rPr>
        <w:t>to</w:t>
      </w:r>
      <w:r w:rsidR="007030BB">
        <w:rPr>
          <w:rFonts w:ascii="Arial" w:hAnsi="Arial" w:cs="Arial"/>
          <w:lang w:val="en-US"/>
        </w:rPr>
        <w:t xml:space="preserve"> check the occlusal bite, upper and lower models are mounted on the hinge by using plaster. Hinge cannot move left and right only up and down (open and close). Occlusal bite can be check</w:t>
      </w:r>
      <w:r w:rsidR="009D02AE">
        <w:rPr>
          <w:rFonts w:ascii="Arial" w:hAnsi="Arial" w:cs="Arial"/>
          <w:lang w:val="en-US"/>
        </w:rPr>
        <w:t>,</w:t>
      </w:r>
      <w:r w:rsidR="007030BB">
        <w:rPr>
          <w:rFonts w:ascii="Arial" w:hAnsi="Arial" w:cs="Arial"/>
          <w:lang w:val="en-US"/>
        </w:rPr>
        <w:t xml:space="preserve"> but crunching </w:t>
      </w:r>
      <w:r w:rsidR="00204B46">
        <w:rPr>
          <w:rFonts w:ascii="Arial" w:hAnsi="Arial" w:cs="Arial"/>
          <w:lang w:val="en-US"/>
        </w:rPr>
        <w:t xml:space="preserve">and grinding </w:t>
      </w:r>
      <w:r w:rsidR="007030BB">
        <w:rPr>
          <w:rFonts w:ascii="Arial" w:hAnsi="Arial" w:cs="Arial"/>
          <w:lang w:val="en-US"/>
        </w:rPr>
        <w:t>(moving sideways)</w:t>
      </w:r>
      <w:r w:rsidR="009D02AE">
        <w:rPr>
          <w:rFonts w:ascii="Arial" w:hAnsi="Arial" w:cs="Arial"/>
          <w:lang w:val="en-US"/>
        </w:rPr>
        <w:t xml:space="preserve"> cannot</w:t>
      </w:r>
      <w:r w:rsidR="007030BB">
        <w:rPr>
          <w:rFonts w:ascii="Arial" w:hAnsi="Arial" w:cs="Arial"/>
          <w:lang w:val="en-US"/>
        </w:rPr>
        <w:t>.</w:t>
      </w:r>
      <w:r w:rsidR="009D02AE">
        <w:rPr>
          <w:rFonts w:ascii="Arial" w:hAnsi="Arial" w:cs="Arial"/>
          <w:lang w:val="en-US"/>
        </w:rPr>
        <w:t xml:space="preserve"> </w:t>
      </w:r>
      <w:r w:rsidR="00204B46">
        <w:rPr>
          <w:rFonts w:ascii="Arial" w:hAnsi="Arial" w:cs="Arial"/>
          <w:lang w:val="en-US"/>
        </w:rPr>
        <w:t>Simple h</w:t>
      </w:r>
      <w:r w:rsidR="009D02AE">
        <w:rPr>
          <w:rFonts w:ascii="Arial" w:hAnsi="Arial" w:cs="Arial"/>
          <w:lang w:val="en-US"/>
        </w:rPr>
        <w:t xml:space="preserve">inge is not suitable for the areas of fabricating crown and bridge. Why not? Because you cannot check the occlusal bite for the crown, to fabricate a crown, molar as an example, you need to create the 5 cups first and bite the upper and lower model together </w:t>
      </w:r>
      <w:r w:rsidR="00C16F7C">
        <w:rPr>
          <w:rFonts w:ascii="Arial" w:hAnsi="Arial" w:cs="Arial"/>
          <w:lang w:val="en-US"/>
        </w:rPr>
        <w:t>to</w:t>
      </w:r>
      <w:r w:rsidR="009D02AE">
        <w:rPr>
          <w:rFonts w:ascii="Arial" w:hAnsi="Arial" w:cs="Arial"/>
          <w:lang w:val="en-US"/>
        </w:rPr>
        <w:t xml:space="preserve"> craft </w:t>
      </w:r>
      <w:r w:rsidR="00C16F7C">
        <w:rPr>
          <w:rFonts w:ascii="Arial" w:hAnsi="Arial" w:cs="Arial"/>
          <w:lang w:val="en-US"/>
        </w:rPr>
        <w:t>a</w:t>
      </w:r>
      <w:r w:rsidR="009D02AE">
        <w:rPr>
          <w:rFonts w:ascii="Arial" w:hAnsi="Arial" w:cs="Arial"/>
          <w:lang w:val="en-US"/>
        </w:rPr>
        <w:t xml:space="preserve"> molar tooth. Then you may ask </w:t>
      </w:r>
      <w:r w:rsidR="009D4A74">
        <w:rPr>
          <w:rFonts w:ascii="Arial" w:hAnsi="Arial" w:cs="Arial"/>
          <w:lang w:val="en-US"/>
        </w:rPr>
        <w:t xml:space="preserve">why not use hinge to mount the upper and lower model to craft </w:t>
      </w:r>
      <w:r w:rsidR="00C16F7C">
        <w:rPr>
          <w:rFonts w:ascii="Arial" w:hAnsi="Arial" w:cs="Arial"/>
          <w:lang w:val="en-US"/>
        </w:rPr>
        <w:t>a</w:t>
      </w:r>
      <w:r w:rsidR="009D4A74">
        <w:rPr>
          <w:rFonts w:ascii="Arial" w:hAnsi="Arial" w:cs="Arial"/>
          <w:lang w:val="en-US"/>
        </w:rPr>
        <w:t xml:space="preserve"> molar tooth? Yes! You are right, but crafting the molar tooth has 2 sides</w:t>
      </w:r>
      <w:r w:rsidR="00251024">
        <w:rPr>
          <w:rFonts w:ascii="Arial" w:hAnsi="Arial" w:cs="Arial"/>
          <w:lang w:val="en-US"/>
        </w:rPr>
        <w:t xml:space="preserve"> you need to </w:t>
      </w:r>
      <w:r w:rsidR="00F31E44">
        <w:rPr>
          <w:rFonts w:ascii="Arial" w:hAnsi="Arial" w:cs="Arial"/>
          <w:lang w:val="en-US"/>
        </w:rPr>
        <w:t>consider</w:t>
      </w:r>
      <w:r w:rsidR="009D4A74">
        <w:rPr>
          <w:rFonts w:ascii="Arial" w:hAnsi="Arial" w:cs="Arial"/>
          <w:lang w:val="en-US"/>
        </w:rPr>
        <w:t>, labial side, no problem, crafting the palatal side, problem comes, the vertical metal structure of the hinge blocks the way</w:t>
      </w:r>
      <w:r w:rsidR="00D07C01">
        <w:rPr>
          <w:rFonts w:ascii="Arial" w:hAnsi="Arial" w:cs="Arial"/>
          <w:lang w:val="en-US"/>
        </w:rPr>
        <w:t xml:space="preserve"> (as shown in fig 1.)</w:t>
      </w:r>
      <w:r w:rsidR="009D4A74">
        <w:rPr>
          <w:rFonts w:ascii="Arial" w:hAnsi="Arial" w:cs="Arial"/>
          <w:lang w:val="en-US"/>
        </w:rPr>
        <w:t xml:space="preserve">. So, </w:t>
      </w:r>
      <w:r w:rsidR="009D4A74">
        <w:rPr>
          <w:rFonts w:ascii="Arial" w:hAnsi="Arial" w:cs="Arial"/>
          <w:lang w:val="en-US"/>
        </w:rPr>
        <w:lastRenderedPageBreak/>
        <w:t xml:space="preserve">I assume not all the crowns used by dentist </w:t>
      </w:r>
      <w:r w:rsidR="00251024">
        <w:rPr>
          <w:rFonts w:ascii="Arial" w:hAnsi="Arial" w:cs="Arial"/>
          <w:lang w:val="en-US"/>
        </w:rPr>
        <w:t xml:space="preserve">nowadays </w:t>
      </w:r>
      <w:r w:rsidR="009D4A74">
        <w:rPr>
          <w:rFonts w:ascii="Arial" w:hAnsi="Arial" w:cs="Arial"/>
          <w:lang w:val="en-US"/>
        </w:rPr>
        <w:t xml:space="preserve">has check the occlusal bite. This is the </w:t>
      </w:r>
      <w:r w:rsidR="00A15C44">
        <w:rPr>
          <w:rFonts w:ascii="Arial" w:hAnsi="Arial" w:cs="Arial"/>
          <w:lang w:val="en-US"/>
        </w:rPr>
        <w:t xml:space="preserve">simple </w:t>
      </w:r>
      <w:r w:rsidR="009D4A74">
        <w:rPr>
          <w:rFonts w:ascii="Arial" w:hAnsi="Arial" w:cs="Arial"/>
          <w:lang w:val="en-US"/>
        </w:rPr>
        <w:t xml:space="preserve">hinge limitation. </w:t>
      </w:r>
      <w:r w:rsidR="00204B46">
        <w:rPr>
          <w:rFonts w:ascii="Arial" w:hAnsi="Arial" w:cs="Arial"/>
          <w:lang w:val="en-US"/>
        </w:rPr>
        <w:t xml:space="preserve">Colleges also uses simple hinge as the tool to </w:t>
      </w:r>
      <w:r w:rsidR="00D07C01">
        <w:rPr>
          <w:rFonts w:ascii="Arial" w:hAnsi="Arial" w:cs="Arial"/>
          <w:lang w:val="en-US"/>
        </w:rPr>
        <w:t>teach</w:t>
      </w:r>
      <w:r w:rsidR="00204B46">
        <w:rPr>
          <w:rFonts w:ascii="Arial" w:hAnsi="Arial" w:cs="Arial"/>
          <w:lang w:val="en-US"/>
        </w:rPr>
        <w:t xml:space="preserve"> students</w:t>
      </w:r>
      <w:r w:rsidR="005F21A3">
        <w:rPr>
          <w:rFonts w:ascii="Arial" w:hAnsi="Arial" w:cs="Arial"/>
          <w:lang w:val="en-US"/>
        </w:rPr>
        <w:t>.</w:t>
      </w:r>
    </w:p>
    <w:p w14:paraId="7572FB4E" w14:textId="77777777" w:rsidR="005F21A3" w:rsidRDefault="005F21A3" w:rsidP="00D07C01">
      <w:pPr>
        <w:jc w:val="both"/>
        <w:rPr>
          <w:rFonts w:ascii="Arial" w:hAnsi="Arial" w:cs="Arial"/>
          <w:lang w:val="en-US"/>
        </w:rPr>
      </w:pPr>
    </w:p>
    <w:p w14:paraId="034ED3AC" w14:textId="77777777" w:rsidR="005F21A3" w:rsidRDefault="005F21A3" w:rsidP="006572C1">
      <w:pPr>
        <w:jc w:val="both"/>
        <w:rPr>
          <w:rFonts w:ascii="Arial" w:hAnsi="Arial" w:cs="Arial"/>
          <w:lang w:val="en-US"/>
        </w:rPr>
      </w:pPr>
      <w:r w:rsidRPr="005F21A3">
        <w:rPr>
          <w:rFonts w:ascii="Arial" w:hAnsi="Arial" w:cs="Arial"/>
          <w:noProof/>
          <w:lang w:val="en-US"/>
        </w:rPr>
        <w:t xml:space="preserve"> </w:t>
      </w:r>
      <w:r>
        <w:rPr>
          <w:rFonts w:ascii="Arial" w:hAnsi="Arial" w:cs="Arial"/>
          <w:noProof/>
          <w:lang w:val="en-US"/>
        </w:rPr>
        <w:drawing>
          <wp:inline distT="0" distB="0" distL="0" distR="0" wp14:anchorId="753CEDF6" wp14:editId="3D81E5C9">
            <wp:extent cx="2222500" cy="2286000"/>
            <wp:effectExtent l="0" t="0" r="0" b="0"/>
            <wp:docPr id="169972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29942" name="Picture 1699729942"/>
                    <pic:cNvPicPr/>
                  </pic:nvPicPr>
                  <pic:blipFill>
                    <a:blip r:embed="rId4">
                      <a:extLst>
                        <a:ext uri="{28A0092B-C50C-407E-A947-70E740481C1C}">
                          <a14:useLocalDpi xmlns:a14="http://schemas.microsoft.com/office/drawing/2010/main" val="0"/>
                        </a:ext>
                      </a:extLst>
                    </a:blip>
                    <a:stretch>
                      <a:fillRect/>
                    </a:stretch>
                  </pic:blipFill>
                  <pic:spPr>
                    <a:xfrm>
                      <a:off x="0" y="0"/>
                      <a:ext cx="2222500" cy="2286000"/>
                    </a:xfrm>
                    <a:prstGeom prst="rect">
                      <a:avLst/>
                    </a:prstGeom>
                  </pic:spPr>
                </pic:pic>
              </a:graphicData>
            </a:graphic>
          </wp:inline>
        </w:drawing>
      </w:r>
    </w:p>
    <w:p w14:paraId="6A26C527" w14:textId="06B5B0DD" w:rsidR="00A15C44" w:rsidRPr="005F21A3" w:rsidRDefault="00A15C44" w:rsidP="006572C1">
      <w:pPr>
        <w:jc w:val="both"/>
        <w:rPr>
          <w:rFonts w:ascii="Arial" w:hAnsi="Arial" w:cs="Arial"/>
          <w:lang w:val="en-US"/>
        </w:rPr>
      </w:pPr>
      <w:r>
        <w:rPr>
          <w:rFonts w:ascii="Arial" w:hAnsi="Arial" w:cs="Arial"/>
          <w:b/>
          <w:bCs/>
          <w:i/>
          <w:iCs/>
          <w:sz w:val="22"/>
          <w:szCs w:val="22"/>
          <w:lang w:val="en-US"/>
        </w:rPr>
        <w:t xml:space="preserve">Fig 1. </w:t>
      </w:r>
      <w:r w:rsidRPr="00A15C44">
        <w:rPr>
          <w:rFonts w:ascii="Arial" w:hAnsi="Arial" w:cs="Arial"/>
          <w:b/>
          <w:bCs/>
          <w:i/>
          <w:iCs/>
          <w:sz w:val="22"/>
          <w:szCs w:val="22"/>
          <w:lang w:val="en-US"/>
        </w:rPr>
        <w:t>A simple hinge use by dental technician</w:t>
      </w:r>
    </w:p>
    <w:sectPr w:rsidR="00A15C44" w:rsidRPr="005F21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2C1"/>
    <w:rsid w:val="000323E0"/>
    <w:rsid w:val="000953B7"/>
    <w:rsid w:val="0011539B"/>
    <w:rsid w:val="00151270"/>
    <w:rsid w:val="00161D51"/>
    <w:rsid w:val="00204B46"/>
    <w:rsid w:val="00251024"/>
    <w:rsid w:val="00281764"/>
    <w:rsid w:val="002A1AF7"/>
    <w:rsid w:val="00330E97"/>
    <w:rsid w:val="003B4FF0"/>
    <w:rsid w:val="00482619"/>
    <w:rsid w:val="00527B97"/>
    <w:rsid w:val="00594C93"/>
    <w:rsid w:val="005E6661"/>
    <w:rsid w:val="005F21A3"/>
    <w:rsid w:val="006572C1"/>
    <w:rsid w:val="006A270D"/>
    <w:rsid w:val="006A7B7E"/>
    <w:rsid w:val="007030BB"/>
    <w:rsid w:val="00707BB1"/>
    <w:rsid w:val="00765ADA"/>
    <w:rsid w:val="00790DE2"/>
    <w:rsid w:val="00801F2D"/>
    <w:rsid w:val="008746C1"/>
    <w:rsid w:val="008E374D"/>
    <w:rsid w:val="00924D80"/>
    <w:rsid w:val="009A57BD"/>
    <w:rsid w:val="009D02AE"/>
    <w:rsid w:val="009D4A74"/>
    <w:rsid w:val="009D5A4D"/>
    <w:rsid w:val="00A15C44"/>
    <w:rsid w:val="00A23350"/>
    <w:rsid w:val="00A507A3"/>
    <w:rsid w:val="00AF0C4F"/>
    <w:rsid w:val="00B449A2"/>
    <w:rsid w:val="00C16F7C"/>
    <w:rsid w:val="00C528B4"/>
    <w:rsid w:val="00CC3DB8"/>
    <w:rsid w:val="00CE135B"/>
    <w:rsid w:val="00D020F8"/>
    <w:rsid w:val="00D07C01"/>
    <w:rsid w:val="00E63960"/>
    <w:rsid w:val="00E73C83"/>
    <w:rsid w:val="00E83332"/>
    <w:rsid w:val="00F1206A"/>
    <w:rsid w:val="00F31E44"/>
    <w:rsid w:val="00FD3046"/>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DC5ECEC"/>
  <w15:chartTrackingRefBased/>
  <w15:docId w15:val="{804B42A9-1AA7-AC4C-8467-94470E188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2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2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2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2C1"/>
    <w:rPr>
      <w:rFonts w:eastAsiaTheme="majorEastAsia" w:cstheme="majorBidi"/>
      <w:color w:val="272727" w:themeColor="text1" w:themeTint="D8"/>
    </w:rPr>
  </w:style>
  <w:style w:type="paragraph" w:styleId="Title">
    <w:name w:val="Title"/>
    <w:basedOn w:val="Normal"/>
    <w:next w:val="Normal"/>
    <w:link w:val="TitleChar"/>
    <w:uiPriority w:val="10"/>
    <w:qFormat/>
    <w:rsid w:val="00657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2C1"/>
    <w:pPr>
      <w:spacing w:before="160"/>
      <w:jc w:val="center"/>
    </w:pPr>
    <w:rPr>
      <w:i/>
      <w:iCs/>
      <w:color w:val="404040" w:themeColor="text1" w:themeTint="BF"/>
    </w:rPr>
  </w:style>
  <w:style w:type="character" w:customStyle="1" w:styleId="QuoteChar">
    <w:name w:val="Quote Char"/>
    <w:basedOn w:val="DefaultParagraphFont"/>
    <w:link w:val="Quote"/>
    <w:uiPriority w:val="29"/>
    <w:rsid w:val="006572C1"/>
    <w:rPr>
      <w:i/>
      <w:iCs/>
      <w:color w:val="404040" w:themeColor="text1" w:themeTint="BF"/>
    </w:rPr>
  </w:style>
  <w:style w:type="paragraph" w:styleId="ListParagraph">
    <w:name w:val="List Paragraph"/>
    <w:basedOn w:val="Normal"/>
    <w:uiPriority w:val="34"/>
    <w:qFormat/>
    <w:rsid w:val="006572C1"/>
    <w:pPr>
      <w:ind w:left="720"/>
      <w:contextualSpacing/>
    </w:pPr>
  </w:style>
  <w:style w:type="character" w:styleId="IntenseEmphasis">
    <w:name w:val="Intense Emphasis"/>
    <w:basedOn w:val="DefaultParagraphFont"/>
    <w:uiPriority w:val="21"/>
    <w:qFormat/>
    <w:rsid w:val="006572C1"/>
    <w:rPr>
      <w:i/>
      <w:iCs/>
      <w:color w:val="0F4761" w:themeColor="accent1" w:themeShade="BF"/>
    </w:rPr>
  </w:style>
  <w:style w:type="paragraph" w:styleId="IntenseQuote">
    <w:name w:val="Intense Quote"/>
    <w:basedOn w:val="Normal"/>
    <w:next w:val="Normal"/>
    <w:link w:val="IntenseQuoteChar"/>
    <w:uiPriority w:val="30"/>
    <w:qFormat/>
    <w:rsid w:val="00657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2C1"/>
    <w:rPr>
      <w:i/>
      <w:iCs/>
      <w:color w:val="0F4761" w:themeColor="accent1" w:themeShade="BF"/>
    </w:rPr>
  </w:style>
  <w:style w:type="character" w:styleId="IntenseReference">
    <w:name w:val="Intense Reference"/>
    <w:basedOn w:val="DefaultParagraphFont"/>
    <w:uiPriority w:val="32"/>
    <w:qFormat/>
    <w:rsid w:val="006572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3</Pages>
  <Words>1280</Words>
  <Characters>5855</Characters>
  <Application>Microsoft Office Word</Application>
  <DocSecurity>0</DocSecurity>
  <Lines>87</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29</cp:revision>
  <dcterms:created xsi:type="dcterms:W3CDTF">2026-08-06T07:09:00Z</dcterms:created>
  <dcterms:modified xsi:type="dcterms:W3CDTF">2026-10-24T08:54:00Z</dcterms:modified>
</cp:coreProperties>
</file>