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0A" w:rsidRPr="004C02B9" w:rsidRDefault="00176F0A">
      <w:pPr>
        <w:rPr>
          <w:szCs w:val="24"/>
        </w:rPr>
      </w:pPr>
      <w:bookmarkStart w:id="0" w:name="_Hlk516271443"/>
      <w:bookmarkStart w:id="1" w:name="_Hlk516271547"/>
      <w:r w:rsidRPr="004C02B9">
        <w:rPr>
          <w:szCs w:val="24"/>
        </w:rPr>
        <w:t xml:space="preserve">FLUME PEC2 </w:t>
      </w:r>
      <w:r w:rsidR="004C02B9">
        <w:rPr>
          <w:szCs w:val="24"/>
        </w:rPr>
        <w:t xml:space="preserve">– Tania Batista </w:t>
      </w:r>
    </w:p>
    <w:p w:rsidR="00176F0A" w:rsidRPr="004C02B9" w:rsidRDefault="00176F0A">
      <w:pPr>
        <w:rPr>
          <w:szCs w:val="24"/>
        </w:rPr>
      </w:pPr>
    </w:p>
    <w:p w:rsidR="00176F0A" w:rsidRPr="004C02B9" w:rsidRDefault="008E4CC7" w:rsidP="008F6995">
      <w:pPr>
        <w:rPr>
          <w:szCs w:val="24"/>
        </w:rPr>
      </w:pPr>
      <w:r w:rsidRPr="004C02B9">
        <w:rPr>
          <w:szCs w:val="24"/>
        </w:rPr>
        <w:t>1. Crear un Pipeline donde la fuente sean los ficheros que sean colgados en un directorio del sistema local en la ruta /home/</w:t>
      </w:r>
      <w:proofErr w:type="spellStart"/>
      <w:r w:rsidRPr="004C02B9">
        <w:rPr>
          <w:szCs w:val="24"/>
        </w:rPr>
        <w:t>bigdata</w:t>
      </w:r>
      <w:proofErr w:type="spellEnd"/>
      <w:r w:rsidRPr="004C02B9">
        <w:rPr>
          <w:szCs w:val="24"/>
        </w:rPr>
        <w:t>/</w:t>
      </w:r>
      <w:proofErr w:type="spellStart"/>
      <w:r w:rsidRPr="004C02B9">
        <w:rPr>
          <w:szCs w:val="24"/>
        </w:rPr>
        <w:t>flume</w:t>
      </w:r>
      <w:proofErr w:type="spellEnd"/>
      <w:r w:rsidRPr="004C02B9">
        <w:rPr>
          <w:szCs w:val="24"/>
        </w:rPr>
        <w:t>/</w:t>
      </w:r>
      <w:proofErr w:type="spellStart"/>
      <w:r w:rsidRPr="004C02B9">
        <w:rPr>
          <w:szCs w:val="24"/>
        </w:rPr>
        <w:t>source</w:t>
      </w:r>
      <w:proofErr w:type="spellEnd"/>
      <w:r w:rsidRPr="004C02B9">
        <w:rPr>
          <w:szCs w:val="24"/>
        </w:rPr>
        <w:t xml:space="preserve"> (NOTA: Si la ruta no existe crearla), de tal forma que una vez que sea insertado un fichero en dicho directorio se desencadene el proceso (</w:t>
      </w:r>
      <w:proofErr w:type="spellStart"/>
      <w:r w:rsidRPr="004C02B9">
        <w:rPr>
          <w:szCs w:val="24"/>
        </w:rPr>
        <w:t>spooldir</w:t>
      </w:r>
      <w:proofErr w:type="spellEnd"/>
      <w:r w:rsidRPr="004C02B9">
        <w:rPr>
          <w:szCs w:val="24"/>
        </w:rPr>
        <w:t>). Los datos ha de almacenarse en HDFS en la ruta /home/</w:t>
      </w:r>
      <w:proofErr w:type="spellStart"/>
      <w:r w:rsidRPr="004C02B9">
        <w:rPr>
          <w:szCs w:val="24"/>
        </w:rPr>
        <w:t>bigdata</w:t>
      </w:r>
      <w:proofErr w:type="spellEnd"/>
      <w:r w:rsidRPr="004C02B9">
        <w:rPr>
          <w:szCs w:val="24"/>
        </w:rPr>
        <w:t>/pec2/ex1 y en formato de texto.</w:t>
      </w:r>
    </w:p>
    <w:p w:rsidR="008F6995" w:rsidRPr="004C02B9" w:rsidRDefault="008F6995" w:rsidP="00A85C09">
      <w:pPr>
        <w:pBdr>
          <w:bottom w:val="single" w:sz="12" w:space="1" w:color="auto"/>
        </w:pBdr>
        <w:jc w:val="center"/>
        <w:rPr>
          <w:szCs w:val="24"/>
        </w:rPr>
      </w:pPr>
    </w:p>
    <w:p w:rsidR="0070202A" w:rsidRPr="00786978" w:rsidRDefault="0070202A" w:rsidP="0070202A">
      <w:pPr>
        <w:pStyle w:val="ListParagraph"/>
        <w:ind w:firstLine="0"/>
        <w:rPr>
          <w:szCs w:val="24"/>
        </w:rPr>
      </w:pPr>
    </w:p>
    <w:p w:rsidR="00A06DB3" w:rsidRPr="004C02B9" w:rsidRDefault="008552A3" w:rsidP="000F47E6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Source directory: </w:t>
      </w:r>
      <w:r w:rsidR="00A06DB3" w:rsidRPr="004C02B9">
        <w:rPr>
          <w:rFonts w:eastAsia="Times New Roman"/>
          <w:szCs w:val="24"/>
          <w:lang w:val="en-CA"/>
        </w:rPr>
        <w:t xml:space="preserve">(files get stored here </w:t>
      </w:r>
      <w:r w:rsidR="00A06DB3" w:rsidRPr="004C02B9">
        <w:rPr>
          <w:szCs w:val="24"/>
          <w:lang w:val="en-CA"/>
        </w:rPr>
        <w:sym w:font="Wingdings" w:char="F0E0"/>
      </w:r>
      <w:r w:rsidR="00A06DB3" w:rsidRPr="004C02B9">
        <w:rPr>
          <w:rFonts w:eastAsia="Times New Roman"/>
          <w:szCs w:val="24"/>
          <w:lang w:val="en-CA"/>
        </w:rPr>
        <w:t xml:space="preserve"> </w:t>
      </w:r>
      <w:r w:rsidR="00A06DB3" w:rsidRPr="004C02B9">
        <w:rPr>
          <w:szCs w:val="24"/>
          <w:lang w:val="en-CA"/>
        </w:rPr>
        <w:t>a</w:t>
      </w:r>
      <w:proofErr w:type="gramStart"/>
      <w:r w:rsidR="00A06DB3" w:rsidRPr="004C02B9">
        <w:rPr>
          <w:szCs w:val="24"/>
          <w:lang w:val="en-CA"/>
        </w:rPr>
        <w:t>1.sources</w:t>
      </w:r>
      <w:proofErr w:type="gramEnd"/>
      <w:r w:rsidR="00A06DB3" w:rsidRPr="004C02B9">
        <w:rPr>
          <w:szCs w:val="24"/>
          <w:lang w:val="en-CA"/>
        </w:rPr>
        <w:t>.r1.spoolDir</w:t>
      </w:r>
      <w:r w:rsidR="00A06DB3" w:rsidRPr="004C02B9">
        <w:rPr>
          <w:rFonts w:eastAsia="Times New Roman"/>
          <w:szCs w:val="24"/>
          <w:lang w:val="en-CA"/>
        </w:rPr>
        <w:t xml:space="preserve">): </w:t>
      </w:r>
    </w:p>
    <w:p w:rsidR="00851B57" w:rsidRPr="004C02B9" w:rsidRDefault="008552A3" w:rsidP="00E166E2">
      <w:pPr>
        <w:ind w:firstLine="698"/>
        <w:rPr>
          <w:b/>
          <w:szCs w:val="24"/>
          <w:lang w:val="en-CA"/>
        </w:rPr>
      </w:pPr>
      <w:r w:rsidRPr="004C02B9">
        <w:rPr>
          <w:b/>
          <w:szCs w:val="24"/>
          <w:lang w:val="en-CA"/>
        </w:rPr>
        <w:t xml:space="preserve">$ </w:t>
      </w:r>
      <w:proofErr w:type="spellStart"/>
      <w:r w:rsidR="004E206C" w:rsidRPr="004C02B9">
        <w:rPr>
          <w:b/>
          <w:szCs w:val="24"/>
          <w:lang w:val="en-CA"/>
        </w:rPr>
        <w:t>mkdir</w:t>
      </w:r>
      <w:proofErr w:type="spellEnd"/>
      <w:r w:rsidR="004E206C" w:rsidRPr="004C02B9">
        <w:rPr>
          <w:b/>
          <w:szCs w:val="24"/>
          <w:lang w:val="en-CA"/>
        </w:rPr>
        <w:t xml:space="preserve"> </w:t>
      </w:r>
      <w:r w:rsidR="00851B57" w:rsidRPr="004C02B9">
        <w:rPr>
          <w:b/>
          <w:szCs w:val="24"/>
          <w:lang w:val="en-CA"/>
        </w:rPr>
        <w:t>/home/bigdata/flume/source</w:t>
      </w:r>
    </w:p>
    <w:p w:rsidR="00851B57" w:rsidRPr="004C02B9" w:rsidRDefault="00851B57" w:rsidP="00176F0A">
      <w:pPr>
        <w:rPr>
          <w:szCs w:val="24"/>
          <w:lang w:val="en-CA"/>
        </w:rPr>
      </w:pPr>
    </w:p>
    <w:p w:rsidR="00E166E2" w:rsidRPr="004C02B9" w:rsidRDefault="008552A3" w:rsidP="000F47E6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>HDFS route</w:t>
      </w:r>
      <w:r w:rsidR="00A06DB3" w:rsidRPr="004C02B9">
        <w:rPr>
          <w:szCs w:val="24"/>
          <w:lang w:val="en-CA"/>
        </w:rPr>
        <w:t xml:space="preserve"> / directory for agent (where messages will be visible in console)</w:t>
      </w:r>
      <w:r w:rsidRPr="004C02B9">
        <w:rPr>
          <w:szCs w:val="24"/>
          <w:lang w:val="en-CA"/>
        </w:rPr>
        <w:t xml:space="preserve">:  </w:t>
      </w:r>
    </w:p>
    <w:p w:rsidR="004E206C" w:rsidRPr="004C02B9" w:rsidRDefault="008552A3" w:rsidP="00E166E2">
      <w:pPr>
        <w:ind w:firstLine="698"/>
        <w:rPr>
          <w:b/>
          <w:szCs w:val="24"/>
          <w:lang w:val="en-CA"/>
        </w:rPr>
      </w:pPr>
      <w:r w:rsidRPr="004C02B9">
        <w:rPr>
          <w:b/>
          <w:szCs w:val="24"/>
          <w:lang w:val="en-CA"/>
        </w:rPr>
        <w:t xml:space="preserve">$ </w:t>
      </w:r>
      <w:proofErr w:type="spellStart"/>
      <w:r w:rsidRPr="004C02B9">
        <w:rPr>
          <w:b/>
          <w:szCs w:val="24"/>
          <w:lang w:val="en-CA"/>
        </w:rPr>
        <w:t>mkdir</w:t>
      </w:r>
      <w:proofErr w:type="spellEnd"/>
      <w:r w:rsidRPr="004C02B9">
        <w:rPr>
          <w:b/>
          <w:szCs w:val="24"/>
          <w:lang w:val="en-CA"/>
        </w:rPr>
        <w:t xml:space="preserve"> </w:t>
      </w:r>
      <w:r w:rsidR="004E206C" w:rsidRPr="004C02B9">
        <w:rPr>
          <w:b/>
          <w:szCs w:val="24"/>
          <w:lang w:val="en-CA"/>
        </w:rPr>
        <w:t>/home/bigdata/pec2/ex1</w:t>
      </w:r>
    </w:p>
    <w:p w:rsidR="004E206C" w:rsidRPr="004C02B9" w:rsidRDefault="004E206C" w:rsidP="00176F0A">
      <w:pPr>
        <w:rPr>
          <w:szCs w:val="24"/>
          <w:lang w:val="en-CA"/>
        </w:rPr>
      </w:pPr>
    </w:p>
    <w:p w:rsidR="00E166E2" w:rsidRPr="004C02B9" w:rsidRDefault="008552A3" w:rsidP="000F47E6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 Agent configuration:  </w:t>
      </w:r>
    </w:p>
    <w:p w:rsidR="004C02B9" w:rsidRPr="004C02B9" w:rsidRDefault="008552A3" w:rsidP="00E166E2">
      <w:pPr>
        <w:ind w:firstLine="698"/>
        <w:rPr>
          <w:b/>
          <w:szCs w:val="24"/>
          <w:lang w:val="en-CA"/>
        </w:rPr>
      </w:pPr>
      <w:r w:rsidRPr="004C02B9">
        <w:rPr>
          <w:b/>
          <w:szCs w:val="24"/>
          <w:lang w:val="en-CA"/>
        </w:rPr>
        <w:t xml:space="preserve">$ </w:t>
      </w:r>
      <w:r w:rsidR="004C02B9" w:rsidRPr="004C02B9">
        <w:rPr>
          <w:b/>
          <w:szCs w:val="24"/>
          <w:lang w:val="en-CA"/>
        </w:rPr>
        <w:t>cd</w:t>
      </w:r>
      <w:r w:rsidRPr="004C02B9">
        <w:rPr>
          <w:b/>
          <w:szCs w:val="24"/>
          <w:lang w:val="en-CA"/>
        </w:rPr>
        <w:t xml:space="preserve"> </w:t>
      </w:r>
      <w:r w:rsidR="00E166E2" w:rsidRPr="004C02B9">
        <w:rPr>
          <w:b/>
          <w:szCs w:val="24"/>
          <w:lang w:val="en-CA"/>
        </w:rPr>
        <w:t>/home/bigdata/pec2/ex1/</w:t>
      </w:r>
    </w:p>
    <w:p w:rsidR="008552A3" w:rsidRPr="004C02B9" w:rsidRDefault="004C02B9" w:rsidP="00E166E2">
      <w:pPr>
        <w:ind w:firstLine="698"/>
        <w:rPr>
          <w:b/>
          <w:szCs w:val="24"/>
          <w:lang w:val="en-CA"/>
        </w:rPr>
      </w:pPr>
      <w:r w:rsidRPr="004C02B9">
        <w:rPr>
          <w:b/>
          <w:szCs w:val="24"/>
          <w:lang w:val="en-CA"/>
        </w:rPr>
        <w:t xml:space="preserve">$ touch </w:t>
      </w:r>
      <w:r w:rsidR="008552A3" w:rsidRPr="004C02B9">
        <w:rPr>
          <w:b/>
          <w:szCs w:val="24"/>
          <w:lang w:val="en-CA"/>
        </w:rPr>
        <w:t>pec2question1.conf</w:t>
      </w:r>
    </w:p>
    <w:p w:rsidR="008552A3" w:rsidRPr="004C02B9" w:rsidRDefault="008552A3" w:rsidP="00E166E2">
      <w:pPr>
        <w:ind w:firstLine="698"/>
        <w:rPr>
          <w:szCs w:val="24"/>
          <w:lang w:val="en-CA"/>
        </w:rPr>
      </w:pPr>
      <w:r w:rsidRPr="004C02B9">
        <w:rPr>
          <w:b/>
          <w:szCs w:val="24"/>
          <w:lang w:val="en-CA"/>
        </w:rPr>
        <w:t xml:space="preserve">$ </w:t>
      </w:r>
      <w:proofErr w:type="spellStart"/>
      <w:r w:rsidRPr="004C02B9">
        <w:rPr>
          <w:b/>
          <w:szCs w:val="24"/>
          <w:lang w:val="en-CA"/>
        </w:rPr>
        <w:t>nano</w:t>
      </w:r>
      <w:proofErr w:type="spellEnd"/>
      <w:r w:rsidRPr="004C02B9">
        <w:rPr>
          <w:b/>
          <w:szCs w:val="24"/>
          <w:lang w:val="en-CA"/>
        </w:rPr>
        <w:t xml:space="preserve"> pec2question1.conf</w:t>
      </w:r>
      <w:r w:rsidR="004C02B9">
        <w:rPr>
          <w:szCs w:val="24"/>
          <w:lang w:val="en-CA"/>
        </w:rPr>
        <w:t xml:space="preserve">                </w:t>
      </w:r>
    </w:p>
    <w:p w:rsidR="000F47E6" w:rsidRPr="004C02B9" w:rsidRDefault="004C02B9" w:rsidP="004C02B9">
      <w:pPr>
        <w:pStyle w:val="ListParagraph"/>
        <w:numPr>
          <w:ilvl w:val="2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Copy text from: </w:t>
      </w:r>
      <w:r w:rsidR="004E206C" w:rsidRPr="004C02B9">
        <w:rPr>
          <w:szCs w:val="24"/>
          <w:lang w:val="en-CA"/>
        </w:rPr>
        <w:t>example2.conf</w:t>
      </w:r>
    </w:p>
    <w:p w:rsidR="008552A3" w:rsidRPr="004C02B9" w:rsidRDefault="004C02B9" w:rsidP="000F47E6">
      <w:pPr>
        <w:pStyle w:val="ListParagraph"/>
        <w:numPr>
          <w:ilvl w:val="2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 </w:t>
      </w:r>
      <w:r w:rsidR="008552A3" w:rsidRPr="004C02B9">
        <w:rPr>
          <w:rFonts w:eastAsia="Times New Roman"/>
          <w:color w:val="auto"/>
          <w:szCs w:val="24"/>
          <w:lang w:val="en-CA"/>
        </w:rPr>
        <w:t>a</w:t>
      </w:r>
      <w:proofErr w:type="gramStart"/>
      <w:r w:rsidR="008552A3" w:rsidRPr="004C02B9">
        <w:rPr>
          <w:rFonts w:eastAsia="Times New Roman"/>
          <w:color w:val="auto"/>
          <w:szCs w:val="24"/>
          <w:lang w:val="en-CA"/>
        </w:rPr>
        <w:t>1.sources</w:t>
      </w:r>
      <w:proofErr w:type="gramEnd"/>
      <w:r w:rsidR="008552A3" w:rsidRPr="004C02B9">
        <w:rPr>
          <w:rFonts w:eastAsia="Times New Roman"/>
          <w:color w:val="auto"/>
          <w:szCs w:val="24"/>
          <w:lang w:val="en-CA"/>
        </w:rPr>
        <w:t xml:space="preserve">.r1.spoolDir </w:t>
      </w:r>
      <w:r w:rsidR="00E166E2" w:rsidRPr="004C02B9">
        <w:rPr>
          <w:rFonts w:eastAsia="Times New Roman"/>
          <w:color w:val="auto"/>
          <w:szCs w:val="24"/>
          <w:lang w:val="en-CA"/>
        </w:rPr>
        <w:t xml:space="preserve">= </w:t>
      </w:r>
      <w:r w:rsidR="008552A3" w:rsidRPr="004C02B9">
        <w:rPr>
          <w:rFonts w:eastAsia="Times New Roman"/>
          <w:color w:val="auto"/>
          <w:szCs w:val="24"/>
          <w:lang w:val="en-CA"/>
        </w:rPr>
        <w:t>/home/bigdata/test</w:t>
      </w:r>
      <w:r w:rsidR="00E166E2" w:rsidRPr="004C02B9">
        <w:rPr>
          <w:rFonts w:eastAsia="Times New Roman"/>
          <w:color w:val="auto"/>
          <w:szCs w:val="24"/>
          <w:lang w:val="en-CA"/>
        </w:rPr>
        <w:t xml:space="preserve">   </w:t>
      </w:r>
      <w:r>
        <w:rPr>
          <w:rFonts w:eastAsia="Times New Roman"/>
          <w:color w:val="auto"/>
          <w:szCs w:val="24"/>
          <w:lang w:val="en-CA"/>
        </w:rPr>
        <w:t xml:space="preserve"> </w:t>
      </w:r>
    </w:p>
    <w:p w:rsidR="004E206C" w:rsidRPr="004C02B9" w:rsidRDefault="00E166E2" w:rsidP="000F47E6">
      <w:pPr>
        <w:jc w:val="center"/>
        <w:rPr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6C0EF6CB" wp14:editId="065A829C">
            <wp:extent cx="2324100" cy="18642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848" cy="188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E2" w:rsidRPr="004C02B9" w:rsidRDefault="00E166E2" w:rsidP="00E166E2">
      <w:pPr>
        <w:spacing w:after="0" w:line="240" w:lineRule="auto"/>
        <w:textAlignment w:val="center"/>
        <w:rPr>
          <w:szCs w:val="24"/>
          <w:lang w:val="en-CA"/>
        </w:rPr>
      </w:pPr>
    </w:p>
    <w:p w:rsidR="004C02B9" w:rsidRDefault="00E166E2" w:rsidP="0070202A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Initiate the agent: </w:t>
      </w:r>
    </w:p>
    <w:p w:rsidR="0070202A" w:rsidRPr="0070202A" w:rsidRDefault="0070202A" w:rsidP="00695A4F">
      <w:pPr>
        <w:pStyle w:val="ListParagraph"/>
        <w:numPr>
          <w:ilvl w:val="2"/>
          <w:numId w:val="13"/>
        </w:numPr>
        <w:spacing w:after="0" w:line="240" w:lineRule="auto"/>
        <w:textAlignment w:val="center"/>
        <w:rPr>
          <w:szCs w:val="24"/>
          <w:lang w:val="en-CA"/>
        </w:rPr>
      </w:pPr>
      <w:r>
        <w:rPr>
          <w:szCs w:val="24"/>
          <w:lang w:val="en-CA"/>
        </w:rPr>
        <w:t xml:space="preserve">Directory: </w:t>
      </w:r>
      <w:r w:rsidRPr="004C02B9">
        <w:rPr>
          <w:rFonts w:eastAsia="Times New Roman"/>
          <w:color w:val="auto"/>
          <w:szCs w:val="24"/>
          <w:lang w:val="en-CA"/>
        </w:rPr>
        <w:t>/home/bigdata/pec2/ex1/pec2question1.conf</w:t>
      </w:r>
    </w:p>
    <w:p w:rsidR="00A23143" w:rsidRPr="0070202A" w:rsidRDefault="00E166E2" w:rsidP="000F47E6">
      <w:pPr>
        <w:spacing w:after="0" w:line="240" w:lineRule="auto"/>
        <w:ind w:left="708" w:firstLine="12"/>
        <w:textAlignment w:val="center"/>
        <w:rPr>
          <w:rFonts w:eastAsia="Times New Roman"/>
          <w:b/>
          <w:color w:val="auto"/>
          <w:szCs w:val="24"/>
          <w:lang w:val="en-CA"/>
        </w:rPr>
      </w:pPr>
      <w:proofErr w:type="gramStart"/>
      <w:r w:rsidRPr="0070202A">
        <w:rPr>
          <w:rFonts w:eastAsia="Times New Roman"/>
          <w:b/>
          <w:color w:val="auto"/>
          <w:szCs w:val="24"/>
          <w:lang w:val="en-CA"/>
        </w:rPr>
        <w:t xml:space="preserve">$ </w:t>
      </w:r>
      <w:r w:rsidR="00A23143" w:rsidRPr="0070202A">
        <w:rPr>
          <w:rFonts w:eastAsia="Times New Roman"/>
          <w:b/>
          <w:color w:val="auto"/>
          <w:szCs w:val="24"/>
          <w:lang w:val="en-CA"/>
        </w:rPr>
        <w:t> </w:t>
      </w:r>
      <w:r w:rsidRPr="0070202A">
        <w:rPr>
          <w:rFonts w:eastAsia="Times New Roman"/>
          <w:b/>
          <w:color w:val="auto"/>
          <w:szCs w:val="24"/>
          <w:lang w:val="en-CA"/>
        </w:rPr>
        <w:t>flume</w:t>
      </w:r>
      <w:proofErr w:type="gramEnd"/>
      <w:r w:rsidRPr="0070202A">
        <w:rPr>
          <w:rFonts w:eastAsia="Times New Roman"/>
          <w:b/>
          <w:color w:val="auto"/>
          <w:szCs w:val="24"/>
          <w:lang w:val="en-CA"/>
        </w:rPr>
        <w:t>-ng agent --</w:t>
      </w:r>
      <w:proofErr w:type="spellStart"/>
      <w:r w:rsidRPr="0070202A">
        <w:rPr>
          <w:rFonts w:eastAsia="Times New Roman"/>
          <w:b/>
          <w:color w:val="auto"/>
          <w:szCs w:val="24"/>
          <w:lang w:val="en-CA"/>
        </w:rPr>
        <w:t>conf</w:t>
      </w:r>
      <w:proofErr w:type="spellEnd"/>
      <w:r w:rsidRPr="0070202A">
        <w:rPr>
          <w:rFonts w:eastAsia="Times New Roman"/>
          <w:b/>
          <w:color w:val="auto"/>
          <w:szCs w:val="24"/>
          <w:lang w:val="en-CA"/>
        </w:rPr>
        <w:t xml:space="preserve"> </w:t>
      </w:r>
      <w:proofErr w:type="spellStart"/>
      <w:r w:rsidRPr="0070202A">
        <w:rPr>
          <w:rFonts w:eastAsia="Times New Roman"/>
          <w:b/>
          <w:color w:val="auto"/>
          <w:szCs w:val="24"/>
          <w:lang w:val="en-CA"/>
        </w:rPr>
        <w:t>conf</w:t>
      </w:r>
      <w:proofErr w:type="spellEnd"/>
      <w:r w:rsidRPr="0070202A">
        <w:rPr>
          <w:rFonts w:eastAsia="Times New Roman"/>
          <w:b/>
          <w:color w:val="auto"/>
          <w:szCs w:val="24"/>
          <w:lang w:val="en-CA"/>
        </w:rPr>
        <w:t xml:space="preserve"> --</w:t>
      </w:r>
      <w:proofErr w:type="spellStart"/>
      <w:r w:rsidRPr="0070202A">
        <w:rPr>
          <w:rFonts w:eastAsia="Times New Roman"/>
          <w:b/>
          <w:color w:val="auto"/>
          <w:szCs w:val="24"/>
          <w:lang w:val="en-CA"/>
        </w:rPr>
        <w:t>conf</w:t>
      </w:r>
      <w:proofErr w:type="spellEnd"/>
      <w:r w:rsidRPr="0070202A">
        <w:rPr>
          <w:rFonts w:eastAsia="Times New Roman"/>
          <w:b/>
          <w:color w:val="auto"/>
          <w:szCs w:val="24"/>
          <w:lang w:val="en-CA"/>
        </w:rPr>
        <w:t>-file /home/bigdata/pec2/ex1/pec2question1.conf --name a1 -</w:t>
      </w:r>
      <w:proofErr w:type="spellStart"/>
      <w:r w:rsidRPr="0070202A">
        <w:rPr>
          <w:rFonts w:eastAsia="Times New Roman"/>
          <w:b/>
          <w:color w:val="auto"/>
          <w:szCs w:val="24"/>
          <w:lang w:val="en-CA"/>
        </w:rPr>
        <w:t>Dflume.root.logger</w:t>
      </w:r>
      <w:proofErr w:type="spellEnd"/>
      <w:r w:rsidRPr="0070202A">
        <w:rPr>
          <w:rFonts w:eastAsia="Times New Roman"/>
          <w:b/>
          <w:color w:val="auto"/>
          <w:szCs w:val="24"/>
          <w:lang w:val="en-CA"/>
        </w:rPr>
        <w:t>=</w:t>
      </w:r>
      <w:proofErr w:type="spellStart"/>
      <w:r w:rsidRPr="0070202A">
        <w:rPr>
          <w:rFonts w:eastAsia="Times New Roman"/>
          <w:b/>
          <w:color w:val="auto"/>
          <w:szCs w:val="24"/>
          <w:lang w:val="en-CA"/>
        </w:rPr>
        <w:t>INFO,console</w:t>
      </w:r>
      <w:proofErr w:type="spellEnd"/>
    </w:p>
    <w:p w:rsidR="00E166E2" w:rsidRPr="004C02B9" w:rsidRDefault="00E166E2" w:rsidP="00E166E2">
      <w:pPr>
        <w:spacing w:after="0" w:line="240" w:lineRule="auto"/>
        <w:textAlignment w:val="center"/>
        <w:rPr>
          <w:szCs w:val="24"/>
          <w:lang w:val="en-CA"/>
        </w:rPr>
      </w:pPr>
    </w:p>
    <w:p w:rsidR="00E166E2" w:rsidRPr="004C02B9" w:rsidRDefault="00E166E2" w:rsidP="000F47E6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/>
          <w:color w:val="auto"/>
          <w:szCs w:val="24"/>
          <w:lang w:val="en-CA"/>
        </w:rPr>
      </w:pPr>
      <w:r w:rsidRPr="004C02B9">
        <w:rPr>
          <w:rFonts w:eastAsia="Times New Roman"/>
          <w:color w:val="auto"/>
          <w:szCs w:val="24"/>
          <w:lang w:val="en-CA"/>
        </w:rPr>
        <w:t>SUCCESS!</w:t>
      </w:r>
    </w:p>
    <w:p w:rsidR="00E166E2" w:rsidRPr="004C02B9" w:rsidRDefault="00E166E2" w:rsidP="000F47E6">
      <w:pPr>
        <w:spacing w:after="0" w:line="240" w:lineRule="auto"/>
        <w:jc w:val="center"/>
        <w:rPr>
          <w:rFonts w:eastAsia="Times New Roman"/>
          <w:color w:val="auto"/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2E56312D" wp14:editId="0A35BF33">
            <wp:extent cx="4991100" cy="495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953" cy="4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E2" w:rsidRPr="004C02B9" w:rsidRDefault="00E166E2" w:rsidP="00E166E2">
      <w:pPr>
        <w:spacing w:after="0" w:line="240" w:lineRule="auto"/>
        <w:rPr>
          <w:rFonts w:eastAsia="Times New Roman"/>
          <w:color w:val="auto"/>
          <w:szCs w:val="24"/>
          <w:lang w:val="en-CA"/>
        </w:rPr>
      </w:pPr>
    </w:p>
    <w:p w:rsidR="00A23143" w:rsidRPr="004C02B9" w:rsidRDefault="00A23143" w:rsidP="0070202A">
      <w:pPr>
        <w:spacing w:after="0" w:line="240" w:lineRule="auto"/>
        <w:ind w:left="0" w:firstLine="0"/>
        <w:rPr>
          <w:rFonts w:eastAsia="Times New Roman"/>
          <w:color w:val="auto"/>
          <w:szCs w:val="24"/>
          <w:lang w:val="en-CA"/>
        </w:rPr>
      </w:pPr>
    </w:p>
    <w:p w:rsidR="0078082F" w:rsidRPr="004C02B9" w:rsidRDefault="0070202A" w:rsidP="000F47E6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auto"/>
          <w:szCs w:val="24"/>
          <w:lang w:val="en-CA"/>
        </w:rPr>
      </w:pPr>
      <w:r>
        <w:rPr>
          <w:rFonts w:eastAsia="Times New Roman"/>
          <w:color w:val="auto"/>
          <w:szCs w:val="24"/>
          <w:lang w:val="en-CA"/>
        </w:rPr>
        <w:t xml:space="preserve">Type messages </w:t>
      </w:r>
    </w:p>
    <w:p w:rsidR="0078082F" w:rsidRPr="0070202A" w:rsidRDefault="0078082F" w:rsidP="000F47E6">
      <w:pPr>
        <w:spacing w:after="0" w:line="240" w:lineRule="auto"/>
        <w:ind w:firstLine="698"/>
        <w:rPr>
          <w:rFonts w:eastAsia="Times New Roman"/>
          <w:color w:val="auto"/>
          <w:szCs w:val="24"/>
          <w:lang w:val="en-CA"/>
        </w:rPr>
      </w:pPr>
      <w:r w:rsidRPr="0070202A">
        <w:rPr>
          <w:rFonts w:eastAsia="Times New Roman"/>
          <w:color w:val="auto"/>
          <w:szCs w:val="24"/>
          <w:lang w:val="en-CA"/>
        </w:rPr>
        <w:t>&gt; new window</w:t>
      </w:r>
    </w:p>
    <w:p w:rsidR="0078082F" w:rsidRPr="0070202A" w:rsidRDefault="0078082F" w:rsidP="000F47E6">
      <w:pPr>
        <w:spacing w:after="0" w:line="240" w:lineRule="auto"/>
        <w:ind w:firstLine="698"/>
        <w:rPr>
          <w:b/>
          <w:szCs w:val="24"/>
          <w:lang w:val="en-CA"/>
        </w:rPr>
      </w:pPr>
      <w:r w:rsidRPr="0070202A">
        <w:rPr>
          <w:rFonts w:eastAsia="Times New Roman"/>
          <w:b/>
          <w:color w:val="auto"/>
          <w:szCs w:val="24"/>
          <w:lang w:val="en-CA"/>
        </w:rPr>
        <w:t>$ cd /home/</w:t>
      </w:r>
      <w:r w:rsidRPr="0070202A">
        <w:rPr>
          <w:b/>
          <w:szCs w:val="24"/>
          <w:lang w:val="en-CA"/>
        </w:rPr>
        <w:t>bigdata/flume/source</w:t>
      </w:r>
    </w:p>
    <w:p w:rsidR="0078082F" w:rsidRPr="0070202A" w:rsidRDefault="0078082F" w:rsidP="000F47E6">
      <w:pPr>
        <w:spacing w:after="0" w:line="240" w:lineRule="auto"/>
        <w:ind w:firstLine="698"/>
        <w:rPr>
          <w:b/>
          <w:szCs w:val="24"/>
        </w:rPr>
      </w:pPr>
      <w:r w:rsidRPr="0070202A">
        <w:rPr>
          <w:b/>
          <w:szCs w:val="24"/>
        </w:rPr>
        <w:t>$ echo "hola mundo" &gt; testfile.txt</w:t>
      </w:r>
    </w:p>
    <w:p w:rsidR="0078082F" w:rsidRPr="0070202A" w:rsidRDefault="0070202A" w:rsidP="0070202A">
      <w:pPr>
        <w:pStyle w:val="ListParagraph"/>
        <w:numPr>
          <w:ilvl w:val="1"/>
          <w:numId w:val="13"/>
        </w:numPr>
        <w:spacing w:after="0" w:line="240" w:lineRule="auto"/>
        <w:rPr>
          <w:szCs w:val="24"/>
        </w:rPr>
      </w:pPr>
      <w:r w:rsidRPr="004C02B9">
        <w:rPr>
          <w:rFonts w:eastAsia="Times New Roman"/>
          <w:color w:val="auto"/>
          <w:szCs w:val="24"/>
          <w:lang w:val="en-CA"/>
        </w:rPr>
        <w:t>SUCCESS</w:t>
      </w:r>
      <w:r w:rsidR="0078082F" w:rsidRPr="0070202A">
        <w:rPr>
          <w:szCs w:val="24"/>
        </w:rPr>
        <w:t>!</w:t>
      </w:r>
    </w:p>
    <w:p w:rsidR="008F6995" w:rsidRPr="004C02B9" w:rsidRDefault="00A06DB3" w:rsidP="0070202A">
      <w:pPr>
        <w:spacing w:after="0" w:line="240" w:lineRule="auto"/>
        <w:jc w:val="center"/>
        <w:rPr>
          <w:noProof/>
          <w:szCs w:val="24"/>
        </w:rPr>
      </w:pPr>
      <w:r w:rsidRPr="004C02B9">
        <w:rPr>
          <w:noProof/>
          <w:szCs w:val="24"/>
        </w:rPr>
        <w:drawing>
          <wp:inline distT="0" distB="0" distL="0" distR="0" wp14:anchorId="4AD18220" wp14:editId="78704A8C">
            <wp:extent cx="2491740" cy="7516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851" cy="7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0202A" w:rsidRDefault="0070202A" w:rsidP="005053A4">
      <w:pPr>
        <w:pBdr>
          <w:bottom w:val="single" w:sz="12" w:space="10" w:color="auto"/>
        </w:pBdr>
        <w:ind w:left="0" w:firstLine="0"/>
        <w:rPr>
          <w:szCs w:val="24"/>
          <w:lang w:val="en-CA"/>
        </w:rPr>
      </w:pPr>
    </w:p>
    <w:p w:rsidR="0070202A" w:rsidRDefault="0070202A" w:rsidP="0070202A">
      <w:pPr>
        <w:pBdr>
          <w:bottom w:val="single" w:sz="12" w:space="10" w:color="auto"/>
        </w:pBdr>
        <w:rPr>
          <w:szCs w:val="24"/>
        </w:rPr>
      </w:pPr>
      <w:r w:rsidRPr="0070202A">
        <w:rPr>
          <w:szCs w:val="24"/>
        </w:rPr>
        <w:t>2. Crear un Pipeline donde la fuente sean los ficheros que sean colgados en un directorio del sistema local en la ruta /home/</w:t>
      </w:r>
      <w:proofErr w:type="spellStart"/>
      <w:r w:rsidRPr="0070202A">
        <w:rPr>
          <w:szCs w:val="24"/>
        </w:rPr>
        <w:t>bigdata</w:t>
      </w:r>
      <w:proofErr w:type="spellEnd"/>
      <w:r w:rsidRPr="0070202A">
        <w:rPr>
          <w:szCs w:val="24"/>
        </w:rPr>
        <w:t>/</w:t>
      </w:r>
      <w:proofErr w:type="spellStart"/>
      <w:r w:rsidRPr="0070202A">
        <w:rPr>
          <w:szCs w:val="24"/>
        </w:rPr>
        <w:t>flume</w:t>
      </w:r>
      <w:proofErr w:type="spellEnd"/>
      <w:r w:rsidRPr="0070202A">
        <w:rPr>
          <w:szCs w:val="24"/>
        </w:rPr>
        <w:t>/</w:t>
      </w:r>
      <w:proofErr w:type="spellStart"/>
      <w:r w:rsidRPr="0070202A">
        <w:rPr>
          <w:szCs w:val="24"/>
        </w:rPr>
        <w:t>source</w:t>
      </w:r>
      <w:proofErr w:type="spellEnd"/>
      <w:r w:rsidRPr="0070202A">
        <w:rPr>
          <w:szCs w:val="24"/>
        </w:rPr>
        <w:t xml:space="preserve">, de tal forma que una vez que sea insertado un fichero en dicho directorio se desencadene el proceso (fuente </w:t>
      </w:r>
      <w:proofErr w:type="spellStart"/>
      <w:r w:rsidRPr="0070202A">
        <w:rPr>
          <w:szCs w:val="24"/>
        </w:rPr>
        <w:t>spooldir</w:t>
      </w:r>
      <w:proofErr w:type="spellEnd"/>
      <w:r w:rsidRPr="0070202A">
        <w:rPr>
          <w:szCs w:val="24"/>
        </w:rPr>
        <w:t>). Los datos ha de almacenarse en HDFS en la ruta /home/</w:t>
      </w:r>
      <w:proofErr w:type="spellStart"/>
      <w:r w:rsidRPr="0070202A">
        <w:rPr>
          <w:szCs w:val="24"/>
        </w:rPr>
        <w:t>bigdata</w:t>
      </w:r>
      <w:proofErr w:type="spellEnd"/>
      <w:r w:rsidRPr="0070202A">
        <w:rPr>
          <w:szCs w:val="24"/>
        </w:rPr>
        <w:t>/pec2/ex2 en formato de texto en una estructura de carpetas de acuerdo a la fecha y hora a la que han llegado por ejemplo /home/</w:t>
      </w:r>
      <w:proofErr w:type="spellStart"/>
      <w:r w:rsidRPr="0070202A">
        <w:rPr>
          <w:szCs w:val="24"/>
        </w:rPr>
        <w:t>bigdata</w:t>
      </w:r>
      <w:proofErr w:type="spellEnd"/>
      <w:r w:rsidRPr="0070202A">
        <w:rPr>
          <w:szCs w:val="24"/>
        </w:rPr>
        <w:t>/pec2/ex2/18-04-15/</w:t>
      </w:r>
      <w:proofErr w:type="gramStart"/>
      <w:r w:rsidRPr="0070202A">
        <w:rPr>
          <w:szCs w:val="24"/>
        </w:rPr>
        <w:t>1020  (</w:t>
      </w:r>
      <w:proofErr w:type="gramEnd"/>
      <w:r w:rsidRPr="0070202A">
        <w:rPr>
          <w:szCs w:val="24"/>
        </w:rPr>
        <w:t>significa que el fichero fue colocado en la carpeta el 15/04/2018 a las 10:20 aproximadamente).</w:t>
      </w:r>
    </w:p>
    <w:p w:rsidR="0070202A" w:rsidRPr="00786978" w:rsidRDefault="0070202A" w:rsidP="0070202A">
      <w:pPr>
        <w:ind w:left="0" w:firstLine="0"/>
        <w:rPr>
          <w:szCs w:val="24"/>
        </w:rPr>
      </w:pPr>
    </w:p>
    <w:p w:rsidR="0070202A" w:rsidRPr="004C02B9" w:rsidRDefault="0070202A" w:rsidP="0070202A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HDFS route / directory for agent (where messages will be visible in console):  </w:t>
      </w:r>
    </w:p>
    <w:p w:rsidR="0070202A" w:rsidRPr="0070202A" w:rsidRDefault="0070202A" w:rsidP="0070202A">
      <w:pPr>
        <w:ind w:firstLine="698"/>
        <w:rPr>
          <w:b/>
          <w:szCs w:val="24"/>
          <w:lang w:val="en-CA"/>
        </w:rPr>
      </w:pPr>
      <w:r w:rsidRPr="0070202A">
        <w:rPr>
          <w:b/>
          <w:szCs w:val="24"/>
          <w:lang w:val="en-CA"/>
        </w:rPr>
        <w:t xml:space="preserve">$ </w:t>
      </w:r>
      <w:proofErr w:type="spellStart"/>
      <w:r w:rsidRPr="0070202A">
        <w:rPr>
          <w:b/>
          <w:szCs w:val="24"/>
          <w:lang w:val="en-CA"/>
        </w:rPr>
        <w:t>mkdir</w:t>
      </w:r>
      <w:proofErr w:type="spellEnd"/>
      <w:r w:rsidRPr="0070202A">
        <w:rPr>
          <w:b/>
          <w:szCs w:val="24"/>
          <w:lang w:val="en-CA"/>
        </w:rPr>
        <w:t xml:space="preserve"> /home/bigdata/pec2/ex2</w:t>
      </w:r>
    </w:p>
    <w:p w:rsidR="0070202A" w:rsidRPr="004C02B9" w:rsidRDefault="0070202A" w:rsidP="0070202A">
      <w:pPr>
        <w:rPr>
          <w:szCs w:val="24"/>
          <w:lang w:val="en-CA"/>
        </w:rPr>
      </w:pPr>
    </w:p>
    <w:p w:rsidR="0070202A" w:rsidRPr="004C02B9" w:rsidRDefault="0070202A" w:rsidP="0070202A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Agent configuration:  </w:t>
      </w:r>
    </w:p>
    <w:p w:rsidR="0070202A" w:rsidRPr="0070202A" w:rsidRDefault="0070202A" w:rsidP="0070202A">
      <w:pPr>
        <w:pStyle w:val="ListParagraph"/>
        <w:ind w:firstLine="0"/>
        <w:rPr>
          <w:b/>
          <w:szCs w:val="24"/>
          <w:lang w:val="en-CA"/>
        </w:rPr>
      </w:pPr>
      <w:r>
        <w:rPr>
          <w:b/>
          <w:szCs w:val="24"/>
          <w:lang w:val="en-CA"/>
        </w:rPr>
        <w:t xml:space="preserve">$ cd </w:t>
      </w:r>
      <w:r w:rsidRPr="0070202A">
        <w:rPr>
          <w:b/>
          <w:szCs w:val="24"/>
          <w:lang w:val="en-CA"/>
        </w:rPr>
        <w:t>/home/bigdata/pec2/ex2</w:t>
      </w:r>
    </w:p>
    <w:p w:rsidR="0070202A" w:rsidRPr="0070202A" w:rsidRDefault="0070202A" w:rsidP="0070202A">
      <w:pPr>
        <w:ind w:firstLine="698"/>
        <w:rPr>
          <w:b/>
          <w:szCs w:val="24"/>
          <w:lang w:val="en-CA"/>
        </w:rPr>
      </w:pPr>
      <w:r w:rsidRPr="0070202A">
        <w:rPr>
          <w:b/>
          <w:szCs w:val="24"/>
          <w:lang w:val="en-CA"/>
        </w:rPr>
        <w:t>$ touch /home/bigdata/pec2/ex2/pec2question2.conf</w:t>
      </w:r>
    </w:p>
    <w:p w:rsidR="0070202A" w:rsidRPr="0070202A" w:rsidRDefault="0070202A" w:rsidP="0070202A">
      <w:pPr>
        <w:ind w:firstLine="698"/>
        <w:rPr>
          <w:b/>
          <w:szCs w:val="24"/>
          <w:lang w:val="en-CA"/>
        </w:rPr>
      </w:pPr>
      <w:r w:rsidRPr="0070202A">
        <w:rPr>
          <w:b/>
          <w:szCs w:val="24"/>
          <w:lang w:val="en-CA"/>
        </w:rPr>
        <w:t xml:space="preserve">$ </w:t>
      </w:r>
      <w:proofErr w:type="spellStart"/>
      <w:r w:rsidRPr="0070202A">
        <w:rPr>
          <w:b/>
          <w:szCs w:val="24"/>
          <w:lang w:val="en-CA"/>
        </w:rPr>
        <w:t>nano</w:t>
      </w:r>
      <w:proofErr w:type="spellEnd"/>
      <w:r w:rsidRPr="0070202A">
        <w:rPr>
          <w:b/>
          <w:szCs w:val="24"/>
          <w:lang w:val="en-CA"/>
        </w:rPr>
        <w:t xml:space="preserve"> pec2question2.conf</w:t>
      </w:r>
    </w:p>
    <w:p w:rsidR="0070202A" w:rsidRPr="003A3FFC" w:rsidRDefault="0070202A" w:rsidP="003A3FFC">
      <w:pPr>
        <w:pStyle w:val="ListParagraph"/>
        <w:numPr>
          <w:ilvl w:val="3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Copy </w:t>
      </w:r>
      <w:r w:rsidRPr="004C02B9">
        <w:rPr>
          <w:szCs w:val="24"/>
          <w:lang w:val="en-CA"/>
        </w:rPr>
        <w:t>text from:</w:t>
      </w:r>
      <w:r>
        <w:rPr>
          <w:szCs w:val="24"/>
          <w:lang w:val="en-CA"/>
        </w:rPr>
        <w:t xml:space="preserve"> e</w:t>
      </w:r>
      <w:r w:rsidRPr="004C02B9">
        <w:rPr>
          <w:rFonts w:eastAsia="Times New Roman"/>
          <w:szCs w:val="24"/>
          <w:lang w:val="en-CA"/>
        </w:rPr>
        <w:t>xample4</w:t>
      </w:r>
      <w:r w:rsidRPr="004C02B9">
        <w:rPr>
          <w:szCs w:val="24"/>
          <w:lang w:val="en-CA"/>
        </w:rPr>
        <w:t>.conf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# Name the components on this agent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 xml:space="preserve"> = r1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 xml:space="preserve"> = k1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1.channels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 xml:space="preserve"> = c1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.r1.interceptors = i1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.r1.interceptors.i1.type = timestamp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US"/>
        </w:rPr>
      </w:pP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# Describe/configure the source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 xml:space="preserve">.r1.type = </w:t>
      </w:r>
      <w:proofErr w:type="spellStart"/>
      <w:r w:rsidRPr="003A3FFC">
        <w:rPr>
          <w:rFonts w:eastAsia="Times New Roman"/>
          <w:color w:val="auto"/>
          <w:sz w:val="10"/>
          <w:szCs w:val="10"/>
          <w:lang w:val="en-CA"/>
        </w:rPr>
        <w:t>netcat</w:t>
      </w:r>
      <w:proofErr w:type="spellEnd"/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.r1.bind = localhost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.r1.port = 44444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US"/>
        </w:rPr>
      </w:pP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# Describe the sink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 xml:space="preserve">.k1.type = </w:t>
      </w:r>
      <w:proofErr w:type="spellStart"/>
      <w:r w:rsidRPr="003A3FFC">
        <w:rPr>
          <w:rFonts w:eastAsia="Times New Roman"/>
          <w:color w:val="auto"/>
          <w:sz w:val="10"/>
          <w:szCs w:val="10"/>
          <w:lang w:val="en-CA"/>
        </w:rPr>
        <w:t>hdfs</w:t>
      </w:r>
      <w:proofErr w:type="spellEnd"/>
    </w:p>
    <w:p w:rsidR="0070202A" w:rsidRPr="00786978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786978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786978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786978">
        <w:rPr>
          <w:rFonts w:eastAsia="Times New Roman"/>
          <w:color w:val="auto"/>
          <w:sz w:val="10"/>
          <w:szCs w:val="10"/>
          <w:lang w:val="en-CA"/>
        </w:rPr>
        <w:t>.k1.hdfs.path = /flume/events/%y-%m-%d/%H%M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.k1.hdfs.filePrefix = events-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.k1.hdfs.round = true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.k1.hdfs.roundValue = 10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.k1.hdfs.roundUnit = minute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US"/>
        </w:rPr>
      </w:pP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# Use a channel which buffers events in memory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1.channels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.c1.type = memory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1.channels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.c1.capacity = 1000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1.channels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.c1.transactionCapacity = 100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US"/>
        </w:rPr>
      </w:pP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# Bind the source and sink to the channel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1.sources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.r1.channels = c1</w:t>
      </w:r>
    </w:p>
    <w:p w:rsidR="0070202A" w:rsidRPr="003A3FFC" w:rsidRDefault="0070202A" w:rsidP="003A3FFC">
      <w:pPr>
        <w:spacing w:after="0" w:line="240" w:lineRule="auto"/>
        <w:ind w:left="0" w:firstLine="0"/>
        <w:rPr>
          <w:rFonts w:eastAsia="Times New Roman"/>
          <w:color w:val="auto"/>
          <w:sz w:val="10"/>
          <w:szCs w:val="10"/>
          <w:lang w:val="en-CA"/>
        </w:rPr>
      </w:pPr>
      <w:r w:rsidRPr="003A3FFC">
        <w:rPr>
          <w:rFonts w:eastAsia="Times New Roman"/>
          <w:color w:val="auto"/>
          <w:sz w:val="10"/>
          <w:szCs w:val="10"/>
          <w:lang w:val="en-CA"/>
        </w:rPr>
        <w:t>a</w:t>
      </w:r>
      <w:proofErr w:type="gramStart"/>
      <w:r w:rsidRPr="003A3FFC">
        <w:rPr>
          <w:rFonts w:eastAsia="Times New Roman"/>
          <w:color w:val="auto"/>
          <w:sz w:val="10"/>
          <w:szCs w:val="10"/>
          <w:lang w:val="en-CA"/>
        </w:rPr>
        <w:t>1.sinks</w:t>
      </w:r>
      <w:proofErr w:type="gramEnd"/>
      <w:r w:rsidRPr="003A3FFC">
        <w:rPr>
          <w:rFonts w:eastAsia="Times New Roman"/>
          <w:color w:val="auto"/>
          <w:sz w:val="10"/>
          <w:szCs w:val="10"/>
          <w:lang w:val="en-CA"/>
        </w:rPr>
        <w:t>.k1.channel = c1</w:t>
      </w:r>
    </w:p>
    <w:p w:rsidR="0070202A" w:rsidRPr="004C02B9" w:rsidRDefault="0070202A" w:rsidP="003A3FFC">
      <w:pPr>
        <w:ind w:left="0" w:firstLine="0"/>
        <w:rPr>
          <w:szCs w:val="24"/>
          <w:lang w:val="en-CA"/>
        </w:rPr>
      </w:pPr>
    </w:p>
    <w:p w:rsidR="0070202A" w:rsidRPr="004C02B9" w:rsidRDefault="0070202A" w:rsidP="0070202A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>Initiate agent</w:t>
      </w:r>
    </w:p>
    <w:p w:rsidR="0070202A" w:rsidRPr="003A3FFC" w:rsidRDefault="003A3FFC" w:rsidP="003A3FFC">
      <w:pPr>
        <w:pStyle w:val="ListParagraph"/>
        <w:numPr>
          <w:ilvl w:val="1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>Directory</w:t>
      </w:r>
      <w:r w:rsidR="0070202A" w:rsidRPr="004C02B9">
        <w:rPr>
          <w:szCs w:val="24"/>
          <w:lang w:val="en-CA"/>
        </w:rPr>
        <w:t xml:space="preserve"> </w:t>
      </w:r>
      <w:r w:rsidR="0070202A" w:rsidRPr="004C02B9">
        <w:rPr>
          <w:szCs w:val="24"/>
          <w:lang w:val="en-CA"/>
        </w:rPr>
        <w:sym w:font="Wingdings" w:char="F0E0"/>
      </w:r>
      <w:r w:rsidR="0070202A" w:rsidRPr="004C02B9">
        <w:rPr>
          <w:szCs w:val="24"/>
          <w:lang w:val="en-CA"/>
        </w:rPr>
        <w:t>/home/bigdata/pec2/ex2/</w:t>
      </w:r>
      <w:r w:rsidR="0070202A" w:rsidRPr="004C02B9">
        <w:rPr>
          <w:szCs w:val="24"/>
          <w:u w:val="single"/>
          <w:lang w:val="en-CA"/>
        </w:rPr>
        <w:t>pec2question2</w:t>
      </w:r>
      <w:r w:rsidR="0070202A" w:rsidRPr="004C02B9">
        <w:rPr>
          <w:szCs w:val="24"/>
          <w:lang w:val="en-CA"/>
        </w:rPr>
        <w:t>.conf</w:t>
      </w:r>
    </w:p>
    <w:p w:rsidR="0070202A" w:rsidRPr="003A3FFC" w:rsidRDefault="0070202A" w:rsidP="0070202A">
      <w:pPr>
        <w:rPr>
          <w:b/>
          <w:szCs w:val="24"/>
          <w:lang w:val="en-CA"/>
        </w:rPr>
      </w:pPr>
      <w:r w:rsidRPr="003A3FFC">
        <w:rPr>
          <w:b/>
          <w:szCs w:val="24"/>
          <w:lang w:val="en-CA"/>
        </w:rPr>
        <w:t>$ flume-ng agent --</w:t>
      </w:r>
      <w:proofErr w:type="spellStart"/>
      <w:r w:rsidRPr="003A3FFC">
        <w:rPr>
          <w:b/>
          <w:szCs w:val="24"/>
          <w:lang w:val="en-CA"/>
        </w:rPr>
        <w:t>conf</w:t>
      </w:r>
      <w:proofErr w:type="spellEnd"/>
      <w:r w:rsidRPr="003A3FFC">
        <w:rPr>
          <w:b/>
          <w:szCs w:val="24"/>
          <w:lang w:val="en-CA"/>
        </w:rPr>
        <w:t xml:space="preserve"> </w:t>
      </w:r>
      <w:proofErr w:type="spellStart"/>
      <w:r w:rsidRPr="003A3FFC">
        <w:rPr>
          <w:b/>
          <w:szCs w:val="24"/>
          <w:lang w:val="en-CA"/>
        </w:rPr>
        <w:t>conf</w:t>
      </w:r>
      <w:proofErr w:type="spellEnd"/>
      <w:r w:rsidRPr="003A3FFC">
        <w:rPr>
          <w:b/>
          <w:szCs w:val="24"/>
          <w:lang w:val="en-CA"/>
        </w:rPr>
        <w:t xml:space="preserve"> --</w:t>
      </w:r>
      <w:proofErr w:type="spellStart"/>
      <w:r w:rsidRPr="003A3FFC">
        <w:rPr>
          <w:b/>
          <w:szCs w:val="24"/>
          <w:lang w:val="en-CA"/>
        </w:rPr>
        <w:t>conf</w:t>
      </w:r>
      <w:proofErr w:type="spellEnd"/>
      <w:r w:rsidRPr="003A3FFC">
        <w:rPr>
          <w:b/>
          <w:szCs w:val="24"/>
          <w:lang w:val="en-CA"/>
        </w:rPr>
        <w:t>-file /home/bigdata/pec2/ex2/pec2question2.conf --name a1 -</w:t>
      </w:r>
      <w:proofErr w:type="spellStart"/>
      <w:proofErr w:type="gramStart"/>
      <w:r w:rsidRPr="003A3FFC">
        <w:rPr>
          <w:b/>
          <w:szCs w:val="24"/>
          <w:lang w:val="en-CA"/>
        </w:rPr>
        <w:t>Dflume.root.logger</w:t>
      </w:r>
      <w:proofErr w:type="spellEnd"/>
      <w:proofErr w:type="gramEnd"/>
      <w:r w:rsidRPr="003A3FFC">
        <w:rPr>
          <w:b/>
          <w:szCs w:val="24"/>
          <w:lang w:val="en-CA"/>
        </w:rPr>
        <w:t>=</w:t>
      </w:r>
      <w:proofErr w:type="spellStart"/>
      <w:r w:rsidRPr="003A3FFC">
        <w:rPr>
          <w:b/>
          <w:szCs w:val="24"/>
          <w:lang w:val="en-CA"/>
        </w:rPr>
        <w:t>INFO,console</w:t>
      </w:r>
      <w:proofErr w:type="spellEnd"/>
    </w:p>
    <w:p w:rsidR="003A3FFC" w:rsidRPr="004C02B9" w:rsidRDefault="003A3FFC" w:rsidP="003A3FFC">
      <w:pPr>
        <w:ind w:left="0" w:firstLine="0"/>
        <w:rPr>
          <w:szCs w:val="24"/>
          <w:lang w:val="en-CA"/>
        </w:rPr>
      </w:pPr>
    </w:p>
    <w:p w:rsidR="003A3FFC" w:rsidRDefault="003A3FFC" w:rsidP="003A3FFC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>Start demons and connect to host</w:t>
      </w:r>
    </w:p>
    <w:p w:rsidR="003A3FFC" w:rsidRPr="004C02B9" w:rsidRDefault="003A3FFC" w:rsidP="003A3FFC">
      <w:pPr>
        <w:pStyle w:val="ListParagraph"/>
        <w:ind w:firstLine="0"/>
        <w:rPr>
          <w:szCs w:val="24"/>
          <w:lang w:val="en-CA"/>
        </w:rPr>
      </w:pPr>
      <w:r>
        <w:rPr>
          <w:szCs w:val="24"/>
          <w:lang w:val="en-CA"/>
        </w:rPr>
        <w:t xml:space="preserve">      &gt; new window</w:t>
      </w:r>
    </w:p>
    <w:p w:rsidR="003A3FFC" w:rsidRPr="003A3FFC" w:rsidRDefault="003A3FFC" w:rsidP="003A3FF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b/>
          <w:lang w:val="en-CA"/>
        </w:rPr>
      </w:pPr>
      <w:r w:rsidRPr="003A3FFC">
        <w:rPr>
          <w:b/>
          <w:lang w:val="en-CA"/>
        </w:rPr>
        <w:t xml:space="preserve">$ </w:t>
      </w:r>
      <w:r w:rsidRPr="003A3FFC">
        <w:rPr>
          <w:rFonts w:ascii="Calibri" w:hAnsi="Calibri" w:cs="Calibri"/>
          <w:b/>
          <w:lang w:val="en-CA"/>
        </w:rPr>
        <w:t xml:space="preserve">start-dfs.sh </w:t>
      </w:r>
    </w:p>
    <w:p w:rsidR="003A3FFC" w:rsidRPr="003A3FFC" w:rsidRDefault="003A3FFC" w:rsidP="003A3FFC">
      <w:pPr>
        <w:spacing w:after="0" w:line="240" w:lineRule="auto"/>
        <w:ind w:left="1080" w:firstLine="0"/>
        <w:rPr>
          <w:rFonts w:eastAsia="Times New Roman"/>
          <w:b/>
          <w:color w:val="auto"/>
          <w:szCs w:val="24"/>
          <w:lang w:val="en-CA"/>
        </w:rPr>
      </w:pPr>
      <w:r w:rsidRPr="003A3FFC">
        <w:rPr>
          <w:rFonts w:eastAsia="Times New Roman"/>
          <w:b/>
          <w:color w:val="auto"/>
          <w:szCs w:val="24"/>
          <w:lang w:val="en-CA"/>
        </w:rPr>
        <w:t>$ start-yarn.sh</w:t>
      </w:r>
    </w:p>
    <w:p w:rsidR="003A3FFC" w:rsidRDefault="003A3FFC" w:rsidP="003A3FFC">
      <w:pPr>
        <w:spacing w:after="0" w:line="240" w:lineRule="auto"/>
        <w:ind w:left="1080" w:firstLine="0"/>
        <w:rPr>
          <w:rFonts w:eastAsia="Times New Roman"/>
          <w:b/>
          <w:color w:val="auto"/>
          <w:szCs w:val="24"/>
          <w:lang w:val="en-CA"/>
        </w:rPr>
      </w:pPr>
      <w:r w:rsidRPr="003A3FFC">
        <w:rPr>
          <w:rFonts w:eastAsia="Times New Roman"/>
          <w:b/>
          <w:color w:val="auto"/>
          <w:szCs w:val="24"/>
          <w:lang w:val="en-CA"/>
        </w:rPr>
        <w:t xml:space="preserve">$ </w:t>
      </w:r>
      <w:proofErr w:type="spellStart"/>
      <w:r w:rsidRPr="003A3FFC">
        <w:rPr>
          <w:rFonts w:eastAsia="Times New Roman"/>
          <w:b/>
          <w:color w:val="auto"/>
          <w:szCs w:val="24"/>
          <w:lang w:val="en-CA"/>
        </w:rPr>
        <w:t>jps</w:t>
      </w:r>
      <w:proofErr w:type="spellEnd"/>
    </w:p>
    <w:p w:rsidR="0070202A" w:rsidRPr="003A3FFC" w:rsidRDefault="0070202A" w:rsidP="003A3FFC">
      <w:pPr>
        <w:spacing w:after="0" w:line="240" w:lineRule="auto"/>
        <w:ind w:left="1080" w:firstLine="0"/>
        <w:rPr>
          <w:b/>
          <w:szCs w:val="24"/>
        </w:rPr>
      </w:pPr>
      <w:r w:rsidRPr="003A3FFC">
        <w:rPr>
          <w:b/>
          <w:szCs w:val="24"/>
        </w:rPr>
        <w:t>$ telnet localhost 44444</w:t>
      </w:r>
    </w:p>
    <w:p w:rsidR="003A3FFC" w:rsidRDefault="003A3FFC" w:rsidP="003A3FFC">
      <w:pPr>
        <w:rPr>
          <w:szCs w:val="24"/>
        </w:rPr>
      </w:pPr>
    </w:p>
    <w:p w:rsidR="0070202A" w:rsidRPr="003A3FFC" w:rsidRDefault="0070202A" w:rsidP="003A3FFC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 w:rsidRPr="003A3FFC">
        <w:rPr>
          <w:szCs w:val="24"/>
        </w:rPr>
        <w:t>Send</w:t>
      </w:r>
      <w:proofErr w:type="spellEnd"/>
      <w:r w:rsidRPr="003A3FFC">
        <w:rPr>
          <w:szCs w:val="24"/>
        </w:rPr>
        <w:t xml:space="preserve"> </w:t>
      </w:r>
      <w:proofErr w:type="spellStart"/>
      <w:r w:rsidRPr="003A3FFC">
        <w:rPr>
          <w:szCs w:val="24"/>
        </w:rPr>
        <w:t>some</w:t>
      </w:r>
      <w:proofErr w:type="spellEnd"/>
      <w:r w:rsidRPr="003A3FFC">
        <w:rPr>
          <w:szCs w:val="24"/>
        </w:rPr>
        <w:t xml:space="preserve"> test </w:t>
      </w:r>
      <w:proofErr w:type="spellStart"/>
      <w:r w:rsidRPr="003A3FFC">
        <w:rPr>
          <w:szCs w:val="24"/>
        </w:rPr>
        <w:t>messages</w:t>
      </w:r>
      <w:proofErr w:type="spellEnd"/>
      <w:r w:rsidRPr="003A3FFC">
        <w:rPr>
          <w:szCs w:val="24"/>
        </w:rPr>
        <w:t>:</w:t>
      </w:r>
    </w:p>
    <w:p w:rsidR="0070202A" w:rsidRPr="004C02B9" w:rsidRDefault="0070202A" w:rsidP="0070202A">
      <w:pPr>
        <w:ind w:left="1416" w:firstLine="0"/>
        <w:rPr>
          <w:szCs w:val="24"/>
        </w:rPr>
      </w:pPr>
      <w:r w:rsidRPr="004C02B9">
        <w:rPr>
          <w:szCs w:val="24"/>
        </w:rPr>
        <w:t xml:space="preserve">1, José Antonio, Ingeniero </w:t>
      </w:r>
    </w:p>
    <w:p w:rsidR="0070202A" w:rsidRPr="004C02B9" w:rsidRDefault="0070202A" w:rsidP="0070202A">
      <w:pPr>
        <w:ind w:left="1416" w:firstLine="0"/>
        <w:rPr>
          <w:szCs w:val="24"/>
        </w:rPr>
      </w:pPr>
      <w:r w:rsidRPr="004C02B9">
        <w:rPr>
          <w:szCs w:val="24"/>
        </w:rPr>
        <w:t xml:space="preserve">2, María Antonia, Medico </w:t>
      </w:r>
    </w:p>
    <w:p w:rsidR="0070202A" w:rsidRPr="004C02B9" w:rsidRDefault="0070202A" w:rsidP="0070202A">
      <w:pPr>
        <w:ind w:left="1416" w:firstLine="0"/>
        <w:rPr>
          <w:szCs w:val="24"/>
        </w:rPr>
      </w:pPr>
      <w:r w:rsidRPr="004C02B9">
        <w:rPr>
          <w:szCs w:val="24"/>
        </w:rPr>
        <w:t xml:space="preserve">3, María Fernanda, Ingeniero </w:t>
      </w:r>
    </w:p>
    <w:p w:rsidR="0070202A" w:rsidRPr="004C02B9" w:rsidRDefault="0070202A" w:rsidP="0070202A">
      <w:pPr>
        <w:ind w:left="1416" w:firstLine="0"/>
        <w:rPr>
          <w:szCs w:val="24"/>
        </w:rPr>
      </w:pPr>
      <w:r w:rsidRPr="004C02B9">
        <w:rPr>
          <w:szCs w:val="24"/>
        </w:rPr>
        <w:t xml:space="preserve">4, Pedro, Abogado </w:t>
      </w:r>
    </w:p>
    <w:p w:rsidR="0070202A" w:rsidRPr="004C02B9" w:rsidRDefault="0070202A" w:rsidP="0070202A">
      <w:pPr>
        <w:ind w:left="1426"/>
        <w:rPr>
          <w:szCs w:val="24"/>
        </w:rPr>
      </w:pPr>
      <w:r w:rsidRPr="004C02B9">
        <w:rPr>
          <w:szCs w:val="24"/>
        </w:rPr>
        <w:t xml:space="preserve">5, Testing5, Ingeniero </w:t>
      </w:r>
    </w:p>
    <w:p w:rsidR="0070202A" w:rsidRPr="004C02B9" w:rsidRDefault="0070202A" w:rsidP="0070202A">
      <w:pPr>
        <w:ind w:left="1426"/>
        <w:rPr>
          <w:szCs w:val="24"/>
        </w:rPr>
      </w:pPr>
      <w:r w:rsidRPr="004C02B9">
        <w:rPr>
          <w:szCs w:val="24"/>
        </w:rPr>
        <w:t xml:space="preserve">6, Testing6, Medico </w:t>
      </w:r>
    </w:p>
    <w:p w:rsidR="0070202A" w:rsidRPr="004C02B9" w:rsidRDefault="0070202A" w:rsidP="0070202A">
      <w:pPr>
        <w:ind w:left="1426"/>
        <w:rPr>
          <w:szCs w:val="24"/>
        </w:rPr>
      </w:pPr>
      <w:r w:rsidRPr="004C02B9">
        <w:rPr>
          <w:szCs w:val="24"/>
        </w:rPr>
        <w:t xml:space="preserve">7, Testing7, Ingeniero </w:t>
      </w:r>
    </w:p>
    <w:p w:rsidR="0070202A" w:rsidRPr="004C02B9" w:rsidRDefault="0070202A" w:rsidP="0070202A">
      <w:pPr>
        <w:ind w:left="1426"/>
        <w:rPr>
          <w:szCs w:val="24"/>
        </w:rPr>
      </w:pPr>
      <w:r w:rsidRPr="004C02B9">
        <w:rPr>
          <w:szCs w:val="24"/>
        </w:rPr>
        <w:t xml:space="preserve">8, Testing8, Abogado </w:t>
      </w:r>
    </w:p>
    <w:p w:rsidR="0070202A" w:rsidRDefault="0070202A" w:rsidP="0070202A">
      <w:pPr>
        <w:rPr>
          <w:szCs w:val="24"/>
        </w:rPr>
      </w:pPr>
    </w:p>
    <w:p w:rsidR="003A3FFC" w:rsidRDefault="003A3FFC" w:rsidP="003D4323">
      <w:pPr>
        <w:rPr>
          <w:szCs w:val="24"/>
        </w:rPr>
      </w:pPr>
    </w:p>
    <w:p w:rsidR="003A3FFC" w:rsidRDefault="003A3FFC" w:rsidP="003D4323">
      <w:pPr>
        <w:rPr>
          <w:szCs w:val="24"/>
        </w:rPr>
      </w:pPr>
      <w:r w:rsidRPr="004C02B9">
        <w:rPr>
          <w:noProof/>
          <w:szCs w:val="24"/>
        </w:rPr>
        <w:drawing>
          <wp:inline distT="0" distB="0" distL="0" distR="0" wp14:anchorId="76392172" wp14:editId="08C50FEC">
            <wp:extent cx="6645910" cy="1609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FC" w:rsidRDefault="003A3FFC" w:rsidP="003D4323">
      <w:pPr>
        <w:rPr>
          <w:szCs w:val="24"/>
        </w:rPr>
      </w:pPr>
    </w:p>
    <w:p w:rsidR="00561B23" w:rsidRPr="003D4323" w:rsidRDefault="00561B23" w:rsidP="003D4323">
      <w:pPr>
        <w:pStyle w:val="ListParagraph"/>
        <w:numPr>
          <w:ilvl w:val="0"/>
          <w:numId w:val="17"/>
        </w:numPr>
        <w:rPr>
          <w:szCs w:val="24"/>
          <w:lang w:val="en-CA"/>
        </w:rPr>
      </w:pPr>
      <w:r w:rsidRPr="003D4323">
        <w:rPr>
          <w:szCs w:val="24"/>
          <w:lang w:val="en-CA"/>
        </w:rPr>
        <w:t>HDFS File directory with timestamps:</w:t>
      </w:r>
    </w:p>
    <w:p w:rsidR="00561B23" w:rsidRPr="00561B23" w:rsidRDefault="00561B23" w:rsidP="003D4323">
      <w:pPr>
        <w:rPr>
          <w:b/>
          <w:szCs w:val="24"/>
          <w:lang w:val="en-CA"/>
        </w:rPr>
      </w:pPr>
      <w:r w:rsidRPr="00561B23">
        <w:rPr>
          <w:b/>
          <w:szCs w:val="24"/>
          <w:lang w:val="en-CA"/>
        </w:rPr>
        <w:t xml:space="preserve">             $ </w:t>
      </w:r>
      <w:proofErr w:type="spellStart"/>
      <w:r w:rsidRPr="00561B23">
        <w:rPr>
          <w:b/>
          <w:szCs w:val="24"/>
          <w:lang w:val="en-CA"/>
        </w:rPr>
        <w:t>hadoop</w:t>
      </w:r>
      <w:proofErr w:type="spellEnd"/>
      <w:r w:rsidRPr="00561B23">
        <w:rPr>
          <w:b/>
          <w:szCs w:val="24"/>
          <w:lang w:val="en-CA"/>
        </w:rPr>
        <w:t xml:space="preserve"> fs -ls -R /flume/events/</w:t>
      </w:r>
    </w:p>
    <w:p w:rsidR="00561B23" w:rsidRDefault="00561B23" w:rsidP="003D4323">
      <w:pPr>
        <w:rPr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13148D7E" wp14:editId="1684E5EE">
            <wp:extent cx="6645910" cy="1463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23" w:rsidRDefault="003D4323" w:rsidP="003D4323">
      <w:pPr>
        <w:rPr>
          <w:szCs w:val="24"/>
          <w:lang w:val="en-CA"/>
        </w:rPr>
      </w:pPr>
    </w:p>
    <w:p w:rsidR="003D4323" w:rsidRPr="003D4323" w:rsidRDefault="0079385C" w:rsidP="003D4323">
      <w:pPr>
        <w:spacing w:after="0" w:line="240" w:lineRule="auto"/>
        <w:ind w:left="0" w:firstLine="708"/>
        <w:rPr>
          <w:rFonts w:eastAsia="Times New Roman"/>
          <w:b/>
          <w:i/>
          <w:iCs/>
          <w:color w:val="auto"/>
          <w:szCs w:val="24"/>
          <w:lang w:val="en-CA"/>
        </w:rPr>
      </w:pPr>
      <w:r>
        <w:rPr>
          <w:b/>
          <w:szCs w:val="24"/>
          <w:lang w:val="en-CA"/>
        </w:rPr>
        <w:t xml:space="preserve">$ </w:t>
      </w:r>
      <w:proofErr w:type="spellStart"/>
      <w:r w:rsidR="003D4323" w:rsidRPr="003D4323">
        <w:rPr>
          <w:b/>
          <w:szCs w:val="24"/>
          <w:lang w:val="en-CA"/>
        </w:rPr>
        <w:t>hadoop</w:t>
      </w:r>
      <w:proofErr w:type="spellEnd"/>
      <w:r w:rsidR="003D4323" w:rsidRPr="003D4323">
        <w:rPr>
          <w:b/>
          <w:szCs w:val="24"/>
          <w:lang w:val="en-CA"/>
        </w:rPr>
        <w:t xml:space="preserve"> fs -ls -R /flume/events</w:t>
      </w:r>
      <w:r w:rsidR="003D4323" w:rsidRPr="003D4323">
        <w:rPr>
          <w:rFonts w:eastAsia="Times New Roman"/>
          <w:b/>
          <w:i/>
          <w:iCs/>
          <w:color w:val="auto"/>
          <w:szCs w:val="24"/>
          <w:lang w:val="en-CA"/>
        </w:rPr>
        <w:t>/18-06-08/0740/events-.1528483429948</w:t>
      </w:r>
    </w:p>
    <w:p w:rsidR="003D4323" w:rsidRPr="004C02B9" w:rsidRDefault="003D4323" w:rsidP="003D4323">
      <w:pPr>
        <w:spacing w:after="0" w:line="240" w:lineRule="auto"/>
        <w:ind w:left="0" w:firstLine="0"/>
        <w:rPr>
          <w:rFonts w:eastAsia="Times New Roman"/>
          <w:color w:val="auto"/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42CBE5E5" wp14:editId="233F5537">
            <wp:extent cx="6645910" cy="255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23" w:rsidRPr="004C02B9" w:rsidRDefault="003D4323" w:rsidP="003D4323">
      <w:pPr>
        <w:spacing w:after="0" w:line="240" w:lineRule="auto"/>
        <w:ind w:left="0" w:firstLine="0"/>
        <w:rPr>
          <w:rFonts w:eastAsia="Times New Roman"/>
          <w:color w:val="auto"/>
          <w:szCs w:val="24"/>
          <w:lang w:val="en-CA"/>
        </w:rPr>
      </w:pPr>
    </w:p>
    <w:p w:rsidR="003D4323" w:rsidRPr="003D4323" w:rsidRDefault="0079385C" w:rsidP="003D4323">
      <w:pPr>
        <w:spacing w:after="0" w:line="240" w:lineRule="auto"/>
        <w:ind w:left="0" w:firstLine="708"/>
        <w:rPr>
          <w:rFonts w:eastAsia="Times New Roman"/>
          <w:b/>
          <w:i/>
          <w:iCs/>
          <w:color w:val="auto"/>
          <w:szCs w:val="24"/>
          <w:lang w:val="en-CA"/>
        </w:rPr>
      </w:pPr>
      <w:r>
        <w:rPr>
          <w:b/>
          <w:szCs w:val="24"/>
          <w:lang w:val="en-CA"/>
        </w:rPr>
        <w:t xml:space="preserve">$ </w:t>
      </w:r>
      <w:proofErr w:type="spellStart"/>
      <w:r w:rsidR="003D4323" w:rsidRPr="003D4323">
        <w:rPr>
          <w:b/>
          <w:szCs w:val="24"/>
          <w:lang w:val="en-CA"/>
        </w:rPr>
        <w:t>hadoop</w:t>
      </w:r>
      <w:proofErr w:type="spellEnd"/>
      <w:r w:rsidR="003D4323" w:rsidRPr="003D4323">
        <w:rPr>
          <w:b/>
          <w:szCs w:val="24"/>
          <w:lang w:val="en-CA"/>
        </w:rPr>
        <w:t xml:space="preserve"> fs -cat /flume/events</w:t>
      </w:r>
      <w:r w:rsidR="003D4323" w:rsidRPr="003D4323">
        <w:rPr>
          <w:rFonts w:eastAsia="Times New Roman"/>
          <w:b/>
          <w:i/>
          <w:iCs/>
          <w:color w:val="auto"/>
          <w:szCs w:val="24"/>
          <w:lang w:val="en-CA"/>
        </w:rPr>
        <w:t>/18-06-08/0740/events-.1528483429948</w:t>
      </w:r>
    </w:p>
    <w:p w:rsidR="003D4323" w:rsidRPr="004C02B9" w:rsidRDefault="003D4323" w:rsidP="003D4323">
      <w:pPr>
        <w:rPr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4FB4DC59" wp14:editId="6876131A">
            <wp:extent cx="6645910" cy="239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23" w:rsidRPr="004C02B9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3D4323" w:rsidRDefault="003D4323" w:rsidP="003D4323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832B14" w:rsidRPr="004C02B9" w:rsidRDefault="00832B14" w:rsidP="0078082F">
      <w:pPr>
        <w:rPr>
          <w:szCs w:val="24"/>
          <w:lang w:val="en-CA"/>
        </w:rPr>
      </w:pPr>
    </w:p>
    <w:p w:rsidR="00C07386" w:rsidRPr="004C02B9" w:rsidRDefault="00176F0A" w:rsidP="00176F0A">
      <w:pPr>
        <w:rPr>
          <w:szCs w:val="24"/>
        </w:rPr>
      </w:pPr>
      <w:r w:rsidRPr="004C02B9">
        <w:rPr>
          <w:szCs w:val="24"/>
        </w:rPr>
        <w:lastRenderedPageBreak/>
        <w:t xml:space="preserve">3. </w:t>
      </w:r>
      <w:r w:rsidR="008D217A" w:rsidRPr="004C02B9">
        <w:rPr>
          <w:szCs w:val="24"/>
        </w:rPr>
        <w:t>Crear un pipeline donde la fuente sean los ficheros que sean colgados en un directorio del sistema local en la ruta /home/</w:t>
      </w:r>
      <w:proofErr w:type="spellStart"/>
      <w:r w:rsidR="008D217A" w:rsidRPr="004C02B9">
        <w:rPr>
          <w:szCs w:val="24"/>
        </w:rPr>
        <w:t>bigdata</w:t>
      </w:r>
      <w:proofErr w:type="spellEnd"/>
      <w:r w:rsidR="008D217A" w:rsidRPr="004C02B9">
        <w:rPr>
          <w:szCs w:val="24"/>
        </w:rPr>
        <w:t>/</w:t>
      </w:r>
      <w:proofErr w:type="spellStart"/>
      <w:r w:rsidR="008D217A" w:rsidRPr="004C02B9">
        <w:rPr>
          <w:szCs w:val="24"/>
        </w:rPr>
        <w:t>flume</w:t>
      </w:r>
      <w:proofErr w:type="spellEnd"/>
      <w:r w:rsidR="008D217A" w:rsidRPr="004C02B9">
        <w:rPr>
          <w:szCs w:val="24"/>
        </w:rPr>
        <w:t>/</w:t>
      </w:r>
      <w:proofErr w:type="spellStart"/>
      <w:r w:rsidR="008D217A" w:rsidRPr="004C02B9">
        <w:rPr>
          <w:szCs w:val="24"/>
        </w:rPr>
        <w:t>source</w:t>
      </w:r>
      <w:proofErr w:type="spellEnd"/>
      <w:r w:rsidR="008D217A" w:rsidRPr="004C02B9">
        <w:rPr>
          <w:szCs w:val="24"/>
        </w:rPr>
        <w:t>, de tal forma que una vez que sea insertado un fichero en dicho directorio se desencadene el proceso (</w:t>
      </w:r>
      <w:proofErr w:type="spellStart"/>
      <w:r w:rsidR="008D217A" w:rsidRPr="004C02B9">
        <w:rPr>
          <w:szCs w:val="24"/>
        </w:rPr>
        <w:t>spooldir</w:t>
      </w:r>
      <w:proofErr w:type="spellEnd"/>
      <w:r w:rsidR="008D217A" w:rsidRPr="004C02B9">
        <w:rPr>
          <w:szCs w:val="24"/>
        </w:rPr>
        <w:t xml:space="preserve">). Los ficheros que serán volcados al sistema local tendrán el siguiente formato: </w:t>
      </w:r>
    </w:p>
    <w:p w:rsidR="00C07386" w:rsidRPr="004C02B9" w:rsidRDefault="008D217A">
      <w:pPr>
        <w:ind w:left="715"/>
        <w:rPr>
          <w:szCs w:val="24"/>
        </w:rPr>
      </w:pPr>
      <w:r w:rsidRPr="004C02B9">
        <w:rPr>
          <w:szCs w:val="24"/>
        </w:rPr>
        <w:t xml:space="preserve">1, José Antonio, Ingeniero </w:t>
      </w:r>
    </w:p>
    <w:p w:rsidR="00C07386" w:rsidRPr="004C02B9" w:rsidRDefault="008D217A">
      <w:pPr>
        <w:ind w:left="715"/>
        <w:rPr>
          <w:szCs w:val="24"/>
        </w:rPr>
      </w:pPr>
      <w:r w:rsidRPr="004C02B9">
        <w:rPr>
          <w:szCs w:val="24"/>
        </w:rPr>
        <w:t xml:space="preserve">2, María Antonia, Medico </w:t>
      </w:r>
    </w:p>
    <w:p w:rsidR="00C07386" w:rsidRPr="004C02B9" w:rsidRDefault="008D217A">
      <w:pPr>
        <w:ind w:left="715"/>
        <w:rPr>
          <w:szCs w:val="24"/>
        </w:rPr>
      </w:pPr>
      <w:r w:rsidRPr="004C02B9">
        <w:rPr>
          <w:szCs w:val="24"/>
        </w:rPr>
        <w:t xml:space="preserve">3, María Fernanda, Ingeniero </w:t>
      </w:r>
    </w:p>
    <w:p w:rsidR="00C07386" w:rsidRPr="004C02B9" w:rsidRDefault="008D217A">
      <w:pPr>
        <w:ind w:left="715"/>
        <w:rPr>
          <w:szCs w:val="24"/>
        </w:rPr>
      </w:pPr>
      <w:r w:rsidRPr="004C02B9">
        <w:rPr>
          <w:szCs w:val="24"/>
        </w:rPr>
        <w:t xml:space="preserve">1, Pedro, Abogado </w:t>
      </w:r>
    </w:p>
    <w:p w:rsidR="00FF03E1" w:rsidRPr="004C02B9" w:rsidRDefault="00FF03E1" w:rsidP="00FF03E1">
      <w:pPr>
        <w:spacing w:after="0" w:line="259" w:lineRule="auto"/>
        <w:ind w:left="0" w:firstLine="0"/>
        <w:rPr>
          <w:szCs w:val="24"/>
        </w:rPr>
      </w:pPr>
    </w:p>
    <w:p w:rsidR="00FF03E1" w:rsidRDefault="00FF03E1" w:rsidP="00585EC0">
      <w:pPr>
        <w:pBdr>
          <w:bottom w:val="single" w:sz="12" w:space="1" w:color="auto"/>
        </w:pBdr>
        <w:rPr>
          <w:szCs w:val="24"/>
        </w:rPr>
      </w:pPr>
      <w:r w:rsidRPr="004C02B9">
        <w:rPr>
          <w:szCs w:val="24"/>
        </w:rPr>
        <w:t>Los datos ha de almacenars</w:t>
      </w:r>
      <w:r w:rsidR="00585EC0" w:rsidRPr="004C02B9">
        <w:rPr>
          <w:szCs w:val="24"/>
        </w:rPr>
        <w:t xml:space="preserve">e en HDFS en 3 rutas distintas </w:t>
      </w:r>
      <w:proofErr w:type="gramStart"/>
      <w:r w:rsidR="00585EC0" w:rsidRPr="004C02B9">
        <w:rPr>
          <w:szCs w:val="24"/>
        </w:rPr>
        <w:t>d</w:t>
      </w:r>
      <w:r w:rsidRPr="004C02B9">
        <w:rPr>
          <w:szCs w:val="24"/>
        </w:rPr>
        <w:t>e acuerdo al</w:t>
      </w:r>
      <w:proofErr w:type="gramEnd"/>
      <w:r w:rsidRPr="004C02B9">
        <w:rPr>
          <w:szCs w:val="24"/>
        </w:rPr>
        <w:t xml:space="preserve"> valor entero con el que inicia cada línea dentro de los ficheros</w:t>
      </w:r>
      <w:r w:rsidR="00585EC0" w:rsidRPr="004C02B9">
        <w:rPr>
          <w:szCs w:val="24"/>
        </w:rPr>
        <w:t>.</w:t>
      </w:r>
      <w:r w:rsidRPr="004C02B9">
        <w:rPr>
          <w:szCs w:val="24"/>
        </w:rPr>
        <w:t xml:space="preserve"> el cual no es mas que el código del departamento al que pertenece. Los datos ha de guardarse en HDFS en formato de texto. </w:t>
      </w:r>
    </w:p>
    <w:p w:rsidR="0057665C" w:rsidRPr="004C02B9" w:rsidRDefault="0057665C" w:rsidP="00585EC0">
      <w:pPr>
        <w:pBdr>
          <w:bottom w:val="single" w:sz="12" w:space="1" w:color="auto"/>
        </w:pBdr>
        <w:rPr>
          <w:szCs w:val="24"/>
        </w:rPr>
      </w:pPr>
    </w:p>
    <w:p w:rsidR="0057665C" w:rsidRPr="004C02B9" w:rsidRDefault="0057665C" w:rsidP="00135DB3">
      <w:pPr>
        <w:ind w:left="0" w:firstLine="0"/>
        <w:rPr>
          <w:szCs w:val="24"/>
        </w:rPr>
      </w:pPr>
    </w:p>
    <w:p w:rsidR="00E6104C" w:rsidRPr="004C02B9" w:rsidRDefault="00E6104C" w:rsidP="00E6104C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HDFS route / directory for agent (where messages will be visible in console):  </w:t>
      </w:r>
    </w:p>
    <w:p w:rsidR="00FB78AB" w:rsidRPr="0079385C" w:rsidRDefault="0079385C" w:rsidP="0079385C">
      <w:pPr>
        <w:ind w:left="680"/>
        <w:rPr>
          <w:b/>
          <w:szCs w:val="24"/>
        </w:rPr>
      </w:pPr>
      <w:r w:rsidRPr="0079385C">
        <w:rPr>
          <w:b/>
          <w:szCs w:val="24"/>
        </w:rPr>
        <w:t xml:space="preserve">$ </w:t>
      </w:r>
      <w:proofErr w:type="spellStart"/>
      <w:r w:rsidRPr="0079385C">
        <w:rPr>
          <w:b/>
          <w:szCs w:val="24"/>
        </w:rPr>
        <w:t>mkdir</w:t>
      </w:r>
      <w:proofErr w:type="spellEnd"/>
      <w:r w:rsidRPr="0079385C">
        <w:rPr>
          <w:b/>
          <w:szCs w:val="24"/>
        </w:rPr>
        <w:t xml:space="preserve"> </w:t>
      </w:r>
      <w:r w:rsidR="008E2FA4" w:rsidRPr="0079385C">
        <w:rPr>
          <w:b/>
          <w:szCs w:val="24"/>
        </w:rPr>
        <w:t>/</w:t>
      </w:r>
      <w:proofErr w:type="spellStart"/>
      <w:r w:rsidR="004C02B9" w:rsidRPr="0079385C">
        <w:rPr>
          <w:b/>
          <w:szCs w:val="24"/>
        </w:rPr>
        <w:t>user</w:t>
      </w:r>
      <w:proofErr w:type="spellEnd"/>
      <w:r w:rsidR="008E2FA4" w:rsidRPr="0079385C">
        <w:rPr>
          <w:b/>
          <w:szCs w:val="24"/>
        </w:rPr>
        <w:t>/</w:t>
      </w:r>
      <w:proofErr w:type="spellStart"/>
      <w:r w:rsidR="008E2FA4" w:rsidRPr="0079385C">
        <w:rPr>
          <w:b/>
          <w:szCs w:val="24"/>
        </w:rPr>
        <w:t>bigdata</w:t>
      </w:r>
      <w:proofErr w:type="spellEnd"/>
      <w:r w:rsidR="008E2FA4" w:rsidRPr="0079385C">
        <w:rPr>
          <w:b/>
          <w:szCs w:val="24"/>
        </w:rPr>
        <w:t>/pec2/ex3/</w:t>
      </w:r>
      <w:r w:rsidRPr="0079385C">
        <w:rPr>
          <w:b/>
          <w:szCs w:val="24"/>
        </w:rPr>
        <w:t xml:space="preserve"> </w:t>
      </w:r>
    </w:p>
    <w:p w:rsidR="00E6104C" w:rsidRPr="004C02B9" w:rsidRDefault="00E6104C" w:rsidP="00E6104C">
      <w:pPr>
        <w:rPr>
          <w:szCs w:val="24"/>
        </w:rPr>
      </w:pPr>
    </w:p>
    <w:p w:rsidR="00E6104C" w:rsidRPr="004C02B9" w:rsidRDefault="00E6104C" w:rsidP="00E6104C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Agent configuration:  </w:t>
      </w:r>
    </w:p>
    <w:p w:rsidR="00E6104C" w:rsidRPr="0079385C" w:rsidRDefault="00E6104C" w:rsidP="00E6104C">
      <w:pPr>
        <w:ind w:firstLine="698"/>
        <w:rPr>
          <w:b/>
          <w:szCs w:val="24"/>
          <w:lang w:val="en-CA"/>
        </w:rPr>
      </w:pPr>
      <w:r w:rsidRPr="0079385C">
        <w:rPr>
          <w:b/>
          <w:szCs w:val="24"/>
          <w:lang w:val="en-CA"/>
        </w:rPr>
        <w:t>$ touch /home/</w:t>
      </w:r>
      <w:r w:rsidR="00585EC0" w:rsidRPr="0079385C">
        <w:rPr>
          <w:b/>
          <w:szCs w:val="24"/>
          <w:lang w:val="en-CA"/>
        </w:rPr>
        <w:t>bigdata/pec2/ex3</w:t>
      </w:r>
      <w:r w:rsidRPr="0079385C">
        <w:rPr>
          <w:b/>
          <w:szCs w:val="24"/>
          <w:lang w:val="en-CA"/>
        </w:rPr>
        <w:t>/</w:t>
      </w:r>
      <w:r w:rsidR="00585EC0" w:rsidRPr="0079385C">
        <w:rPr>
          <w:b/>
          <w:szCs w:val="24"/>
          <w:lang w:val="en-CA"/>
        </w:rPr>
        <w:t>pec2question3</w:t>
      </w:r>
      <w:r w:rsidRPr="0079385C">
        <w:rPr>
          <w:b/>
          <w:szCs w:val="24"/>
          <w:lang w:val="en-CA"/>
        </w:rPr>
        <w:t>.conf</w:t>
      </w:r>
    </w:p>
    <w:p w:rsidR="00E6104C" w:rsidRPr="0079385C" w:rsidRDefault="00E6104C" w:rsidP="00E6104C">
      <w:pPr>
        <w:ind w:firstLine="698"/>
        <w:rPr>
          <w:b/>
          <w:szCs w:val="24"/>
          <w:lang w:val="en-CA"/>
        </w:rPr>
      </w:pPr>
      <w:r w:rsidRPr="0079385C">
        <w:rPr>
          <w:b/>
          <w:szCs w:val="24"/>
          <w:lang w:val="en-CA"/>
        </w:rPr>
        <w:t xml:space="preserve">$ </w:t>
      </w:r>
      <w:proofErr w:type="spellStart"/>
      <w:r w:rsidRPr="0079385C">
        <w:rPr>
          <w:b/>
          <w:szCs w:val="24"/>
          <w:lang w:val="en-CA"/>
        </w:rPr>
        <w:t>nano</w:t>
      </w:r>
      <w:proofErr w:type="spellEnd"/>
      <w:r w:rsidRPr="0079385C">
        <w:rPr>
          <w:b/>
          <w:szCs w:val="24"/>
          <w:lang w:val="en-CA"/>
        </w:rPr>
        <w:t xml:space="preserve"> </w:t>
      </w:r>
      <w:r w:rsidR="00585EC0" w:rsidRPr="0079385C">
        <w:rPr>
          <w:b/>
          <w:szCs w:val="24"/>
          <w:lang w:val="en-CA"/>
        </w:rPr>
        <w:t>pec2question3</w:t>
      </w:r>
      <w:r w:rsidRPr="0079385C">
        <w:rPr>
          <w:b/>
          <w:szCs w:val="24"/>
          <w:lang w:val="en-CA"/>
        </w:rPr>
        <w:t>.conf</w:t>
      </w:r>
    </w:p>
    <w:p w:rsidR="00E6104C" w:rsidRPr="0079385C" w:rsidRDefault="0079385C" w:rsidP="0079385C">
      <w:pPr>
        <w:pStyle w:val="ListParagraph"/>
        <w:numPr>
          <w:ilvl w:val="2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>Copied from e</w:t>
      </w:r>
      <w:r w:rsidR="00E6104C" w:rsidRPr="004C02B9">
        <w:rPr>
          <w:rFonts w:eastAsia="Times New Roman"/>
          <w:szCs w:val="24"/>
          <w:lang w:val="en-CA"/>
        </w:rPr>
        <w:t>xample4</w:t>
      </w:r>
      <w:r w:rsidR="00E6104C" w:rsidRPr="004C02B9">
        <w:rPr>
          <w:szCs w:val="24"/>
          <w:lang w:val="en-CA"/>
        </w:rPr>
        <w:t>.conf</w:t>
      </w:r>
      <w:r>
        <w:rPr>
          <w:szCs w:val="24"/>
          <w:lang w:val="en-CA"/>
        </w:rPr>
        <w:t xml:space="preserve"> and </w:t>
      </w:r>
      <w:proofErr w:type="spellStart"/>
      <w:proofErr w:type="gramStart"/>
      <w:r w:rsidR="00585EC0" w:rsidRPr="004C02B9">
        <w:rPr>
          <w:rFonts w:eastAsia="Times New Roman"/>
          <w:szCs w:val="24"/>
          <w:lang w:val="en-CA"/>
        </w:rPr>
        <w:t>multiplexing</w:t>
      </w:r>
      <w:r w:rsidR="00585EC0" w:rsidRPr="004C02B9">
        <w:rPr>
          <w:szCs w:val="24"/>
          <w:lang w:val="en-CA"/>
        </w:rPr>
        <w:t>.conf</w:t>
      </w:r>
      <w:proofErr w:type="spellEnd"/>
      <w:proofErr w:type="gramEnd"/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bookmarkStart w:id="2" w:name="_GoBack"/>
      <w:r w:rsidRPr="0079385C">
        <w:rPr>
          <w:rFonts w:ascii="Calibri" w:hAnsi="Calibri" w:cs="Calibri"/>
          <w:sz w:val="10"/>
          <w:szCs w:val="10"/>
          <w:lang w:val="en-CA"/>
        </w:rPr>
        <w:t># Describe source, channels and sinks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 = r1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 = k1 k2</w:t>
      </w:r>
      <w:r w:rsidR="007641D9" w:rsidRPr="0079385C">
        <w:rPr>
          <w:rFonts w:ascii="Calibri" w:hAnsi="Calibri" w:cs="Calibri"/>
          <w:sz w:val="10"/>
          <w:szCs w:val="10"/>
          <w:lang w:val="en-CA"/>
        </w:rPr>
        <w:t xml:space="preserve"> </w:t>
      </w:r>
      <w:r w:rsidR="007641D9" w:rsidRPr="0079385C">
        <w:rPr>
          <w:rFonts w:ascii="Calibri" w:hAnsi="Calibri" w:cs="Calibri"/>
          <w:b/>
          <w:sz w:val="10"/>
          <w:szCs w:val="10"/>
          <w:lang w:val="en-CA"/>
        </w:rPr>
        <w:t>k3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 = c1 c2</w:t>
      </w:r>
      <w:r w:rsidR="007641D9" w:rsidRPr="0079385C">
        <w:rPr>
          <w:rFonts w:ascii="Calibri" w:hAnsi="Calibri" w:cs="Calibri"/>
          <w:sz w:val="10"/>
          <w:szCs w:val="10"/>
          <w:lang w:val="en-CA"/>
        </w:rPr>
        <w:t xml:space="preserve"> </w:t>
      </w:r>
      <w:r w:rsidR="007641D9" w:rsidRPr="0079385C">
        <w:rPr>
          <w:rFonts w:ascii="Calibri" w:hAnsi="Calibri" w:cs="Calibri"/>
          <w:b/>
          <w:sz w:val="10"/>
          <w:szCs w:val="10"/>
          <w:lang w:val="en-CA"/>
        </w:rPr>
        <w:t>c3</w:t>
      </w:r>
    </w:p>
    <w:p w:rsidR="007B15B3" w:rsidRPr="0079385C" w:rsidRDefault="00025EEA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</w:t>
      </w:r>
      <w:r w:rsidR="00585EC0" w:rsidRPr="0079385C">
        <w:rPr>
          <w:rFonts w:ascii="Calibri" w:hAnsi="Calibri" w:cs="Calibri"/>
          <w:sz w:val="10"/>
          <w:szCs w:val="10"/>
          <w:lang w:val="en-CA"/>
        </w:rPr>
        <w:t>1 SOURCE</w:t>
      </w:r>
      <w:r w:rsidR="00025EEA" w:rsidRPr="0079385C">
        <w:rPr>
          <w:rFonts w:ascii="Calibri" w:hAnsi="Calibri" w:cs="Calibri"/>
          <w:sz w:val="10"/>
          <w:szCs w:val="10"/>
          <w:lang w:val="en-CA"/>
        </w:rPr>
        <w:t xml:space="preserve"> SPOOL DIRECTORY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 xml:space="preserve">.r1.type = </w:t>
      </w:r>
      <w:proofErr w:type="spellStart"/>
      <w:r w:rsidRPr="0079385C">
        <w:rPr>
          <w:rFonts w:ascii="Calibri" w:hAnsi="Calibri" w:cs="Calibri"/>
          <w:b/>
          <w:sz w:val="10"/>
          <w:szCs w:val="10"/>
          <w:lang w:val="en-CA"/>
        </w:rPr>
        <w:t>spooldir</w:t>
      </w:r>
      <w:proofErr w:type="spellEnd"/>
    </w:p>
    <w:p w:rsidR="00025EEA" w:rsidRPr="0079385C" w:rsidRDefault="007B15B3" w:rsidP="00025EEA">
      <w:pPr>
        <w:rPr>
          <w:sz w:val="10"/>
          <w:szCs w:val="10"/>
          <w:lang w:val="en-CA"/>
        </w:rPr>
      </w:pPr>
      <w:r w:rsidRPr="0079385C">
        <w:rPr>
          <w:b/>
          <w:sz w:val="10"/>
          <w:szCs w:val="10"/>
          <w:lang w:val="en-CA"/>
        </w:rPr>
        <w:t>a</w:t>
      </w:r>
      <w:proofErr w:type="gramStart"/>
      <w:r w:rsidRPr="0079385C">
        <w:rPr>
          <w:b/>
          <w:sz w:val="10"/>
          <w:szCs w:val="10"/>
          <w:lang w:val="en-CA"/>
        </w:rPr>
        <w:t>1.sources</w:t>
      </w:r>
      <w:proofErr w:type="gramEnd"/>
      <w:r w:rsidRPr="0079385C">
        <w:rPr>
          <w:b/>
          <w:sz w:val="10"/>
          <w:szCs w:val="10"/>
          <w:lang w:val="en-CA"/>
        </w:rPr>
        <w:t xml:space="preserve">.r1.spoolDir = </w:t>
      </w:r>
      <w:r w:rsidR="00025EEA" w:rsidRPr="0079385C">
        <w:rPr>
          <w:sz w:val="10"/>
          <w:szCs w:val="10"/>
          <w:lang w:val="en-CA"/>
        </w:rPr>
        <w:t>/home/bigdata/flume/source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.r1.fileHeader = true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</w:t>
      </w:r>
      <w:r w:rsidR="00585EC0" w:rsidRPr="0079385C">
        <w:rPr>
          <w:rFonts w:ascii="Calibri" w:hAnsi="Calibri" w:cs="Calibri"/>
          <w:sz w:val="10"/>
          <w:szCs w:val="10"/>
          <w:lang w:val="en-CA"/>
        </w:rPr>
        <w:t>CHANNEL C1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.c1.type = memory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.c1.capacity = 100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.c1.transactionCapacity = 100</w:t>
      </w:r>
    </w:p>
    <w:p w:rsidR="007B15B3" w:rsidRPr="0079385C" w:rsidRDefault="007B15B3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585EC0" w:rsidRPr="0079385C" w:rsidRDefault="00585EC0" w:rsidP="00585EC0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# CHANNEL C2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.c2.type = memory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.c2.capacity = 100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.c2.transactionCapacity = 100</w:t>
      </w:r>
    </w:p>
    <w:p w:rsidR="007B15B3" w:rsidRPr="0079385C" w:rsidRDefault="007B15B3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</w:p>
    <w:p w:rsidR="00585EC0" w:rsidRPr="0079385C" w:rsidRDefault="00585EC0" w:rsidP="00585EC0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# CHANNEL C3 (newly added)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.c3.type = memory</w:t>
      </w:r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.c3.capacity = 100</w:t>
      </w:r>
    </w:p>
    <w:p w:rsidR="00E6104C" w:rsidRPr="0079385C" w:rsidRDefault="007B15B3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1.channels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.c3</w:t>
      </w:r>
      <w:r w:rsidR="0079385C" w:rsidRPr="0079385C">
        <w:rPr>
          <w:rFonts w:ascii="Calibri" w:hAnsi="Calibri" w:cs="Calibri"/>
          <w:b/>
          <w:sz w:val="10"/>
          <w:szCs w:val="10"/>
          <w:lang w:val="en-CA"/>
        </w:rPr>
        <w:t>.transactionCapacity = 100</w:t>
      </w:r>
    </w:p>
    <w:p w:rsidR="0079385C" w:rsidRPr="0079385C" w:rsidRDefault="0079385C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Describe </w:t>
      </w:r>
      <w:proofErr w:type="spellStart"/>
      <w:r w:rsidRPr="0079385C">
        <w:rPr>
          <w:rFonts w:ascii="Calibri" w:hAnsi="Calibri" w:cs="Calibri"/>
          <w:sz w:val="10"/>
          <w:szCs w:val="10"/>
          <w:lang w:val="en-CA"/>
        </w:rPr>
        <w:t>regex_extractor</w:t>
      </w:r>
      <w:proofErr w:type="spellEnd"/>
      <w:r w:rsidRPr="0079385C">
        <w:rPr>
          <w:rFonts w:ascii="Calibri" w:hAnsi="Calibri" w:cs="Calibri"/>
          <w:sz w:val="10"/>
          <w:szCs w:val="10"/>
          <w:lang w:val="en-CA"/>
        </w:rPr>
        <w:t xml:space="preserve"> to extract different patterns</w:t>
      </w:r>
      <w:r w:rsidR="0079385C" w:rsidRPr="0079385C">
        <w:rPr>
          <w:rFonts w:ascii="Calibri" w:hAnsi="Calibri" w:cs="Calibri"/>
          <w:sz w:val="10"/>
          <w:szCs w:val="10"/>
          <w:lang w:val="en-CA"/>
        </w:rPr>
        <w:t xml:space="preserve"> (tipo1, tipo2, tipo3)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Capture event attribute and add it as event </w:t>
      </w:r>
      <w:r w:rsidR="00025EEA" w:rsidRPr="0079385C">
        <w:rPr>
          <w:rFonts w:ascii="Calibri" w:hAnsi="Calibri" w:cs="Calibri"/>
          <w:sz w:val="10"/>
          <w:szCs w:val="10"/>
          <w:lang w:val="en-CA"/>
        </w:rPr>
        <w:t>header with attribut</w:t>
      </w:r>
      <w:r w:rsidRPr="0079385C">
        <w:rPr>
          <w:rFonts w:ascii="Calibri" w:hAnsi="Calibri" w:cs="Calibri"/>
          <w:sz w:val="10"/>
          <w:szCs w:val="10"/>
          <w:lang w:val="en-CA"/>
        </w:rPr>
        <w:t>e name as "</w:t>
      </w:r>
      <w:r w:rsidR="006C1C3E" w:rsidRPr="0079385C">
        <w:rPr>
          <w:rFonts w:ascii="Calibri" w:hAnsi="Calibri" w:cs="Calibri"/>
          <w:sz w:val="10"/>
          <w:szCs w:val="10"/>
          <w:lang w:val="en-CA"/>
        </w:rPr>
        <w:t>department</w:t>
      </w:r>
      <w:r w:rsidRPr="0079385C">
        <w:rPr>
          <w:rFonts w:ascii="Calibri" w:hAnsi="Calibri" w:cs="Calibri"/>
          <w:sz w:val="10"/>
          <w:szCs w:val="10"/>
          <w:lang w:val="en-CA"/>
        </w:rPr>
        <w:t>"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.r1.interceptors = i1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.r1.interceptors.i1.type = </w:t>
      </w:r>
      <w:proofErr w:type="spellStart"/>
      <w:r w:rsidRPr="0079385C">
        <w:rPr>
          <w:rFonts w:ascii="Calibri" w:hAnsi="Calibri" w:cs="Calibri"/>
          <w:sz w:val="10"/>
          <w:szCs w:val="10"/>
          <w:lang w:val="en-CA"/>
        </w:rPr>
        <w:t>regex_extractor</w:t>
      </w:r>
      <w:proofErr w:type="spellEnd"/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.r1.interceptors.i1.regex = ^(\\d)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.r1.interceptors.i1.serializers = t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a1.sources.r1.interceptors.i1.serializers.t.name = </w:t>
      </w:r>
      <w:r w:rsidR="006C1C3E" w:rsidRPr="0079385C">
        <w:rPr>
          <w:rFonts w:ascii="Calibri" w:hAnsi="Calibri" w:cs="Calibri"/>
          <w:sz w:val="10"/>
          <w:szCs w:val="10"/>
          <w:lang w:val="en-CA"/>
        </w:rPr>
        <w:t>department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585EC0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</w:t>
      </w:r>
      <w:r w:rsidR="00585EC0" w:rsidRPr="0079385C">
        <w:rPr>
          <w:rFonts w:ascii="Calibri" w:hAnsi="Calibri" w:cs="Calibri"/>
          <w:sz w:val="10"/>
          <w:szCs w:val="10"/>
          <w:lang w:val="en-CA"/>
        </w:rPr>
        <w:t xml:space="preserve"> </w:t>
      </w:r>
      <w:r w:rsidRPr="0079385C">
        <w:rPr>
          <w:rFonts w:ascii="Calibri" w:hAnsi="Calibri" w:cs="Calibri"/>
          <w:sz w:val="10"/>
          <w:szCs w:val="10"/>
          <w:lang w:val="en-CA"/>
        </w:rPr>
        <w:t xml:space="preserve">HDFS sink k1 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.k1.type = </w:t>
      </w:r>
      <w:proofErr w:type="spellStart"/>
      <w:r w:rsidRPr="0079385C">
        <w:rPr>
          <w:rFonts w:ascii="Calibri" w:hAnsi="Calibri" w:cs="Calibri"/>
          <w:sz w:val="10"/>
          <w:szCs w:val="10"/>
          <w:lang w:val="en-CA"/>
        </w:rPr>
        <w:t>hdfs</w:t>
      </w:r>
      <w:proofErr w:type="spellEnd"/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.k1.channel = c1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 xml:space="preserve">.k1.hdfs.path = </w:t>
      </w:r>
      <w:r w:rsidR="007B15B3" w:rsidRPr="0079385C">
        <w:rPr>
          <w:rFonts w:ascii="Calibri" w:hAnsi="Calibri" w:cs="Calibri"/>
          <w:b/>
          <w:sz w:val="10"/>
          <w:szCs w:val="10"/>
          <w:lang w:val="en-CA"/>
        </w:rPr>
        <w:t>user/bigdata/pec2/ex3/tipo1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.k1.hdfs.fileType=DataStream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.k1.hdfs.writeFormat=Text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585EC0" w:rsidRPr="0079385C" w:rsidRDefault="00585EC0" w:rsidP="00585EC0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 xml:space="preserve">#  HDFS sink k2 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.k2.channel = c2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.k2.type = </w:t>
      </w:r>
      <w:proofErr w:type="spellStart"/>
      <w:r w:rsidRPr="0079385C">
        <w:rPr>
          <w:rFonts w:ascii="Calibri" w:hAnsi="Calibri" w:cs="Calibri"/>
          <w:sz w:val="10"/>
          <w:szCs w:val="10"/>
          <w:lang w:val="en-CA"/>
        </w:rPr>
        <w:t>hdfs</w:t>
      </w:r>
      <w:proofErr w:type="spellEnd"/>
    </w:p>
    <w:p w:rsidR="007B15B3" w:rsidRPr="0079385C" w:rsidRDefault="00E87D88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.k2</w:t>
      </w:r>
      <w:r w:rsidR="007B15B3" w:rsidRPr="0079385C">
        <w:rPr>
          <w:rFonts w:ascii="Calibri" w:hAnsi="Calibri" w:cs="Calibri"/>
          <w:b/>
          <w:sz w:val="10"/>
          <w:szCs w:val="10"/>
          <w:lang w:val="en-CA"/>
        </w:rPr>
        <w:t>.hdfs.pa</w:t>
      </w:r>
      <w:r w:rsidRPr="0079385C">
        <w:rPr>
          <w:rFonts w:ascii="Calibri" w:hAnsi="Calibri" w:cs="Calibri"/>
          <w:b/>
          <w:sz w:val="10"/>
          <w:szCs w:val="10"/>
          <w:lang w:val="en-CA"/>
        </w:rPr>
        <w:t>th = user/bigdata/pec2/ex3/tipo2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.k2.hdfs.fileType=DataStream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.k2.hdfs.writeFormat=Text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 </w:t>
      </w:r>
    </w:p>
    <w:p w:rsidR="00585EC0" w:rsidRPr="0079385C" w:rsidRDefault="00585EC0" w:rsidP="00585EC0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#  HDFS sink k3</w:t>
      </w:r>
    </w:p>
    <w:p w:rsidR="007B15B3" w:rsidRPr="0079385C" w:rsidRDefault="008E2FA4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.k3.channel = c3</w:t>
      </w:r>
    </w:p>
    <w:p w:rsidR="007B15B3" w:rsidRPr="0079385C" w:rsidRDefault="008E2FA4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.k3</w:t>
      </w:r>
      <w:r w:rsidR="007B15B3" w:rsidRPr="0079385C">
        <w:rPr>
          <w:rFonts w:ascii="Calibri" w:hAnsi="Calibri" w:cs="Calibri"/>
          <w:sz w:val="10"/>
          <w:szCs w:val="10"/>
          <w:lang w:val="en-CA"/>
        </w:rPr>
        <w:t xml:space="preserve">.type = </w:t>
      </w:r>
      <w:proofErr w:type="spellStart"/>
      <w:r w:rsidR="007B15B3" w:rsidRPr="0079385C">
        <w:rPr>
          <w:rFonts w:ascii="Calibri" w:hAnsi="Calibri" w:cs="Calibri"/>
          <w:sz w:val="10"/>
          <w:szCs w:val="10"/>
          <w:lang w:val="en-CA"/>
        </w:rPr>
        <w:t>hdfs</w:t>
      </w:r>
      <w:proofErr w:type="spellEnd"/>
    </w:p>
    <w:p w:rsidR="007B15B3" w:rsidRPr="0079385C" w:rsidRDefault="007B15B3" w:rsidP="007B15B3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b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b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b/>
          <w:sz w:val="10"/>
          <w:szCs w:val="10"/>
          <w:lang w:val="en-CA"/>
        </w:rPr>
        <w:t>.k3.hdfs.path = user/bigdata/p</w:t>
      </w:r>
      <w:r w:rsidR="00E87D88" w:rsidRPr="0079385C">
        <w:rPr>
          <w:rFonts w:ascii="Calibri" w:hAnsi="Calibri" w:cs="Calibri"/>
          <w:b/>
          <w:sz w:val="10"/>
          <w:szCs w:val="10"/>
          <w:lang w:val="en-CA"/>
        </w:rPr>
        <w:t>ec2/ex3/tipo3</w:t>
      </w:r>
    </w:p>
    <w:p w:rsidR="007B15B3" w:rsidRPr="0079385C" w:rsidRDefault="008E2FA4" w:rsidP="007B15B3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.k3</w:t>
      </w:r>
      <w:r w:rsidR="007B15B3" w:rsidRPr="0079385C">
        <w:rPr>
          <w:rFonts w:ascii="Calibri" w:hAnsi="Calibri" w:cs="Calibri"/>
          <w:sz w:val="10"/>
          <w:szCs w:val="10"/>
          <w:lang w:val="en-CA"/>
        </w:rPr>
        <w:t>.hdfs.fileType=DataStream</w:t>
      </w:r>
    </w:p>
    <w:p w:rsidR="007B15B3" w:rsidRPr="0079385C" w:rsidRDefault="008E2FA4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1.sinks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.k3</w:t>
      </w:r>
      <w:r w:rsidR="0079385C" w:rsidRPr="0079385C">
        <w:rPr>
          <w:rFonts w:ascii="Calibri" w:hAnsi="Calibri" w:cs="Calibri"/>
          <w:sz w:val="10"/>
          <w:szCs w:val="10"/>
          <w:lang w:val="en-CA"/>
        </w:rPr>
        <w:t>.hdfs.writeFormat=Text</w:t>
      </w:r>
    </w:p>
    <w:p w:rsidR="007B15B3" w:rsidRPr="0079385C" w:rsidRDefault="007B15B3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# Define channel selector and define mapping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.r1.selector.type = multiplexing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 xml:space="preserve">.r1.selector.header = </w:t>
      </w:r>
      <w:r w:rsidR="006C1C3E" w:rsidRPr="0079385C">
        <w:rPr>
          <w:rFonts w:ascii="Calibri" w:hAnsi="Calibri" w:cs="Calibri"/>
          <w:sz w:val="10"/>
          <w:szCs w:val="10"/>
          <w:lang w:val="en-CA"/>
        </w:rPr>
        <w:t>department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.r1.selector.mapping.1 = c1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.r1.selector.mapping.2 = c2</w:t>
      </w:r>
    </w:p>
    <w:p w:rsidR="008E2FA4" w:rsidRPr="0079385C" w:rsidRDefault="008E2FA4" w:rsidP="008E2FA4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.r1.selector.mapping.3 = c3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# Bind the source and sink to the channel</w:t>
      </w:r>
    </w:p>
    <w:p w:rsidR="00E6104C" w:rsidRPr="0079385C" w:rsidRDefault="00E6104C" w:rsidP="00E6104C">
      <w:pPr>
        <w:pStyle w:val="NormalWeb"/>
        <w:spacing w:before="0" w:beforeAutospacing="0" w:after="0" w:afterAutospacing="0"/>
        <w:rPr>
          <w:rFonts w:ascii="Calibri" w:hAnsi="Calibri" w:cs="Calibri"/>
          <w:b/>
          <w:sz w:val="10"/>
          <w:szCs w:val="10"/>
          <w:lang w:val="en-CA"/>
        </w:rPr>
      </w:pPr>
      <w:r w:rsidRPr="0079385C">
        <w:rPr>
          <w:rFonts w:ascii="Calibri" w:hAnsi="Calibri" w:cs="Calibri"/>
          <w:sz w:val="10"/>
          <w:szCs w:val="10"/>
          <w:lang w:val="en-CA"/>
        </w:rPr>
        <w:t>a</w:t>
      </w:r>
      <w:proofErr w:type="gramStart"/>
      <w:r w:rsidRPr="0079385C">
        <w:rPr>
          <w:rFonts w:ascii="Calibri" w:hAnsi="Calibri" w:cs="Calibri"/>
          <w:sz w:val="10"/>
          <w:szCs w:val="10"/>
          <w:lang w:val="en-CA"/>
        </w:rPr>
        <w:t>1.sources</w:t>
      </w:r>
      <w:proofErr w:type="gramEnd"/>
      <w:r w:rsidRPr="0079385C">
        <w:rPr>
          <w:rFonts w:ascii="Calibri" w:hAnsi="Calibri" w:cs="Calibri"/>
          <w:sz w:val="10"/>
          <w:szCs w:val="10"/>
          <w:lang w:val="en-CA"/>
        </w:rPr>
        <w:t>.r1.channels = c1 c2</w:t>
      </w:r>
      <w:r w:rsidR="008E2FA4" w:rsidRPr="0079385C">
        <w:rPr>
          <w:rFonts w:ascii="Calibri" w:hAnsi="Calibri" w:cs="Calibri"/>
          <w:sz w:val="10"/>
          <w:szCs w:val="10"/>
          <w:lang w:val="en-CA"/>
        </w:rPr>
        <w:t xml:space="preserve"> </w:t>
      </w:r>
      <w:r w:rsidR="008E2FA4" w:rsidRPr="0079385C">
        <w:rPr>
          <w:rFonts w:ascii="Calibri" w:hAnsi="Calibri" w:cs="Calibri"/>
          <w:b/>
          <w:sz w:val="10"/>
          <w:szCs w:val="10"/>
          <w:lang w:val="en-CA"/>
        </w:rPr>
        <w:t>c3</w:t>
      </w:r>
    </w:p>
    <w:bookmarkEnd w:id="2"/>
    <w:p w:rsidR="006C1C3E" w:rsidRPr="004C02B9" w:rsidRDefault="006C1C3E" w:rsidP="0079385C">
      <w:pPr>
        <w:ind w:left="0" w:firstLine="0"/>
        <w:rPr>
          <w:szCs w:val="24"/>
          <w:lang w:val="en-CA"/>
        </w:rPr>
      </w:pPr>
    </w:p>
    <w:p w:rsidR="006C1C3E" w:rsidRDefault="006C1C3E">
      <w:pPr>
        <w:rPr>
          <w:szCs w:val="24"/>
          <w:lang w:val="en-CA"/>
        </w:rPr>
      </w:pPr>
    </w:p>
    <w:p w:rsidR="002D4669" w:rsidRDefault="002D4669">
      <w:pPr>
        <w:rPr>
          <w:szCs w:val="24"/>
          <w:lang w:val="en-CA"/>
        </w:rPr>
      </w:pPr>
    </w:p>
    <w:p w:rsidR="002D4669" w:rsidRDefault="002D4669">
      <w:pPr>
        <w:rPr>
          <w:szCs w:val="24"/>
          <w:lang w:val="en-CA"/>
        </w:rPr>
      </w:pPr>
    </w:p>
    <w:p w:rsidR="002D4669" w:rsidRPr="004C02B9" w:rsidRDefault="002D4669">
      <w:pPr>
        <w:rPr>
          <w:szCs w:val="24"/>
          <w:lang w:val="en-CA"/>
        </w:rPr>
      </w:pPr>
    </w:p>
    <w:p w:rsidR="006C1C3E" w:rsidRDefault="006C1C3E" w:rsidP="0079385C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79385C">
        <w:rPr>
          <w:szCs w:val="24"/>
          <w:lang w:val="en-CA"/>
        </w:rPr>
        <w:t>Initiate</w:t>
      </w:r>
      <w:r w:rsidR="0079385C">
        <w:rPr>
          <w:szCs w:val="24"/>
          <w:lang w:val="en-CA"/>
        </w:rPr>
        <w:t xml:space="preserve"> agent</w:t>
      </w:r>
    </w:p>
    <w:p w:rsidR="0079385C" w:rsidRPr="0079385C" w:rsidRDefault="0079385C" w:rsidP="0079385C">
      <w:pPr>
        <w:pStyle w:val="ListParagraph"/>
        <w:numPr>
          <w:ilvl w:val="1"/>
          <w:numId w:val="13"/>
        </w:numPr>
        <w:rPr>
          <w:szCs w:val="24"/>
          <w:lang w:val="en-CA"/>
        </w:rPr>
      </w:pPr>
      <w:r>
        <w:rPr>
          <w:szCs w:val="24"/>
          <w:lang w:val="en-CA"/>
        </w:rPr>
        <w:t>Directory</w:t>
      </w:r>
      <w:r w:rsidRPr="004C02B9">
        <w:rPr>
          <w:szCs w:val="24"/>
          <w:lang w:val="en-CA"/>
        </w:rPr>
        <w:t xml:space="preserve"> </w:t>
      </w:r>
      <w:r w:rsidRPr="004C02B9">
        <w:rPr>
          <w:szCs w:val="24"/>
          <w:lang w:val="en-CA"/>
        </w:rPr>
        <w:sym w:font="Wingdings" w:char="F0E0"/>
      </w:r>
      <w:r>
        <w:rPr>
          <w:szCs w:val="24"/>
          <w:lang w:val="en-CA"/>
        </w:rPr>
        <w:t>/home/bigdata/pec2/ex3</w:t>
      </w:r>
      <w:r w:rsidRPr="0079385C">
        <w:rPr>
          <w:szCs w:val="24"/>
          <w:lang w:val="en-CA"/>
        </w:rPr>
        <w:t>/pec2question3.conf</w:t>
      </w:r>
    </w:p>
    <w:p w:rsidR="006C1C3E" w:rsidRPr="0079385C" w:rsidRDefault="0079385C" w:rsidP="0079385C">
      <w:pPr>
        <w:ind w:firstLine="0"/>
        <w:rPr>
          <w:b/>
          <w:szCs w:val="24"/>
          <w:lang w:val="en-CA"/>
        </w:rPr>
      </w:pPr>
      <w:r w:rsidRPr="0079385C">
        <w:rPr>
          <w:b/>
          <w:szCs w:val="24"/>
          <w:lang w:val="en-CA"/>
        </w:rPr>
        <w:t xml:space="preserve">$ </w:t>
      </w:r>
      <w:r w:rsidR="006C1C3E" w:rsidRPr="0079385C">
        <w:rPr>
          <w:b/>
          <w:szCs w:val="24"/>
          <w:lang w:val="en-CA"/>
        </w:rPr>
        <w:t>flume-ng agent --</w:t>
      </w:r>
      <w:proofErr w:type="spellStart"/>
      <w:r w:rsidR="006C1C3E" w:rsidRPr="0079385C">
        <w:rPr>
          <w:b/>
          <w:szCs w:val="24"/>
          <w:lang w:val="en-CA"/>
        </w:rPr>
        <w:t>conf</w:t>
      </w:r>
      <w:proofErr w:type="spellEnd"/>
      <w:r w:rsidR="006C1C3E" w:rsidRPr="0079385C">
        <w:rPr>
          <w:b/>
          <w:szCs w:val="24"/>
          <w:lang w:val="en-CA"/>
        </w:rPr>
        <w:t xml:space="preserve"> </w:t>
      </w:r>
      <w:proofErr w:type="spellStart"/>
      <w:r w:rsidR="006C1C3E" w:rsidRPr="0079385C">
        <w:rPr>
          <w:b/>
          <w:szCs w:val="24"/>
          <w:lang w:val="en-CA"/>
        </w:rPr>
        <w:t>conf</w:t>
      </w:r>
      <w:proofErr w:type="spellEnd"/>
      <w:r w:rsidR="006C1C3E" w:rsidRPr="0079385C">
        <w:rPr>
          <w:b/>
          <w:szCs w:val="24"/>
          <w:lang w:val="en-CA"/>
        </w:rPr>
        <w:t xml:space="preserve"> --</w:t>
      </w:r>
      <w:proofErr w:type="spellStart"/>
      <w:r w:rsidR="006C1C3E" w:rsidRPr="0079385C">
        <w:rPr>
          <w:b/>
          <w:szCs w:val="24"/>
          <w:lang w:val="en-CA"/>
        </w:rPr>
        <w:t>conf</w:t>
      </w:r>
      <w:proofErr w:type="spellEnd"/>
      <w:r w:rsidR="006C1C3E" w:rsidRPr="0079385C">
        <w:rPr>
          <w:b/>
          <w:szCs w:val="24"/>
          <w:lang w:val="en-CA"/>
        </w:rPr>
        <w:t xml:space="preserve">-file </w:t>
      </w:r>
      <w:proofErr w:type="gramStart"/>
      <w:r w:rsidR="004E3267" w:rsidRPr="0079385C">
        <w:rPr>
          <w:b/>
          <w:szCs w:val="24"/>
          <w:lang w:val="en-CA"/>
        </w:rPr>
        <w:t xml:space="preserve">/home/bigdata/pec2/ex3/pec2question3.conf </w:t>
      </w:r>
      <w:r w:rsidR="006C1C3E" w:rsidRPr="0079385C">
        <w:rPr>
          <w:b/>
          <w:szCs w:val="24"/>
          <w:lang w:val="en-CA"/>
        </w:rPr>
        <w:t xml:space="preserve"> --</w:t>
      </w:r>
      <w:proofErr w:type="gramEnd"/>
      <w:r w:rsidR="006C1C3E" w:rsidRPr="0079385C">
        <w:rPr>
          <w:b/>
          <w:szCs w:val="24"/>
          <w:lang w:val="en-CA"/>
        </w:rPr>
        <w:t>name a1 -</w:t>
      </w:r>
      <w:proofErr w:type="spellStart"/>
      <w:r w:rsidR="006C1C3E" w:rsidRPr="0079385C">
        <w:rPr>
          <w:b/>
          <w:szCs w:val="24"/>
          <w:lang w:val="en-CA"/>
        </w:rPr>
        <w:t>Dflume.root.logger</w:t>
      </w:r>
      <w:proofErr w:type="spellEnd"/>
      <w:r w:rsidR="006C1C3E" w:rsidRPr="0079385C">
        <w:rPr>
          <w:b/>
          <w:szCs w:val="24"/>
          <w:lang w:val="en-CA"/>
        </w:rPr>
        <w:t>=</w:t>
      </w:r>
      <w:proofErr w:type="spellStart"/>
      <w:r w:rsidR="006C1C3E" w:rsidRPr="0079385C">
        <w:rPr>
          <w:b/>
          <w:szCs w:val="24"/>
          <w:lang w:val="en-CA"/>
        </w:rPr>
        <w:t>INFO,console</w:t>
      </w:r>
      <w:proofErr w:type="spellEnd"/>
    </w:p>
    <w:p w:rsidR="002D4669" w:rsidRDefault="002D4669" w:rsidP="0079385C">
      <w:pPr>
        <w:ind w:left="0" w:firstLine="0"/>
        <w:rPr>
          <w:szCs w:val="24"/>
          <w:lang w:val="en-CA"/>
        </w:rPr>
      </w:pPr>
    </w:p>
    <w:p w:rsidR="002D4669" w:rsidRPr="004C02B9" w:rsidRDefault="002D4669" w:rsidP="002D4669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4C02B9">
        <w:rPr>
          <w:szCs w:val="24"/>
          <w:lang w:val="en-CA"/>
        </w:rPr>
        <w:t xml:space="preserve">Source directory: </w:t>
      </w:r>
      <w:r w:rsidRPr="004C02B9">
        <w:rPr>
          <w:rFonts w:eastAsia="Times New Roman"/>
          <w:szCs w:val="24"/>
          <w:lang w:val="en-CA"/>
        </w:rPr>
        <w:t xml:space="preserve">(files get stored here </w:t>
      </w:r>
      <w:r w:rsidRPr="004C02B9">
        <w:rPr>
          <w:szCs w:val="24"/>
          <w:lang w:val="en-CA"/>
        </w:rPr>
        <w:sym w:font="Wingdings" w:char="F0E0"/>
      </w:r>
      <w:r w:rsidRPr="004C02B9">
        <w:rPr>
          <w:rFonts w:eastAsia="Times New Roman"/>
          <w:szCs w:val="24"/>
          <w:lang w:val="en-CA"/>
        </w:rPr>
        <w:t xml:space="preserve"> </w:t>
      </w:r>
      <w:r w:rsidRPr="004C02B9">
        <w:rPr>
          <w:szCs w:val="24"/>
          <w:lang w:val="en-CA"/>
        </w:rPr>
        <w:t>a</w:t>
      </w:r>
      <w:proofErr w:type="gramStart"/>
      <w:r w:rsidRPr="004C02B9">
        <w:rPr>
          <w:szCs w:val="24"/>
          <w:lang w:val="en-CA"/>
        </w:rPr>
        <w:t>1.sources</w:t>
      </w:r>
      <w:proofErr w:type="gramEnd"/>
      <w:r w:rsidRPr="004C02B9">
        <w:rPr>
          <w:szCs w:val="24"/>
          <w:lang w:val="en-CA"/>
        </w:rPr>
        <w:t>.r1.spoolDir</w:t>
      </w:r>
      <w:r w:rsidRPr="004C02B9">
        <w:rPr>
          <w:rFonts w:eastAsia="Times New Roman"/>
          <w:szCs w:val="24"/>
          <w:lang w:val="en-CA"/>
        </w:rPr>
        <w:t xml:space="preserve">): </w:t>
      </w:r>
    </w:p>
    <w:p w:rsidR="002D4669" w:rsidRPr="002D4669" w:rsidRDefault="002D4669" w:rsidP="002D4669">
      <w:pPr>
        <w:ind w:firstLine="698"/>
        <w:rPr>
          <w:b/>
          <w:szCs w:val="24"/>
          <w:lang w:val="en-CA"/>
        </w:rPr>
      </w:pPr>
      <w:r w:rsidRPr="002D4669">
        <w:rPr>
          <w:b/>
          <w:szCs w:val="24"/>
          <w:lang w:val="en-CA"/>
        </w:rPr>
        <w:t>$ cd /home/bigdata/flume/source</w:t>
      </w:r>
    </w:p>
    <w:p w:rsidR="00135DB3" w:rsidRPr="00786978" w:rsidRDefault="00135DB3" w:rsidP="002D4669">
      <w:pPr>
        <w:ind w:firstLine="698"/>
        <w:rPr>
          <w:b/>
          <w:szCs w:val="24"/>
          <w:lang w:val="en-CA"/>
        </w:rPr>
      </w:pPr>
      <w:r w:rsidRPr="00786978">
        <w:rPr>
          <w:b/>
          <w:szCs w:val="24"/>
          <w:lang w:val="en-CA"/>
        </w:rPr>
        <w:t xml:space="preserve">$ nano </w:t>
      </w:r>
      <w:r w:rsidR="0079385C" w:rsidRPr="00786978">
        <w:rPr>
          <w:b/>
          <w:szCs w:val="24"/>
          <w:lang w:val="en-CA"/>
        </w:rPr>
        <w:t>simpsonsDepartment</w:t>
      </w:r>
      <w:r w:rsidRPr="00786978">
        <w:rPr>
          <w:b/>
          <w:szCs w:val="24"/>
          <w:lang w:val="en-CA"/>
        </w:rPr>
        <w:t>.txt</w:t>
      </w:r>
    </w:p>
    <w:p w:rsidR="005B3A05" w:rsidRPr="004C02B9" w:rsidRDefault="005B3A05" w:rsidP="002D4669">
      <w:pPr>
        <w:ind w:left="708" w:firstLine="360"/>
        <w:rPr>
          <w:szCs w:val="24"/>
        </w:rPr>
      </w:pPr>
      <w:r w:rsidRPr="004C02B9">
        <w:rPr>
          <w:szCs w:val="24"/>
        </w:rPr>
        <w:t xml:space="preserve">1, Maggie Simpson, Ingeniero </w:t>
      </w:r>
    </w:p>
    <w:p w:rsidR="005B3A05" w:rsidRPr="004C02B9" w:rsidRDefault="005B3A05" w:rsidP="002D4669">
      <w:pPr>
        <w:ind w:left="1068" w:firstLine="0"/>
        <w:rPr>
          <w:szCs w:val="24"/>
        </w:rPr>
      </w:pPr>
      <w:r w:rsidRPr="004C02B9">
        <w:rPr>
          <w:szCs w:val="24"/>
        </w:rPr>
        <w:t xml:space="preserve">2, Lisa Simpson, Medico </w:t>
      </w:r>
    </w:p>
    <w:p w:rsidR="005B3A05" w:rsidRPr="004C02B9" w:rsidRDefault="005B3A05" w:rsidP="002D4669">
      <w:pPr>
        <w:ind w:left="1068" w:firstLine="0"/>
        <w:rPr>
          <w:szCs w:val="24"/>
        </w:rPr>
      </w:pPr>
      <w:r w:rsidRPr="004C02B9">
        <w:rPr>
          <w:szCs w:val="24"/>
        </w:rPr>
        <w:t xml:space="preserve">3, Bart Simpson, Ingeniero </w:t>
      </w:r>
    </w:p>
    <w:p w:rsidR="005B3A05" w:rsidRPr="004C02B9" w:rsidRDefault="005B3A05" w:rsidP="002D4669">
      <w:pPr>
        <w:ind w:left="1068" w:firstLine="0"/>
        <w:rPr>
          <w:szCs w:val="24"/>
        </w:rPr>
      </w:pPr>
      <w:r w:rsidRPr="004C02B9">
        <w:rPr>
          <w:szCs w:val="24"/>
        </w:rPr>
        <w:t xml:space="preserve">1, </w:t>
      </w:r>
      <w:proofErr w:type="spellStart"/>
      <w:r w:rsidRPr="004C02B9">
        <w:rPr>
          <w:szCs w:val="24"/>
        </w:rPr>
        <w:t>Homer</w:t>
      </w:r>
      <w:proofErr w:type="spellEnd"/>
      <w:r w:rsidRPr="004C02B9">
        <w:rPr>
          <w:szCs w:val="24"/>
        </w:rPr>
        <w:t xml:space="preserve"> Simpson, Abogado </w:t>
      </w:r>
    </w:p>
    <w:p w:rsidR="005B3A05" w:rsidRPr="004C02B9" w:rsidRDefault="005B3A05" w:rsidP="002D4669">
      <w:pPr>
        <w:ind w:left="1068" w:firstLine="0"/>
        <w:rPr>
          <w:szCs w:val="24"/>
        </w:rPr>
      </w:pPr>
      <w:r w:rsidRPr="004C02B9">
        <w:rPr>
          <w:szCs w:val="24"/>
        </w:rPr>
        <w:t xml:space="preserve">2, Marge Simpson, Medico </w:t>
      </w:r>
    </w:p>
    <w:p w:rsidR="006C1C3E" w:rsidRDefault="005B3A05" w:rsidP="002D4669">
      <w:pPr>
        <w:ind w:left="1068" w:firstLine="0"/>
        <w:rPr>
          <w:szCs w:val="24"/>
        </w:rPr>
      </w:pPr>
      <w:r w:rsidRPr="004C02B9">
        <w:rPr>
          <w:szCs w:val="24"/>
        </w:rPr>
        <w:t xml:space="preserve">3, Ned </w:t>
      </w:r>
      <w:proofErr w:type="spellStart"/>
      <w:r w:rsidRPr="004C02B9">
        <w:rPr>
          <w:szCs w:val="24"/>
        </w:rPr>
        <w:t>Flanders</w:t>
      </w:r>
      <w:proofErr w:type="spellEnd"/>
      <w:r w:rsidRPr="004C02B9">
        <w:rPr>
          <w:szCs w:val="24"/>
        </w:rPr>
        <w:t>, Ingeniero</w:t>
      </w:r>
    </w:p>
    <w:p w:rsidR="0079385C" w:rsidRDefault="0079385C" w:rsidP="0079385C">
      <w:pPr>
        <w:rPr>
          <w:szCs w:val="24"/>
        </w:rPr>
      </w:pPr>
    </w:p>
    <w:p w:rsidR="00F02A95" w:rsidRPr="00F02A95" w:rsidRDefault="00F02A95" w:rsidP="00F02A95">
      <w:pPr>
        <w:pStyle w:val="ListParagraph"/>
        <w:numPr>
          <w:ilvl w:val="0"/>
          <w:numId w:val="13"/>
        </w:numPr>
        <w:rPr>
          <w:szCs w:val="24"/>
        </w:rPr>
      </w:pPr>
      <w:r w:rsidRPr="00F02A95">
        <w:rPr>
          <w:szCs w:val="24"/>
        </w:rPr>
        <w:t xml:space="preserve">HDFS File </w:t>
      </w:r>
      <w:proofErr w:type="spellStart"/>
      <w:r w:rsidRPr="00F02A95">
        <w:rPr>
          <w:szCs w:val="24"/>
        </w:rPr>
        <w:t>directories</w:t>
      </w:r>
      <w:proofErr w:type="spellEnd"/>
    </w:p>
    <w:p w:rsidR="0079385C" w:rsidRPr="004C02B9" w:rsidRDefault="0079385C" w:rsidP="00F02A95">
      <w:pPr>
        <w:ind w:left="860"/>
        <w:rPr>
          <w:i/>
          <w:iCs/>
          <w:szCs w:val="24"/>
        </w:rPr>
      </w:pPr>
      <w:proofErr w:type="spellStart"/>
      <w:r w:rsidRPr="004C02B9">
        <w:rPr>
          <w:szCs w:val="24"/>
        </w:rPr>
        <w:t>user</w:t>
      </w:r>
      <w:proofErr w:type="spellEnd"/>
      <w:r w:rsidRPr="004C02B9">
        <w:rPr>
          <w:szCs w:val="24"/>
        </w:rPr>
        <w:t>/</w:t>
      </w:r>
      <w:proofErr w:type="spellStart"/>
      <w:r w:rsidRPr="004C02B9">
        <w:rPr>
          <w:szCs w:val="24"/>
        </w:rPr>
        <w:t>bigdata</w:t>
      </w:r>
      <w:proofErr w:type="spellEnd"/>
      <w:r w:rsidRPr="004C02B9">
        <w:rPr>
          <w:szCs w:val="24"/>
        </w:rPr>
        <w:t>/pec2/ex3/tipo1/FlumeData.1528497594686</w:t>
      </w:r>
    </w:p>
    <w:p w:rsidR="0079385C" w:rsidRPr="004C02B9" w:rsidRDefault="0079385C" w:rsidP="00F02A95">
      <w:pPr>
        <w:ind w:left="860"/>
        <w:rPr>
          <w:szCs w:val="24"/>
        </w:rPr>
      </w:pPr>
      <w:proofErr w:type="spellStart"/>
      <w:r w:rsidRPr="004C02B9">
        <w:rPr>
          <w:szCs w:val="24"/>
        </w:rPr>
        <w:t>user</w:t>
      </w:r>
      <w:proofErr w:type="spellEnd"/>
      <w:r w:rsidRPr="004C02B9">
        <w:rPr>
          <w:szCs w:val="24"/>
        </w:rPr>
        <w:t>/</w:t>
      </w:r>
      <w:proofErr w:type="spellStart"/>
      <w:r w:rsidRPr="004C02B9">
        <w:rPr>
          <w:szCs w:val="24"/>
        </w:rPr>
        <w:t>bigdata</w:t>
      </w:r>
      <w:proofErr w:type="spellEnd"/>
      <w:r w:rsidRPr="004C02B9">
        <w:rPr>
          <w:szCs w:val="24"/>
        </w:rPr>
        <w:t>/pec2/ex3/tipo2/FlumeData.1528497627824</w:t>
      </w:r>
    </w:p>
    <w:p w:rsidR="0079385C" w:rsidRPr="004C02B9" w:rsidRDefault="0079385C" w:rsidP="00F02A95">
      <w:pPr>
        <w:ind w:left="860"/>
        <w:rPr>
          <w:szCs w:val="24"/>
        </w:rPr>
      </w:pPr>
      <w:proofErr w:type="spellStart"/>
      <w:r w:rsidRPr="004C02B9">
        <w:rPr>
          <w:szCs w:val="24"/>
        </w:rPr>
        <w:t>user</w:t>
      </w:r>
      <w:proofErr w:type="spellEnd"/>
      <w:r w:rsidRPr="004C02B9">
        <w:rPr>
          <w:szCs w:val="24"/>
        </w:rPr>
        <w:t>/</w:t>
      </w:r>
      <w:proofErr w:type="spellStart"/>
      <w:r w:rsidRPr="004C02B9">
        <w:rPr>
          <w:szCs w:val="24"/>
        </w:rPr>
        <w:t>bigdata</w:t>
      </w:r>
      <w:proofErr w:type="spellEnd"/>
      <w:r w:rsidRPr="004C02B9">
        <w:rPr>
          <w:szCs w:val="24"/>
        </w:rPr>
        <w:t>/pec2/ex3/tipo3/FlumeData.1528497492118</w:t>
      </w:r>
    </w:p>
    <w:p w:rsidR="0079385C" w:rsidRPr="004C02B9" w:rsidRDefault="0079385C" w:rsidP="0079385C">
      <w:pPr>
        <w:rPr>
          <w:i/>
          <w:iCs/>
          <w:szCs w:val="24"/>
          <w:lang w:val="en-CA"/>
        </w:rPr>
      </w:pPr>
      <w:r w:rsidRPr="004C02B9">
        <w:rPr>
          <w:noProof/>
          <w:szCs w:val="24"/>
        </w:rPr>
        <w:drawing>
          <wp:inline distT="0" distB="0" distL="0" distR="0" wp14:anchorId="64A9143A" wp14:editId="4579F0ED">
            <wp:extent cx="6645910" cy="640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5C" w:rsidRPr="004C02B9" w:rsidRDefault="0079385C" w:rsidP="0079385C">
      <w:pPr>
        <w:rPr>
          <w:i/>
          <w:iCs/>
          <w:szCs w:val="24"/>
          <w:lang w:val="en-CA"/>
        </w:rPr>
      </w:pPr>
    </w:p>
    <w:p w:rsidR="00F02A95" w:rsidRPr="00F02A95" w:rsidRDefault="00F02A95" w:rsidP="00F02A95">
      <w:pPr>
        <w:pStyle w:val="ListParagraph"/>
        <w:numPr>
          <w:ilvl w:val="0"/>
          <w:numId w:val="13"/>
        </w:numPr>
        <w:rPr>
          <w:szCs w:val="24"/>
          <w:lang w:val="en-CA"/>
        </w:rPr>
      </w:pPr>
      <w:r w:rsidRPr="00F02A95">
        <w:rPr>
          <w:szCs w:val="24"/>
          <w:lang w:val="en-CA"/>
        </w:rPr>
        <w:t xml:space="preserve">Print HDFS file directories data: SUCCESS! </w:t>
      </w:r>
      <w:r>
        <w:rPr>
          <w:szCs w:val="24"/>
          <w:lang w:val="en-CA"/>
        </w:rPr>
        <w:t>Divided by type #!</w:t>
      </w:r>
    </w:p>
    <w:p w:rsidR="0079385C" w:rsidRPr="00F02A95" w:rsidRDefault="0079385C" w:rsidP="00F02A95">
      <w:pPr>
        <w:ind w:left="12" w:firstLine="708"/>
        <w:rPr>
          <w:b/>
          <w:iCs/>
          <w:szCs w:val="24"/>
        </w:rPr>
      </w:pPr>
      <w:r w:rsidRPr="00F02A95">
        <w:rPr>
          <w:b/>
          <w:iCs/>
          <w:szCs w:val="24"/>
        </w:rPr>
        <w:t xml:space="preserve">$ </w:t>
      </w:r>
      <w:proofErr w:type="spellStart"/>
      <w:r w:rsidRPr="00F02A95">
        <w:rPr>
          <w:b/>
          <w:iCs/>
          <w:szCs w:val="24"/>
        </w:rPr>
        <w:t>hadoop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iCs/>
          <w:szCs w:val="24"/>
        </w:rPr>
        <w:t>fs</w:t>
      </w:r>
      <w:proofErr w:type="spellEnd"/>
      <w:r w:rsidRPr="00F02A95">
        <w:rPr>
          <w:b/>
          <w:iCs/>
          <w:szCs w:val="24"/>
        </w:rPr>
        <w:t xml:space="preserve"> -</w:t>
      </w:r>
      <w:proofErr w:type="spellStart"/>
      <w:r w:rsidRPr="00F02A95">
        <w:rPr>
          <w:b/>
          <w:iCs/>
          <w:szCs w:val="24"/>
        </w:rPr>
        <w:t>cat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szCs w:val="24"/>
        </w:rPr>
        <w:t>user</w:t>
      </w:r>
      <w:proofErr w:type="spellEnd"/>
      <w:r w:rsidRPr="00F02A95">
        <w:rPr>
          <w:b/>
          <w:szCs w:val="24"/>
        </w:rPr>
        <w:t>/</w:t>
      </w:r>
      <w:proofErr w:type="spellStart"/>
      <w:r w:rsidRPr="00F02A95">
        <w:rPr>
          <w:b/>
          <w:szCs w:val="24"/>
        </w:rPr>
        <w:t>bigdata</w:t>
      </w:r>
      <w:proofErr w:type="spellEnd"/>
      <w:r w:rsidRPr="00F02A95">
        <w:rPr>
          <w:b/>
          <w:szCs w:val="24"/>
        </w:rPr>
        <w:t>/pec2/ex3/tipo1/FlumeData.1528499903220</w:t>
      </w:r>
    </w:p>
    <w:p w:rsidR="0079385C" w:rsidRPr="00F02A95" w:rsidRDefault="0079385C" w:rsidP="00F02A95">
      <w:pPr>
        <w:ind w:firstLine="698"/>
        <w:rPr>
          <w:b/>
          <w:iCs/>
          <w:szCs w:val="24"/>
        </w:rPr>
      </w:pPr>
      <w:r w:rsidRPr="00F02A95">
        <w:rPr>
          <w:b/>
          <w:iCs/>
          <w:szCs w:val="24"/>
        </w:rPr>
        <w:t xml:space="preserve">$ </w:t>
      </w:r>
      <w:proofErr w:type="spellStart"/>
      <w:r w:rsidRPr="00F02A95">
        <w:rPr>
          <w:b/>
          <w:iCs/>
          <w:szCs w:val="24"/>
        </w:rPr>
        <w:t>hadoop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iCs/>
          <w:szCs w:val="24"/>
        </w:rPr>
        <w:t>fs</w:t>
      </w:r>
      <w:proofErr w:type="spellEnd"/>
      <w:r w:rsidRPr="00F02A95">
        <w:rPr>
          <w:b/>
          <w:iCs/>
          <w:szCs w:val="24"/>
        </w:rPr>
        <w:t xml:space="preserve"> -</w:t>
      </w:r>
      <w:proofErr w:type="spellStart"/>
      <w:r w:rsidRPr="00F02A95">
        <w:rPr>
          <w:b/>
          <w:iCs/>
          <w:szCs w:val="24"/>
        </w:rPr>
        <w:t>cat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szCs w:val="24"/>
        </w:rPr>
        <w:t>user</w:t>
      </w:r>
      <w:proofErr w:type="spellEnd"/>
      <w:r w:rsidRPr="00F02A95">
        <w:rPr>
          <w:b/>
          <w:szCs w:val="24"/>
        </w:rPr>
        <w:t>/</w:t>
      </w:r>
      <w:proofErr w:type="spellStart"/>
      <w:r w:rsidRPr="00F02A95">
        <w:rPr>
          <w:b/>
          <w:szCs w:val="24"/>
        </w:rPr>
        <w:t>bigdata</w:t>
      </w:r>
      <w:proofErr w:type="spellEnd"/>
      <w:r w:rsidRPr="00F02A95">
        <w:rPr>
          <w:b/>
          <w:szCs w:val="24"/>
        </w:rPr>
        <w:t>/pec2/ex3/tipo2/FlumeData.1528499903259</w:t>
      </w:r>
    </w:p>
    <w:p w:rsidR="0079385C" w:rsidRPr="00F02A95" w:rsidRDefault="0079385C" w:rsidP="00F02A95">
      <w:pPr>
        <w:ind w:firstLine="698"/>
        <w:rPr>
          <w:b/>
          <w:szCs w:val="24"/>
        </w:rPr>
      </w:pPr>
      <w:r w:rsidRPr="00F02A95">
        <w:rPr>
          <w:b/>
          <w:iCs/>
          <w:szCs w:val="24"/>
        </w:rPr>
        <w:t xml:space="preserve">$ </w:t>
      </w:r>
      <w:proofErr w:type="spellStart"/>
      <w:r w:rsidRPr="00F02A95">
        <w:rPr>
          <w:b/>
          <w:iCs/>
          <w:szCs w:val="24"/>
        </w:rPr>
        <w:t>hadoop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iCs/>
          <w:szCs w:val="24"/>
        </w:rPr>
        <w:t>fs</w:t>
      </w:r>
      <w:proofErr w:type="spellEnd"/>
      <w:r w:rsidRPr="00F02A95">
        <w:rPr>
          <w:b/>
          <w:iCs/>
          <w:szCs w:val="24"/>
        </w:rPr>
        <w:t xml:space="preserve"> -</w:t>
      </w:r>
      <w:proofErr w:type="spellStart"/>
      <w:r w:rsidRPr="00F02A95">
        <w:rPr>
          <w:b/>
          <w:iCs/>
          <w:szCs w:val="24"/>
        </w:rPr>
        <w:t>cat</w:t>
      </w:r>
      <w:proofErr w:type="spellEnd"/>
      <w:r w:rsidRPr="00F02A95">
        <w:rPr>
          <w:b/>
          <w:iCs/>
          <w:szCs w:val="24"/>
        </w:rPr>
        <w:t xml:space="preserve"> </w:t>
      </w:r>
      <w:proofErr w:type="spellStart"/>
      <w:r w:rsidRPr="00F02A95">
        <w:rPr>
          <w:b/>
          <w:szCs w:val="24"/>
        </w:rPr>
        <w:t>user</w:t>
      </w:r>
      <w:proofErr w:type="spellEnd"/>
      <w:r w:rsidRPr="00F02A95">
        <w:rPr>
          <w:b/>
          <w:szCs w:val="24"/>
        </w:rPr>
        <w:t>/</w:t>
      </w:r>
      <w:proofErr w:type="spellStart"/>
      <w:r w:rsidRPr="00F02A95">
        <w:rPr>
          <w:b/>
          <w:szCs w:val="24"/>
        </w:rPr>
        <w:t>bigdata</w:t>
      </w:r>
      <w:proofErr w:type="spellEnd"/>
      <w:r w:rsidRPr="00F02A95">
        <w:rPr>
          <w:b/>
          <w:szCs w:val="24"/>
        </w:rPr>
        <w:t>/pec2/ex3/tipo3/FlumeData.1528499903238</w:t>
      </w:r>
    </w:p>
    <w:p w:rsidR="006C1C3E" w:rsidRPr="004C02B9" w:rsidRDefault="004C02B9">
      <w:pPr>
        <w:rPr>
          <w:b/>
          <w:szCs w:val="24"/>
        </w:rPr>
      </w:pPr>
      <w:r w:rsidRPr="004C02B9">
        <w:rPr>
          <w:noProof/>
          <w:szCs w:val="24"/>
        </w:rPr>
        <w:drawing>
          <wp:inline distT="0" distB="0" distL="0" distR="0" wp14:anchorId="5584D0E8" wp14:editId="7F206802">
            <wp:extent cx="6645910" cy="1106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EA" w:rsidRPr="004C02B9" w:rsidRDefault="0079385C">
      <w:pPr>
        <w:rPr>
          <w:szCs w:val="24"/>
          <w:lang w:val="en-CA"/>
        </w:rPr>
      </w:pPr>
      <w:r>
        <w:rPr>
          <w:szCs w:val="24"/>
          <w:lang w:val="en-CA"/>
        </w:rPr>
        <w:t xml:space="preserve"> </w:t>
      </w:r>
    </w:p>
    <w:p w:rsidR="006C1C3E" w:rsidRDefault="006C1C3E">
      <w:pPr>
        <w:rPr>
          <w:szCs w:val="24"/>
          <w:lang w:val="en-CA"/>
        </w:rPr>
      </w:pPr>
    </w:p>
    <w:p w:rsidR="007E7636" w:rsidRDefault="007E7636">
      <w:pPr>
        <w:rPr>
          <w:szCs w:val="24"/>
          <w:lang w:val="en-CA"/>
        </w:rPr>
      </w:pPr>
    </w:p>
    <w:p w:rsidR="007E7636" w:rsidRDefault="007E7636">
      <w:pPr>
        <w:pBdr>
          <w:bottom w:val="single" w:sz="12" w:space="1" w:color="auto"/>
        </w:pBdr>
        <w:rPr>
          <w:szCs w:val="24"/>
          <w:lang w:val="en-CA"/>
        </w:rPr>
      </w:pPr>
    </w:p>
    <w:p w:rsidR="002834CD" w:rsidRDefault="002834CD">
      <w:pPr>
        <w:rPr>
          <w:szCs w:val="24"/>
          <w:lang w:val="en-CA"/>
        </w:rPr>
      </w:pPr>
    </w:p>
    <w:p w:rsidR="007E7636" w:rsidRDefault="002834CD" w:rsidP="002834CD">
      <w:pPr>
        <w:rPr>
          <w:szCs w:val="24"/>
        </w:rPr>
      </w:pPr>
      <w:r>
        <w:rPr>
          <w:szCs w:val="24"/>
        </w:rPr>
        <w:t xml:space="preserve">Estos comandos los tuve que encontrar en internet, porque los equivalentes </w:t>
      </w:r>
      <w:proofErr w:type="gramStart"/>
      <w:r>
        <w:rPr>
          <w:szCs w:val="24"/>
        </w:rPr>
        <w:t>de la aula virtual</w:t>
      </w:r>
      <w:proofErr w:type="gramEnd"/>
      <w:r>
        <w:rPr>
          <w:szCs w:val="24"/>
        </w:rPr>
        <w:t xml:space="preserve"> no funcionaban:</w:t>
      </w:r>
    </w:p>
    <w:p w:rsidR="002834CD" w:rsidRPr="002834CD" w:rsidRDefault="002834CD" w:rsidP="002834CD">
      <w:pPr>
        <w:rPr>
          <w:szCs w:val="24"/>
        </w:rPr>
      </w:pPr>
    </w:p>
    <w:p w:rsidR="007E7636" w:rsidRPr="002834CD" w:rsidRDefault="007E7636" w:rsidP="002834CD">
      <w:pPr>
        <w:spacing w:after="0" w:line="240" w:lineRule="auto"/>
        <w:textAlignment w:val="center"/>
        <w:rPr>
          <w:rFonts w:eastAsia="Times New Roman"/>
          <w:color w:val="auto"/>
          <w:szCs w:val="24"/>
          <w:lang w:val="en-CA"/>
        </w:rPr>
      </w:pPr>
      <w:proofErr w:type="gramStart"/>
      <w:r w:rsidRPr="002834CD">
        <w:rPr>
          <w:rFonts w:eastAsia="Times New Roman"/>
          <w:color w:val="auto"/>
          <w:szCs w:val="24"/>
          <w:lang w:val="en-CA"/>
        </w:rPr>
        <w:t>$  flume</w:t>
      </w:r>
      <w:proofErr w:type="gramEnd"/>
      <w:r w:rsidRPr="002834CD">
        <w:rPr>
          <w:rFonts w:eastAsia="Times New Roman"/>
          <w:color w:val="auto"/>
          <w:szCs w:val="24"/>
          <w:lang w:val="en-CA"/>
        </w:rPr>
        <w:t>-ng agent --</w:t>
      </w:r>
      <w:proofErr w:type="spellStart"/>
      <w:r w:rsidRPr="002834CD">
        <w:rPr>
          <w:rFonts w:eastAsia="Times New Roman"/>
          <w:color w:val="auto"/>
          <w:szCs w:val="24"/>
          <w:lang w:val="en-CA"/>
        </w:rPr>
        <w:t>conf</w:t>
      </w:r>
      <w:proofErr w:type="spellEnd"/>
      <w:r w:rsidRPr="002834CD">
        <w:rPr>
          <w:rFonts w:eastAsia="Times New Roman"/>
          <w:color w:val="auto"/>
          <w:szCs w:val="24"/>
          <w:lang w:val="en-CA"/>
        </w:rPr>
        <w:t xml:space="preserve"> </w:t>
      </w:r>
      <w:proofErr w:type="spellStart"/>
      <w:r w:rsidRPr="002834CD">
        <w:rPr>
          <w:rFonts w:eastAsia="Times New Roman"/>
          <w:color w:val="auto"/>
          <w:szCs w:val="24"/>
          <w:lang w:val="en-CA"/>
        </w:rPr>
        <w:t>conf</w:t>
      </w:r>
      <w:proofErr w:type="spellEnd"/>
      <w:r w:rsidRPr="002834CD">
        <w:rPr>
          <w:rFonts w:eastAsia="Times New Roman"/>
          <w:color w:val="auto"/>
          <w:szCs w:val="24"/>
          <w:lang w:val="en-CA"/>
        </w:rPr>
        <w:t xml:space="preserve"> --</w:t>
      </w:r>
      <w:proofErr w:type="spellStart"/>
      <w:r w:rsidRPr="002834CD">
        <w:rPr>
          <w:rFonts w:eastAsia="Times New Roman"/>
          <w:color w:val="auto"/>
          <w:szCs w:val="24"/>
          <w:lang w:val="en-CA"/>
        </w:rPr>
        <w:t>conf</w:t>
      </w:r>
      <w:proofErr w:type="spellEnd"/>
      <w:r w:rsidRPr="002834CD">
        <w:rPr>
          <w:rFonts w:eastAsia="Times New Roman"/>
          <w:color w:val="auto"/>
          <w:szCs w:val="24"/>
          <w:lang w:val="en-CA"/>
        </w:rPr>
        <w:t xml:space="preserve">-file </w:t>
      </w:r>
      <w:proofErr w:type="spellStart"/>
      <w:r w:rsidR="002834CD" w:rsidRPr="002834CD">
        <w:rPr>
          <w:rFonts w:eastAsia="Times New Roman"/>
          <w:color w:val="auto"/>
          <w:szCs w:val="24"/>
          <w:lang w:val="en-CA"/>
        </w:rPr>
        <w:t>ruta</w:t>
      </w:r>
      <w:proofErr w:type="spellEnd"/>
      <w:r w:rsidR="002834CD" w:rsidRPr="002834CD">
        <w:rPr>
          <w:rFonts w:eastAsia="Times New Roman"/>
          <w:color w:val="auto"/>
          <w:szCs w:val="24"/>
          <w:lang w:val="en-CA"/>
        </w:rPr>
        <w:t>/</w:t>
      </w:r>
      <w:proofErr w:type="spellStart"/>
      <w:r w:rsidR="002834CD" w:rsidRPr="002834CD">
        <w:rPr>
          <w:rFonts w:eastAsia="Times New Roman"/>
          <w:color w:val="auto"/>
          <w:szCs w:val="24"/>
          <w:lang w:val="en-CA"/>
        </w:rPr>
        <w:t>fichero</w:t>
      </w:r>
      <w:r w:rsidRPr="002834CD">
        <w:rPr>
          <w:rFonts w:eastAsia="Times New Roman"/>
          <w:color w:val="auto"/>
          <w:szCs w:val="24"/>
          <w:lang w:val="en-CA"/>
        </w:rPr>
        <w:t>.conf</w:t>
      </w:r>
      <w:proofErr w:type="spellEnd"/>
      <w:r w:rsidRPr="002834CD">
        <w:rPr>
          <w:rFonts w:eastAsia="Times New Roman"/>
          <w:color w:val="auto"/>
          <w:szCs w:val="24"/>
          <w:lang w:val="en-CA"/>
        </w:rPr>
        <w:t xml:space="preserve"> --name a1 -</w:t>
      </w:r>
      <w:proofErr w:type="spellStart"/>
      <w:r w:rsidRPr="002834CD">
        <w:rPr>
          <w:rFonts w:eastAsia="Times New Roman"/>
          <w:color w:val="auto"/>
          <w:szCs w:val="24"/>
          <w:lang w:val="en-CA"/>
        </w:rPr>
        <w:t>Dflume.root.logger</w:t>
      </w:r>
      <w:proofErr w:type="spellEnd"/>
      <w:r w:rsidRPr="002834CD">
        <w:rPr>
          <w:rFonts w:eastAsia="Times New Roman"/>
          <w:color w:val="auto"/>
          <w:szCs w:val="24"/>
          <w:lang w:val="en-CA"/>
        </w:rPr>
        <w:t>=</w:t>
      </w:r>
      <w:proofErr w:type="spellStart"/>
      <w:r w:rsidRPr="002834CD">
        <w:rPr>
          <w:rFonts w:eastAsia="Times New Roman"/>
          <w:color w:val="auto"/>
          <w:szCs w:val="24"/>
          <w:lang w:val="en-CA"/>
        </w:rPr>
        <w:t>INFO,console</w:t>
      </w:r>
      <w:proofErr w:type="spellEnd"/>
    </w:p>
    <w:p w:rsidR="007E7636" w:rsidRPr="002834CD" w:rsidRDefault="002834CD" w:rsidP="007E7636">
      <w:pPr>
        <w:rPr>
          <w:szCs w:val="24"/>
          <w:lang w:val="en-CA"/>
        </w:rPr>
      </w:pPr>
      <w:r w:rsidRPr="002834CD">
        <w:rPr>
          <w:iCs/>
          <w:szCs w:val="24"/>
          <w:lang w:val="en-CA"/>
        </w:rPr>
        <w:t xml:space="preserve">$ </w:t>
      </w:r>
      <w:proofErr w:type="spellStart"/>
      <w:r w:rsidRPr="002834CD">
        <w:rPr>
          <w:iCs/>
          <w:szCs w:val="24"/>
          <w:lang w:val="en-CA"/>
        </w:rPr>
        <w:t>hadoop</w:t>
      </w:r>
      <w:proofErr w:type="spellEnd"/>
      <w:r w:rsidRPr="002834CD">
        <w:rPr>
          <w:iCs/>
          <w:szCs w:val="24"/>
          <w:lang w:val="en-CA"/>
        </w:rPr>
        <w:t xml:space="preserve"> fs -cat </w:t>
      </w:r>
      <w:r w:rsidRPr="002834CD">
        <w:rPr>
          <w:szCs w:val="24"/>
          <w:lang w:val="en-CA"/>
        </w:rPr>
        <w:t>user/</w:t>
      </w:r>
    </w:p>
    <w:p w:rsidR="007E7636" w:rsidRPr="002834CD" w:rsidRDefault="002834CD" w:rsidP="007E7636">
      <w:pPr>
        <w:rPr>
          <w:szCs w:val="24"/>
          <w:lang w:val="en-CA"/>
        </w:rPr>
      </w:pPr>
      <w:r w:rsidRPr="002834CD">
        <w:rPr>
          <w:szCs w:val="24"/>
          <w:lang w:val="en-CA"/>
        </w:rPr>
        <w:t xml:space="preserve">$ </w:t>
      </w:r>
      <w:proofErr w:type="spellStart"/>
      <w:r w:rsidRPr="002834CD">
        <w:rPr>
          <w:szCs w:val="24"/>
          <w:lang w:val="en-CA"/>
        </w:rPr>
        <w:t>hadoop</w:t>
      </w:r>
      <w:proofErr w:type="spellEnd"/>
      <w:r w:rsidRPr="002834CD">
        <w:rPr>
          <w:szCs w:val="24"/>
          <w:lang w:val="en-CA"/>
        </w:rPr>
        <w:t xml:space="preserve"> fs -ls -R</w:t>
      </w:r>
      <w:bookmarkEnd w:id="1"/>
    </w:p>
    <w:sectPr w:rsidR="007E7636" w:rsidRPr="002834CD" w:rsidSect="00176F0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54C"/>
    <w:multiLevelType w:val="multilevel"/>
    <w:tmpl w:val="1FA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069D"/>
    <w:multiLevelType w:val="multilevel"/>
    <w:tmpl w:val="9F8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73EB5"/>
    <w:multiLevelType w:val="hybridMultilevel"/>
    <w:tmpl w:val="7438EE9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089A"/>
    <w:multiLevelType w:val="multilevel"/>
    <w:tmpl w:val="337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550F0"/>
    <w:multiLevelType w:val="multilevel"/>
    <w:tmpl w:val="9F8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F4362"/>
    <w:multiLevelType w:val="multilevel"/>
    <w:tmpl w:val="974A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52CD"/>
    <w:multiLevelType w:val="multilevel"/>
    <w:tmpl w:val="9F8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C622F"/>
    <w:multiLevelType w:val="hybridMultilevel"/>
    <w:tmpl w:val="DC74D7C8"/>
    <w:lvl w:ilvl="0" w:tplc="A2E251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033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C39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C3D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4C5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A5E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011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060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A9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F97DB5"/>
    <w:multiLevelType w:val="hybridMultilevel"/>
    <w:tmpl w:val="CC2C6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05645"/>
    <w:multiLevelType w:val="multilevel"/>
    <w:tmpl w:val="AA2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E06AA"/>
    <w:multiLevelType w:val="hybridMultilevel"/>
    <w:tmpl w:val="8E7CB6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A0084"/>
    <w:multiLevelType w:val="hybridMultilevel"/>
    <w:tmpl w:val="F1586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134F0"/>
    <w:multiLevelType w:val="multilevel"/>
    <w:tmpl w:val="579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C1906"/>
    <w:multiLevelType w:val="multilevel"/>
    <w:tmpl w:val="456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7F43F5"/>
    <w:multiLevelType w:val="multilevel"/>
    <w:tmpl w:val="9F8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9460C2"/>
    <w:multiLevelType w:val="multilevel"/>
    <w:tmpl w:val="7F1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45512E"/>
    <w:multiLevelType w:val="multilevel"/>
    <w:tmpl w:val="385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3"/>
  </w:num>
  <w:num w:numId="5">
    <w:abstractNumId w:val="13"/>
  </w:num>
  <w:num w:numId="6">
    <w:abstractNumId w:val="15"/>
  </w:num>
  <w:num w:numId="7">
    <w:abstractNumId w:val="9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14"/>
  </w:num>
  <w:num w:numId="13">
    <w:abstractNumId w:val="4"/>
  </w:num>
  <w:num w:numId="14">
    <w:abstractNumId w:val="10"/>
  </w:num>
  <w:num w:numId="15">
    <w:abstractNumId w:val="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86"/>
    <w:rsid w:val="00025EEA"/>
    <w:rsid w:val="000F47E6"/>
    <w:rsid w:val="00104002"/>
    <w:rsid w:val="00135DB3"/>
    <w:rsid w:val="00176F0A"/>
    <w:rsid w:val="001A1C22"/>
    <w:rsid w:val="002834CD"/>
    <w:rsid w:val="002B666F"/>
    <w:rsid w:val="002D4669"/>
    <w:rsid w:val="002E6B83"/>
    <w:rsid w:val="002F01BF"/>
    <w:rsid w:val="00391896"/>
    <w:rsid w:val="003A3FFC"/>
    <w:rsid w:val="003C69DE"/>
    <w:rsid w:val="003D4323"/>
    <w:rsid w:val="004C02B9"/>
    <w:rsid w:val="004E206C"/>
    <w:rsid w:val="004E3267"/>
    <w:rsid w:val="005053A4"/>
    <w:rsid w:val="00535448"/>
    <w:rsid w:val="00561B23"/>
    <w:rsid w:val="0057665C"/>
    <w:rsid w:val="00585EC0"/>
    <w:rsid w:val="005B3A05"/>
    <w:rsid w:val="005D0BE1"/>
    <w:rsid w:val="00695A4F"/>
    <w:rsid w:val="006C1C3E"/>
    <w:rsid w:val="006C2E9B"/>
    <w:rsid w:val="0070202A"/>
    <w:rsid w:val="007627D3"/>
    <w:rsid w:val="007641D9"/>
    <w:rsid w:val="00772B80"/>
    <w:rsid w:val="0078082F"/>
    <w:rsid w:val="00786978"/>
    <w:rsid w:val="0079385C"/>
    <w:rsid w:val="007B15B3"/>
    <w:rsid w:val="007E05D3"/>
    <w:rsid w:val="007E7636"/>
    <w:rsid w:val="00832B14"/>
    <w:rsid w:val="00851B57"/>
    <w:rsid w:val="008552A3"/>
    <w:rsid w:val="008C216E"/>
    <w:rsid w:val="008D217A"/>
    <w:rsid w:val="008E2FA4"/>
    <w:rsid w:val="008E4CC7"/>
    <w:rsid w:val="008F6995"/>
    <w:rsid w:val="00983258"/>
    <w:rsid w:val="00A06DB3"/>
    <w:rsid w:val="00A23143"/>
    <w:rsid w:val="00A85C09"/>
    <w:rsid w:val="00C07386"/>
    <w:rsid w:val="00C6666C"/>
    <w:rsid w:val="00E05729"/>
    <w:rsid w:val="00E166E2"/>
    <w:rsid w:val="00E6104C"/>
    <w:rsid w:val="00E70F34"/>
    <w:rsid w:val="00E87D88"/>
    <w:rsid w:val="00EC2112"/>
    <w:rsid w:val="00F02A95"/>
    <w:rsid w:val="00F515A3"/>
    <w:rsid w:val="00FB78AB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83325-4D1B-459A-8EB9-24B44C0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0A"/>
    <w:pPr>
      <w:ind w:left="720"/>
      <w:contextualSpacing/>
    </w:pPr>
  </w:style>
  <w:style w:type="table" w:styleId="TableGrid">
    <w:name w:val="Table Grid"/>
    <w:basedOn w:val="TableNormal"/>
    <w:uiPriority w:val="39"/>
    <w:rsid w:val="0077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2B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PEC2</vt:lpstr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PEC2</dc:title>
  <dc:subject/>
  <dc:creator>Jose Antonio Rodriguez</dc:creator>
  <cp:keywords/>
  <cp:lastModifiedBy>Batista Tania Emma</cp:lastModifiedBy>
  <cp:revision>16</cp:revision>
  <dcterms:created xsi:type="dcterms:W3CDTF">2018-06-07T02:05:00Z</dcterms:created>
  <dcterms:modified xsi:type="dcterms:W3CDTF">2018-06-09T00:32:00Z</dcterms:modified>
</cp:coreProperties>
</file>