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60FEF03A" w14:textId="31327DD4" w:rsidR="00B41722" w:rsidRPr="00DC0E5D" w:rsidRDefault="00B41722" w:rsidP="00A0004C">
      <w:pPr>
        <w:pStyle w:val="NormalWeb"/>
        <w:jc w:val="center"/>
        <w:rPr>
          <w:rFonts w:ascii="Calibri" w:hAnsi="Calibri" w:cs="Calibri"/>
          <w:b/>
          <w:bCs/>
          <w:sz w:val="40"/>
          <w:szCs w:val="40"/>
        </w:rPr>
      </w:pPr>
      <w:r w:rsidRPr="00DC0E5D">
        <w:rPr>
          <w:rFonts w:ascii="Calibri" w:hAnsi="Calibri" w:cs="Calibri"/>
          <w:b/>
          <w:bCs/>
          <w:sz w:val="40"/>
          <w:szCs w:val="40"/>
        </w:rPr>
        <w:t>Authors:</w:t>
      </w:r>
    </w:p>
    <w:p w14:paraId="13D94E52" w14:textId="537100A4" w:rsidR="00B41722" w:rsidRPr="00DC0E5D" w:rsidRDefault="00B41722" w:rsidP="00A0004C">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4A270F3C" w14:textId="77777777" w:rsidR="00C06513" w:rsidRDefault="00C06513" w:rsidP="00C06513">
      <w:pPr>
        <w:pStyle w:val="NormalWeb"/>
        <w:jc w:val="both"/>
        <w:rPr>
          <w:rFonts w:ascii="Calibri" w:hAnsi="Calibri" w:cs="Calibri"/>
        </w:rPr>
      </w:pPr>
    </w:p>
    <w:p w14:paraId="41460AF1" w14:textId="77777777" w:rsidR="00A0004C" w:rsidRDefault="00A0004C" w:rsidP="00C06513">
      <w:pPr>
        <w:pStyle w:val="NormalWeb"/>
        <w:jc w:val="both"/>
        <w:rPr>
          <w:rFonts w:ascii="Calibri" w:hAnsi="Calibri" w:cs="Calibri"/>
        </w:rPr>
      </w:pPr>
    </w:p>
    <w:p w14:paraId="2AFDEDDD" w14:textId="77777777" w:rsidR="00A0004C" w:rsidRPr="0000504E" w:rsidRDefault="00A0004C"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359A126B"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4956AB">
              <w:rPr>
                <w:noProof/>
                <w:webHidden/>
              </w:rPr>
              <w:t>3</w:t>
            </w:r>
          </w:hyperlink>
        </w:p>
        <w:p w14:paraId="1245E1E7" w14:textId="00046459"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4956AB">
              <w:rPr>
                <w:noProof/>
                <w:webHidden/>
              </w:rPr>
              <w:t>3</w:t>
            </w:r>
          </w:hyperlink>
        </w:p>
        <w:p w14:paraId="1DF80CE6" w14:textId="2CC230F2"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4956AB">
              <w:rPr>
                <w:noProof/>
                <w:webHidden/>
              </w:rPr>
              <w:t>3</w:t>
            </w:r>
          </w:hyperlink>
        </w:p>
        <w:p w14:paraId="50139873" w14:textId="158235F5"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 xml:space="preserve">3.1. </w:t>
            </w:r>
            <w:r w:rsidR="001B381D">
              <w:rPr>
                <w:rStyle w:val="Hyperlink"/>
                <w:noProof/>
              </w:rPr>
              <w:t>K Neighbors Classifier</w:t>
            </w:r>
            <w:r w:rsidR="00F74270">
              <w:rPr>
                <w:noProof/>
                <w:webHidden/>
              </w:rPr>
              <w:tab/>
            </w:r>
            <w:r w:rsidR="004956AB">
              <w:rPr>
                <w:noProof/>
                <w:webHidden/>
              </w:rPr>
              <w:t>3</w:t>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60764780"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4956AB">
              <w:rPr>
                <w:noProof/>
                <w:webHidden/>
              </w:rPr>
              <w:t>5</w:t>
            </w:r>
          </w:hyperlink>
        </w:p>
        <w:p w14:paraId="288FC343" w14:textId="2B463EA5"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40003D">
              <w:rPr>
                <w:noProof/>
                <w:webHidden/>
              </w:rPr>
              <w:t>7</w:t>
            </w:r>
          </w:hyperlink>
        </w:p>
        <w:p w14:paraId="2E42A7A0" w14:textId="2156B8F0"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40003D">
              <w:rPr>
                <w:noProof/>
                <w:webHidden/>
              </w:rPr>
              <w:t>7</w:t>
            </w:r>
          </w:hyperlink>
        </w:p>
        <w:p w14:paraId="4E256723" w14:textId="3179F45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40003D">
              <w:rPr>
                <w:noProof/>
                <w:webHidden/>
              </w:rPr>
              <w:t>8</w:t>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409DF176" w14:textId="77777777" w:rsidR="004956AB" w:rsidRDefault="004956AB"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54BB7032" w14:textId="77777777" w:rsidR="00D669B1" w:rsidRDefault="00D669B1" w:rsidP="00D669B1">
      <w:pPr>
        <w:jc w:val="both"/>
      </w:pPr>
      <w:r>
        <w:t xml:space="preserve">Rainfall prediction is a critical application of machine learning that has a wide range of practical applications, from agriculture to transportation to disaster management. In this project, our objective is to use the dataset to predict whether it will rain on the next day based on various weather observations made on the current day. </w:t>
      </w:r>
    </w:p>
    <w:p w14:paraId="35CC2035" w14:textId="77777777" w:rsidR="00D669B1" w:rsidRDefault="00D669B1" w:rsidP="00D669B1">
      <w:pPr>
        <w:jc w:val="both"/>
      </w:pPr>
    </w:p>
    <w:p w14:paraId="3246D22F" w14:textId="2DB0C0AE" w:rsidR="00E266D8" w:rsidRDefault="00D669B1" w:rsidP="00D669B1">
      <w:pPr>
        <w:jc w:val="both"/>
      </w:pPr>
      <w:r>
        <w:t>We will first investigate the dataset using exploratory data analysis (EDA). We will pre-process the data after examining it to manage missing values, encode category variables, and scale numerical characteristics. Then, using different algorithms such as logistic regression, MLP Classifier and random forest, we will train and evaluate the machine learning models. Finally, we will select the best performing model and fine-tune its hyperparameters using cross-validation. The result will be a machine learning model that can accurately predict whether it will rain on a given day based on the weather observations. This project has practical applications in weather forecasting and risk assessment and can help inform decision-making in various industries.</w:t>
      </w:r>
    </w:p>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798DA1C1" w:rsidR="00E266D8" w:rsidRDefault="001C2DE1" w:rsidP="001C2DE1">
      <w:pPr>
        <w:jc w:val="both"/>
      </w:pPr>
      <w:r w:rsidRPr="00E248F4">
        <w:t xml:space="preserve">The weather dataset contains daily weather observations from various weather stations across Australia, spanning from 2007 to 2017. The dataset includes 142,193 instances and 24 features, including temperature, humidity, rainfall, wind speed, and direction, among others. The target variable is </w:t>
      </w:r>
      <w:r w:rsidRPr="00226EDE">
        <w:rPr>
          <w:i/>
          <w:iCs/>
        </w:rPr>
        <w:t>'</w:t>
      </w:r>
      <w:proofErr w:type="spellStart"/>
      <w:r w:rsidRPr="00226EDE">
        <w:rPr>
          <w:i/>
          <w:iCs/>
        </w:rPr>
        <w:t>RainTomorrow</w:t>
      </w:r>
      <w:proofErr w:type="spellEnd"/>
      <w:r w:rsidRPr="00226EDE">
        <w:rPr>
          <w:i/>
          <w:iCs/>
        </w:rPr>
        <w:t>'</w:t>
      </w:r>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t>
      </w:r>
      <w:r>
        <w:t>rain</w:t>
      </w:r>
      <w:r w:rsidRPr="00E248F4">
        <w:t xml:space="preserve"> prediction and risk </w:t>
      </w:r>
      <w:r>
        <w:t>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DCDAC78" w14:textId="77777777" w:rsidR="00B33281" w:rsidRDefault="00B33281" w:rsidP="00B33281">
      <w:pPr>
        <w:jc w:val="both"/>
      </w:pPr>
      <w:r w:rsidRPr="002F2D52">
        <w:t>Machine learning algorithms use statistical models and algorithms to identify patterns in data and make predictions or decisions based on that data</w:t>
      </w:r>
      <w:r>
        <w:t>. As we have a binary classification problem, we have used the following methods.</w:t>
      </w:r>
    </w:p>
    <w:p w14:paraId="04EDD221" w14:textId="77777777" w:rsidR="00E266D8" w:rsidRDefault="00E266D8">
      <w:pPr>
        <w:rPr>
          <w:rFonts w:ascii="Calibri" w:hAnsi="Calibri" w:cs="Calibri"/>
          <w:b/>
          <w:bCs/>
          <w:sz w:val="32"/>
          <w:szCs w:val="32"/>
        </w:rPr>
      </w:pPr>
    </w:p>
    <w:p w14:paraId="352E0928" w14:textId="7045DA19" w:rsidR="00A83F14" w:rsidRDefault="00A83F14" w:rsidP="00A83F14">
      <w:pPr>
        <w:pStyle w:val="Heading2"/>
        <w:rPr>
          <w:rFonts w:ascii="Calibri" w:hAnsi="Calibri" w:cs="Calibri"/>
          <w:b/>
          <w:bCs/>
          <w:sz w:val="32"/>
          <w:szCs w:val="32"/>
        </w:rPr>
      </w:pPr>
      <w:r>
        <w:t xml:space="preserve">3.1. </w:t>
      </w:r>
      <w:r w:rsidRPr="005C5A21">
        <w:t>K</w:t>
      </w:r>
      <w:r>
        <w:t xml:space="preserve">NN (K-Nearest </w:t>
      </w:r>
      <w:proofErr w:type="spellStart"/>
      <w:r w:rsidRPr="00B52AF1">
        <w:t>Neighbors</w:t>
      </w:r>
      <w:proofErr w:type="spellEnd"/>
      <w:r>
        <w:t>)</w:t>
      </w:r>
      <w:r w:rsidRPr="005C5A21">
        <w:t xml:space="preserve"> Classifier</w:t>
      </w:r>
    </w:p>
    <w:p w14:paraId="42221F9E" w14:textId="77777777" w:rsidR="00A83F14" w:rsidRPr="00B52AF1" w:rsidRDefault="00A83F14" w:rsidP="00A83F14">
      <w:pPr>
        <w:rPr>
          <w:rFonts w:ascii="Calibri" w:hAnsi="Calibri" w:cs="Calibri"/>
          <w:b/>
          <w:bCs/>
          <w:sz w:val="32"/>
          <w:szCs w:val="32"/>
        </w:rPr>
      </w:pPr>
    </w:p>
    <w:p w14:paraId="3223D34E" w14:textId="77777777" w:rsidR="00A83F14" w:rsidRDefault="00A83F14" w:rsidP="00A83F14">
      <w:pPr>
        <w:jc w:val="both"/>
      </w:pPr>
      <w:r>
        <w:t xml:space="preserve">KNN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 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236E2830" w14:textId="77777777" w:rsidR="00A83F14" w:rsidRDefault="00A83F14" w:rsidP="00A83F14">
      <w:pPr>
        <w:jc w:val="both"/>
      </w:pPr>
    </w:p>
    <w:p w14:paraId="54086C8A" w14:textId="77777777" w:rsidR="00A83F14" w:rsidRDefault="00A83F14" w:rsidP="00A83F14">
      <w:pPr>
        <w:jc w:val="both"/>
      </w:pPr>
      <w:r w:rsidRPr="00767A0B">
        <w:lastRenderedPageBreak/>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6238BF53" w14:textId="77777777" w:rsidR="00A83F14" w:rsidRDefault="00A83F14" w:rsidP="00A83F14">
      <w:pPr>
        <w:jc w:val="both"/>
        <w:rPr>
          <w:rFonts w:ascii="Calibri" w:hAnsi="Calibri" w:cs="Calibri"/>
          <w:b/>
          <w:bCs/>
          <w:sz w:val="32"/>
          <w:szCs w:val="32"/>
        </w:rPr>
      </w:pPr>
    </w:p>
    <w:p w14:paraId="3610C126" w14:textId="77777777" w:rsidR="00A83F14" w:rsidRDefault="00A83F14" w:rsidP="00A83F14">
      <w:pPr>
        <w:jc w:val="center"/>
        <w:rPr>
          <w:rFonts w:ascii="Calibri" w:hAnsi="Calibri" w:cs="Calibri"/>
          <w:b/>
          <w:bCs/>
          <w:sz w:val="32"/>
          <w:szCs w:val="32"/>
        </w:rPr>
      </w:pPr>
      <w:r>
        <w:rPr>
          <w:noProof/>
        </w:rPr>
        <w:drawing>
          <wp:inline distT="0" distB="0" distL="0" distR="0" wp14:anchorId="3BCE9B28" wp14:editId="00232AE5">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55E94558" w14:textId="77777777" w:rsidR="00C065B4" w:rsidRDefault="00C065B4">
      <w:pPr>
        <w:rPr>
          <w:rFonts w:ascii="Calibri" w:hAnsi="Calibri" w:cs="Calibri"/>
          <w:b/>
          <w:bCs/>
          <w:sz w:val="32"/>
          <w:szCs w:val="32"/>
        </w:rPr>
      </w:pPr>
    </w:p>
    <w:p w14:paraId="2CFADA3C" w14:textId="211260F6" w:rsidR="00E266D8" w:rsidRDefault="00C065B4" w:rsidP="00E266D8">
      <w:pPr>
        <w:pStyle w:val="Heading1"/>
      </w:pPr>
      <w:bookmarkStart w:id="3" w:name="_Toc133679729"/>
      <w:r>
        <w:t>4. Experimental Setup</w:t>
      </w:r>
      <w:bookmarkEnd w:id="3"/>
    </w:p>
    <w:p w14:paraId="120C0760" w14:textId="77777777" w:rsidR="00F363A7" w:rsidRPr="00F363A7" w:rsidRDefault="00F363A7" w:rsidP="00F363A7">
      <w:pPr>
        <w:jc w:val="both"/>
        <w:rPr>
          <w:rFonts w:cstheme="minorHAnsi"/>
        </w:rPr>
      </w:pPr>
    </w:p>
    <w:p w14:paraId="72839702" w14:textId="77777777" w:rsidR="00F363A7" w:rsidRPr="00F363A7" w:rsidRDefault="00F363A7" w:rsidP="00F363A7">
      <w:pPr>
        <w:jc w:val="both"/>
        <w:rPr>
          <w:rFonts w:cstheme="minorHAnsi"/>
        </w:rPr>
      </w:pPr>
      <w:r w:rsidRPr="00F363A7">
        <w:rPr>
          <w:rFonts w:cstheme="minorHAnsi"/>
        </w:rPr>
        <w:t>Our goal is to develop a machine learning model that can accurately predict whether it will rain on a given day based on the weather observations. To achieve this, we will first explore the dataset using various exploratory data analysis (EDA) techniques, such as data cleaning, univariate analysis, and bivariate analysis.</w:t>
      </w:r>
    </w:p>
    <w:p w14:paraId="3D451D37" w14:textId="77777777" w:rsidR="00F363A7" w:rsidRPr="00F363A7" w:rsidRDefault="00F363A7" w:rsidP="00F363A7">
      <w:pPr>
        <w:jc w:val="both"/>
        <w:rPr>
          <w:rFonts w:cstheme="minorHAnsi"/>
        </w:rPr>
      </w:pPr>
    </w:p>
    <w:p w14:paraId="3F217F13" w14:textId="302C3AF2" w:rsidR="008D6A13" w:rsidRDefault="00F363A7" w:rsidP="00F363A7">
      <w:pPr>
        <w:jc w:val="both"/>
        <w:rPr>
          <w:rFonts w:cstheme="minorHAnsi"/>
        </w:rPr>
      </w:pPr>
      <w:r w:rsidRPr="00F363A7">
        <w:rPr>
          <w:rFonts w:cstheme="minorHAnsi"/>
        </w:rPr>
        <w:t>After exploring the dataset, we will pre</w:t>
      </w:r>
      <w:r>
        <w:rPr>
          <w:rFonts w:cstheme="minorHAnsi"/>
        </w:rPr>
        <w:t>-</w:t>
      </w:r>
      <w:r w:rsidRPr="00F363A7">
        <w:rPr>
          <w:rFonts w:cstheme="minorHAnsi"/>
        </w:rPr>
        <w:t xml:space="preserve">process the data to handle missing values, encode categorical variables, and scale numerical features. Next, we will train and evaluate machine learning models using algorithms </w:t>
      </w:r>
      <w:r w:rsidR="00F47936">
        <w:rPr>
          <w:rFonts w:cstheme="minorHAnsi"/>
        </w:rPr>
        <w:t xml:space="preserve">K </w:t>
      </w:r>
      <w:r w:rsidR="00103707">
        <w:rPr>
          <w:rFonts w:cstheme="minorHAnsi"/>
        </w:rPr>
        <w:t>Neighbours</w:t>
      </w:r>
      <w:r w:rsidR="00F47936">
        <w:rPr>
          <w:rFonts w:cstheme="minorHAnsi"/>
        </w:rPr>
        <w:t xml:space="preserve"> classifier</w:t>
      </w:r>
      <w:r w:rsidRPr="00F363A7">
        <w:rPr>
          <w:rFonts w:cstheme="minorHAnsi"/>
        </w:rPr>
        <w:t>.</w:t>
      </w:r>
    </w:p>
    <w:p w14:paraId="0531386B" w14:textId="77777777" w:rsidR="00103707" w:rsidRDefault="00103707" w:rsidP="00F363A7">
      <w:pPr>
        <w:jc w:val="both"/>
        <w:rPr>
          <w:rFonts w:cstheme="minorHAnsi"/>
        </w:rPr>
      </w:pPr>
    </w:p>
    <w:p w14:paraId="0E909378" w14:textId="77777777" w:rsidR="001E4126" w:rsidRPr="001E4126" w:rsidRDefault="001E4126" w:rsidP="001E4126">
      <w:pPr>
        <w:pStyle w:val="ListParagraph"/>
        <w:numPr>
          <w:ilvl w:val="0"/>
          <w:numId w:val="9"/>
        </w:numPr>
        <w:jc w:val="both"/>
        <w:rPr>
          <w:rFonts w:cstheme="minorHAnsi"/>
        </w:rPr>
      </w:pPr>
      <w:r w:rsidRPr="001E4126">
        <w:rPr>
          <w:rFonts w:cstheme="minorHAnsi"/>
        </w:rPr>
        <w:t>Data Preparation:</w:t>
      </w:r>
    </w:p>
    <w:p w14:paraId="5B7622E2" w14:textId="77777777" w:rsidR="001E4126" w:rsidRPr="001E4126" w:rsidRDefault="001E4126" w:rsidP="001E4126">
      <w:pPr>
        <w:pStyle w:val="ListParagraph"/>
        <w:numPr>
          <w:ilvl w:val="1"/>
          <w:numId w:val="9"/>
        </w:numPr>
        <w:jc w:val="both"/>
        <w:rPr>
          <w:rFonts w:cstheme="minorHAnsi"/>
        </w:rPr>
      </w:pPr>
      <w:r w:rsidRPr="001E4126">
        <w:rPr>
          <w:rFonts w:cstheme="minorHAnsi"/>
        </w:rPr>
        <w:t>Load the dataset and split it into training and testing sets.</w:t>
      </w:r>
    </w:p>
    <w:p w14:paraId="5E250C18" w14:textId="77777777" w:rsidR="001E4126" w:rsidRPr="001E4126" w:rsidRDefault="001E4126" w:rsidP="001E4126">
      <w:pPr>
        <w:pStyle w:val="ListParagraph"/>
        <w:numPr>
          <w:ilvl w:val="1"/>
          <w:numId w:val="9"/>
        </w:numPr>
        <w:jc w:val="both"/>
        <w:rPr>
          <w:rFonts w:cstheme="minorHAnsi"/>
        </w:rPr>
      </w:pPr>
      <w:r w:rsidRPr="001E4126">
        <w:rPr>
          <w:rFonts w:cstheme="minorHAnsi"/>
        </w:rPr>
        <w:t>Identify the missing values in the dataset.</w:t>
      </w:r>
    </w:p>
    <w:p w14:paraId="4E4DE64F" w14:textId="77777777" w:rsidR="001E4126" w:rsidRPr="001E4126" w:rsidRDefault="001E4126" w:rsidP="001E4126">
      <w:pPr>
        <w:pStyle w:val="ListParagraph"/>
        <w:jc w:val="both"/>
        <w:rPr>
          <w:rFonts w:cstheme="minorHAnsi"/>
        </w:rPr>
      </w:pPr>
    </w:p>
    <w:p w14:paraId="1D894CA1"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Numerical Variables:</w:t>
      </w:r>
    </w:p>
    <w:p w14:paraId="374D6D7E" w14:textId="77777777" w:rsidR="001E4126" w:rsidRPr="001E4126" w:rsidRDefault="001E4126" w:rsidP="001E4126">
      <w:pPr>
        <w:pStyle w:val="ListParagraph"/>
        <w:numPr>
          <w:ilvl w:val="1"/>
          <w:numId w:val="9"/>
        </w:numPr>
        <w:jc w:val="both"/>
        <w:rPr>
          <w:rFonts w:cstheme="minorHAnsi"/>
        </w:rPr>
      </w:pPr>
      <w:r w:rsidRPr="001E4126">
        <w:rPr>
          <w:rFonts w:cstheme="minorHAnsi"/>
        </w:rPr>
        <w:t>For numerical variables, impute the missing values using the mean of the non-missing values in that column.</w:t>
      </w:r>
    </w:p>
    <w:p w14:paraId="306E4CAC" w14:textId="77777777" w:rsidR="001E4126" w:rsidRPr="001E4126" w:rsidRDefault="001E4126" w:rsidP="001E4126">
      <w:pPr>
        <w:pStyle w:val="ListParagraph"/>
        <w:jc w:val="both"/>
        <w:rPr>
          <w:rFonts w:cstheme="minorHAnsi"/>
        </w:rPr>
      </w:pPr>
    </w:p>
    <w:p w14:paraId="12802A6B"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Categorical Variables:</w:t>
      </w:r>
    </w:p>
    <w:p w14:paraId="59E80CBB" w14:textId="77777777" w:rsidR="001E4126" w:rsidRPr="001E4126" w:rsidRDefault="001E4126" w:rsidP="001E4126">
      <w:pPr>
        <w:pStyle w:val="ListParagraph"/>
        <w:numPr>
          <w:ilvl w:val="1"/>
          <w:numId w:val="9"/>
        </w:numPr>
        <w:jc w:val="both"/>
        <w:rPr>
          <w:rFonts w:cstheme="minorHAnsi"/>
        </w:rPr>
      </w:pPr>
      <w:r w:rsidRPr="001E4126">
        <w:rPr>
          <w:rFonts w:cstheme="minorHAnsi"/>
        </w:rPr>
        <w:t>For categorical variables, impute the missing values using the mode of the non-missing values in that column.</w:t>
      </w:r>
    </w:p>
    <w:p w14:paraId="363D552D" w14:textId="77777777" w:rsidR="001E4126" w:rsidRPr="001E4126" w:rsidRDefault="001E4126" w:rsidP="001E4126">
      <w:pPr>
        <w:pStyle w:val="ListParagraph"/>
        <w:numPr>
          <w:ilvl w:val="1"/>
          <w:numId w:val="9"/>
        </w:numPr>
        <w:jc w:val="both"/>
        <w:rPr>
          <w:rFonts w:cstheme="minorHAnsi"/>
        </w:rPr>
      </w:pPr>
      <w:r w:rsidRPr="001E4126">
        <w:rPr>
          <w:rFonts w:cstheme="minorHAnsi"/>
        </w:rPr>
        <w:t>Convert categorical variables into binary variables using one-hot encoding.</w:t>
      </w:r>
    </w:p>
    <w:p w14:paraId="69F960C2" w14:textId="77777777" w:rsidR="001E4126" w:rsidRPr="001E4126" w:rsidRDefault="001E4126" w:rsidP="001E4126">
      <w:pPr>
        <w:pStyle w:val="ListParagraph"/>
        <w:jc w:val="both"/>
        <w:rPr>
          <w:rFonts w:cstheme="minorHAnsi"/>
        </w:rPr>
      </w:pPr>
    </w:p>
    <w:p w14:paraId="1F01E246" w14:textId="77777777" w:rsidR="001E4126" w:rsidRPr="001E4126" w:rsidRDefault="001E4126" w:rsidP="001E4126">
      <w:pPr>
        <w:pStyle w:val="ListParagraph"/>
        <w:numPr>
          <w:ilvl w:val="0"/>
          <w:numId w:val="9"/>
        </w:numPr>
        <w:jc w:val="both"/>
        <w:rPr>
          <w:rFonts w:cstheme="minorHAnsi"/>
        </w:rPr>
      </w:pPr>
      <w:r w:rsidRPr="001E4126">
        <w:rPr>
          <w:rFonts w:cstheme="minorHAnsi"/>
        </w:rPr>
        <w:t>Feature Scaling:</w:t>
      </w:r>
    </w:p>
    <w:p w14:paraId="26524B35" w14:textId="77777777" w:rsidR="001E4126" w:rsidRPr="001E4126" w:rsidRDefault="001E4126" w:rsidP="001E4126">
      <w:pPr>
        <w:pStyle w:val="ListParagraph"/>
        <w:numPr>
          <w:ilvl w:val="1"/>
          <w:numId w:val="9"/>
        </w:numPr>
        <w:jc w:val="both"/>
        <w:rPr>
          <w:rFonts w:cstheme="minorHAnsi"/>
        </w:rPr>
      </w:pPr>
      <w:r w:rsidRPr="001E4126">
        <w:rPr>
          <w:rFonts w:cstheme="minorHAnsi"/>
        </w:rPr>
        <w:t>Standardize the numerical features by scaling them to have zero mean and unit variance using standard scaling.</w:t>
      </w:r>
    </w:p>
    <w:p w14:paraId="3E1BF770" w14:textId="77777777" w:rsidR="001E4126" w:rsidRDefault="001E4126" w:rsidP="001E4126">
      <w:pPr>
        <w:pStyle w:val="ListParagraph"/>
        <w:jc w:val="both"/>
        <w:rPr>
          <w:rFonts w:cstheme="minorHAnsi"/>
        </w:rPr>
      </w:pPr>
    </w:p>
    <w:p w14:paraId="0D120B72" w14:textId="77777777" w:rsidR="001E4126" w:rsidRPr="001E4126" w:rsidRDefault="001E4126" w:rsidP="001E4126">
      <w:pPr>
        <w:pStyle w:val="ListParagraph"/>
        <w:jc w:val="both"/>
        <w:rPr>
          <w:rFonts w:cstheme="minorHAnsi"/>
        </w:rPr>
      </w:pPr>
    </w:p>
    <w:p w14:paraId="51F04C98" w14:textId="77777777" w:rsidR="001E4126" w:rsidRPr="001E4126" w:rsidRDefault="001E4126" w:rsidP="001E4126">
      <w:pPr>
        <w:pStyle w:val="ListParagraph"/>
        <w:numPr>
          <w:ilvl w:val="0"/>
          <w:numId w:val="9"/>
        </w:numPr>
        <w:jc w:val="both"/>
        <w:rPr>
          <w:rFonts w:cstheme="minorHAnsi"/>
        </w:rPr>
      </w:pPr>
      <w:r w:rsidRPr="001E4126">
        <w:rPr>
          <w:rFonts w:cstheme="minorHAnsi"/>
        </w:rPr>
        <w:lastRenderedPageBreak/>
        <w:t>Feature Selection:</w:t>
      </w:r>
    </w:p>
    <w:p w14:paraId="0AB732F2" w14:textId="77777777" w:rsidR="001E4126" w:rsidRPr="001E4126" w:rsidRDefault="001E4126" w:rsidP="001E4126">
      <w:pPr>
        <w:pStyle w:val="ListParagraph"/>
        <w:numPr>
          <w:ilvl w:val="1"/>
          <w:numId w:val="9"/>
        </w:numPr>
        <w:jc w:val="both"/>
        <w:rPr>
          <w:rFonts w:cstheme="minorHAnsi"/>
        </w:rPr>
      </w:pPr>
      <w:r w:rsidRPr="001E4126">
        <w:rPr>
          <w:rFonts w:cstheme="minorHAnsi"/>
        </w:rPr>
        <w:t xml:space="preserve">Use the </w:t>
      </w:r>
      <w:proofErr w:type="spellStart"/>
      <w:r w:rsidRPr="001E4126">
        <w:rPr>
          <w:rFonts w:cstheme="minorHAnsi"/>
        </w:rPr>
        <w:t>SelectKBest</w:t>
      </w:r>
      <w:proofErr w:type="spellEnd"/>
      <w:r w:rsidRPr="001E4126">
        <w:rPr>
          <w:rFonts w:cstheme="minorHAnsi"/>
        </w:rPr>
        <w:t xml:space="preserve"> algorithm to select the top K features based on their importance scores.</w:t>
      </w:r>
    </w:p>
    <w:p w14:paraId="312A2B95" w14:textId="77777777" w:rsidR="001E4126" w:rsidRPr="001E4126" w:rsidRDefault="001E4126" w:rsidP="001E4126">
      <w:pPr>
        <w:pStyle w:val="ListParagraph"/>
        <w:jc w:val="both"/>
        <w:rPr>
          <w:rFonts w:cstheme="minorHAnsi"/>
        </w:rPr>
      </w:pPr>
    </w:p>
    <w:p w14:paraId="39D6B96A" w14:textId="77777777" w:rsidR="001E4126" w:rsidRPr="001E4126" w:rsidRDefault="001E4126" w:rsidP="001E4126">
      <w:pPr>
        <w:pStyle w:val="ListParagraph"/>
        <w:numPr>
          <w:ilvl w:val="0"/>
          <w:numId w:val="9"/>
        </w:numPr>
        <w:jc w:val="both"/>
        <w:rPr>
          <w:rFonts w:cstheme="minorHAnsi"/>
        </w:rPr>
      </w:pPr>
      <w:r w:rsidRPr="001E4126">
        <w:rPr>
          <w:rFonts w:cstheme="minorHAnsi"/>
        </w:rPr>
        <w:t>KNN Model Training and Evaluation:</w:t>
      </w:r>
    </w:p>
    <w:p w14:paraId="7D93D984" w14:textId="77777777" w:rsidR="001E4126" w:rsidRPr="001E4126" w:rsidRDefault="001E4126" w:rsidP="001E4126">
      <w:pPr>
        <w:pStyle w:val="ListParagraph"/>
        <w:numPr>
          <w:ilvl w:val="1"/>
          <w:numId w:val="9"/>
        </w:numPr>
        <w:jc w:val="both"/>
        <w:rPr>
          <w:rFonts w:cstheme="minorHAnsi"/>
        </w:rPr>
      </w:pPr>
      <w:r w:rsidRPr="001E4126">
        <w:rPr>
          <w:rFonts w:cstheme="minorHAnsi"/>
        </w:rPr>
        <w:t>Train a KNN classifier on the selected features using the training set.</w:t>
      </w:r>
    </w:p>
    <w:p w14:paraId="2C0C9E22" w14:textId="77777777" w:rsidR="001E4126" w:rsidRPr="001E4126" w:rsidRDefault="001E4126" w:rsidP="001E4126">
      <w:pPr>
        <w:pStyle w:val="ListParagraph"/>
        <w:numPr>
          <w:ilvl w:val="1"/>
          <w:numId w:val="9"/>
        </w:numPr>
        <w:jc w:val="both"/>
        <w:rPr>
          <w:rFonts w:cstheme="minorHAnsi"/>
        </w:rPr>
      </w:pPr>
      <w:r w:rsidRPr="001E4126">
        <w:rPr>
          <w:rFonts w:cstheme="minorHAnsi"/>
        </w:rPr>
        <w:t>Evaluate the performance of the model using the testing set.</w:t>
      </w:r>
    </w:p>
    <w:p w14:paraId="4A32C432" w14:textId="7B1B3785" w:rsidR="001E4126" w:rsidRPr="001E4126" w:rsidRDefault="001E4126" w:rsidP="001E4126">
      <w:pPr>
        <w:pStyle w:val="ListParagraph"/>
        <w:numPr>
          <w:ilvl w:val="1"/>
          <w:numId w:val="9"/>
        </w:numPr>
        <w:jc w:val="both"/>
        <w:rPr>
          <w:rFonts w:cstheme="minorHAnsi"/>
        </w:rPr>
      </w:pPr>
      <w:r w:rsidRPr="001E4126">
        <w:rPr>
          <w:rFonts w:cstheme="minorHAnsi"/>
        </w:rPr>
        <w:t>Repeat the experiment with different values of K and select the optimal value based on the model's performance metrics.</w:t>
      </w:r>
    </w:p>
    <w:p w14:paraId="1F365CCF" w14:textId="33072946" w:rsidR="00E266D8" w:rsidRDefault="00C065B4" w:rsidP="00E266D8">
      <w:pPr>
        <w:pStyle w:val="Heading1"/>
      </w:pPr>
      <w:bookmarkStart w:id="4" w:name="_Toc133679730"/>
      <w:r>
        <w:t>5. Results</w:t>
      </w:r>
      <w:bookmarkEnd w:id="4"/>
    </w:p>
    <w:p w14:paraId="0A1FB936" w14:textId="005BE53F" w:rsidR="001C7F07" w:rsidRDefault="002612C6" w:rsidP="001C7F07">
      <w:pPr>
        <w:pStyle w:val="Heading2"/>
        <w:numPr>
          <w:ilvl w:val="0"/>
          <w:numId w:val="11"/>
        </w:numPr>
        <w:ind w:left="709"/>
      </w:pPr>
      <w:r>
        <w:t>Data Imput</w:t>
      </w:r>
      <w:r w:rsidR="00393D20">
        <w:t>ation</w:t>
      </w:r>
    </w:p>
    <w:p w14:paraId="350F1578" w14:textId="3BB7BAF8" w:rsidR="00393D20" w:rsidRDefault="00393D20" w:rsidP="00393D20">
      <w:r>
        <w:rPr>
          <w:noProof/>
        </w:rPr>
        <w:drawing>
          <wp:inline distT="0" distB="0" distL="0" distR="0" wp14:anchorId="561FEA56" wp14:editId="4B8DE02B">
            <wp:extent cx="5731510" cy="2386965"/>
            <wp:effectExtent l="0" t="0" r="2540" b="0"/>
            <wp:docPr id="1652744338"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44338" name="Picture 1" descr="Background patter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79C240D3" w14:textId="7E2364B6" w:rsidR="00586F5C" w:rsidRDefault="00586F5C" w:rsidP="00393D20">
      <w:r>
        <w:t xml:space="preserve">For imputing data I have replaced missing values in numerical variable with the mean and </w:t>
      </w:r>
      <w:r w:rsidR="00764573">
        <w:t>missing value of categorical variable with mode.</w:t>
      </w:r>
    </w:p>
    <w:p w14:paraId="01FB9D88" w14:textId="77777777" w:rsidR="00393D20" w:rsidRPr="00393D20" w:rsidRDefault="00393D20" w:rsidP="00393D20"/>
    <w:p w14:paraId="34DCA82C" w14:textId="77777777" w:rsidR="000A7494" w:rsidRDefault="00393D20" w:rsidP="00393D20">
      <w:pPr>
        <w:pStyle w:val="Heading2"/>
        <w:numPr>
          <w:ilvl w:val="0"/>
          <w:numId w:val="11"/>
        </w:numPr>
        <w:ind w:left="709"/>
      </w:pPr>
      <w:r>
        <w:t>Feature Importance</w:t>
      </w:r>
    </w:p>
    <w:p w14:paraId="6A471D15" w14:textId="23DEC949" w:rsidR="00393D20" w:rsidRDefault="000A7494" w:rsidP="000A7494">
      <w:pPr>
        <w:pStyle w:val="Heading2"/>
        <w:ind w:left="709"/>
      </w:pPr>
      <w:r w:rsidRPr="000A7494">
        <w:t xml:space="preserve"> </w:t>
      </w:r>
      <w:r>
        <w:rPr>
          <w:noProof/>
        </w:rPr>
        <w:drawing>
          <wp:inline distT="0" distB="0" distL="0" distR="0" wp14:anchorId="17D0CD82" wp14:editId="7D8E1951">
            <wp:extent cx="2865120" cy="2733675"/>
            <wp:effectExtent l="0" t="0" r="0" b="9525"/>
            <wp:docPr id="149902689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6891"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3301" cy="2741481"/>
                    </a:xfrm>
                    <a:prstGeom prst="rect">
                      <a:avLst/>
                    </a:prstGeom>
                    <a:noFill/>
                    <a:ln>
                      <a:noFill/>
                    </a:ln>
                  </pic:spPr>
                </pic:pic>
              </a:graphicData>
            </a:graphic>
          </wp:inline>
        </w:drawing>
      </w:r>
    </w:p>
    <w:p w14:paraId="7213A835" w14:textId="403CB5D4" w:rsidR="00913E7C" w:rsidRDefault="0036530D" w:rsidP="00913E7C">
      <w:r>
        <w:t xml:space="preserve">For feature importance we have used Chi-square test for categorical variables and </w:t>
      </w:r>
      <w:proofErr w:type="spellStart"/>
      <w:r w:rsidR="00DC3B97">
        <w:t>SelectKBest</w:t>
      </w:r>
      <w:proofErr w:type="spellEnd"/>
      <w:r w:rsidR="00DC3B97">
        <w:t xml:space="preserve"> for the numerical data.</w:t>
      </w:r>
    </w:p>
    <w:p w14:paraId="4B2969DE" w14:textId="080981E2" w:rsidR="00913E7C" w:rsidRDefault="00913E7C" w:rsidP="00913E7C">
      <w:pPr>
        <w:pStyle w:val="Heading2"/>
        <w:numPr>
          <w:ilvl w:val="0"/>
          <w:numId w:val="11"/>
        </w:numPr>
        <w:ind w:left="709"/>
      </w:pPr>
      <w:r>
        <w:lastRenderedPageBreak/>
        <w:t>Data Distribution (EDA)</w:t>
      </w:r>
    </w:p>
    <w:p w14:paraId="5F9318A8" w14:textId="77777777" w:rsidR="009B33DC" w:rsidRPr="009B33DC" w:rsidRDefault="009B33DC" w:rsidP="009B33DC"/>
    <w:p w14:paraId="763301DA" w14:textId="2460201C" w:rsidR="00913E7C" w:rsidRDefault="009B33DC" w:rsidP="00913E7C">
      <w:r>
        <w:rPr>
          <w:noProof/>
        </w:rPr>
        <w:drawing>
          <wp:inline distT="0" distB="0" distL="0" distR="0" wp14:anchorId="3B6A131E" wp14:editId="5F65D170">
            <wp:extent cx="2714625" cy="4072840"/>
            <wp:effectExtent l="0" t="0" r="0" b="4445"/>
            <wp:docPr id="1502819649"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19649" name="Picture 3" descr="Char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6372" cy="4075461"/>
                    </a:xfrm>
                    <a:prstGeom prst="rect">
                      <a:avLst/>
                    </a:prstGeom>
                    <a:noFill/>
                    <a:ln>
                      <a:noFill/>
                    </a:ln>
                  </pic:spPr>
                </pic:pic>
              </a:graphicData>
            </a:graphic>
          </wp:inline>
        </w:drawing>
      </w:r>
      <w:r w:rsidRPr="009B33DC">
        <w:t xml:space="preserve"> </w:t>
      </w:r>
      <w:r>
        <w:rPr>
          <w:noProof/>
        </w:rPr>
        <w:drawing>
          <wp:inline distT="0" distB="0" distL="0" distR="0" wp14:anchorId="23074177" wp14:editId="5B9576FD">
            <wp:extent cx="2943225" cy="3162300"/>
            <wp:effectExtent l="0" t="0" r="9525" b="0"/>
            <wp:docPr id="1361889742"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9742" name="Picture 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225" cy="3162300"/>
                    </a:xfrm>
                    <a:prstGeom prst="rect">
                      <a:avLst/>
                    </a:prstGeom>
                    <a:noFill/>
                    <a:ln>
                      <a:noFill/>
                    </a:ln>
                  </pic:spPr>
                </pic:pic>
              </a:graphicData>
            </a:graphic>
          </wp:inline>
        </w:drawing>
      </w:r>
    </w:p>
    <w:p w14:paraId="5300A457" w14:textId="7ADA2ED9" w:rsidR="00764573" w:rsidRDefault="00764573" w:rsidP="00913E7C">
      <w:r>
        <w:t xml:space="preserve">Here we can see that the data is </w:t>
      </w:r>
      <w:r w:rsidR="00E568D5">
        <w:t>fairly</w:t>
      </w:r>
      <w:r>
        <w:t xml:space="preserve"> distribu</w:t>
      </w:r>
      <w:r w:rsidR="00E568D5">
        <w:t>ted.</w:t>
      </w:r>
    </w:p>
    <w:p w14:paraId="38E222C3" w14:textId="77777777" w:rsidR="001C7F07" w:rsidRPr="001C7F07" w:rsidRDefault="001C7F07" w:rsidP="001C7F07"/>
    <w:p w14:paraId="23F38EB3" w14:textId="2B8AF0F2" w:rsidR="00414051" w:rsidRDefault="00414051" w:rsidP="0045052E">
      <w:pPr>
        <w:pStyle w:val="Heading2"/>
        <w:numPr>
          <w:ilvl w:val="0"/>
          <w:numId w:val="11"/>
        </w:numPr>
        <w:ind w:left="709"/>
      </w:pPr>
      <w:bookmarkStart w:id="5" w:name="_Toc133845908"/>
      <w:r>
        <w:t>KNN</w:t>
      </w:r>
      <w:bookmarkEnd w:id="5"/>
    </w:p>
    <w:p w14:paraId="51B6378D" w14:textId="77777777" w:rsidR="00414051" w:rsidRDefault="00414051" w:rsidP="00414051">
      <w:pPr>
        <w:rPr>
          <w:noProof/>
        </w:rPr>
      </w:pPr>
    </w:p>
    <w:p w14:paraId="567E03D9" w14:textId="77777777" w:rsidR="00414051" w:rsidRDefault="00414051" w:rsidP="00414051">
      <w:pPr>
        <w:jc w:val="center"/>
        <w:rPr>
          <w:noProof/>
        </w:rPr>
      </w:pPr>
      <w:r w:rsidRPr="00B46E95">
        <w:rPr>
          <w:noProof/>
        </w:rPr>
        <w:drawing>
          <wp:inline distT="0" distB="0" distL="0" distR="0" wp14:anchorId="03472C62" wp14:editId="5C7E564F">
            <wp:extent cx="2410210" cy="1807792"/>
            <wp:effectExtent l="0" t="0" r="0" b="2540"/>
            <wp:docPr id="191718993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9938" name="Picture 1" descr="Chart, treemap chart&#10;&#10;Description automatically generated"/>
                    <pic:cNvPicPr/>
                  </pic:nvPicPr>
                  <pic:blipFill>
                    <a:blip r:embed="rId14"/>
                    <a:stretch>
                      <a:fillRect/>
                    </a:stretch>
                  </pic:blipFill>
                  <pic:spPr>
                    <a:xfrm>
                      <a:off x="0" y="0"/>
                      <a:ext cx="2440868" cy="1830787"/>
                    </a:xfrm>
                    <a:prstGeom prst="rect">
                      <a:avLst/>
                    </a:prstGeom>
                  </pic:spPr>
                </pic:pic>
              </a:graphicData>
            </a:graphic>
          </wp:inline>
        </w:drawing>
      </w:r>
    </w:p>
    <w:p w14:paraId="1150BB99" w14:textId="77777777" w:rsidR="00414051" w:rsidRDefault="00414051" w:rsidP="00414051">
      <w:pPr>
        <w:jc w:val="center"/>
        <w:rPr>
          <w:noProof/>
        </w:rPr>
      </w:pPr>
    </w:p>
    <w:p w14:paraId="3B667DB0" w14:textId="77777777" w:rsidR="00414051" w:rsidRDefault="00414051" w:rsidP="00414051">
      <w:pPr>
        <w:pStyle w:val="ListParagraph"/>
        <w:numPr>
          <w:ilvl w:val="0"/>
          <w:numId w:val="10"/>
        </w:numPr>
        <w:rPr>
          <w:noProof/>
        </w:rPr>
      </w:pPr>
      <w:r>
        <w:rPr>
          <w:noProof/>
        </w:rPr>
        <w:t>The total number of instances in the test set is 26,439 (15758 + 6340 + 1243 + 5098).</w:t>
      </w:r>
    </w:p>
    <w:p w14:paraId="65F0AB51" w14:textId="77777777" w:rsidR="00414051" w:rsidRDefault="00414051" w:rsidP="00414051">
      <w:pPr>
        <w:pStyle w:val="ListParagraph"/>
        <w:numPr>
          <w:ilvl w:val="0"/>
          <w:numId w:val="10"/>
        </w:numPr>
        <w:rPr>
          <w:noProof/>
        </w:rPr>
      </w:pPr>
      <w:r>
        <w:rPr>
          <w:noProof/>
        </w:rPr>
        <w:t>Out of these instances, 15,758 were actually negative and were correctly classified as negative (true negatives).</w:t>
      </w:r>
    </w:p>
    <w:p w14:paraId="5CE92F38" w14:textId="77777777" w:rsidR="00414051" w:rsidRDefault="00414051" w:rsidP="00414051">
      <w:pPr>
        <w:pStyle w:val="ListParagraph"/>
        <w:numPr>
          <w:ilvl w:val="0"/>
          <w:numId w:val="10"/>
        </w:numPr>
        <w:rPr>
          <w:noProof/>
        </w:rPr>
      </w:pPr>
      <w:r>
        <w:rPr>
          <w:noProof/>
        </w:rPr>
        <w:t>6,340 instances were actually positive and were incorrectly classified as negative (false negatives).</w:t>
      </w:r>
    </w:p>
    <w:p w14:paraId="78C56DA7" w14:textId="77777777" w:rsidR="00414051" w:rsidRDefault="00414051" w:rsidP="00414051">
      <w:pPr>
        <w:pStyle w:val="ListParagraph"/>
        <w:numPr>
          <w:ilvl w:val="0"/>
          <w:numId w:val="10"/>
        </w:numPr>
        <w:rPr>
          <w:noProof/>
        </w:rPr>
      </w:pPr>
      <w:r>
        <w:rPr>
          <w:noProof/>
        </w:rPr>
        <w:t>1,243 instances were actually negative and were incorrectly classified as positive (false positives).</w:t>
      </w:r>
    </w:p>
    <w:p w14:paraId="490C989A" w14:textId="77777777" w:rsidR="00414051" w:rsidRDefault="00414051" w:rsidP="00414051">
      <w:pPr>
        <w:pStyle w:val="ListParagraph"/>
        <w:numPr>
          <w:ilvl w:val="0"/>
          <w:numId w:val="10"/>
        </w:numPr>
        <w:rPr>
          <w:noProof/>
        </w:rPr>
      </w:pPr>
      <w:r>
        <w:rPr>
          <w:noProof/>
        </w:rPr>
        <w:lastRenderedPageBreak/>
        <w:t>5,098 instances were actually positive and were correctly classified as positive (true positives).</w:t>
      </w:r>
    </w:p>
    <w:p w14:paraId="13F0B79B" w14:textId="77777777" w:rsidR="00E266D8" w:rsidRDefault="00E266D8">
      <w:pPr>
        <w:rPr>
          <w:rFonts w:ascii="Calibri" w:hAnsi="Calibri" w:cs="Calibri"/>
          <w:b/>
          <w:bCs/>
          <w:sz w:val="32"/>
          <w:szCs w:val="32"/>
        </w:rPr>
      </w:pPr>
    </w:p>
    <w:p w14:paraId="2076831F" w14:textId="7074D81B" w:rsidR="0045052E" w:rsidRDefault="0045052E" w:rsidP="0045052E">
      <w:pPr>
        <w:pStyle w:val="ListParagraph"/>
        <w:numPr>
          <w:ilvl w:val="0"/>
          <w:numId w:val="10"/>
        </w:numPr>
        <w:ind w:left="567"/>
        <w:rPr>
          <w:rFonts w:cstheme="minorHAnsi"/>
        </w:rPr>
      </w:pPr>
      <w:r w:rsidRPr="0045052E">
        <w:rPr>
          <w:rFonts w:cstheme="minorHAnsi"/>
        </w:rPr>
        <w:t>Before Performing PCA</w:t>
      </w:r>
    </w:p>
    <w:p w14:paraId="7D9BE2C6" w14:textId="789371CE" w:rsidR="0042669E" w:rsidRPr="0042669E" w:rsidRDefault="0042669E" w:rsidP="0042669E">
      <w:pPr>
        <w:pStyle w:val="ListParagraph"/>
        <w:rPr>
          <w:rFonts w:cstheme="minorHAnsi"/>
        </w:rPr>
      </w:pPr>
    </w:p>
    <w:p w14:paraId="5E5DD2C8" w14:textId="77777777" w:rsidR="0042669E" w:rsidRDefault="0042669E" w:rsidP="0042669E">
      <w:pPr>
        <w:pStyle w:val="ListParagraph"/>
        <w:ind w:left="567"/>
        <w:rPr>
          <w:rFonts w:cstheme="minorHAnsi"/>
        </w:rPr>
      </w:pPr>
    </w:p>
    <w:p w14:paraId="63917B6C" w14:textId="396B23F4" w:rsidR="0045052E" w:rsidRDefault="0042669E" w:rsidP="0042669E">
      <w:pPr>
        <w:ind w:left="567"/>
        <w:rPr>
          <w:rFonts w:cstheme="minorHAnsi"/>
        </w:rPr>
      </w:pPr>
      <w:r w:rsidRPr="0042669E">
        <w:rPr>
          <w:rFonts w:cstheme="minorHAnsi"/>
          <w:noProof/>
        </w:rPr>
        <w:drawing>
          <wp:inline distT="0" distB="0" distL="0" distR="0" wp14:anchorId="5E4F0CDF" wp14:editId="4B7FC6A4">
            <wp:extent cx="5731510" cy="506095"/>
            <wp:effectExtent l="0" t="0" r="2540" b="8255"/>
            <wp:docPr id="12440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6048" name=""/>
                    <pic:cNvPicPr/>
                  </pic:nvPicPr>
                  <pic:blipFill>
                    <a:blip r:embed="rId15"/>
                    <a:stretch>
                      <a:fillRect/>
                    </a:stretch>
                  </pic:blipFill>
                  <pic:spPr>
                    <a:xfrm>
                      <a:off x="0" y="0"/>
                      <a:ext cx="5731510" cy="506095"/>
                    </a:xfrm>
                    <a:prstGeom prst="rect">
                      <a:avLst/>
                    </a:prstGeom>
                  </pic:spPr>
                </pic:pic>
              </a:graphicData>
            </a:graphic>
          </wp:inline>
        </w:drawing>
      </w:r>
    </w:p>
    <w:p w14:paraId="2D4FCB9B" w14:textId="77777777" w:rsidR="0042669E" w:rsidRDefault="0042669E" w:rsidP="0042669E">
      <w:pPr>
        <w:rPr>
          <w:rFonts w:cstheme="minorHAnsi"/>
        </w:rPr>
      </w:pPr>
    </w:p>
    <w:p w14:paraId="43D368AB" w14:textId="23EAEAD9" w:rsidR="0042669E" w:rsidRDefault="0042669E" w:rsidP="0042669E">
      <w:pPr>
        <w:pStyle w:val="ListParagraph"/>
        <w:numPr>
          <w:ilvl w:val="0"/>
          <w:numId w:val="10"/>
        </w:numPr>
        <w:ind w:left="567"/>
        <w:rPr>
          <w:rFonts w:cstheme="minorHAnsi"/>
        </w:rPr>
      </w:pPr>
      <w:r>
        <w:rPr>
          <w:rFonts w:cstheme="minorHAnsi"/>
        </w:rPr>
        <w:t>After Performing PCA</w:t>
      </w:r>
    </w:p>
    <w:p w14:paraId="6B3D2105" w14:textId="77777777" w:rsidR="0042669E" w:rsidRDefault="0042669E" w:rsidP="0042669E">
      <w:pPr>
        <w:rPr>
          <w:rFonts w:cstheme="minorHAnsi"/>
        </w:rPr>
      </w:pPr>
    </w:p>
    <w:p w14:paraId="41E5B56E" w14:textId="7FD04CF9" w:rsidR="0042669E" w:rsidRPr="0042669E" w:rsidRDefault="00F12479" w:rsidP="00F12479">
      <w:pPr>
        <w:ind w:firstLine="567"/>
        <w:rPr>
          <w:rFonts w:cstheme="minorHAnsi"/>
        </w:rPr>
      </w:pPr>
      <w:r w:rsidRPr="00F12479">
        <w:rPr>
          <w:rFonts w:cstheme="minorHAnsi"/>
          <w:noProof/>
        </w:rPr>
        <w:drawing>
          <wp:inline distT="0" distB="0" distL="0" distR="0" wp14:anchorId="7525F7D2" wp14:editId="1206478B">
            <wp:extent cx="5731510" cy="515620"/>
            <wp:effectExtent l="0" t="0" r="2540" b="0"/>
            <wp:docPr id="12635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3230" name=""/>
                    <pic:cNvPicPr/>
                  </pic:nvPicPr>
                  <pic:blipFill>
                    <a:blip r:embed="rId16"/>
                    <a:stretch>
                      <a:fillRect/>
                    </a:stretch>
                  </pic:blipFill>
                  <pic:spPr>
                    <a:xfrm>
                      <a:off x="0" y="0"/>
                      <a:ext cx="5731510" cy="515620"/>
                    </a:xfrm>
                    <a:prstGeom prst="rect">
                      <a:avLst/>
                    </a:prstGeom>
                  </pic:spPr>
                </pic:pic>
              </a:graphicData>
            </a:graphic>
          </wp:inline>
        </w:drawing>
      </w:r>
    </w:p>
    <w:p w14:paraId="363884E8" w14:textId="1DFAA89D" w:rsidR="00E266D8" w:rsidRDefault="00C065B4" w:rsidP="00E266D8">
      <w:pPr>
        <w:pStyle w:val="Heading1"/>
      </w:pPr>
      <w:bookmarkStart w:id="6" w:name="_Toc133679731"/>
      <w:r>
        <w:t>6. Summary and Conclusions</w:t>
      </w:r>
      <w:bookmarkEnd w:id="6"/>
    </w:p>
    <w:p w14:paraId="33946B82" w14:textId="77777777" w:rsidR="00E266D8" w:rsidRDefault="00E266D8">
      <w:pPr>
        <w:rPr>
          <w:rFonts w:ascii="Calibri" w:hAnsi="Calibri" w:cs="Calibri"/>
          <w:b/>
          <w:bCs/>
          <w:sz w:val="32"/>
          <w:szCs w:val="32"/>
        </w:rPr>
      </w:pPr>
    </w:p>
    <w:p w14:paraId="700C512D" w14:textId="7F83B165" w:rsidR="00E266D8" w:rsidRDefault="00F85AFF" w:rsidP="00E101AA">
      <w:pPr>
        <w:jc w:val="both"/>
        <w:rPr>
          <w:rFonts w:cstheme="minorHAnsi"/>
        </w:rPr>
      </w:pPr>
      <w:r>
        <w:rPr>
          <w:rFonts w:cstheme="minorHAnsi"/>
        </w:rPr>
        <w:t xml:space="preserve">As we can see from the model which we build, we got the </w:t>
      </w:r>
      <w:r w:rsidR="001C189D">
        <w:rPr>
          <w:rFonts w:cstheme="minorHAnsi"/>
        </w:rPr>
        <w:t xml:space="preserve">accuracy for the model before performing PCA </w:t>
      </w:r>
      <w:r w:rsidR="00E101AA">
        <w:rPr>
          <w:rFonts w:cstheme="minorHAnsi"/>
        </w:rPr>
        <w:t>and after performing the PCA is almost same, there is not much change in the accuracy and the F1-score of the model.</w:t>
      </w:r>
    </w:p>
    <w:p w14:paraId="10B64758" w14:textId="77777777" w:rsidR="000719B2" w:rsidRDefault="000719B2" w:rsidP="00E101AA">
      <w:pPr>
        <w:jc w:val="both"/>
        <w:rPr>
          <w:rFonts w:cstheme="minorHAnsi"/>
        </w:rPr>
      </w:pPr>
    </w:p>
    <w:p w14:paraId="0BD56B3E" w14:textId="3AA17BFD" w:rsidR="000719B2" w:rsidRDefault="000719B2" w:rsidP="000719B2">
      <w:r>
        <w:rPr>
          <w:rFonts w:cstheme="minorHAnsi"/>
        </w:rPr>
        <w:t xml:space="preserve">But </w:t>
      </w:r>
      <w:r>
        <w:t xml:space="preserve">when we utilized the K-Nearest </w:t>
      </w:r>
      <w:proofErr w:type="spellStart"/>
      <w:r>
        <w:t>Neighbors</w:t>
      </w:r>
      <w:proofErr w:type="spellEnd"/>
      <w:r>
        <w:t xml:space="preserve"> Classifier algorithm to build a classification model. The model was trained on the training data using 10-fold cross-validation, where k was set to 3. The accuracy of the model was evaluated using the </w:t>
      </w:r>
      <w:proofErr w:type="spellStart"/>
      <w:r>
        <w:t>cross_val_score</w:t>
      </w:r>
      <w:proofErr w:type="spellEnd"/>
      <w:r>
        <w:t>() function in the scikit-learn library.</w:t>
      </w:r>
    </w:p>
    <w:p w14:paraId="157FD6C8" w14:textId="77777777" w:rsidR="000719B2" w:rsidRDefault="000719B2" w:rsidP="000719B2"/>
    <w:p w14:paraId="645F8567" w14:textId="77777777" w:rsidR="000719B2" w:rsidRPr="00C116EF" w:rsidRDefault="000719B2" w:rsidP="000719B2">
      <w:r>
        <w:t xml:space="preserve">The results of the cross-validation indicate that the model had an average accuracy of 0.865 with a standard deviation of 0.007, which suggests that the model's performance is consistent across the different folds of the cross-validation process. These results demonstrate that the K-Nearest </w:t>
      </w:r>
      <w:proofErr w:type="spellStart"/>
      <w:r>
        <w:t>Neighbors</w:t>
      </w:r>
      <w:proofErr w:type="spellEnd"/>
      <w:r>
        <w:t xml:space="preserve"> Classifier algorithm is a suitable choice for this classification problem.</w:t>
      </w:r>
    </w:p>
    <w:p w14:paraId="6D0BC5C8" w14:textId="3F8DBCF3" w:rsidR="000719B2" w:rsidRDefault="000719B2" w:rsidP="00E101AA">
      <w:pPr>
        <w:jc w:val="both"/>
        <w:rPr>
          <w:rFonts w:cstheme="minorHAnsi"/>
        </w:rPr>
      </w:pPr>
    </w:p>
    <w:p w14:paraId="67F99DFD" w14:textId="14A2E678" w:rsidR="00C86A52" w:rsidRPr="00C86A52" w:rsidRDefault="00C86A52" w:rsidP="00C86A52">
      <w:pPr>
        <w:pStyle w:val="ListParagraph"/>
        <w:numPr>
          <w:ilvl w:val="0"/>
          <w:numId w:val="10"/>
        </w:numPr>
        <w:jc w:val="both"/>
        <w:rPr>
          <w:rFonts w:cstheme="minorHAnsi"/>
        </w:rPr>
      </w:pPr>
      <w:r>
        <w:rPr>
          <w:rFonts w:cstheme="minorHAnsi"/>
        </w:rPr>
        <w:t>Percentage of work from internet</w:t>
      </w:r>
    </w:p>
    <w:p w14:paraId="10A05679" w14:textId="15045715" w:rsidR="00C86A52" w:rsidRDefault="00C86A52" w:rsidP="00C86A52">
      <w:pPr>
        <w:ind w:left="720"/>
        <w:jc w:val="both"/>
        <w:rPr>
          <w:rFonts w:ascii="Calibri" w:hAnsi="Calibri" w:cs="Calibri"/>
        </w:rPr>
      </w:pPr>
      <w:r w:rsidRPr="001F1CD3">
        <w:rPr>
          <w:rFonts w:ascii="Calibri" w:hAnsi="Calibri" w:cs="Calibri"/>
        </w:rPr>
        <w:t xml:space="preserve">I have taken around </w:t>
      </w:r>
      <w:r>
        <w:rPr>
          <w:rFonts w:ascii="Calibri" w:hAnsi="Calibri" w:cs="Calibri"/>
        </w:rPr>
        <w:t>80</w:t>
      </w:r>
      <w:r w:rsidRPr="001F1CD3">
        <w:rPr>
          <w:rFonts w:ascii="Calibri" w:hAnsi="Calibri" w:cs="Calibri"/>
        </w:rPr>
        <w:t xml:space="preserve"> lines of code from internet modified around </w:t>
      </w:r>
      <w:r>
        <w:rPr>
          <w:rFonts w:ascii="Calibri" w:hAnsi="Calibri" w:cs="Calibri"/>
        </w:rPr>
        <w:t>35</w:t>
      </w:r>
      <w:r w:rsidRPr="001F1CD3">
        <w:rPr>
          <w:rFonts w:ascii="Calibri" w:hAnsi="Calibri" w:cs="Calibri"/>
        </w:rPr>
        <w:t xml:space="preserve"> lines of code and written </w:t>
      </w:r>
      <w:r>
        <w:rPr>
          <w:rFonts w:ascii="Calibri" w:hAnsi="Calibri" w:cs="Calibri"/>
        </w:rPr>
        <w:t>30</w:t>
      </w:r>
      <w:r w:rsidRPr="001F1CD3">
        <w:rPr>
          <w:rFonts w:ascii="Calibri" w:hAnsi="Calibri" w:cs="Calibri"/>
        </w:rPr>
        <w:t xml:space="preserve"> lines of </w:t>
      </w:r>
      <w:r w:rsidRPr="001F1CD3">
        <w:rPr>
          <w:rFonts w:ascii="Calibri" w:hAnsi="Calibri" w:cs="Calibri"/>
        </w:rPr>
        <w:t>code.</w:t>
      </w:r>
    </w:p>
    <w:p w14:paraId="722217ED" w14:textId="184206D7" w:rsidR="00C86A52" w:rsidRPr="00C86A52" w:rsidRDefault="00C86A52" w:rsidP="00C86A52">
      <w:pPr>
        <w:ind w:firstLine="720"/>
        <w:jc w:val="both"/>
        <w:rPr>
          <w:rFonts w:ascii="Calibri" w:hAnsi="Calibri" w:cs="Calibri"/>
          <w:b/>
          <w:bCs/>
        </w:rPr>
      </w:pPr>
      <w:r w:rsidRPr="00C86A52">
        <w:rPr>
          <w:rFonts w:ascii="Calibri" w:hAnsi="Calibri" w:cs="Calibri"/>
          <w:b/>
          <w:bCs/>
        </w:rPr>
        <w:t xml:space="preserve">Percentage of work: </w:t>
      </w:r>
      <w:r w:rsidRPr="00C86A52">
        <w:rPr>
          <w:rFonts w:ascii="Calibri" w:hAnsi="Calibri" w:cs="Calibri"/>
          <w:b/>
          <w:bCs/>
        </w:rPr>
        <w:t>40.90</w:t>
      </w:r>
      <w:r w:rsidRPr="00C86A52">
        <w:rPr>
          <w:rFonts w:ascii="Calibri" w:hAnsi="Calibri" w:cs="Calibri"/>
          <w:b/>
          <w:bCs/>
        </w:rPr>
        <w:t>%</w:t>
      </w:r>
    </w:p>
    <w:p w14:paraId="4BEE50D8" w14:textId="77777777" w:rsidR="00C86A52" w:rsidRPr="00F85AFF" w:rsidRDefault="00C86A52" w:rsidP="00E101AA">
      <w:pPr>
        <w:jc w:val="both"/>
        <w:rPr>
          <w:rFonts w:cstheme="minorHAnsi"/>
        </w:rPr>
      </w:pPr>
    </w:p>
    <w:p w14:paraId="1762F920" w14:textId="26FF8D5A" w:rsidR="00C065B4" w:rsidRDefault="001C4A2F" w:rsidP="00C065B4">
      <w:pPr>
        <w:pStyle w:val="Heading1"/>
      </w:pPr>
      <w:bookmarkStart w:id="7" w:name="_Toc133679732"/>
      <w:r>
        <w:t xml:space="preserve">7. </w:t>
      </w:r>
      <w:r w:rsidR="00C065B4">
        <w:t>References</w:t>
      </w:r>
      <w:bookmarkEnd w:id="7"/>
    </w:p>
    <w:p w14:paraId="4AFBF227" w14:textId="77777777" w:rsidR="00C065B4" w:rsidRDefault="00C065B4" w:rsidP="00C065B4">
      <w:pPr>
        <w:rPr>
          <w:rFonts w:ascii="Calibri" w:hAnsi="Calibri" w:cs="Calibri"/>
          <w:b/>
          <w:bCs/>
          <w:sz w:val="32"/>
          <w:szCs w:val="32"/>
        </w:rPr>
      </w:pPr>
    </w:p>
    <w:p w14:paraId="34E55549" w14:textId="29C9A6EE" w:rsidR="0030103D" w:rsidRDefault="0030103D" w:rsidP="0030103D">
      <w:pPr>
        <w:rPr>
          <w:rFonts w:cstheme="minorHAnsi"/>
        </w:rPr>
      </w:pPr>
      <w:r w:rsidRPr="0030103D">
        <w:rPr>
          <w:rFonts w:cstheme="minorHAnsi"/>
        </w:rPr>
        <w:t xml:space="preserve">Machine Learning Mastery article on K Nearest </w:t>
      </w:r>
      <w:proofErr w:type="spellStart"/>
      <w:r w:rsidRPr="0030103D">
        <w:rPr>
          <w:rFonts w:cstheme="minorHAnsi"/>
        </w:rPr>
        <w:t>Neighbors</w:t>
      </w:r>
      <w:proofErr w:type="spellEnd"/>
      <w:r w:rsidRPr="0030103D">
        <w:rPr>
          <w:rFonts w:cstheme="minorHAnsi"/>
        </w:rPr>
        <w:t xml:space="preserve">: </w:t>
      </w:r>
      <w:hyperlink r:id="rId17" w:history="1">
        <w:r w:rsidRPr="00F674E4">
          <w:rPr>
            <w:rStyle w:val="Hyperlink"/>
            <w:rFonts w:cstheme="minorHAnsi"/>
          </w:rPr>
          <w:t>https://machinelearningmastery.com/k-nearest-neighbors-for-machine-learning/</w:t>
        </w:r>
      </w:hyperlink>
    </w:p>
    <w:p w14:paraId="5D059374" w14:textId="77777777" w:rsidR="0030103D" w:rsidRPr="0030103D" w:rsidRDefault="0030103D" w:rsidP="0030103D">
      <w:pPr>
        <w:rPr>
          <w:rFonts w:cstheme="minorHAnsi"/>
        </w:rPr>
      </w:pPr>
    </w:p>
    <w:p w14:paraId="39F6C359" w14:textId="2BF2424C" w:rsidR="0030103D" w:rsidRDefault="0030103D" w:rsidP="0030103D">
      <w:pPr>
        <w:rPr>
          <w:rFonts w:cstheme="minorHAnsi"/>
        </w:rPr>
      </w:pPr>
      <w:r w:rsidRPr="0030103D">
        <w:rPr>
          <w:rFonts w:cstheme="minorHAnsi"/>
        </w:rPr>
        <w:t xml:space="preserve">Towards Data Science article on K Nearest </w:t>
      </w:r>
      <w:proofErr w:type="spellStart"/>
      <w:r w:rsidRPr="0030103D">
        <w:rPr>
          <w:rFonts w:cstheme="minorHAnsi"/>
        </w:rPr>
        <w:t>Neighbors</w:t>
      </w:r>
      <w:proofErr w:type="spellEnd"/>
      <w:r w:rsidRPr="0030103D">
        <w:rPr>
          <w:rFonts w:cstheme="minorHAnsi"/>
        </w:rPr>
        <w:t xml:space="preserve">: </w:t>
      </w:r>
      <w:hyperlink r:id="rId18" w:history="1">
        <w:r w:rsidRPr="00F674E4">
          <w:rPr>
            <w:rStyle w:val="Hyperlink"/>
            <w:rFonts w:cstheme="minorHAnsi"/>
          </w:rPr>
          <w:t>https://towardsdatascience.com/knn-for-classification-with-scikit-learn-python-7cbef5d914eb</w:t>
        </w:r>
      </w:hyperlink>
    </w:p>
    <w:p w14:paraId="4AB110FD" w14:textId="77777777" w:rsidR="0030103D" w:rsidRPr="0030103D" w:rsidRDefault="0030103D" w:rsidP="0030103D">
      <w:pPr>
        <w:rPr>
          <w:rFonts w:cstheme="minorHAnsi"/>
        </w:rPr>
      </w:pPr>
    </w:p>
    <w:p w14:paraId="271DA622" w14:textId="5F0B4226" w:rsidR="00C065B4" w:rsidRDefault="0030103D" w:rsidP="0030103D">
      <w:pPr>
        <w:rPr>
          <w:rFonts w:cstheme="minorHAnsi"/>
        </w:rPr>
      </w:pPr>
      <w:r w:rsidRPr="0030103D">
        <w:rPr>
          <w:rFonts w:cstheme="minorHAnsi"/>
        </w:rPr>
        <w:t xml:space="preserve">Kaggle tutorial on K Nearest </w:t>
      </w:r>
      <w:proofErr w:type="spellStart"/>
      <w:r w:rsidRPr="0030103D">
        <w:rPr>
          <w:rFonts w:cstheme="minorHAnsi"/>
        </w:rPr>
        <w:t>Neighbors</w:t>
      </w:r>
      <w:proofErr w:type="spellEnd"/>
      <w:r w:rsidRPr="0030103D">
        <w:rPr>
          <w:rFonts w:cstheme="minorHAnsi"/>
        </w:rPr>
        <w:t xml:space="preserve">: </w:t>
      </w:r>
      <w:hyperlink r:id="rId19" w:history="1">
        <w:r w:rsidRPr="00F674E4">
          <w:rPr>
            <w:rStyle w:val="Hyperlink"/>
            <w:rFonts w:cstheme="minorHAnsi"/>
          </w:rPr>
          <w:t>https://www.kaggle.com/learn/intro-to-machine-learning</w:t>
        </w:r>
      </w:hyperlink>
    </w:p>
    <w:p w14:paraId="5EBA648F" w14:textId="44F3AF12" w:rsidR="00E266D8" w:rsidRDefault="00E266D8"/>
    <w:p w14:paraId="7169846C" w14:textId="30FB576C" w:rsidR="00F74270" w:rsidRDefault="00F74270" w:rsidP="00F74270">
      <w:pPr>
        <w:pStyle w:val="Heading1"/>
      </w:pPr>
      <w:bookmarkStart w:id="8" w:name="_Toc133679733"/>
      <w:r>
        <w:t>Appendix</w:t>
      </w:r>
      <w:bookmarkEnd w:id="8"/>
    </w:p>
    <w:p w14:paraId="40D56DC2" w14:textId="77777777" w:rsidR="00E26D02" w:rsidRDefault="00E26D02" w:rsidP="00E26D02"/>
    <w:p w14:paraId="32AF277F" w14:textId="796F607C" w:rsidR="00E26D02" w:rsidRDefault="00E26D02" w:rsidP="00E26D02">
      <w:pPr>
        <w:pStyle w:val="ListParagraph"/>
        <w:numPr>
          <w:ilvl w:val="0"/>
          <w:numId w:val="10"/>
        </w:numPr>
      </w:pPr>
      <w:r>
        <w:t>Computer used:</w:t>
      </w:r>
    </w:p>
    <w:p w14:paraId="048B0CC1" w14:textId="77777777" w:rsidR="00E26D02" w:rsidRDefault="00E26D02" w:rsidP="00E26D02">
      <w:pPr>
        <w:ind w:firstLine="720"/>
      </w:pPr>
      <w:r>
        <w:t>- MSI Gaming</w:t>
      </w:r>
    </w:p>
    <w:p w14:paraId="657504E1" w14:textId="77777777" w:rsidR="00E26D02" w:rsidRDefault="00E26D02" w:rsidP="00E26D02">
      <w:pPr>
        <w:pStyle w:val="ListParagraph"/>
        <w:numPr>
          <w:ilvl w:val="0"/>
          <w:numId w:val="10"/>
        </w:numPr>
      </w:pPr>
      <w:r>
        <w:t>Software used:</w:t>
      </w:r>
    </w:p>
    <w:p w14:paraId="6F30DBDF" w14:textId="5F6E70CB" w:rsidR="00E26D02" w:rsidRDefault="00E26D02" w:rsidP="00E26D02">
      <w:pPr>
        <w:ind w:firstLine="720"/>
      </w:pPr>
      <w:r>
        <w:t xml:space="preserve">- </w:t>
      </w:r>
      <w:proofErr w:type="spellStart"/>
      <w:r>
        <w:t>Pycharm</w:t>
      </w:r>
      <w:proofErr w:type="spellEnd"/>
      <w:r>
        <w:t xml:space="preserve"> Professional</w:t>
      </w:r>
    </w:p>
    <w:p w14:paraId="406FF6B1" w14:textId="77777777" w:rsidR="00E26D02" w:rsidRDefault="00E26D02" w:rsidP="00E26D02">
      <w:pPr>
        <w:ind w:firstLine="720"/>
      </w:pPr>
      <w:r>
        <w:t>- GitHub</w:t>
      </w:r>
    </w:p>
    <w:p w14:paraId="2257C7BC" w14:textId="77777777" w:rsidR="00E26D02" w:rsidRDefault="00E26D02" w:rsidP="00E26D02">
      <w:pPr>
        <w:ind w:firstLine="720"/>
      </w:pPr>
      <w:r>
        <w:t>- Microsoft Word</w:t>
      </w:r>
    </w:p>
    <w:p w14:paraId="7722F898" w14:textId="1C962C33" w:rsidR="00F74270" w:rsidRDefault="00E26D02" w:rsidP="00E26D02">
      <w:pPr>
        <w:ind w:firstLine="720"/>
      </w:pPr>
      <w:r>
        <w:t>- Microsoft </w:t>
      </w:r>
      <w:proofErr w:type="spellStart"/>
      <w:r>
        <w:t>Powerpoint</w:t>
      </w:r>
      <w:proofErr w:type="spellEnd"/>
    </w:p>
    <w:sectPr w:rsidR="00F74270" w:rsidSect="00DC0E5D">
      <w:headerReference w:type="even" r:id="rId20"/>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496BC" w14:textId="77777777" w:rsidR="00F8197B" w:rsidRDefault="00F8197B" w:rsidP="00572CC1">
      <w:r>
        <w:separator/>
      </w:r>
    </w:p>
  </w:endnote>
  <w:endnote w:type="continuationSeparator" w:id="0">
    <w:p w14:paraId="51454ADA" w14:textId="77777777" w:rsidR="00F8197B" w:rsidRDefault="00F8197B"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E7B5" w14:textId="77777777" w:rsidR="00F8197B" w:rsidRDefault="00F8197B" w:rsidP="00572CC1">
      <w:r>
        <w:separator/>
      </w:r>
    </w:p>
  </w:footnote>
  <w:footnote w:type="continuationSeparator" w:id="0">
    <w:p w14:paraId="1E987E7B" w14:textId="77777777" w:rsidR="00F8197B" w:rsidRDefault="00F8197B"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82D40"/>
    <w:multiLevelType w:val="hybridMultilevel"/>
    <w:tmpl w:val="6AE4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65670"/>
    <w:multiLevelType w:val="hybridMultilevel"/>
    <w:tmpl w:val="D246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562B4"/>
    <w:multiLevelType w:val="hybridMultilevel"/>
    <w:tmpl w:val="B37C1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F5264"/>
    <w:multiLevelType w:val="hybridMultilevel"/>
    <w:tmpl w:val="0388BA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0254C"/>
    <w:multiLevelType w:val="hybridMultilevel"/>
    <w:tmpl w:val="206A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F4480"/>
    <w:multiLevelType w:val="hybridMultilevel"/>
    <w:tmpl w:val="51883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62A79"/>
    <w:multiLevelType w:val="hybridMultilevel"/>
    <w:tmpl w:val="2544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5"/>
  </w:num>
  <w:num w:numId="3" w16cid:durableId="587929208">
    <w:abstractNumId w:val="10"/>
  </w:num>
  <w:num w:numId="4" w16cid:durableId="784889678">
    <w:abstractNumId w:val="6"/>
  </w:num>
  <w:num w:numId="5" w16cid:durableId="1327324896">
    <w:abstractNumId w:val="9"/>
  </w:num>
  <w:num w:numId="6" w16cid:durableId="1706825689">
    <w:abstractNumId w:val="1"/>
  </w:num>
  <w:num w:numId="7" w16cid:durableId="1624192316">
    <w:abstractNumId w:val="8"/>
  </w:num>
  <w:num w:numId="8" w16cid:durableId="526067258">
    <w:abstractNumId w:val="7"/>
  </w:num>
  <w:num w:numId="9" w16cid:durableId="665328182">
    <w:abstractNumId w:val="3"/>
  </w:num>
  <w:num w:numId="10" w16cid:durableId="463740068">
    <w:abstractNumId w:val="2"/>
  </w:num>
  <w:num w:numId="11" w16cid:durableId="1544364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719B2"/>
    <w:rsid w:val="000827B4"/>
    <w:rsid w:val="000A7494"/>
    <w:rsid w:val="00103707"/>
    <w:rsid w:val="00125A6E"/>
    <w:rsid w:val="00184D83"/>
    <w:rsid w:val="001B381D"/>
    <w:rsid w:val="001C189D"/>
    <w:rsid w:val="001C2DE1"/>
    <w:rsid w:val="001C4A2F"/>
    <w:rsid w:val="001C7F07"/>
    <w:rsid w:val="001E4126"/>
    <w:rsid w:val="002612C6"/>
    <w:rsid w:val="002A634C"/>
    <w:rsid w:val="002E20A4"/>
    <w:rsid w:val="0030103D"/>
    <w:rsid w:val="0036530D"/>
    <w:rsid w:val="00393D20"/>
    <w:rsid w:val="003C630D"/>
    <w:rsid w:val="0040003D"/>
    <w:rsid w:val="00414051"/>
    <w:rsid w:val="0042669E"/>
    <w:rsid w:val="0045052E"/>
    <w:rsid w:val="004956AB"/>
    <w:rsid w:val="004E5797"/>
    <w:rsid w:val="00515989"/>
    <w:rsid w:val="00524BEC"/>
    <w:rsid w:val="00572CC1"/>
    <w:rsid w:val="00586F5C"/>
    <w:rsid w:val="005A0441"/>
    <w:rsid w:val="006C640C"/>
    <w:rsid w:val="006F6CCC"/>
    <w:rsid w:val="00746F93"/>
    <w:rsid w:val="00764573"/>
    <w:rsid w:val="007A3D0F"/>
    <w:rsid w:val="008B1301"/>
    <w:rsid w:val="008D6A13"/>
    <w:rsid w:val="00906625"/>
    <w:rsid w:val="00913E7C"/>
    <w:rsid w:val="00936CB4"/>
    <w:rsid w:val="009546AB"/>
    <w:rsid w:val="009B33DC"/>
    <w:rsid w:val="00A0004C"/>
    <w:rsid w:val="00A0415E"/>
    <w:rsid w:val="00A141B2"/>
    <w:rsid w:val="00A75EA9"/>
    <w:rsid w:val="00A83F14"/>
    <w:rsid w:val="00B33281"/>
    <w:rsid w:val="00B41722"/>
    <w:rsid w:val="00B55BFC"/>
    <w:rsid w:val="00C06513"/>
    <w:rsid w:val="00C065B4"/>
    <w:rsid w:val="00C320F7"/>
    <w:rsid w:val="00C70902"/>
    <w:rsid w:val="00C86A52"/>
    <w:rsid w:val="00D669B1"/>
    <w:rsid w:val="00DC3B97"/>
    <w:rsid w:val="00E101AA"/>
    <w:rsid w:val="00E266D8"/>
    <w:rsid w:val="00E26D02"/>
    <w:rsid w:val="00E568D5"/>
    <w:rsid w:val="00F12479"/>
    <w:rsid w:val="00F363A7"/>
    <w:rsid w:val="00F47936"/>
    <w:rsid w:val="00F74270"/>
    <w:rsid w:val="00F8197B"/>
    <w:rsid w:val="00F8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3707"/>
    <w:pPr>
      <w:ind w:left="720"/>
      <w:contextualSpacing/>
    </w:pPr>
  </w:style>
  <w:style w:type="character" w:styleId="UnresolvedMention">
    <w:name w:val="Unresolved Mention"/>
    <w:basedOn w:val="DefaultParagraphFont"/>
    <w:uiPriority w:val="99"/>
    <w:semiHidden/>
    <w:unhideWhenUsed/>
    <w:rsid w:val="0030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knn-for-classification-with-scikit-learn-python-7cbef5d914eb"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k-nearest-neighbors-for-machine-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learn/intro-to-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51</cp:revision>
  <cp:lastPrinted>2023-04-29T20:10:00Z</cp:lastPrinted>
  <dcterms:created xsi:type="dcterms:W3CDTF">2023-04-29T20:10:00Z</dcterms:created>
  <dcterms:modified xsi:type="dcterms:W3CDTF">2023-05-02T22:39:00Z</dcterms:modified>
</cp:coreProperties>
</file>