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C18D4" w14:textId="77777777" w:rsidR="009233DB" w:rsidRPr="009233DB" w:rsidRDefault="009233DB" w:rsidP="009233DB">
      <w:pPr>
        <w:rPr>
          <w:b/>
          <w:bCs/>
        </w:rPr>
      </w:pPr>
      <w:proofErr w:type="spellStart"/>
      <w:r w:rsidRPr="009233DB">
        <w:rPr>
          <w:b/>
          <w:bCs/>
        </w:rPr>
        <w:t>i</w:t>
      </w:r>
      <w:proofErr w:type="spellEnd"/>
      <w:r w:rsidRPr="009233DB">
        <w:rPr>
          <w:b/>
          <w:bCs/>
        </w:rPr>
        <w:t>-Transform – On-Demand Car Wash</w:t>
      </w:r>
    </w:p>
    <w:p w14:paraId="7841544E" w14:textId="77777777" w:rsidR="009233DB" w:rsidRPr="009233DB" w:rsidRDefault="009233DB" w:rsidP="009233DB">
      <w:pPr>
        <w:rPr>
          <w:b/>
          <w:bCs/>
        </w:rPr>
      </w:pPr>
      <w:r w:rsidRPr="009233DB">
        <w:rPr>
          <w:b/>
          <w:bCs/>
        </w:rPr>
        <w:t>Low Level Design (LLD)</w:t>
      </w:r>
    </w:p>
    <w:p w14:paraId="7D4C25A0" w14:textId="77777777" w:rsidR="009233DB" w:rsidRPr="009233DB" w:rsidRDefault="00C94D88" w:rsidP="009233DB">
      <w:r>
        <w:pict w14:anchorId="5D64A5F9">
          <v:rect id="_x0000_i1025" style="width:0;height:1.5pt" o:hralign="center" o:hrstd="t" o:hr="t" fillcolor="#a0a0a0" stroked="f"/>
        </w:pict>
      </w:r>
    </w:p>
    <w:p w14:paraId="6D4C5D8A" w14:textId="77777777" w:rsidR="009233DB" w:rsidRPr="009233DB" w:rsidRDefault="009233DB" w:rsidP="009233DB">
      <w:pPr>
        <w:rPr>
          <w:b/>
          <w:bCs/>
        </w:rPr>
      </w:pPr>
      <w:r w:rsidRPr="009233DB">
        <w:rPr>
          <w:b/>
          <w:bCs/>
        </w:rPr>
        <w:t>1. Project Overview</w:t>
      </w:r>
    </w:p>
    <w:p w14:paraId="25AD5F0F" w14:textId="77777777" w:rsidR="009233DB" w:rsidRPr="009233DB" w:rsidRDefault="009233DB" w:rsidP="009233DB">
      <w:proofErr w:type="spellStart"/>
      <w:r w:rsidRPr="009233DB">
        <w:t>i</w:t>
      </w:r>
      <w:proofErr w:type="spellEnd"/>
      <w:r w:rsidRPr="009233DB">
        <w:t>-Transform is a microservices-based car wash platform that allows customers to book premium car wash services at their preferred time and location. Washers (service providers) receive wash requests, perform the service, and receive payments. Admins manage users, bookings, and monitor service quality.</w:t>
      </w:r>
    </w:p>
    <w:p w14:paraId="072499E5" w14:textId="77777777" w:rsidR="009233DB" w:rsidRPr="009233DB" w:rsidRDefault="009233DB" w:rsidP="009233DB">
      <w:r w:rsidRPr="009233DB">
        <w:t>The system is built using Spring Boot + Spring Cloud ecosystem, and follows best practices like Eureka service discovery, RabbitMQ messaging, and JWT-based authentication.</w:t>
      </w:r>
    </w:p>
    <w:p w14:paraId="223098B2" w14:textId="77777777" w:rsidR="009233DB" w:rsidRPr="009233DB" w:rsidRDefault="00C94D88" w:rsidP="009233DB">
      <w:r>
        <w:pict w14:anchorId="79403AFD">
          <v:rect id="_x0000_i1026" style="width:0;height:1.5pt" o:hralign="center" o:hrstd="t" o:hr="t" fillcolor="#a0a0a0" stroked="f"/>
        </w:pict>
      </w:r>
    </w:p>
    <w:p w14:paraId="144E05D8" w14:textId="70DF20AA" w:rsidR="004678A5" w:rsidRPr="004678A5" w:rsidRDefault="00C04CE4" w:rsidP="004678A5">
      <w:pPr>
        <w:rPr>
          <w:b/>
          <w:bCs/>
        </w:rPr>
      </w:pPr>
      <w:proofErr w:type="spellStart"/>
      <w:r>
        <w:rPr>
          <w:b/>
          <w:bCs/>
        </w:rPr>
        <w:t>StakeHolders</w:t>
      </w:r>
      <w:proofErr w:type="spellEnd"/>
      <w:r w:rsidR="00C94D88">
        <w:rPr>
          <w:b/>
          <w:bCs/>
        </w:rPr>
        <w:pict w14:anchorId="2AE8DB14">
          <v:rect id="_x0000_i1027" style="width:0;height:1.5pt" o:hralign="center" o:hrstd="t" o:hr="t" fillcolor="#a0a0a0" stroked="f"/>
        </w:pict>
      </w:r>
    </w:p>
    <w:p w14:paraId="1042E831" w14:textId="08DE7557" w:rsidR="004678A5" w:rsidRPr="004678A5" w:rsidRDefault="004678A5" w:rsidP="004678A5">
      <w:pPr>
        <w:rPr>
          <w:b/>
          <w:bCs/>
        </w:rPr>
      </w:pPr>
      <w:r w:rsidRPr="004678A5">
        <w:rPr>
          <w:b/>
          <w:bCs/>
        </w:rPr>
        <w:t xml:space="preserve"> 1. Customers</w:t>
      </w:r>
    </w:p>
    <w:p w14:paraId="71D26688" w14:textId="77777777" w:rsidR="004678A5" w:rsidRPr="004678A5" w:rsidRDefault="004678A5" w:rsidP="004678A5">
      <w:pPr>
        <w:numPr>
          <w:ilvl w:val="0"/>
          <w:numId w:val="15"/>
        </w:numPr>
        <w:rPr>
          <w:b/>
          <w:bCs/>
        </w:rPr>
      </w:pPr>
      <w:r w:rsidRPr="004678A5">
        <w:rPr>
          <w:b/>
          <w:bCs/>
        </w:rPr>
        <w:t>Book car washes</w:t>
      </w:r>
    </w:p>
    <w:p w14:paraId="2FB45B3B" w14:textId="77777777" w:rsidR="004678A5" w:rsidRPr="004678A5" w:rsidRDefault="004678A5" w:rsidP="004678A5">
      <w:pPr>
        <w:numPr>
          <w:ilvl w:val="0"/>
          <w:numId w:val="15"/>
        </w:numPr>
        <w:rPr>
          <w:b/>
          <w:bCs/>
        </w:rPr>
      </w:pPr>
      <w:r w:rsidRPr="004678A5">
        <w:rPr>
          <w:b/>
          <w:bCs/>
        </w:rPr>
        <w:t>Choose washer and schedule time</w:t>
      </w:r>
    </w:p>
    <w:p w14:paraId="351CA899" w14:textId="77777777" w:rsidR="004678A5" w:rsidRPr="004678A5" w:rsidRDefault="004678A5" w:rsidP="004678A5">
      <w:pPr>
        <w:numPr>
          <w:ilvl w:val="0"/>
          <w:numId w:val="15"/>
        </w:numPr>
        <w:rPr>
          <w:b/>
          <w:bCs/>
        </w:rPr>
      </w:pPr>
      <w:r w:rsidRPr="004678A5">
        <w:rPr>
          <w:b/>
          <w:bCs/>
        </w:rPr>
        <w:t>Make payments</w:t>
      </w:r>
    </w:p>
    <w:p w14:paraId="277CB7F8" w14:textId="77777777" w:rsidR="004678A5" w:rsidRPr="004678A5" w:rsidRDefault="004678A5" w:rsidP="004678A5">
      <w:pPr>
        <w:numPr>
          <w:ilvl w:val="0"/>
          <w:numId w:val="15"/>
        </w:numPr>
        <w:rPr>
          <w:b/>
          <w:bCs/>
        </w:rPr>
      </w:pPr>
      <w:r w:rsidRPr="004678A5">
        <w:rPr>
          <w:b/>
          <w:bCs/>
        </w:rPr>
        <w:t>Rate the service</w:t>
      </w:r>
    </w:p>
    <w:p w14:paraId="76AA7C62" w14:textId="77777777" w:rsidR="004678A5" w:rsidRPr="004678A5" w:rsidRDefault="00C94D88" w:rsidP="004678A5">
      <w:pPr>
        <w:rPr>
          <w:b/>
          <w:bCs/>
        </w:rPr>
      </w:pPr>
      <w:r>
        <w:rPr>
          <w:b/>
          <w:bCs/>
        </w:rPr>
        <w:pict w14:anchorId="422948B6">
          <v:rect id="_x0000_i1028" style="width:0;height:1.5pt" o:hralign="center" o:hrstd="t" o:hr="t" fillcolor="#a0a0a0" stroked="f"/>
        </w:pict>
      </w:r>
    </w:p>
    <w:p w14:paraId="0572ACE6" w14:textId="59483BC2" w:rsidR="004678A5" w:rsidRPr="004678A5" w:rsidRDefault="004678A5" w:rsidP="004678A5">
      <w:pPr>
        <w:rPr>
          <w:b/>
          <w:bCs/>
        </w:rPr>
      </w:pPr>
      <w:r w:rsidRPr="004678A5">
        <w:rPr>
          <w:b/>
          <w:bCs/>
        </w:rPr>
        <w:t xml:space="preserve"> 2. Washers</w:t>
      </w:r>
    </w:p>
    <w:p w14:paraId="1B5F993F" w14:textId="77777777" w:rsidR="004678A5" w:rsidRPr="004678A5" w:rsidRDefault="004678A5" w:rsidP="004678A5">
      <w:pPr>
        <w:numPr>
          <w:ilvl w:val="0"/>
          <w:numId w:val="16"/>
        </w:numPr>
        <w:rPr>
          <w:b/>
          <w:bCs/>
        </w:rPr>
      </w:pPr>
      <w:r w:rsidRPr="004678A5">
        <w:rPr>
          <w:b/>
          <w:bCs/>
        </w:rPr>
        <w:t>Accept or reject wash requests</w:t>
      </w:r>
    </w:p>
    <w:p w14:paraId="3D86C760" w14:textId="77777777" w:rsidR="004678A5" w:rsidRPr="004678A5" w:rsidRDefault="004678A5" w:rsidP="004678A5">
      <w:pPr>
        <w:numPr>
          <w:ilvl w:val="0"/>
          <w:numId w:val="16"/>
        </w:numPr>
        <w:rPr>
          <w:b/>
          <w:bCs/>
        </w:rPr>
      </w:pPr>
      <w:r w:rsidRPr="004678A5">
        <w:rPr>
          <w:b/>
          <w:bCs/>
        </w:rPr>
        <w:t>View schedule and customer details</w:t>
      </w:r>
    </w:p>
    <w:p w14:paraId="769B7E45" w14:textId="77777777" w:rsidR="004678A5" w:rsidRPr="004678A5" w:rsidRDefault="004678A5" w:rsidP="004678A5">
      <w:pPr>
        <w:numPr>
          <w:ilvl w:val="0"/>
          <w:numId w:val="16"/>
        </w:numPr>
        <w:rPr>
          <w:b/>
          <w:bCs/>
        </w:rPr>
      </w:pPr>
      <w:r w:rsidRPr="004678A5">
        <w:rPr>
          <w:b/>
          <w:bCs/>
        </w:rPr>
        <w:t>Update wash status (e.g., started, completed)</w:t>
      </w:r>
    </w:p>
    <w:p w14:paraId="46481973" w14:textId="77777777" w:rsidR="004678A5" w:rsidRPr="004678A5" w:rsidRDefault="00C94D88" w:rsidP="004678A5">
      <w:pPr>
        <w:rPr>
          <w:b/>
          <w:bCs/>
        </w:rPr>
      </w:pPr>
      <w:r>
        <w:rPr>
          <w:b/>
          <w:bCs/>
        </w:rPr>
        <w:pict w14:anchorId="44D73BAB">
          <v:rect id="_x0000_i1029" style="width:0;height:1.5pt" o:hralign="center" o:hrstd="t" o:hr="t" fillcolor="#a0a0a0" stroked="f"/>
        </w:pict>
      </w:r>
    </w:p>
    <w:p w14:paraId="57051855" w14:textId="4329614F" w:rsidR="004678A5" w:rsidRPr="004678A5" w:rsidRDefault="004678A5" w:rsidP="004678A5">
      <w:pPr>
        <w:rPr>
          <w:b/>
          <w:bCs/>
        </w:rPr>
      </w:pPr>
      <w:r w:rsidRPr="004678A5">
        <w:rPr>
          <w:b/>
          <w:bCs/>
        </w:rPr>
        <w:t xml:space="preserve"> 3. Admin</w:t>
      </w:r>
    </w:p>
    <w:p w14:paraId="7983609F" w14:textId="77777777" w:rsidR="004678A5" w:rsidRPr="004678A5" w:rsidRDefault="004678A5" w:rsidP="004678A5">
      <w:pPr>
        <w:numPr>
          <w:ilvl w:val="0"/>
          <w:numId w:val="17"/>
        </w:numPr>
        <w:rPr>
          <w:b/>
          <w:bCs/>
        </w:rPr>
      </w:pPr>
      <w:r w:rsidRPr="004678A5">
        <w:rPr>
          <w:b/>
          <w:bCs/>
        </w:rPr>
        <w:t>Manage customers and washers</w:t>
      </w:r>
    </w:p>
    <w:p w14:paraId="401EBB9B" w14:textId="77777777" w:rsidR="004678A5" w:rsidRPr="004678A5" w:rsidRDefault="004678A5" w:rsidP="004678A5">
      <w:pPr>
        <w:numPr>
          <w:ilvl w:val="0"/>
          <w:numId w:val="17"/>
        </w:numPr>
        <w:rPr>
          <w:b/>
          <w:bCs/>
        </w:rPr>
      </w:pPr>
      <w:r w:rsidRPr="004678A5">
        <w:rPr>
          <w:b/>
          <w:bCs/>
        </w:rPr>
        <w:t>Monitor ongoing and completed washes</w:t>
      </w:r>
    </w:p>
    <w:p w14:paraId="76100F48" w14:textId="77777777" w:rsidR="004678A5" w:rsidRPr="004678A5" w:rsidRDefault="004678A5" w:rsidP="004678A5">
      <w:pPr>
        <w:numPr>
          <w:ilvl w:val="0"/>
          <w:numId w:val="17"/>
        </w:numPr>
        <w:rPr>
          <w:b/>
          <w:bCs/>
        </w:rPr>
      </w:pPr>
      <w:r w:rsidRPr="004678A5">
        <w:rPr>
          <w:b/>
          <w:bCs/>
        </w:rPr>
        <w:t>Generate reports and analytics</w:t>
      </w:r>
    </w:p>
    <w:p w14:paraId="61274586" w14:textId="77777777" w:rsidR="004678A5" w:rsidRPr="004678A5" w:rsidRDefault="004678A5" w:rsidP="004678A5">
      <w:pPr>
        <w:numPr>
          <w:ilvl w:val="0"/>
          <w:numId w:val="17"/>
        </w:numPr>
        <w:rPr>
          <w:b/>
          <w:bCs/>
        </w:rPr>
      </w:pPr>
      <w:r w:rsidRPr="004678A5">
        <w:rPr>
          <w:b/>
          <w:bCs/>
        </w:rPr>
        <w:t>Handle user issues or feedback</w:t>
      </w:r>
    </w:p>
    <w:p w14:paraId="3AA315FF" w14:textId="77777777" w:rsidR="004678A5" w:rsidRPr="004678A5" w:rsidRDefault="00C94D88" w:rsidP="004678A5">
      <w:pPr>
        <w:rPr>
          <w:b/>
          <w:bCs/>
        </w:rPr>
      </w:pPr>
      <w:r>
        <w:rPr>
          <w:b/>
          <w:bCs/>
        </w:rPr>
        <w:lastRenderedPageBreak/>
        <w:pict w14:anchorId="1018E8E3">
          <v:rect id="_x0000_i1030" style="width:0;height:1.5pt" o:hralign="center" o:hrstd="t" o:hr="t" fillcolor="#a0a0a0" stroked="f"/>
        </w:pict>
      </w:r>
    </w:p>
    <w:p w14:paraId="1D8FBC31" w14:textId="2586F9C1" w:rsidR="004678A5" w:rsidRPr="004678A5" w:rsidRDefault="004678A5" w:rsidP="004678A5">
      <w:pPr>
        <w:rPr>
          <w:b/>
          <w:bCs/>
        </w:rPr>
      </w:pPr>
      <w:r w:rsidRPr="004678A5">
        <w:rPr>
          <w:b/>
          <w:bCs/>
        </w:rPr>
        <w:t xml:space="preserve"> 4. Developers / DevOps Team</w:t>
      </w:r>
    </w:p>
    <w:p w14:paraId="2E337480" w14:textId="77777777" w:rsidR="004678A5" w:rsidRPr="004678A5" w:rsidRDefault="004678A5" w:rsidP="004678A5">
      <w:pPr>
        <w:numPr>
          <w:ilvl w:val="0"/>
          <w:numId w:val="18"/>
        </w:numPr>
        <w:rPr>
          <w:b/>
          <w:bCs/>
        </w:rPr>
      </w:pPr>
      <w:r w:rsidRPr="004678A5">
        <w:rPr>
          <w:b/>
          <w:bCs/>
        </w:rPr>
        <w:t>Maintain codebase and CI/CD pipelines</w:t>
      </w:r>
    </w:p>
    <w:p w14:paraId="07091E08" w14:textId="77777777" w:rsidR="004678A5" w:rsidRPr="004678A5" w:rsidRDefault="004678A5" w:rsidP="004678A5">
      <w:pPr>
        <w:numPr>
          <w:ilvl w:val="0"/>
          <w:numId w:val="18"/>
        </w:numPr>
        <w:rPr>
          <w:b/>
          <w:bCs/>
        </w:rPr>
      </w:pPr>
      <w:r w:rsidRPr="004678A5">
        <w:rPr>
          <w:b/>
          <w:bCs/>
        </w:rPr>
        <w:t>Ensure microservices are up and discoverable (via Eureka)</w:t>
      </w:r>
    </w:p>
    <w:p w14:paraId="03D1CFFC" w14:textId="77777777" w:rsidR="004678A5" w:rsidRPr="004678A5" w:rsidRDefault="004678A5" w:rsidP="004678A5">
      <w:pPr>
        <w:numPr>
          <w:ilvl w:val="0"/>
          <w:numId w:val="18"/>
        </w:numPr>
        <w:rPr>
          <w:b/>
          <w:bCs/>
        </w:rPr>
      </w:pPr>
      <w:r w:rsidRPr="004678A5">
        <w:rPr>
          <w:b/>
          <w:bCs/>
        </w:rPr>
        <w:t>Monitor RabbitMQ queues, logs, databases, etc.</w:t>
      </w:r>
    </w:p>
    <w:p w14:paraId="23249711" w14:textId="77777777" w:rsidR="004678A5" w:rsidRPr="004678A5" w:rsidRDefault="00C94D88" w:rsidP="004678A5">
      <w:pPr>
        <w:rPr>
          <w:b/>
          <w:bCs/>
        </w:rPr>
      </w:pPr>
      <w:r>
        <w:rPr>
          <w:b/>
          <w:bCs/>
        </w:rPr>
        <w:pict w14:anchorId="26AB172C">
          <v:rect id="_x0000_i1031" style="width:0;height:1.5pt" o:hralign="center" o:hrstd="t" o:hr="t" fillcolor="#a0a0a0" stroked="f"/>
        </w:pict>
      </w:r>
    </w:p>
    <w:p w14:paraId="4DC43A92" w14:textId="462823B9" w:rsidR="004678A5" w:rsidRPr="004678A5" w:rsidRDefault="004678A5" w:rsidP="004678A5">
      <w:pPr>
        <w:rPr>
          <w:b/>
          <w:bCs/>
        </w:rPr>
      </w:pPr>
      <w:r w:rsidRPr="004678A5">
        <w:rPr>
          <w:b/>
          <w:bCs/>
        </w:rPr>
        <w:t xml:space="preserve"> 5. Frontend/UI Designers</w:t>
      </w:r>
    </w:p>
    <w:p w14:paraId="7C07D33E" w14:textId="77777777" w:rsidR="004678A5" w:rsidRPr="004678A5" w:rsidRDefault="004678A5" w:rsidP="004678A5">
      <w:pPr>
        <w:numPr>
          <w:ilvl w:val="0"/>
          <w:numId w:val="19"/>
        </w:numPr>
        <w:rPr>
          <w:b/>
          <w:bCs/>
        </w:rPr>
      </w:pPr>
      <w:r w:rsidRPr="004678A5">
        <w:rPr>
          <w:b/>
          <w:bCs/>
        </w:rPr>
        <w:t>Create user interfaces for web/mobile</w:t>
      </w:r>
    </w:p>
    <w:p w14:paraId="533FFA6B" w14:textId="77777777" w:rsidR="004678A5" w:rsidRPr="004678A5" w:rsidRDefault="004678A5" w:rsidP="004678A5">
      <w:pPr>
        <w:numPr>
          <w:ilvl w:val="0"/>
          <w:numId w:val="19"/>
        </w:numPr>
        <w:rPr>
          <w:b/>
          <w:bCs/>
        </w:rPr>
      </w:pPr>
      <w:r w:rsidRPr="004678A5">
        <w:rPr>
          <w:b/>
          <w:bCs/>
        </w:rPr>
        <w:t>Ensure seamless experience across user roles</w:t>
      </w:r>
    </w:p>
    <w:p w14:paraId="5876AF50" w14:textId="77777777" w:rsidR="004678A5" w:rsidRPr="004678A5" w:rsidRDefault="00C94D88" w:rsidP="004678A5">
      <w:pPr>
        <w:rPr>
          <w:b/>
          <w:bCs/>
        </w:rPr>
      </w:pPr>
      <w:r>
        <w:rPr>
          <w:b/>
          <w:bCs/>
        </w:rPr>
        <w:pict w14:anchorId="0CA4AA23">
          <v:rect id="_x0000_i1032" style="width:0;height:1.5pt" o:hralign="center" o:hrstd="t" o:hr="t" fillcolor="#a0a0a0" stroked="f"/>
        </w:pict>
      </w:r>
    </w:p>
    <w:p w14:paraId="5C308519" w14:textId="2BB7E382" w:rsidR="004678A5" w:rsidRPr="004678A5" w:rsidRDefault="004678A5" w:rsidP="004678A5">
      <w:pPr>
        <w:rPr>
          <w:b/>
          <w:bCs/>
        </w:rPr>
      </w:pPr>
      <w:r w:rsidRPr="004678A5">
        <w:rPr>
          <w:b/>
          <w:bCs/>
        </w:rPr>
        <w:t xml:space="preserve"> Optional: QA/Testers</w:t>
      </w:r>
    </w:p>
    <w:p w14:paraId="4C6F05A5" w14:textId="77777777" w:rsidR="004678A5" w:rsidRPr="004678A5" w:rsidRDefault="004678A5" w:rsidP="004678A5">
      <w:pPr>
        <w:numPr>
          <w:ilvl w:val="0"/>
          <w:numId w:val="20"/>
        </w:numPr>
        <w:rPr>
          <w:b/>
          <w:bCs/>
        </w:rPr>
      </w:pPr>
      <w:r w:rsidRPr="004678A5">
        <w:rPr>
          <w:b/>
          <w:bCs/>
        </w:rPr>
        <w:t>Ensure functionality, performance, and security are intact across all services</w:t>
      </w:r>
    </w:p>
    <w:p w14:paraId="40767EB7" w14:textId="4DA297D0" w:rsidR="004678A5" w:rsidRPr="004678A5" w:rsidRDefault="00C94D88" w:rsidP="004678A5">
      <w:pPr>
        <w:rPr>
          <w:b/>
          <w:bCs/>
        </w:rPr>
      </w:pPr>
      <w:r>
        <w:rPr>
          <w:b/>
          <w:bCs/>
        </w:rPr>
        <w:pict w14:anchorId="241FA834">
          <v:rect id="_x0000_i1033" style="width:0;height:1.5pt" o:hralign="center" o:hrstd="t" o:hr="t" fillcolor="#a0a0a0" stroked="f"/>
        </w:pict>
      </w:r>
    </w:p>
    <w:p w14:paraId="3D5EA87A" w14:textId="2EC8B8C0" w:rsidR="009233DB" w:rsidRPr="009233DB" w:rsidRDefault="009233DB" w:rsidP="009233DB">
      <w:pPr>
        <w:rPr>
          <w:b/>
          <w:bCs/>
        </w:rPr>
      </w:pPr>
      <w:r w:rsidRPr="009233DB">
        <w:rPr>
          <w:b/>
          <w:bCs/>
        </w:rPr>
        <w:t>2. Microservices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6609"/>
      </w:tblGrid>
      <w:tr w:rsidR="009233DB" w:rsidRPr="009233DB" w14:paraId="548AA095" w14:textId="77777777" w:rsidTr="009233DB">
        <w:trPr>
          <w:tblHeader/>
          <w:tblCellSpacing w:w="15" w:type="dxa"/>
        </w:trPr>
        <w:tc>
          <w:tcPr>
            <w:tcW w:w="0" w:type="auto"/>
            <w:vAlign w:val="center"/>
            <w:hideMark/>
          </w:tcPr>
          <w:p w14:paraId="7372128E" w14:textId="77777777" w:rsidR="009233DB" w:rsidRPr="009233DB" w:rsidRDefault="009233DB" w:rsidP="009233DB">
            <w:pPr>
              <w:rPr>
                <w:b/>
                <w:bCs/>
              </w:rPr>
            </w:pPr>
            <w:r w:rsidRPr="009233DB">
              <w:rPr>
                <w:b/>
                <w:bCs/>
              </w:rPr>
              <w:t>Service Name</w:t>
            </w:r>
          </w:p>
        </w:tc>
        <w:tc>
          <w:tcPr>
            <w:tcW w:w="0" w:type="auto"/>
            <w:vAlign w:val="center"/>
            <w:hideMark/>
          </w:tcPr>
          <w:p w14:paraId="7A3EC14D" w14:textId="77777777" w:rsidR="009233DB" w:rsidRPr="009233DB" w:rsidRDefault="009233DB" w:rsidP="009233DB">
            <w:pPr>
              <w:rPr>
                <w:b/>
                <w:bCs/>
              </w:rPr>
            </w:pPr>
            <w:r w:rsidRPr="009233DB">
              <w:rPr>
                <w:b/>
                <w:bCs/>
              </w:rPr>
              <w:t>Responsibilities</w:t>
            </w:r>
          </w:p>
        </w:tc>
      </w:tr>
      <w:tr w:rsidR="009233DB" w:rsidRPr="009233DB" w14:paraId="019F7F88" w14:textId="77777777" w:rsidTr="009233DB">
        <w:trPr>
          <w:tblCellSpacing w:w="15" w:type="dxa"/>
        </w:trPr>
        <w:tc>
          <w:tcPr>
            <w:tcW w:w="0" w:type="auto"/>
            <w:vAlign w:val="center"/>
            <w:hideMark/>
          </w:tcPr>
          <w:p w14:paraId="653F4679" w14:textId="77777777" w:rsidR="009233DB" w:rsidRPr="009233DB" w:rsidRDefault="009233DB" w:rsidP="009233DB">
            <w:r w:rsidRPr="009233DB">
              <w:t>customer-service</w:t>
            </w:r>
          </w:p>
        </w:tc>
        <w:tc>
          <w:tcPr>
            <w:tcW w:w="0" w:type="auto"/>
            <w:vAlign w:val="center"/>
            <w:hideMark/>
          </w:tcPr>
          <w:p w14:paraId="477F81B3" w14:textId="77777777" w:rsidR="009233DB" w:rsidRPr="009233DB" w:rsidRDefault="009233DB" w:rsidP="009233DB">
            <w:r w:rsidRPr="009233DB">
              <w:t>Customer registration, login, car management, booking history</w:t>
            </w:r>
          </w:p>
        </w:tc>
      </w:tr>
      <w:tr w:rsidR="009233DB" w:rsidRPr="009233DB" w14:paraId="44D72C6B" w14:textId="77777777" w:rsidTr="009233DB">
        <w:trPr>
          <w:tblCellSpacing w:w="15" w:type="dxa"/>
        </w:trPr>
        <w:tc>
          <w:tcPr>
            <w:tcW w:w="0" w:type="auto"/>
            <w:vAlign w:val="center"/>
            <w:hideMark/>
          </w:tcPr>
          <w:p w14:paraId="5EEC2D2A" w14:textId="77777777" w:rsidR="009233DB" w:rsidRPr="009233DB" w:rsidRDefault="009233DB" w:rsidP="009233DB">
            <w:r w:rsidRPr="009233DB">
              <w:t>washer-service</w:t>
            </w:r>
          </w:p>
        </w:tc>
        <w:tc>
          <w:tcPr>
            <w:tcW w:w="0" w:type="auto"/>
            <w:vAlign w:val="center"/>
            <w:hideMark/>
          </w:tcPr>
          <w:p w14:paraId="258D9D45" w14:textId="77777777" w:rsidR="009233DB" w:rsidRPr="009233DB" w:rsidRDefault="009233DB" w:rsidP="009233DB">
            <w:r w:rsidRPr="009233DB">
              <w:t>Washer registration, profile, accepting jobs, updating status</w:t>
            </w:r>
          </w:p>
        </w:tc>
      </w:tr>
      <w:tr w:rsidR="009233DB" w:rsidRPr="009233DB" w14:paraId="1C2E38A3" w14:textId="77777777" w:rsidTr="009233DB">
        <w:trPr>
          <w:tblCellSpacing w:w="15" w:type="dxa"/>
        </w:trPr>
        <w:tc>
          <w:tcPr>
            <w:tcW w:w="0" w:type="auto"/>
            <w:vAlign w:val="center"/>
            <w:hideMark/>
          </w:tcPr>
          <w:p w14:paraId="0DCFE23C" w14:textId="77777777" w:rsidR="009233DB" w:rsidRPr="009233DB" w:rsidRDefault="009233DB" w:rsidP="009233DB">
            <w:r w:rsidRPr="009233DB">
              <w:t>admin-service</w:t>
            </w:r>
          </w:p>
        </w:tc>
        <w:tc>
          <w:tcPr>
            <w:tcW w:w="0" w:type="auto"/>
            <w:vAlign w:val="center"/>
            <w:hideMark/>
          </w:tcPr>
          <w:p w14:paraId="7B26D7B5" w14:textId="77777777" w:rsidR="009233DB" w:rsidRPr="009233DB" w:rsidRDefault="009233DB" w:rsidP="009233DB">
            <w:r w:rsidRPr="009233DB">
              <w:t>Admin panel, user &amp; washer management, report generation</w:t>
            </w:r>
          </w:p>
        </w:tc>
      </w:tr>
      <w:tr w:rsidR="009233DB" w:rsidRPr="009233DB" w14:paraId="2ED5141A" w14:textId="77777777" w:rsidTr="009233DB">
        <w:trPr>
          <w:tblCellSpacing w:w="15" w:type="dxa"/>
        </w:trPr>
        <w:tc>
          <w:tcPr>
            <w:tcW w:w="0" w:type="auto"/>
            <w:vAlign w:val="center"/>
            <w:hideMark/>
          </w:tcPr>
          <w:p w14:paraId="343F7EB0" w14:textId="77777777" w:rsidR="009233DB" w:rsidRPr="009233DB" w:rsidRDefault="009233DB" w:rsidP="009233DB">
            <w:r w:rsidRPr="009233DB">
              <w:t>booking-service</w:t>
            </w:r>
          </w:p>
        </w:tc>
        <w:tc>
          <w:tcPr>
            <w:tcW w:w="0" w:type="auto"/>
            <w:vAlign w:val="center"/>
            <w:hideMark/>
          </w:tcPr>
          <w:p w14:paraId="02EBE5A1" w14:textId="77777777" w:rsidR="009233DB" w:rsidRPr="009233DB" w:rsidRDefault="009233DB" w:rsidP="009233DB">
            <w:r w:rsidRPr="009233DB">
              <w:t>Wash now/schedule later, assign washers, manage order status</w:t>
            </w:r>
          </w:p>
        </w:tc>
      </w:tr>
      <w:tr w:rsidR="009233DB" w:rsidRPr="009233DB" w14:paraId="75760DAD" w14:textId="77777777" w:rsidTr="009233DB">
        <w:trPr>
          <w:tblCellSpacing w:w="15" w:type="dxa"/>
        </w:trPr>
        <w:tc>
          <w:tcPr>
            <w:tcW w:w="0" w:type="auto"/>
            <w:vAlign w:val="center"/>
            <w:hideMark/>
          </w:tcPr>
          <w:p w14:paraId="3F70EF48" w14:textId="77777777" w:rsidR="009233DB" w:rsidRPr="009233DB" w:rsidRDefault="009233DB" w:rsidP="009233DB">
            <w:r w:rsidRPr="009233DB">
              <w:t>payment-service</w:t>
            </w:r>
          </w:p>
        </w:tc>
        <w:tc>
          <w:tcPr>
            <w:tcW w:w="0" w:type="auto"/>
            <w:vAlign w:val="center"/>
            <w:hideMark/>
          </w:tcPr>
          <w:p w14:paraId="6A9872B9" w14:textId="77777777" w:rsidR="009233DB" w:rsidRPr="009233DB" w:rsidRDefault="009233DB" w:rsidP="009233DB">
            <w:r w:rsidRPr="009233DB">
              <w:t>Payment processing and invoice handling</w:t>
            </w:r>
          </w:p>
        </w:tc>
      </w:tr>
      <w:tr w:rsidR="009233DB" w:rsidRPr="009233DB" w14:paraId="4C3E19D9" w14:textId="77777777" w:rsidTr="009233DB">
        <w:trPr>
          <w:tblCellSpacing w:w="15" w:type="dxa"/>
        </w:trPr>
        <w:tc>
          <w:tcPr>
            <w:tcW w:w="0" w:type="auto"/>
            <w:vAlign w:val="center"/>
            <w:hideMark/>
          </w:tcPr>
          <w:p w14:paraId="4CF7AA52" w14:textId="77777777" w:rsidR="009233DB" w:rsidRPr="009233DB" w:rsidRDefault="009233DB" w:rsidP="009233DB">
            <w:r w:rsidRPr="009233DB">
              <w:t>notification-service</w:t>
            </w:r>
          </w:p>
        </w:tc>
        <w:tc>
          <w:tcPr>
            <w:tcW w:w="0" w:type="auto"/>
            <w:vAlign w:val="center"/>
            <w:hideMark/>
          </w:tcPr>
          <w:p w14:paraId="544DEB06" w14:textId="77777777" w:rsidR="009233DB" w:rsidRPr="009233DB" w:rsidRDefault="009233DB" w:rsidP="009233DB">
            <w:r w:rsidRPr="009233DB">
              <w:t>Sends async notifications via RabbitMQ</w:t>
            </w:r>
          </w:p>
        </w:tc>
      </w:tr>
      <w:tr w:rsidR="009233DB" w:rsidRPr="009233DB" w14:paraId="452D20B5" w14:textId="77777777" w:rsidTr="009233DB">
        <w:trPr>
          <w:tblCellSpacing w:w="15" w:type="dxa"/>
        </w:trPr>
        <w:tc>
          <w:tcPr>
            <w:tcW w:w="0" w:type="auto"/>
            <w:vAlign w:val="center"/>
            <w:hideMark/>
          </w:tcPr>
          <w:p w14:paraId="05727D6A" w14:textId="77777777" w:rsidR="009233DB" w:rsidRPr="009233DB" w:rsidRDefault="009233DB" w:rsidP="009233DB">
            <w:r w:rsidRPr="009233DB">
              <w:t>eureka-server</w:t>
            </w:r>
          </w:p>
        </w:tc>
        <w:tc>
          <w:tcPr>
            <w:tcW w:w="0" w:type="auto"/>
            <w:vAlign w:val="center"/>
            <w:hideMark/>
          </w:tcPr>
          <w:p w14:paraId="14420E59" w14:textId="77777777" w:rsidR="009233DB" w:rsidRPr="009233DB" w:rsidRDefault="009233DB" w:rsidP="009233DB">
            <w:r w:rsidRPr="009233DB">
              <w:t>Registers and discovers microservices</w:t>
            </w:r>
          </w:p>
        </w:tc>
      </w:tr>
      <w:tr w:rsidR="009233DB" w:rsidRPr="009233DB" w14:paraId="04195528" w14:textId="77777777" w:rsidTr="009233DB">
        <w:trPr>
          <w:tblCellSpacing w:w="15" w:type="dxa"/>
        </w:trPr>
        <w:tc>
          <w:tcPr>
            <w:tcW w:w="0" w:type="auto"/>
            <w:vAlign w:val="center"/>
            <w:hideMark/>
          </w:tcPr>
          <w:p w14:paraId="6F4C9851" w14:textId="77777777" w:rsidR="009233DB" w:rsidRPr="009233DB" w:rsidRDefault="009233DB" w:rsidP="009233DB">
            <w:proofErr w:type="spellStart"/>
            <w:r w:rsidRPr="009233DB">
              <w:t>api</w:t>
            </w:r>
            <w:proofErr w:type="spellEnd"/>
            <w:r w:rsidRPr="009233DB">
              <w:t>-gateway</w:t>
            </w:r>
          </w:p>
        </w:tc>
        <w:tc>
          <w:tcPr>
            <w:tcW w:w="0" w:type="auto"/>
            <w:vAlign w:val="center"/>
            <w:hideMark/>
          </w:tcPr>
          <w:p w14:paraId="687C5016" w14:textId="77777777" w:rsidR="009233DB" w:rsidRPr="009233DB" w:rsidRDefault="009233DB" w:rsidP="009233DB">
            <w:r w:rsidRPr="009233DB">
              <w:t>Routes client requests to appropriate services</w:t>
            </w:r>
          </w:p>
        </w:tc>
      </w:tr>
    </w:tbl>
    <w:p w14:paraId="5AE487FE" w14:textId="77777777" w:rsidR="009233DB" w:rsidRPr="009233DB" w:rsidRDefault="00C94D88" w:rsidP="009233DB">
      <w:r>
        <w:pict w14:anchorId="3023ED94">
          <v:rect id="_x0000_i1034" style="width:0;height:1.5pt" o:hralign="center" o:hrstd="t" o:hr="t" fillcolor="#a0a0a0" stroked="f"/>
        </w:pict>
      </w:r>
    </w:p>
    <w:p w14:paraId="0C41F86A" w14:textId="77777777" w:rsidR="009233DB" w:rsidRPr="009233DB" w:rsidRDefault="009233DB" w:rsidP="009233DB">
      <w:pPr>
        <w:rPr>
          <w:b/>
          <w:bCs/>
        </w:rPr>
      </w:pPr>
      <w:r w:rsidRPr="009233DB">
        <w:rPr>
          <w:b/>
          <w:bCs/>
        </w:rPr>
        <w:t>3. Technology Stack</w:t>
      </w:r>
    </w:p>
    <w:p w14:paraId="59E3A584" w14:textId="77777777" w:rsidR="009233DB" w:rsidRPr="009233DB" w:rsidRDefault="009233DB" w:rsidP="009233DB">
      <w:pPr>
        <w:numPr>
          <w:ilvl w:val="0"/>
          <w:numId w:val="1"/>
        </w:numPr>
      </w:pPr>
      <w:r w:rsidRPr="009233DB">
        <w:rPr>
          <w:b/>
          <w:bCs/>
        </w:rPr>
        <w:t>Backend</w:t>
      </w:r>
      <w:r w:rsidRPr="009233DB">
        <w:t>: Java, Spring Boot, Spring Cloud, Spring Data JPA</w:t>
      </w:r>
    </w:p>
    <w:p w14:paraId="0D519CD6" w14:textId="77777777" w:rsidR="009233DB" w:rsidRPr="009233DB" w:rsidRDefault="009233DB" w:rsidP="009233DB">
      <w:pPr>
        <w:numPr>
          <w:ilvl w:val="0"/>
          <w:numId w:val="1"/>
        </w:numPr>
      </w:pPr>
      <w:r w:rsidRPr="009233DB">
        <w:rPr>
          <w:b/>
          <w:bCs/>
        </w:rPr>
        <w:lastRenderedPageBreak/>
        <w:t>Databases</w:t>
      </w:r>
      <w:r w:rsidRPr="009233DB">
        <w:t>: MySQL / MongoDB / H2</w:t>
      </w:r>
    </w:p>
    <w:p w14:paraId="0EFA7617" w14:textId="77777777" w:rsidR="009233DB" w:rsidRPr="009233DB" w:rsidRDefault="009233DB" w:rsidP="009233DB">
      <w:pPr>
        <w:numPr>
          <w:ilvl w:val="0"/>
          <w:numId w:val="1"/>
        </w:numPr>
      </w:pPr>
      <w:r w:rsidRPr="009233DB">
        <w:rPr>
          <w:b/>
          <w:bCs/>
        </w:rPr>
        <w:t>Message Broker</w:t>
      </w:r>
      <w:r w:rsidRPr="009233DB">
        <w:t>: RabbitMQ</w:t>
      </w:r>
    </w:p>
    <w:p w14:paraId="39911A9C" w14:textId="77777777" w:rsidR="009233DB" w:rsidRPr="009233DB" w:rsidRDefault="009233DB" w:rsidP="009233DB">
      <w:pPr>
        <w:numPr>
          <w:ilvl w:val="0"/>
          <w:numId w:val="1"/>
        </w:numPr>
      </w:pPr>
      <w:r w:rsidRPr="009233DB">
        <w:rPr>
          <w:b/>
          <w:bCs/>
        </w:rPr>
        <w:t>Authentication</w:t>
      </w:r>
      <w:r w:rsidRPr="009233DB">
        <w:t>: Spring Security + JWT</w:t>
      </w:r>
    </w:p>
    <w:p w14:paraId="0EB6ACBD" w14:textId="77777777" w:rsidR="009233DB" w:rsidRPr="009233DB" w:rsidRDefault="009233DB" w:rsidP="009233DB">
      <w:pPr>
        <w:numPr>
          <w:ilvl w:val="0"/>
          <w:numId w:val="1"/>
        </w:numPr>
      </w:pPr>
      <w:r w:rsidRPr="009233DB">
        <w:rPr>
          <w:b/>
          <w:bCs/>
        </w:rPr>
        <w:t>Service Discovery</w:t>
      </w:r>
      <w:r w:rsidRPr="009233DB">
        <w:t>: Eureka</w:t>
      </w:r>
    </w:p>
    <w:p w14:paraId="110D8EE0" w14:textId="77777777" w:rsidR="009233DB" w:rsidRPr="009233DB" w:rsidRDefault="009233DB" w:rsidP="009233DB">
      <w:pPr>
        <w:numPr>
          <w:ilvl w:val="0"/>
          <w:numId w:val="1"/>
        </w:numPr>
      </w:pPr>
      <w:r w:rsidRPr="009233DB">
        <w:rPr>
          <w:b/>
          <w:bCs/>
        </w:rPr>
        <w:t>Routing</w:t>
      </w:r>
      <w:r w:rsidRPr="009233DB">
        <w:t>: Spring Cloud Gateway</w:t>
      </w:r>
    </w:p>
    <w:p w14:paraId="502EF467" w14:textId="77777777" w:rsidR="009233DB" w:rsidRPr="009233DB" w:rsidRDefault="009233DB" w:rsidP="009233DB">
      <w:pPr>
        <w:numPr>
          <w:ilvl w:val="0"/>
          <w:numId w:val="1"/>
        </w:numPr>
      </w:pPr>
      <w:r w:rsidRPr="009233DB">
        <w:rPr>
          <w:b/>
          <w:bCs/>
        </w:rPr>
        <w:t>Frontend</w:t>
      </w:r>
      <w:r w:rsidRPr="009233DB">
        <w:t>: Angular</w:t>
      </w:r>
    </w:p>
    <w:p w14:paraId="3462E2C5" w14:textId="77777777" w:rsidR="009233DB" w:rsidRPr="009233DB" w:rsidRDefault="009233DB" w:rsidP="009233DB">
      <w:pPr>
        <w:numPr>
          <w:ilvl w:val="0"/>
          <w:numId w:val="1"/>
        </w:numPr>
      </w:pPr>
      <w:r w:rsidRPr="009233DB">
        <w:rPr>
          <w:b/>
          <w:bCs/>
        </w:rPr>
        <w:t>Testing</w:t>
      </w:r>
      <w:r w:rsidRPr="009233DB">
        <w:t>: JUnit, Mockito</w:t>
      </w:r>
    </w:p>
    <w:p w14:paraId="50A260C1" w14:textId="77777777" w:rsidR="009233DB" w:rsidRPr="009233DB" w:rsidRDefault="009233DB" w:rsidP="009233DB">
      <w:pPr>
        <w:numPr>
          <w:ilvl w:val="0"/>
          <w:numId w:val="1"/>
        </w:numPr>
      </w:pPr>
      <w:r w:rsidRPr="009233DB">
        <w:rPr>
          <w:b/>
          <w:bCs/>
        </w:rPr>
        <w:t>Dev Tools</w:t>
      </w:r>
      <w:r w:rsidRPr="009233DB">
        <w:t>: Postman, Swagger, Maven</w:t>
      </w:r>
    </w:p>
    <w:p w14:paraId="0066A701" w14:textId="77777777" w:rsidR="009233DB" w:rsidRPr="009233DB" w:rsidRDefault="00C94D88" w:rsidP="009233DB">
      <w:r>
        <w:pict w14:anchorId="6D5E0F5E">
          <v:rect id="_x0000_i1035" style="width:0;height:1.5pt" o:hralign="center" o:hrstd="t" o:hr="t" fillcolor="#a0a0a0" stroked="f"/>
        </w:pict>
      </w:r>
    </w:p>
    <w:p w14:paraId="7D219180" w14:textId="77777777" w:rsidR="009233DB" w:rsidRPr="009233DB" w:rsidRDefault="009233DB" w:rsidP="009233DB">
      <w:pPr>
        <w:rPr>
          <w:b/>
          <w:bCs/>
        </w:rPr>
      </w:pPr>
      <w:r w:rsidRPr="009233DB">
        <w:rPr>
          <w:b/>
          <w:bCs/>
        </w:rPr>
        <w:t>4. User Flow</w:t>
      </w:r>
    </w:p>
    <w:p w14:paraId="0BD7C7ED" w14:textId="77777777" w:rsidR="009233DB" w:rsidRPr="009233DB" w:rsidRDefault="009233DB" w:rsidP="009233DB">
      <w:pPr>
        <w:rPr>
          <w:b/>
          <w:bCs/>
        </w:rPr>
      </w:pPr>
      <w:r w:rsidRPr="009233DB">
        <w:rPr>
          <w:b/>
          <w:bCs/>
        </w:rPr>
        <w:t>Customer Flow</w:t>
      </w:r>
    </w:p>
    <w:p w14:paraId="701D8AAA" w14:textId="77777777" w:rsidR="009233DB" w:rsidRPr="009233DB" w:rsidRDefault="009233DB" w:rsidP="009233DB">
      <w:pPr>
        <w:numPr>
          <w:ilvl w:val="0"/>
          <w:numId w:val="2"/>
        </w:numPr>
      </w:pPr>
      <w:r w:rsidRPr="009233DB">
        <w:t>Register/Login</w:t>
      </w:r>
    </w:p>
    <w:p w14:paraId="385D851C" w14:textId="77777777" w:rsidR="009233DB" w:rsidRPr="009233DB" w:rsidRDefault="009233DB" w:rsidP="009233DB">
      <w:pPr>
        <w:numPr>
          <w:ilvl w:val="0"/>
          <w:numId w:val="2"/>
        </w:numPr>
      </w:pPr>
      <w:r w:rsidRPr="009233DB">
        <w:t>Add cars and payment info</w:t>
      </w:r>
    </w:p>
    <w:p w14:paraId="76C845A1" w14:textId="77777777" w:rsidR="009233DB" w:rsidRPr="009233DB" w:rsidRDefault="009233DB" w:rsidP="009233DB">
      <w:pPr>
        <w:numPr>
          <w:ilvl w:val="0"/>
          <w:numId w:val="2"/>
        </w:numPr>
      </w:pPr>
      <w:r w:rsidRPr="009233DB">
        <w:t>Book or schedule a car wash</w:t>
      </w:r>
    </w:p>
    <w:p w14:paraId="7C24361C" w14:textId="77777777" w:rsidR="009233DB" w:rsidRPr="009233DB" w:rsidRDefault="009233DB" w:rsidP="009233DB">
      <w:pPr>
        <w:numPr>
          <w:ilvl w:val="0"/>
          <w:numId w:val="2"/>
        </w:numPr>
      </w:pPr>
      <w:r w:rsidRPr="009233DB">
        <w:t>Receive updates via notifications</w:t>
      </w:r>
    </w:p>
    <w:p w14:paraId="143CBD7F" w14:textId="77777777" w:rsidR="009233DB" w:rsidRPr="009233DB" w:rsidRDefault="009233DB" w:rsidP="009233DB">
      <w:pPr>
        <w:numPr>
          <w:ilvl w:val="0"/>
          <w:numId w:val="2"/>
        </w:numPr>
      </w:pPr>
      <w:r w:rsidRPr="009233DB">
        <w:t>View receipts and give ratings</w:t>
      </w:r>
    </w:p>
    <w:p w14:paraId="793E6535" w14:textId="77777777" w:rsidR="009233DB" w:rsidRPr="009233DB" w:rsidRDefault="009233DB" w:rsidP="009233DB">
      <w:pPr>
        <w:rPr>
          <w:b/>
          <w:bCs/>
        </w:rPr>
      </w:pPr>
      <w:r w:rsidRPr="009233DB">
        <w:rPr>
          <w:b/>
          <w:bCs/>
        </w:rPr>
        <w:t>Washer Flow</w:t>
      </w:r>
    </w:p>
    <w:p w14:paraId="69BDABAC" w14:textId="77777777" w:rsidR="009233DB" w:rsidRPr="009233DB" w:rsidRDefault="009233DB" w:rsidP="009233DB">
      <w:pPr>
        <w:numPr>
          <w:ilvl w:val="0"/>
          <w:numId w:val="3"/>
        </w:numPr>
      </w:pPr>
      <w:r w:rsidRPr="009233DB">
        <w:t>Login/Register</w:t>
      </w:r>
    </w:p>
    <w:p w14:paraId="2C6FC46C" w14:textId="77777777" w:rsidR="009233DB" w:rsidRPr="009233DB" w:rsidRDefault="009233DB" w:rsidP="009233DB">
      <w:pPr>
        <w:numPr>
          <w:ilvl w:val="0"/>
          <w:numId w:val="3"/>
        </w:numPr>
      </w:pPr>
      <w:r w:rsidRPr="009233DB">
        <w:t>Receive wash requests</w:t>
      </w:r>
    </w:p>
    <w:p w14:paraId="56CF1C07" w14:textId="77777777" w:rsidR="009233DB" w:rsidRPr="009233DB" w:rsidRDefault="009233DB" w:rsidP="009233DB">
      <w:pPr>
        <w:numPr>
          <w:ilvl w:val="0"/>
          <w:numId w:val="3"/>
        </w:numPr>
      </w:pPr>
      <w:r w:rsidRPr="009233DB">
        <w:t>Accept/reject bookings</w:t>
      </w:r>
    </w:p>
    <w:p w14:paraId="62732C9B" w14:textId="77777777" w:rsidR="009233DB" w:rsidRPr="009233DB" w:rsidRDefault="009233DB" w:rsidP="009233DB">
      <w:pPr>
        <w:numPr>
          <w:ilvl w:val="0"/>
          <w:numId w:val="3"/>
        </w:numPr>
      </w:pPr>
      <w:r w:rsidRPr="009233DB">
        <w:t>Update wash status</w:t>
      </w:r>
    </w:p>
    <w:p w14:paraId="77831E02" w14:textId="77777777" w:rsidR="009233DB" w:rsidRPr="009233DB" w:rsidRDefault="009233DB" w:rsidP="009233DB">
      <w:pPr>
        <w:numPr>
          <w:ilvl w:val="0"/>
          <w:numId w:val="3"/>
        </w:numPr>
      </w:pPr>
      <w:r w:rsidRPr="009233DB">
        <w:t>View profile and ratings</w:t>
      </w:r>
    </w:p>
    <w:p w14:paraId="7C231B8C" w14:textId="77777777" w:rsidR="009233DB" w:rsidRPr="009233DB" w:rsidRDefault="009233DB" w:rsidP="009233DB">
      <w:pPr>
        <w:rPr>
          <w:b/>
          <w:bCs/>
        </w:rPr>
      </w:pPr>
      <w:r w:rsidRPr="009233DB">
        <w:rPr>
          <w:b/>
          <w:bCs/>
        </w:rPr>
        <w:t>Admin Flow</w:t>
      </w:r>
    </w:p>
    <w:p w14:paraId="69E4CE8E" w14:textId="77777777" w:rsidR="009233DB" w:rsidRPr="009233DB" w:rsidRDefault="009233DB" w:rsidP="009233DB">
      <w:pPr>
        <w:numPr>
          <w:ilvl w:val="0"/>
          <w:numId w:val="4"/>
        </w:numPr>
      </w:pPr>
      <w:r w:rsidRPr="009233DB">
        <w:t>Manage customers and washers</w:t>
      </w:r>
    </w:p>
    <w:p w14:paraId="09D511CE" w14:textId="77777777" w:rsidR="009233DB" w:rsidRPr="009233DB" w:rsidRDefault="009233DB" w:rsidP="009233DB">
      <w:pPr>
        <w:numPr>
          <w:ilvl w:val="0"/>
          <w:numId w:val="4"/>
        </w:numPr>
      </w:pPr>
      <w:r w:rsidRPr="009233DB">
        <w:t>Activate/deactivate users</w:t>
      </w:r>
    </w:p>
    <w:p w14:paraId="4E18B4BF" w14:textId="77777777" w:rsidR="009233DB" w:rsidRPr="009233DB" w:rsidRDefault="009233DB" w:rsidP="009233DB">
      <w:pPr>
        <w:numPr>
          <w:ilvl w:val="0"/>
          <w:numId w:val="4"/>
        </w:numPr>
      </w:pPr>
      <w:r w:rsidRPr="009233DB">
        <w:t>Assign pending requests</w:t>
      </w:r>
    </w:p>
    <w:p w14:paraId="24DAE3F9" w14:textId="77777777" w:rsidR="009233DB" w:rsidRPr="009233DB" w:rsidRDefault="009233DB" w:rsidP="009233DB">
      <w:pPr>
        <w:numPr>
          <w:ilvl w:val="0"/>
          <w:numId w:val="4"/>
        </w:numPr>
      </w:pPr>
      <w:r w:rsidRPr="009233DB">
        <w:t>Generate reports</w:t>
      </w:r>
    </w:p>
    <w:p w14:paraId="7C688019" w14:textId="77777777" w:rsidR="009233DB" w:rsidRPr="009233DB" w:rsidRDefault="009233DB" w:rsidP="009233DB">
      <w:pPr>
        <w:numPr>
          <w:ilvl w:val="0"/>
          <w:numId w:val="4"/>
        </w:numPr>
      </w:pPr>
      <w:r w:rsidRPr="009233DB">
        <w:t>Manage service plans, add-ons, promos</w:t>
      </w:r>
    </w:p>
    <w:p w14:paraId="50074B92" w14:textId="77777777" w:rsidR="009233DB" w:rsidRPr="009233DB" w:rsidRDefault="00C94D88" w:rsidP="009233DB">
      <w:r>
        <w:lastRenderedPageBreak/>
        <w:pict w14:anchorId="4C8089BA">
          <v:rect id="_x0000_i1036" style="width:0;height:1.5pt" o:hralign="center" o:hrstd="t" o:hr="t" fillcolor="#a0a0a0" stroked="f"/>
        </w:pict>
      </w:r>
    </w:p>
    <w:p w14:paraId="42EB100F" w14:textId="77777777" w:rsidR="009233DB" w:rsidRPr="009233DB" w:rsidRDefault="009233DB" w:rsidP="009233DB">
      <w:pPr>
        <w:rPr>
          <w:b/>
          <w:bCs/>
        </w:rPr>
      </w:pPr>
      <w:r w:rsidRPr="009233DB">
        <w:rPr>
          <w:b/>
          <w:bCs/>
        </w:rPr>
        <w:t>5. Service Interaction Flow</w:t>
      </w:r>
    </w:p>
    <w:p w14:paraId="4ED3D821" w14:textId="77777777" w:rsidR="009233DB" w:rsidRPr="009233DB" w:rsidRDefault="009233DB" w:rsidP="009233DB">
      <w:r w:rsidRPr="009233DB">
        <w:t>Customer → Booking-Service → Notification (via RabbitMQ)</w:t>
      </w:r>
    </w:p>
    <w:p w14:paraId="30174B2C" w14:textId="77777777" w:rsidR="009233DB" w:rsidRPr="009233DB" w:rsidRDefault="009233DB" w:rsidP="009233DB">
      <w:r w:rsidRPr="009233DB">
        <w:t>Customer → Booking-Service → Washer-Service</w:t>
      </w:r>
    </w:p>
    <w:p w14:paraId="08ABA104" w14:textId="77777777" w:rsidR="009233DB" w:rsidRPr="009233DB" w:rsidRDefault="009233DB" w:rsidP="009233DB">
      <w:r w:rsidRPr="009233DB">
        <w:t>Washer → Booking-Service → Update status</w:t>
      </w:r>
    </w:p>
    <w:p w14:paraId="3B4CDB9D" w14:textId="77777777" w:rsidR="009233DB" w:rsidRPr="009233DB" w:rsidRDefault="009233DB" w:rsidP="009233DB">
      <w:r w:rsidRPr="009233DB">
        <w:t>Admin → All services</w:t>
      </w:r>
    </w:p>
    <w:p w14:paraId="0E91E29D" w14:textId="77777777" w:rsidR="009233DB" w:rsidRPr="009233DB" w:rsidRDefault="009233DB" w:rsidP="009233DB">
      <w:r w:rsidRPr="009233DB">
        <w:t>All requests → API Gateway → Eureka → Respective microservice</w:t>
      </w:r>
    </w:p>
    <w:p w14:paraId="0DAF6CF1" w14:textId="77777777" w:rsidR="009233DB" w:rsidRPr="009233DB" w:rsidRDefault="00C94D88" w:rsidP="009233DB">
      <w:r>
        <w:pict w14:anchorId="7A3072B8">
          <v:rect id="_x0000_i1037" style="width:0;height:1.5pt" o:hralign="center" o:hrstd="t" o:hr="t" fillcolor="#a0a0a0" stroked="f"/>
        </w:pict>
      </w:r>
    </w:p>
    <w:p w14:paraId="1DF30D1B" w14:textId="77777777" w:rsidR="009233DB" w:rsidRPr="009233DB" w:rsidRDefault="009233DB" w:rsidP="009233DB">
      <w:pPr>
        <w:rPr>
          <w:b/>
          <w:bCs/>
        </w:rPr>
      </w:pPr>
      <w:r w:rsidRPr="009233DB">
        <w:rPr>
          <w:b/>
          <w:bCs/>
        </w:rPr>
        <w:t>6. Entity Design Overview</w:t>
      </w:r>
    </w:p>
    <w:p w14:paraId="104A7717" w14:textId="77777777" w:rsidR="009233DB" w:rsidRPr="009233DB" w:rsidRDefault="009233DB" w:rsidP="009233DB">
      <w:pPr>
        <w:rPr>
          <w:b/>
          <w:bCs/>
        </w:rPr>
      </w:pPr>
      <w:r w:rsidRPr="009233DB">
        <w:rPr>
          <w:b/>
          <w:bCs/>
        </w:rPr>
        <w:t>Customer</w:t>
      </w:r>
    </w:p>
    <w:p w14:paraId="13C75C43" w14:textId="77777777" w:rsidR="009233DB" w:rsidRPr="009233DB" w:rsidRDefault="009233DB" w:rsidP="009233DB">
      <w:pPr>
        <w:numPr>
          <w:ilvl w:val="0"/>
          <w:numId w:val="5"/>
        </w:numPr>
      </w:pPr>
      <w:r w:rsidRPr="009233DB">
        <w:t>id, name, email, phone, password, address, cars</w:t>
      </w:r>
    </w:p>
    <w:p w14:paraId="622B44F0" w14:textId="77777777" w:rsidR="009233DB" w:rsidRPr="009233DB" w:rsidRDefault="009233DB" w:rsidP="009233DB">
      <w:pPr>
        <w:rPr>
          <w:b/>
          <w:bCs/>
        </w:rPr>
      </w:pPr>
      <w:r w:rsidRPr="009233DB">
        <w:rPr>
          <w:b/>
          <w:bCs/>
        </w:rPr>
        <w:t>Washer</w:t>
      </w:r>
    </w:p>
    <w:p w14:paraId="310099C8" w14:textId="77777777" w:rsidR="009233DB" w:rsidRPr="009233DB" w:rsidRDefault="009233DB" w:rsidP="009233DB">
      <w:pPr>
        <w:numPr>
          <w:ilvl w:val="0"/>
          <w:numId w:val="6"/>
        </w:numPr>
      </w:pPr>
      <w:r w:rsidRPr="009233DB">
        <w:t>id, name, email, phone, rating, status, location</w:t>
      </w:r>
    </w:p>
    <w:p w14:paraId="7F186B63" w14:textId="77777777" w:rsidR="009233DB" w:rsidRPr="009233DB" w:rsidRDefault="009233DB" w:rsidP="009233DB">
      <w:pPr>
        <w:rPr>
          <w:b/>
          <w:bCs/>
        </w:rPr>
      </w:pPr>
      <w:r w:rsidRPr="009233DB">
        <w:rPr>
          <w:b/>
          <w:bCs/>
        </w:rPr>
        <w:t>Booking</w:t>
      </w:r>
    </w:p>
    <w:p w14:paraId="66DCBE15" w14:textId="77777777" w:rsidR="009233DB" w:rsidRPr="009233DB" w:rsidRDefault="009233DB" w:rsidP="009233DB">
      <w:pPr>
        <w:numPr>
          <w:ilvl w:val="0"/>
          <w:numId w:val="7"/>
        </w:numPr>
      </w:pPr>
      <w:r w:rsidRPr="009233DB">
        <w:t xml:space="preserve">id, </w:t>
      </w:r>
      <w:proofErr w:type="spellStart"/>
      <w:r w:rsidRPr="009233DB">
        <w:t>customerId</w:t>
      </w:r>
      <w:proofErr w:type="spellEnd"/>
      <w:r w:rsidRPr="009233DB">
        <w:t xml:space="preserve">, </w:t>
      </w:r>
      <w:proofErr w:type="spellStart"/>
      <w:r w:rsidRPr="009233DB">
        <w:t>washerId</w:t>
      </w:r>
      <w:proofErr w:type="spellEnd"/>
      <w:r w:rsidRPr="009233DB">
        <w:t>, package, time, status, addons</w:t>
      </w:r>
    </w:p>
    <w:p w14:paraId="3D75150E" w14:textId="77777777" w:rsidR="009233DB" w:rsidRPr="009233DB" w:rsidRDefault="009233DB" w:rsidP="009233DB">
      <w:pPr>
        <w:rPr>
          <w:b/>
          <w:bCs/>
        </w:rPr>
      </w:pPr>
      <w:r w:rsidRPr="009233DB">
        <w:rPr>
          <w:b/>
          <w:bCs/>
        </w:rPr>
        <w:t>Payment</w:t>
      </w:r>
    </w:p>
    <w:p w14:paraId="4FB5835D" w14:textId="77777777" w:rsidR="009233DB" w:rsidRPr="009233DB" w:rsidRDefault="009233DB" w:rsidP="009233DB">
      <w:pPr>
        <w:numPr>
          <w:ilvl w:val="0"/>
          <w:numId w:val="8"/>
        </w:numPr>
      </w:pPr>
      <w:r w:rsidRPr="009233DB">
        <w:t xml:space="preserve">id, </w:t>
      </w:r>
      <w:proofErr w:type="spellStart"/>
      <w:r w:rsidRPr="009233DB">
        <w:t>bookingId</w:t>
      </w:r>
      <w:proofErr w:type="spellEnd"/>
      <w:r w:rsidRPr="009233DB">
        <w:t>, amount, status, receipt</w:t>
      </w:r>
    </w:p>
    <w:p w14:paraId="017D795B" w14:textId="77777777" w:rsidR="009233DB" w:rsidRPr="009233DB" w:rsidRDefault="00C94D88" w:rsidP="009233DB">
      <w:r>
        <w:pict w14:anchorId="2FADE7FE">
          <v:rect id="_x0000_i1038" style="width:0;height:1.5pt" o:hralign="center" o:hrstd="t" o:hr="t" fillcolor="#a0a0a0" stroked="f"/>
        </w:pict>
      </w:r>
    </w:p>
    <w:p w14:paraId="45A5411F" w14:textId="77777777" w:rsidR="009233DB" w:rsidRPr="009233DB" w:rsidRDefault="009233DB" w:rsidP="009233DB">
      <w:pPr>
        <w:rPr>
          <w:b/>
          <w:bCs/>
        </w:rPr>
      </w:pPr>
      <w:r w:rsidRPr="009233DB">
        <w:rPr>
          <w:b/>
          <w:bCs/>
        </w:rPr>
        <w:t>7. Security Design</w:t>
      </w:r>
    </w:p>
    <w:p w14:paraId="6FC00A6B" w14:textId="77777777" w:rsidR="009233DB" w:rsidRPr="009233DB" w:rsidRDefault="009233DB" w:rsidP="009233DB">
      <w:pPr>
        <w:numPr>
          <w:ilvl w:val="0"/>
          <w:numId w:val="9"/>
        </w:numPr>
      </w:pPr>
      <w:r w:rsidRPr="009233DB">
        <w:t>JWT issued on login via auth-service or inside customer-service</w:t>
      </w:r>
    </w:p>
    <w:p w14:paraId="355C8D1A" w14:textId="77777777" w:rsidR="009233DB" w:rsidRPr="009233DB" w:rsidRDefault="009233DB" w:rsidP="009233DB">
      <w:pPr>
        <w:numPr>
          <w:ilvl w:val="0"/>
          <w:numId w:val="9"/>
        </w:numPr>
      </w:pPr>
      <w:r w:rsidRPr="009233DB">
        <w:t>API Gateway validates tokens before forwarding</w:t>
      </w:r>
    </w:p>
    <w:p w14:paraId="3A9DFD61" w14:textId="77777777" w:rsidR="009233DB" w:rsidRPr="009233DB" w:rsidRDefault="009233DB" w:rsidP="009233DB">
      <w:pPr>
        <w:numPr>
          <w:ilvl w:val="0"/>
          <w:numId w:val="9"/>
        </w:numPr>
      </w:pPr>
      <w:r w:rsidRPr="009233DB">
        <w:t>Role-based authorization in all services using Spring Security</w:t>
      </w:r>
    </w:p>
    <w:p w14:paraId="5A0E5165" w14:textId="77777777" w:rsidR="009233DB" w:rsidRPr="009233DB" w:rsidRDefault="00C94D88" w:rsidP="009233DB">
      <w:r>
        <w:pict w14:anchorId="3DA9CB86">
          <v:rect id="_x0000_i1039" style="width:0;height:1.5pt" o:hralign="center" o:hrstd="t" o:hr="t" fillcolor="#a0a0a0" stroked="f"/>
        </w:pict>
      </w:r>
    </w:p>
    <w:p w14:paraId="725583C1" w14:textId="77777777" w:rsidR="009233DB" w:rsidRPr="009233DB" w:rsidRDefault="009233DB" w:rsidP="009233DB">
      <w:pPr>
        <w:rPr>
          <w:b/>
          <w:bCs/>
        </w:rPr>
      </w:pPr>
      <w:r w:rsidRPr="009233DB">
        <w:rPr>
          <w:b/>
          <w:bCs/>
        </w:rPr>
        <w:t>8. Sample API Endpoints</w:t>
      </w:r>
    </w:p>
    <w:p w14:paraId="55AC6AD0" w14:textId="77777777" w:rsidR="009233DB" w:rsidRPr="009233DB" w:rsidRDefault="009233DB" w:rsidP="009233DB">
      <w:pPr>
        <w:rPr>
          <w:b/>
          <w:bCs/>
        </w:rPr>
      </w:pPr>
      <w:r w:rsidRPr="009233DB">
        <w:rPr>
          <w:b/>
          <w:bCs/>
        </w:rPr>
        <w:t>Customer Service</w:t>
      </w:r>
    </w:p>
    <w:p w14:paraId="528A9663" w14:textId="77777777" w:rsidR="009233DB" w:rsidRPr="009233DB" w:rsidRDefault="009233DB" w:rsidP="009233DB">
      <w:pPr>
        <w:numPr>
          <w:ilvl w:val="0"/>
          <w:numId w:val="10"/>
        </w:numPr>
      </w:pPr>
      <w:r w:rsidRPr="009233DB">
        <w:t>POST /customers/register</w:t>
      </w:r>
    </w:p>
    <w:p w14:paraId="29B8323A" w14:textId="77777777" w:rsidR="009233DB" w:rsidRPr="009233DB" w:rsidRDefault="009233DB" w:rsidP="009233DB">
      <w:pPr>
        <w:numPr>
          <w:ilvl w:val="0"/>
          <w:numId w:val="10"/>
        </w:numPr>
      </w:pPr>
      <w:r w:rsidRPr="009233DB">
        <w:t>GET /customers/{id}</w:t>
      </w:r>
    </w:p>
    <w:p w14:paraId="1A6BA1E1" w14:textId="77777777" w:rsidR="009233DB" w:rsidRPr="009233DB" w:rsidRDefault="009233DB" w:rsidP="009233DB">
      <w:pPr>
        <w:numPr>
          <w:ilvl w:val="0"/>
          <w:numId w:val="10"/>
        </w:numPr>
      </w:pPr>
      <w:r w:rsidRPr="009233DB">
        <w:t>PUT /customers/{id}</w:t>
      </w:r>
    </w:p>
    <w:p w14:paraId="2E2E012B" w14:textId="77777777" w:rsidR="009233DB" w:rsidRPr="009233DB" w:rsidRDefault="009233DB" w:rsidP="009233DB">
      <w:pPr>
        <w:rPr>
          <w:b/>
          <w:bCs/>
        </w:rPr>
      </w:pPr>
      <w:r w:rsidRPr="009233DB">
        <w:rPr>
          <w:b/>
          <w:bCs/>
        </w:rPr>
        <w:lastRenderedPageBreak/>
        <w:t>Washer Service</w:t>
      </w:r>
    </w:p>
    <w:p w14:paraId="35EF8C96" w14:textId="77777777" w:rsidR="009233DB" w:rsidRPr="009233DB" w:rsidRDefault="009233DB" w:rsidP="009233DB">
      <w:pPr>
        <w:numPr>
          <w:ilvl w:val="0"/>
          <w:numId w:val="11"/>
        </w:numPr>
      </w:pPr>
      <w:r w:rsidRPr="009233DB">
        <w:t>POST /washers/register</w:t>
      </w:r>
    </w:p>
    <w:p w14:paraId="41F138A6" w14:textId="77777777" w:rsidR="009233DB" w:rsidRPr="009233DB" w:rsidRDefault="009233DB" w:rsidP="009233DB">
      <w:pPr>
        <w:numPr>
          <w:ilvl w:val="0"/>
          <w:numId w:val="11"/>
        </w:numPr>
      </w:pPr>
      <w:r w:rsidRPr="009233DB">
        <w:t>GET /washers/{id}</w:t>
      </w:r>
    </w:p>
    <w:p w14:paraId="5E171032" w14:textId="77777777" w:rsidR="009233DB" w:rsidRPr="009233DB" w:rsidRDefault="009233DB" w:rsidP="009233DB">
      <w:pPr>
        <w:numPr>
          <w:ilvl w:val="0"/>
          <w:numId w:val="11"/>
        </w:numPr>
      </w:pPr>
      <w:r w:rsidRPr="009233DB">
        <w:t>PUT /washers/update-status</w:t>
      </w:r>
    </w:p>
    <w:p w14:paraId="35D52A7A" w14:textId="77777777" w:rsidR="009233DB" w:rsidRPr="009233DB" w:rsidRDefault="009233DB" w:rsidP="009233DB">
      <w:pPr>
        <w:rPr>
          <w:b/>
          <w:bCs/>
        </w:rPr>
      </w:pPr>
      <w:r w:rsidRPr="009233DB">
        <w:rPr>
          <w:b/>
          <w:bCs/>
        </w:rPr>
        <w:t>Booking Service</w:t>
      </w:r>
    </w:p>
    <w:p w14:paraId="4DCB5BC4" w14:textId="77777777" w:rsidR="009233DB" w:rsidRPr="009233DB" w:rsidRDefault="009233DB" w:rsidP="009233DB">
      <w:pPr>
        <w:numPr>
          <w:ilvl w:val="0"/>
          <w:numId w:val="12"/>
        </w:numPr>
      </w:pPr>
      <w:r w:rsidRPr="009233DB">
        <w:t>POST /bookings/create</w:t>
      </w:r>
    </w:p>
    <w:p w14:paraId="0D8C590E" w14:textId="77777777" w:rsidR="009233DB" w:rsidRPr="009233DB" w:rsidRDefault="009233DB" w:rsidP="009233DB">
      <w:pPr>
        <w:numPr>
          <w:ilvl w:val="0"/>
          <w:numId w:val="12"/>
        </w:numPr>
      </w:pPr>
      <w:r w:rsidRPr="009233DB">
        <w:t>GET /bookings/customer/{id}</w:t>
      </w:r>
    </w:p>
    <w:p w14:paraId="5C41224F" w14:textId="77777777" w:rsidR="009233DB" w:rsidRPr="009233DB" w:rsidRDefault="009233DB" w:rsidP="009233DB">
      <w:pPr>
        <w:numPr>
          <w:ilvl w:val="0"/>
          <w:numId w:val="12"/>
        </w:numPr>
      </w:pPr>
      <w:r w:rsidRPr="009233DB">
        <w:t>PUT /bookings/assign</w:t>
      </w:r>
    </w:p>
    <w:p w14:paraId="49CE21B1" w14:textId="77777777" w:rsidR="009233DB" w:rsidRPr="009233DB" w:rsidRDefault="009233DB" w:rsidP="009233DB">
      <w:pPr>
        <w:rPr>
          <w:b/>
          <w:bCs/>
        </w:rPr>
      </w:pPr>
      <w:r w:rsidRPr="009233DB">
        <w:rPr>
          <w:b/>
          <w:bCs/>
        </w:rPr>
        <w:t>Notification Service (RabbitMQ)</w:t>
      </w:r>
    </w:p>
    <w:p w14:paraId="03EF59D9" w14:textId="77777777" w:rsidR="009233DB" w:rsidRPr="009233DB" w:rsidRDefault="009233DB" w:rsidP="009233DB">
      <w:pPr>
        <w:numPr>
          <w:ilvl w:val="0"/>
          <w:numId w:val="13"/>
        </w:numPr>
      </w:pPr>
      <w:r w:rsidRPr="009233DB">
        <w:t>Queue: wash-notify</w:t>
      </w:r>
    </w:p>
    <w:p w14:paraId="10568572" w14:textId="77777777" w:rsidR="009233DB" w:rsidRPr="009233DB" w:rsidRDefault="009233DB" w:rsidP="009233DB">
      <w:pPr>
        <w:numPr>
          <w:ilvl w:val="0"/>
          <w:numId w:val="13"/>
        </w:numPr>
      </w:pPr>
      <w:r w:rsidRPr="009233DB">
        <w:t xml:space="preserve">Listens to: </w:t>
      </w:r>
      <w:proofErr w:type="spellStart"/>
      <w:proofErr w:type="gramStart"/>
      <w:r w:rsidRPr="009233DB">
        <w:t>booking.created</w:t>
      </w:r>
      <w:proofErr w:type="spellEnd"/>
      <w:proofErr w:type="gramEnd"/>
      <w:r w:rsidRPr="009233DB">
        <w:t xml:space="preserve">, </w:t>
      </w:r>
      <w:proofErr w:type="spellStart"/>
      <w:proofErr w:type="gramStart"/>
      <w:r w:rsidRPr="009233DB">
        <w:t>booking.completed</w:t>
      </w:r>
      <w:proofErr w:type="spellEnd"/>
      <w:proofErr w:type="gramEnd"/>
      <w:r w:rsidRPr="009233DB">
        <w:t xml:space="preserve">, </w:t>
      </w:r>
      <w:proofErr w:type="spellStart"/>
      <w:proofErr w:type="gramStart"/>
      <w:r w:rsidRPr="009233DB">
        <w:t>payment.done</w:t>
      </w:r>
      <w:proofErr w:type="spellEnd"/>
      <w:proofErr w:type="gramEnd"/>
    </w:p>
    <w:p w14:paraId="624A0EF3" w14:textId="77777777" w:rsidR="009233DB" w:rsidRPr="009233DB" w:rsidRDefault="00C94D88" w:rsidP="009233DB">
      <w:r>
        <w:pict w14:anchorId="35F19BC3">
          <v:rect id="_x0000_i1040" style="width:0;height:1.5pt" o:hralign="center" o:hrstd="t" o:hr="t" fillcolor="#a0a0a0" stroked="f"/>
        </w:pict>
      </w:r>
    </w:p>
    <w:p w14:paraId="4E2C6462" w14:textId="77777777" w:rsidR="009233DB" w:rsidRPr="009233DB" w:rsidRDefault="009233DB" w:rsidP="009233DB">
      <w:pPr>
        <w:rPr>
          <w:b/>
          <w:bCs/>
        </w:rPr>
      </w:pPr>
      <w:r w:rsidRPr="009233DB">
        <w:rPr>
          <w:b/>
          <w:bCs/>
        </w:rPr>
        <w:t>9. Testing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3088"/>
      </w:tblGrid>
      <w:tr w:rsidR="009233DB" w:rsidRPr="009233DB" w14:paraId="760359F6" w14:textId="77777777" w:rsidTr="009233DB">
        <w:trPr>
          <w:tblHeader/>
          <w:tblCellSpacing w:w="15" w:type="dxa"/>
        </w:trPr>
        <w:tc>
          <w:tcPr>
            <w:tcW w:w="0" w:type="auto"/>
            <w:vAlign w:val="center"/>
            <w:hideMark/>
          </w:tcPr>
          <w:p w14:paraId="1813D0DB" w14:textId="77777777" w:rsidR="009233DB" w:rsidRPr="009233DB" w:rsidRDefault="009233DB" w:rsidP="009233DB">
            <w:pPr>
              <w:rPr>
                <w:b/>
                <w:bCs/>
              </w:rPr>
            </w:pPr>
            <w:r w:rsidRPr="009233DB">
              <w:rPr>
                <w:b/>
                <w:bCs/>
              </w:rPr>
              <w:t>Tool</w:t>
            </w:r>
          </w:p>
        </w:tc>
        <w:tc>
          <w:tcPr>
            <w:tcW w:w="0" w:type="auto"/>
            <w:vAlign w:val="center"/>
            <w:hideMark/>
          </w:tcPr>
          <w:p w14:paraId="4B401F73" w14:textId="77777777" w:rsidR="009233DB" w:rsidRPr="009233DB" w:rsidRDefault="009233DB" w:rsidP="009233DB">
            <w:pPr>
              <w:rPr>
                <w:b/>
                <w:bCs/>
              </w:rPr>
            </w:pPr>
            <w:r w:rsidRPr="009233DB">
              <w:rPr>
                <w:b/>
                <w:bCs/>
              </w:rPr>
              <w:t>Purpose</w:t>
            </w:r>
          </w:p>
        </w:tc>
      </w:tr>
      <w:tr w:rsidR="009233DB" w:rsidRPr="009233DB" w14:paraId="6F110A69" w14:textId="77777777" w:rsidTr="009233DB">
        <w:trPr>
          <w:tblCellSpacing w:w="15" w:type="dxa"/>
        </w:trPr>
        <w:tc>
          <w:tcPr>
            <w:tcW w:w="0" w:type="auto"/>
            <w:vAlign w:val="center"/>
            <w:hideMark/>
          </w:tcPr>
          <w:p w14:paraId="799F34BD" w14:textId="77777777" w:rsidR="009233DB" w:rsidRPr="009233DB" w:rsidRDefault="009233DB" w:rsidP="009233DB">
            <w:r w:rsidRPr="009233DB">
              <w:t>JUnit</w:t>
            </w:r>
          </w:p>
        </w:tc>
        <w:tc>
          <w:tcPr>
            <w:tcW w:w="0" w:type="auto"/>
            <w:vAlign w:val="center"/>
            <w:hideMark/>
          </w:tcPr>
          <w:p w14:paraId="6BB738F5" w14:textId="77777777" w:rsidR="009233DB" w:rsidRPr="009233DB" w:rsidRDefault="009233DB" w:rsidP="009233DB">
            <w:r w:rsidRPr="009233DB">
              <w:t>Unit test service logic</w:t>
            </w:r>
          </w:p>
        </w:tc>
      </w:tr>
      <w:tr w:rsidR="009233DB" w:rsidRPr="009233DB" w14:paraId="75482C7E" w14:textId="77777777" w:rsidTr="009233DB">
        <w:trPr>
          <w:tblCellSpacing w:w="15" w:type="dxa"/>
        </w:trPr>
        <w:tc>
          <w:tcPr>
            <w:tcW w:w="0" w:type="auto"/>
            <w:vAlign w:val="center"/>
            <w:hideMark/>
          </w:tcPr>
          <w:p w14:paraId="7BC93E46" w14:textId="77777777" w:rsidR="009233DB" w:rsidRPr="009233DB" w:rsidRDefault="009233DB" w:rsidP="009233DB">
            <w:r w:rsidRPr="009233DB">
              <w:t>Mockito</w:t>
            </w:r>
          </w:p>
        </w:tc>
        <w:tc>
          <w:tcPr>
            <w:tcW w:w="0" w:type="auto"/>
            <w:vAlign w:val="center"/>
            <w:hideMark/>
          </w:tcPr>
          <w:p w14:paraId="7267056D" w14:textId="77777777" w:rsidR="009233DB" w:rsidRPr="009233DB" w:rsidRDefault="009233DB" w:rsidP="009233DB">
            <w:r w:rsidRPr="009233DB">
              <w:t>Mock repository/service calls</w:t>
            </w:r>
          </w:p>
        </w:tc>
      </w:tr>
      <w:tr w:rsidR="009233DB" w:rsidRPr="009233DB" w14:paraId="7ECE3ED9" w14:textId="77777777" w:rsidTr="009233DB">
        <w:trPr>
          <w:tblCellSpacing w:w="15" w:type="dxa"/>
        </w:trPr>
        <w:tc>
          <w:tcPr>
            <w:tcW w:w="0" w:type="auto"/>
            <w:vAlign w:val="center"/>
            <w:hideMark/>
          </w:tcPr>
          <w:p w14:paraId="6CDFCE63" w14:textId="77777777" w:rsidR="009233DB" w:rsidRPr="009233DB" w:rsidRDefault="009233DB" w:rsidP="009233DB">
            <w:r w:rsidRPr="009233DB">
              <w:t>Postman</w:t>
            </w:r>
          </w:p>
        </w:tc>
        <w:tc>
          <w:tcPr>
            <w:tcW w:w="0" w:type="auto"/>
            <w:vAlign w:val="center"/>
            <w:hideMark/>
          </w:tcPr>
          <w:p w14:paraId="60FDAC77" w14:textId="77777777" w:rsidR="009233DB" w:rsidRPr="009233DB" w:rsidRDefault="009233DB" w:rsidP="009233DB">
            <w:r w:rsidRPr="009233DB">
              <w:t>API Testing (CRUD + Auth)</w:t>
            </w:r>
          </w:p>
        </w:tc>
      </w:tr>
    </w:tbl>
    <w:p w14:paraId="494E0112" w14:textId="77777777" w:rsidR="009233DB" w:rsidRPr="009233DB" w:rsidRDefault="00C94D88" w:rsidP="009233DB">
      <w:r>
        <w:pict w14:anchorId="10F157A4">
          <v:rect id="_x0000_i1041" style="width:0;height:1.5pt" o:hralign="center" o:hrstd="t" o:hr="t" fillcolor="#a0a0a0" stroked="f"/>
        </w:pict>
      </w:r>
    </w:p>
    <w:p w14:paraId="508BDB4A" w14:textId="77777777" w:rsidR="009233DB" w:rsidRPr="009233DB" w:rsidRDefault="009233DB" w:rsidP="009233DB">
      <w:pPr>
        <w:rPr>
          <w:b/>
          <w:bCs/>
        </w:rPr>
      </w:pPr>
      <w:r w:rsidRPr="009233DB">
        <w:rPr>
          <w:b/>
          <w:bCs/>
        </w:rPr>
        <w:t>10. Future Enhancements</w:t>
      </w:r>
    </w:p>
    <w:p w14:paraId="2068983A" w14:textId="77777777" w:rsidR="009233DB" w:rsidRPr="009233DB" w:rsidRDefault="009233DB" w:rsidP="009233DB">
      <w:pPr>
        <w:numPr>
          <w:ilvl w:val="0"/>
          <w:numId w:val="14"/>
        </w:numPr>
      </w:pPr>
      <w:r w:rsidRPr="009233DB">
        <w:t>Real-time washer tracking</w:t>
      </w:r>
    </w:p>
    <w:p w14:paraId="67A4A396" w14:textId="77777777" w:rsidR="009233DB" w:rsidRPr="009233DB" w:rsidRDefault="009233DB" w:rsidP="009233DB">
      <w:pPr>
        <w:numPr>
          <w:ilvl w:val="0"/>
          <w:numId w:val="14"/>
        </w:numPr>
      </w:pPr>
      <w:r w:rsidRPr="009233DB">
        <w:t>Integration with SMS gateways (Twilio)</w:t>
      </w:r>
    </w:p>
    <w:p w14:paraId="3224AC60" w14:textId="77777777" w:rsidR="009233DB" w:rsidRPr="009233DB" w:rsidRDefault="009233DB" w:rsidP="009233DB">
      <w:pPr>
        <w:numPr>
          <w:ilvl w:val="0"/>
          <w:numId w:val="14"/>
        </w:numPr>
      </w:pPr>
      <w:r w:rsidRPr="009233DB">
        <w:t>Admin analytics dashboard</w:t>
      </w:r>
    </w:p>
    <w:p w14:paraId="43F5B485" w14:textId="77777777" w:rsidR="009233DB" w:rsidRPr="009233DB" w:rsidRDefault="009233DB" w:rsidP="009233DB">
      <w:pPr>
        <w:numPr>
          <w:ilvl w:val="0"/>
          <w:numId w:val="14"/>
        </w:numPr>
      </w:pPr>
      <w:r w:rsidRPr="009233DB">
        <w:t>OTP verification for bookings</w:t>
      </w:r>
    </w:p>
    <w:p w14:paraId="441B1D65" w14:textId="77777777" w:rsidR="009233DB" w:rsidRPr="009233DB" w:rsidRDefault="009233DB" w:rsidP="009233DB">
      <w:pPr>
        <w:numPr>
          <w:ilvl w:val="0"/>
          <w:numId w:val="14"/>
        </w:numPr>
      </w:pPr>
      <w:r w:rsidRPr="009233DB">
        <w:t>Stripe/PayPal integration</w:t>
      </w:r>
    </w:p>
    <w:p w14:paraId="5F4385AE" w14:textId="77777777" w:rsidR="009233DB" w:rsidRPr="009233DB" w:rsidRDefault="00C94D88" w:rsidP="009233DB">
      <w:r>
        <w:pict w14:anchorId="15BBF337">
          <v:rect id="_x0000_i1042" style="width:0;height:1.5pt" o:hralign="center" o:hrstd="t" o:hr="t" fillcolor="#a0a0a0" stroked="f"/>
        </w:pict>
      </w:r>
    </w:p>
    <w:p w14:paraId="6D0DC899" w14:textId="77777777" w:rsidR="009233DB" w:rsidRDefault="009233DB" w:rsidP="009233DB">
      <w:pPr>
        <w:rPr>
          <w:b/>
          <w:bCs/>
        </w:rPr>
      </w:pPr>
    </w:p>
    <w:p w14:paraId="4BF22A77" w14:textId="77777777" w:rsidR="009233DB" w:rsidRDefault="009233DB" w:rsidP="009233DB">
      <w:pPr>
        <w:rPr>
          <w:b/>
          <w:bCs/>
        </w:rPr>
      </w:pPr>
    </w:p>
    <w:p w14:paraId="442BA783" w14:textId="77777777" w:rsidR="009233DB" w:rsidRDefault="009233DB" w:rsidP="009233DB">
      <w:pPr>
        <w:rPr>
          <w:b/>
          <w:bCs/>
        </w:rPr>
      </w:pPr>
    </w:p>
    <w:p w14:paraId="21588029" w14:textId="77777777" w:rsidR="009233DB" w:rsidRDefault="009233DB" w:rsidP="009233DB">
      <w:pPr>
        <w:rPr>
          <w:b/>
          <w:bCs/>
        </w:rPr>
      </w:pPr>
    </w:p>
    <w:p w14:paraId="464CF4A7" w14:textId="77777777" w:rsidR="009233DB" w:rsidRDefault="009233DB" w:rsidP="009233DB">
      <w:pPr>
        <w:rPr>
          <w:b/>
          <w:bCs/>
        </w:rPr>
      </w:pPr>
    </w:p>
    <w:p w14:paraId="3C6C43D2" w14:textId="5B397511" w:rsidR="009233DB" w:rsidRPr="009233DB" w:rsidRDefault="009233DB" w:rsidP="009233DB">
      <w:pPr>
        <w:rPr>
          <w:b/>
          <w:bCs/>
        </w:rPr>
      </w:pPr>
      <w:r w:rsidRPr="009233DB">
        <w:rPr>
          <w:b/>
          <w:bCs/>
        </w:rPr>
        <w:t>11. Architecture Diagram</w:t>
      </w:r>
    </w:p>
    <w:p w14:paraId="6881B7A9" w14:textId="558FC3BE" w:rsidR="009233DB" w:rsidRPr="009233DB" w:rsidRDefault="009233DB" w:rsidP="009233DB">
      <w:r>
        <w:rPr>
          <w:noProof/>
        </w:rPr>
        <w:drawing>
          <wp:inline distT="0" distB="0" distL="0" distR="0" wp14:anchorId="3D92DBA9" wp14:editId="124AAB06">
            <wp:extent cx="5722620" cy="5722620"/>
            <wp:effectExtent l="0" t="0" r="0" b="0"/>
            <wp:docPr id="171509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r w:rsidR="00C94D88">
        <w:pict w14:anchorId="666E4724">
          <v:rect id="_x0000_i1043" style="width:0;height:1.5pt" o:hralign="center" o:hrstd="t" o:hr="t" fillcolor="#a0a0a0" stroked="f"/>
        </w:pict>
      </w:r>
    </w:p>
    <w:p w14:paraId="00AD3D4C" w14:textId="77777777" w:rsidR="00705C8E" w:rsidRDefault="00705C8E"/>
    <w:p w14:paraId="26155575" w14:textId="77777777" w:rsidR="00C22E17" w:rsidRDefault="00C22E17"/>
    <w:p w14:paraId="08F6DB3B" w14:textId="77777777" w:rsidR="00C22E17" w:rsidRDefault="00C22E17"/>
    <w:p w14:paraId="53C90843" w14:textId="77777777" w:rsidR="00C22E17" w:rsidRDefault="00C22E17"/>
    <w:p w14:paraId="06ADBED0" w14:textId="77777777" w:rsidR="00C22E17" w:rsidRDefault="00C22E17"/>
    <w:p w14:paraId="0EC1200A" w14:textId="66573508" w:rsidR="00396A89" w:rsidRPr="00396A89" w:rsidRDefault="008E7452" w:rsidP="00396A89">
      <w:pPr>
        <w:rPr>
          <w:noProof/>
        </w:rPr>
      </w:pPr>
      <w:r>
        <w:rPr>
          <w:noProof/>
        </w:rPr>
        <w:lastRenderedPageBreak/>
        <mc:AlternateContent>
          <mc:Choice Requires="wps">
            <w:drawing>
              <wp:anchor distT="45720" distB="45720" distL="114300" distR="114300" simplePos="0" relativeHeight="251661312" behindDoc="0" locked="0" layoutInCell="1" allowOverlap="1" wp14:anchorId="6EFF80A5" wp14:editId="3A9A6D24">
                <wp:simplePos x="0" y="0"/>
                <wp:positionH relativeFrom="column">
                  <wp:posOffset>2156460</wp:posOffset>
                </wp:positionH>
                <wp:positionV relativeFrom="paragraph">
                  <wp:posOffset>121920</wp:posOffset>
                </wp:positionV>
                <wp:extent cx="1173480" cy="3962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96240"/>
                        </a:xfrm>
                        <a:prstGeom prst="rect">
                          <a:avLst/>
                        </a:prstGeom>
                        <a:solidFill>
                          <a:srgbClr val="FFFFFF"/>
                        </a:solidFill>
                        <a:ln w="9525">
                          <a:solidFill>
                            <a:schemeClr val="bg1"/>
                          </a:solidFill>
                          <a:miter lim="800000"/>
                          <a:headEnd/>
                          <a:tailEnd/>
                        </a:ln>
                      </wps:spPr>
                      <wps:txbx>
                        <w:txbxContent>
                          <w:p w14:paraId="1F2DF6AD" w14:textId="6ED0C8BC" w:rsidR="008E7452" w:rsidRDefault="008E74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F80A5" id="_x0000_t202" coordsize="21600,21600" o:spt="202" path="m,l,21600r21600,l21600,xe">
                <v:stroke joinstyle="miter"/>
                <v:path gradientshapeok="t" o:connecttype="rect"/>
              </v:shapetype>
              <v:shape id="Text Box 2" o:spid="_x0000_s1026" type="#_x0000_t202" style="position:absolute;margin-left:169.8pt;margin-top:9.6pt;width:92.4pt;height:31.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" strokecolor="white [3212]">
                <v:textbox>
                  <w:txbxContent>
                    <w:p w14:paraId="1F2DF6AD" w14:textId="6ED0C8BC" w:rsidR="008E7452" w:rsidRDefault="008E7452"/>
                  </w:txbxContent>
                </v:textbox>
                <w10:wrap type="square"/>
              </v:shape>
            </w:pict>
          </mc:Fallback>
        </mc:AlternateContent>
      </w:r>
    </w:p>
    <w:p w14:paraId="1580A5AC" w14:textId="5FBA1442" w:rsidR="00396A89" w:rsidRPr="00396A89" w:rsidRDefault="00C94D88" w:rsidP="00C94D88">
      <w:r w:rsidRPr="00C94D88">
        <w:drawing>
          <wp:inline distT="0" distB="0" distL="0" distR="0" wp14:anchorId="00A81706" wp14:editId="45ED0C57">
            <wp:extent cx="6203532" cy="3231820"/>
            <wp:effectExtent l="0" t="0" r="6985" b="6985"/>
            <wp:docPr id="108347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75776" name=""/>
                    <pic:cNvPicPr/>
                  </pic:nvPicPr>
                  <pic:blipFill>
                    <a:blip r:embed="rId6"/>
                    <a:stretch>
                      <a:fillRect/>
                    </a:stretch>
                  </pic:blipFill>
                  <pic:spPr>
                    <a:xfrm>
                      <a:off x="0" y="0"/>
                      <a:ext cx="6224518" cy="3242753"/>
                    </a:xfrm>
                    <a:prstGeom prst="rect">
                      <a:avLst/>
                    </a:prstGeom>
                  </pic:spPr>
                </pic:pic>
              </a:graphicData>
            </a:graphic>
          </wp:inline>
        </w:drawing>
      </w:r>
    </w:p>
    <w:p w14:paraId="28EDC342" w14:textId="38ACFA40" w:rsidR="00396A89" w:rsidRPr="00396A89" w:rsidRDefault="00396A89" w:rsidP="00396A89">
      <w:pPr>
        <w:jc w:val="both"/>
      </w:pPr>
    </w:p>
    <w:p w14:paraId="7CCE6640" w14:textId="3677A0A4" w:rsidR="00396A89" w:rsidRPr="00396A89" w:rsidRDefault="00396A89" w:rsidP="00396A89">
      <w:pPr>
        <w:tabs>
          <w:tab w:val="left" w:pos="2640"/>
        </w:tabs>
      </w:pPr>
      <w:r>
        <w:tab/>
      </w:r>
    </w:p>
    <w:sectPr w:rsidR="00396A89" w:rsidRPr="00396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7DBC"/>
    <w:multiLevelType w:val="multilevel"/>
    <w:tmpl w:val="B10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1AE2"/>
    <w:multiLevelType w:val="multilevel"/>
    <w:tmpl w:val="2434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31885"/>
    <w:multiLevelType w:val="multilevel"/>
    <w:tmpl w:val="A694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F1100"/>
    <w:multiLevelType w:val="multilevel"/>
    <w:tmpl w:val="A34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566F"/>
    <w:multiLevelType w:val="multilevel"/>
    <w:tmpl w:val="472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731D4"/>
    <w:multiLevelType w:val="multilevel"/>
    <w:tmpl w:val="BB14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3280D"/>
    <w:multiLevelType w:val="multilevel"/>
    <w:tmpl w:val="8AD0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36FB5"/>
    <w:multiLevelType w:val="multilevel"/>
    <w:tmpl w:val="5FB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81BF5"/>
    <w:multiLevelType w:val="multilevel"/>
    <w:tmpl w:val="6792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A22AE"/>
    <w:multiLevelType w:val="multilevel"/>
    <w:tmpl w:val="6C6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3684B"/>
    <w:multiLevelType w:val="multilevel"/>
    <w:tmpl w:val="B356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D3683"/>
    <w:multiLevelType w:val="multilevel"/>
    <w:tmpl w:val="E3C4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11965"/>
    <w:multiLevelType w:val="multilevel"/>
    <w:tmpl w:val="EE88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F2055"/>
    <w:multiLevelType w:val="multilevel"/>
    <w:tmpl w:val="0534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A46929"/>
    <w:multiLevelType w:val="multilevel"/>
    <w:tmpl w:val="20C4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D1665"/>
    <w:multiLevelType w:val="multilevel"/>
    <w:tmpl w:val="C10C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D90B1C"/>
    <w:multiLevelType w:val="multilevel"/>
    <w:tmpl w:val="D72E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24171"/>
    <w:multiLevelType w:val="multilevel"/>
    <w:tmpl w:val="A44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B7735"/>
    <w:multiLevelType w:val="multilevel"/>
    <w:tmpl w:val="079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0140F"/>
    <w:multiLevelType w:val="multilevel"/>
    <w:tmpl w:val="8D4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549384">
    <w:abstractNumId w:val="7"/>
  </w:num>
  <w:num w:numId="2" w16cid:durableId="1420443720">
    <w:abstractNumId w:val="5"/>
  </w:num>
  <w:num w:numId="3" w16cid:durableId="788939919">
    <w:abstractNumId w:val="13"/>
  </w:num>
  <w:num w:numId="4" w16cid:durableId="1808165976">
    <w:abstractNumId w:val="15"/>
  </w:num>
  <w:num w:numId="5" w16cid:durableId="62529083">
    <w:abstractNumId w:val="9"/>
  </w:num>
  <w:num w:numId="6" w16cid:durableId="1807971840">
    <w:abstractNumId w:val="0"/>
  </w:num>
  <w:num w:numId="7" w16cid:durableId="1670791568">
    <w:abstractNumId w:val="8"/>
  </w:num>
  <w:num w:numId="8" w16cid:durableId="1987779621">
    <w:abstractNumId w:val="16"/>
  </w:num>
  <w:num w:numId="9" w16cid:durableId="336352012">
    <w:abstractNumId w:val="19"/>
  </w:num>
  <w:num w:numId="10" w16cid:durableId="562065382">
    <w:abstractNumId w:val="10"/>
  </w:num>
  <w:num w:numId="11" w16cid:durableId="1990673018">
    <w:abstractNumId w:val="2"/>
  </w:num>
  <w:num w:numId="12" w16cid:durableId="918751930">
    <w:abstractNumId w:val="4"/>
  </w:num>
  <w:num w:numId="13" w16cid:durableId="1545286300">
    <w:abstractNumId w:val="11"/>
  </w:num>
  <w:num w:numId="14" w16cid:durableId="1841390341">
    <w:abstractNumId w:val="6"/>
  </w:num>
  <w:num w:numId="15" w16cid:durableId="919484292">
    <w:abstractNumId w:val="14"/>
  </w:num>
  <w:num w:numId="16" w16cid:durableId="1325477149">
    <w:abstractNumId w:val="1"/>
  </w:num>
  <w:num w:numId="17" w16cid:durableId="1424645656">
    <w:abstractNumId w:val="18"/>
  </w:num>
  <w:num w:numId="18" w16cid:durableId="792555989">
    <w:abstractNumId w:val="3"/>
  </w:num>
  <w:num w:numId="19" w16cid:durableId="419183776">
    <w:abstractNumId w:val="12"/>
  </w:num>
  <w:num w:numId="20" w16cid:durableId="10152274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DB"/>
    <w:rsid w:val="000349EA"/>
    <w:rsid w:val="000E5850"/>
    <w:rsid w:val="00135AE4"/>
    <w:rsid w:val="0018700F"/>
    <w:rsid w:val="001C74FF"/>
    <w:rsid w:val="00396A89"/>
    <w:rsid w:val="003F20B2"/>
    <w:rsid w:val="004678A5"/>
    <w:rsid w:val="006237D3"/>
    <w:rsid w:val="006E6BA7"/>
    <w:rsid w:val="00705C8E"/>
    <w:rsid w:val="007D316B"/>
    <w:rsid w:val="008E7452"/>
    <w:rsid w:val="009233DB"/>
    <w:rsid w:val="009907CA"/>
    <w:rsid w:val="009F3ADC"/>
    <w:rsid w:val="00BC34A0"/>
    <w:rsid w:val="00BD6FAE"/>
    <w:rsid w:val="00C04CE4"/>
    <w:rsid w:val="00C22E17"/>
    <w:rsid w:val="00C94D88"/>
    <w:rsid w:val="00D829CE"/>
    <w:rsid w:val="00D83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D81C3C6"/>
  <w15:chartTrackingRefBased/>
  <w15:docId w15:val="{474BDF02-045B-462B-8A3A-6F527253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3DB"/>
    <w:rPr>
      <w:rFonts w:eastAsiaTheme="majorEastAsia" w:cstheme="majorBidi"/>
      <w:color w:val="272727" w:themeColor="text1" w:themeTint="D8"/>
    </w:rPr>
  </w:style>
  <w:style w:type="paragraph" w:styleId="Title">
    <w:name w:val="Title"/>
    <w:basedOn w:val="Normal"/>
    <w:next w:val="Normal"/>
    <w:link w:val="TitleChar"/>
    <w:uiPriority w:val="10"/>
    <w:qFormat/>
    <w:rsid w:val="00923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3DB"/>
    <w:pPr>
      <w:spacing w:before="160"/>
      <w:jc w:val="center"/>
    </w:pPr>
    <w:rPr>
      <w:i/>
      <w:iCs/>
      <w:color w:val="404040" w:themeColor="text1" w:themeTint="BF"/>
    </w:rPr>
  </w:style>
  <w:style w:type="character" w:customStyle="1" w:styleId="QuoteChar">
    <w:name w:val="Quote Char"/>
    <w:basedOn w:val="DefaultParagraphFont"/>
    <w:link w:val="Quote"/>
    <w:uiPriority w:val="29"/>
    <w:rsid w:val="009233DB"/>
    <w:rPr>
      <w:i/>
      <w:iCs/>
      <w:color w:val="404040" w:themeColor="text1" w:themeTint="BF"/>
    </w:rPr>
  </w:style>
  <w:style w:type="paragraph" w:styleId="ListParagraph">
    <w:name w:val="List Paragraph"/>
    <w:basedOn w:val="Normal"/>
    <w:uiPriority w:val="34"/>
    <w:qFormat/>
    <w:rsid w:val="009233DB"/>
    <w:pPr>
      <w:ind w:left="720"/>
      <w:contextualSpacing/>
    </w:pPr>
  </w:style>
  <w:style w:type="character" w:styleId="IntenseEmphasis">
    <w:name w:val="Intense Emphasis"/>
    <w:basedOn w:val="DefaultParagraphFont"/>
    <w:uiPriority w:val="21"/>
    <w:qFormat/>
    <w:rsid w:val="009233DB"/>
    <w:rPr>
      <w:i/>
      <w:iCs/>
      <w:color w:val="0F4761" w:themeColor="accent1" w:themeShade="BF"/>
    </w:rPr>
  </w:style>
  <w:style w:type="paragraph" w:styleId="IntenseQuote">
    <w:name w:val="Intense Quote"/>
    <w:basedOn w:val="Normal"/>
    <w:next w:val="Normal"/>
    <w:link w:val="IntenseQuoteChar"/>
    <w:uiPriority w:val="30"/>
    <w:qFormat/>
    <w:rsid w:val="00923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3DB"/>
    <w:rPr>
      <w:i/>
      <w:iCs/>
      <w:color w:val="0F4761" w:themeColor="accent1" w:themeShade="BF"/>
    </w:rPr>
  </w:style>
  <w:style w:type="character" w:styleId="IntenseReference">
    <w:name w:val="Intense Reference"/>
    <w:basedOn w:val="DefaultParagraphFont"/>
    <w:uiPriority w:val="32"/>
    <w:qFormat/>
    <w:rsid w:val="009233DB"/>
    <w:rPr>
      <w:b/>
      <w:bCs/>
      <w:smallCaps/>
      <w:color w:val="0F4761" w:themeColor="accent1" w:themeShade="BF"/>
      <w:spacing w:val="5"/>
    </w:rPr>
  </w:style>
  <w:style w:type="table" w:styleId="TableGrid">
    <w:name w:val="Table Grid"/>
    <w:basedOn w:val="TableNormal"/>
    <w:uiPriority w:val="39"/>
    <w:rsid w:val="003F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9CE"/>
    <w:rPr>
      <w:color w:val="467886" w:themeColor="hyperlink"/>
      <w:u w:val="single"/>
    </w:rPr>
  </w:style>
  <w:style w:type="character" w:styleId="UnresolvedMention">
    <w:name w:val="Unresolved Mention"/>
    <w:basedOn w:val="DefaultParagraphFont"/>
    <w:uiPriority w:val="99"/>
    <w:semiHidden/>
    <w:unhideWhenUsed/>
    <w:rsid w:val="00D82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02516">
      <w:bodyDiv w:val="1"/>
      <w:marLeft w:val="0"/>
      <w:marRight w:val="0"/>
      <w:marTop w:val="0"/>
      <w:marBottom w:val="0"/>
      <w:divBdr>
        <w:top w:val="none" w:sz="0" w:space="0" w:color="auto"/>
        <w:left w:val="none" w:sz="0" w:space="0" w:color="auto"/>
        <w:bottom w:val="none" w:sz="0" w:space="0" w:color="auto"/>
        <w:right w:val="none" w:sz="0" w:space="0" w:color="auto"/>
      </w:divBdr>
    </w:div>
    <w:div w:id="178012227">
      <w:bodyDiv w:val="1"/>
      <w:marLeft w:val="0"/>
      <w:marRight w:val="0"/>
      <w:marTop w:val="0"/>
      <w:marBottom w:val="0"/>
      <w:divBdr>
        <w:top w:val="none" w:sz="0" w:space="0" w:color="auto"/>
        <w:left w:val="none" w:sz="0" w:space="0" w:color="auto"/>
        <w:bottom w:val="none" w:sz="0" w:space="0" w:color="auto"/>
        <w:right w:val="none" w:sz="0" w:space="0" w:color="auto"/>
      </w:divBdr>
    </w:div>
    <w:div w:id="472523365">
      <w:bodyDiv w:val="1"/>
      <w:marLeft w:val="0"/>
      <w:marRight w:val="0"/>
      <w:marTop w:val="0"/>
      <w:marBottom w:val="0"/>
      <w:divBdr>
        <w:top w:val="none" w:sz="0" w:space="0" w:color="auto"/>
        <w:left w:val="none" w:sz="0" w:space="0" w:color="auto"/>
        <w:bottom w:val="none" w:sz="0" w:space="0" w:color="auto"/>
        <w:right w:val="none" w:sz="0" w:space="0" w:color="auto"/>
      </w:divBdr>
    </w:div>
    <w:div w:id="10689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Mahajan</dc:creator>
  <cp:keywords/>
  <dc:description/>
  <cp:lastModifiedBy>Tanmay Mahajan</cp:lastModifiedBy>
  <cp:revision>19</cp:revision>
  <dcterms:created xsi:type="dcterms:W3CDTF">2025-04-15T09:04:00Z</dcterms:created>
  <dcterms:modified xsi:type="dcterms:W3CDTF">2025-05-07T09:00:00Z</dcterms:modified>
</cp:coreProperties>
</file>