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DE372" w14:textId="74E442A3" w:rsidR="001117A6" w:rsidRPr="00B91F2A" w:rsidRDefault="001117A6" w:rsidP="001117A6">
      <w:pPr>
        <w:jc w:val="center"/>
        <w:rPr>
          <w:rFonts w:ascii="Times New Roman" w:hAnsi="Times New Roman" w:cs="Times New Roman"/>
          <w:sz w:val="24"/>
          <w:szCs w:val="24"/>
        </w:rPr>
      </w:pPr>
      <w:r w:rsidRPr="00B91F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38B4C72" wp14:editId="0FA6E268">
            <wp:simplePos x="0" y="0"/>
            <wp:positionH relativeFrom="column">
              <wp:posOffset>1600200</wp:posOffset>
            </wp:positionH>
            <wp:positionV relativeFrom="paragraph">
              <wp:posOffset>0</wp:posOffset>
            </wp:positionV>
            <wp:extent cx="2735580" cy="1349375"/>
            <wp:effectExtent l="0" t="0" r="7620" b="3175"/>
            <wp:wrapTight wrapText="bothSides">
              <wp:wrapPolygon edited="0">
                <wp:start x="0" y="0"/>
                <wp:lineTo x="0" y="21346"/>
                <wp:lineTo x="21510" y="21346"/>
                <wp:lineTo x="21510" y="0"/>
                <wp:lineTo x="0" y="0"/>
              </wp:wrapPolygon>
            </wp:wrapTight>
            <wp:docPr id="1147387848" name="Picture 1" descr="A green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87848" name="Picture 1" descr="A green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34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B7D8D" w14:textId="67DF198E" w:rsidR="001117A6" w:rsidRPr="00B91F2A" w:rsidRDefault="001117A6" w:rsidP="001117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CC9537" w14:textId="77777777" w:rsidR="001117A6" w:rsidRPr="00B91F2A" w:rsidRDefault="001117A6" w:rsidP="001117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8536B9" w14:textId="77777777" w:rsidR="001117A6" w:rsidRPr="00B91F2A" w:rsidRDefault="001117A6" w:rsidP="001117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DAEA55" w14:textId="77777777" w:rsidR="001117A6" w:rsidRPr="00B91F2A" w:rsidRDefault="001117A6" w:rsidP="001117A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3CECE9" w14:textId="77777777" w:rsidR="001117A6" w:rsidRPr="00B91F2A" w:rsidRDefault="001117A6" w:rsidP="001117A6">
      <w:pPr>
        <w:jc w:val="center"/>
        <w:rPr>
          <w:rFonts w:ascii="Times New Roman" w:hAnsi="Times New Roman" w:cs="Times New Roman"/>
          <w:sz w:val="36"/>
          <w:szCs w:val="36"/>
        </w:rPr>
      </w:pPr>
      <w:r w:rsidRPr="00B91F2A">
        <w:rPr>
          <w:rFonts w:ascii="Times New Roman" w:hAnsi="Times New Roman" w:cs="Times New Roman"/>
          <w:sz w:val="36"/>
          <w:szCs w:val="36"/>
        </w:rPr>
        <w:t>CST2</w:t>
      </w:r>
      <w:r w:rsidRPr="00B91F2A">
        <w:rPr>
          <w:rFonts w:ascii="Times New Roman" w:hAnsi="Times New Roman" w:cs="Times New Roman"/>
          <w:sz w:val="36"/>
          <w:szCs w:val="36"/>
        </w:rPr>
        <w:t>213</w:t>
      </w:r>
      <w:r w:rsidRPr="00B91F2A">
        <w:rPr>
          <w:rFonts w:ascii="Times New Roman" w:hAnsi="Times New Roman" w:cs="Times New Roman"/>
          <w:sz w:val="36"/>
          <w:szCs w:val="36"/>
        </w:rPr>
        <w:t xml:space="preserve"> BUSINESS INTELLIGENCE </w:t>
      </w:r>
    </w:p>
    <w:p w14:paraId="5F912595" w14:textId="5B4E4F16" w:rsidR="001117A6" w:rsidRPr="00B91F2A" w:rsidRDefault="001117A6" w:rsidP="001117A6">
      <w:pPr>
        <w:jc w:val="center"/>
        <w:rPr>
          <w:rFonts w:ascii="Times New Roman" w:hAnsi="Times New Roman" w:cs="Times New Roman"/>
          <w:sz w:val="36"/>
          <w:szCs w:val="36"/>
        </w:rPr>
      </w:pPr>
      <w:r w:rsidRPr="00B91F2A">
        <w:rPr>
          <w:rFonts w:ascii="Times New Roman" w:hAnsi="Times New Roman" w:cs="Times New Roman"/>
          <w:sz w:val="36"/>
          <w:szCs w:val="36"/>
        </w:rPr>
        <w:t>PROGRAMMING</w:t>
      </w:r>
      <w:r w:rsidRPr="00B91F2A">
        <w:rPr>
          <w:rFonts w:ascii="Times New Roman" w:hAnsi="Times New Roman" w:cs="Times New Roman"/>
          <w:sz w:val="36"/>
          <w:szCs w:val="36"/>
        </w:rPr>
        <w:t xml:space="preserve">-2 ADVANCE CONCEPTS </w:t>
      </w:r>
    </w:p>
    <w:p w14:paraId="4917479F" w14:textId="77777777" w:rsidR="001117A6" w:rsidRPr="00B91F2A" w:rsidRDefault="001117A6" w:rsidP="001117A6">
      <w:pPr>
        <w:jc w:val="center"/>
        <w:rPr>
          <w:rFonts w:ascii="Times New Roman" w:hAnsi="Times New Roman" w:cs="Times New Roman"/>
          <w:color w:val="196B24" w:themeColor="accent3"/>
          <w:sz w:val="32"/>
          <w:szCs w:val="32"/>
          <w:u w:val="single"/>
        </w:rPr>
      </w:pPr>
    </w:p>
    <w:p w14:paraId="5E5B9ED1" w14:textId="1C502139" w:rsidR="001117A6" w:rsidRPr="00B91F2A" w:rsidRDefault="001117A6" w:rsidP="001117A6">
      <w:pPr>
        <w:jc w:val="center"/>
        <w:rPr>
          <w:rFonts w:ascii="Times New Roman" w:hAnsi="Times New Roman" w:cs="Times New Roman"/>
          <w:b/>
          <w:bCs/>
          <w:color w:val="196B24" w:themeColor="accent3"/>
          <w:sz w:val="36"/>
          <w:szCs w:val="36"/>
          <w:u w:val="single"/>
        </w:rPr>
      </w:pPr>
      <w:r w:rsidRPr="00B91F2A">
        <w:rPr>
          <w:rFonts w:ascii="Times New Roman" w:hAnsi="Times New Roman" w:cs="Times New Roman"/>
          <w:b/>
          <w:bCs/>
          <w:color w:val="196B24" w:themeColor="accent3"/>
          <w:sz w:val="36"/>
          <w:szCs w:val="36"/>
          <w:u w:val="single"/>
        </w:rPr>
        <w:t xml:space="preserve">Final Project </w:t>
      </w:r>
    </w:p>
    <w:p w14:paraId="1A4C395D" w14:textId="77777777" w:rsidR="00B91F2A" w:rsidRPr="00B91F2A" w:rsidRDefault="00B91F2A" w:rsidP="001117A6"/>
    <w:p w14:paraId="299D087B" w14:textId="77777777" w:rsidR="00B91F2A" w:rsidRPr="00B91F2A" w:rsidRDefault="00B91F2A" w:rsidP="00B91F2A">
      <w:pPr>
        <w:rPr>
          <w:b/>
          <w:bCs/>
        </w:rPr>
      </w:pPr>
      <w:r w:rsidRPr="00B91F2A">
        <w:rPr>
          <w:b/>
          <w:bCs/>
        </w:rPr>
        <w:t>Guidelines for Selecting a Project in Business Intelligence Advanced Programming in Python</w:t>
      </w:r>
    </w:p>
    <w:p w14:paraId="085B292F" w14:textId="77777777" w:rsidR="00B91F2A" w:rsidRPr="00B91F2A" w:rsidRDefault="00B91F2A" w:rsidP="00B91F2A">
      <w:r w:rsidRPr="00B91F2A">
        <w:t>1. Understand the Scope of Business Intelligence</w:t>
      </w:r>
    </w:p>
    <w:p w14:paraId="2C47A307" w14:textId="77777777" w:rsidR="00B91F2A" w:rsidRPr="00B91F2A" w:rsidRDefault="00B91F2A" w:rsidP="00B91F2A">
      <w:pPr>
        <w:numPr>
          <w:ilvl w:val="0"/>
          <w:numId w:val="13"/>
        </w:numPr>
      </w:pPr>
      <w:r w:rsidRPr="00B91F2A">
        <w:t>Ensure your project aligns with fundamental Business Intelligence (BI) principles.</w:t>
      </w:r>
    </w:p>
    <w:p w14:paraId="53460ACD" w14:textId="77777777" w:rsidR="00B91F2A" w:rsidRPr="00B91F2A" w:rsidRDefault="00B91F2A" w:rsidP="00B91F2A">
      <w:pPr>
        <w:numPr>
          <w:ilvl w:val="0"/>
          <w:numId w:val="13"/>
        </w:numPr>
      </w:pPr>
      <w:r w:rsidRPr="00B91F2A">
        <w:t>Focus on advanced Python programming, with an emphasis on software development, predictive analytics, or the automation of BI processes.</w:t>
      </w:r>
    </w:p>
    <w:p w14:paraId="41192A59" w14:textId="77777777" w:rsidR="00B91F2A" w:rsidRPr="00B91F2A" w:rsidRDefault="00B91F2A" w:rsidP="00B91F2A">
      <w:r w:rsidRPr="00B91F2A">
        <w:t>2. Identify a Relevant and Real-World Problem</w:t>
      </w:r>
    </w:p>
    <w:p w14:paraId="7D7A63EE" w14:textId="77777777" w:rsidR="00B91F2A" w:rsidRPr="00B91F2A" w:rsidRDefault="00B91F2A" w:rsidP="00B91F2A">
      <w:pPr>
        <w:numPr>
          <w:ilvl w:val="0"/>
          <w:numId w:val="14"/>
        </w:numPr>
      </w:pPr>
      <w:r w:rsidRPr="00B91F2A">
        <w:t>Choose a business challenge that can be effectively addressed through data-driven decision-making.</w:t>
      </w:r>
    </w:p>
    <w:p w14:paraId="5B58AC3A" w14:textId="77777777" w:rsidR="00B91F2A" w:rsidRPr="00B91F2A" w:rsidRDefault="00B91F2A" w:rsidP="00B91F2A">
      <w:pPr>
        <w:numPr>
          <w:ilvl w:val="0"/>
          <w:numId w:val="14"/>
        </w:numPr>
      </w:pPr>
      <w:r w:rsidRPr="00B91F2A">
        <w:t>Alternatively, select a software development project that addresses a real-world problem and aligns with BI objectives.</w:t>
      </w:r>
    </w:p>
    <w:p w14:paraId="73D41631" w14:textId="77777777" w:rsidR="00B91F2A" w:rsidRPr="00B91F2A" w:rsidRDefault="00B91F2A" w:rsidP="00B91F2A">
      <w:r w:rsidRPr="00B91F2A">
        <w:t>3. Define Clear Objectives</w:t>
      </w:r>
    </w:p>
    <w:p w14:paraId="2A644FF0" w14:textId="77777777" w:rsidR="00B91F2A" w:rsidRPr="00B91F2A" w:rsidRDefault="00B91F2A" w:rsidP="00B91F2A">
      <w:pPr>
        <w:numPr>
          <w:ilvl w:val="0"/>
          <w:numId w:val="15"/>
        </w:numPr>
      </w:pPr>
      <w:r w:rsidRPr="00B91F2A">
        <w:t>Establish precise project goals to maintain clarity and direction.</w:t>
      </w:r>
    </w:p>
    <w:p w14:paraId="655B60A9" w14:textId="77777777" w:rsidR="00B91F2A" w:rsidRPr="00B91F2A" w:rsidRDefault="00B91F2A" w:rsidP="00B91F2A">
      <w:pPr>
        <w:numPr>
          <w:ilvl w:val="0"/>
          <w:numId w:val="15"/>
        </w:numPr>
      </w:pPr>
      <w:r w:rsidRPr="00B91F2A">
        <w:t>Align your objectives with business requirements to generate actionable insights.</w:t>
      </w:r>
    </w:p>
    <w:p w14:paraId="7D980F41" w14:textId="77777777" w:rsidR="00B91F2A" w:rsidRPr="00B91F2A" w:rsidRDefault="00B91F2A" w:rsidP="00B91F2A">
      <w:r w:rsidRPr="00B91F2A">
        <w:t>4. Select a Suitable Dataset or Software Development Proposal</w:t>
      </w:r>
    </w:p>
    <w:p w14:paraId="4D8E24FA" w14:textId="77777777" w:rsidR="00B91F2A" w:rsidRPr="00B91F2A" w:rsidRDefault="00B91F2A" w:rsidP="00B91F2A">
      <w:pPr>
        <w:numPr>
          <w:ilvl w:val="0"/>
          <w:numId w:val="16"/>
        </w:numPr>
      </w:pPr>
      <w:r w:rsidRPr="00B91F2A">
        <w:t>Utilize publicly available datasets or real-world business data.</w:t>
      </w:r>
    </w:p>
    <w:p w14:paraId="612D681B" w14:textId="77777777" w:rsidR="00B91F2A" w:rsidRPr="00B91F2A" w:rsidRDefault="00B91F2A" w:rsidP="00B91F2A">
      <w:pPr>
        <w:numPr>
          <w:ilvl w:val="0"/>
          <w:numId w:val="16"/>
        </w:numPr>
      </w:pPr>
      <w:r w:rsidRPr="00B91F2A">
        <w:t>Ensure the dataset contains sufficient features and high-quality data for meaningful analysis.</w:t>
      </w:r>
    </w:p>
    <w:p w14:paraId="25FFB31F" w14:textId="77777777" w:rsidR="00B91F2A" w:rsidRPr="00B91F2A" w:rsidRDefault="00B91F2A" w:rsidP="00B91F2A">
      <w:pPr>
        <w:numPr>
          <w:ilvl w:val="0"/>
          <w:numId w:val="16"/>
        </w:numPr>
      </w:pPr>
      <w:r w:rsidRPr="00B91F2A">
        <w:t>Recommended sources include Kaggle, UCI Machine Learning Repository, government portals, and corporate databases.</w:t>
      </w:r>
    </w:p>
    <w:p w14:paraId="5D876189" w14:textId="77777777" w:rsidR="00B91F2A" w:rsidRPr="00B91F2A" w:rsidRDefault="00B91F2A" w:rsidP="00B91F2A">
      <w:r w:rsidRPr="00B91F2A">
        <w:lastRenderedPageBreak/>
        <w:t>5. Leverage Python for Data Processing, Analysis, or Software Development</w:t>
      </w:r>
    </w:p>
    <w:p w14:paraId="2DB5A43B" w14:textId="77777777" w:rsidR="00B91F2A" w:rsidRPr="00B91F2A" w:rsidRDefault="00B91F2A" w:rsidP="00B91F2A">
      <w:pPr>
        <w:numPr>
          <w:ilvl w:val="0"/>
          <w:numId w:val="17"/>
        </w:numPr>
      </w:pPr>
      <w:r w:rsidRPr="00B91F2A">
        <w:t>Implement data collection, cleaning, and transformation using Python libraries such as Pandas and NumPy.</w:t>
      </w:r>
    </w:p>
    <w:p w14:paraId="2C6A2EA5" w14:textId="77777777" w:rsidR="00B91F2A" w:rsidRPr="00B91F2A" w:rsidRDefault="00B91F2A" w:rsidP="00B91F2A">
      <w:pPr>
        <w:numPr>
          <w:ilvl w:val="0"/>
          <w:numId w:val="17"/>
        </w:numPr>
      </w:pPr>
      <w:r w:rsidRPr="00B91F2A">
        <w:t>Employ data visualization tools to enhance interpretability.</w:t>
      </w:r>
    </w:p>
    <w:p w14:paraId="008C472A" w14:textId="77777777" w:rsidR="00B91F2A" w:rsidRPr="00B91F2A" w:rsidRDefault="00B91F2A" w:rsidP="00B91F2A">
      <w:pPr>
        <w:numPr>
          <w:ilvl w:val="0"/>
          <w:numId w:val="17"/>
        </w:numPr>
      </w:pPr>
      <w:r w:rsidRPr="00B91F2A">
        <w:t>Utilize automation techniques through Python scripting to improve efficiency.</w:t>
      </w:r>
    </w:p>
    <w:p w14:paraId="2092B3DB" w14:textId="77777777" w:rsidR="00B91F2A" w:rsidRPr="00B91F2A" w:rsidRDefault="00B91F2A" w:rsidP="00B91F2A">
      <w:r w:rsidRPr="00B91F2A">
        <w:t>6. Incorporate Machine Learning and Predictive Analytics</w:t>
      </w:r>
    </w:p>
    <w:p w14:paraId="370AA8BC" w14:textId="77777777" w:rsidR="00B91F2A" w:rsidRPr="00B91F2A" w:rsidRDefault="00B91F2A" w:rsidP="00B91F2A">
      <w:pPr>
        <w:numPr>
          <w:ilvl w:val="0"/>
          <w:numId w:val="18"/>
        </w:numPr>
      </w:pPr>
      <w:r w:rsidRPr="00B91F2A">
        <w:t>Where applicable, develop predictive models using libraries such as Scikit-learn.</w:t>
      </w:r>
    </w:p>
    <w:p w14:paraId="2EF800EA" w14:textId="77777777" w:rsidR="00B91F2A" w:rsidRPr="00B91F2A" w:rsidRDefault="00B91F2A" w:rsidP="00B91F2A">
      <w:r w:rsidRPr="00B91F2A">
        <w:t>7. Develop Data Visualization and Dashboards</w:t>
      </w:r>
    </w:p>
    <w:p w14:paraId="7B47CD3F" w14:textId="77777777" w:rsidR="00B91F2A" w:rsidRPr="00B91F2A" w:rsidRDefault="00B91F2A" w:rsidP="00B91F2A">
      <w:pPr>
        <w:numPr>
          <w:ilvl w:val="0"/>
          <w:numId w:val="19"/>
        </w:numPr>
      </w:pPr>
      <w:r w:rsidRPr="00B91F2A">
        <w:t xml:space="preserve">Utilize Power BI or Python-based tools such as Dash and </w:t>
      </w:r>
      <w:proofErr w:type="spellStart"/>
      <w:r w:rsidRPr="00B91F2A">
        <w:t>Streamlit</w:t>
      </w:r>
      <w:proofErr w:type="spellEnd"/>
      <w:r w:rsidRPr="00B91F2A">
        <w:t>.</w:t>
      </w:r>
    </w:p>
    <w:p w14:paraId="0C99EB97" w14:textId="77777777" w:rsidR="00B91F2A" w:rsidRPr="00B91F2A" w:rsidRDefault="00B91F2A" w:rsidP="00B91F2A">
      <w:pPr>
        <w:numPr>
          <w:ilvl w:val="0"/>
          <w:numId w:val="19"/>
        </w:numPr>
      </w:pPr>
      <w:r w:rsidRPr="00B91F2A">
        <w:t>Create interactive dashboards to effectively communicate insights.</w:t>
      </w:r>
    </w:p>
    <w:p w14:paraId="07EFC385" w14:textId="77777777" w:rsidR="00B91F2A" w:rsidRPr="00B91F2A" w:rsidRDefault="00B91F2A" w:rsidP="00B91F2A">
      <w:r w:rsidRPr="00B91F2A">
        <w:t>8. Enhance Performance and Scalability</w:t>
      </w:r>
    </w:p>
    <w:p w14:paraId="142C799F" w14:textId="77777777" w:rsidR="00B91F2A" w:rsidRPr="00B91F2A" w:rsidRDefault="00B91F2A" w:rsidP="00B91F2A">
      <w:pPr>
        <w:numPr>
          <w:ilvl w:val="0"/>
          <w:numId w:val="20"/>
        </w:numPr>
      </w:pPr>
      <w:r w:rsidRPr="00B91F2A">
        <w:t>Optimize query execution and script performance to ensure efficiency and scalability.</w:t>
      </w:r>
    </w:p>
    <w:p w14:paraId="09427400" w14:textId="77777777" w:rsidR="00B91F2A" w:rsidRPr="00B91F2A" w:rsidRDefault="00B91F2A" w:rsidP="00B91F2A">
      <w:r w:rsidRPr="00B91F2A">
        <w:t>9. Validate and Interpret Results</w:t>
      </w:r>
    </w:p>
    <w:p w14:paraId="5568D00F" w14:textId="77777777" w:rsidR="00B91F2A" w:rsidRPr="00B91F2A" w:rsidRDefault="00B91F2A" w:rsidP="00B91F2A">
      <w:pPr>
        <w:numPr>
          <w:ilvl w:val="0"/>
          <w:numId w:val="21"/>
        </w:numPr>
      </w:pPr>
      <w:r w:rsidRPr="00B91F2A">
        <w:t>Conduct rigorous model evaluations using accuracy metrics.</w:t>
      </w:r>
    </w:p>
    <w:p w14:paraId="3102A1CC" w14:textId="77777777" w:rsidR="00B91F2A" w:rsidRPr="00B91F2A" w:rsidRDefault="00B91F2A" w:rsidP="00B91F2A">
      <w:pPr>
        <w:numPr>
          <w:ilvl w:val="0"/>
          <w:numId w:val="21"/>
        </w:numPr>
      </w:pPr>
      <w:r w:rsidRPr="00B91F2A">
        <w:t>Ensure insights are interpretable and provide tangible value for decision-makers.</w:t>
      </w:r>
    </w:p>
    <w:p w14:paraId="4D05DA7D" w14:textId="77777777" w:rsidR="00B91F2A" w:rsidRPr="00B91F2A" w:rsidRDefault="00B91F2A" w:rsidP="00B91F2A">
      <w:r w:rsidRPr="00B91F2A">
        <w:t>10. Document and Present Findings</w:t>
      </w:r>
    </w:p>
    <w:p w14:paraId="749BBCE8" w14:textId="77777777" w:rsidR="00B91F2A" w:rsidRPr="00B91F2A" w:rsidRDefault="00B91F2A" w:rsidP="00B91F2A">
      <w:pPr>
        <w:numPr>
          <w:ilvl w:val="0"/>
          <w:numId w:val="22"/>
        </w:numPr>
      </w:pPr>
      <w:r w:rsidRPr="00B91F2A">
        <w:t>Develop a structured report outlining problem definition, methodology, findings, and recommendations.</w:t>
      </w:r>
    </w:p>
    <w:p w14:paraId="15AB05C6" w14:textId="77777777" w:rsidR="00B91F2A" w:rsidRPr="00B91F2A" w:rsidRDefault="00B91F2A" w:rsidP="00B91F2A">
      <w:pPr>
        <w:numPr>
          <w:ilvl w:val="0"/>
          <w:numId w:val="22"/>
        </w:numPr>
      </w:pPr>
      <w:r w:rsidRPr="00B91F2A">
        <w:t>Deliver a concise five-minute presentation utilizing visualization and storytelling techniques for effective communication.</w:t>
      </w:r>
    </w:p>
    <w:p w14:paraId="5D092936" w14:textId="77777777" w:rsidR="00B91F2A" w:rsidRDefault="00B91F2A" w:rsidP="00B91F2A">
      <w:pPr>
        <w:numPr>
          <w:ilvl w:val="0"/>
          <w:numId w:val="22"/>
        </w:numPr>
      </w:pPr>
      <w:r w:rsidRPr="00B91F2A">
        <w:t>Maintain comprehensive code documentation and comments to facilitate reproducibility.</w:t>
      </w:r>
    </w:p>
    <w:p w14:paraId="08883E17" w14:textId="77777777" w:rsidR="00B91F2A" w:rsidRPr="00B91F2A" w:rsidRDefault="00B91F2A" w:rsidP="00B91F2A">
      <w:pPr>
        <w:ind w:left="720"/>
      </w:pPr>
    </w:p>
    <w:p w14:paraId="66C10E44" w14:textId="77777777" w:rsidR="00B91F2A" w:rsidRPr="00B91F2A" w:rsidRDefault="00B91F2A" w:rsidP="00B91F2A">
      <w:r w:rsidRPr="00B91F2A">
        <w:t>Final Tip: Keep the project scope manageable within the given time and resources. Choose a topic that aligns with your interests while providing meaningful business insights.</w:t>
      </w:r>
    </w:p>
    <w:p w14:paraId="1FA03593" w14:textId="77777777" w:rsidR="00B91F2A" w:rsidRPr="001117A6" w:rsidRDefault="00B91F2A" w:rsidP="001117A6"/>
    <w:sectPr w:rsidR="00B91F2A" w:rsidRPr="00111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481A"/>
    <w:multiLevelType w:val="multilevel"/>
    <w:tmpl w:val="999C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6622C"/>
    <w:multiLevelType w:val="multilevel"/>
    <w:tmpl w:val="D778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52790"/>
    <w:multiLevelType w:val="multilevel"/>
    <w:tmpl w:val="DD6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5158D"/>
    <w:multiLevelType w:val="multilevel"/>
    <w:tmpl w:val="013C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02557"/>
    <w:multiLevelType w:val="multilevel"/>
    <w:tmpl w:val="46E4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62913"/>
    <w:multiLevelType w:val="multilevel"/>
    <w:tmpl w:val="F982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0302F"/>
    <w:multiLevelType w:val="multilevel"/>
    <w:tmpl w:val="8C74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F4A32"/>
    <w:multiLevelType w:val="multilevel"/>
    <w:tmpl w:val="50B4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65CB7"/>
    <w:multiLevelType w:val="multilevel"/>
    <w:tmpl w:val="5DEC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422F7"/>
    <w:multiLevelType w:val="multilevel"/>
    <w:tmpl w:val="38CC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653C9"/>
    <w:multiLevelType w:val="multilevel"/>
    <w:tmpl w:val="2690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E44ECD"/>
    <w:multiLevelType w:val="multilevel"/>
    <w:tmpl w:val="AADE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73B6E"/>
    <w:multiLevelType w:val="multilevel"/>
    <w:tmpl w:val="63E0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92BDD"/>
    <w:multiLevelType w:val="multilevel"/>
    <w:tmpl w:val="CF16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DE2D59"/>
    <w:multiLevelType w:val="multilevel"/>
    <w:tmpl w:val="CD90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20619"/>
    <w:multiLevelType w:val="multilevel"/>
    <w:tmpl w:val="1F8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851275"/>
    <w:multiLevelType w:val="multilevel"/>
    <w:tmpl w:val="A970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364FD"/>
    <w:multiLevelType w:val="multilevel"/>
    <w:tmpl w:val="04B4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20C71"/>
    <w:multiLevelType w:val="multilevel"/>
    <w:tmpl w:val="D62A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B853C3"/>
    <w:multiLevelType w:val="multilevel"/>
    <w:tmpl w:val="681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540B74"/>
    <w:multiLevelType w:val="multilevel"/>
    <w:tmpl w:val="3A38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954E13"/>
    <w:multiLevelType w:val="multilevel"/>
    <w:tmpl w:val="0556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3B35A3"/>
    <w:multiLevelType w:val="multilevel"/>
    <w:tmpl w:val="B6FC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B403D1"/>
    <w:multiLevelType w:val="multilevel"/>
    <w:tmpl w:val="384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193087">
    <w:abstractNumId w:val="19"/>
  </w:num>
  <w:num w:numId="2" w16cid:durableId="1450708878">
    <w:abstractNumId w:val="8"/>
  </w:num>
  <w:num w:numId="3" w16cid:durableId="1969579070">
    <w:abstractNumId w:val="17"/>
  </w:num>
  <w:num w:numId="4" w16cid:durableId="1247881038">
    <w:abstractNumId w:val="14"/>
  </w:num>
  <w:num w:numId="5" w16cid:durableId="1646660448">
    <w:abstractNumId w:val="7"/>
  </w:num>
  <w:num w:numId="6" w16cid:durableId="1858033222">
    <w:abstractNumId w:val="5"/>
  </w:num>
  <w:num w:numId="7" w16cid:durableId="1825464799">
    <w:abstractNumId w:val="20"/>
  </w:num>
  <w:num w:numId="8" w16cid:durableId="935097498">
    <w:abstractNumId w:val="18"/>
  </w:num>
  <w:num w:numId="9" w16cid:durableId="845023909">
    <w:abstractNumId w:val="1"/>
  </w:num>
  <w:num w:numId="10" w16cid:durableId="1608270085">
    <w:abstractNumId w:val="3"/>
  </w:num>
  <w:num w:numId="11" w16cid:durableId="988439001">
    <w:abstractNumId w:val="9"/>
  </w:num>
  <w:num w:numId="12" w16cid:durableId="1245841886">
    <w:abstractNumId w:val="0"/>
  </w:num>
  <w:num w:numId="13" w16cid:durableId="542206779">
    <w:abstractNumId w:val="16"/>
  </w:num>
  <w:num w:numId="14" w16cid:durableId="1806193571">
    <w:abstractNumId w:val="23"/>
  </w:num>
  <w:num w:numId="15" w16cid:durableId="1598514303">
    <w:abstractNumId w:val="15"/>
  </w:num>
  <w:num w:numId="16" w16cid:durableId="1254129402">
    <w:abstractNumId w:val="12"/>
  </w:num>
  <w:num w:numId="17" w16cid:durableId="829714829">
    <w:abstractNumId w:val="4"/>
  </w:num>
  <w:num w:numId="18" w16cid:durableId="510798201">
    <w:abstractNumId w:val="21"/>
  </w:num>
  <w:num w:numId="19" w16cid:durableId="1213422261">
    <w:abstractNumId w:val="10"/>
  </w:num>
  <w:num w:numId="20" w16cid:durableId="1889685660">
    <w:abstractNumId w:val="2"/>
  </w:num>
  <w:num w:numId="21" w16cid:durableId="1911697402">
    <w:abstractNumId w:val="13"/>
  </w:num>
  <w:num w:numId="22" w16cid:durableId="532965033">
    <w:abstractNumId w:val="11"/>
  </w:num>
  <w:num w:numId="23" w16cid:durableId="1170176948">
    <w:abstractNumId w:val="6"/>
  </w:num>
  <w:num w:numId="24" w16cid:durableId="16502841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A6"/>
    <w:rsid w:val="001117A6"/>
    <w:rsid w:val="003A453D"/>
    <w:rsid w:val="009965EE"/>
    <w:rsid w:val="00B91F2A"/>
    <w:rsid w:val="00DA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A5E4F"/>
  <w15:chartTrackingRefBased/>
  <w15:docId w15:val="{1394159C-4EF4-4A2C-BE8B-CA4D3D48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339</Words>
  <Characters>2351</Characters>
  <Application>Microsoft Office Word</Application>
  <DocSecurity>0</DocSecurity>
  <Lines>53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Siju Philip</dc:creator>
  <cp:keywords/>
  <dc:description/>
  <cp:lastModifiedBy>Siju Philip</cp:lastModifiedBy>
  <cp:revision>1</cp:revision>
  <dcterms:created xsi:type="dcterms:W3CDTF">2025-02-12T00:36:00Z</dcterms:created>
  <dcterms:modified xsi:type="dcterms:W3CDTF">2025-02-12T02:43:00Z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f77c2200-7110-487f-adc4-290cbe6f1f09</vt:lpwstr>
  </property>
</Properties>
</file>