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D5F57" w14:textId="289B1D72" w:rsidR="00027B09" w:rsidRDefault="0023200F">
      <w:r>
        <w:t>Answer of Q1:</w:t>
      </w:r>
    </w:p>
    <w:p w14:paraId="61C55EDA" w14:textId="79983F6E" w:rsidR="0023200F" w:rsidRDefault="0023200F">
      <w:pPr>
        <w:rPr>
          <w:rFonts w:ascii="Arial" w:hAnsi="Arial" w:cs="Arial"/>
          <w:color w:val="3C4043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Data Scientist: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Data scientist is a person who has a great zeal on data and engaged himself in data science related actions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Data Science: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b/>
          <w:bCs/>
          <w:color w:val="52565A"/>
          <w:sz w:val="21"/>
          <w:szCs w:val="21"/>
        </w:rPr>
        <w:t>Data science</w:t>
      </w:r>
      <w:r>
        <w:rPr>
          <w:rFonts w:ascii="Arial" w:hAnsi="Arial" w:cs="Arial"/>
          <w:color w:val="3C4043"/>
          <w:sz w:val="21"/>
          <w:szCs w:val="21"/>
        </w:rPr>
        <w:t> is the field of study that combines domain expertise, programming skills, and knowledge of basic mathematics and statistics, programming to extract meaningful insights  from the structured or  the unstructured data</w:t>
      </w:r>
    </w:p>
    <w:p w14:paraId="60C64586" w14:textId="31660238" w:rsidR="0023200F" w:rsidRDefault="0023200F">
      <w:pPr>
        <w:rPr>
          <w:rFonts w:ascii="Arial" w:hAnsi="Arial" w:cs="Arial"/>
          <w:color w:val="3C4043"/>
          <w:sz w:val="21"/>
          <w:szCs w:val="21"/>
        </w:rPr>
      </w:pPr>
    </w:p>
    <w:p w14:paraId="316FDE55" w14:textId="50A33C83" w:rsidR="0023200F" w:rsidRDefault="0023200F">
      <w:pPr>
        <w:rPr>
          <w:rFonts w:ascii="Arial" w:hAnsi="Arial" w:cs="Arial"/>
          <w:color w:val="3C4043"/>
          <w:sz w:val="21"/>
          <w:szCs w:val="21"/>
        </w:rPr>
      </w:pPr>
      <w:r>
        <w:rPr>
          <w:rFonts w:ascii="Arial" w:hAnsi="Arial" w:cs="Arial"/>
          <w:color w:val="3C4043"/>
          <w:sz w:val="21"/>
          <w:szCs w:val="21"/>
        </w:rPr>
        <w:t>Answer of Q2:</w:t>
      </w:r>
    </w:p>
    <w:p w14:paraId="21554E1A" w14:textId="787B723F" w:rsidR="0023200F" w:rsidRDefault="0023200F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Among the discussed domain , I personally find my interest towards Health and Electronic Devices, which creates fascination on me. </w:t>
      </w:r>
    </w:p>
    <w:p w14:paraId="32DAC429" w14:textId="0DA43AAE" w:rsidR="0023200F" w:rsidRDefault="0023200F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</w:p>
    <w:p w14:paraId="706BDA42" w14:textId="627DA949" w:rsidR="0023200F" w:rsidRDefault="0023200F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Answer of Q3:</w:t>
      </w:r>
    </w:p>
    <w:p w14:paraId="09D441F2" w14:textId="1C7B4EA8" w:rsidR="0023200F" w:rsidRDefault="0023200F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Ten main components of a report that would be delivered at the end of a data science project:</w:t>
      </w:r>
    </w:p>
    <w:p w14:paraId="41853456" w14:textId="661957AF" w:rsidR="0023200F" w:rsidRDefault="0023200F" w:rsidP="0023200F">
      <w:pPr>
        <w:pStyle w:val="ListParagraph"/>
        <w:numPr>
          <w:ilvl w:val="0"/>
          <w:numId w:val="1"/>
        </w:numPr>
      </w:pPr>
      <w:r>
        <w:t>Cover page</w:t>
      </w:r>
    </w:p>
    <w:p w14:paraId="7545BDC5" w14:textId="4631874F" w:rsidR="0023200F" w:rsidRDefault="0023200F" w:rsidP="0023200F">
      <w:pPr>
        <w:pStyle w:val="ListParagraph"/>
        <w:numPr>
          <w:ilvl w:val="0"/>
          <w:numId w:val="1"/>
        </w:numPr>
      </w:pPr>
      <w:r>
        <w:t>Table of contents(</w:t>
      </w:r>
      <w:proofErr w:type="spellStart"/>
      <w:r>
        <w:t>ToC</w:t>
      </w:r>
      <w:proofErr w:type="spellEnd"/>
      <w:r>
        <w:t>)</w:t>
      </w:r>
    </w:p>
    <w:p w14:paraId="169D089F" w14:textId="0D9AD8CA" w:rsidR="0023200F" w:rsidRDefault="0023200F" w:rsidP="0023200F">
      <w:pPr>
        <w:pStyle w:val="ListParagraph"/>
        <w:numPr>
          <w:ilvl w:val="0"/>
          <w:numId w:val="1"/>
        </w:numPr>
      </w:pPr>
      <w:r>
        <w:t>Abstract or Executive Summary</w:t>
      </w:r>
    </w:p>
    <w:p w14:paraId="21FF2201" w14:textId="6057FA0A" w:rsidR="0023200F" w:rsidRDefault="0023200F" w:rsidP="0023200F">
      <w:pPr>
        <w:pStyle w:val="ListParagraph"/>
        <w:numPr>
          <w:ilvl w:val="0"/>
          <w:numId w:val="1"/>
        </w:numPr>
      </w:pPr>
      <w:r>
        <w:t>Introductory section</w:t>
      </w:r>
    </w:p>
    <w:p w14:paraId="2A2041A7" w14:textId="56DEF31D" w:rsidR="0023200F" w:rsidRDefault="0023200F" w:rsidP="0023200F">
      <w:pPr>
        <w:pStyle w:val="ListParagraph"/>
        <w:numPr>
          <w:ilvl w:val="0"/>
          <w:numId w:val="1"/>
        </w:numPr>
      </w:pPr>
      <w:r>
        <w:t>Literature review</w:t>
      </w:r>
    </w:p>
    <w:p w14:paraId="4221831D" w14:textId="4BF423F6" w:rsidR="0023200F" w:rsidRDefault="0023200F" w:rsidP="0023200F">
      <w:pPr>
        <w:pStyle w:val="ListParagraph"/>
        <w:numPr>
          <w:ilvl w:val="0"/>
          <w:numId w:val="1"/>
        </w:numPr>
      </w:pPr>
      <w:r>
        <w:t>Methodology Section</w:t>
      </w:r>
    </w:p>
    <w:p w14:paraId="70147F23" w14:textId="45B2E01C" w:rsidR="0023200F" w:rsidRDefault="0023200F" w:rsidP="0023200F">
      <w:pPr>
        <w:pStyle w:val="ListParagraph"/>
        <w:numPr>
          <w:ilvl w:val="0"/>
          <w:numId w:val="1"/>
        </w:numPr>
      </w:pPr>
      <w:r>
        <w:t>Result section</w:t>
      </w:r>
    </w:p>
    <w:p w14:paraId="7A4C6AF5" w14:textId="42021F0E" w:rsidR="0023200F" w:rsidRDefault="0023200F" w:rsidP="0023200F">
      <w:pPr>
        <w:pStyle w:val="ListParagraph"/>
        <w:numPr>
          <w:ilvl w:val="0"/>
          <w:numId w:val="1"/>
        </w:numPr>
      </w:pPr>
      <w:r>
        <w:t>Discussion section</w:t>
      </w:r>
    </w:p>
    <w:p w14:paraId="666E2A3C" w14:textId="087B7AAE" w:rsidR="0023200F" w:rsidRDefault="0023200F" w:rsidP="0023200F">
      <w:pPr>
        <w:pStyle w:val="ListParagraph"/>
        <w:numPr>
          <w:ilvl w:val="0"/>
          <w:numId w:val="1"/>
        </w:numPr>
      </w:pPr>
      <w:r>
        <w:t>Conclusion section</w:t>
      </w:r>
    </w:p>
    <w:p w14:paraId="041E08A8" w14:textId="7D750B1E" w:rsidR="0023200F" w:rsidRDefault="0023200F" w:rsidP="0023200F">
      <w:pPr>
        <w:pStyle w:val="ListParagraph"/>
        <w:numPr>
          <w:ilvl w:val="0"/>
          <w:numId w:val="1"/>
        </w:numPr>
      </w:pPr>
      <w:r>
        <w:t>Acknowledgement section</w:t>
      </w:r>
    </w:p>
    <w:sectPr w:rsidR="00232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DD380B"/>
    <w:multiLevelType w:val="hybridMultilevel"/>
    <w:tmpl w:val="68F88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4BE"/>
    <w:rsid w:val="00027B09"/>
    <w:rsid w:val="0023200F"/>
    <w:rsid w:val="004F3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25EB0"/>
  <w15:chartTrackingRefBased/>
  <w15:docId w15:val="{8BB0893D-C6F4-440D-918E-7261A4F31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Tanzim Mahfuz</dc:creator>
  <cp:keywords/>
  <dc:description/>
  <cp:lastModifiedBy>Tanzim Mahfuz</cp:lastModifiedBy>
  <cp:revision>2</cp:revision>
  <dcterms:created xsi:type="dcterms:W3CDTF">2020-04-14T19:53:00Z</dcterms:created>
  <dcterms:modified xsi:type="dcterms:W3CDTF">2020-04-14T19:58:00Z</dcterms:modified>
</cp:coreProperties>
</file>