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60" w:line="384" w:lineRule="auto"/>
        <w:jc w:val="center"/>
      </w:pPr>
      <w:r>
        <w:rPr>
          <w:rFonts w:ascii="Arial" w:hAnsi="Arial" w:eastAsia="黑体"/>
          <w:b/>
          <w:color w:val="192D55"/>
          <w:sz w:val="31"/>
        </w:rPr>
        <w:t>场景11　岁月潭森林公园白桦林海雪原与蓝色公用电话亭（跨时空虫洞信标点）</w:t>
      </w:r>
    </w:p>
    <w:p>
      <w:pPr>
        <w:spacing w:before="0" w:after="240" w:line="384" w:lineRule="auto"/>
        <w:jc w:val="center"/>
      </w:pPr>
      <w:r>
        <w:rPr>
          <w:rFonts w:ascii="Times New Roman" w:hAnsi="Times New Roman" w:eastAsia="宋体"/>
          <w:b w:val="0"/>
          <w:color w:val="5A5A5A"/>
          <w:sz w:val="19"/>
        </w:rPr>
        <w:t>《三人行》2033跨时空虫洞定点通道（咬碎巧克力饼干棒返程、夫妻雪原对峙与EP23走出电话亭迎来82%修正的圣洁雪原）｜独立完整场景空间结构与动线全档</w:t>
      </w:r>
    </w:p>
    <w:p>
      <w:pPr>
        <w:spacing w:before="200" w:after="80" w:line="384" w:lineRule="auto"/>
        <w:jc w:val="left"/>
      </w:pPr>
      <w:r>
        <w:rPr>
          <w:rFonts w:ascii="Arial" w:hAnsi="Arial" w:eastAsia="黑体"/>
          <w:b/>
          <w:color w:val="192D55"/>
          <w:sz w:val="25"/>
        </w:rPr>
        <w:t>第一章　场景核心工程参数与视觉美学总卡</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59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工程与美学设定维度</w:t>
            </w:r>
          </w:p>
        </w:tc>
        <w:tc>
          <w:tcPr>
            <w:tcW w:type="dxa" w:w="777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全剧标准定稿设定参数</w:t>
            </w:r>
          </w:p>
        </w:tc>
      </w:tr>
      <w:tr>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空间标准名称</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长林市郊「岁月潭森林公园」白桦林海雪原及林间蓝色公用电话亭（2033年【人生有限公司】定点跨时空虫洞信标区）</w:t>
            </w:r>
          </w:p>
        </w:tc>
      </w:tr>
      <w:tr>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地理位置与时代坐标</w:t>
            </w:r>
          </w:p>
        </w:tc>
        <w:tc>
          <w:tcPr>
            <w:tcW w:type="dxa" w:w="77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长林市远郊天然冰湖与白桦林雪原；贯穿2008年冬（EP07–08）、2008年春（EP15）、2008年冬（EP23）及EP24片尾野营彩蛋</w:t>
            </w:r>
          </w:p>
        </w:tc>
      </w:tr>
      <w:tr>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建筑形制与空间尺度</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广袤无垠的纯白冰封湖面与高耸挺拔的天然白桦林带，林间空地中央孤零零矗立着一座蓝白涂装的复古公用电话亭</w:t>
            </w:r>
          </w:p>
        </w:tc>
      </w:tr>
      <w:tr>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主色调与材质肌理体系</w:t>
            </w:r>
          </w:p>
        </w:tc>
        <w:tc>
          <w:tcPr>
            <w:tcW w:type="dxa" w:w="77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天地一色的纯净高调白雪、白桦树干独特的银白黑斑纹理、蓝色电话亭与卡奇滋巧克力饼干棒点燃时的微弱火光，构成空灵圣洁的北欧电影质感</w:t>
            </w:r>
          </w:p>
        </w:tc>
      </w:tr>
      <w:tr>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标准色温与光影方案</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日间为5600K–6000K高调漫射雪原天光（满足2033年虫洞定位所需的“低背景噪点、高反差空旷白雪地”物理条件）；黄昏离别时染上4000K凄美金晖</w:t>
            </w:r>
          </w:p>
        </w:tc>
      </w:tr>
      <w:tr>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环境声场与听觉基底</w:t>
            </w:r>
          </w:p>
        </w:tc>
        <w:tc>
          <w:tcPr>
            <w:tcW w:type="dxa" w:w="77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空旷雪原上空灵的风声、踩在深雪里的沉重喘息声、金属打火机“咔哒”点火声、咬碎卡奇滋巧克力饼干棒清脆的“咔嚓”声及虫洞开启的低频嗡鸣</w:t>
            </w:r>
          </w:p>
        </w:tc>
      </w:tr>
      <w:tr>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标志性陈设与道具锚点</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漫山遍野的白桦林、林间蓝色公用电话亭、红盒装“卡奇滋巧克力饼干棒”与金属打火机、赵了狂奔追赶留下的深雪脚印</w:t>
            </w:r>
          </w:p>
        </w:tc>
      </w:tr>
      <w:tr>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核心戏剧功能与美学隐喻</w:t>
            </w:r>
          </w:p>
        </w:tc>
        <w:tc>
          <w:tcPr>
            <w:tcW w:type="dxa" w:w="77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连接2008年与2033/2058年的“时空渡口”——见证EP07–08 41岁荀未来与41岁妻子舒图的雪原催泪对峙、舒图咬碎巧克力棒返程（66岁赵了从树林狂奔追出涕泗横流）、EP15荀未来欲在雪地咬巧克力棒自尽被16岁小赵拍掉打火机救回、EP23赵左右从雪原蓝色电话亭走出迎来【时空修正82%】，以及EP24片尾少年赵左右与少女徐图图相约寒假去岁月潭野营的声音彩蛋</w:t>
            </w:r>
          </w:p>
        </w:tc>
      </w:tr>
    </w:tbl>
    <w:p>
      <w:pPr>
        <w:spacing w:before="240" w:after="80" w:line="384" w:lineRule="auto"/>
        <w:jc w:val="left"/>
      </w:pPr>
      <w:r>
        <w:rPr>
          <w:rFonts w:ascii="Arial" w:hAnsi="Arial" w:eastAsia="黑体"/>
          <w:b/>
          <w:color w:val="192D55"/>
          <w:sz w:val="25"/>
        </w:rPr>
        <w:t>第二章　场景整体空间全貌、建筑结构与陈设细节全景详述</w:t>
      </w:r>
    </w:p>
    <w:p>
      <w:pPr>
        <w:spacing w:before="120" w:after="60" w:line="384" w:lineRule="auto"/>
        <w:jc w:val="left"/>
      </w:pPr>
      <w:r>
        <w:rPr>
          <w:rFonts w:ascii="Arial" w:hAnsi="Arial" w:eastAsia="黑体"/>
          <w:b/>
          <w:color w:val="141414"/>
          <w:sz w:val="22"/>
        </w:rPr>
        <w:t>（一）广袤白桦林海雪原与虫洞信标中心空地细描</w:t>
      </w:r>
    </w:p>
    <w:p>
      <w:pPr>
        <w:spacing w:before="40" w:after="100" w:line="384" w:lineRule="auto"/>
        <w:ind w:firstLine="420"/>
        <w:jc w:val="left"/>
      </w:pPr>
      <w:r>
        <w:rPr>
          <w:rFonts w:ascii="Times New Roman" w:hAnsi="Times New Roman" w:eastAsia="宋体"/>
          <w:b w:val="0"/>
          <w:color w:val="141414"/>
          <w:sz w:val="21"/>
        </w:rPr>
        <w:t>岁月潭森林公园位于长林市郊，冬季湖面完全冰封并与岸边的林海连成一片一望无际的纯白雪原。四周密集生长着高耸入云的北方白桦林，笔直洁白的树干上布满黑色眼睛状的树皮斑纹，在风雪中静默伫立。林间中央有一片半径约三十米的开阔纯白雪地——按照2033年【人生有限公司】的技术设定，实验者必须站在这片“无遮挡、低背景噪点”的纯白雪地中央，点燃打火机吸食并咬碎卡奇滋巧克力饼干棒，才能被2033年的时空监测台精准捕捉定位并召回未来。</w:t>
      </w:r>
    </w:p>
    <w:p>
      <w:pPr>
        <w:spacing w:before="120" w:after="60" w:line="384" w:lineRule="auto"/>
        <w:jc w:val="left"/>
      </w:pPr>
      <w:r>
        <w:rPr>
          <w:rFonts w:ascii="Arial" w:hAnsi="Arial" w:eastAsia="黑体"/>
          <w:b/>
          <w:color w:val="141414"/>
          <w:sz w:val="22"/>
        </w:rPr>
        <w:t>（二）林间蓝色复古公用电话亭细描</w:t>
      </w:r>
    </w:p>
    <w:p>
      <w:pPr>
        <w:spacing w:before="40" w:after="100" w:line="384" w:lineRule="auto"/>
        <w:ind w:firstLine="420"/>
        <w:jc w:val="left"/>
      </w:pPr>
      <w:r>
        <w:rPr>
          <w:rFonts w:ascii="Times New Roman" w:hAnsi="Times New Roman" w:eastAsia="宋体"/>
          <w:b w:val="0"/>
          <w:color w:val="141414"/>
          <w:sz w:val="21"/>
        </w:rPr>
        <w:t>在白桦林边缘的雪地里，独立设置着一座蓝白配色的复古公用电话亭，亭身积满白雪，在苍茫林海中如同一座孤独的时空灯塔（在EP23中，16岁的赵左右在2058年躲过记忆清洗后，正是推开这座岁月潭雪原蓝色电话亭的门重返2008年，头顶天空随即浮现出【时空修正进度：82%】的巨幅提示）。</w:t>
      </w:r>
    </w:p>
    <w:p>
      <w:pPr>
        <w:spacing w:before="240" w:after="80" w:line="384" w:lineRule="auto"/>
        <w:jc w:val="left"/>
      </w:pPr>
      <w:r>
        <w:rPr>
          <w:rFonts w:ascii="Arial" w:hAnsi="Arial" w:eastAsia="黑体"/>
          <w:b/>
          <w:color w:val="192D55"/>
          <w:sz w:val="25"/>
        </w:rPr>
        <w:t>第三章　子空间功能分区、平面拓扑关系与多视角镜头动线全解</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66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子空间分区与方位坐标</w:t>
            </w:r>
          </w:p>
        </w:tc>
        <w:tc>
          <w:tcPr>
            <w:tcW w:type="dxa" w:w="770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标志性陈设道具、机位轴线与人物进出动线详解</w:t>
            </w:r>
          </w:p>
        </w:tc>
      </w:tr>
      <w:tr>
        <w:trPr/>
        <w:tc>
          <w:tcPr>
            <w:tcW w:type="dxa" w:w="2664"/>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白桦林中央开阔纯白雪原区</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【标志性美术陈设与道具锚点】</w:t>
              <w:br/>
              <w:t>高耸白桦林带、深厚积雪空地、卡奇滋巧克力饼干棒与打火机</w:t>
              <w:br/>
              <w:br/>
              <w:t>【镜头轴线与动线功能】采用360度环绕跟拍与远景天地留白构图：承载EP07荀未来与舒图夫妻雪原对峙、EP08舒图咬碎巧克力棒化光消失与66岁赵了从林间狂奔追出扶膝痛哭、EP15荀未来欲点巧克力棒消散被小赵一巴掌拍掉打火机</w:t>
            </w:r>
          </w:p>
        </w:tc>
      </w:tr>
      <w:tr>
        <w:trPr/>
        <w:tc>
          <w:tcPr>
            <w:tcW w:type="dxa" w:w="2664"/>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雪原边缘蓝色公用电话亭</w:t>
            </w:r>
          </w:p>
        </w:tc>
        <w:tc>
          <w:tcPr>
            <w:tcW w:type="dxa" w:w="77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【标志性美术陈设与道具锚点】</w:t>
              <w:br/>
              <w:t>蓝白复古电话亭、覆雪松枝、天空82%修正视野</w:t>
              <w:br/>
              <w:br/>
              <w:t>【镜头轴线与动线功能】承载EP2316岁赵左右从2058年重返2008年推门而出、迎接全员失忆世界的转折点</w:t>
            </w:r>
          </w:p>
        </w:tc>
      </w:tr>
    </w:tbl>
    <w:p>
      <w:pPr>
        <w:spacing w:before="240" w:after="80" w:line="384" w:lineRule="auto"/>
        <w:jc w:val="left"/>
      </w:pPr>
      <w:r>
        <w:rPr>
          <w:rFonts w:ascii="Arial" w:hAnsi="Arial" w:eastAsia="黑体"/>
          <w:b/>
          <w:color w:val="192D55"/>
          <w:sz w:val="25"/>
        </w:rPr>
        <w:t>第四章　跨时期/三篇章视觉演变、光影色温体系与视听调度深度解析</w:t>
      </w:r>
    </w:p>
    <w:p>
      <w:pPr>
        <w:spacing w:before="120" w:after="60" w:line="384" w:lineRule="auto"/>
        <w:jc w:val="left"/>
      </w:pPr>
      <w:r>
        <w:rPr>
          <w:rFonts w:ascii="Arial" w:hAnsi="Arial" w:eastAsia="黑体"/>
          <w:b/>
          <w:color w:val="141414"/>
          <w:sz w:val="22"/>
        </w:rPr>
        <w:t>（一）从“生离死别的虫洞渡口”到“青春野营的浪漫约定”</w:t>
      </w:r>
    </w:p>
    <w:p>
      <w:pPr>
        <w:spacing w:before="40" w:after="100" w:line="384" w:lineRule="auto"/>
        <w:ind w:firstLine="420"/>
        <w:jc w:val="left"/>
      </w:pPr>
      <w:r>
        <w:rPr>
          <w:rFonts w:ascii="Times New Roman" w:hAnsi="Times New Roman" w:eastAsia="宋体"/>
          <w:b w:val="0"/>
          <w:color w:val="141414"/>
          <w:sz w:val="21"/>
        </w:rPr>
        <w:t>在前二十三集中，岁月潭雪原总是伴随着离别与撕裂（舒图的消失、赵了的痛哭、荀未来的求死、时空修正的降临）；而在EP24大结局最后的片尾声音彩蛋中，回归未知的少年赵左右与少女徐图图一边收拾零食（巧克力饼干棒、菠萝罐头、多维元素片）一边欢快地相约寒假去岁月潭野营，将昔日沉重的科幻信标彻底还原成了属于少年的美好风景。</w:t>
      </w:r>
    </w:p>
    <w:p>
      <w:pPr>
        <w:spacing w:before="240" w:after="80" w:line="384" w:lineRule="auto"/>
        <w:jc w:val="left"/>
      </w:pPr>
      <w:r>
        <w:rPr>
          <w:rFonts w:ascii="Arial" w:hAnsi="Arial" w:eastAsia="黑体"/>
          <w:b/>
          <w:color w:val="192D55"/>
          <w:sz w:val="25"/>
        </w:rPr>
        <w:t>第五章　全剧发生于本场景的核心戏剧事件与名场面完整纪实</w:t>
      </w:r>
    </w:p>
    <w:p>
      <w:pPr>
        <w:spacing w:before="120" w:after="60" w:line="384" w:lineRule="auto"/>
        <w:jc w:val="left"/>
      </w:pPr>
      <w:r>
        <w:rPr>
          <w:rFonts w:ascii="Arial" w:hAnsi="Arial" w:eastAsia="黑体"/>
          <w:b/>
          <w:color w:val="141414"/>
          <w:sz w:val="22"/>
        </w:rPr>
        <w:t>1. 41岁夫妻雪原催泪对峙、咬碎巧克力棒返程与66岁赵了追妻痛哭（EP07–EP08）</w:t>
      </w:r>
    </w:p>
    <w:p>
      <w:pPr>
        <w:spacing w:before="40" w:after="100" w:line="384" w:lineRule="auto"/>
        <w:ind w:firstLine="420"/>
        <w:jc w:val="left"/>
      </w:pPr>
      <w:r>
        <w:rPr>
          <w:rFonts w:ascii="Times New Roman" w:hAnsi="Times New Roman" w:eastAsia="宋体"/>
          <w:b w:val="0"/>
          <w:color w:val="141414"/>
          <w:sz w:val="21"/>
        </w:rPr>
        <w:t>EP07舒图与荀未来在岁月潭白桦林雪原爆发“你有没有问过我想被改变吗”的催泪对峙；EP08大年初二傍晚，舒图独自走到岁月潭大雪地中央，将赵了昨晚替她付钱买的红色卡奇滋巧克力饼干棒夹在指间放进嘴里触发召回；66岁的赵了从雪林狂奔追出撕心裂肺呼喊“图图——！”，舒图回眸消散，赵了双手撑膝满含热泪微笑道出“再见”。</w:t>
      </w:r>
    </w:p>
    <w:p>
      <w:pPr>
        <w:spacing w:before="120" w:after="60" w:line="384" w:lineRule="auto"/>
        <w:jc w:val="left"/>
      </w:pPr>
      <w:r>
        <w:rPr>
          <w:rFonts w:ascii="Arial" w:hAnsi="Arial" w:eastAsia="黑体"/>
          <w:b/>
          <w:color w:val="141414"/>
          <w:sz w:val="22"/>
        </w:rPr>
        <w:t>2. 16岁赵左右雪地拍掉打火机救回荀未来与EP23走出蓝色电话亭（EP15/EP23/EP24）</w:t>
      </w:r>
    </w:p>
    <w:p>
      <w:pPr>
        <w:spacing w:before="40" w:after="100" w:line="384" w:lineRule="auto"/>
        <w:ind w:firstLine="420"/>
        <w:jc w:val="left"/>
      </w:pPr>
      <w:r>
        <w:rPr>
          <w:rFonts w:ascii="Times New Roman" w:hAnsi="Times New Roman" w:eastAsia="宋体"/>
          <w:b w:val="0"/>
          <w:color w:val="141414"/>
          <w:sz w:val="21"/>
        </w:rPr>
        <w:t>EP15荀未来因记忆冲突痛苦万分，跑到岁月潭雪地欲点燃巧克力棒自我抹杀，被冒雪赶来的16岁赵左右一巴掌拍飞打火机骂醒；EP23赵左右从岁月潭蓝色电话亭走出重返【时空修正82%】的2008年；EP24片尾彩蛋两人相约去岁月潭野营。</w:t>
      </w:r>
    </w:p>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