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F79" w14:textId="025715A2" w:rsidR="00057637" w:rsidRDefault="008B69FF" w:rsidP="00C7036F">
      <w:pPr>
        <w:jc w:val="center"/>
        <w:rPr>
          <w:b/>
          <w:bCs/>
          <w:sz w:val="40"/>
          <w:szCs w:val="40"/>
          <w:lang w:val="en-GB"/>
        </w:rPr>
      </w:pPr>
      <w:r w:rsidRPr="00434BB6">
        <w:rPr>
          <w:b/>
          <w:bCs/>
          <w:sz w:val="40"/>
          <w:szCs w:val="40"/>
          <w:lang w:val="en-GB"/>
        </w:rPr>
        <w:t>PRACTIC</w:t>
      </w:r>
      <w:r w:rsidR="006919B1">
        <w:rPr>
          <w:b/>
          <w:bCs/>
          <w:sz w:val="40"/>
          <w:szCs w:val="40"/>
          <w:lang w:val="en-GB"/>
        </w:rPr>
        <w:t>AL CASE</w:t>
      </w:r>
    </w:p>
    <w:p w14:paraId="044A8808" w14:textId="3CA373D0" w:rsidR="00A246DF" w:rsidRPr="00493F94" w:rsidRDefault="00464A1F" w:rsidP="00493F94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FREQUENCY</w:t>
      </w:r>
      <w:r w:rsidR="00351F63">
        <w:rPr>
          <w:b/>
          <w:bCs/>
          <w:sz w:val="32"/>
          <w:szCs w:val="32"/>
          <w:lang w:val="en-GB"/>
        </w:rPr>
        <w:t>-SELECTIVE</w:t>
      </w:r>
      <w:r>
        <w:rPr>
          <w:b/>
          <w:bCs/>
          <w:sz w:val="32"/>
          <w:szCs w:val="32"/>
          <w:lang w:val="en-GB"/>
        </w:rPr>
        <w:t xml:space="preserve"> </w:t>
      </w:r>
      <w:r w:rsidR="00121305">
        <w:rPr>
          <w:b/>
          <w:bCs/>
          <w:sz w:val="32"/>
          <w:szCs w:val="32"/>
          <w:lang w:val="en-GB"/>
        </w:rPr>
        <w:t xml:space="preserve">FIR </w:t>
      </w:r>
      <w:r w:rsidR="006919B1">
        <w:rPr>
          <w:b/>
          <w:bCs/>
          <w:sz w:val="32"/>
          <w:szCs w:val="32"/>
          <w:lang w:val="en-GB"/>
        </w:rPr>
        <w:t xml:space="preserve">AND IIR </w:t>
      </w:r>
      <w:r>
        <w:rPr>
          <w:b/>
          <w:bCs/>
          <w:sz w:val="32"/>
          <w:szCs w:val="32"/>
          <w:lang w:val="en-GB"/>
        </w:rPr>
        <w:t>FILTERS</w:t>
      </w:r>
    </w:p>
    <w:p w14:paraId="3A515ABF" w14:textId="13F8321D" w:rsidR="00515A14" w:rsidRPr="00041C52" w:rsidRDefault="00C7036F" w:rsidP="00515A14">
      <w:pPr>
        <w:jc w:val="both"/>
        <w:rPr>
          <w:b/>
          <w:bCs/>
          <w:lang w:val="en-GB"/>
        </w:rPr>
      </w:pPr>
      <w:r w:rsidRPr="00041C52">
        <w:rPr>
          <w:b/>
          <w:bCs/>
          <w:lang w:val="en-GB"/>
        </w:rPr>
        <w:t>OBJECTIVE</w:t>
      </w:r>
      <w:r w:rsidR="006919B1">
        <w:rPr>
          <w:b/>
          <w:bCs/>
          <w:lang w:val="en-GB"/>
        </w:rPr>
        <w:t>S</w:t>
      </w:r>
      <w:r w:rsidRPr="00041C52">
        <w:rPr>
          <w:b/>
          <w:bCs/>
          <w:lang w:val="en-GB"/>
        </w:rPr>
        <w:t>:</w:t>
      </w:r>
    </w:p>
    <w:p w14:paraId="5E1321EF" w14:textId="66499B66" w:rsidR="00434BB6" w:rsidRPr="006B474B" w:rsidRDefault="00464A1F" w:rsidP="006B474B">
      <w:pPr>
        <w:pStyle w:val="Prrafodelista"/>
        <w:numPr>
          <w:ilvl w:val="0"/>
          <w:numId w:val="36"/>
        </w:numPr>
        <w:jc w:val="both"/>
        <w:rPr>
          <w:lang w:val="en-GB"/>
        </w:rPr>
      </w:pPr>
      <w:r>
        <w:rPr>
          <w:lang w:val="en-GB"/>
        </w:rPr>
        <w:t xml:space="preserve">Design FIR </w:t>
      </w:r>
      <w:r w:rsidR="006919B1">
        <w:rPr>
          <w:lang w:val="en-GB"/>
        </w:rPr>
        <w:t xml:space="preserve">and IIR </w:t>
      </w:r>
      <w:r>
        <w:rPr>
          <w:lang w:val="en-GB"/>
        </w:rPr>
        <w:t xml:space="preserve">filters: </w:t>
      </w:r>
      <w:r w:rsidR="006919B1">
        <w:rPr>
          <w:lang w:val="en-GB"/>
        </w:rPr>
        <w:t>b</w:t>
      </w:r>
      <w:r>
        <w:rPr>
          <w:lang w:val="en-GB"/>
        </w:rPr>
        <w:t>and-pass filters.</w:t>
      </w:r>
    </w:p>
    <w:p w14:paraId="1F09B1C8" w14:textId="02141555" w:rsidR="006B474B" w:rsidRPr="006B474B" w:rsidRDefault="00464A1F" w:rsidP="006B474B">
      <w:pPr>
        <w:pStyle w:val="Prrafodelista"/>
        <w:numPr>
          <w:ilvl w:val="0"/>
          <w:numId w:val="36"/>
        </w:numPr>
        <w:jc w:val="both"/>
        <w:rPr>
          <w:lang w:val="en-GB"/>
        </w:rPr>
      </w:pPr>
      <w:r>
        <w:rPr>
          <w:lang w:val="en-GB"/>
        </w:rPr>
        <w:t xml:space="preserve">Practical case: recovering a </w:t>
      </w:r>
      <w:r w:rsidR="00976DDD">
        <w:rPr>
          <w:lang w:val="en-GB"/>
        </w:rPr>
        <w:t>message</w:t>
      </w:r>
      <w:r>
        <w:rPr>
          <w:lang w:val="en-GB"/>
        </w:rPr>
        <w:t>.</w:t>
      </w:r>
    </w:p>
    <w:p w14:paraId="4B2BFADC" w14:textId="77777777" w:rsidR="00574DC1" w:rsidRPr="003248B2" w:rsidRDefault="00574DC1" w:rsidP="00C7036F">
      <w:pPr>
        <w:jc w:val="both"/>
        <w:rPr>
          <w:lang w:val="en-GB"/>
        </w:rPr>
      </w:pPr>
    </w:p>
    <w:p w14:paraId="00C35D65" w14:textId="11157BE5" w:rsidR="00A00FDD" w:rsidRPr="00624D30" w:rsidRDefault="000B0021" w:rsidP="003B4DAB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bookmarkStart w:id="0" w:name="_Hlk134120181"/>
      <w:r>
        <w:rPr>
          <w:b/>
          <w:bCs/>
          <w:sz w:val="28"/>
          <w:szCs w:val="28"/>
          <w:lang w:val="en-GB"/>
        </w:rPr>
        <w:t>D</w:t>
      </w:r>
      <w:r w:rsidR="00464A1F">
        <w:rPr>
          <w:b/>
          <w:bCs/>
          <w:sz w:val="28"/>
          <w:szCs w:val="28"/>
          <w:lang w:val="en-GB"/>
        </w:rPr>
        <w:t xml:space="preserve">esign </w:t>
      </w:r>
      <w:r w:rsidR="00121305">
        <w:rPr>
          <w:b/>
          <w:bCs/>
          <w:sz w:val="28"/>
          <w:szCs w:val="28"/>
          <w:lang w:val="en-GB"/>
        </w:rPr>
        <w:t xml:space="preserve">selective-frequency </w:t>
      </w:r>
      <w:r w:rsidR="00464A1F">
        <w:rPr>
          <w:b/>
          <w:bCs/>
          <w:sz w:val="28"/>
          <w:szCs w:val="28"/>
          <w:lang w:val="en-GB"/>
        </w:rPr>
        <w:t>FIR</w:t>
      </w:r>
      <w:r w:rsidR="006919B1">
        <w:rPr>
          <w:b/>
          <w:bCs/>
          <w:sz w:val="28"/>
          <w:szCs w:val="28"/>
          <w:lang w:val="en-GB"/>
        </w:rPr>
        <w:t xml:space="preserve"> and IIR</w:t>
      </w:r>
      <w:r w:rsidR="00464A1F">
        <w:rPr>
          <w:b/>
          <w:bCs/>
          <w:sz w:val="28"/>
          <w:szCs w:val="28"/>
          <w:lang w:val="en-GB"/>
        </w:rPr>
        <w:t xml:space="preserve"> filters</w:t>
      </w:r>
    </w:p>
    <w:bookmarkEnd w:id="0"/>
    <w:p w14:paraId="743C343A" w14:textId="77777777" w:rsidR="006C412D" w:rsidRDefault="006C412D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6C40C45" w14:textId="678A047B" w:rsidR="006C412D" w:rsidRPr="00121305" w:rsidRDefault="006C412D" w:rsidP="006C412D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121305">
        <w:rPr>
          <w:b/>
          <w:bCs/>
          <w:lang w:val="en-GB"/>
        </w:rPr>
        <w:t>EXAMPLE</w:t>
      </w:r>
      <w:r>
        <w:rPr>
          <w:b/>
          <w:bCs/>
          <w:lang w:val="en-GB"/>
        </w:rPr>
        <w:t>:</w:t>
      </w:r>
      <w:r w:rsidRPr="00121305">
        <w:rPr>
          <w:b/>
          <w:bCs/>
          <w:lang w:val="en-GB"/>
        </w:rPr>
        <w:t xml:space="preserve"> THE</w:t>
      </w:r>
      <w:r>
        <w:rPr>
          <w:b/>
          <w:bCs/>
          <w:lang w:val="en-GB"/>
        </w:rPr>
        <w:t xml:space="preserve"> BLACKMAN WINDOW BAND-PASS FILTER (CAUSAL LTI SYSTEM)</w:t>
      </w:r>
    </w:p>
    <w:p w14:paraId="2A176E69" w14:textId="77777777" w:rsidR="006C412D" w:rsidRDefault="006C412D" w:rsidP="006C412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FF38696" w14:textId="77777777" w:rsidR="006C412D" w:rsidRPr="00D767E6" w:rsidRDefault="006C412D" w:rsidP="006C412D">
      <w:pPr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inorHAnsi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r>
                <w:rPr>
                  <w:rFonts w:ascii="Cambria Math" w:hAnsi="Cambria Math" w:cstheme="minorHAnsi"/>
                  <w:lang w:val="en-GB"/>
                </w:rPr>
                <m:t>n</m:t>
              </m:r>
            </m:e>
          </m:d>
          <m:r>
            <w:rPr>
              <w:rFonts w:ascii="Cambria Math" w:hAnsi="Cambria Math" w:cstheme="minorHAnsi"/>
              <w:lang w:val="en-GB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naryPr>
            <m:sub>
              <m:r>
                <w:rPr>
                  <w:rFonts w:ascii="Cambria Math" w:hAnsi="Cambria Math" w:cstheme="minorHAnsi"/>
                  <w:lang w:val="en-GB"/>
                </w:rPr>
                <m:t>k=0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L-1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sub>
              </m:sSub>
              <m:r>
                <w:rPr>
                  <w:rFonts w:ascii="Cambria Math" w:hAnsi="Cambria Math" w:cstheme="minorHAnsi"/>
                  <w:lang w:val="en-GB"/>
                </w:rPr>
                <m:t>x[n-k]</m:t>
              </m:r>
            </m:e>
          </m:nary>
        </m:oMath>
      </m:oMathPara>
    </w:p>
    <w:p w14:paraId="1C7F1D88" w14:textId="77777777" w:rsidR="006C412D" w:rsidRDefault="006C412D" w:rsidP="006C412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where:</w:t>
      </w:r>
    </w:p>
    <w:p w14:paraId="539CB99B" w14:textId="4C644F17" w:rsidR="006C412D" w:rsidRDefault="00000000" w:rsidP="006C412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</m:sSub>
          <m:r>
            <w:rPr>
              <w:rFonts w:ascii="Cambria Math" w:hAnsi="Cambria Math" w:cstheme="minorHAnsi"/>
              <w:lang w:val="en-GB"/>
            </w:rPr>
            <m:t>=2</m:t>
          </m:r>
          <m:func>
            <m:func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en-GB"/>
                    </w:rPr>
                    <m:t>k</m:t>
                  </m:r>
                </m:e>
              </m:d>
            </m:e>
          </m:func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Bm</m:t>
              </m:r>
            </m:sup>
          </m:sSubSup>
          <m:f>
            <m:f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val="en-GB"/>
                </w:rPr>
                <m:t>sin⁡</m:t>
              </m:r>
              <m:r>
                <w:rPr>
                  <w:rFonts w:ascii="Cambria Math" w:hAnsi="Cambria Math" w:cstheme="minorHAnsi"/>
                  <w:lang w:val="en-GB"/>
                </w:rPr>
                <m:t>[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  <w:lang w:val="en-GB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lang w:val="en-GB"/>
                </w:rPr>
                <m:t>]</m:t>
              </m:r>
            </m:num>
            <m:den>
              <m:r>
                <w:rPr>
                  <w:rFonts w:ascii="Cambria Math" w:hAnsi="Cambria Math" w:cstheme="minorHAnsi"/>
                  <w:lang w:val="en-GB"/>
                </w:rPr>
                <m:t>π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GB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L-1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en-GB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lang w:val="en-GB"/>
            </w:rPr>
            <m:t xml:space="preserve">      k=0,…, L-1</m:t>
          </m:r>
        </m:oMath>
      </m:oMathPara>
    </w:p>
    <w:p w14:paraId="3E8948EC" w14:textId="77777777" w:rsidR="006C412D" w:rsidRDefault="006C412D" w:rsidP="006C412D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126CC09" w14:textId="23603379" w:rsidR="006C412D" w:rsidRDefault="00000000" w:rsidP="006C412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theme="minorHAnsi"/>
                  <w:lang w:val="en-GB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lang w:val="en-GB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lang w:val="en-GB"/>
                </w:rPr>
                <m:t>Bm</m:t>
              </m:r>
            </m:sup>
          </m:sSubSup>
          <m:r>
            <w:rPr>
              <w:rFonts w:ascii="Cambria Math" w:hAnsi="Cambria Math" w:cstheme="minorHAnsi"/>
              <w:lang w:val="en-GB"/>
            </w:rPr>
            <m:t>=0.42 - 0.5cos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2πk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>+ 0.08cos</m:t>
          </m:r>
          <m:d>
            <m:dPr>
              <m:ctrlPr>
                <w:rPr>
                  <w:rFonts w:ascii="Cambria Math" w:hAnsi="Cambria Math" w:cstheme="minorHAnsi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GB"/>
                    </w:rPr>
                    <m:t>4πk</m:t>
                  </m:r>
                </m:num>
                <m:den>
                  <m:r>
                    <w:rPr>
                      <w:rFonts w:ascii="Cambria Math" w:hAnsi="Cambria Math" w:cstheme="minorHAnsi"/>
                      <w:lang w:val="en-GB"/>
                    </w:rPr>
                    <m:t>L - 1</m:t>
                  </m:r>
                </m:den>
              </m:f>
            </m:e>
          </m:d>
          <m:r>
            <w:rPr>
              <w:rFonts w:ascii="Cambria Math" w:hAnsi="Cambria Math" w:cstheme="minorHAnsi"/>
              <w:lang w:val="en-GB"/>
            </w:rPr>
            <m:t xml:space="preserve">     </m:t>
          </m:r>
          <m:r>
            <w:rPr>
              <w:rFonts w:ascii="Cambria Math" w:eastAsiaTheme="minorEastAsia" w:hAnsi="Cambria Math"/>
              <w:lang w:val="en-GB"/>
            </w:rPr>
            <m:t>k=0,…, L-1</m:t>
          </m:r>
        </m:oMath>
      </m:oMathPara>
    </w:p>
    <w:p w14:paraId="14F820EB" w14:textId="77777777" w:rsidR="00493F94" w:rsidRDefault="00493F94" w:rsidP="006C412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FF"/>
          <w:sz w:val="20"/>
          <w:szCs w:val="20"/>
          <w:lang w:val="en-GB"/>
        </w:rPr>
      </w:pPr>
    </w:p>
    <w:p w14:paraId="586E68BC" w14:textId="659EB7A5" w:rsidR="006C412D" w:rsidRDefault="006C412D" w:rsidP="006C412D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228B22"/>
          <w:sz w:val="20"/>
          <w:szCs w:val="20"/>
          <w:lang w:val="en-GB"/>
        </w:rPr>
      </w:pPr>
      <w:r w:rsidRPr="00C84B60">
        <w:rPr>
          <w:rFonts w:ascii="Courier New" w:hAnsi="Courier New" w:cs="Courier New"/>
          <w:color w:val="0000FF"/>
          <w:sz w:val="20"/>
          <w:szCs w:val="20"/>
          <w:lang w:val="en-GB"/>
        </w:rPr>
        <w:t>function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[y,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n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r w:rsidR="00493F94" w:rsidRPr="00493F94">
        <w:rPr>
          <w:rFonts w:ascii="Courier New" w:hAnsi="Courier New" w:cs="Courier New"/>
          <w:color w:val="000000"/>
          <w:sz w:val="20"/>
          <w:szCs w:val="20"/>
          <w:lang w:val="en-GB"/>
        </w:rPr>
        <w:t>bpf_bm(x,n,L,wi,wf)</w:t>
      </w:r>
      <w:r w:rsidRPr="00C84B6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% x is the input 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equence, L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is the number of 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the weighted </w:t>
      </w:r>
      <w:r w:rsidRPr="00C84B60">
        <w:rPr>
          <w:rFonts w:ascii="Courier New" w:hAnsi="Courier New" w:cs="Courier New"/>
          <w:color w:val="228B22"/>
          <w:sz w:val="20"/>
          <w:szCs w:val="20"/>
          <w:lang w:val="en-GB"/>
        </w:rPr>
        <w:t>averaged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samples and w</w:t>
      </w:r>
      <w:r w:rsidR="00493F94">
        <w:rPr>
          <w:rFonts w:ascii="Courier New" w:hAnsi="Courier New" w:cs="Courier New"/>
          <w:color w:val="228B22"/>
          <w:sz w:val="20"/>
          <w:szCs w:val="20"/>
          <w:lang w:val="en-GB"/>
        </w:rPr>
        <w:t>i and wf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</w:t>
      </w:r>
      <w:r w:rsidR="00493F94">
        <w:rPr>
          <w:rFonts w:ascii="Courier New" w:hAnsi="Courier New" w:cs="Courier New"/>
          <w:color w:val="228B22"/>
          <w:sz w:val="20"/>
          <w:szCs w:val="20"/>
          <w:lang w:val="en-GB"/>
        </w:rPr>
        <w:t>are the band-pass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 xml:space="preserve"> frequenc</w:t>
      </w:r>
      <w:r w:rsidR="00493F94">
        <w:rPr>
          <w:rFonts w:ascii="Courier New" w:hAnsi="Courier New" w:cs="Courier New"/>
          <w:color w:val="228B22"/>
          <w:sz w:val="20"/>
          <w:szCs w:val="20"/>
          <w:lang w:val="en-GB"/>
        </w:rPr>
        <w:t>ies</w:t>
      </w:r>
      <w:r>
        <w:rPr>
          <w:rFonts w:ascii="Courier New" w:hAnsi="Courier New" w:cs="Courier New"/>
          <w:color w:val="228B22"/>
          <w:sz w:val="20"/>
          <w:szCs w:val="20"/>
          <w:lang w:val="en-GB"/>
        </w:rPr>
        <w:t>. ac is a vector with the L-1 auxiliary conditions ac=[x[ni-1] … x[ni-(L-1)]]. Suppose ac=[0 … 0].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6C412D" w:rsidRPr="002D1834" w14:paraId="18CDCC78" w14:textId="77777777" w:rsidTr="004C5855">
        <w:tc>
          <w:tcPr>
            <w:tcW w:w="8926" w:type="dxa"/>
          </w:tcPr>
          <w:p w14:paraId="1EB4CA9E" w14:textId="6CDA924B" w:rsidR="006C412D" w:rsidRPr="006D21B5" w:rsidRDefault="00493F94" w:rsidP="004C5855">
            <w:pPr>
              <w:spacing w:after="12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b</w:t>
            </w:r>
            <w:r w:rsidR="006C412D">
              <w:rPr>
                <w:b/>
                <w:bCs/>
                <w:lang w:val="en-GB"/>
              </w:rPr>
              <w:t>pf_bm.m</w:t>
            </w:r>
          </w:p>
        </w:tc>
      </w:tr>
      <w:tr w:rsidR="006C412D" w:rsidRPr="005875C0" w14:paraId="40F6060B" w14:textId="77777777" w:rsidTr="004C5855">
        <w:trPr>
          <w:trHeight w:val="1450"/>
        </w:trPr>
        <w:tc>
          <w:tcPr>
            <w:tcW w:w="8926" w:type="dxa"/>
          </w:tcPr>
          <w:p w14:paraId="2A29CC7F" w14:textId="75C3A2CB" w:rsidR="006C412D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function [y,n] = </w:t>
            </w:r>
            <w:r w:rsidR="00493F94" w:rsidRPr="00493F94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bpf_bm(x,n,L,wi,wf)</w:t>
            </w:r>
          </w:p>
          <w:p w14:paraId="2096E0C2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573923EE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% L is an </w:t>
            </w:r>
            <w:r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odd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number</w:t>
            </w:r>
          </w:p>
          <w:p w14:paraId="462436CE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ac = zeros(1,L-1);</w:t>
            </w:r>
          </w:p>
          <w:p w14:paraId="76575267" w14:textId="77777777" w:rsidR="006C412D" w:rsidRPr="005875C0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5875C0">
              <w:rPr>
                <w:rFonts w:ascii="Courier New" w:hAnsi="Courier New" w:cs="Courier New"/>
                <w:color w:val="00B0F0"/>
                <w:sz w:val="16"/>
                <w:szCs w:val="16"/>
              </w:rPr>
              <w:t>x_aux = [ac x];</w:t>
            </w:r>
          </w:p>
          <w:p w14:paraId="0F0123E5" w14:textId="77777777" w:rsidR="006C412D" w:rsidRPr="005875C0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5875C0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y = zeros(1,length(x));</w:t>
            </w:r>
          </w:p>
          <w:p w14:paraId="35931537" w14:textId="2B257E8C" w:rsidR="006C412D" w:rsidRPr="006C412D" w:rsidRDefault="006C412D" w:rsidP="006C412D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5875C0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C412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wc = (wf-wi)/2;</w:t>
            </w:r>
          </w:p>
          <w:p w14:paraId="4B6479F7" w14:textId="66A1A8DC" w:rsidR="006C412D" w:rsidRPr="006C412D" w:rsidRDefault="006C412D" w:rsidP="006C412D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C412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w0 = (wf+wi)/2;</w:t>
            </w:r>
          </w:p>
          <w:p w14:paraId="39CAC004" w14:textId="77777777" w:rsidR="006C412D" w:rsidRPr="006C412D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C412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</w:p>
          <w:p w14:paraId="3235194B" w14:textId="77777777" w:rsidR="006C412D" w:rsidRPr="00284E9B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C412D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i = 0:L-1;</w:t>
            </w:r>
          </w:p>
          <w:p w14:paraId="3A1822CB" w14:textId="77777777" w:rsidR="006C412D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666811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w_b = 0.42-0.5*cos(2*pi*i/(L-1))+0.08*cos(4*pi*i/(L-1));</w:t>
            </w:r>
          </w:p>
          <w:p w14:paraId="4AFBA9B3" w14:textId="77777777" w:rsidR="006C412D" w:rsidRPr="00284E9B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33AA1DB5" w14:textId="77777777" w:rsidR="006C412D" w:rsidRPr="00574DC1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284E9B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</w:rPr>
              <w:t>m = 0:((L-1)/2)-1;</w:t>
            </w:r>
          </w:p>
          <w:p w14:paraId="20426EE4" w14:textId="77777777" w:rsidR="006C412D" w:rsidRPr="00574DC1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hi1 = sin(wc*(m-(L-1)/2))./(pi*(m-(L-1)/2));</w:t>
            </w:r>
          </w:p>
          <w:p w14:paraId="2FA4D4E8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himax = wc/pi;</w:t>
            </w:r>
          </w:p>
          <w:p w14:paraId="618884F9" w14:textId="77777777" w:rsidR="006C412D" w:rsidRPr="00574DC1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m=((L-1)/2)+1:L-1;</w:t>
            </w:r>
          </w:p>
          <w:p w14:paraId="4D62233E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</w:rPr>
            </w:pPr>
            <w:r w:rsidRPr="00574DC1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>hi2 = sin(wc*(m-(L-1)/2))./(pi*(m-(L-1)/2));</w:t>
            </w:r>
          </w:p>
          <w:p w14:paraId="48EED2BF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</w:rPr>
              <w:t xml:space="preserve">    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hi=[hi1 himax hi2];</w:t>
            </w:r>
          </w:p>
          <w:p w14:paraId="0D17BF55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</w:p>
          <w:p w14:paraId="6313E077" w14:textId="5126D150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</w:t>
            </w:r>
            <w:r w:rsidR="00493F94" w:rsidRPr="00493F94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h = 2*cos(w0*i).*w_b.*hi</w:t>
            </w: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;</w:t>
            </w:r>
          </w:p>
          <w:p w14:paraId="0C97251A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1D771131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for i = 1:length(x)</w:t>
            </w:r>
          </w:p>
          <w:p w14:paraId="7BDB47DC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    y(i) = sum(h.*x_aux(i:i+L-1));</w:t>
            </w:r>
          </w:p>
          <w:p w14:paraId="66AF3107" w14:textId="1E4B16EE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end</w:t>
            </w:r>
          </w:p>
          <w:p w14:paraId="69F8B6E7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 xml:space="preserve">    stem(n,y)</w:t>
            </w:r>
          </w:p>
          <w:p w14:paraId="058DA233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</w:p>
          <w:p w14:paraId="25942FAF" w14:textId="77777777" w:rsidR="006C412D" w:rsidRPr="006744CA" w:rsidRDefault="006C412D" w:rsidP="004C5855">
            <w:pPr>
              <w:jc w:val="both"/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</w:pPr>
            <w:r w:rsidRPr="006744CA">
              <w:rPr>
                <w:rFonts w:ascii="Courier New" w:hAnsi="Courier New" w:cs="Courier New"/>
                <w:color w:val="00B0F0"/>
                <w:sz w:val="16"/>
                <w:szCs w:val="16"/>
                <w:lang w:val="en-GB"/>
              </w:rPr>
              <w:t>end</w:t>
            </w:r>
          </w:p>
        </w:tc>
      </w:tr>
    </w:tbl>
    <w:p w14:paraId="548ED28D" w14:textId="55D8EA6A" w:rsidR="00846A71" w:rsidRDefault="00351F63" w:rsidP="00846A71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/>
          <w:lang w:val="en-GB"/>
        </w:rPr>
      </w:pPr>
      <w:r>
        <w:rPr>
          <w:lang w:val="en-GB"/>
        </w:rPr>
        <w:lastRenderedPageBreak/>
        <w:t>Compare graphically the log magnitude of the system frequency response</w:t>
      </w:r>
      <w:r w:rsidR="006919B1">
        <w:rPr>
          <w:lang w:val="en-GB"/>
        </w:rPr>
        <w:t>s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H(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jω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for a </w:t>
      </w:r>
      <w:r w:rsidR="006919B1" w:rsidRPr="00895B73">
        <w:rPr>
          <w:rFonts w:eastAsiaTheme="minorEastAsia"/>
          <w:b/>
          <w:bCs/>
          <w:lang w:val="en-GB"/>
        </w:rPr>
        <w:t>FIR-Blackman</w:t>
      </w:r>
      <w:r>
        <w:rPr>
          <w:rFonts w:eastAsiaTheme="minorEastAsia"/>
          <w:lang w:val="en-GB"/>
        </w:rPr>
        <w:t xml:space="preserve"> </w:t>
      </w:r>
      <w:r w:rsidR="006919B1">
        <w:rPr>
          <w:rFonts w:eastAsiaTheme="minorEastAsia"/>
          <w:lang w:val="en-GB"/>
        </w:rPr>
        <w:t xml:space="preserve">and </w:t>
      </w:r>
      <w:r w:rsidR="006919B1" w:rsidRPr="00895B73">
        <w:rPr>
          <w:rFonts w:eastAsiaTheme="minorEastAsia"/>
          <w:b/>
          <w:bCs/>
          <w:lang w:val="en-GB"/>
        </w:rPr>
        <w:t>IIR-elliptic</w:t>
      </w:r>
      <w:r w:rsidR="006919B1">
        <w:rPr>
          <w:rFonts w:eastAsiaTheme="minorEastAsia"/>
          <w:lang w:val="en-GB"/>
        </w:rPr>
        <w:t xml:space="preserve"> band</w:t>
      </w:r>
      <w:r>
        <w:rPr>
          <w:rFonts w:eastAsiaTheme="minorEastAsia"/>
          <w:lang w:val="en-GB"/>
        </w:rPr>
        <w:t>-pass filter</w:t>
      </w:r>
      <w:r w:rsidR="006919B1">
        <w:rPr>
          <w:rFonts w:eastAsiaTheme="minorEastAsia"/>
          <w:lang w:val="en-GB"/>
        </w:rPr>
        <w:t>s:</w:t>
      </w:r>
    </w:p>
    <w:p w14:paraId="7AAD902F" w14:textId="77777777" w:rsidR="00666811" w:rsidRDefault="00666811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EE29832" w14:textId="7F2FE0D0" w:rsidR="00666811" w:rsidRDefault="00F30876" w:rsidP="00846A7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Gain=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log magnitude of</m:t>
          </m:r>
          <m:r>
            <m:rPr>
              <m:sty m:val="p"/>
            </m:rPr>
            <w:rPr>
              <w:rFonts w:asci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  <w:lang w:val="en-GB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H(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jω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d>
            </m:e>
          </m:func>
        </m:oMath>
      </m:oMathPara>
    </w:p>
    <w:p w14:paraId="0AD7C32E" w14:textId="77777777" w:rsidR="00C901FE" w:rsidRDefault="00C901FE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8E430C8" w14:textId="1D024F85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For L=</w:t>
      </w:r>
      <w:r w:rsidR="00E40535">
        <w:rPr>
          <w:lang w:val="en-GB"/>
        </w:rPr>
        <w:t>61</w:t>
      </w:r>
      <w:r>
        <w:rPr>
          <w:lang w:val="en-GB"/>
        </w:rPr>
        <w:t xml:space="preserve"> we have:</w:t>
      </w:r>
    </w:p>
    <w:p w14:paraId="15305FDF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390"/>
        <w:gridCol w:w="4394"/>
      </w:tblGrid>
      <w:tr w:rsidR="00F30876" w:rsidRPr="005875C0" w14:paraId="43998FA4" w14:textId="77777777" w:rsidTr="000F1102">
        <w:trPr>
          <w:trHeight w:val="309"/>
        </w:trPr>
        <w:tc>
          <w:tcPr>
            <w:tcW w:w="4390" w:type="dxa"/>
            <w:shd w:val="clear" w:color="auto" w:fill="92D050"/>
          </w:tcPr>
          <w:p w14:paraId="7BDAA11C" w14:textId="3A860DD5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7C621E">
              <w:rPr>
                <w:b/>
                <w:bCs/>
                <w:lang w:val="en-GB"/>
              </w:rPr>
              <w:t>_</w:t>
            </w:r>
            <w:r w:rsidR="006919B1">
              <w:rPr>
                <w:b/>
                <w:bCs/>
                <w:lang w:val="en-GB"/>
              </w:rPr>
              <w:t>fir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4394" w:type="dxa"/>
            <w:shd w:val="clear" w:color="auto" w:fill="92D050"/>
          </w:tcPr>
          <w:p w14:paraId="0D63AABB" w14:textId="4E7504D6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7C621E">
              <w:rPr>
                <w:b/>
                <w:bCs/>
                <w:lang w:val="en-GB"/>
              </w:rPr>
              <w:t>_</w:t>
            </w:r>
            <w:r w:rsidR="00E40535">
              <w:rPr>
                <w:b/>
                <w:bCs/>
                <w:lang w:val="en-GB"/>
              </w:rPr>
              <w:t>fir</w:t>
            </w:r>
            <w:r>
              <w:rPr>
                <w:b/>
                <w:bCs/>
                <w:lang w:val="en-GB"/>
              </w:rPr>
              <w:t>(w) in [-pi,pi]</w:t>
            </w:r>
          </w:p>
        </w:tc>
      </w:tr>
      <w:tr w:rsidR="00F30876" w:rsidRPr="004B14A9" w14:paraId="1CB6E1C5" w14:textId="77777777" w:rsidTr="000F1102">
        <w:trPr>
          <w:trHeight w:val="4345"/>
        </w:trPr>
        <w:tc>
          <w:tcPr>
            <w:tcW w:w="4390" w:type="dxa"/>
          </w:tcPr>
          <w:p w14:paraId="403E72EA" w14:textId="19ACE051" w:rsidR="006919B1" w:rsidRPr="003248B2" w:rsidRDefault="006919B1" w:rsidP="006919B1">
            <w:pPr>
              <w:jc w:val="both"/>
            </w:pPr>
            <w:r w:rsidRPr="003248B2">
              <w:t>N = 101;</w:t>
            </w:r>
          </w:p>
          <w:p w14:paraId="2FAB6FB7" w14:textId="2C999189" w:rsidR="006919B1" w:rsidRPr="003248B2" w:rsidRDefault="006919B1" w:rsidP="006919B1">
            <w:pPr>
              <w:jc w:val="both"/>
            </w:pPr>
            <w:r w:rsidRPr="003248B2">
              <w:t xml:space="preserve">[d,n] = </w:t>
            </w:r>
            <w:r w:rsidR="005875C0">
              <w:t>D</w:t>
            </w:r>
            <w:r w:rsidRPr="003248B2">
              <w:t>elta(0,0,N-1);</w:t>
            </w:r>
          </w:p>
          <w:p w14:paraId="4CE4013E" w14:textId="77777777" w:rsidR="006919B1" w:rsidRPr="003248B2" w:rsidRDefault="006919B1" w:rsidP="006919B1">
            <w:pPr>
              <w:jc w:val="both"/>
            </w:pPr>
            <w:r w:rsidRPr="003248B2">
              <w:t>[h_fir,n] = bpf_bm(d,n,61,1.5,2.5);</w:t>
            </w:r>
          </w:p>
          <w:p w14:paraId="088F53EC" w14:textId="77777777" w:rsidR="00F30876" w:rsidRPr="003248B2" w:rsidRDefault="00F30876" w:rsidP="000F1102">
            <w:pPr>
              <w:jc w:val="both"/>
            </w:pPr>
          </w:p>
          <w:p w14:paraId="7D934BD7" w14:textId="10D3A113" w:rsidR="00F30876" w:rsidRPr="006D21B5" w:rsidRDefault="00E40535" w:rsidP="000F1102">
            <w:pPr>
              <w:jc w:val="center"/>
              <w:rPr>
                <w:lang w:val="en-GB"/>
              </w:rPr>
            </w:pPr>
            <w:r w:rsidRPr="00E40535">
              <w:rPr>
                <w:noProof/>
                <w:lang w:val="en-GB"/>
              </w:rPr>
              <w:drawing>
                <wp:inline distT="0" distB="0" distL="0" distR="0" wp14:anchorId="21D71F56" wp14:editId="3DE26817">
                  <wp:extent cx="2527298" cy="1895475"/>
                  <wp:effectExtent l="0" t="0" r="6985" b="0"/>
                  <wp:docPr id="7706026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6026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301" cy="1911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14:paraId="16D15F69" w14:textId="11976D69" w:rsidR="00F30876" w:rsidRPr="007C621E" w:rsidRDefault="00F30876" w:rsidP="000F1102">
            <w:pPr>
              <w:jc w:val="both"/>
              <w:rPr>
                <w:lang w:val="en-GB"/>
              </w:rPr>
            </w:pPr>
            <w:r w:rsidRPr="007C621E">
              <w:rPr>
                <w:lang w:val="en-GB"/>
              </w:rPr>
              <w:t>H</w:t>
            </w:r>
            <w:r w:rsidR="007C621E" w:rsidRPr="007C621E">
              <w:rPr>
                <w:lang w:val="en-GB"/>
              </w:rPr>
              <w:t>_</w:t>
            </w:r>
            <w:r w:rsidR="006919B1">
              <w:rPr>
                <w:lang w:val="en-GB"/>
              </w:rPr>
              <w:t>fir</w:t>
            </w:r>
            <w:r w:rsidRPr="007C621E">
              <w:rPr>
                <w:lang w:val="en-GB"/>
              </w:rPr>
              <w:t xml:space="preserve"> = MyDTFT(h</w:t>
            </w:r>
            <w:r w:rsidR="007C621E" w:rsidRPr="007C621E">
              <w:rPr>
                <w:lang w:val="en-GB"/>
              </w:rPr>
              <w:t>_</w:t>
            </w:r>
            <w:r w:rsidR="006919B1">
              <w:rPr>
                <w:lang w:val="en-GB"/>
              </w:rPr>
              <w:t>fir</w:t>
            </w:r>
            <w:r w:rsidRPr="007C621E">
              <w:rPr>
                <w:lang w:val="en-GB"/>
              </w:rPr>
              <w:t>,n);</w:t>
            </w:r>
          </w:p>
          <w:p w14:paraId="0A9399C9" w14:textId="77777777" w:rsidR="00F30876" w:rsidRDefault="00F30876" w:rsidP="00E40535">
            <w:pPr>
              <w:rPr>
                <w:b/>
                <w:bCs/>
                <w:lang w:val="en-GB"/>
              </w:rPr>
            </w:pPr>
          </w:p>
          <w:p w14:paraId="2E9A6D72" w14:textId="77777777" w:rsidR="00E40535" w:rsidRDefault="00E40535" w:rsidP="00E40535">
            <w:pPr>
              <w:rPr>
                <w:b/>
                <w:bCs/>
                <w:lang w:val="en-GB"/>
              </w:rPr>
            </w:pPr>
          </w:p>
          <w:p w14:paraId="5B7F579C" w14:textId="77777777" w:rsidR="00F30876" w:rsidRDefault="00F30876" w:rsidP="000F1102">
            <w:pPr>
              <w:jc w:val="center"/>
              <w:rPr>
                <w:b/>
                <w:bCs/>
                <w:lang w:val="en-GB"/>
              </w:rPr>
            </w:pPr>
          </w:p>
          <w:p w14:paraId="3F50E03A" w14:textId="3E1203B9" w:rsidR="00F30876" w:rsidRPr="004B14A9" w:rsidRDefault="00C87E5F" w:rsidP="000F1102">
            <w:pPr>
              <w:jc w:val="center"/>
              <w:rPr>
                <w:b/>
                <w:bCs/>
                <w:lang w:val="en-GB"/>
              </w:rPr>
            </w:pPr>
            <w:r w:rsidRPr="00C87E5F">
              <w:rPr>
                <w:b/>
                <w:bCs/>
                <w:noProof/>
                <w:lang w:val="en-GB"/>
              </w:rPr>
              <w:drawing>
                <wp:inline distT="0" distB="0" distL="0" distR="0" wp14:anchorId="5425B6EF" wp14:editId="0DED6F85">
                  <wp:extent cx="2603500" cy="1952625"/>
                  <wp:effectExtent l="0" t="0" r="6350" b="9525"/>
                  <wp:docPr id="6504349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4349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26" cy="195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A0D52" w14:textId="77777777" w:rsidR="00240FD9" w:rsidRDefault="00240FD9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4F2A16A" w14:textId="04F3B458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 xml:space="preserve">For </w:t>
      </w:r>
      <w:r w:rsidR="00C75D11">
        <w:rPr>
          <w:lang w:val="en-GB"/>
        </w:rPr>
        <w:t>o</w:t>
      </w:r>
      <w:r w:rsidR="00240FD9">
        <w:rPr>
          <w:lang w:val="en-GB"/>
        </w:rPr>
        <w:t>rder</w:t>
      </w:r>
      <w:r>
        <w:rPr>
          <w:lang w:val="en-GB"/>
        </w:rPr>
        <w:t>=</w:t>
      </w:r>
      <w:r w:rsidR="00240FD9">
        <w:rPr>
          <w:lang w:val="en-GB"/>
        </w:rPr>
        <w:t>7</w:t>
      </w:r>
      <w:r>
        <w:rPr>
          <w:lang w:val="en-GB"/>
        </w:rPr>
        <w:t xml:space="preserve"> we have:</w:t>
      </w:r>
    </w:p>
    <w:p w14:paraId="2B2732E8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4531"/>
        <w:gridCol w:w="4253"/>
      </w:tblGrid>
      <w:tr w:rsidR="007C621E" w:rsidRPr="005875C0" w14:paraId="2776F0E7" w14:textId="77777777" w:rsidTr="00240FD9">
        <w:trPr>
          <w:trHeight w:val="309"/>
        </w:trPr>
        <w:tc>
          <w:tcPr>
            <w:tcW w:w="4531" w:type="dxa"/>
            <w:shd w:val="clear" w:color="auto" w:fill="92D050"/>
          </w:tcPr>
          <w:p w14:paraId="19D8A821" w14:textId="67ED5F8F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7C621E">
              <w:rPr>
                <w:b/>
                <w:bCs/>
                <w:lang w:val="en-GB"/>
              </w:rPr>
              <w:t>_</w:t>
            </w:r>
            <w:r w:rsidR="00E40535">
              <w:rPr>
                <w:b/>
                <w:bCs/>
                <w:lang w:val="en-GB"/>
              </w:rPr>
              <w:t>iir</w:t>
            </w:r>
            <w:r>
              <w:rPr>
                <w:b/>
                <w:bCs/>
                <w:lang w:val="en-GB"/>
              </w:rPr>
              <w:t>[n]</w:t>
            </w:r>
          </w:p>
        </w:tc>
        <w:tc>
          <w:tcPr>
            <w:tcW w:w="4253" w:type="dxa"/>
            <w:shd w:val="clear" w:color="auto" w:fill="92D050"/>
          </w:tcPr>
          <w:p w14:paraId="27B6B628" w14:textId="7F5840C5" w:rsidR="00F30876" w:rsidRPr="003173FB" w:rsidRDefault="00F30876" w:rsidP="000F1102">
            <w:pPr>
              <w:jc w:val="center"/>
              <w:rPr>
                <w:b/>
                <w:bCs/>
                <w:lang w:val="en-GB"/>
              </w:rPr>
            </w:pPr>
            <w:r w:rsidRPr="003173FB">
              <w:rPr>
                <w:b/>
                <w:bCs/>
                <w:lang w:val="en-GB"/>
              </w:rPr>
              <w:t xml:space="preserve">PLOT </w:t>
            </w:r>
            <w:r>
              <w:rPr>
                <w:b/>
                <w:bCs/>
                <w:lang w:val="en-GB"/>
              </w:rPr>
              <w:t>H</w:t>
            </w:r>
            <w:r w:rsidR="00BF4116">
              <w:rPr>
                <w:b/>
                <w:bCs/>
                <w:lang w:val="en-GB"/>
              </w:rPr>
              <w:t>_</w:t>
            </w:r>
            <w:r w:rsidR="00E40535">
              <w:rPr>
                <w:b/>
                <w:bCs/>
                <w:lang w:val="en-GB"/>
              </w:rPr>
              <w:t>iir</w:t>
            </w:r>
            <w:r>
              <w:rPr>
                <w:b/>
                <w:bCs/>
                <w:lang w:val="en-GB"/>
              </w:rPr>
              <w:t>(w) in [-pi,pi]</w:t>
            </w:r>
          </w:p>
        </w:tc>
      </w:tr>
      <w:tr w:rsidR="007C621E" w:rsidRPr="004B14A9" w14:paraId="456F1BEC" w14:textId="77777777" w:rsidTr="00240FD9">
        <w:trPr>
          <w:trHeight w:val="4345"/>
        </w:trPr>
        <w:tc>
          <w:tcPr>
            <w:tcW w:w="4531" w:type="dxa"/>
          </w:tcPr>
          <w:p w14:paraId="190495A1" w14:textId="7A5675DD" w:rsidR="00F30876" w:rsidRPr="00E40535" w:rsidRDefault="00F30876" w:rsidP="000F1102">
            <w:pPr>
              <w:jc w:val="both"/>
            </w:pPr>
            <w:r w:rsidRPr="00E40535">
              <w:t xml:space="preserve">[d,n] = </w:t>
            </w:r>
            <w:r w:rsidR="005875C0" w:rsidRPr="005875C0">
              <w:rPr>
                <w:u w:val="single"/>
              </w:rPr>
              <w:t>D</w:t>
            </w:r>
            <w:r w:rsidRPr="005875C0">
              <w:rPr>
                <w:u w:val="single"/>
              </w:rPr>
              <w:t>elta</w:t>
            </w:r>
            <w:r w:rsidRPr="00E40535">
              <w:t>(0,0,</w:t>
            </w:r>
            <w:r w:rsidR="00E40535" w:rsidRPr="00E40535">
              <w:t xml:space="preserve"> N-1</w:t>
            </w:r>
            <w:r w:rsidRPr="00E40535">
              <w:t>);</w:t>
            </w:r>
          </w:p>
          <w:p w14:paraId="0B06C4B8" w14:textId="15600500" w:rsidR="00E40535" w:rsidRPr="00240FD9" w:rsidRDefault="00E40535" w:rsidP="00E40535">
            <w:r w:rsidRPr="00240FD9">
              <w:t>[b,a]</w:t>
            </w:r>
            <w:r w:rsidR="00240FD9" w:rsidRPr="00240FD9">
              <w:t>=</w:t>
            </w:r>
            <w:r w:rsidRPr="00240FD9">
              <w:t>ellip(7,0.25,50,[1.5/pi 2.5/pi],'bandpass');</w:t>
            </w:r>
          </w:p>
          <w:p w14:paraId="35164152" w14:textId="1DB572E7" w:rsidR="00F30876" w:rsidRDefault="00E40535" w:rsidP="00E40535">
            <w:pPr>
              <w:jc w:val="both"/>
              <w:rPr>
                <w:lang w:val="en-GB"/>
              </w:rPr>
            </w:pPr>
            <w:r w:rsidRPr="00E40535">
              <w:rPr>
                <w:lang w:val="en-GB"/>
              </w:rPr>
              <w:t>h_iir = filter(b,a,d);</w:t>
            </w:r>
          </w:p>
          <w:p w14:paraId="333D6DE7" w14:textId="5A8CC0AE" w:rsidR="00E40535" w:rsidRDefault="00E40535" w:rsidP="00E40535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stem(n,</w:t>
            </w:r>
            <w:r w:rsidRPr="00E40535">
              <w:rPr>
                <w:lang w:val="en-GB"/>
              </w:rPr>
              <w:t xml:space="preserve"> h_iir</w:t>
            </w:r>
            <w:r>
              <w:rPr>
                <w:lang w:val="en-GB"/>
              </w:rPr>
              <w:t>,</w:t>
            </w:r>
            <w:r w:rsidRPr="00CE7B39">
              <w:rPr>
                <w:lang w:val="en-GB"/>
              </w:rPr>
              <w:t xml:space="preserve"> '</w:t>
            </w:r>
            <w:r>
              <w:rPr>
                <w:lang w:val="en-GB"/>
              </w:rPr>
              <w:t>.</w:t>
            </w:r>
            <w:r w:rsidRPr="00CE7B39">
              <w:rPr>
                <w:lang w:val="en-GB"/>
              </w:rPr>
              <w:t xml:space="preserve"> '</w:t>
            </w:r>
            <w:r>
              <w:rPr>
                <w:lang w:val="en-GB"/>
              </w:rPr>
              <w:t>)</w:t>
            </w:r>
          </w:p>
          <w:p w14:paraId="197801C6" w14:textId="77777777" w:rsidR="00E40535" w:rsidRPr="00E40535" w:rsidRDefault="00E40535" w:rsidP="00E40535">
            <w:pPr>
              <w:jc w:val="both"/>
              <w:rPr>
                <w:lang w:val="en-GB"/>
              </w:rPr>
            </w:pPr>
          </w:p>
          <w:p w14:paraId="31D4BAC9" w14:textId="2CFDF5F3" w:rsidR="00F30876" w:rsidRPr="006D21B5" w:rsidRDefault="00E40535" w:rsidP="000F1102">
            <w:pPr>
              <w:jc w:val="center"/>
              <w:rPr>
                <w:lang w:val="en-GB"/>
              </w:rPr>
            </w:pPr>
            <w:r w:rsidRPr="00E40535">
              <w:rPr>
                <w:noProof/>
                <w:lang w:val="en-GB"/>
              </w:rPr>
              <w:drawing>
                <wp:inline distT="0" distB="0" distL="0" distR="0" wp14:anchorId="25D1298B" wp14:editId="06385FF1">
                  <wp:extent cx="2413000" cy="1809750"/>
                  <wp:effectExtent l="0" t="0" r="6350" b="0"/>
                  <wp:docPr id="18200290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0290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314" cy="1809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490E7C3F" w14:textId="19A23D17" w:rsidR="00F30876" w:rsidRPr="007C621E" w:rsidRDefault="00F30876" w:rsidP="000F1102">
            <w:pPr>
              <w:jc w:val="both"/>
              <w:rPr>
                <w:lang w:val="en-GB"/>
              </w:rPr>
            </w:pPr>
            <w:r w:rsidRPr="007C621E">
              <w:rPr>
                <w:lang w:val="en-GB"/>
              </w:rPr>
              <w:t>H</w:t>
            </w:r>
            <w:r w:rsidR="007C621E" w:rsidRPr="007C621E">
              <w:rPr>
                <w:lang w:val="en-GB"/>
              </w:rPr>
              <w:t>_</w:t>
            </w:r>
            <w:r w:rsidR="00E40535">
              <w:rPr>
                <w:lang w:val="en-GB"/>
              </w:rPr>
              <w:t>iir</w:t>
            </w:r>
            <w:r w:rsidRPr="007C621E">
              <w:rPr>
                <w:lang w:val="en-GB"/>
              </w:rPr>
              <w:t xml:space="preserve"> = MyDTFT(h</w:t>
            </w:r>
            <w:r w:rsidR="007C621E" w:rsidRPr="007C621E">
              <w:rPr>
                <w:lang w:val="en-GB"/>
              </w:rPr>
              <w:t>_</w:t>
            </w:r>
            <w:r w:rsidR="00E40535">
              <w:rPr>
                <w:lang w:val="en-GB"/>
              </w:rPr>
              <w:t>iir</w:t>
            </w:r>
            <w:r w:rsidRPr="007C621E">
              <w:rPr>
                <w:lang w:val="en-GB"/>
              </w:rPr>
              <w:t>,n);</w:t>
            </w:r>
          </w:p>
          <w:p w14:paraId="4BC164D0" w14:textId="77777777" w:rsidR="00F30876" w:rsidRDefault="00F30876" w:rsidP="000F1102">
            <w:pPr>
              <w:jc w:val="center"/>
              <w:rPr>
                <w:b/>
                <w:bCs/>
                <w:lang w:val="en-GB"/>
              </w:rPr>
            </w:pPr>
          </w:p>
          <w:p w14:paraId="554556EE" w14:textId="77777777" w:rsidR="00F30876" w:rsidRDefault="00F30876" w:rsidP="000F1102">
            <w:pPr>
              <w:jc w:val="center"/>
              <w:rPr>
                <w:b/>
                <w:bCs/>
                <w:lang w:val="en-GB"/>
              </w:rPr>
            </w:pPr>
          </w:p>
          <w:p w14:paraId="6024BA5B" w14:textId="77777777" w:rsidR="00F30876" w:rsidRDefault="00F30876" w:rsidP="000F1102">
            <w:pPr>
              <w:jc w:val="center"/>
              <w:rPr>
                <w:b/>
                <w:bCs/>
                <w:lang w:val="en-GB"/>
              </w:rPr>
            </w:pPr>
          </w:p>
          <w:p w14:paraId="7C0E235A" w14:textId="167054DC" w:rsidR="00F30876" w:rsidRPr="004B14A9" w:rsidRDefault="002F3147" w:rsidP="000F1102">
            <w:pPr>
              <w:jc w:val="center"/>
              <w:rPr>
                <w:b/>
                <w:bCs/>
                <w:lang w:val="en-GB"/>
              </w:rPr>
            </w:pPr>
            <w:r w:rsidRPr="002F3147">
              <w:rPr>
                <w:b/>
                <w:bCs/>
                <w:noProof/>
                <w:lang w:val="en-GB"/>
              </w:rPr>
              <w:drawing>
                <wp:inline distT="0" distB="0" distL="0" distR="0" wp14:anchorId="6E743CF5" wp14:editId="7C537651">
                  <wp:extent cx="2563495" cy="1922780"/>
                  <wp:effectExtent l="0" t="0" r="8255" b="1270"/>
                  <wp:docPr id="20549827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9827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EF9AF" w14:textId="77777777" w:rsidR="00F30876" w:rsidRDefault="00F30876" w:rsidP="00F30876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37AF128" w14:textId="77777777" w:rsidR="00790CC9" w:rsidRDefault="003248B2" w:rsidP="003248B2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3248B2">
        <w:rPr>
          <w:lang w:val="en-GB"/>
        </w:rPr>
        <w:t>[b,a] = ellip(n,Rp,Rs, [w1 w2],'bandpass')</w:t>
      </w:r>
    </w:p>
    <w:p w14:paraId="4F84C614" w14:textId="5E826EE2" w:rsidR="003248B2" w:rsidRDefault="00790CC9" w:rsidP="003248B2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rPr>
          <w:lang w:val="en-GB"/>
        </w:rPr>
        <w:t>R</w:t>
      </w:r>
      <w:r w:rsidR="003248B2" w:rsidRPr="003248B2">
        <w:rPr>
          <w:lang w:val="en-GB"/>
        </w:rPr>
        <w:t xml:space="preserve">eturns the transfer function coefficients of an nth-order </w:t>
      </w:r>
      <w:r w:rsidR="003248B2">
        <w:rPr>
          <w:lang w:val="en-GB"/>
        </w:rPr>
        <w:t>band</w:t>
      </w:r>
      <w:r w:rsidR="003248B2" w:rsidRPr="003248B2">
        <w:rPr>
          <w:lang w:val="en-GB"/>
        </w:rPr>
        <w:t xml:space="preserve">pass digital elliptic filter with </w:t>
      </w:r>
      <w:r w:rsidR="003248B2">
        <w:rPr>
          <w:lang w:val="en-GB"/>
        </w:rPr>
        <w:t xml:space="preserve">normalized </w:t>
      </w:r>
      <w:r w:rsidR="003248B2" w:rsidRPr="003248B2">
        <w:rPr>
          <w:lang w:val="en-GB"/>
        </w:rPr>
        <w:t>lower edge frequency w1 and higher edge frequency w2. The resulting filter has Rp decibels of peak-to-peak passband ripple and Rs decibels of stopband attenuation down from the peak passband value.</w:t>
      </w:r>
    </w:p>
    <w:p w14:paraId="2F8EC0DB" w14:textId="77777777" w:rsidR="00F26BE4" w:rsidRDefault="00F26BE4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D45BEA2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4A2EF07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7C621E" w:rsidRPr="005875C0" w14:paraId="1DEB3995" w14:textId="77777777" w:rsidTr="00BF4116">
        <w:trPr>
          <w:trHeight w:val="283"/>
        </w:trPr>
        <w:tc>
          <w:tcPr>
            <w:tcW w:w="8926" w:type="dxa"/>
            <w:shd w:val="clear" w:color="auto" w:fill="92D050"/>
          </w:tcPr>
          <w:p w14:paraId="6973E37E" w14:textId="6DF46124" w:rsidR="007C621E" w:rsidRPr="006D21B5" w:rsidRDefault="007C621E" w:rsidP="00BF411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PLOT</w:t>
            </w:r>
            <w:r w:rsidR="00BF4116">
              <w:rPr>
                <w:b/>
                <w:bCs/>
                <w:lang w:val="en-GB"/>
              </w:rPr>
              <w:t xml:space="preserve"> TOGETHER </w:t>
            </w:r>
            <w:r w:rsidR="003248B2">
              <w:rPr>
                <w:b/>
                <w:bCs/>
                <w:lang w:val="en-GB"/>
              </w:rPr>
              <w:t xml:space="preserve">THE </w:t>
            </w:r>
            <w:r w:rsidR="00BF4116">
              <w:rPr>
                <w:b/>
                <w:bCs/>
                <w:lang w:val="en-GB"/>
              </w:rPr>
              <w:t>GAIN OF H_</w:t>
            </w:r>
            <w:r w:rsidR="00345CF1">
              <w:rPr>
                <w:b/>
                <w:bCs/>
                <w:lang w:val="en-GB"/>
              </w:rPr>
              <w:t>fir</w:t>
            </w:r>
            <w:r w:rsidR="00493F94">
              <w:rPr>
                <w:b/>
                <w:bCs/>
                <w:lang w:val="en-GB"/>
              </w:rPr>
              <w:t>(</w:t>
            </w:r>
            <w:r w:rsidR="00BF4116">
              <w:rPr>
                <w:b/>
                <w:bCs/>
                <w:lang w:val="en-GB"/>
              </w:rPr>
              <w:t>w) AND H_</w:t>
            </w:r>
            <w:r w:rsidR="00345CF1">
              <w:rPr>
                <w:b/>
                <w:bCs/>
                <w:lang w:val="en-GB"/>
              </w:rPr>
              <w:t>iir</w:t>
            </w:r>
            <w:r w:rsidR="00BF4116">
              <w:rPr>
                <w:b/>
                <w:bCs/>
                <w:lang w:val="en-GB"/>
              </w:rPr>
              <w:t>(w)</w:t>
            </w:r>
            <w:r w:rsidR="00CE7B39">
              <w:rPr>
                <w:b/>
                <w:bCs/>
                <w:lang w:val="en-GB"/>
              </w:rPr>
              <w:t xml:space="preserve"> in [-pi,pi]</w:t>
            </w:r>
          </w:p>
        </w:tc>
      </w:tr>
      <w:tr w:rsidR="007C621E" w:rsidRPr="00BF4116" w14:paraId="11A7DBC1" w14:textId="77777777" w:rsidTr="00493F94">
        <w:trPr>
          <w:trHeight w:val="7347"/>
        </w:trPr>
        <w:tc>
          <w:tcPr>
            <w:tcW w:w="8926" w:type="dxa"/>
          </w:tcPr>
          <w:p w14:paraId="131ADE0F" w14:textId="71D38302" w:rsidR="007C621E" w:rsidRDefault="00BF4116" w:rsidP="007C621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G_</w:t>
            </w:r>
            <w:r w:rsidRPr="007C621E">
              <w:rPr>
                <w:lang w:val="en-GB"/>
              </w:rPr>
              <w:t>H_</w:t>
            </w:r>
            <w:r w:rsidR="00240FD9">
              <w:rPr>
                <w:lang w:val="en-GB"/>
              </w:rPr>
              <w:t>fir</w:t>
            </w:r>
            <w:r>
              <w:rPr>
                <w:lang w:val="en-GB"/>
              </w:rPr>
              <w:t xml:space="preserve"> = 20*log</w:t>
            </w:r>
            <w:r w:rsidR="00CE7B39">
              <w:rPr>
                <w:lang w:val="en-GB"/>
              </w:rPr>
              <w:t>10</w:t>
            </w:r>
            <w:r>
              <w:rPr>
                <w:lang w:val="en-GB"/>
              </w:rPr>
              <w:t>(abs(H_</w:t>
            </w:r>
            <w:r w:rsidR="00240FD9">
              <w:rPr>
                <w:lang w:val="en-GB"/>
              </w:rPr>
              <w:t>fir</w:t>
            </w:r>
            <w:r>
              <w:rPr>
                <w:lang w:val="en-GB"/>
              </w:rPr>
              <w:t>));</w:t>
            </w:r>
          </w:p>
          <w:p w14:paraId="2EDD133F" w14:textId="7498F407" w:rsidR="00BF4116" w:rsidRDefault="00BF4116" w:rsidP="00BF4116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G_</w:t>
            </w:r>
            <w:r w:rsidRPr="007C621E">
              <w:rPr>
                <w:lang w:val="en-GB"/>
              </w:rPr>
              <w:t>H_</w:t>
            </w:r>
            <w:r w:rsidR="00240FD9">
              <w:rPr>
                <w:lang w:val="en-GB"/>
              </w:rPr>
              <w:t>iir</w:t>
            </w:r>
            <w:r>
              <w:rPr>
                <w:lang w:val="en-GB"/>
              </w:rPr>
              <w:t xml:space="preserve"> = 20*log</w:t>
            </w:r>
            <w:r w:rsidR="00CE7B39">
              <w:rPr>
                <w:lang w:val="en-GB"/>
              </w:rPr>
              <w:t>10</w:t>
            </w:r>
            <w:r>
              <w:rPr>
                <w:lang w:val="en-GB"/>
              </w:rPr>
              <w:t>(abs(H_</w:t>
            </w:r>
            <w:r w:rsidR="00240FD9">
              <w:rPr>
                <w:lang w:val="en-GB"/>
              </w:rPr>
              <w:t>iir</w:t>
            </w:r>
            <w:r>
              <w:rPr>
                <w:lang w:val="en-GB"/>
              </w:rPr>
              <w:t>));</w:t>
            </w:r>
          </w:p>
          <w:p w14:paraId="0B0F41B7" w14:textId="27043714" w:rsidR="00BF4116" w:rsidRDefault="00BF4116" w:rsidP="007C621E">
            <w:pPr>
              <w:jc w:val="both"/>
              <w:rPr>
                <w:lang w:val="en-GB"/>
              </w:rPr>
            </w:pPr>
            <w:r w:rsidRPr="00BF4116">
              <w:rPr>
                <w:lang w:val="en-GB"/>
              </w:rPr>
              <w:t>fplot(</w:t>
            </w:r>
            <w:r>
              <w:rPr>
                <w:lang w:val="en-GB"/>
              </w:rPr>
              <w:t>G_</w:t>
            </w:r>
            <w:r w:rsidRPr="007C621E">
              <w:rPr>
                <w:lang w:val="en-GB"/>
              </w:rPr>
              <w:t>H_</w:t>
            </w:r>
            <w:r w:rsidR="00240FD9">
              <w:rPr>
                <w:lang w:val="en-GB"/>
              </w:rPr>
              <w:t>fir</w:t>
            </w:r>
            <w:r w:rsidRPr="00BF4116">
              <w:rPr>
                <w:lang w:val="en-GB"/>
              </w:rPr>
              <w:t>,[-pi,pi])</w:t>
            </w:r>
          </w:p>
          <w:p w14:paraId="2F32FEE6" w14:textId="4D5B1437" w:rsidR="00BF4116" w:rsidRDefault="00BF4116" w:rsidP="007C621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hold on</w:t>
            </w:r>
          </w:p>
          <w:p w14:paraId="4190057D" w14:textId="5AAA490C" w:rsidR="00BF4116" w:rsidRDefault="00BF4116" w:rsidP="00BF4116">
            <w:pPr>
              <w:jc w:val="both"/>
              <w:rPr>
                <w:lang w:val="en-GB"/>
              </w:rPr>
            </w:pPr>
            <w:r w:rsidRPr="00BF4116">
              <w:rPr>
                <w:lang w:val="en-GB"/>
              </w:rPr>
              <w:t>fplot(</w:t>
            </w:r>
            <w:r>
              <w:rPr>
                <w:lang w:val="en-GB"/>
              </w:rPr>
              <w:t>G_</w:t>
            </w:r>
            <w:r w:rsidRPr="007C621E">
              <w:rPr>
                <w:lang w:val="en-GB"/>
              </w:rPr>
              <w:t>H_</w:t>
            </w:r>
            <w:r w:rsidR="00240FD9">
              <w:rPr>
                <w:lang w:val="en-GB"/>
              </w:rPr>
              <w:t>iir</w:t>
            </w:r>
            <w:r w:rsidRPr="00BF4116">
              <w:rPr>
                <w:lang w:val="en-GB"/>
              </w:rPr>
              <w:t>,[-pi,pi])</w:t>
            </w:r>
          </w:p>
          <w:p w14:paraId="0DD3CE10" w14:textId="6E1A427E" w:rsidR="00CE7B39" w:rsidRDefault="00CE7B39" w:rsidP="00BF4116">
            <w:pPr>
              <w:jc w:val="both"/>
              <w:rPr>
                <w:lang w:val="en-GB"/>
              </w:rPr>
            </w:pPr>
            <w:r w:rsidRPr="00CE7B39">
              <w:rPr>
                <w:lang w:val="en-GB"/>
              </w:rPr>
              <w:t>legend('</w:t>
            </w:r>
            <w:r w:rsidR="00240FD9">
              <w:rPr>
                <w:lang w:val="en-GB"/>
              </w:rPr>
              <w:t>FIR Blackman</w:t>
            </w:r>
            <w:r w:rsidRPr="00CE7B39">
              <w:rPr>
                <w:lang w:val="en-GB"/>
              </w:rPr>
              <w:t>','</w:t>
            </w:r>
            <w:r w:rsidR="00240FD9">
              <w:rPr>
                <w:lang w:val="en-GB"/>
              </w:rPr>
              <w:t>IIR Elliptic</w:t>
            </w:r>
            <w:r w:rsidRPr="00CE7B39">
              <w:rPr>
                <w:lang w:val="en-GB"/>
              </w:rPr>
              <w:t>')</w:t>
            </w:r>
          </w:p>
          <w:p w14:paraId="37BF50EA" w14:textId="77777777" w:rsidR="00BF4116" w:rsidRDefault="00BF4116" w:rsidP="007C621E">
            <w:pPr>
              <w:jc w:val="both"/>
              <w:rPr>
                <w:lang w:val="en-GB"/>
              </w:rPr>
            </w:pPr>
          </w:p>
          <w:p w14:paraId="1544F641" w14:textId="32F4A0CF" w:rsidR="00BF4116" w:rsidRPr="00BF4116" w:rsidRDefault="00345CF1" w:rsidP="00CE7B39">
            <w:pPr>
              <w:jc w:val="center"/>
              <w:rPr>
                <w:lang w:val="en-GB"/>
              </w:rPr>
            </w:pPr>
            <w:r w:rsidRPr="00345CF1">
              <w:rPr>
                <w:noProof/>
                <w:lang w:val="en-GB"/>
              </w:rPr>
              <w:drawing>
                <wp:inline distT="0" distB="0" distL="0" distR="0" wp14:anchorId="6DC9E410" wp14:editId="10A4CBA0">
                  <wp:extent cx="4419600" cy="3314700"/>
                  <wp:effectExtent l="0" t="0" r="0" b="0"/>
                  <wp:docPr id="6799255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9255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980" cy="332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F3F32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C5BFC7F" w14:textId="1FF28D13" w:rsidR="00A82832" w:rsidRDefault="00A82832">
      <w:pPr>
        <w:rPr>
          <w:lang w:val="en-GB"/>
        </w:rPr>
      </w:pPr>
      <w:r>
        <w:rPr>
          <w:lang w:val="en-GB"/>
        </w:rPr>
        <w:br w:type="page"/>
      </w:r>
    </w:p>
    <w:p w14:paraId="42092F00" w14:textId="02B20395" w:rsidR="00345CF1" w:rsidRPr="00624D30" w:rsidRDefault="00895B73" w:rsidP="00345CF1">
      <w:pPr>
        <w:pStyle w:val="Prrafodelista"/>
        <w:numPr>
          <w:ilvl w:val="0"/>
          <w:numId w:val="6"/>
        </w:numPr>
        <w:spacing w:after="120" w:line="276" w:lineRule="auto"/>
        <w:rPr>
          <w:b/>
          <w:bCs/>
          <w:sz w:val="28"/>
          <w:szCs w:val="28"/>
          <w:lang w:val="en-GB"/>
        </w:rPr>
      </w:pPr>
      <w:r w:rsidRPr="00895B73">
        <w:rPr>
          <w:b/>
          <w:bCs/>
          <w:sz w:val="28"/>
          <w:szCs w:val="28"/>
          <w:lang w:val="en-GB"/>
        </w:rPr>
        <w:lastRenderedPageBreak/>
        <w:t xml:space="preserve">Practical case: recovering a </w:t>
      </w:r>
      <w:r w:rsidR="00976DDD">
        <w:rPr>
          <w:b/>
          <w:bCs/>
          <w:sz w:val="28"/>
          <w:szCs w:val="28"/>
          <w:lang w:val="en-GB"/>
        </w:rPr>
        <w:t>message</w:t>
      </w:r>
      <w:r w:rsidRPr="00895B73">
        <w:rPr>
          <w:b/>
          <w:bCs/>
          <w:sz w:val="28"/>
          <w:szCs w:val="28"/>
          <w:lang w:val="en-GB"/>
        </w:rPr>
        <w:t>.</w:t>
      </w:r>
    </w:p>
    <w:p w14:paraId="2B85E409" w14:textId="77777777" w:rsidR="00C75D11" w:rsidRDefault="00C75D1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2FAECE9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load('Message.mat')</w:t>
      </w:r>
    </w:p>
    <w:p w14:paraId="0F5F70FA" w14:textId="0223AFE5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load('Signal.mat')</w:t>
      </w:r>
    </w:p>
    <w:p w14:paraId="637B187A" w14:textId="02A8E6E0" w:rsidR="00985DBB" w:rsidRDefault="00985DBB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load('H_message.mat')</w:t>
      </w:r>
    </w:p>
    <w:p w14:paraId="0F7450FE" w14:textId="77777777" w:rsidR="00985DBB" w:rsidRDefault="00985DBB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62B6F1FC" w14:textId="6C5C19E5" w:rsidR="00C75D11" w:rsidRPr="00401009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C75D11">
        <w:rPr>
          <w:rFonts w:ascii="Consolas" w:hAnsi="Consolas"/>
          <w:lang w:val="en-GB"/>
        </w:rPr>
        <w:t>Ts = 0.2;</w:t>
      </w:r>
      <w:r w:rsidR="00401009">
        <w:rPr>
          <w:rFonts w:ascii="Consolas" w:hAnsi="Consolas"/>
          <w:lang w:val="en-GB"/>
        </w:rPr>
        <w:t xml:space="preserve"> </w:t>
      </w:r>
      <w:r w:rsidR="00401009" w:rsidRPr="00401009">
        <w:rPr>
          <w:rFonts w:ascii="Consolas" w:hAnsi="Consolas"/>
          <w:color w:val="00B050"/>
          <w:lang w:val="en-GB"/>
        </w:rPr>
        <w:t>% sampled period of 0.2</w:t>
      </w:r>
    </w:p>
    <w:p w14:paraId="1F6E363A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t = 0:Ts:40;</w:t>
      </w:r>
    </w:p>
    <w:p w14:paraId="62231534" w14:textId="6F421CD8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N = 201;</w:t>
      </w:r>
      <w:r w:rsidR="005F4EE5">
        <w:rPr>
          <w:rFonts w:ascii="Consolas" w:hAnsi="Consolas"/>
          <w:lang w:val="en-GB"/>
        </w:rPr>
        <w:t xml:space="preserve"> </w:t>
      </w:r>
      <w:r w:rsidR="005F4EE5" w:rsidRPr="005F4EE5">
        <w:rPr>
          <w:rFonts w:ascii="Consolas" w:hAnsi="Consolas"/>
          <w:color w:val="00B050"/>
          <w:lang w:val="en-GB"/>
        </w:rPr>
        <w:t>% number of sampled values</w:t>
      </w:r>
    </w:p>
    <w:p w14:paraId="76F14653" w14:textId="77777777" w:rsid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n = 0:N-1;</w:t>
      </w:r>
    </w:p>
    <w:p w14:paraId="6A251E73" w14:textId="77777777" w:rsidR="00985DBB" w:rsidRDefault="00985DBB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220612C2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m0 = n*2*pi/N;</w:t>
      </w:r>
    </w:p>
    <w:p w14:paraId="10578196" w14:textId="5E0A5053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m = m0(1:((N-1)/2)+1);</w:t>
      </w:r>
    </w:p>
    <w:p w14:paraId="1659B8EA" w14:textId="77777777" w:rsidR="00976DDD" w:rsidRDefault="00976DDD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249E89ED" w14:textId="0F36F8A9" w:rsidR="00976DDD" w:rsidRPr="00976DDD" w:rsidRDefault="00976DDD" w:rsidP="00976DDD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976DDD">
        <w:rPr>
          <w:b/>
          <w:bCs/>
          <w:lang w:val="en-GB"/>
        </w:rPr>
        <w:t>The signal and the message:</w:t>
      </w:r>
    </w:p>
    <w:p w14:paraId="270CAAB9" w14:textId="77777777" w:rsidR="00C75D11" w:rsidRPr="00C75D11" w:rsidRDefault="00C75D11" w:rsidP="00624D3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22856D23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subplot(2,1,1)</w:t>
      </w:r>
    </w:p>
    <w:p w14:paraId="73B8A5F0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x_ip = interp(xs,1/Ts);</w:t>
      </w:r>
    </w:p>
    <w:p w14:paraId="0DC2DA4F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t_ip = linspace(0,40,length(x_ip)-4);</w:t>
      </w:r>
    </w:p>
    <w:p w14:paraId="073DAE64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plot(t_ip,x_ip(1:end-4))</w:t>
      </w:r>
    </w:p>
    <w:p w14:paraId="6457F3D0" w14:textId="77777777" w:rsid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title('The Signal')</w:t>
      </w:r>
    </w:p>
    <w:p w14:paraId="02DED0DF" w14:textId="77777777" w:rsidR="00985DBB" w:rsidRPr="00C75D11" w:rsidRDefault="00985DBB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1D316954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subplot(2,1,2)</w:t>
      </w:r>
    </w:p>
    <w:p w14:paraId="0BA26B2C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stem(t,xs,'.')</w:t>
      </w:r>
    </w:p>
    <w:p w14:paraId="557C3144" w14:textId="70F63E8A" w:rsid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C75D11">
        <w:rPr>
          <w:rFonts w:ascii="Consolas" w:hAnsi="Consolas"/>
          <w:lang w:val="en-GB"/>
        </w:rPr>
        <w:t>title('The sampled Signal')</w:t>
      </w:r>
    </w:p>
    <w:p w14:paraId="6DBFF913" w14:textId="77777777" w:rsidR="00C75D11" w:rsidRPr="00C75D11" w:rsidRDefault="00C75D11" w:rsidP="00C75D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7BD6DC31" w14:textId="77B37744" w:rsidR="00895B73" w:rsidRDefault="00C75D1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C75D11">
        <w:rPr>
          <w:noProof/>
          <w:lang w:val="en-GB"/>
        </w:rPr>
        <w:drawing>
          <wp:inline distT="0" distB="0" distL="0" distR="0" wp14:anchorId="3AF350C8" wp14:editId="065583CF">
            <wp:extent cx="5671185" cy="4253230"/>
            <wp:effectExtent l="0" t="0" r="5715" b="0"/>
            <wp:docPr id="1768208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08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FC0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B6088E7" w14:textId="77777777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068EF5C0" w14:textId="77777777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17A169DF" w14:textId="77777777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61A36EF2" w14:textId="77777777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129660A9" w14:textId="402307C1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subplot(2,1,1)</w:t>
      </w:r>
    </w:p>
    <w:p w14:paraId="2E06EE5D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x_ip = interp(msg,1/Ts);</w:t>
      </w:r>
    </w:p>
    <w:p w14:paraId="5AF33DC0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t_ip = linspace(0,40,length(x_ip)-4);</w:t>
      </w:r>
    </w:p>
    <w:p w14:paraId="4094D208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plot(t_ip,x_ip(1:end-4))</w:t>
      </w:r>
    </w:p>
    <w:p w14:paraId="284A4A3C" w14:textId="77777777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title('The Message')</w:t>
      </w:r>
    </w:p>
    <w:p w14:paraId="4584EFAF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450EA4A8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subplot(2,1,2)</w:t>
      </w:r>
    </w:p>
    <w:p w14:paraId="5DCF9819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x_ip = interp(xs,1/Ts);</w:t>
      </w:r>
    </w:p>
    <w:p w14:paraId="000AD379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t_ip = linspace(0,40,length(x_ip)-4);</w:t>
      </w:r>
    </w:p>
    <w:p w14:paraId="3A5F7B03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plot(t_ip,x_ip(1:end-4))</w:t>
      </w:r>
    </w:p>
    <w:p w14:paraId="3F76F105" w14:textId="7BFEE274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title('The Signal')</w:t>
      </w:r>
    </w:p>
    <w:p w14:paraId="6EA575F9" w14:textId="77777777" w:rsidR="007F0A37" w:rsidRDefault="007F0A37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45B6DC3B" w14:textId="2D722E06" w:rsidR="007F0A37" w:rsidRPr="007F0A37" w:rsidRDefault="007F0A37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7F0A37">
        <w:rPr>
          <w:rFonts w:ascii="Consolas" w:hAnsi="Consolas"/>
          <w:color w:val="00B050"/>
          <w:lang w:val="en-GB"/>
        </w:rPr>
        <w:t>% ON THIS SIGNAL THERE’S A HIDDEN MESSAGE IN A BAND WE CANNOT HEAR: THE 0-5 BAND WHICH IS ULTRASONIC TO OUR EARS</w:t>
      </w:r>
    </w:p>
    <w:p w14:paraId="4605F10A" w14:textId="77777777" w:rsidR="007F0A37" w:rsidRPr="007F0A37" w:rsidRDefault="007F0A37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</w:p>
    <w:p w14:paraId="3EBAAF44" w14:textId="591C0E09" w:rsidR="007F0A37" w:rsidRPr="007F0A37" w:rsidRDefault="007F0A37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7F0A37">
        <w:rPr>
          <w:rFonts w:ascii="Consolas" w:hAnsi="Consolas"/>
          <w:color w:val="00B050"/>
          <w:lang w:val="en-GB"/>
        </w:rPr>
        <w:t>% THE OBJECTIVE IS TO FIRST OBTAIN THE MESSAGE AND THEN OBTAIN THE HIDDEN MESSAGE.</w:t>
      </w:r>
    </w:p>
    <w:p w14:paraId="39C39DD5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645CC46E" w14:textId="31CC5ED1" w:rsidR="00F30876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985DBB">
        <w:rPr>
          <w:noProof/>
          <w:lang w:val="en-GB"/>
        </w:rPr>
        <w:drawing>
          <wp:inline distT="0" distB="0" distL="0" distR="0" wp14:anchorId="085E33CC" wp14:editId="076A681E">
            <wp:extent cx="5671185" cy="4253230"/>
            <wp:effectExtent l="0" t="0" r="5715" b="0"/>
            <wp:docPr id="921787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87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2E0F" w14:textId="77777777" w:rsidR="00C75D11" w:rsidRDefault="00C75D1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7A31131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E3A7A94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F638AAA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2C9C51E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393FE27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C9D03A6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D80110B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782CC28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DF765B2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181FB42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DEB0109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2CAA09FC" w14:textId="07B3204E" w:rsidR="00895B73" w:rsidRPr="00976DDD" w:rsidRDefault="00895B73" w:rsidP="00976DDD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976DDD">
        <w:rPr>
          <w:b/>
          <w:bCs/>
          <w:lang w:val="en-GB"/>
        </w:rPr>
        <w:t>The frequency response of the signal:</w:t>
      </w:r>
    </w:p>
    <w:p w14:paraId="52ADC2C1" w14:textId="77777777" w:rsidR="00985DBB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0814136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Xs = fft(xs);</w:t>
      </w:r>
    </w:p>
    <w:p w14:paraId="29AF9EA4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Xs_1= Xs(1:((N-1)/2)+1);</w:t>
      </w:r>
    </w:p>
    <w:p w14:paraId="5165D451" w14:textId="77777777" w:rsidR="00985DBB" w:rsidRP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>stem(m,abs(Xs_1),'.')</w:t>
      </w:r>
    </w:p>
    <w:p w14:paraId="1C99ACF2" w14:textId="268B394F" w:rsidR="00985DBB" w:rsidRDefault="00985DBB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85DBB">
        <w:rPr>
          <w:rFonts w:ascii="Consolas" w:hAnsi="Consolas"/>
          <w:lang w:val="en-GB"/>
        </w:rPr>
        <w:t xml:space="preserve">title('FFT of </w:t>
      </w:r>
      <w:r w:rsidR="00001C37">
        <w:rPr>
          <w:rFonts w:ascii="Consolas" w:hAnsi="Consolas"/>
          <w:lang w:val="en-GB"/>
        </w:rPr>
        <w:t>t</w:t>
      </w:r>
      <w:r w:rsidRPr="00985DBB">
        <w:rPr>
          <w:rFonts w:ascii="Consolas" w:hAnsi="Consolas"/>
          <w:lang w:val="en-GB"/>
        </w:rPr>
        <w:t>he Signal')</w:t>
      </w:r>
    </w:p>
    <w:p w14:paraId="23AFF048" w14:textId="77777777" w:rsidR="00596EAF" w:rsidRDefault="00596EAF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664424EA" w14:textId="54D697CB" w:rsidR="00596EAF" w:rsidRPr="00D77968" w:rsidRDefault="00596EAF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D77968">
        <w:rPr>
          <w:rFonts w:ascii="Consolas" w:hAnsi="Consolas"/>
          <w:color w:val="00B050"/>
          <w:lang w:val="en-GB"/>
        </w:rPr>
        <w:t>% The range from 1.3 and beyond and both pulses (carriers) are not noise because they may be indicators, real noise is not so steep.</w:t>
      </w:r>
      <w:r w:rsidR="00803060">
        <w:rPr>
          <w:rFonts w:ascii="Consolas" w:hAnsi="Consolas"/>
          <w:color w:val="00B050"/>
          <w:lang w:val="en-GB"/>
        </w:rPr>
        <w:t xml:space="preserve"> They are beacons</w:t>
      </w:r>
      <w:r w:rsidR="00337247">
        <w:rPr>
          <w:rFonts w:ascii="Consolas" w:hAnsi="Consolas"/>
          <w:color w:val="00B050"/>
          <w:lang w:val="en-GB"/>
        </w:rPr>
        <w:t>, in-between there’s hidden information. First we’ll get the info from 0 to the first beacon (the visible message)</w:t>
      </w:r>
    </w:p>
    <w:p w14:paraId="71F324A4" w14:textId="77777777" w:rsidR="00001C37" w:rsidRPr="00985DBB" w:rsidRDefault="00001C37" w:rsidP="00985DB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718FA439" w14:textId="2E55C6AB" w:rsidR="00895B73" w:rsidRDefault="00985DBB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 w:rsidRPr="00985DBB">
        <w:rPr>
          <w:noProof/>
          <w:lang w:val="en-GB"/>
        </w:rPr>
        <w:drawing>
          <wp:inline distT="0" distB="0" distL="0" distR="0" wp14:anchorId="2BB349B1" wp14:editId="108C4776">
            <wp:extent cx="5671185" cy="4253230"/>
            <wp:effectExtent l="0" t="0" r="5715" b="0"/>
            <wp:docPr id="1070941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41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30F9" w14:textId="77777777" w:rsidR="00F30876" w:rsidRDefault="00F30876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4404B6F" w14:textId="77777777" w:rsidR="00C75D11" w:rsidRDefault="00C75D11" w:rsidP="00624D30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D4D4FE4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056B923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31924F0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4B0F442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295F4D5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63F0EF22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49314047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12158CE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1C9C26C5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5F6103E9" w14:textId="77777777" w:rsidR="00EF0550" w:rsidRDefault="00EF0550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784A4915" w14:textId="06CF724F" w:rsidR="00C75D11" w:rsidRPr="00976DDD" w:rsidRDefault="00001C37" w:rsidP="00976DDD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976DDD">
        <w:rPr>
          <w:b/>
          <w:bCs/>
          <w:lang w:val="en-GB"/>
        </w:rPr>
        <w:t>Recovering the message:</w:t>
      </w:r>
    </w:p>
    <w:p w14:paraId="62815D8F" w14:textId="77777777" w:rsidR="00001C37" w:rsidRDefault="00001C37" w:rsidP="00C75D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03403348" w14:textId="74E7375F" w:rsidR="00001C37" w:rsidRP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001C37">
        <w:rPr>
          <w:rFonts w:ascii="Consolas" w:hAnsi="Consolas"/>
          <w:lang w:val="en-GB"/>
        </w:rPr>
        <w:t>[ys,n] = lpf_bm(xs,n,</w:t>
      </w:r>
      <w:r>
        <w:rPr>
          <w:rFonts w:ascii="Consolas" w:hAnsi="Consolas"/>
          <w:lang w:val="en-GB"/>
        </w:rPr>
        <w:t>55</w:t>
      </w:r>
      <w:r w:rsidRPr="00001C37">
        <w:rPr>
          <w:rFonts w:ascii="Consolas" w:hAnsi="Consolas"/>
          <w:lang w:val="en-GB"/>
        </w:rPr>
        <w:t>,0.3*pi);  % wc = 0.9425</w:t>
      </w:r>
    </w:p>
    <w:p w14:paraId="50FC0827" w14:textId="77777777" w:rsidR="00001C37" w:rsidRP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6FD1A672" w14:textId="77777777" w:rsidR="00001C37" w:rsidRP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001C37">
        <w:rPr>
          <w:rFonts w:ascii="Consolas" w:hAnsi="Consolas"/>
          <w:lang w:val="en-GB"/>
        </w:rPr>
        <w:t>Ys = fft(ys);</w:t>
      </w:r>
    </w:p>
    <w:p w14:paraId="58EB51EF" w14:textId="77777777" w:rsidR="00001C37" w:rsidRP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001C37">
        <w:rPr>
          <w:rFonts w:ascii="Consolas" w:hAnsi="Consolas"/>
          <w:lang w:val="en-GB"/>
        </w:rPr>
        <w:t>Ys_1= Ys(1:((N-1)/2)+1);</w:t>
      </w:r>
    </w:p>
    <w:p w14:paraId="56B314AA" w14:textId="77777777" w:rsidR="00001C37" w:rsidRP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001C37">
        <w:rPr>
          <w:rFonts w:ascii="Consolas" w:hAnsi="Consolas"/>
          <w:lang w:val="en-GB"/>
        </w:rPr>
        <w:t>stem(m,abs(Ys_1),'.')</w:t>
      </w:r>
    </w:p>
    <w:p w14:paraId="4E82B78C" w14:textId="00236781" w:rsid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001C37">
        <w:rPr>
          <w:rFonts w:ascii="Consolas" w:hAnsi="Consolas"/>
          <w:lang w:val="en-GB"/>
        </w:rPr>
        <w:t xml:space="preserve">title('FFT of the </w:t>
      </w:r>
      <w:r w:rsidR="00EF0550">
        <w:rPr>
          <w:rFonts w:ascii="Consolas" w:hAnsi="Consolas"/>
          <w:lang w:val="en-GB"/>
        </w:rPr>
        <w:t xml:space="preserve">sampled </w:t>
      </w:r>
      <w:r w:rsidRPr="00001C37">
        <w:rPr>
          <w:rFonts w:ascii="Consolas" w:hAnsi="Consolas"/>
          <w:lang w:val="en-GB"/>
        </w:rPr>
        <w:t>message')</w:t>
      </w:r>
    </w:p>
    <w:p w14:paraId="6A4A93BF" w14:textId="77777777" w:rsidR="00001C37" w:rsidRDefault="00001C37" w:rsidP="00001C3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56C9D23C" w14:textId="7EBC738C" w:rsidR="00001C37" w:rsidRDefault="00EF0550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  <w:r w:rsidRPr="00EF0550">
        <w:rPr>
          <w:rFonts w:ascii="Consolas" w:hAnsi="Consolas"/>
          <w:noProof/>
          <w:lang w:val="en-GB"/>
        </w:rPr>
        <w:drawing>
          <wp:inline distT="0" distB="0" distL="0" distR="0" wp14:anchorId="1EA9BFAB" wp14:editId="6F3751E5">
            <wp:extent cx="5671185" cy="4253230"/>
            <wp:effectExtent l="0" t="0" r="5715" b="0"/>
            <wp:docPr id="998819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193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CA59" w14:textId="77777777" w:rsidR="00EF0550" w:rsidRDefault="00EF0550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</w:p>
    <w:p w14:paraId="342F52B1" w14:textId="77777777" w:rsidR="00EF0550" w:rsidRDefault="00EF0550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</w:p>
    <w:p w14:paraId="08E5DA92" w14:textId="77777777" w:rsidR="00EF0550" w:rsidRP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EF0550">
        <w:rPr>
          <w:rFonts w:ascii="Consolas" w:hAnsi="Consolas"/>
          <w:lang w:val="en-GB"/>
        </w:rPr>
        <w:t>subplot(2,1,1)</w:t>
      </w:r>
    </w:p>
    <w:p w14:paraId="74FEB91A" w14:textId="77777777" w:rsidR="00EF0550" w:rsidRP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EF0550">
        <w:rPr>
          <w:rFonts w:ascii="Consolas" w:hAnsi="Consolas"/>
          <w:lang w:val="en-GB"/>
        </w:rPr>
        <w:t>stem(n,msg,'.')</w:t>
      </w:r>
    </w:p>
    <w:p w14:paraId="6B0FFEC6" w14:textId="77777777" w:rsid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EF0550">
        <w:rPr>
          <w:rFonts w:ascii="Consolas" w:hAnsi="Consolas"/>
          <w:lang w:val="en-GB"/>
        </w:rPr>
        <w:t>title('The sampled message')</w:t>
      </w:r>
    </w:p>
    <w:p w14:paraId="66FE770F" w14:textId="77777777" w:rsidR="00EF0550" w:rsidRP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5FADD429" w14:textId="77777777" w:rsidR="00EF0550" w:rsidRP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EF0550">
        <w:rPr>
          <w:rFonts w:ascii="Consolas" w:hAnsi="Consolas"/>
          <w:lang w:val="en-GB"/>
        </w:rPr>
        <w:t>subplot(2,1,2)</w:t>
      </w:r>
    </w:p>
    <w:p w14:paraId="2AB107D5" w14:textId="77777777" w:rsidR="00EF0550" w:rsidRP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EF0550">
        <w:rPr>
          <w:rFonts w:ascii="Consolas" w:hAnsi="Consolas"/>
          <w:lang w:val="en-GB"/>
        </w:rPr>
        <w:t>stem(n,ys,'.')</w:t>
      </w:r>
    </w:p>
    <w:p w14:paraId="79A9F3F8" w14:textId="64862F2C" w:rsid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EF0550">
        <w:rPr>
          <w:rFonts w:ascii="Consolas" w:hAnsi="Consolas"/>
          <w:lang w:val="en-GB"/>
        </w:rPr>
        <w:t>title('The recovered sampled message')</w:t>
      </w:r>
    </w:p>
    <w:p w14:paraId="64775999" w14:textId="77777777" w:rsidR="00EF0550" w:rsidRDefault="00EF0550" w:rsidP="00EF055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0B0E196C" w14:textId="5CCFCA4B" w:rsidR="00EF0550" w:rsidRDefault="00EF0550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  <w:r w:rsidRPr="00EF0550">
        <w:rPr>
          <w:rFonts w:ascii="Consolas" w:hAnsi="Consolas"/>
          <w:noProof/>
          <w:lang w:val="en-GB"/>
        </w:rPr>
        <w:lastRenderedPageBreak/>
        <w:drawing>
          <wp:inline distT="0" distB="0" distL="0" distR="0" wp14:anchorId="2A90762A" wp14:editId="79986D16">
            <wp:extent cx="5671185" cy="4253230"/>
            <wp:effectExtent l="0" t="0" r="5715" b="0"/>
            <wp:docPr id="1871406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062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B49" w14:textId="7CC4037A" w:rsidR="004B2F1F" w:rsidRPr="004B2F1F" w:rsidRDefault="004B2F1F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color w:val="00B050"/>
          <w:lang w:val="en-GB"/>
        </w:rPr>
      </w:pPr>
      <w:r w:rsidRPr="004B2F1F">
        <w:rPr>
          <w:rFonts w:ascii="Consolas" w:hAnsi="Consolas"/>
          <w:color w:val="00B050"/>
          <w:lang w:val="en-GB"/>
        </w:rPr>
        <w:t>There’s a delay because the FIR has a linear phase, which gives a grouped delay, the derivative of the phase.</w:t>
      </w:r>
    </w:p>
    <w:p w14:paraId="16CADA41" w14:textId="77777777" w:rsidR="00EF0550" w:rsidRDefault="00EF0550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</w:p>
    <w:p w14:paraId="33FBFCBD" w14:textId="377128D4" w:rsidR="00A03842" w:rsidRDefault="00A03842" w:rsidP="00976DDD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n-GB"/>
        </w:rPr>
      </w:pPr>
      <w:r w:rsidRPr="00976DDD">
        <w:rPr>
          <w:b/>
          <w:bCs/>
          <w:lang w:val="en-GB"/>
        </w:rPr>
        <w:t>Recovering the hidden message:</w:t>
      </w:r>
    </w:p>
    <w:p w14:paraId="0227D508" w14:textId="00E5D513" w:rsidR="00246E68" w:rsidRPr="00246E68" w:rsidRDefault="00246E68" w:rsidP="00725F11">
      <w:pPr>
        <w:autoSpaceDE w:val="0"/>
        <w:autoSpaceDN w:val="0"/>
        <w:adjustRightInd w:val="0"/>
        <w:spacing w:after="0" w:line="240" w:lineRule="auto"/>
        <w:jc w:val="both"/>
        <w:rPr>
          <w:color w:val="00B050"/>
          <w:lang w:val="en-GB"/>
        </w:rPr>
      </w:pPr>
      <w:r w:rsidRPr="00246E68">
        <w:rPr>
          <w:color w:val="00B050"/>
          <w:lang w:val="en-GB"/>
        </w:rPr>
        <w:t>% we use bandpass filter to remove the ex</w:t>
      </w:r>
      <w:r>
        <w:rPr>
          <w:color w:val="00B050"/>
          <w:lang w:val="en-GB"/>
        </w:rPr>
        <w:t>t</w:t>
      </w:r>
      <w:r w:rsidRPr="00246E68">
        <w:rPr>
          <w:color w:val="00B050"/>
          <w:lang w:val="en-GB"/>
        </w:rPr>
        <w:t>ra info outside the area, including the beacons</w:t>
      </w:r>
      <w:r w:rsidR="005B1B04">
        <w:rPr>
          <w:color w:val="00B050"/>
          <w:lang w:val="en-GB"/>
        </w:rPr>
        <w:t xml:space="preserve">. </w:t>
      </w:r>
      <w:r w:rsidR="00E7376E">
        <w:rPr>
          <w:color w:val="00B050"/>
          <w:lang w:val="en-GB"/>
        </w:rPr>
        <w:t xml:space="preserve">“b” </w:t>
      </w:r>
      <w:r w:rsidR="005B1B04">
        <w:rPr>
          <w:color w:val="00B050"/>
          <w:lang w:val="en-GB"/>
        </w:rPr>
        <w:t xml:space="preserve">and </w:t>
      </w:r>
      <w:r w:rsidR="00E7376E">
        <w:rPr>
          <w:color w:val="00B050"/>
          <w:lang w:val="en-GB"/>
        </w:rPr>
        <w:t>“a”</w:t>
      </w:r>
      <w:r w:rsidR="005B1B04">
        <w:rPr>
          <w:color w:val="00B050"/>
          <w:lang w:val="en-GB"/>
        </w:rPr>
        <w:t xml:space="preserve"> are the coefficients of the transfer function.</w:t>
      </w:r>
    </w:p>
    <w:p w14:paraId="677285D1" w14:textId="77777777" w:rsid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</w:p>
    <w:p w14:paraId="35A816D3" w14:textId="77777777" w:rsid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[b,a] = ellip(7,0.25,50,[1.5/pi 2.5/pi],'bandpass');</w:t>
      </w:r>
    </w:p>
    <w:p w14:paraId="611E25AC" w14:textId="3BC3A422" w:rsidR="00AE19BF" w:rsidRPr="00AE19BF" w:rsidRDefault="00AE19BF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AE19BF">
        <w:rPr>
          <w:rFonts w:ascii="Consolas" w:hAnsi="Consolas"/>
          <w:color w:val="00B050"/>
          <w:lang w:val="en-GB"/>
        </w:rPr>
        <w:t>% filter is calculating the output of this impulse response</w:t>
      </w:r>
      <w:r w:rsidR="00F80107">
        <w:rPr>
          <w:rFonts w:ascii="Consolas" w:hAnsi="Consolas"/>
          <w:color w:val="00B050"/>
          <w:lang w:val="en-GB"/>
        </w:rPr>
        <w:t>; we could design our personal function.</w:t>
      </w:r>
    </w:p>
    <w:p w14:paraId="0C807F09" w14:textId="77777777" w:rsidR="00A03842" w:rsidRP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yhs = filter(b,a,xs);</w:t>
      </w:r>
    </w:p>
    <w:p w14:paraId="389642B4" w14:textId="77777777" w:rsidR="00A03842" w:rsidRP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7789C356" w14:textId="77777777" w:rsidR="00A03842" w:rsidRP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Yhs = fft(yhs);</w:t>
      </w:r>
    </w:p>
    <w:p w14:paraId="7B17B32C" w14:textId="77777777" w:rsidR="00A03842" w:rsidRP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Yhs_1= Yhs(1:((N-1)/2)+1);</w:t>
      </w:r>
    </w:p>
    <w:p w14:paraId="5741A5C7" w14:textId="77777777" w:rsidR="00A03842" w:rsidRP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stem(m,abs(Yhs_1),'.')</w:t>
      </w:r>
    </w:p>
    <w:p w14:paraId="0D3C88A1" w14:textId="0C81BACF" w:rsidR="00A03842" w:rsidRP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title('FFT of the modulated hidden message')</w:t>
      </w:r>
    </w:p>
    <w:p w14:paraId="00ED8B0C" w14:textId="77777777" w:rsidR="00A03842" w:rsidRDefault="00A03842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3B2F1D53" w14:textId="65402216" w:rsidR="005918D1" w:rsidRPr="005918D1" w:rsidRDefault="005918D1" w:rsidP="00725F1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5918D1">
        <w:rPr>
          <w:rFonts w:ascii="Consolas" w:hAnsi="Consolas"/>
          <w:color w:val="00B050"/>
          <w:lang w:val="en-GB"/>
        </w:rPr>
        <w:t xml:space="preserve">% these sounds are still ultrasonic, we need to move </w:t>
      </w:r>
      <w:r w:rsidR="001C2702">
        <w:rPr>
          <w:rFonts w:ascii="Consolas" w:hAnsi="Consolas"/>
          <w:color w:val="00B050"/>
          <w:lang w:val="en-GB"/>
        </w:rPr>
        <w:t>it to a low frequency</w:t>
      </w:r>
      <w:r w:rsidRPr="005918D1">
        <w:rPr>
          <w:rFonts w:ascii="Consolas" w:hAnsi="Consolas"/>
          <w:color w:val="00B050"/>
          <w:lang w:val="en-GB"/>
        </w:rPr>
        <w:t xml:space="preserve"> band, by shifting</w:t>
      </w:r>
      <w:r w:rsidR="00881D44">
        <w:rPr>
          <w:rFonts w:ascii="Consolas" w:hAnsi="Consolas"/>
          <w:color w:val="00B050"/>
          <w:lang w:val="en-GB"/>
        </w:rPr>
        <w:t xml:space="preserve"> in frequency, but multiplied by cos(ω</w:t>
      </w:r>
      <w:r w:rsidR="00881D44" w:rsidRPr="00881D44">
        <w:rPr>
          <w:rFonts w:ascii="Consolas" w:hAnsi="Consolas"/>
          <w:color w:val="00B050"/>
          <w:vertAlign w:val="subscript"/>
          <w:lang w:val="en-GB"/>
        </w:rPr>
        <w:t>o</w:t>
      </w:r>
      <w:r w:rsidR="00881D44">
        <w:rPr>
          <w:rFonts w:ascii="Consolas" w:hAnsi="Consolas"/>
          <w:color w:val="00B050"/>
          <w:lang w:val="en-GB"/>
        </w:rPr>
        <w:t>n), and not 2*cos(</w:t>
      </w:r>
      <w:r w:rsidR="00881D44">
        <w:rPr>
          <w:rFonts w:ascii="Consolas" w:hAnsi="Consolas"/>
          <w:color w:val="00B050"/>
          <w:lang w:val="en-GB"/>
        </w:rPr>
        <w:t>ω</w:t>
      </w:r>
      <w:r w:rsidR="00881D44" w:rsidRPr="00881D44">
        <w:rPr>
          <w:rFonts w:ascii="Consolas" w:hAnsi="Consolas"/>
          <w:color w:val="00B050"/>
          <w:vertAlign w:val="subscript"/>
          <w:lang w:val="en-GB"/>
        </w:rPr>
        <w:t>o</w:t>
      </w:r>
      <w:r w:rsidR="00881D44">
        <w:rPr>
          <w:rFonts w:ascii="Consolas" w:hAnsi="Consolas"/>
          <w:color w:val="00B050"/>
          <w:lang w:val="en-GB"/>
        </w:rPr>
        <w:t>n) because that would give us twice the energy</w:t>
      </w:r>
      <w:r w:rsidR="00725F11">
        <w:rPr>
          <w:rFonts w:ascii="Consolas" w:hAnsi="Consolas"/>
          <w:color w:val="00B050"/>
          <w:lang w:val="en-GB"/>
        </w:rPr>
        <w:t xml:space="preserve"> due to a replicated value</w:t>
      </w:r>
      <w:r w:rsidR="00881D44">
        <w:rPr>
          <w:rFonts w:ascii="Consolas" w:hAnsi="Consolas"/>
          <w:color w:val="00B050"/>
          <w:lang w:val="en-GB"/>
        </w:rPr>
        <w:t>)</w:t>
      </w:r>
      <w:r w:rsidRPr="005918D1">
        <w:rPr>
          <w:rFonts w:ascii="Consolas" w:hAnsi="Consolas"/>
          <w:color w:val="00B050"/>
          <w:lang w:val="en-GB"/>
        </w:rPr>
        <w:t>.</w:t>
      </w:r>
    </w:p>
    <w:p w14:paraId="38F85250" w14:textId="48C89BD1" w:rsidR="00A03842" w:rsidRDefault="00A03842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  <w:r w:rsidRPr="00A03842">
        <w:rPr>
          <w:rFonts w:ascii="Consolas" w:hAnsi="Consolas"/>
          <w:noProof/>
          <w:lang w:val="en-GB"/>
        </w:rPr>
        <w:lastRenderedPageBreak/>
        <w:drawing>
          <wp:inline distT="0" distB="0" distL="0" distR="0" wp14:anchorId="530E7AEA" wp14:editId="6A4FF352">
            <wp:extent cx="5671185" cy="4253230"/>
            <wp:effectExtent l="0" t="0" r="5715" b="0"/>
            <wp:docPr id="1540716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162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15E5" w14:textId="77777777" w:rsidR="00A03842" w:rsidRDefault="00A03842" w:rsidP="00EF055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lang w:val="en-GB"/>
        </w:rPr>
      </w:pPr>
    </w:p>
    <w:p w14:paraId="10E91CB8" w14:textId="77777777" w:rsid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1EF3B41B" w14:textId="64C912F5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syms t</w:t>
      </w:r>
    </w:p>
    <w:p w14:paraId="06512097" w14:textId="7A20E14B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ph(t) = cos(10*t);</w:t>
      </w:r>
    </w:p>
    <w:p w14:paraId="715BFDD8" w14:textId="77777777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Ts = 0.2;</w:t>
      </w:r>
    </w:p>
    <w:p w14:paraId="71264220" w14:textId="77777777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t = 0:Ts:40;</w:t>
      </w:r>
    </w:p>
    <w:p w14:paraId="44FF6844" w14:textId="63C3ACCD" w:rsid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Ph = double(ph(t));</w:t>
      </w:r>
    </w:p>
    <w:p w14:paraId="39B46FBC" w14:textId="77777777" w:rsid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2E6761B5" w14:textId="75FDDA82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yhi = yhs.*Ph;</w:t>
      </w:r>
    </w:p>
    <w:p w14:paraId="4F1C279B" w14:textId="77777777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Yhi = fft(yhi);</w:t>
      </w:r>
    </w:p>
    <w:p w14:paraId="062850C2" w14:textId="77777777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Yhi_1= Yhi(1:((N-1)/2)+1);</w:t>
      </w:r>
    </w:p>
    <w:p w14:paraId="53AEE816" w14:textId="77777777" w:rsidR="00A03842" w:rsidRP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stem(m,abs(Yhi_1),'.')</w:t>
      </w:r>
    </w:p>
    <w:p w14:paraId="65252944" w14:textId="780A6403" w:rsid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A03842">
        <w:rPr>
          <w:rFonts w:ascii="Consolas" w:hAnsi="Consolas"/>
          <w:lang w:val="en-GB"/>
        </w:rPr>
        <w:t>title('FFT of the pre-demodulated hidden message')</w:t>
      </w:r>
    </w:p>
    <w:p w14:paraId="114D291E" w14:textId="77777777" w:rsidR="00A03842" w:rsidRDefault="00A03842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4F71D8C2" w14:textId="664AEDAF" w:rsidR="00976DDD" w:rsidRDefault="00976DDD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noProof/>
          <w:lang w:val="en-GB"/>
        </w:rPr>
        <w:lastRenderedPageBreak/>
        <w:drawing>
          <wp:inline distT="0" distB="0" distL="0" distR="0" wp14:anchorId="638D4630" wp14:editId="4DD59E2C">
            <wp:extent cx="5671185" cy="4253230"/>
            <wp:effectExtent l="0" t="0" r="5715" b="0"/>
            <wp:docPr id="1359738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380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B3BC" w14:textId="77777777" w:rsidR="00976DDD" w:rsidRDefault="00976DDD" w:rsidP="00A0384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319EC3A7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976DDD">
        <w:rPr>
          <w:rFonts w:ascii="Consolas" w:hAnsi="Consolas"/>
        </w:rPr>
        <w:t>[y,n] = lpf_bm(yhi,n,55,0.7);</w:t>
      </w:r>
    </w:p>
    <w:p w14:paraId="32C49B43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</w:p>
    <w:p w14:paraId="3B8518A8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976DDD">
        <w:rPr>
          <w:rFonts w:ascii="Consolas" w:hAnsi="Consolas"/>
        </w:rPr>
        <w:t>Y = fft(y);</w:t>
      </w:r>
    </w:p>
    <w:p w14:paraId="7C0FAB29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976DDD">
        <w:rPr>
          <w:rFonts w:ascii="Consolas" w:hAnsi="Consolas"/>
        </w:rPr>
        <w:t>Y_1= Y(1:((N-1)/2)+1);</w:t>
      </w:r>
    </w:p>
    <w:p w14:paraId="002644B3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</w:rPr>
      </w:pPr>
      <w:r w:rsidRPr="00976DDD">
        <w:rPr>
          <w:rFonts w:ascii="Consolas" w:hAnsi="Consolas"/>
        </w:rPr>
        <w:t>stem(m,abs(Y_1),'.')</w:t>
      </w:r>
    </w:p>
    <w:p w14:paraId="2AFBED8B" w14:textId="572643CB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title('FFT of the demodulated hidden message')</w:t>
      </w:r>
    </w:p>
    <w:p w14:paraId="116411FE" w14:textId="77777777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3B6E95A6" w14:textId="57DE0AE9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noProof/>
          <w:lang w:val="en-GB"/>
        </w:rPr>
        <w:lastRenderedPageBreak/>
        <w:drawing>
          <wp:inline distT="0" distB="0" distL="0" distR="0" wp14:anchorId="7C556E33" wp14:editId="44C8CEB3">
            <wp:extent cx="5671185" cy="4253230"/>
            <wp:effectExtent l="0" t="0" r="5715" b="0"/>
            <wp:docPr id="1244744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440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41D6" w14:textId="77777777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7BB809B0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subplot(2,1,1)</w:t>
      </w:r>
    </w:p>
    <w:p w14:paraId="5E58A2D1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stem(n,msgh,'.')</w:t>
      </w:r>
    </w:p>
    <w:p w14:paraId="096B0BC3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title('The sampled hidden message')</w:t>
      </w:r>
    </w:p>
    <w:p w14:paraId="6AAEF787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555ADF04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subplot(2,1,2)</w:t>
      </w:r>
    </w:p>
    <w:p w14:paraId="1A2A88A7" w14:textId="77777777" w:rsidR="00976DDD" w:rsidRP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stem(n,y,'.')</w:t>
      </w:r>
    </w:p>
    <w:p w14:paraId="643050A5" w14:textId="6CC92D3B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lang w:val="en-GB"/>
        </w:rPr>
        <w:t>title('The recovered sampled hidden message')</w:t>
      </w:r>
    </w:p>
    <w:p w14:paraId="3145E4E5" w14:textId="77777777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</w:p>
    <w:p w14:paraId="5DF2482B" w14:textId="6FCEDF91" w:rsidR="00976DDD" w:rsidRDefault="00976DDD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lang w:val="en-GB"/>
        </w:rPr>
      </w:pPr>
      <w:r w:rsidRPr="00976DDD">
        <w:rPr>
          <w:rFonts w:ascii="Consolas" w:hAnsi="Consolas"/>
          <w:noProof/>
          <w:lang w:val="en-GB"/>
        </w:rPr>
        <w:lastRenderedPageBreak/>
        <w:drawing>
          <wp:inline distT="0" distB="0" distL="0" distR="0" wp14:anchorId="6E63BBA1" wp14:editId="50816E6A">
            <wp:extent cx="5671185" cy="4253230"/>
            <wp:effectExtent l="0" t="0" r="5715" b="0"/>
            <wp:docPr id="725764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4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0C4D" w14:textId="7C3BAA54" w:rsidR="00976DDD" w:rsidRPr="00504A13" w:rsidRDefault="00504A13" w:rsidP="00976DD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/>
          <w:color w:val="00B050"/>
          <w:lang w:val="en-GB"/>
        </w:rPr>
      </w:pPr>
      <w:r w:rsidRPr="00504A13">
        <w:rPr>
          <w:rFonts w:ascii="Consolas" w:hAnsi="Consolas"/>
          <w:color w:val="00B050"/>
          <w:lang w:val="en-GB"/>
        </w:rPr>
        <w:t>% the recovered signal has some loss due to the filter</w:t>
      </w:r>
      <w:r w:rsidR="00D6299E">
        <w:rPr>
          <w:rFonts w:ascii="Consolas" w:hAnsi="Consolas"/>
          <w:color w:val="00B050"/>
          <w:lang w:val="en-GB"/>
        </w:rPr>
        <w:t>, I could improve the result with some gain amplifier</w:t>
      </w:r>
    </w:p>
    <w:sectPr w:rsidR="00976DDD" w:rsidRPr="00504A13" w:rsidSect="00493F94">
      <w:headerReference w:type="default" r:id="rId21"/>
      <w:footerReference w:type="default" r:id="rId22"/>
      <w:pgSz w:w="11906" w:h="16838"/>
      <w:pgMar w:top="1417" w:right="1274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0D9D" w14:textId="77777777" w:rsidR="00503124" w:rsidRDefault="00503124" w:rsidP="001C3FD9">
      <w:pPr>
        <w:spacing w:after="0" w:line="240" w:lineRule="auto"/>
      </w:pPr>
      <w:r>
        <w:separator/>
      </w:r>
    </w:p>
  </w:endnote>
  <w:endnote w:type="continuationSeparator" w:id="0">
    <w:p w14:paraId="7FD2CAFB" w14:textId="77777777" w:rsidR="00503124" w:rsidRDefault="00503124" w:rsidP="001C3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4134020"/>
      <w:docPartObj>
        <w:docPartGallery w:val="Page Numbers (Bottom of Page)"/>
        <w:docPartUnique/>
      </w:docPartObj>
    </w:sdtPr>
    <w:sdtContent>
      <w:p w14:paraId="28151DBA" w14:textId="77777777" w:rsidR="001C3FD9" w:rsidRDefault="001C3FD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22D94" w14:textId="77777777" w:rsidR="001C3FD9" w:rsidRDefault="001C3FD9">
    <w:pPr>
      <w:pStyle w:val="Piedepgina"/>
    </w:pPr>
    <w:r>
      <w:t>Prof. Juan José Martín Sotoca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E6F23" w14:textId="77777777" w:rsidR="00503124" w:rsidRDefault="00503124" w:rsidP="001C3FD9">
      <w:pPr>
        <w:spacing w:after="0" w:line="240" w:lineRule="auto"/>
      </w:pPr>
      <w:r>
        <w:separator/>
      </w:r>
    </w:p>
  </w:footnote>
  <w:footnote w:type="continuationSeparator" w:id="0">
    <w:p w14:paraId="0AE58B92" w14:textId="77777777" w:rsidR="00503124" w:rsidRDefault="00503124" w:rsidP="001C3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C773A" w14:textId="77777777" w:rsidR="001C3FD9" w:rsidRDefault="001C3FD9" w:rsidP="001C3FD9">
    <w:pPr>
      <w:pStyle w:val="Encabezado"/>
      <w:jc w:val="right"/>
    </w:pPr>
    <w:r w:rsidRPr="001C3FD9">
      <w:t>Digital Signal Processing</w:t>
    </w:r>
    <w:r>
      <w:t xml:space="preserve"> (22-23)                                                   E.T.S.I. de Sistemas Informáticos (UPM)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ABC"/>
    <w:multiLevelType w:val="hybridMultilevel"/>
    <w:tmpl w:val="BA222D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51B2D"/>
    <w:multiLevelType w:val="hybridMultilevel"/>
    <w:tmpl w:val="C28618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03C3C"/>
    <w:multiLevelType w:val="hybridMultilevel"/>
    <w:tmpl w:val="FCD63D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33C7D"/>
    <w:multiLevelType w:val="hybridMultilevel"/>
    <w:tmpl w:val="85FEEE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B65C3"/>
    <w:multiLevelType w:val="hybridMultilevel"/>
    <w:tmpl w:val="7FC892F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A7C"/>
    <w:multiLevelType w:val="hybridMultilevel"/>
    <w:tmpl w:val="7C8447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103F"/>
    <w:multiLevelType w:val="hybridMultilevel"/>
    <w:tmpl w:val="B2FCE5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B73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03604"/>
    <w:multiLevelType w:val="hybridMultilevel"/>
    <w:tmpl w:val="37587A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54D17"/>
    <w:multiLevelType w:val="hybridMultilevel"/>
    <w:tmpl w:val="DB803CA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E3C22"/>
    <w:multiLevelType w:val="hybridMultilevel"/>
    <w:tmpl w:val="584E2B32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9B66096"/>
    <w:multiLevelType w:val="hybridMultilevel"/>
    <w:tmpl w:val="6D8029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63C1D"/>
    <w:multiLevelType w:val="hybridMultilevel"/>
    <w:tmpl w:val="2C260332"/>
    <w:lvl w:ilvl="0" w:tplc="A98A867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5616BE"/>
    <w:multiLevelType w:val="hybridMultilevel"/>
    <w:tmpl w:val="81FC3A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B25F7"/>
    <w:multiLevelType w:val="hybridMultilevel"/>
    <w:tmpl w:val="C28618F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57B05"/>
    <w:multiLevelType w:val="hybridMultilevel"/>
    <w:tmpl w:val="E9C4A0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1043"/>
    <w:multiLevelType w:val="hybridMultilevel"/>
    <w:tmpl w:val="88049D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E0CC9"/>
    <w:multiLevelType w:val="hybridMultilevel"/>
    <w:tmpl w:val="7776646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C089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00BB0"/>
    <w:multiLevelType w:val="hybridMultilevel"/>
    <w:tmpl w:val="0522396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BC7FCF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B6330"/>
    <w:multiLevelType w:val="hybridMultilevel"/>
    <w:tmpl w:val="33409D9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CB5F80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7064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23165"/>
    <w:multiLevelType w:val="hybridMultilevel"/>
    <w:tmpl w:val="7146F4B8"/>
    <w:lvl w:ilvl="0" w:tplc="31A29F22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542317A5"/>
    <w:multiLevelType w:val="hybridMultilevel"/>
    <w:tmpl w:val="760C3F0A"/>
    <w:lvl w:ilvl="0" w:tplc="982EBFF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DB0679A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10DCF"/>
    <w:multiLevelType w:val="hybridMultilevel"/>
    <w:tmpl w:val="B87E5A0C"/>
    <w:lvl w:ilvl="0" w:tplc="F5DC88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3626CAD"/>
    <w:multiLevelType w:val="multilevel"/>
    <w:tmpl w:val="FFBEE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29" w15:restartNumberingAfterBreak="0">
    <w:nsid w:val="661C1DEA"/>
    <w:multiLevelType w:val="hybridMultilevel"/>
    <w:tmpl w:val="7C8447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03797"/>
    <w:multiLevelType w:val="hybridMultilevel"/>
    <w:tmpl w:val="5D1EDD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E6F8C"/>
    <w:multiLevelType w:val="hybridMultilevel"/>
    <w:tmpl w:val="32E275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75416"/>
    <w:multiLevelType w:val="hybridMultilevel"/>
    <w:tmpl w:val="153C0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F11AD2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F34BB6"/>
    <w:multiLevelType w:val="hybridMultilevel"/>
    <w:tmpl w:val="584E2B32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F98779B"/>
    <w:multiLevelType w:val="hybridMultilevel"/>
    <w:tmpl w:val="BEA682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6E23DD"/>
    <w:multiLevelType w:val="hybridMultilevel"/>
    <w:tmpl w:val="FCD63D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03315"/>
    <w:multiLevelType w:val="hybridMultilevel"/>
    <w:tmpl w:val="BFA48F3E"/>
    <w:lvl w:ilvl="0" w:tplc="B7C46A4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FD21D4"/>
    <w:multiLevelType w:val="hybridMultilevel"/>
    <w:tmpl w:val="AFD05A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305B5"/>
    <w:multiLevelType w:val="hybridMultilevel"/>
    <w:tmpl w:val="96362F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95795">
    <w:abstractNumId w:val="8"/>
  </w:num>
  <w:num w:numId="2" w16cid:durableId="1288315606">
    <w:abstractNumId w:val="28"/>
  </w:num>
  <w:num w:numId="3" w16cid:durableId="2002195636">
    <w:abstractNumId w:val="32"/>
  </w:num>
  <w:num w:numId="4" w16cid:durableId="957877479">
    <w:abstractNumId w:val="29"/>
  </w:num>
  <w:num w:numId="5" w16cid:durableId="696345630">
    <w:abstractNumId w:val="24"/>
  </w:num>
  <w:num w:numId="6" w16cid:durableId="1724327103">
    <w:abstractNumId w:val="2"/>
  </w:num>
  <w:num w:numId="7" w16cid:durableId="98573865">
    <w:abstractNumId w:val="13"/>
  </w:num>
  <w:num w:numId="8" w16cid:durableId="1108696148">
    <w:abstractNumId w:val="5"/>
  </w:num>
  <w:num w:numId="9" w16cid:durableId="1127089019">
    <w:abstractNumId w:val="16"/>
  </w:num>
  <w:num w:numId="10" w16cid:durableId="1297107144">
    <w:abstractNumId w:val="9"/>
  </w:num>
  <w:num w:numId="11" w16cid:durableId="673605318">
    <w:abstractNumId w:val="7"/>
  </w:num>
  <w:num w:numId="12" w16cid:durableId="1783571502">
    <w:abstractNumId w:val="34"/>
  </w:num>
  <w:num w:numId="13" w16cid:durableId="1489325665">
    <w:abstractNumId w:val="21"/>
  </w:num>
  <w:num w:numId="14" w16cid:durableId="1780179409">
    <w:abstractNumId w:val="20"/>
  </w:num>
  <w:num w:numId="15" w16cid:durableId="441070476">
    <w:abstractNumId w:val="33"/>
  </w:num>
  <w:num w:numId="16" w16cid:durableId="497353770">
    <w:abstractNumId w:val="10"/>
  </w:num>
  <w:num w:numId="17" w16cid:durableId="842932507">
    <w:abstractNumId w:val="30"/>
  </w:num>
  <w:num w:numId="18" w16cid:durableId="1112868932">
    <w:abstractNumId w:val="25"/>
  </w:num>
  <w:num w:numId="19" w16cid:durableId="529224840">
    <w:abstractNumId w:val="4"/>
  </w:num>
  <w:num w:numId="20" w16cid:durableId="329987277">
    <w:abstractNumId w:val="27"/>
  </w:num>
  <w:num w:numId="21" w16cid:durableId="1983533073">
    <w:abstractNumId w:val="38"/>
  </w:num>
  <w:num w:numId="22" w16cid:durableId="628709065">
    <w:abstractNumId w:val="37"/>
  </w:num>
  <w:num w:numId="23" w16cid:durableId="112480703">
    <w:abstractNumId w:val="0"/>
  </w:num>
  <w:num w:numId="24" w16cid:durableId="161087886">
    <w:abstractNumId w:val="36"/>
  </w:num>
  <w:num w:numId="25" w16cid:durableId="1347825202">
    <w:abstractNumId w:val="1"/>
  </w:num>
  <w:num w:numId="26" w16cid:durableId="683164829">
    <w:abstractNumId w:val="14"/>
  </w:num>
  <w:num w:numId="27" w16cid:durableId="657418108">
    <w:abstractNumId w:val="18"/>
  </w:num>
  <w:num w:numId="28" w16cid:durableId="1076633096">
    <w:abstractNumId w:val="26"/>
  </w:num>
  <w:num w:numId="29" w16cid:durableId="771826915">
    <w:abstractNumId w:val="35"/>
  </w:num>
  <w:num w:numId="30" w16cid:durableId="861939483">
    <w:abstractNumId w:val="15"/>
  </w:num>
  <w:num w:numId="31" w16cid:durableId="2136488492">
    <w:abstractNumId w:val="22"/>
  </w:num>
  <w:num w:numId="32" w16cid:durableId="256718978">
    <w:abstractNumId w:val="19"/>
  </w:num>
  <w:num w:numId="33" w16cid:durableId="891696787">
    <w:abstractNumId w:val="12"/>
  </w:num>
  <w:num w:numId="34" w16cid:durableId="1319503910">
    <w:abstractNumId w:val="17"/>
  </w:num>
  <w:num w:numId="35" w16cid:durableId="708577069">
    <w:abstractNumId w:val="31"/>
  </w:num>
  <w:num w:numId="36" w16cid:durableId="1495756391">
    <w:abstractNumId w:val="3"/>
  </w:num>
  <w:num w:numId="37" w16cid:durableId="568732383">
    <w:abstractNumId w:val="11"/>
  </w:num>
  <w:num w:numId="38" w16cid:durableId="1645238125">
    <w:abstractNumId w:val="39"/>
  </w:num>
  <w:num w:numId="39" w16cid:durableId="1778328238">
    <w:abstractNumId w:val="23"/>
  </w:num>
  <w:num w:numId="40" w16cid:durableId="7205226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14"/>
    <w:rsid w:val="00001C37"/>
    <w:rsid w:val="00016FD2"/>
    <w:rsid w:val="00024485"/>
    <w:rsid w:val="00030FAA"/>
    <w:rsid w:val="00041C52"/>
    <w:rsid w:val="00043C97"/>
    <w:rsid w:val="00044413"/>
    <w:rsid w:val="00056534"/>
    <w:rsid w:val="00057637"/>
    <w:rsid w:val="00062396"/>
    <w:rsid w:val="00073734"/>
    <w:rsid w:val="0008077D"/>
    <w:rsid w:val="00084F26"/>
    <w:rsid w:val="0009744D"/>
    <w:rsid w:val="000A52B9"/>
    <w:rsid w:val="000B0021"/>
    <w:rsid w:val="000B36AF"/>
    <w:rsid w:val="000B6C13"/>
    <w:rsid w:val="000C4BF1"/>
    <w:rsid w:val="000C4CD3"/>
    <w:rsid w:val="000C735C"/>
    <w:rsid w:val="000C7E37"/>
    <w:rsid w:val="000D5094"/>
    <w:rsid w:val="000E043C"/>
    <w:rsid w:val="000F083B"/>
    <w:rsid w:val="00106474"/>
    <w:rsid w:val="00106CC9"/>
    <w:rsid w:val="00106E6A"/>
    <w:rsid w:val="00111136"/>
    <w:rsid w:val="00121305"/>
    <w:rsid w:val="00123591"/>
    <w:rsid w:val="00125267"/>
    <w:rsid w:val="00151E64"/>
    <w:rsid w:val="00154A6A"/>
    <w:rsid w:val="00157BBE"/>
    <w:rsid w:val="00163E69"/>
    <w:rsid w:val="001815E7"/>
    <w:rsid w:val="0018348E"/>
    <w:rsid w:val="00194BE6"/>
    <w:rsid w:val="001A3D9F"/>
    <w:rsid w:val="001A4196"/>
    <w:rsid w:val="001A626E"/>
    <w:rsid w:val="001A676B"/>
    <w:rsid w:val="001B19F2"/>
    <w:rsid w:val="001B452A"/>
    <w:rsid w:val="001B6B05"/>
    <w:rsid w:val="001C120D"/>
    <w:rsid w:val="001C2702"/>
    <w:rsid w:val="001C2816"/>
    <w:rsid w:val="001C3A8E"/>
    <w:rsid w:val="001C3FD9"/>
    <w:rsid w:val="001C7537"/>
    <w:rsid w:val="001D0863"/>
    <w:rsid w:val="001D2FDD"/>
    <w:rsid w:val="001D413C"/>
    <w:rsid w:val="001D6E67"/>
    <w:rsid w:val="001F081E"/>
    <w:rsid w:val="001F0872"/>
    <w:rsid w:val="001F7BE8"/>
    <w:rsid w:val="00202E55"/>
    <w:rsid w:val="00212427"/>
    <w:rsid w:val="00227B8B"/>
    <w:rsid w:val="00237CD6"/>
    <w:rsid w:val="00240FD9"/>
    <w:rsid w:val="00246E68"/>
    <w:rsid w:val="0025247B"/>
    <w:rsid w:val="002527B4"/>
    <w:rsid w:val="00262BBF"/>
    <w:rsid w:val="00264E33"/>
    <w:rsid w:val="00264F08"/>
    <w:rsid w:val="002658AA"/>
    <w:rsid w:val="002761CE"/>
    <w:rsid w:val="002838FF"/>
    <w:rsid w:val="00284C75"/>
    <w:rsid w:val="00284E9B"/>
    <w:rsid w:val="002966AB"/>
    <w:rsid w:val="002B0ADC"/>
    <w:rsid w:val="002B1B78"/>
    <w:rsid w:val="002C11E4"/>
    <w:rsid w:val="002D1D5C"/>
    <w:rsid w:val="002D2B7A"/>
    <w:rsid w:val="002D48C9"/>
    <w:rsid w:val="002E16CC"/>
    <w:rsid w:val="002F3147"/>
    <w:rsid w:val="002F51ED"/>
    <w:rsid w:val="002F52EE"/>
    <w:rsid w:val="00301BE0"/>
    <w:rsid w:val="00304467"/>
    <w:rsid w:val="00311382"/>
    <w:rsid w:val="0031536A"/>
    <w:rsid w:val="003173FB"/>
    <w:rsid w:val="003248B2"/>
    <w:rsid w:val="0032509D"/>
    <w:rsid w:val="003335D4"/>
    <w:rsid w:val="003337BD"/>
    <w:rsid w:val="00337247"/>
    <w:rsid w:val="003412BC"/>
    <w:rsid w:val="00345CF1"/>
    <w:rsid w:val="00351F63"/>
    <w:rsid w:val="00353EA8"/>
    <w:rsid w:val="003653B3"/>
    <w:rsid w:val="003720ED"/>
    <w:rsid w:val="00377483"/>
    <w:rsid w:val="003901E6"/>
    <w:rsid w:val="00393618"/>
    <w:rsid w:val="003948D1"/>
    <w:rsid w:val="00396B29"/>
    <w:rsid w:val="003979A5"/>
    <w:rsid w:val="003A0B0B"/>
    <w:rsid w:val="003A0E7F"/>
    <w:rsid w:val="003A21D5"/>
    <w:rsid w:val="003B4DAB"/>
    <w:rsid w:val="003C2DA8"/>
    <w:rsid w:val="003C3C4D"/>
    <w:rsid w:val="003C6E62"/>
    <w:rsid w:val="003D0C65"/>
    <w:rsid w:val="003E4D4F"/>
    <w:rsid w:val="003E59B0"/>
    <w:rsid w:val="003F4DCB"/>
    <w:rsid w:val="00401009"/>
    <w:rsid w:val="004117A0"/>
    <w:rsid w:val="00411F3C"/>
    <w:rsid w:val="00417FE7"/>
    <w:rsid w:val="00420553"/>
    <w:rsid w:val="00425414"/>
    <w:rsid w:val="00426729"/>
    <w:rsid w:val="00431137"/>
    <w:rsid w:val="00433691"/>
    <w:rsid w:val="00434BB6"/>
    <w:rsid w:val="004415F7"/>
    <w:rsid w:val="004448B7"/>
    <w:rsid w:val="00444B6F"/>
    <w:rsid w:val="00452908"/>
    <w:rsid w:val="00453E1B"/>
    <w:rsid w:val="00455A16"/>
    <w:rsid w:val="004604FB"/>
    <w:rsid w:val="00464A1F"/>
    <w:rsid w:val="0047094B"/>
    <w:rsid w:val="004724F4"/>
    <w:rsid w:val="00472F39"/>
    <w:rsid w:val="0047389A"/>
    <w:rsid w:val="0048166C"/>
    <w:rsid w:val="00493F94"/>
    <w:rsid w:val="00494028"/>
    <w:rsid w:val="004A2F2C"/>
    <w:rsid w:val="004A3F42"/>
    <w:rsid w:val="004B14A9"/>
    <w:rsid w:val="004B2F1F"/>
    <w:rsid w:val="004B5666"/>
    <w:rsid w:val="004B6BCF"/>
    <w:rsid w:val="004B6D32"/>
    <w:rsid w:val="004C488F"/>
    <w:rsid w:val="004D0C78"/>
    <w:rsid w:val="004E6003"/>
    <w:rsid w:val="004F69EA"/>
    <w:rsid w:val="005025F8"/>
    <w:rsid w:val="00503124"/>
    <w:rsid w:val="00503CC9"/>
    <w:rsid w:val="005045DF"/>
    <w:rsid w:val="00504A13"/>
    <w:rsid w:val="00505020"/>
    <w:rsid w:val="00510AE5"/>
    <w:rsid w:val="0051177A"/>
    <w:rsid w:val="00512CD2"/>
    <w:rsid w:val="00515767"/>
    <w:rsid w:val="005157A0"/>
    <w:rsid w:val="00515A14"/>
    <w:rsid w:val="00527ADC"/>
    <w:rsid w:val="005361A0"/>
    <w:rsid w:val="00536A61"/>
    <w:rsid w:val="00536C6D"/>
    <w:rsid w:val="00540E42"/>
    <w:rsid w:val="00540FBB"/>
    <w:rsid w:val="00543C0B"/>
    <w:rsid w:val="00546F3E"/>
    <w:rsid w:val="00563884"/>
    <w:rsid w:val="00564748"/>
    <w:rsid w:val="00571047"/>
    <w:rsid w:val="00574DC1"/>
    <w:rsid w:val="00575994"/>
    <w:rsid w:val="00582236"/>
    <w:rsid w:val="005875C0"/>
    <w:rsid w:val="00590AAB"/>
    <w:rsid w:val="005918D1"/>
    <w:rsid w:val="00594592"/>
    <w:rsid w:val="00594DF8"/>
    <w:rsid w:val="00596EAF"/>
    <w:rsid w:val="005A1101"/>
    <w:rsid w:val="005A19C4"/>
    <w:rsid w:val="005A55FD"/>
    <w:rsid w:val="005B1B04"/>
    <w:rsid w:val="005B4E16"/>
    <w:rsid w:val="005C0DEA"/>
    <w:rsid w:val="005C28C4"/>
    <w:rsid w:val="005C4D41"/>
    <w:rsid w:val="005C62F6"/>
    <w:rsid w:val="005D42F7"/>
    <w:rsid w:val="005D445F"/>
    <w:rsid w:val="005D577D"/>
    <w:rsid w:val="005E208C"/>
    <w:rsid w:val="005E3DD9"/>
    <w:rsid w:val="005F1FDA"/>
    <w:rsid w:val="005F4EE5"/>
    <w:rsid w:val="00603346"/>
    <w:rsid w:val="006127D9"/>
    <w:rsid w:val="006158C7"/>
    <w:rsid w:val="00617DFF"/>
    <w:rsid w:val="00624D30"/>
    <w:rsid w:val="006251F5"/>
    <w:rsid w:val="006271DF"/>
    <w:rsid w:val="006303B5"/>
    <w:rsid w:val="006313B8"/>
    <w:rsid w:val="00634158"/>
    <w:rsid w:val="00636125"/>
    <w:rsid w:val="00642D89"/>
    <w:rsid w:val="00643B9B"/>
    <w:rsid w:val="00647E07"/>
    <w:rsid w:val="00650F93"/>
    <w:rsid w:val="00652F8C"/>
    <w:rsid w:val="00660949"/>
    <w:rsid w:val="00664E2C"/>
    <w:rsid w:val="00666811"/>
    <w:rsid w:val="006744CA"/>
    <w:rsid w:val="0067746B"/>
    <w:rsid w:val="006919B1"/>
    <w:rsid w:val="006A6AF7"/>
    <w:rsid w:val="006B11BA"/>
    <w:rsid w:val="006B24E9"/>
    <w:rsid w:val="006B474B"/>
    <w:rsid w:val="006B5F42"/>
    <w:rsid w:val="006B730C"/>
    <w:rsid w:val="006B7460"/>
    <w:rsid w:val="006C3660"/>
    <w:rsid w:val="006C412D"/>
    <w:rsid w:val="006C7181"/>
    <w:rsid w:val="006C7EF1"/>
    <w:rsid w:val="006D21B5"/>
    <w:rsid w:val="006D3C38"/>
    <w:rsid w:val="006D7C99"/>
    <w:rsid w:val="006E1F65"/>
    <w:rsid w:val="006E5369"/>
    <w:rsid w:val="006F6377"/>
    <w:rsid w:val="00700411"/>
    <w:rsid w:val="0070087E"/>
    <w:rsid w:val="007014F3"/>
    <w:rsid w:val="00703EF8"/>
    <w:rsid w:val="00706423"/>
    <w:rsid w:val="0071643D"/>
    <w:rsid w:val="00717530"/>
    <w:rsid w:val="00725F11"/>
    <w:rsid w:val="007576B5"/>
    <w:rsid w:val="00763DFE"/>
    <w:rsid w:val="007901F1"/>
    <w:rsid w:val="00790CC9"/>
    <w:rsid w:val="007A0227"/>
    <w:rsid w:val="007A1264"/>
    <w:rsid w:val="007A4742"/>
    <w:rsid w:val="007A6180"/>
    <w:rsid w:val="007B0998"/>
    <w:rsid w:val="007B28F7"/>
    <w:rsid w:val="007C270A"/>
    <w:rsid w:val="007C5E0F"/>
    <w:rsid w:val="007C621E"/>
    <w:rsid w:val="007D0E6B"/>
    <w:rsid w:val="007D5456"/>
    <w:rsid w:val="007D5673"/>
    <w:rsid w:val="007E19BC"/>
    <w:rsid w:val="007E2253"/>
    <w:rsid w:val="007E5888"/>
    <w:rsid w:val="007F0A37"/>
    <w:rsid w:val="00803060"/>
    <w:rsid w:val="008141F2"/>
    <w:rsid w:val="00815CDE"/>
    <w:rsid w:val="008302B0"/>
    <w:rsid w:val="00832C31"/>
    <w:rsid w:val="008352FD"/>
    <w:rsid w:val="008400BA"/>
    <w:rsid w:val="00846A71"/>
    <w:rsid w:val="00850442"/>
    <w:rsid w:val="0085217D"/>
    <w:rsid w:val="0087365F"/>
    <w:rsid w:val="00875C50"/>
    <w:rsid w:val="00876880"/>
    <w:rsid w:val="008774E2"/>
    <w:rsid w:val="00881D44"/>
    <w:rsid w:val="00890194"/>
    <w:rsid w:val="00895B73"/>
    <w:rsid w:val="00895FFA"/>
    <w:rsid w:val="008971D7"/>
    <w:rsid w:val="008A0807"/>
    <w:rsid w:val="008A3E09"/>
    <w:rsid w:val="008B36B5"/>
    <w:rsid w:val="008B60B3"/>
    <w:rsid w:val="008B631F"/>
    <w:rsid w:val="008B69FF"/>
    <w:rsid w:val="008C738C"/>
    <w:rsid w:val="008E038B"/>
    <w:rsid w:val="008E5FF1"/>
    <w:rsid w:val="008F0C02"/>
    <w:rsid w:val="008F7FF0"/>
    <w:rsid w:val="009033A6"/>
    <w:rsid w:val="00905836"/>
    <w:rsid w:val="00906958"/>
    <w:rsid w:val="00906B8C"/>
    <w:rsid w:val="009231BC"/>
    <w:rsid w:val="009306EF"/>
    <w:rsid w:val="00944CCD"/>
    <w:rsid w:val="00945A86"/>
    <w:rsid w:val="009529B3"/>
    <w:rsid w:val="00956956"/>
    <w:rsid w:val="00966D71"/>
    <w:rsid w:val="00972692"/>
    <w:rsid w:val="00976DDD"/>
    <w:rsid w:val="00985DBB"/>
    <w:rsid w:val="0098610F"/>
    <w:rsid w:val="00986A07"/>
    <w:rsid w:val="009914E9"/>
    <w:rsid w:val="00995939"/>
    <w:rsid w:val="009B148B"/>
    <w:rsid w:val="009B4027"/>
    <w:rsid w:val="009B5018"/>
    <w:rsid w:val="009C1230"/>
    <w:rsid w:val="009C1798"/>
    <w:rsid w:val="009C40E1"/>
    <w:rsid w:val="009C4402"/>
    <w:rsid w:val="009C451E"/>
    <w:rsid w:val="009C57CA"/>
    <w:rsid w:val="009D54D4"/>
    <w:rsid w:val="009D67AA"/>
    <w:rsid w:val="009E1125"/>
    <w:rsid w:val="009E40CF"/>
    <w:rsid w:val="009F32F1"/>
    <w:rsid w:val="009F5C44"/>
    <w:rsid w:val="00A00FDD"/>
    <w:rsid w:val="00A01B98"/>
    <w:rsid w:val="00A03842"/>
    <w:rsid w:val="00A05B1D"/>
    <w:rsid w:val="00A06ED5"/>
    <w:rsid w:val="00A07A94"/>
    <w:rsid w:val="00A12B92"/>
    <w:rsid w:val="00A24130"/>
    <w:rsid w:val="00A246DF"/>
    <w:rsid w:val="00A34287"/>
    <w:rsid w:val="00A40D6E"/>
    <w:rsid w:val="00A44720"/>
    <w:rsid w:val="00A50EDD"/>
    <w:rsid w:val="00A53580"/>
    <w:rsid w:val="00A54AE5"/>
    <w:rsid w:val="00A55DB9"/>
    <w:rsid w:val="00A61F61"/>
    <w:rsid w:val="00A66F97"/>
    <w:rsid w:val="00A71D51"/>
    <w:rsid w:val="00A75400"/>
    <w:rsid w:val="00A77219"/>
    <w:rsid w:val="00A82832"/>
    <w:rsid w:val="00A86CA9"/>
    <w:rsid w:val="00A9140E"/>
    <w:rsid w:val="00A9341B"/>
    <w:rsid w:val="00A948C9"/>
    <w:rsid w:val="00AA0378"/>
    <w:rsid w:val="00AB7220"/>
    <w:rsid w:val="00AC0A4A"/>
    <w:rsid w:val="00AC1963"/>
    <w:rsid w:val="00AE0624"/>
    <w:rsid w:val="00AE19BF"/>
    <w:rsid w:val="00AE578D"/>
    <w:rsid w:val="00AE6710"/>
    <w:rsid w:val="00AF15D7"/>
    <w:rsid w:val="00AF2353"/>
    <w:rsid w:val="00AF2518"/>
    <w:rsid w:val="00B15447"/>
    <w:rsid w:val="00B17439"/>
    <w:rsid w:val="00B25E20"/>
    <w:rsid w:val="00B3680B"/>
    <w:rsid w:val="00B40F98"/>
    <w:rsid w:val="00B66637"/>
    <w:rsid w:val="00B7018F"/>
    <w:rsid w:val="00B71C54"/>
    <w:rsid w:val="00B7456A"/>
    <w:rsid w:val="00B755D8"/>
    <w:rsid w:val="00B82523"/>
    <w:rsid w:val="00B86485"/>
    <w:rsid w:val="00B903EB"/>
    <w:rsid w:val="00BA3BDB"/>
    <w:rsid w:val="00BA6139"/>
    <w:rsid w:val="00BA6278"/>
    <w:rsid w:val="00BB013A"/>
    <w:rsid w:val="00BB2774"/>
    <w:rsid w:val="00BB38EA"/>
    <w:rsid w:val="00BB44CE"/>
    <w:rsid w:val="00BB49DA"/>
    <w:rsid w:val="00BB5149"/>
    <w:rsid w:val="00BC0679"/>
    <w:rsid w:val="00BC3660"/>
    <w:rsid w:val="00BC4371"/>
    <w:rsid w:val="00BD143F"/>
    <w:rsid w:val="00BE3CD6"/>
    <w:rsid w:val="00BF31EC"/>
    <w:rsid w:val="00BF4116"/>
    <w:rsid w:val="00BF528D"/>
    <w:rsid w:val="00C0749F"/>
    <w:rsid w:val="00C1101A"/>
    <w:rsid w:val="00C15F13"/>
    <w:rsid w:val="00C173B4"/>
    <w:rsid w:val="00C550DB"/>
    <w:rsid w:val="00C55A00"/>
    <w:rsid w:val="00C56EB7"/>
    <w:rsid w:val="00C60E02"/>
    <w:rsid w:val="00C7036F"/>
    <w:rsid w:val="00C739FA"/>
    <w:rsid w:val="00C75D11"/>
    <w:rsid w:val="00C84B60"/>
    <w:rsid w:val="00C850AA"/>
    <w:rsid w:val="00C855D3"/>
    <w:rsid w:val="00C87E5F"/>
    <w:rsid w:val="00C901FE"/>
    <w:rsid w:val="00C91EDC"/>
    <w:rsid w:val="00C964C3"/>
    <w:rsid w:val="00CA0E3B"/>
    <w:rsid w:val="00CA24DC"/>
    <w:rsid w:val="00CA304C"/>
    <w:rsid w:val="00CB2B77"/>
    <w:rsid w:val="00CB3F7A"/>
    <w:rsid w:val="00CB4C9B"/>
    <w:rsid w:val="00CB76CF"/>
    <w:rsid w:val="00CE1D35"/>
    <w:rsid w:val="00CE7B39"/>
    <w:rsid w:val="00CF1DB8"/>
    <w:rsid w:val="00D014FD"/>
    <w:rsid w:val="00D023B5"/>
    <w:rsid w:val="00D102BC"/>
    <w:rsid w:val="00D12140"/>
    <w:rsid w:val="00D33174"/>
    <w:rsid w:val="00D36CE8"/>
    <w:rsid w:val="00D409EA"/>
    <w:rsid w:val="00D45A03"/>
    <w:rsid w:val="00D47A74"/>
    <w:rsid w:val="00D547AE"/>
    <w:rsid w:val="00D57B41"/>
    <w:rsid w:val="00D6299E"/>
    <w:rsid w:val="00D7011F"/>
    <w:rsid w:val="00D71CC3"/>
    <w:rsid w:val="00D758EE"/>
    <w:rsid w:val="00D75C37"/>
    <w:rsid w:val="00D767E6"/>
    <w:rsid w:val="00D77968"/>
    <w:rsid w:val="00D81AA4"/>
    <w:rsid w:val="00D82E68"/>
    <w:rsid w:val="00D84448"/>
    <w:rsid w:val="00D85A32"/>
    <w:rsid w:val="00D95C9B"/>
    <w:rsid w:val="00D96403"/>
    <w:rsid w:val="00DA3F80"/>
    <w:rsid w:val="00DB3BEB"/>
    <w:rsid w:val="00DC3DFD"/>
    <w:rsid w:val="00DC73E5"/>
    <w:rsid w:val="00DD4CE1"/>
    <w:rsid w:val="00DE39C4"/>
    <w:rsid w:val="00DF3AC4"/>
    <w:rsid w:val="00E002E3"/>
    <w:rsid w:val="00E02E74"/>
    <w:rsid w:val="00E103D4"/>
    <w:rsid w:val="00E120B9"/>
    <w:rsid w:val="00E129E2"/>
    <w:rsid w:val="00E21ABB"/>
    <w:rsid w:val="00E22FA8"/>
    <w:rsid w:val="00E264B5"/>
    <w:rsid w:val="00E328A4"/>
    <w:rsid w:val="00E40535"/>
    <w:rsid w:val="00E57027"/>
    <w:rsid w:val="00E608C1"/>
    <w:rsid w:val="00E61C8E"/>
    <w:rsid w:val="00E63BEA"/>
    <w:rsid w:val="00E728F8"/>
    <w:rsid w:val="00E7376E"/>
    <w:rsid w:val="00E73AED"/>
    <w:rsid w:val="00E73D5F"/>
    <w:rsid w:val="00E740AE"/>
    <w:rsid w:val="00E7639F"/>
    <w:rsid w:val="00E83FC9"/>
    <w:rsid w:val="00E8582B"/>
    <w:rsid w:val="00E9074B"/>
    <w:rsid w:val="00E94BD4"/>
    <w:rsid w:val="00EA00DF"/>
    <w:rsid w:val="00EA7C7C"/>
    <w:rsid w:val="00EB2697"/>
    <w:rsid w:val="00EC60B1"/>
    <w:rsid w:val="00EC6741"/>
    <w:rsid w:val="00ED190F"/>
    <w:rsid w:val="00ED317C"/>
    <w:rsid w:val="00EE6A3D"/>
    <w:rsid w:val="00EF0550"/>
    <w:rsid w:val="00EF517E"/>
    <w:rsid w:val="00F05896"/>
    <w:rsid w:val="00F1386A"/>
    <w:rsid w:val="00F13AF0"/>
    <w:rsid w:val="00F22C7A"/>
    <w:rsid w:val="00F26BE4"/>
    <w:rsid w:val="00F30876"/>
    <w:rsid w:val="00F3155B"/>
    <w:rsid w:val="00F403FC"/>
    <w:rsid w:val="00F40D23"/>
    <w:rsid w:val="00F454FA"/>
    <w:rsid w:val="00F50DAC"/>
    <w:rsid w:val="00F7572D"/>
    <w:rsid w:val="00F80107"/>
    <w:rsid w:val="00F83EA0"/>
    <w:rsid w:val="00F86E02"/>
    <w:rsid w:val="00FA1457"/>
    <w:rsid w:val="00FA15A2"/>
    <w:rsid w:val="00FA3E91"/>
    <w:rsid w:val="00FA4545"/>
    <w:rsid w:val="00FB1303"/>
    <w:rsid w:val="00FB2B1B"/>
    <w:rsid w:val="00FB7C65"/>
    <w:rsid w:val="00FC6035"/>
    <w:rsid w:val="00FE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E4D8"/>
  <w15:chartTrackingRefBased/>
  <w15:docId w15:val="{6B5608DC-D13D-4EE5-938F-5DFA2D3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5A14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5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7572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FD9"/>
  </w:style>
  <w:style w:type="paragraph" w:styleId="Piedepgina">
    <w:name w:val="footer"/>
    <w:basedOn w:val="Normal"/>
    <w:link w:val="PiedepginaCar"/>
    <w:uiPriority w:val="99"/>
    <w:unhideWhenUsed/>
    <w:rsid w:val="001C3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FD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26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A0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MARTIN SOTOCA</dc:creator>
  <cp:keywords/>
  <dc:description/>
  <cp:lastModifiedBy>andromedavirgoa@gmail.com</cp:lastModifiedBy>
  <cp:revision>29</cp:revision>
  <dcterms:created xsi:type="dcterms:W3CDTF">2023-05-22T15:54:00Z</dcterms:created>
  <dcterms:modified xsi:type="dcterms:W3CDTF">2023-05-23T14:52:00Z</dcterms:modified>
</cp:coreProperties>
</file>