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C55" w:rsidRPr="00397C55" w:rsidRDefault="00397C55" w:rsidP="00397C55">
      <w:pPr>
        <w:rPr>
          <w:rFonts w:ascii="Arial" w:hAnsi="Arial" w:cs="Arial"/>
        </w:rPr>
      </w:pPr>
      <w:bookmarkStart w:id="0" w:name="_GoBack"/>
      <w:proofErr w:type="spellStart"/>
      <w:r>
        <w:rPr>
          <w:rFonts w:ascii="Arial" w:hAnsi="Arial" w:cs="Arial"/>
        </w:rPr>
        <w:t>Իմ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սարքը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իրենից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ներկայացնում</w:t>
      </w:r>
      <w:proofErr w:type="spellEnd"/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proofErr w:type="spellStart"/>
      <w:r>
        <w:rPr>
          <w:rFonts w:ascii="Arial" w:hAnsi="Arial" w:cs="Arial"/>
        </w:rPr>
        <w:t>ժամացույց</w:t>
      </w:r>
      <w:proofErr w:type="spellEnd"/>
      <w:r>
        <w:t xml:space="preserve">, </w:t>
      </w:r>
      <w:proofErr w:type="spellStart"/>
      <w:r>
        <w:rPr>
          <w:rFonts w:ascii="Arial" w:hAnsi="Arial" w:cs="Arial"/>
        </w:rPr>
        <w:t>որը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ցույց</w:t>
      </w:r>
      <w:proofErr w:type="spellEnd"/>
      <w:r>
        <w:t xml:space="preserve"> </w:t>
      </w:r>
      <w:r>
        <w:rPr>
          <w:rFonts w:ascii="Arial" w:hAnsi="Arial" w:cs="Arial"/>
        </w:rPr>
        <w:t>է</w:t>
      </w:r>
      <w:r>
        <w:t xml:space="preserve"> </w:t>
      </w:r>
      <w:proofErr w:type="spellStart"/>
      <w:r>
        <w:rPr>
          <w:rFonts w:ascii="Arial" w:hAnsi="Arial" w:cs="Arial"/>
        </w:rPr>
        <w:t>տալիս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ժամը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ոչ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թե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թվերով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այլ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ամբողջական</w:t>
      </w:r>
      <w:proofErr w:type="spellEnd"/>
      <w:r>
        <w:t xml:space="preserve"> </w:t>
      </w:r>
      <w:proofErr w:type="spellStart"/>
      <w:r>
        <w:rPr>
          <w:rFonts w:ascii="Arial" w:hAnsi="Arial" w:cs="Arial"/>
        </w:rPr>
        <w:t>նախադասությամբ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lang w:val="hy-AM"/>
        </w:rPr>
        <w:t xml:space="preserve">անընդմեջ և խառը տառերից վառվում են կոնկրետ բառեր՝ նկարագրելով այդ պահի ժամը և </w:t>
      </w:r>
      <w:r w:rsidR="00F37428">
        <w:rPr>
          <w:rFonts w:ascii="Arial" w:hAnsi="Arial" w:cs="Arial"/>
          <w:lang w:val="hy-AM"/>
        </w:rPr>
        <w:t>շ</w:t>
      </w:r>
      <w:r>
        <w:rPr>
          <w:rFonts w:ascii="Arial" w:hAnsi="Arial" w:cs="Arial"/>
          <w:lang w:val="hy-AM"/>
        </w:rPr>
        <w:t>աբաթվա օրը</w:t>
      </w:r>
      <w:r>
        <w:rPr>
          <w:rFonts w:ascii="Arial" w:hAnsi="Arial" w:cs="Arial"/>
        </w:rPr>
        <w:t>):</w:t>
      </w:r>
    </w:p>
    <w:p w:rsidR="00397C55" w:rsidRPr="00397C55" w:rsidRDefault="00397C55" w:rsidP="00397C55">
      <w:pPr>
        <w:rPr>
          <w:lang w:val="hy-AM"/>
        </w:rPr>
      </w:pPr>
      <w:proofErr w:type="spellStart"/>
      <w:r w:rsidRPr="00397C55">
        <w:rPr>
          <w:rFonts w:ascii="Arial" w:hAnsi="Arial" w:cs="Arial"/>
        </w:rPr>
        <w:t>Ժամացույցը</w:t>
      </w:r>
      <w:proofErr w:type="spellEnd"/>
      <w:r w:rsidRPr="00397C5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աշխատում</w:t>
      </w:r>
      <w:proofErr w:type="spellEnd"/>
      <w:r w:rsidRPr="00397C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է</w:t>
      </w:r>
      <w:r w:rsidRPr="00397C55">
        <w:rPr>
          <w:rFonts w:ascii="Arial" w:hAnsi="Arial" w:cs="Arial"/>
        </w:rPr>
        <w:t xml:space="preserve"> </w:t>
      </w:r>
      <w:proofErr w:type="spellStart"/>
      <w:r w:rsidRPr="00397C55">
        <w:rPr>
          <w:rFonts w:ascii="Arial" w:hAnsi="Arial" w:cs="Arial"/>
        </w:rPr>
        <w:t>Arduino</w:t>
      </w:r>
      <w:proofErr w:type="spellEnd"/>
      <w:r w:rsidRPr="00397C55">
        <w:rPr>
          <w:rFonts w:ascii="Arial" w:hAnsi="Arial" w:cs="Arial"/>
        </w:rPr>
        <w:t>-</w:t>
      </w:r>
      <w:r>
        <w:rPr>
          <w:rFonts w:ascii="Arial" w:hAnsi="Arial" w:cs="Arial"/>
        </w:rPr>
        <w:t>ի</w:t>
      </w:r>
      <w:r w:rsidRPr="00397C5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հիման</w:t>
      </w:r>
      <w:proofErr w:type="spellEnd"/>
      <w:r w:rsidRPr="00397C5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վրա</w:t>
      </w:r>
      <w:proofErr w:type="spellEnd"/>
      <w:r>
        <w:rPr>
          <w:rFonts w:ascii="Arial" w:hAnsi="Arial" w:cs="Arial"/>
          <w:lang w:val="hy-AM"/>
        </w:rPr>
        <w:t xml:space="preserve">, որի ծրագիրը գրել եմ </w:t>
      </w:r>
      <w:r>
        <w:rPr>
          <w:rFonts w:ascii="Arial" w:hAnsi="Arial" w:cs="Arial"/>
        </w:rPr>
        <w:t>C++</w:t>
      </w:r>
      <w:r>
        <w:rPr>
          <w:rFonts w:ascii="Arial" w:hAnsi="Arial" w:cs="Arial"/>
          <w:lang w:val="hy-AM"/>
        </w:rPr>
        <w:t xml:space="preserve"> ով</w:t>
      </w:r>
      <w:r>
        <w:rPr>
          <w:rFonts w:ascii="Arial" w:hAnsi="Arial" w:cs="Arial"/>
        </w:rPr>
        <w:t>։</w:t>
      </w:r>
      <w:r w:rsidRPr="00397C55">
        <w:rPr>
          <w:rFonts w:ascii="Arial" w:hAnsi="Arial" w:cs="Arial"/>
        </w:rPr>
        <w:t xml:space="preserve"> </w:t>
      </w:r>
      <w:r>
        <w:rPr>
          <w:rFonts w:ascii="Arial" w:hAnsi="Arial" w:cs="Arial"/>
          <w:lang w:val="hy-AM"/>
        </w:rPr>
        <w:t>Ժ</w:t>
      </w:r>
      <w:proofErr w:type="spellStart"/>
      <w:r>
        <w:rPr>
          <w:rFonts w:ascii="Arial" w:hAnsi="Arial" w:cs="Arial"/>
        </w:rPr>
        <w:t>ամացույցի</w:t>
      </w:r>
      <w:proofErr w:type="spellEnd"/>
      <w:r w:rsidRPr="00397C5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հավելված</w:t>
      </w:r>
      <w:proofErr w:type="spellEnd"/>
      <w:r>
        <w:rPr>
          <w:rFonts w:ascii="Arial" w:hAnsi="Arial" w:cs="Arial"/>
          <w:lang w:val="hy-AM"/>
        </w:rPr>
        <w:t xml:space="preserve">ը պատրաստել եմ </w:t>
      </w:r>
      <w:proofErr w:type="spellStart"/>
      <w:r>
        <w:rPr>
          <w:rFonts w:ascii="Arial" w:hAnsi="Arial" w:cs="Arial"/>
        </w:rPr>
        <w:t>Thunkable</w:t>
      </w:r>
      <w:proofErr w:type="spellEnd"/>
      <w:r>
        <w:rPr>
          <w:rFonts w:ascii="Arial" w:hAnsi="Arial" w:cs="Arial"/>
        </w:rPr>
        <w:t>-</w:t>
      </w:r>
      <w:r>
        <w:rPr>
          <w:rFonts w:ascii="Arial" w:hAnsi="Arial" w:cs="Arial"/>
          <w:lang w:val="hy-AM"/>
        </w:rPr>
        <w:t xml:space="preserve">ի միջոցով </w:t>
      </w:r>
      <w:r>
        <w:rPr>
          <w:rFonts w:ascii="Arial" w:hAnsi="Arial" w:cs="Arial"/>
        </w:rPr>
        <w:t xml:space="preserve">Android </w:t>
      </w:r>
      <w:r w:rsidR="00F37428">
        <w:rPr>
          <w:rFonts w:ascii="Arial" w:hAnsi="Arial" w:cs="Arial"/>
          <w:lang w:val="hy-AM"/>
        </w:rPr>
        <w:t>հեռախ</w:t>
      </w:r>
      <w:r>
        <w:rPr>
          <w:rFonts w:ascii="Arial" w:hAnsi="Arial" w:cs="Arial"/>
          <w:lang w:val="hy-AM"/>
        </w:rPr>
        <w:t>ոսների համար։ Այս հավելվածը</w:t>
      </w:r>
      <w:r w:rsidRPr="00397C55">
        <w:rPr>
          <w:lang w:val="hy-AM"/>
        </w:rPr>
        <w:t xml:space="preserve"> </w:t>
      </w:r>
      <w:r w:rsidRPr="000E533E">
        <w:rPr>
          <w:rFonts w:ascii="Arial" w:hAnsi="Arial" w:cs="Arial"/>
          <w:lang w:val="hy-AM"/>
        </w:rPr>
        <w:t>Bluetooth</w:t>
      </w:r>
      <w:r w:rsidRPr="00397C55">
        <w:rPr>
          <w:lang w:val="hy-AM"/>
        </w:rPr>
        <w:t>-</w:t>
      </w:r>
      <w:r w:rsidRPr="00397C55">
        <w:rPr>
          <w:rFonts w:ascii="Arial" w:hAnsi="Arial" w:cs="Arial"/>
          <w:lang w:val="hy-AM"/>
        </w:rPr>
        <w:t>ով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միանում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ժամացույցին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և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թույլ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տալիս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փոխել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ժամը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շաբաթվա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օրը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գույնը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և</w:t>
      </w:r>
      <w:r w:rsidRPr="00397C55">
        <w:rPr>
          <w:lang w:val="hy-AM"/>
        </w:rPr>
        <w:t xml:space="preserve"> </w:t>
      </w:r>
      <w:r w:rsidR="000E533E">
        <w:rPr>
          <w:rFonts w:ascii="Arial" w:hAnsi="Arial" w:cs="Arial"/>
          <w:lang w:val="hy-AM"/>
        </w:rPr>
        <w:t xml:space="preserve">լույսի </w:t>
      </w:r>
      <w:r w:rsidRPr="00397C55">
        <w:rPr>
          <w:rFonts w:ascii="Arial" w:hAnsi="Arial" w:cs="Arial"/>
          <w:lang w:val="hy-AM"/>
        </w:rPr>
        <w:t>պայծառությունը։</w:t>
      </w:r>
      <w:r w:rsidRPr="00397C55">
        <w:rPr>
          <w:lang w:val="hy-AM"/>
        </w:rPr>
        <w:t xml:space="preserve"> </w:t>
      </w:r>
    </w:p>
    <w:p w:rsidR="00F37428" w:rsidRPr="00F37428" w:rsidRDefault="00397C55" w:rsidP="00397C55">
      <w:pPr>
        <w:rPr>
          <w:rFonts w:ascii="Arial" w:hAnsi="Arial" w:cs="Arial"/>
          <w:lang w:val="hy-AM"/>
        </w:rPr>
      </w:pPr>
      <w:r w:rsidRPr="00397C55">
        <w:rPr>
          <w:rFonts w:ascii="Arial" w:hAnsi="Arial" w:cs="Arial"/>
          <w:lang w:val="hy-AM"/>
        </w:rPr>
        <w:t>Հավելվածը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կարող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նաև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ճանաչել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խոսքը։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Սեղմելավ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համապատասխան</w:t>
      </w:r>
      <w:r w:rsidRPr="00397C55">
        <w:rPr>
          <w:lang w:val="hy-AM"/>
        </w:rPr>
        <w:t xml:space="preserve"> </w:t>
      </w:r>
      <w:r w:rsidR="00F37428">
        <w:rPr>
          <w:rFonts w:ascii="Arial" w:hAnsi="Arial" w:cs="Arial"/>
          <w:lang w:val="hy-AM"/>
        </w:rPr>
        <w:t xml:space="preserve">հավելվածի </w:t>
      </w:r>
      <w:r w:rsidRPr="00397C55">
        <w:rPr>
          <w:rFonts w:ascii="Arial" w:hAnsi="Arial" w:cs="Arial"/>
          <w:lang w:val="hy-AM"/>
        </w:rPr>
        <w:t>կոճակը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և</w:t>
      </w:r>
      <w:r w:rsidRPr="00397C55">
        <w:rPr>
          <w:lang w:val="hy-AM"/>
        </w:rPr>
        <w:t xml:space="preserve"> </w:t>
      </w:r>
      <w:r w:rsidR="00F37428">
        <w:rPr>
          <w:rFonts w:ascii="Arial" w:hAnsi="Arial" w:cs="Arial"/>
          <w:lang w:val="hy-AM"/>
        </w:rPr>
        <w:t xml:space="preserve">բանավոր </w:t>
      </w:r>
      <w:r w:rsidRPr="00397C55">
        <w:rPr>
          <w:rFonts w:ascii="Arial" w:hAnsi="Arial" w:cs="Arial"/>
          <w:lang w:val="hy-AM"/>
        </w:rPr>
        <w:t>հրաման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տալով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կարելի</w:t>
      </w:r>
      <w:r w:rsidRPr="00397C55">
        <w:rPr>
          <w:lang w:val="hy-AM"/>
        </w:rPr>
        <w:t xml:space="preserve">  </w:t>
      </w:r>
      <w:r w:rsidRPr="00397C55">
        <w:rPr>
          <w:rFonts w:ascii="Arial" w:hAnsi="Arial" w:cs="Arial"/>
          <w:lang w:val="hy-AM"/>
        </w:rPr>
        <w:t>փոխել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ժամը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շաբաթվա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օրը</w:t>
      </w:r>
      <w:r w:rsidR="00F37428">
        <w:rPr>
          <w:rFonts w:ascii="Arial" w:hAnsi="Arial" w:cs="Arial"/>
          <w:lang w:val="hy-AM"/>
        </w:rPr>
        <w:t xml:space="preserve"> և</w:t>
      </w:r>
      <w:r>
        <w:rPr>
          <w:rFonts w:ascii="Arial" w:hAnsi="Arial" w:cs="Arial"/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գույնը։</w:t>
      </w:r>
      <w:r w:rsidRPr="00397C55">
        <w:rPr>
          <w:lang w:val="hy-AM"/>
        </w:rPr>
        <w:t xml:space="preserve"> </w:t>
      </w:r>
    </w:p>
    <w:p w:rsidR="00F37428" w:rsidRDefault="00397C55" w:rsidP="00397C55">
      <w:pPr>
        <w:rPr>
          <w:rFonts w:ascii="Sylfaen" w:hAnsi="Sylfaen"/>
          <w:lang w:val="hy-AM"/>
        </w:rPr>
      </w:pPr>
      <w:r w:rsidRPr="00397C55">
        <w:rPr>
          <w:rFonts w:ascii="Arial" w:hAnsi="Arial" w:cs="Arial"/>
          <w:lang w:val="hy-AM"/>
        </w:rPr>
        <w:t>Ժամացույցի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տուփը</w:t>
      </w:r>
      <w:r>
        <w:rPr>
          <w:rFonts w:ascii="Arial" w:hAnsi="Arial" w:cs="Arial"/>
          <w:lang w:val="hy-AM"/>
        </w:rPr>
        <w:t>,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գծագրիս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հիման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վրա</w:t>
      </w:r>
      <w:r>
        <w:rPr>
          <w:rFonts w:ascii="Arial" w:hAnsi="Arial" w:cs="Arial"/>
          <w:lang w:val="hy-AM"/>
        </w:rPr>
        <w:t>,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կտրվել</w:t>
      </w:r>
      <w:r w:rsidRPr="00397C55">
        <w:rPr>
          <w:lang w:val="hy-AM"/>
        </w:rPr>
        <w:t xml:space="preserve"> </w:t>
      </w:r>
      <w:r>
        <w:rPr>
          <w:rFonts w:ascii="Arial" w:hAnsi="Arial" w:cs="Arial"/>
          <w:lang w:val="hy-AM"/>
        </w:rPr>
        <w:t xml:space="preserve">է </w:t>
      </w:r>
      <w:r w:rsidRPr="00397C55">
        <w:rPr>
          <w:rFonts w:ascii="Arial" w:hAnsi="Arial" w:cs="Arial"/>
          <w:lang w:val="hy-AM"/>
        </w:rPr>
        <w:t>լազերով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փայտից։</w:t>
      </w:r>
      <w:r w:rsidRPr="00397C55">
        <w:rPr>
          <w:lang w:val="hy-AM"/>
        </w:rPr>
        <w:t xml:space="preserve"> </w:t>
      </w:r>
    </w:p>
    <w:p w:rsidR="00F37428" w:rsidRDefault="00397C55" w:rsidP="00397C55">
      <w:pPr>
        <w:rPr>
          <w:rFonts w:ascii="Sylfaen" w:hAnsi="Sylfaen"/>
          <w:lang w:val="hy-AM"/>
        </w:rPr>
      </w:pPr>
      <w:r w:rsidRPr="00397C55">
        <w:rPr>
          <w:rFonts w:ascii="Arial" w:hAnsi="Arial" w:cs="Arial"/>
          <w:lang w:val="hy-AM"/>
        </w:rPr>
        <w:t>Այս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ժամացույցի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առանձնահատկություններից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մեկը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այն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որ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եթե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այն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անջատենք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և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որոշ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ժամանակ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հետո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միացնենք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այն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միևնույնն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ցույց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տալու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ճիշտ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ժամանակը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քանի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որ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ես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օգտագործել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եմ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այլընտրանքային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սնուցում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(փոքր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մարտկոց)</w:t>
      </w:r>
      <w:r>
        <w:rPr>
          <w:rFonts w:ascii="Arial" w:hAnsi="Arial" w:cs="Arial"/>
          <w:lang w:val="hy-AM"/>
        </w:rPr>
        <w:t xml:space="preserve">, որի </w:t>
      </w:r>
      <w:r w:rsidR="00F37428">
        <w:rPr>
          <w:rFonts w:ascii="Arial" w:hAnsi="Arial" w:cs="Arial"/>
          <w:lang w:val="hy-AM"/>
        </w:rPr>
        <w:t>շ</w:t>
      </w:r>
      <w:r>
        <w:rPr>
          <w:rFonts w:ascii="Arial" w:hAnsi="Arial" w:cs="Arial"/>
          <w:lang w:val="hy-AM"/>
        </w:rPr>
        <w:t>նորհիվ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ժամանակը</w:t>
      </w:r>
      <w:r w:rsidRPr="00397C55">
        <w:rPr>
          <w:lang w:val="hy-AM"/>
        </w:rPr>
        <w:t xml:space="preserve"> </w:t>
      </w:r>
      <w:r>
        <w:rPr>
          <w:rFonts w:ascii="Arial" w:hAnsi="Arial" w:cs="Arial"/>
          <w:lang w:val="hy-AM"/>
        </w:rPr>
        <w:t xml:space="preserve">հաշվարկվում է </w:t>
      </w:r>
      <w:r w:rsidRPr="00397C55">
        <w:rPr>
          <w:rFonts w:ascii="Arial" w:hAnsi="Arial" w:cs="Arial"/>
          <w:lang w:val="hy-AM"/>
        </w:rPr>
        <w:t>նույնիսկ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երբ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ժամացույցը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անջատված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է։</w:t>
      </w:r>
      <w:r w:rsidRPr="00397C55">
        <w:rPr>
          <w:lang w:val="hy-AM"/>
        </w:rPr>
        <w:t xml:space="preserve"> </w:t>
      </w:r>
    </w:p>
    <w:p w:rsidR="00307262" w:rsidRDefault="00397C55" w:rsidP="00397C55">
      <w:pPr>
        <w:rPr>
          <w:rFonts w:ascii="Arial" w:hAnsi="Arial" w:cs="Arial"/>
          <w:lang w:val="hy-AM"/>
        </w:rPr>
      </w:pPr>
      <w:r w:rsidRPr="00397C55">
        <w:rPr>
          <w:rFonts w:ascii="Arial" w:hAnsi="Arial" w:cs="Arial"/>
          <w:lang w:val="hy-AM"/>
        </w:rPr>
        <w:t>Իմ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ժամացույցը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նաև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ունի</w:t>
      </w:r>
      <w:r w:rsidRPr="00397C55">
        <w:rPr>
          <w:lang w:val="hy-AM"/>
        </w:rPr>
        <w:t xml:space="preserve"> </w:t>
      </w:r>
      <w:r>
        <w:rPr>
          <w:rFonts w:ascii="Arial" w:hAnsi="Arial" w:cs="Arial"/>
          <w:lang w:val="hy-AM"/>
        </w:rPr>
        <w:t xml:space="preserve">հիմնական </w:t>
      </w:r>
      <w:r w:rsidRPr="00397C55">
        <w:rPr>
          <w:rFonts w:ascii="Arial" w:hAnsi="Arial" w:cs="Arial"/>
          <w:lang w:val="hy-AM"/>
        </w:rPr>
        <w:t>մարտկոց</w:t>
      </w:r>
      <w:r w:rsidRPr="00397C55">
        <w:rPr>
          <w:lang w:val="hy-AM"/>
        </w:rPr>
        <w:t xml:space="preserve">, </w:t>
      </w:r>
      <w:r w:rsidRPr="00397C55">
        <w:rPr>
          <w:rFonts w:ascii="Arial" w:hAnsi="Arial" w:cs="Arial"/>
          <w:lang w:val="hy-AM"/>
        </w:rPr>
        <w:t>որի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շնորհիվ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այն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կարող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է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աշխատել</w:t>
      </w:r>
      <w:r w:rsidRPr="00397C55">
        <w:rPr>
          <w:lang w:val="hy-AM"/>
        </w:rPr>
        <w:t xml:space="preserve"> </w:t>
      </w:r>
      <w:r w:rsidR="00F37428" w:rsidRPr="00F37428">
        <w:rPr>
          <w:rFonts w:ascii="Arial" w:hAnsi="Arial" w:cs="Arial"/>
          <w:lang w:val="hy-AM"/>
        </w:rPr>
        <w:t>7-8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ժամ</w:t>
      </w:r>
      <w:r w:rsidRPr="00397C55">
        <w:rPr>
          <w:lang w:val="hy-AM"/>
        </w:rPr>
        <w:t xml:space="preserve"> </w:t>
      </w:r>
      <w:r w:rsidRPr="00397C55">
        <w:rPr>
          <w:rFonts w:ascii="Arial" w:hAnsi="Arial" w:cs="Arial"/>
          <w:lang w:val="hy-AM"/>
        </w:rPr>
        <w:t>առանց</w:t>
      </w:r>
      <w:r w:rsidRPr="00397C55">
        <w:rPr>
          <w:lang w:val="hy-AM"/>
        </w:rPr>
        <w:t xml:space="preserve"> </w:t>
      </w:r>
      <w:r>
        <w:rPr>
          <w:rFonts w:ascii="Arial" w:hAnsi="Arial" w:cs="Arial"/>
          <w:lang w:val="hy-AM"/>
        </w:rPr>
        <w:t>լիցքավորման</w:t>
      </w:r>
      <w:r w:rsidR="00F37428" w:rsidRPr="00F37428">
        <w:rPr>
          <w:rFonts w:ascii="Arial" w:hAnsi="Arial" w:cs="Arial"/>
          <w:lang w:val="hy-AM"/>
        </w:rPr>
        <w:t xml:space="preserve"> (</w:t>
      </w:r>
      <w:r w:rsidR="00F37428">
        <w:rPr>
          <w:rFonts w:ascii="Arial" w:hAnsi="Arial" w:cs="Arial"/>
          <w:lang w:val="hy-AM"/>
        </w:rPr>
        <w:t>աշխատանքի ժամանակը կախված է լույսի պայծառության աստիճանից</w:t>
      </w:r>
      <w:r w:rsidR="00F37428" w:rsidRPr="00F37428">
        <w:rPr>
          <w:rFonts w:ascii="Arial" w:hAnsi="Arial" w:cs="Arial"/>
          <w:lang w:val="hy-AM"/>
        </w:rPr>
        <w:t>)</w:t>
      </w:r>
      <w:r w:rsidRPr="00397C55">
        <w:rPr>
          <w:rFonts w:ascii="Arial" w:hAnsi="Arial" w:cs="Arial"/>
          <w:lang w:val="hy-AM"/>
        </w:rPr>
        <w:t>։</w:t>
      </w:r>
      <w:r>
        <w:rPr>
          <w:rFonts w:ascii="Arial" w:hAnsi="Arial" w:cs="Arial"/>
          <w:lang w:val="hy-AM"/>
        </w:rPr>
        <w:t xml:space="preserve"> Լիցքավորման համար տեղադրել եմ </w:t>
      </w:r>
      <w:r w:rsidR="00F37428" w:rsidRPr="00F37428">
        <w:rPr>
          <w:rFonts w:ascii="Arial" w:hAnsi="Arial" w:cs="Arial"/>
          <w:lang w:val="hy-AM"/>
        </w:rPr>
        <w:t>micro USB</w:t>
      </w:r>
      <w:r w:rsidR="00F37428">
        <w:rPr>
          <w:rFonts w:ascii="Arial" w:hAnsi="Arial" w:cs="Arial"/>
          <w:lang w:val="hy-AM"/>
        </w:rPr>
        <w:t xml:space="preserve"> ելք, որը կարելի է լարով միացնել էլեկտոցանցին կամ համակարգչին։</w:t>
      </w:r>
    </w:p>
    <w:p w:rsidR="00F37428" w:rsidRPr="00F37428" w:rsidRDefault="00F37428" w:rsidP="00397C55">
      <w:pPr>
        <w:rPr>
          <w:rFonts w:ascii="Arial" w:hAnsi="Arial" w:cs="Arial"/>
          <w:lang w:val="hy-AM"/>
        </w:rPr>
      </w:pPr>
      <w:r>
        <w:rPr>
          <w:rFonts w:ascii="Arial" w:hAnsi="Arial" w:cs="Arial"/>
          <w:lang w:val="hy-AM"/>
        </w:rPr>
        <w:t xml:space="preserve">Ժամացույցը ունի նաև </w:t>
      </w:r>
      <w:r w:rsidRPr="00F37428">
        <w:rPr>
          <w:rFonts w:ascii="Arial" w:hAnsi="Arial" w:cs="Arial"/>
          <w:lang w:val="hy-AM"/>
        </w:rPr>
        <w:t>on/off</w:t>
      </w:r>
      <w:r>
        <w:rPr>
          <w:rFonts w:ascii="Arial" w:hAnsi="Arial" w:cs="Arial"/>
          <w:lang w:val="hy-AM"/>
        </w:rPr>
        <w:t xml:space="preserve"> կոճակ և մարտկոցի լիցքավորման աս</w:t>
      </w:r>
      <w:r w:rsidR="000E533E">
        <w:rPr>
          <w:rFonts w:ascii="Arial" w:hAnsi="Arial" w:cs="Arial"/>
          <w:lang w:val="hy-AM"/>
        </w:rPr>
        <w:t>տ</w:t>
      </w:r>
      <w:r>
        <w:rPr>
          <w:rFonts w:ascii="Arial" w:hAnsi="Arial" w:cs="Arial"/>
          <w:lang w:val="hy-AM"/>
        </w:rPr>
        <w:t>իճանը ցույց տվող վահանակ։</w:t>
      </w:r>
      <w:bookmarkEnd w:id="0"/>
    </w:p>
    <w:sectPr w:rsidR="00F37428" w:rsidRPr="00F37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C55"/>
    <w:rsid w:val="000E533E"/>
    <w:rsid w:val="00307262"/>
    <w:rsid w:val="00397C55"/>
    <w:rsid w:val="00F3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5353E-BA17-47BB-B065-7A0B1742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Taron Ghlijyan</dc:creator>
  <cp:keywords/>
  <dc:description/>
  <cp:lastModifiedBy>Taron Ghlijyan</cp:lastModifiedBy>
  <cp:revision>1</cp:revision>
  <dcterms:created xsi:type="dcterms:W3CDTF">2019-08-30T07:28:00Z</dcterms:created>
  <dcterms:modified xsi:type="dcterms:W3CDTF">2019-08-30T08:06:00Z</dcterms:modified>
</cp:coreProperties>
</file>