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清掃業務委託契約書</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○○株式会社（以下「甲」という。）と</w:t>
      </w:r>
      <w:r w:rsidDel="00000000" w:rsidR="00000000" w:rsidRPr="00000000">
        <w:rPr>
          <w:rFonts w:ascii="MS Mincho" w:cs="MS Mincho" w:eastAsia="MS Mincho" w:hAnsi="MS Mincho"/>
          <w:rtl w:val="0"/>
        </w:rPr>
        <w:t xml:space="preserve">✕✕</w:t>
      </w:r>
      <w:r w:rsidDel="00000000" w:rsidR="00000000" w:rsidRPr="00000000">
        <w:rPr>
          <w:rtl w:val="0"/>
        </w:rPr>
        <w:t xml:space="preserve">（以下「乙」という。）は、本日、以下のとおり業務委託契約（以下「本契約」という。）を締結した。</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第１条</w:t>
      </w:r>
    </w:p>
    <w:p w:rsidR="00000000" w:rsidDel="00000000" w:rsidP="00000000" w:rsidRDefault="00000000" w:rsidRPr="00000000" w14:paraId="00000007">
      <w:pPr>
        <w:rPr/>
      </w:pPr>
      <w:r w:rsidDel="00000000" w:rsidR="00000000" w:rsidRPr="00000000">
        <w:rPr>
          <w:rtl w:val="0"/>
        </w:rPr>
        <w:t xml:space="preserve">甲は、乙に対し、甲本社における日常清掃業務 (以下「本件業務」という。)を委託し、乙はこれを受託する。</w:t>
      </w:r>
    </w:p>
    <w:p w:rsidR="00000000" w:rsidDel="00000000" w:rsidP="00000000" w:rsidRDefault="00000000" w:rsidRPr="00000000" w14:paraId="00000008">
      <w:pPr>
        <w:rPr/>
      </w:pPr>
      <w:r w:rsidDel="00000000" w:rsidR="00000000" w:rsidRPr="00000000">
        <w:rPr>
          <w:rtl w:val="0"/>
        </w:rPr>
        <w:t xml:space="preserve">2　本件業務の仕様については、別紙1の仕様書のとおりとする。</w:t>
      </w:r>
    </w:p>
    <w:p w:rsidR="00000000" w:rsidDel="00000000" w:rsidP="00000000" w:rsidRDefault="00000000" w:rsidRPr="00000000" w14:paraId="00000009">
      <w:pPr>
        <w:rPr/>
      </w:pPr>
      <w:r w:rsidDel="00000000" w:rsidR="00000000" w:rsidRPr="00000000">
        <w:rPr>
          <w:rtl w:val="0"/>
        </w:rPr>
        <w:t xml:space="preserve">3　乙は、善良な管理者としての注意をもって本件業務の遂行にあたらなければならない。</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第２条</w:t>
      </w:r>
    </w:p>
    <w:p w:rsidR="00000000" w:rsidDel="00000000" w:rsidP="00000000" w:rsidRDefault="00000000" w:rsidRPr="00000000" w14:paraId="0000000C">
      <w:pPr>
        <w:rPr/>
      </w:pPr>
      <w:r w:rsidDel="00000000" w:rsidR="00000000" w:rsidRPr="00000000">
        <w:rPr>
          <w:rtl w:val="0"/>
        </w:rPr>
        <w:t xml:space="preserve">本件業務の契約期間は、令和〇年○月〇日から令和〇年○月〇日までの2年間とする。ただし、契約満了日の30日前までに甲による更新しない旨を書面によって通知した場合を除き本件業務の契約期間は同一の条件によって自動的に更新されるものとする。</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第３条</w:t>
      </w:r>
    </w:p>
    <w:p w:rsidR="00000000" w:rsidDel="00000000" w:rsidP="00000000" w:rsidRDefault="00000000" w:rsidRPr="00000000" w14:paraId="0000000F">
      <w:pPr>
        <w:rPr/>
      </w:pPr>
      <w:r w:rsidDel="00000000" w:rsidR="00000000" w:rsidRPr="00000000">
        <w:rPr>
          <w:rtl w:val="0"/>
        </w:rPr>
        <w:t xml:space="preserve">甲は、乙に対し、本契約の委託料として、金〇円を支払う。なお、委託料の内訳及び毎月の支払額は別紙2のとおりとする。</w:t>
      </w:r>
    </w:p>
    <w:p w:rsidR="00000000" w:rsidDel="00000000" w:rsidP="00000000" w:rsidRDefault="00000000" w:rsidRPr="00000000" w14:paraId="00000010">
      <w:pPr>
        <w:rPr/>
      </w:pPr>
      <w:bookmarkStart w:colFirst="0" w:colLast="0" w:name="_heading=h.gjdgxs" w:id="0"/>
      <w:bookmarkEnd w:id="0"/>
      <w:r w:rsidDel="00000000" w:rsidR="00000000" w:rsidRPr="00000000">
        <w:rPr>
          <w:rtl w:val="0"/>
        </w:rPr>
        <w:t xml:space="preserve">2　乙は、毎月の本件業務の実施後翌月〇日までに甲に請求書を提供し、甲は請求書の受理に応じ、同月末日までに前項の支払いを、乙指定の銀行口座に振込む形で行う。振込手数料は甲が負担する。</w:t>
      </w:r>
    </w:p>
    <w:p w:rsidR="00000000" w:rsidDel="00000000" w:rsidP="00000000" w:rsidRDefault="00000000" w:rsidRPr="00000000" w14:paraId="00000011">
      <w:pPr>
        <w:rPr/>
      </w:pPr>
      <w:r w:rsidDel="00000000" w:rsidR="00000000" w:rsidRPr="00000000">
        <w:rPr>
          <w:rtl w:val="0"/>
        </w:rPr>
        <w:t xml:space="preserve">3　第1項の委託料は、経済情勢の変動等により金額が著しく不適当であると認められるときは、甲乙協議のもと変更することができる。</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第４条</w:t>
      </w:r>
    </w:p>
    <w:p w:rsidR="00000000" w:rsidDel="00000000" w:rsidP="00000000" w:rsidRDefault="00000000" w:rsidRPr="00000000" w14:paraId="00000014">
      <w:pPr>
        <w:rPr/>
      </w:pPr>
      <w:r w:rsidDel="00000000" w:rsidR="00000000" w:rsidRPr="00000000">
        <w:rPr>
          <w:rtl w:val="0"/>
        </w:rPr>
        <w:t xml:space="preserve">本件業務に使用する器具及び材料は全て乙の負担とする。</w:t>
      </w:r>
    </w:p>
    <w:p w:rsidR="00000000" w:rsidDel="00000000" w:rsidP="00000000" w:rsidRDefault="00000000" w:rsidRPr="00000000" w14:paraId="00000015">
      <w:pPr>
        <w:rPr/>
      </w:pPr>
      <w:r w:rsidDel="00000000" w:rsidR="00000000" w:rsidRPr="00000000">
        <w:rPr>
          <w:rtl w:val="0"/>
        </w:rPr>
        <w:t xml:space="preserve">2　甲は本件業務に要する用水、電力等を無償で乙に提供するものとする。</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第５条 </w:t>
      </w:r>
    </w:p>
    <w:p w:rsidR="00000000" w:rsidDel="00000000" w:rsidP="00000000" w:rsidRDefault="00000000" w:rsidRPr="00000000" w14:paraId="00000018">
      <w:pPr>
        <w:rPr/>
      </w:pPr>
      <w:r w:rsidDel="00000000" w:rsidR="00000000" w:rsidRPr="00000000">
        <w:rPr>
          <w:rtl w:val="0"/>
        </w:rPr>
        <w:t xml:space="preserve">甲及び乙は、本件業務に関して知り得た、相手方の技術上及び営業上の一切の情報について、相手方の事前の書面による承認がない限り、第三者に開示・漏洩してはならない。</w:t>
      </w:r>
    </w:p>
    <w:p w:rsidR="00000000" w:rsidDel="00000000" w:rsidP="00000000" w:rsidRDefault="00000000" w:rsidRPr="00000000" w14:paraId="00000019">
      <w:pPr>
        <w:rPr/>
      </w:pPr>
      <w:r w:rsidDel="00000000" w:rsidR="00000000" w:rsidRPr="00000000">
        <w:rPr>
          <w:rtl w:val="0"/>
        </w:rPr>
        <w:t xml:space="preserve">2　前項の規定は、本契約終了後もなお効力を生ずる。</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第６条</w:t>
      </w:r>
    </w:p>
    <w:p w:rsidR="00000000" w:rsidDel="00000000" w:rsidP="00000000" w:rsidRDefault="00000000" w:rsidRPr="00000000" w14:paraId="0000001C">
      <w:pPr>
        <w:rPr/>
      </w:pPr>
      <w:r w:rsidDel="00000000" w:rsidR="00000000" w:rsidRPr="00000000">
        <w:rPr>
          <w:rtl w:val="0"/>
        </w:rPr>
        <w:t xml:space="preserve">乙は、甲の本件業務の全部または一部を、甲による事前の承諾がある場合を除き第三者に再委託してはならない。</w:t>
      </w:r>
    </w:p>
    <w:p w:rsidR="00000000" w:rsidDel="00000000" w:rsidP="00000000" w:rsidRDefault="00000000" w:rsidRPr="00000000" w14:paraId="0000001D">
      <w:pPr>
        <w:rPr/>
      </w:pPr>
      <w:r w:rsidDel="00000000" w:rsidR="00000000" w:rsidRPr="00000000">
        <w:rPr>
          <w:rtl w:val="0"/>
        </w:rPr>
        <w:t xml:space="preserve">2　乙は、本契約によって生ずる権利若しくは義務を甲による事前の承諾がある場合を除き第三者に譲渡してはならない。</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第７条</w:t>
      </w:r>
    </w:p>
    <w:p w:rsidR="00000000" w:rsidDel="00000000" w:rsidP="00000000" w:rsidRDefault="00000000" w:rsidRPr="00000000" w14:paraId="00000020">
      <w:pPr>
        <w:rPr/>
      </w:pPr>
      <w:r w:rsidDel="00000000" w:rsidR="00000000" w:rsidRPr="00000000">
        <w:rPr>
          <w:rtl w:val="0"/>
        </w:rPr>
        <w:t xml:space="preserve">乙は、甲に対し、毎月末日までに当月の業務管理報告書及び次月の月間作業予定表を提出する。</w:t>
      </w:r>
    </w:p>
    <w:p w:rsidR="00000000" w:rsidDel="00000000" w:rsidP="00000000" w:rsidRDefault="00000000" w:rsidRPr="00000000" w14:paraId="00000021">
      <w:pPr>
        <w:rPr/>
      </w:pPr>
      <w:r w:rsidDel="00000000" w:rsidR="00000000" w:rsidRPr="00000000">
        <w:rPr>
          <w:rtl w:val="0"/>
        </w:rPr>
        <w:t xml:space="preserve">2　乙は、前項以外にも甲に求められたときは、本件業務の実施状況について速やかに報告を行う。</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第８条</w:t>
      </w:r>
    </w:p>
    <w:p w:rsidR="00000000" w:rsidDel="00000000" w:rsidP="00000000" w:rsidRDefault="00000000" w:rsidRPr="00000000" w14:paraId="00000024">
      <w:pPr>
        <w:rPr/>
      </w:pPr>
      <w:r w:rsidDel="00000000" w:rsidR="00000000" w:rsidRPr="00000000">
        <w:rPr>
          <w:rtl w:val="0"/>
        </w:rPr>
        <w:t xml:space="preserve">乙は、乙及び乙の従業員が本件業務遂行中に過失により甲もしくは第三者に損害を与えたときは、その損害を賠償しなければならない。ただし、乙の責めに帰することができない事由がある場合には、この限りでない。</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第９条</w:t>
      </w:r>
    </w:p>
    <w:p w:rsidR="00000000" w:rsidDel="00000000" w:rsidP="00000000" w:rsidRDefault="00000000" w:rsidRPr="00000000" w14:paraId="00000027">
      <w:pPr>
        <w:rPr/>
      </w:pPr>
      <w:r w:rsidDel="00000000" w:rsidR="00000000" w:rsidRPr="00000000">
        <w:rPr>
          <w:rtl w:val="0"/>
        </w:rPr>
        <w:t xml:space="preserve">甲及び乙は、相手方が次の各号のいずれかに該当すると合理的に認められる場合には、何らの通知をすることなく、直ちに本契約を解除することができる。 </w:t>
      </w:r>
    </w:p>
    <w:p w:rsidR="00000000" w:rsidDel="00000000" w:rsidP="00000000" w:rsidRDefault="00000000" w:rsidRPr="00000000" w14:paraId="00000028">
      <w:pPr>
        <w:rPr/>
      </w:pPr>
      <w:r w:rsidDel="00000000" w:rsidR="00000000" w:rsidRPr="00000000">
        <w:rPr>
          <w:rtl w:val="0"/>
        </w:rPr>
        <w:t xml:space="preserve">⑴　相手方が本契約の履行に関し、不正の行為をしたとき </w:t>
      </w:r>
    </w:p>
    <w:p w:rsidR="00000000" w:rsidDel="00000000" w:rsidP="00000000" w:rsidRDefault="00000000" w:rsidRPr="00000000" w14:paraId="00000029">
      <w:pPr>
        <w:rPr/>
      </w:pPr>
      <w:r w:rsidDel="00000000" w:rsidR="00000000" w:rsidRPr="00000000">
        <w:rPr>
          <w:rtl w:val="0"/>
        </w:rPr>
        <w:t xml:space="preserve">⑵　相手方が本契約の規定の一に違反したとき</w:t>
      </w:r>
    </w:p>
    <w:p w:rsidR="00000000" w:rsidDel="00000000" w:rsidP="00000000" w:rsidRDefault="00000000" w:rsidRPr="00000000" w14:paraId="0000002A">
      <w:pPr>
        <w:rPr/>
      </w:pPr>
      <w:r w:rsidDel="00000000" w:rsidR="00000000" w:rsidRPr="00000000">
        <w:rPr>
          <w:rtl w:val="0"/>
        </w:rPr>
        <w:t xml:space="preserve">2　甲は、乙が次の各号のいずれかに該当すると合理的に認められる場合には、何らの通知をすることなく、直ちに本契約を解除することができる。</w:t>
      </w:r>
    </w:p>
    <w:p w:rsidR="00000000" w:rsidDel="00000000" w:rsidP="00000000" w:rsidRDefault="00000000" w:rsidRPr="00000000" w14:paraId="0000002B">
      <w:pPr>
        <w:rPr/>
      </w:pPr>
      <w:r w:rsidDel="00000000" w:rsidR="00000000" w:rsidRPr="00000000">
        <w:rPr>
          <w:rtl w:val="0"/>
        </w:rPr>
        <w:t xml:space="preserve">⑴　乙の業務処理が不適当であり、改善の余地がないと認められるとき</w:t>
      </w:r>
    </w:p>
    <w:p w:rsidR="00000000" w:rsidDel="00000000" w:rsidP="00000000" w:rsidRDefault="00000000" w:rsidRPr="00000000" w14:paraId="0000002C">
      <w:pPr>
        <w:rPr/>
      </w:pPr>
      <w:r w:rsidDel="00000000" w:rsidR="00000000" w:rsidRPr="00000000">
        <w:rPr>
          <w:rtl w:val="0"/>
        </w:rPr>
        <w:t xml:space="preserve">⑵　乙が本契約を履行できないとき。</w:t>
      </w:r>
    </w:p>
    <w:p w:rsidR="00000000" w:rsidDel="00000000" w:rsidP="00000000" w:rsidRDefault="00000000" w:rsidRPr="00000000" w14:paraId="0000002D">
      <w:pPr>
        <w:rPr/>
      </w:pPr>
      <w:r w:rsidDel="00000000" w:rsidR="00000000" w:rsidRPr="00000000">
        <w:rPr>
          <w:rtl w:val="0"/>
        </w:rPr>
        <w:t xml:space="preserve">3　本条の規定は、損害賠償の請求を妨げない。</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第１０条</w:t>
      </w:r>
    </w:p>
    <w:p w:rsidR="00000000" w:rsidDel="00000000" w:rsidP="00000000" w:rsidRDefault="00000000" w:rsidRPr="00000000" w14:paraId="00000030">
      <w:pPr>
        <w:rPr/>
      </w:pPr>
      <w:r w:rsidDel="00000000" w:rsidR="00000000" w:rsidRPr="00000000">
        <w:rPr>
          <w:rtl w:val="0"/>
        </w:rPr>
        <w:t xml:space="preserve">乙及び乙の従業員は、甲が、甲の従業員のために設置しているハラスメントに関する相談窓口を利用することができる。(部署：○○　担当者：○○　連絡先：○○)</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第１１条</w:t>
      </w:r>
    </w:p>
    <w:p w:rsidR="00000000" w:rsidDel="00000000" w:rsidP="00000000" w:rsidRDefault="00000000" w:rsidRPr="00000000" w14:paraId="00000033">
      <w:pPr>
        <w:rPr/>
      </w:pPr>
      <w:r w:rsidDel="00000000" w:rsidR="00000000" w:rsidRPr="00000000">
        <w:rPr>
          <w:rtl w:val="0"/>
        </w:rPr>
        <w:t xml:space="preserve">本契約に定めなき事項または本契約の解釈に疑義が生じた事項については、甲乙間において真摯に協議するものとする。</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第１２条</w:t>
      </w:r>
    </w:p>
    <w:p w:rsidR="00000000" w:rsidDel="00000000" w:rsidP="00000000" w:rsidRDefault="00000000" w:rsidRPr="00000000" w14:paraId="00000036">
      <w:pPr>
        <w:rPr/>
      </w:pPr>
      <w:r w:rsidDel="00000000" w:rsidR="00000000" w:rsidRPr="00000000">
        <w:rPr>
          <w:rtl w:val="0"/>
        </w:rPr>
        <w:t xml:space="preserve">本契約に関する裁判上については、○○地方裁判所を第一審の管轄裁判所とする。</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以上、本契約の成立を証するため、本書二通又は本書の電磁的記録を作成し、甲乙記名押印若しくは署名又は電子署名のうえ、各自保管する。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令和　　年　　月　　日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ind w:firstLine="2310"/>
        <w:rPr/>
      </w:pPr>
      <w:r w:rsidDel="00000000" w:rsidR="00000000" w:rsidRPr="00000000">
        <w:rPr>
          <w:rtl w:val="0"/>
        </w:rPr>
        <w:t xml:space="preserve">甲　住所　</w:t>
      </w:r>
    </w:p>
    <w:p w:rsidR="00000000" w:rsidDel="00000000" w:rsidP="00000000" w:rsidRDefault="00000000" w:rsidRPr="00000000" w14:paraId="0000003F">
      <w:pPr>
        <w:rPr/>
      </w:pPr>
      <w:r w:rsidDel="00000000" w:rsidR="00000000" w:rsidRPr="00000000">
        <w:rPr>
          <w:rtl w:val="0"/>
        </w:rPr>
        <w:t xml:space="preserve">　　　　　　　　　　　　　会社名及び代表者名　　　　　　　　　　　　印</w:t>
      </w:r>
    </w:p>
    <w:p w:rsidR="00000000" w:rsidDel="00000000" w:rsidP="00000000" w:rsidRDefault="00000000" w:rsidRPr="00000000" w14:paraId="00000040">
      <w:pPr>
        <w:ind w:firstLine="2310"/>
        <w:rPr/>
      </w:pPr>
      <w:r w:rsidDel="00000000" w:rsidR="00000000" w:rsidRPr="00000000">
        <w:rPr>
          <w:rtl w:val="0"/>
        </w:rPr>
        <w:t xml:space="preserve">乙　住所　</w:t>
      </w:r>
    </w:p>
    <w:p w:rsidR="00000000" w:rsidDel="00000000" w:rsidP="00000000" w:rsidRDefault="00000000" w:rsidRPr="00000000" w14:paraId="00000041">
      <w:pPr>
        <w:rPr/>
      </w:pPr>
      <w:r w:rsidDel="00000000" w:rsidR="00000000" w:rsidRPr="00000000">
        <w:rPr>
          <w:rtl w:val="0"/>
        </w:rPr>
        <w:t xml:space="preserve">　　　　　　　　　　　　　氏名　　　　　　　　　　　　　　　　　　　印</w:t>
      </w:r>
    </w:p>
    <w:sectPr>
      <w:pgSz w:h="16838" w:w="11906" w:orient="portrait"/>
      <w:pgMar w:bottom="1701" w:top="1985" w:left="1701" w:right="1701"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MS Mincho"/>
  <w:font w:name="游明朝"/>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游明朝" w:cs="游明朝" w:eastAsia="游明朝" w:hAnsi="游明朝"/>
        <w:sz w:val="21"/>
        <w:szCs w:val="21"/>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both"/>
    </w:pPr>
    <w:rPr>
      <w:rFonts w:ascii="游明朝" w:cs="游明朝" w:eastAsia="游明朝" w:hAnsi="游明朝"/>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both"/>
    </w:pPr>
    <w:rPr>
      <w:rFonts w:ascii="游明朝" w:cs="游明朝" w:eastAsia="游明朝" w:hAnsi="游明朝"/>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both"/>
    </w:pPr>
    <w:rPr>
      <w:rFonts w:ascii="游明朝" w:cs="游明朝" w:eastAsia="游明朝" w:hAnsi="游明朝"/>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both"/>
    </w:pPr>
    <w:rPr>
      <w:rFonts w:ascii="游明朝" w:cs="游明朝" w:eastAsia="游明朝" w:hAnsi="游明朝"/>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both"/>
    </w:pPr>
    <w:rPr>
      <w:rFonts w:ascii="游明朝" w:cs="游明朝" w:eastAsia="游明朝" w:hAnsi="游明朝"/>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both"/>
    </w:pPr>
    <w:rPr>
      <w:rFonts w:ascii="游明朝" w:cs="游明朝" w:eastAsia="游明朝" w:hAnsi="游明朝"/>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both"/>
    </w:pPr>
    <w:rPr>
      <w:rFonts w:ascii="游明朝" w:cs="游明朝" w:eastAsia="游明朝" w:hAnsi="游明朝"/>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both"/>
    </w:pPr>
    <w:rPr>
      <w:rFonts w:ascii="游明朝" w:cs="游明朝" w:eastAsia="游明朝" w:hAnsi="游明朝"/>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both"/>
    </w:pPr>
    <w:rPr>
      <w:rFonts w:ascii="游明朝" w:cs="游明朝" w:eastAsia="游明朝" w:hAnsi="游明朝"/>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both"/>
    </w:pPr>
    <w:rPr>
      <w:rFonts w:ascii="游明朝" w:cs="游明朝" w:eastAsia="游明朝" w:hAnsi="游明朝"/>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both"/>
    </w:pPr>
    <w:rPr>
      <w:rFonts w:ascii="游明朝" w:cs="游明朝" w:eastAsia="游明朝" w:hAnsi="游明朝"/>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both"/>
    </w:pPr>
    <w:rPr>
      <w:rFonts w:ascii="游明朝" w:cs="游明朝" w:eastAsia="游明朝" w:hAnsi="游明朝"/>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both"/>
    </w:pPr>
    <w:rPr>
      <w:rFonts w:ascii="游明朝" w:cs="游明朝" w:eastAsia="游明朝" w:hAnsi="游明朝"/>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both"/>
    </w:pPr>
    <w:rPr>
      <w:rFonts w:ascii="游明朝" w:cs="游明朝" w:eastAsia="游明朝" w:hAnsi="游明朝"/>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pPr>
      <w:widowControl w:val="0"/>
      <w:jc w:val="both"/>
    </w:p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List Paragraph"/>
    <w:basedOn w:val="a"/>
    <w:uiPriority w:val="34"/>
    <w:qFormat w:val="1"/>
    <w:rsid w:val="0092147B"/>
    <w:pPr>
      <w:ind w:left="840" w:leftChars="400"/>
    </w:pPr>
  </w:style>
  <w:style w:type="paragraph" w:styleId="a4">
    <w:name w:val="header"/>
    <w:basedOn w:val="a"/>
    <w:link w:val="a5"/>
    <w:uiPriority w:val="99"/>
    <w:unhideWhenUsed w:val="1"/>
    <w:rsid w:val="00E342D2"/>
    <w:pPr>
      <w:tabs>
        <w:tab w:val="center" w:pos="4252"/>
        <w:tab w:val="right" w:pos="8504"/>
      </w:tabs>
      <w:snapToGrid w:val="0"/>
    </w:pPr>
  </w:style>
  <w:style w:type="character" w:styleId="a5" w:customStyle="1">
    <w:name w:val="ヘッダー (文字)"/>
    <w:basedOn w:val="a0"/>
    <w:link w:val="a4"/>
    <w:uiPriority w:val="99"/>
    <w:rsid w:val="00E342D2"/>
  </w:style>
  <w:style w:type="paragraph" w:styleId="a6">
    <w:name w:val="footer"/>
    <w:basedOn w:val="a"/>
    <w:link w:val="a7"/>
    <w:uiPriority w:val="99"/>
    <w:unhideWhenUsed w:val="1"/>
    <w:rsid w:val="00E342D2"/>
    <w:pPr>
      <w:tabs>
        <w:tab w:val="center" w:pos="4252"/>
        <w:tab w:val="right" w:pos="8504"/>
      </w:tabs>
      <w:snapToGrid w:val="0"/>
    </w:pPr>
  </w:style>
  <w:style w:type="character" w:styleId="a7" w:customStyle="1">
    <w:name w:val="フッター (文字)"/>
    <w:basedOn w:val="a0"/>
    <w:link w:val="a6"/>
    <w:uiPriority w:val="99"/>
    <w:rsid w:val="00E342D2"/>
  </w:style>
  <w:style w:type="paragraph" w:styleId="a8">
    <w:name w:val="Revision"/>
    <w:hidden w:val="1"/>
    <w:uiPriority w:val="99"/>
    <w:semiHidden w:val="1"/>
    <w:rsid w:val="008B2479"/>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both"/>
    </w:pPr>
    <w:rPr>
      <w:rFonts w:ascii="Georgia" w:cs="Georgia" w:eastAsia="Georgia" w:hAnsi="Georgia"/>
      <w:b w:val="0"/>
      <w:i w:val="1"/>
      <w:smallCaps w:val="0"/>
      <w:strike w:val="0"/>
      <w:color w:val="666666"/>
      <w:sz w:val="48"/>
      <w:szCs w:val="48"/>
      <w:u w:val="none"/>
      <w:shd w:fill="auto" w:val="clear"/>
      <w:vertAlign w:val="baseline"/>
    </w:rPr>
  </w:style>
  <w:style w:type="paragraph" w:styleId="Subtitle">
    <w:name w:val="Sub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both"/>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e4io5GcPUBa4KcSW6dDZkgMJhg==">CgMxLjAyCGguZ2pkZ3hzOAByITE4MWpZZEpOeUpHYUNYOEtvXzJKdlZlWVFVVE5nNXZ2Vg==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2024-08-19T02:52:00Z</dcterms:created>
</cp:coreProperties>
</file>