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7B639A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1B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E41BCD" w:rsidRPr="007B63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41BCD">
        <w:rPr>
          <w:rFonts w:ascii="Times New Roman" w:eastAsia="Times New Roman" w:hAnsi="Times New Roman" w:cs="Times New Roman"/>
          <w:b/>
          <w:sz w:val="28"/>
          <w:szCs w:val="28"/>
        </w:rPr>
        <w:t>Рекурсивная обработка иерархических списков</w:t>
      </w: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P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AA51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92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55071" w:rsidRPr="00655071" w:rsidRDefault="00655071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65507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Практическое применение и освоение иерархических списков, структур данных, функций для представления информации в связанной памяти на языке программирования С++.</w:t>
      </w:r>
    </w:p>
    <w:p w:rsidR="00DD3519" w:rsidRPr="00AA519F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№4).</w:t>
      </w:r>
    </w:p>
    <w:p w:rsidR="00DD3519" w:rsidRDefault="001B5492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</w:t>
      </w:r>
      <w:r w:rsidRPr="001B5492">
        <w:rPr>
          <w:rFonts w:ascii="Times New Roman" w:eastAsia="Times New Roman" w:hAnsi="Times New Roman" w:cs="Times New Roman"/>
          <w:sz w:val="24"/>
          <w:szCs w:val="28"/>
        </w:rPr>
        <w:t>одсчитать число атомов в иерархическом списке; сформировать линейный список атомов, с</w:t>
      </w:r>
      <w:r>
        <w:rPr>
          <w:rFonts w:ascii="Times New Roman" w:eastAsia="Times New Roman" w:hAnsi="Times New Roman" w:cs="Times New Roman"/>
          <w:sz w:val="24"/>
          <w:szCs w:val="28"/>
        </w:rPr>
        <w:t>оответствующий порядку подсчета.</w:t>
      </w:r>
    </w:p>
    <w:p w:rsidR="001B5492" w:rsidRPr="00DD3519" w:rsidRDefault="001B5492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Определим соответствующий тип данных S_expr (El) рекурсивно, используя определение линейного списка (типа L_list):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S_expr (El) &gt; ::= &lt; Atomic (El) &gt; | &lt; L_list (S_expr (El)) &gt;,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Atomic (E) &gt; ::= &lt; El &gt;.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L_list(El) &gt; ::= &lt; Null_list &gt; | &lt; Non_null_list(El) &gt;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Null_lis t&gt; ::= Nil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Non_null_list(El) &gt; ::= &lt; Pair(El) &gt;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Pair(El) &gt; ::= ( &lt; Head_l(El) &gt; . &lt; Tail_l(El) &gt; )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Head_l(El) &gt; ::= &lt; El &gt;</w:t>
      </w:r>
    </w:p>
    <w:p w:rsid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&lt; Tail_l(El) &gt; ::= &lt; L_list(El) &gt;</w:t>
      </w:r>
    </w:p>
    <w:p w:rsid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Традиционно иерархические списки представляют или графически или в виде 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кобочной записи. На рисунке 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приведен пример графического изображения иерархического списка. Соответствующая этому изображению сокращенная скобочная запись </w:t>
      </w:r>
      <w:r w:rsidRPr="00255F79">
        <w:rPr>
          <w:rFonts w:ascii="MS Gothic" w:eastAsia="Times New Roman" w:hAnsi="MS Gothic" w:cs="MS Gothic"/>
          <w:color w:val="000000" w:themeColor="text1"/>
          <w:sz w:val="24"/>
          <w:szCs w:val="28"/>
        </w:rPr>
        <w:t>－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это (a (b c) d e.</w:t>
      </w:r>
    </w:p>
    <w:p w:rsidR="00255F79" w:rsidRDefault="00255F79" w:rsidP="00255F79">
      <w:pPr>
        <w:spacing w:line="360" w:lineRule="auto"/>
        <w:ind w:left="-993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75EB915F" wp14:editId="31FC3B0B">
            <wp:extent cx="3352800" cy="124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9" cy="1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Переход от полной скобочной записи, соответствующей определению иерархического списка, к сокращенной производится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утем отбрасывания конструкции 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Nill и удаления необходимое число раз пары скобок вместе с предшествующей открывающей скобке точкой.</w:t>
      </w:r>
    </w:p>
    <w:p w:rsidR="00255F79" w:rsidRDefault="00255F79" w:rsidP="00255F79">
      <w:pPr>
        <w:spacing w:line="360" w:lineRule="auto"/>
        <w:ind w:left="-1418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3AB6F79" wp14:editId="33B31137">
            <wp:extent cx="4495800" cy="13000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855" cy="13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Согласно приведенному определению иерархического списка, структура непустого иерархического списка </w:t>
      </w:r>
      <w:r w:rsidRPr="00255F79">
        <w:rPr>
          <w:rFonts w:ascii="MS Gothic" w:eastAsia="Times New Roman" w:hAnsi="MS Gothic" w:cs="MS Gothic"/>
          <w:color w:val="000000" w:themeColor="text1"/>
          <w:sz w:val="24"/>
          <w:szCs w:val="28"/>
        </w:rPr>
        <w:t>－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это элемент размеченного объединения множества атомов и множества пар «голова-хвост».</w:t>
      </w:r>
    </w:p>
    <w:p w:rsidR="004D6294" w:rsidRPr="00255F79" w:rsidRDefault="004D6294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Default="00923A36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923A36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2C079D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Программа предназначена для </w:t>
      </w:r>
      <w:r w:rsidR="002B57C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подсчёта числа атомов в списке, а также для создания линейного списка атомов, соответствующего порядку подсчёта.</w:t>
      </w:r>
    </w:p>
    <w:p w:rsidR="000D40A8" w:rsidRDefault="00923A36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Default="00923A36" w:rsidP="00A732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C079D">
        <w:rPr>
          <w:rFonts w:ascii="Times New Roman" w:eastAsia="Times New Roman" w:hAnsi="Times New Roman" w:cs="Times New Roman"/>
          <w:sz w:val="24"/>
          <w:szCs w:val="28"/>
        </w:rPr>
        <w:t>П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рограмма написана на языке</w:t>
      </w:r>
      <w:r w:rsidR="00931197">
        <w:rPr>
          <w:rFonts w:ascii="Times New Roman" w:eastAsia="Times New Roman" w:hAnsi="Times New Roman" w:cs="Times New Roman"/>
          <w:sz w:val="24"/>
          <w:szCs w:val="28"/>
        </w:rPr>
        <w:t xml:space="preserve"> С++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. В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>ходными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 xml:space="preserve"> данными для программы являются </w:t>
      </w:r>
      <w:r w:rsidR="006C01E8">
        <w:rPr>
          <w:rFonts w:ascii="Times New Roman" w:eastAsia="Times New Roman" w:hAnsi="Times New Roman" w:cs="Times New Roman"/>
          <w:sz w:val="24"/>
          <w:szCs w:val="28"/>
        </w:rPr>
        <w:t>символы, задающие иерархический список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91F7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вводимы</w:t>
      </w:r>
      <w:r w:rsidRPr="002C079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е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 пользователем 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из файла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>.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A732F4" w:rsidRPr="00A732F4">
        <w:rPr>
          <w:rFonts w:ascii="Times New Roman" w:eastAsia="Times New Roman" w:hAnsi="Times New Roman" w:cs="Times New Roman"/>
          <w:sz w:val="24"/>
          <w:szCs w:val="28"/>
        </w:rPr>
        <w:t>Предполагается, что данные, считываемые из файла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>,</w:t>
      </w:r>
      <w:r w:rsidR="00A732F4" w:rsidRPr="00A732F4">
        <w:rPr>
          <w:rFonts w:ascii="Times New Roman" w:eastAsia="Times New Roman" w:hAnsi="Times New Roman" w:cs="Times New Roman"/>
          <w:sz w:val="24"/>
          <w:szCs w:val="28"/>
        </w:rPr>
        <w:t xml:space="preserve"> корректные.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3E58FA" w:rsidRPr="002C079D">
        <w:rPr>
          <w:rFonts w:ascii="Times New Roman" w:eastAsia="Times New Roman" w:hAnsi="Times New Roman" w:cs="Times New Roman"/>
          <w:sz w:val="24"/>
          <w:szCs w:val="28"/>
        </w:rPr>
        <w:t>Выходными данными являются</w:t>
      </w:r>
      <w:r w:rsidR="006C01E8">
        <w:rPr>
          <w:rFonts w:ascii="Times New Roman" w:eastAsia="Times New Roman" w:hAnsi="Times New Roman" w:cs="Times New Roman"/>
          <w:sz w:val="24"/>
          <w:szCs w:val="28"/>
        </w:rPr>
        <w:t xml:space="preserve"> количество атомов в списке и линейный список, состоящий из этих атомов</w:t>
      </w:r>
      <w:r w:rsidR="003E58FA" w:rsidRPr="002C079D">
        <w:rPr>
          <w:rFonts w:ascii="Times New Roman" w:eastAsia="Times New Roman" w:hAnsi="Times New Roman" w:cs="Times New Roman"/>
          <w:sz w:val="24"/>
          <w:szCs w:val="28"/>
        </w:rPr>
        <w:t>.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A732F4" w:rsidRPr="00A732F4">
        <w:rPr>
          <w:rFonts w:ascii="Times New Roman" w:eastAsia="Times New Roman" w:hAnsi="Times New Roman" w:cs="Times New Roman"/>
          <w:sz w:val="24"/>
          <w:szCs w:val="28"/>
        </w:rPr>
        <w:t>Ограничения отсутствуют.</w:t>
      </w:r>
    </w:p>
    <w:p w:rsidR="00A732F4" w:rsidRPr="007B639A" w:rsidRDefault="00A732F4" w:rsidP="00A732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Введен иерархический список: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sz w:val="20"/>
          <w:szCs w:val="20"/>
        </w:rPr>
        <w:t>элементы иерархического списка</w:t>
      </w:r>
      <w:r w:rsidRPr="009658A9">
        <w:rPr>
          <w:rFonts w:ascii="Courier New" w:eastAsia="Courier New" w:hAnsi="Courier New" w:cs="Courier New"/>
          <w:sz w:val="20"/>
          <w:szCs w:val="20"/>
        </w:rPr>
        <w:t>)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Результаты анализа: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Количество атомов = количество атомов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Линейный список: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элементы линейного списка</w:t>
      </w:r>
      <w:r w:rsidRPr="009658A9">
        <w:rPr>
          <w:rFonts w:ascii="Courier New" w:eastAsia="Courier New" w:hAnsi="Courier New" w:cs="Courier New"/>
          <w:sz w:val="20"/>
          <w:szCs w:val="20"/>
        </w:rPr>
        <w:t>)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Анализ успешно завершен...</w:t>
      </w:r>
    </w:p>
    <w:p w:rsid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Для продолжения нажмите любую клавишу . . .</w:t>
      </w: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D40A8" w:rsidRPr="00054C8E" w:rsidRDefault="00923A36" w:rsidP="00965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6258A" w:rsidRDefault="0056258A" w:rsidP="0056258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Описание алгоритма:</w:t>
      </w:r>
    </w:p>
    <w:p w:rsidR="00082278" w:rsidRPr="007B639A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1. 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Вызов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функции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analysis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const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lisp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, </w:t>
      </w:r>
      <w:r w:rsidR="007B639A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elem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&amp;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,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int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 &amp;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1409EF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 xml:space="preserve">).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Если переданный ей иерархический список пуст, то указатель на первый элемент линейного списка получает значение NULL и анализ завершается; иначе переход к шагу 2.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 2.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Вызов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lisp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). Работу функции описывает Шаг 3. Присваивание значение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NULL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полю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next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текущего элемента линейного списка. Завершение анализа.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 3.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Если текущий элемент иерархического списка является атомом, то увеличение переменной n, отвечающей за количество атомов в списке, на 1, затем запись текущего элемента иерархического списка в линейный список; иначе вызов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seq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). Работу функции описывает Шаг 4.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 4.</w:t>
      </w:r>
    </w:p>
    <w:p w:rsid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Если иерархический список не пуст, то вызов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lisp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head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) (см. Шаг 3), а затем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seq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tail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 (см. Шаг 4)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Примечание: после завершения анализа иерархический и линейный списки удаляются.</w:t>
      </w:r>
    </w:p>
    <w:p w:rsidR="000D40A8" w:rsidRDefault="007B639A" w:rsidP="0056258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Функции.</w:t>
      </w:r>
    </w:p>
    <w:p w:rsidR="007B639A" w:rsidRPr="007B639A" w:rsidRDefault="007B639A" w:rsidP="007B639A">
      <w:pPr>
        <w:pStyle w:val="a9"/>
        <w:rPr>
          <w:rFonts w:ascii="Times New Roman" w:hAnsi="Times New Roman" w:cs="Times New Roman"/>
          <w:sz w:val="24"/>
          <w:szCs w:val="24"/>
        </w:rPr>
      </w:pPr>
      <w:r w:rsidRPr="007B639A">
        <w:rPr>
          <w:rFonts w:ascii="Times New Roman" w:hAnsi="Times New Roman" w:cs="Times New Roman"/>
          <w:sz w:val="24"/>
          <w:szCs w:val="24"/>
        </w:rPr>
        <w:t>Для решения задачи используются следующие функции:</w:t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19"/>
          <w:szCs w:val="19"/>
          <w:highlight w:val="white"/>
          <w:lang w:eastAsia="en-US"/>
        </w:rPr>
      </w:pPr>
      <w:r w:rsidRPr="007B639A">
        <w:rPr>
          <w:rFonts w:ascii="Times New Roman" w:eastAsiaTheme="minorHAnsi" w:hAnsi="Times New Roman" w:cs="Times New Roman"/>
          <w:sz w:val="19"/>
          <w:szCs w:val="19"/>
          <w:highlight w:val="white"/>
          <w:lang w:eastAsia="en-US"/>
        </w:rPr>
        <w:tab/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</w:pP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void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analysis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(</w:t>
      </w: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const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x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n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); – Проверка иерархического списка на пустоту</w:t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</w:pP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void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work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_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(</w:t>
      </w: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const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x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n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 </w:t>
      </w:r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ah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); – Работа со списком с обрамляющими скобками</w:t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</w:pP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void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work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_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seq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(</w:t>
      </w: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const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x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n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 </w:t>
      </w:r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ah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); – Работа со списком без обрамляющих скобок</w:t>
      </w:r>
    </w:p>
    <w:p w:rsidR="007B639A" w:rsidRPr="00291781" w:rsidRDefault="007B639A" w:rsidP="007B6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4785"/>
      </w:tblGrid>
      <w:tr w:rsidR="007B639A" w:rsidRPr="007B639A" w:rsidTr="00C740CC">
        <w:tc>
          <w:tcPr>
            <w:tcW w:w="534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126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4785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7B639A" w:rsidRPr="007B639A" w:rsidTr="00C740CC"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lisp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Хранение иерархического списка</w:t>
            </w:r>
          </w:p>
        </w:tc>
      </w:tr>
      <w:tr w:rsidR="007B639A" w:rsidRPr="007B639A" w:rsidTr="00C740CC"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&amp;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Количество атомов в иерархическом списке</w:t>
            </w:r>
          </w:p>
        </w:tc>
      </w:tr>
      <w:tr w:rsidR="007B639A" w:rsidRPr="007B639A" w:rsidTr="00C740CC"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elem&amp;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Указатель на первый элемент создающегося линейного списка</w:t>
            </w:r>
          </w:p>
        </w:tc>
      </w:tr>
      <w:tr w:rsidR="007B639A" w:rsidRPr="007B639A" w:rsidTr="00C740CC">
        <w:trPr>
          <w:trHeight w:val="563"/>
        </w:trPr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elem&amp;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Указатель на текущий элемент создающегося линейного списка</w:t>
            </w:r>
          </w:p>
        </w:tc>
      </w:tr>
    </w:tbl>
    <w:p w:rsidR="007B639A" w:rsidRDefault="007B639A" w:rsidP="007B6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C15D3" w:rsidRPr="008C15D3" w:rsidRDefault="008C15D3" w:rsidP="002E7E30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8C15D3">
        <w:rPr>
          <w:rFonts w:ascii="Times New Roman" w:hAnsi="Times New Roman" w:cs="Times New Roman"/>
          <w:sz w:val="24"/>
          <w:szCs w:val="24"/>
        </w:rPr>
        <w:t>Структуры данных</w:t>
      </w:r>
    </w:p>
    <w:p w:rsidR="008C15D3" w:rsidRPr="008C15D3" w:rsidRDefault="008C15D3" w:rsidP="008C15D3">
      <w:pPr>
        <w:pStyle w:val="a9"/>
        <w:rPr>
          <w:rFonts w:ascii="Times New Roman" w:hAnsi="Times New Roman" w:cs="Times New Roman"/>
          <w:sz w:val="24"/>
          <w:szCs w:val="24"/>
        </w:rPr>
      </w:pPr>
      <w:r w:rsidRPr="008C15D3">
        <w:rPr>
          <w:rFonts w:ascii="Times New Roman" w:hAnsi="Times New Roman" w:cs="Times New Roman"/>
          <w:sz w:val="24"/>
          <w:szCs w:val="24"/>
        </w:rPr>
        <w:t>Иерархический список в данной лабораторной работе организован следующим образом:</w:t>
      </w:r>
    </w:p>
    <w:p w:rsidR="008C15D3" w:rsidRPr="008C15D3" w:rsidRDefault="008C15D3" w:rsidP="008C15D3">
      <w:pPr>
        <w:pStyle w:val="a9"/>
        <w:rPr>
          <w:rFonts w:ascii="Times New Roman" w:hAnsi="Times New Roman" w:cs="Times New Roman"/>
          <w:sz w:val="24"/>
          <w:szCs w:val="24"/>
        </w:rPr>
      </w:pPr>
      <w:r w:rsidRPr="008C15D3">
        <w:rPr>
          <w:rFonts w:ascii="Times New Roman" w:hAnsi="Times New Roman" w:cs="Times New Roman"/>
          <w:sz w:val="24"/>
          <w:szCs w:val="24"/>
        </w:rPr>
        <w:t>Базовый тип атомов иерархического списка:</w:t>
      </w:r>
    </w:p>
    <w:p w:rsidR="008C15D3" w:rsidRPr="008C15D3" w:rsidRDefault="008C15D3" w:rsidP="008C15D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</w:pPr>
      <w:r w:rsidRPr="008C15D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</w:rPr>
        <w:t>typedef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 xml:space="preserve"> </w:t>
      </w:r>
      <w:r w:rsidRPr="008C15D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</w:rPr>
        <w:t>char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 xml:space="preserve"> </w:t>
      </w:r>
      <w:r w:rsidRPr="008C15D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</w:rPr>
        <w:t>base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>;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ab/>
      </w:r>
    </w:p>
    <w:p w:rsidR="008C15D3" w:rsidRDefault="008C15D3" w:rsidP="008C15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15D3" w:rsidRPr="008C15D3" w:rsidTr="00C740CC">
        <w:tc>
          <w:tcPr>
            <w:tcW w:w="4785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i/>
                <w:sz w:val="24"/>
                <w:szCs w:val="28"/>
              </w:rPr>
              <w:lastRenderedPageBreak/>
              <w:t>Структура</w:t>
            </w:r>
          </w:p>
        </w:tc>
        <w:tc>
          <w:tcPr>
            <w:tcW w:w="4786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i/>
                <w:sz w:val="24"/>
                <w:szCs w:val="28"/>
              </w:rPr>
              <w:t>Иллюстрация</w:t>
            </w:r>
          </w:p>
        </w:tc>
      </w:tr>
      <w:tr w:rsidR="008C15D3" w:rsidRPr="008C15D3" w:rsidTr="00C740CC">
        <w:tc>
          <w:tcPr>
            <w:tcW w:w="4785" w:type="dxa"/>
          </w:tcPr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 </w:t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two_ptr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ind w:firstLine="708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*hd;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*tl;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};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bool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tag; </w:t>
            </w:r>
            <w:r w:rsidRPr="008C15D3">
              <w:rPr>
                <w:rFonts w:ascii="Times New Roman" w:eastAsiaTheme="minorHAnsi" w:hAnsi="Times New Roman" w:cs="Times New Roman"/>
                <w:color w:val="008000"/>
                <w:highlight w:val="white"/>
                <w:lang w:val="en-US" w:eastAsia="en-US"/>
              </w:rPr>
              <w:t>// true: atom, false: pair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union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 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  <w:t>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base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atom;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two_ptr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pair;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  <w:t>} node;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};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typedef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</w:t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lisp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387350</wp:posOffset>
                      </wp:positionV>
                      <wp:extent cx="1121410" cy="588645"/>
                      <wp:effectExtent l="0" t="0" r="40640" b="20955"/>
                      <wp:wrapNone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1410" cy="588645"/>
                                <a:chOff x="0" y="0"/>
                                <a:chExt cx="1121244" cy="588396"/>
                              </a:xfrm>
                            </wpg:grpSpPr>
                            <wps:wsp>
                              <wps:cNvPr id="3" name="Прямоугольник 1"/>
                              <wps:cNvSpPr/>
                              <wps:spPr>
                                <a:xfrm>
                                  <a:off x="0" y="0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2"/>
                              <wps:cNvSpPr/>
                              <wps:spPr>
                                <a:xfrm>
                                  <a:off x="0" y="294198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рямая со стрелкой 3"/>
                              <wps:cNvCnPr/>
                              <wps:spPr>
                                <a:xfrm>
                                  <a:off x="795130" y="151075"/>
                                  <a:ext cx="3261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Прямая со стрелкой 4"/>
                              <wps:cNvCnPr/>
                              <wps:spPr>
                                <a:xfrm>
                                  <a:off x="795130" y="429370"/>
                                  <a:ext cx="3257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" o:spid="_x0000_s1026" style="position:absolute;margin-left:4.4pt;margin-top:30.5pt;width:88.3pt;height:46.35pt;z-index:251659264" coordsize="11212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">
                      <v:rect id="Прямоугольник 1" o:spid="_x0000_s1027" style="position:absolute;width:7951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hscIA&#10;AADaAAAADwAAAGRycy9kb3ducmV2LnhtbESPQWvCQBSE7wX/w/KEXopuUkEkuoqKLZ4EtYceX7Kv&#10;2dDs25hdNf57VxA8DjPzDTNbdLYWF2p95VhBOkxAEBdOV1wq+Dl+DSYgfEDWWDsmBTfysJj33maY&#10;aXflPV0OoRQRwj5DBSaEJpPSF4Ys+qFriKP351qLIcq2lLrFa4TbWn4myVharDguGGxobaj4P5yt&#10;gvrXFP40+tjl+eab8xOvUpOulHrvd8spiEBdeIWf7a1WMIL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OGxwgAAANo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hd</w:t>
                              </w:r>
                            </w:p>
                          </w:txbxContent>
                        </v:textbox>
                      </v:rect>
                      <v:rect id="Прямоугольник 2" o:spid="_x0000_s1028" style="position:absolute;top:2941;width:7951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5xcQA&#10;AADaAAAADwAAAGRycy9kb3ducmV2LnhtbESPQWvCQBSE70L/w/IKvRTdpEopqWtoxIonQduDx5fs&#10;azY0+zZmtxr/vSsUPA4z8w0zzwfbihP1vnGsIJ0kIIgrpxuuFXx/fY7fQPiArLF1TAou5CFfPIzm&#10;mGl35h2d9qEWEcI+QwUmhC6T0leGLPqJ64ij9+N6iyHKvpa6x3OE21a+JMmrtNhwXDDY0dJQ9bv/&#10;swrag6n8cfq8LcvVmssjF6lJC6WeHoePdxCBhnAP/7c3WsEM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RecXEAAAA2gAAAA8AAAAAAAAAAAAAAAAAmAIAAGRycy9k&#10;b3ducmV2LnhtbFBLBQYAAAAABAAEAPUAAACJAwAAAAA=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tl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3" o:spid="_x0000_s1029" type="#_x0000_t32" style="position:absolute;left:7951;top:1510;width:32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s7cIAAADbAAAADwAAAGRycy9kb3ducmV2LnhtbERPTWsCMRC9F/wPYYTealahuq5G0UKh&#10;J61WEW/DZtxd3EzWJNX135uC0Ns83udM562pxZWcrywr6PcSEMS51RUXCnY/n28pCB+QNdaWScGd&#10;PMxnnZcpZtreeEPXbShEDGGfoYIyhCaT0uclGfQ92xBH7mSdwRChK6R2eIvhppaDJBlKgxXHhhIb&#10;+igpP29/jYL92pnFe3K81O13Ol4O7odVpQ9KvXbbxQREoDb8i5/uLx3nj+Dvl3i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Es7cIAAADbAAAADwAAAAAAAAAAAAAA&#10;AAChAgAAZHJzL2Rvd25yZXYueG1sUEsFBgAAAAAEAAQA+QAAAJADAAAAAA==&#10;" strokecolor="#70ad47 [3209]" strokeweight=".5pt">
                        <v:stroke endarrow="open" joinstyle="miter"/>
                      </v:shape>
                      <v:shape id="Прямая со стрелкой 4" o:spid="_x0000_s1030" type="#_x0000_t32" style="position:absolute;left:7951;top:4293;width:3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64n8UAAADbAAAADwAAAGRycy9kb3ducmV2LnhtbESPT2sCQQzF74V+hyGF3upshYqujmIL&#10;hZ60/kO8hZ24u7iT2c6Mun775iB4S3gv7/0ymXWuURcKsfZs4L2XgSIuvK25NLDdfL8NQcWEbLHx&#10;TAZuFGE2fX6aYG79lVd0WadSSQjHHA1UKbW51rGoyGHs+ZZYtKMPDpOsodQ24FXCXaP7WTbQDmuW&#10;hgpb+qqoOK3PzsBuGdz8Izv8Nd3vcPTZv+0Xtd0b8/rSzcegEnXpYb5f/1jBF1j5RQb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64n8UAAADbAAAADwAAAAAAAAAA&#10;AAAAAAChAgAAZHJzL2Rvd25yZXYueG1sUEsFBgAAAAAEAAQA+QAAAJMDAAAAAA==&#10;" strokecolor="#70ad47 [3209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  <w:r w:rsidRPr="008C15D3">
              <w:rPr>
                <w:rFonts w:ascii="Times New Roman" w:hAnsi="Times New Roman" w:cs="Times New Roman"/>
                <w:sz w:val="24"/>
                <w:szCs w:val="28"/>
              </w:rPr>
              <w:t xml:space="preserve">two_ptr: </w:t>
            </w: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219075</wp:posOffset>
                      </wp:positionV>
                      <wp:extent cx="1574165" cy="365760"/>
                      <wp:effectExtent l="0" t="0" r="26035" b="1524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4165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5D3" w:rsidRPr="001A1935" w:rsidRDefault="008C15D3" w:rsidP="008C15D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31" style="position:absolute;margin-left:12.55pt;margin-top:17.25pt;width:123.9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" fillcolor="#70ad47 [3209]" strokecolor="#375623 [1609]" strokeweight="1pt">
                      <v:path arrowok="t"/>
                      <v:textbox>
                        <w:txbxContent>
                          <w:p w:rsidR="008C15D3" w:rsidRPr="001A1935" w:rsidRDefault="008C15D3" w:rsidP="008C1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C15D3">
              <w:rPr>
                <w:rFonts w:ascii="Times New Roman" w:hAnsi="Times New Roman" w:cs="Times New Roman"/>
                <w:sz w:val="24"/>
                <w:szCs w:val="28"/>
              </w:rPr>
              <w:t xml:space="preserve">s_expr: </w:t>
            </w: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19685</wp:posOffset>
                      </wp:positionV>
                      <wp:extent cx="787400" cy="294005"/>
                      <wp:effectExtent l="0" t="0" r="12700" b="1079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740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5D3" w:rsidRPr="001A1935" w:rsidRDefault="008C15D3" w:rsidP="008C15D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atom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32" style="position:absolute;margin-left:12.55pt;margin-top:1.55pt;width:62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" fillcolor="#70ad47 [3209]" strokecolor="#375623 [1609]" strokeweight="1pt">
                      <v:path arrowok="t"/>
                      <v:textbox>
                        <w:txbxContent>
                          <w:p w:rsidR="008C15D3" w:rsidRPr="001A1935" w:rsidRDefault="008C15D3" w:rsidP="008C1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19685</wp:posOffset>
                      </wp:positionV>
                      <wp:extent cx="1120775" cy="588010"/>
                      <wp:effectExtent l="0" t="0" r="41275" b="21590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588010"/>
                                <a:chOff x="0" y="0"/>
                                <a:chExt cx="1121244" cy="588396"/>
                              </a:xfrm>
                            </wpg:grpSpPr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0" y="0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/>
                              <wps:spPr>
                                <a:xfrm>
                                  <a:off x="0" y="294198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 стрелкой 10"/>
                              <wps:cNvCnPr/>
                              <wps:spPr>
                                <a:xfrm>
                                  <a:off x="795130" y="151075"/>
                                  <a:ext cx="3261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Прямая со стрелкой 11"/>
                              <wps:cNvCnPr/>
                              <wps:spPr>
                                <a:xfrm>
                                  <a:off x="795130" y="429370"/>
                                  <a:ext cx="3257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" o:spid="_x0000_s1033" style="position:absolute;margin-left:74.5pt;margin-top:1.55pt;width:88.25pt;height:46.3pt;z-index:251661312" coordsize="11212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">
                      <v:rect id="Прямоугольник 8" o:spid="_x0000_s1034" style="position:absolute;width:7951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hd</w:t>
                              </w:r>
                            </w:p>
                          </w:txbxContent>
                        </v:textbox>
                      </v:rect>
                      <v:rect id="Прямоугольник 9" o:spid="_x0000_s1035" style="position:absolute;top:2941;width:7951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WW8QA&#10;AADaAAAADwAAAGRycy9kb3ducmV2LnhtbESPQWvCQBSE70L/w/IKvRTdpIK0qWtoxIonQduDx5fs&#10;azY0+zZmtxr/vSsUPA4z8w0zzwfbihP1vnGsIJ0kIIgrpxuuFXx/fY5fQfiArLF1TAou5CFfPIzm&#10;mGl35h2d9qEWEcI+QwUmhC6T0leGLPqJ64ij9+N6iyHKvpa6x3OE21a+JMlMWmw4LhjsaGmo+t3/&#10;WQXtwVT+OH3eluVqzeWRi9SkhVJPj8PHO4hAQ7iH/9sbreAN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1lvEAAAA2gAAAA8AAAAAAAAAAAAAAAAAmAIAAGRycy9k&#10;b3ducmV2LnhtbFBLBQYAAAAABAAEAPUAAACJAwAAAAA=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tl</w:t>
                              </w:r>
                            </w:p>
                          </w:txbxContent>
                        </v:textbox>
                      </v:rect>
                      <v:shape id="Прямая со стрелкой 10" o:spid="_x0000_s1036" type="#_x0000_t32" style="position:absolute;left:7951;top:1510;width:32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i0mcUAAADbAAAADwAAAGRycy9kb3ducmV2LnhtbESPT2sCQQzF74V+hyGF3upshYqujmIL&#10;hZ60/kO8hZ24u7iT2c6Mun775iB4S3gv7/0ymXWuURcKsfZs4L2XgSIuvK25NLDdfL8NQcWEbLHx&#10;TAZuFGE2fX6aYG79lVd0WadSSQjHHA1UKbW51rGoyGHs+ZZYtKMPDpOsodQ24FXCXaP7WTbQDmuW&#10;hgpb+qqoOK3PzsBuGdz8Izv8Nd3vcPTZv+0Xtd0b8/rSzcegEnXpYb5f/1jBF3r5RQb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i0mcUAAADbAAAADwAAAAAAAAAA&#10;AAAAAAChAgAAZHJzL2Rvd25yZXYueG1sUEsFBgAAAAAEAAQA+QAAAJMDAAAAAA==&#10;" strokecolor="#70ad47 [3209]" strokeweight=".5pt">
                        <v:stroke endarrow="open" joinstyle="miter"/>
                      </v:shape>
                      <v:shape id="Прямая со стрелкой 11" o:spid="_x0000_s1037" type="#_x0000_t32" style="position:absolute;left:7951;top:4293;width:3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QRAsMAAADbAAAADwAAAGRycy9kb3ducmV2LnhtbERPTWvCQBC9F/oflil4q5sEWjS6ii0U&#10;elKrLeJtyI5JMDub7q5J/PddoeBtHu9z5svBNKIj52vLCtJxAoK4sLrmUsH3/uN5AsIHZI2NZVJw&#10;JQ/LxePDHHNte/6ibhdKEUPY56igCqHNpfRFRQb92LbEkTtZZzBE6EqpHfYx3DQyS5JXabDm2FBh&#10;S+8VFefdxSj42TizekmOv82wnUzfsuthXeuDUqOnYTUDEWgId/G/+1P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UEQLDAAAA2wAAAA8AAAAAAAAAAAAA&#10;AAAAoQIAAGRycy9kb3ducmV2LnhtbFBLBQYAAAAABAAEAPkAAACRAwAAAAA=&#10;" strokecolor="#70ad47 [3209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C15D3" w:rsidRPr="008C15D3" w:rsidTr="00C740CC">
        <w:tc>
          <w:tcPr>
            <w:tcW w:w="4785" w:type="dxa"/>
          </w:tcPr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base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atom;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*next;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};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typedef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</w:t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elem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316230</wp:posOffset>
                      </wp:positionV>
                      <wp:extent cx="1622425" cy="269875"/>
                      <wp:effectExtent l="0" t="0" r="34925" b="15875"/>
                      <wp:wrapNone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2425" cy="269875"/>
                                <a:chOff x="0" y="0"/>
                                <a:chExt cx="1622397" cy="269875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0" y="0"/>
                                  <a:ext cx="603885" cy="269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AC7761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atom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604299" y="0"/>
                                  <a:ext cx="612140" cy="269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AC7761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я со стрелкой 15"/>
                              <wps:cNvCnPr/>
                              <wps:spPr>
                                <a:xfrm>
                                  <a:off x="1264257" y="143124"/>
                                  <a:ext cx="35814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6" o:spid="_x0000_s1038" style="position:absolute;margin-left:12.55pt;margin-top:24.9pt;width:127.75pt;height:21.25pt;z-index:251663360" coordsize="16223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">
                      <v:rect id="Прямоугольник 13" o:spid="_x0000_s1039" style="position:absolute;width:6038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8scIA&#10;AADbAAAADwAAAGRycy9kb3ducmV2LnhtbERPTWvCQBC9C/6HZYRexGxSoUh0DUZs6alQ7aHHSXaa&#10;Dc3Oxuyq6b/vFgre5vE+Z1OMthNXGnzrWEGWpCCIa6dbbhR8nJ4XKxA+IGvsHJOCH/JQbKeTDeba&#10;3fidrsfQiBjCPkcFJoQ+l9LXhiz6xPXEkftyg8UQ4dBIPeAthttOPqbpk7TYcmww2NPeUP19vFgF&#10;3aep/Xk5f6uqwwtXZy4zk5VKPczG3RpEoDHcxf/uVx3nL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fyxwgAAANs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C15D3" w:rsidRPr="00AC7761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atom</w:t>
                              </w:r>
                            </w:p>
                          </w:txbxContent>
                        </v:textbox>
                      </v:rect>
                      <v:rect id="Прямоугольник 14" o:spid="_x0000_s1040" style="position:absolute;left:6042;width:612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kxcIA&#10;AADbAAAADwAAAGRycy9kb3ducmV2LnhtbERPS2vCQBC+F/wPywheRDexRSS6ipZaeir4OHicZMds&#10;MDsbs6um/75bEHqbj+85i1Vna3Gn1leOFaTjBARx4XTFpYLjYTuagfABWWPtmBT8kIfVsveywEy7&#10;B+/ovg+liCHsM1RgQmgyKX1hyKIfu4Y4cmfXWgwRtqXULT5iuK3lJEmm0mLFscFgQ++Gisv+ZhXU&#10;J1P46+vwO88/Pjm/8iY16UapQb9bz0EE6sK/+On+0nH+G/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GTFwgAAANs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C15D3" w:rsidRPr="00AC7761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next</w:t>
                              </w:r>
                            </w:p>
                          </w:txbxContent>
                        </v:textbox>
                      </v:rect>
                      <v:shape id="Прямая со стрелкой 15" o:spid="_x0000_s1041" type="#_x0000_t32" style="position:absolute;left:12642;top:1431;width:3581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8XAcEAAADbAAAADwAAAGRycy9kb3ducmV2LnhtbERPTYvCMBC9C/sfwgjeNFVQ3GoUVxA8&#10;7aq7i3gbmrEtNpOaRK3/3giCt3m8z5nOG1OJKzlfWlbQ7yUgiDOrS84V/P2uumMQPiBrrCyTgjt5&#10;mM8+WlNMtb3xlq67kIsYwj5FBUUIdSqlzwoy6Hu2Jo7c0TqDIUKXS+3wFsNNJQdJMpIGS44NBda0&#10;LCg77S5Gwf+PM4thcjhXzWb8+TW4779LvVeq024WExCBmvAWv9xr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xcBwQAAANsAAAAPAAAAAAAAAAAAAAAA&#10;AKECAABkcnMvZG93bnJldi54bWxQSwUGAAAAAAQABAD5AAAAjwMAAAAA&#10;" strokecolor="#70ad47 [3209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2C079D" w:rsidRPr="008C15D3" w:rsidRDefault="002C079D" w:rsidP="002C07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3"/>
        <w:gridCol w:w="1793"/>
        <w:gridCol w:w="2082"/>
        <w:gridCol w:w="1578"/>
        <w:gridCol w:w="1869"/>
        <w:gridCol w:w="1999"/>
      </w:tblGrid>
      <w:tr w:rsidR="00877507" w:rsidRPr="00877507" w:rsidTr="00C740CC">
        <w:tc>
          <w:tcPr>
            <w:tcW w:w="2863" w:type="dxa"/>
            <w:gridSpan w:val="2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Набор тестовых данных</w:t>
            </w:r>
          </w:p>
        </w:tc>
        <w:tc>
          <w:tcPr>
            <w:tcW w:w="2090" w:type="dxa"/>
            <w:vMerge w:val="restart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1564" w:type="dxa"/>
            <w:vMerge w:val="restart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Результаты выполнения программы</w:t>
            </w:r>
          </w:p>
        </w:tc>
        <w:tc>
          <w:tcPr>
            <w:tcW w:w="1161" w:type="dxa"/>
            <w:vMerge w:val="restart"/>
            <w:vAlign w:val="center"/>
          </w:tcPr>
          <w:p w:rsidR="00877507" w:rsidRPr="00877507" w:rsidRDefault="00877507" w:rsidP="00C740CC">
            <w:pPr>
              <w:tabs>
                <w:tab w:val="left" w:pos="591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Линейный список</w:t>
            </w:r>
          </w:p>
        </w:tc>
        <w:tc>
          <w:tcPr>
            <w:tcW w:w="1893" w:type="dxa"/>
            <w:vMerge w:val="restart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Сравнительный анализ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2090" w:type="dxa"/>
            <w:vMerge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64" w:type="dxa"/>
            <w:vMerge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1" w:type="dxa"/>
            <w:vMerge/>
          </w:tcPr>
          <w:p w:rsidR="00877507" w:rsidRPr="00877507" w:rsidRDefault="00877507" w:rsidP="00C740CC">
            <w:pPr>
              <w:tabs>
                <w:tab w:val="left" w:pos="591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3" w:type="dxa"/>
            <w:vMerge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((((</w:t>
            </w: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877507">
              <w:rPr>
                <w:rFonts w:ascii="Times New Roman" w:hAnsi="Times New Roman" w:cs="Times New Roman"/>
                <w:sz w:val="24"/>
              </w:rPr>
              <w:t>))))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(a s y)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asy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(d y (t I )o p)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dytlop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(((y I u p) k y n w r) k o)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ylupkynwrko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(e)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((()))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softHyphen/>
              <w:t>-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((a p r o () (r o (g h) v k) e n) h g o r)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aprorohvkenhgor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</w:tbl>
    <w:p w:rsidR="000D40A8" w:rsidRDefault="000D40A8" w:rsidP="008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655071" w:rsidRDefault="00655071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Pr="0065507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процессе выполнения работы были получены практические навыки по применению структур иерархических списков, структур данных на языке программирования С++.</w:t>
      </w:r>
    </w:p>
    <w:p w:rsidR="00655071" w:rsidRPr="00655071" w:rsidRDefault="00655071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</w:t>
      </w:r>
      <w:r w:rsidR="00655071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0D40A8" w:rsidRPr="001409EF" w:rsidRDefault="001409EF" w:rsidP="001409EF">
      <w:pPr>
        <w:pStyle w:val="a7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  <w:bookmarkStart w:id="3" w:name="_l4mqdnn7ufzr" w:colFirst="0" w:colLast="0"/>
      <w:bookmarkStart w:id="4" w:name="_xvqwfmhl83c2" w:colFirst="0" w:colLast="0"/>
      <w:bookmarkStart w:id="5" w:name="_3jqd2dkghfpe" w:colFirst="0" w:colLast="0"/>
      <w:bookmarkStart w:id="6" w:name="_y5kry0aybin9" w:colFirst="0" w:colLast="0"/>
      <w:bookmarkStart w:id="7" w:name="_r9e2hxdyaka3" w:colFirst="0" w:colLast="0"/>
      <w:bookmarkEnd w:id="3"/>
      <w:bookmarkEnd w:id="4"/>
      <w:bookmarkEnd w:id="5"/>
      <w:bookmarkEnd w:id="6"/>
      <w:bookmarkEnd w:id="7"/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t xml:space="preserve">Файл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lisp.h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two_ptr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*head;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s_expr</w:t>
      </w:r>
      <w:r>
        <w:rPr>
          <w:rFonts w:ascii="Consolas" w:hAnsi="Consolas" w:cs="Consolas"/>
          <w:sz w:val="19"/>
          <w:szCs w:val="19"/>
        </w:rPr>
        <w:t xml:space="preserve"> *tail;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tag; </w:t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>// true: atom, false: pair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two_ptr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pair;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 node;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*next;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elem</w:t>
      </w:r>
      <w:r>
        <w:rPr>
          <w:rFonts w:ascii="Consolas" w:hAnsi="Consolas" w:cs="Consolas"/>
          <w:sz w:val="19"/>
          <w:szCs w:val="19"/>
        </w:rPr>
        <w:t>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 вывода списка с обрамляющими его скобками - write_lisp,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а без обрамляющих скобок - write_seq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lisp head(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isAtom(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isNull(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tail(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cons(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make_atom(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getAtom(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read_lisp(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read_s_expr(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read_seq(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write_lisp(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write_seq(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copy_lisp(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analysis(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work_lisp(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work_seq(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destroy_lin(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Style w:val="a7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t xml:space="preserve">Файл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list.h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"lisp.h"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create_list(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output(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Style w:val="a7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lastRenderedPageBreak/>
        <w:t xml:space="preserve">Файл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lisp.cpp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"lisp.h"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head(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(!isAtom(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-&gt;node.pair.head;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"Error: Head(atom) 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"Error: Head(nil) 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isAtom(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-&gt;tag);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isNull(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tail(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(!isAtom(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-&gt;node.pair.tail;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"Error: Tail(atom) 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"Error: Tail(nil) 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cons(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"Error: Cons(*, atom)\n"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(p ==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p-&gt;tag =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p-&gt;node.pair.head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p-&gt;node.pair.tail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make_atom(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s-&gt;tag =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s-&gt;node.atom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(!isAtom(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destroy(head(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destroy(tail(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getAtom(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(!isAtom(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"Error: getAtom(s) for !isAtom(s) \n"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09EF">
        <w:rPr>
          <w:rFonts w:ascii="Consolas" w:hAnsi="Consolas" w:cs="Consolas"/>
          <w:sz w:val="19"/>
          <w:szCs w:val="19"/>
          <w:lang w:val="en-US"/>
        </w:rPr>
        <w:t>-&gt;node.atom);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read_lisp(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read_s_expr(x,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copy_lisp(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(isNull(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make_atom(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-&gt;node.atom);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cons(copy_lisp(head(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)), copy_lisp(tail(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analysis(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ah;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(isNull(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work_lisp(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>, ah);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ah-&gt;next 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write_lisp(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(isNull(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()"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(isAtom(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-&gt;node.atom;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write_seq(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write_seq(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(!isNull(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write_lisp(head(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write_seq(tail(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read_s_expr(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! List.Error 1 "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make_atom(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read_seq(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read_seq(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p1, p2;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1409EF">
        <w:rPr>
          <w:rFonts w:ascii="Consolas" w:hAnsi="Consolas" w:cs="Consolas"/>
          <w:sz w:val="19"/>
          <w:szCs w:val="19"/>
          <w:lang w:val="en-US"/>
        </w:rPr>
        <w:t>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x))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! List.Error 2 "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read_s_expr(x, p1,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read_seq(p2,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cons(p1, p2);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work_seq(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(!isNull(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))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work_lisp(head(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work_seq(tail(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work_lisp(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(isAtom(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))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Подсчет атомов;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++;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линейного списка;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(n == 1)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ah = new List;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>ah-&gt;atom = x-&gt;node.atom;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h = ah;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ah-&gt;next = new List;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if (n == 2)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h = ah;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ah = ah-&gt;next;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ah-&gt;atom = x-&gt;node.atom;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create_list(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work_seq(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Default="001409EF" w:rsidP="001409E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9EF" w:rsidRDefault="001409EF" w:rsidP="001409E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Pr="001409EF" w:rsidRDefault="001409EF" w:rsidP="001409E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</w:p>
    <w:p w:rsidR="001409EF" w:rsidRPr="001409EF" w:rsidRDefault="001409EF" w:rsidP="001409EF">
      <w:pPr>
        <w:pStyle w:val="a7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lastRenderedPageBreak/>
        <w:t xml:space="preserve">Файл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list.cpp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"lisp.h"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create_list(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)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== 1)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-&gt;atom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-&gt;node.atom;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-&gt;atom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09EF">
        <w:rPr>
          <w:rFonts w:ascii="Consolas" w:hAnsi="Consolas" w:cs="Consolas"/>
          <w:sz w:val="19"/>
          <w:szCs w:val="19"/>
          <w:lang w:val="en-US"/>
        </w:rPr>
        <w:t>-&gt;node.atom;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output(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-&gt;atom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-&gt;atom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"()"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}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destroy_lin(</w:t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help;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409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09EF">
        <w:rPr>
          <w:rFonts w:ascii="Consolas" w:hAnsi="Consolas" w:cs="Consolas"/>
          <w:sz w:val="19"/>
          <w:szCs w:val="19"/>
          <w:lang w:val="en-US"/>
        </w:rPr>
        <w:t>)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help =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09EF">
        <w:rPr>
          <w:rFonts w:ascii="Consolas" w:hAnsi="Consolas" w:cs="Consolas"/>
          <w:sz w:val="19"/>
          <w:szCs w:val="19"/>
          <w:lang w:val="en-US"/>
        </w:rPr>
        <w:t>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= help;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9EF" w:rsidRDefault="001409EF" w:rsidP="001409E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</w:pPr>
    </w:p>
    <w:p w:rsidR="001409EF" w:rsidRPr="001409EF" w:rsidRDefault="001409EF" w:rsidP="001409E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</w:p>
    <w:p w:rsidR="001409EF" w:rsidRPr="001409EF" w:rsidRDefault="001409EF" w:rsidP="001409EF">
      <w:pPr>
        <w:pStyle w:val="a7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t xml:space="preserve">Файл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main.cpp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"lisp.h"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SetConsoleCP(1251);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вывода кирилицы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SetConsoleOutputCP(1251);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вывода кирилицы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sz w:val="19"/>
          <w:szCs w:val="19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sz w:val="19"/>
          <w:szCs w:val="19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outfile(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409EF">
        <w:rPr>
          <w:rFonts w:ascii="Consolas" w:hAnsi="Consolas" w:cs="Consolas"/>
          <w:sz w:val="19"/>
          <w:szCs w:val="19"/>
          <w:lang w:val="en-US"/>
        </w:rPr>
        <w:t>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 w:rsidRPr="001409EF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elem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Считывание иерархического списка из файла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409EF">
        <w:rPr>
          <w:rFonts w:ascii="Consolas" w:hAnsi="Consolas" w:cs="Consolas"/>
          <w:sz w:val="19"/>
          <w:szCs w:val="19"/>
          <w:lang w:val="en-US"/>
        </w:rPr>
        <w:t>read_lisp(s, infile);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иерархический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409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списка на экран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write_lisp(s);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Анализ иерархического списка;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 - иерархический список, b - линейный список, n - количество атомов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analysis(s, b, n);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"Результаты анализа: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атомов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"Линейный список: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"Результаты анализа: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атомов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"Линейный список: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  <w:bookmarkStart w:id="8" w:name="_GoBack"/>
      <w:bookmarkEnd w:id="8"/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результатов анализа;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output(b, outfile);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"Анализ успешно завершен..."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40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09EF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destroy(s);</w:t>
      </w:r>
    </w:p>
    <w:p w:rsidR="001409EF" w:rsidRP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  <w:t>destroy_lin(b);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09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09EF" w:rsidRDefault="001409EF" w:rsidP="00140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409EF" w:rsidRPr="001409EF" w:rsidRDefault="001409EF" w:rsidP="001409E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1409EF" w:rsidRPr="001409EF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4C1" w:rsidRDefault="00C554C1">
      <w:pPr>
        <w:spacing w:line="240" w:lineRule="auto"/>
      </w:pPr>
      <w:r>
        <w:separator/>
      </w:r>
    </w:p>
  </w:endnote>
  <w:endnote w:type="continuationSeparator" w:id="0">
    <w:p w:rsidR="00C554C1" w:rsidRDefault="00C55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A8" w:rsidRDefault="00923A3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1409EF">
      <w:rPr>
        <w:rFonts w:ascii="Times New Roman" w:eastAsia="Times New Roman" w:hAnsi="Times New Roman" w:cs="Times New Roman"/>
        <w:noProof/>
        <w:sz w:val="24"/>
        <w:szCs w:val="24"/>
      </w:rPr>
      <w:t>12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4C1" w:rsidRDefault="00C554C1">
      <w:pPr>
        <w:spacing w:line="240" w:lineRule="auto"/>
      </w:pPr>
      <w:r>
        <w:separator/>
      </w:r>
    </w:p>
  </w:footnote>
  <w:footnote w:type="continuationSeparator" w:id="0">
    <w:p w:rsidR="00C554C1" w:rsidRDefault="00C55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A8" w:rsidRDefault="00923A3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2E87"/>
    <w:multiLevelType w:val="hybridMultilevel"/>
    <w:tmpl w:val="034CF3FE"/>
    <w:lvl w:ilvl="0" w:tplc="191EE1D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A573A5"/>
    <w:multiLevelType w:val="hybridMultilevel"/>
    <w:tmpl w:val="65BC6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0A8"/>
    <w:rsid w:val="00054C8E"/>
    <w:rsid w:val="00082278"/>
    <w:rsid w:val="000A5D65"/>
    <w:rsid w:val="000D40A8"/>
    <w:rsid w:val="001056F6"/>
    <w:rsid w:val="001409EF"/>
    <w:rsid w:val="001B5492"/>
    <w:rsid w:val="00224B99"/>
    <w:rsid w:val="00255F79"/>
    <w:rsid w:val="0026472E"/>
    <w:rsid w:val="002B57C4"/>
    <w:rsid w:val="002C079D"/>
    <w:rsid w:val="002D1EE1"/>
    <w:rsid w:val="002E406C"/>
    <w:rsid w:val="002E7E30"/>
    <w:rsid w:val="003E58FA"/>
    <w:rsid w:val="004D6294"/>
    <w:rsid w:val="0056258A"/>
    <w:rsid w:val="005E4247"/>
    <w:rsid w:val="005F4C18"/>
    <w:rsid w:val="005F5C50"/>
    <w:rsid w:val="006248B0"/>
    <w:rsid w:val="00655071"/>
    <w:rsid w:val="006C01E8"/>
    <w:rsid w:val="006D2331"/>
    <w:rsid w:val="007B639A"/>
    <w:rsid w:val="00877507"/>
    <w:rsid w:val="008956B8"/>
    <w:rsid w:val="008C15D3"/>
    <w:rsid w:val="008C38BB"/>
    <w:rsid w:val="00911D69"/>
    <w:rsid w:val="00923A36"/>
    <w:rsid w:val="00931197"/>
    <w:rsid w:val="009658A9"/>
    <w:rsid w:val="0097394B"/>
    <w:rsid w:val="00A732F4"/>
    <w:rsid w:val="00A96CC6"/>
    <w:rsid w:val="00AA519F"/>
    <w:rsid w:val="00AE597F"/>
    <w:rsid w:val="00BE02C5"/>
    <w:rsid w:val="00C554C1"/>
    <w:rsid w:val="00D37E31"/>
    <w:rsid w:val="00D60FA1"/>
    <w:rsid w:val="00D93ACA"/>
    <w:rsid w:val="00DC2253"/>
    <w:rsid w:val="00DD3519"/>
    <w:rsid w:val="00E41BCD"/>
    <w:rsid w:val="00E81579"/>
    <w:rsid w:val="00E83B5A"/>
    <w:rsid w:val="00E91F72"/>
    <w:rsid w:val="00ED2D32"/>
    <w:rsid w:val="00ED735E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DCCBD-2848-4B1F-80CE-48D6E2E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5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8"/>
    <w:uiPriority w:val="99"/>
    <w:rsid w:val="005625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A73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7B639A"/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6682-D31C-470E-8FC9-17696983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12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пожарная машина</cp:lastModifiedBy>
  <cp:revision>42</cp:revision>
  <dcterms:created xsi:type="dcterms:W3CDTF">2017-09-16T17:28:00Z</dcterms:created>
  <dcterms:modified xsi:type="dcterms:W3CDTF">2017-12-11T08:25:00Z</dcterms:modified>
</cp:coreProperties>
</file>