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7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7"/>
      </w:tblGrid>
      <w:tr w:rsidR="00325213" w14:paraId="6C442CA0" w14:textId="77777777">
        <w:trPr>
          <w:cantSplit/>
          <w:trHeight w:hRule="exact" w:val="719"/>
          <w:jc w:val="center"/>
        </w:trPr>
        <w:tc>
          <w:tcPr>
            <w:tcW w:w="9637" w:type="dxa"/>
            <w:tcBorders>
              <w:top w:val="single" w:sz="16" w:space="0" w:color="000080"/>
              <w:bottom w:val="single" w:sz="16" w:space="0" w:color="000080"/>
            </w:tcBorders>
            <w:shd w:val="clear" w:color="auto" w:fill="FFFFFF"/>
            <w:vAlign w:val="center"/>
          </w:tcPr>
          <w:p w14:paraId="6C3C9C46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HY헤드라인M" w:eastAsia="HY헤드라인M" w:hAnsi="HY헤드라인M"/>
                <w:spacing w:val="-40"/>
                <w:w w:val="90"/>
                <w:sz w:val="40"/>
                <w:lang w:eastAsia="ko-KR"/>
              </w:rPr>
            </w:pPr>
            <w:r>
              <w:rPr>
                <w:rFonts w:ascii="HY헤드라인M" w:eastAsia="HY헤드라인M" w:hAnsi="HY헤드라인M"/>
                <w:spacing w:val="-40"/>
                <w:w w:val="90"/>
                <w:sz w:val="40"/>
                <w:lang w:eastAsia="ko-KR"/>
              </w:rPr>
              <w:t>26년 관세청 공공데이터·AI 활용 창업경진대회 개최</w:t>
            </w:r>
          </w:p>
        </w:tc>
      </w:tr>
    </w:tbl>
    <w:p w14:paraId="0E70F86E" w14:textId="77777777" w:rsidR="00325213" w:rsidRDefault="00325213">
      <w:pPr>
        <w:pStyle w:val="HWP0"/>
        <w:spacing w:line="328" w:lineRule="auto"/>
        <w:jc w:val="left"/>
        <w:rPr>
          <w:rFonts w:ascii="한양중고딕" w:eastAsia="한양중고딕" w:hAnsi="한양중고딕"/>
          <w:lang w:eastAsia="ko-KR"/>
        </w:rPr>
      </w:pPr>
    </w:p>
    <w:p w14:paraId="1EF742A5" w14:textId="77777777" w:rsidR="00325213" w:rsidRDefault="00325213">
      <w:pPr>
        <w:pStyle w:val="HWP0"/>
        <w:spacing w:line="328" w:lineRule="auto"/>
        <w:rPr>
          <w:rFonts w:ascii="Calibri" w:eastAsia="휴먼명조" w:hAnsi="Calibri"/>
          <w:sz w:val="6"/>
          <w:lang w:eastAsia="ko-KR"/>
        </w:rPr>
      </w:pPr>
    </w:p>
    <w:p w14:paraId="0EC46DA4" w14:textId="77777777" w:rsidR="00325213" w:rsidRDefault="00000000">
      <w:pPr>
        <w:pStyle w:val="HWP0"/>
        <w:spacing w:line="328" w:lineRule="auto"/>
        <w:rPr>
          <w:rFonts w:ascii="Calibri" w:eastAsia="휴먼명조" w:hAnsi="Calibri"/>
          <w:spacing w:val="-2"/>
          <w:sz w:val="30"/>
          <w:lang w:eastAsia="ko-KR"/>
        </w:rPr>
      </w:pPr>
      <w:r>
        <w:rPr>
          <w:rFonts w:ascii="Calibri" w:eastAsia="휴먼명조" w:hAnsi="Calibri"/>
          <w:spacing w:val="-2"/>
          <w:sz w:val="30"/>
          <w:lang w:eastAsia="ko-KR"/>
        </w:rPr>
        <w:t xml:space="preserve">  </w:t>
      </w:r>
      <w:r>
        <w:rPr>
          <w:rFonts w:ascii="Calibri" w:eastAsia="휴먼명조" w:hAnsi="Calibri"/>
          <w:sz w:val="30"/>
          <w:lang w:eastAsia="ko-KR"/>
        </w:rPr>
        <w:t>관세청은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공공데이터로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개방된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관세무역데이터에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인공지능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기술을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활용한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혁신적인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창업아이디어를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발굴</w:t>
      </w:r>
      <w:r>
        <w:rPr>
          <w:rFonts w:ascii="휴먼고딕" w:eastAsia="휴먼명조" w:hAnsi="휴먼고딕"/>
          <w:sz w:val="30"/>
          <w:lang w:eastAsia="ko-KR"/>
        </w:rPr>
        <w:t>·</w:t>
      </w:r>
      <w:r>
        <w:rPr>
          <w:rFonts w:ascii="휴먼고딕" w:eastAsia="휴먼명조" w:hAnsi="휴먼고딕"/>
          <w:sz w:val="30"/>
          <w:lang w:eastAsia="ko-KR"/>
        </w:rPr>
        <w:t>지원하기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위해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다음과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같이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「</w:t>
      </w:r>
      <w:r>
        <w:rPr>
          <w:rFonts w:ascii="휴먼고딕" w:eastAsia="휴먼명조" w:hAnsi="휴먼고딕"/>
          <w:sz w:val="30"/>
          <w:lang w:eastAsia="ko-KR"/>
        </w:rPr>
        <w:t>2026</w:t>
      </w:r>
      <w:r>
        <w:rPr>
          <w:rFonts w:ascii="휴먼고딕" w:eastAsia="휴먼명조" w:hAnsi="휴먼고딕"/>
          <w:sz w:val="30"/>
          <w:lang w:eastAsia="ko-KR"/>
        </w:rPr>
        <w:t>년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z w:val="30"/>
          <w:lang w:eastAsia="ko-KR"/>
        </w:rPr>
        <w:t>관세청</w:t>
      </w:r>
      <w:r>
        <w:rPr>
          <w:rFonts w:ascii="휴먼고딕" w:eastAsia="휴먼명조" w:hAnsi="휴먼고딕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공공데이터</w:t>
      </w:r>
      <w:r>
        <w:rPr>
          <w:rFonts w:ascii="Calibri" w:eastAsia="휴먼명조" w:hAnsi="Calibri"/>
          <w:sz w:val="30"/>
          <w:lang w:eastAsia="ko-KR"/>
        </w:rPr>
        <w:t xml:space="preserve">·AI </w:t>
      </w:r>
      <w:r>
        <w:rPr>
          <w:rFonts w:ascii="Calibri" w:eastAsia="휴먼명조" w:hAnsi="Calibri"/>
          <w:sz w:val="30"/>
          <w:lang w:eastAsia="ko-KR"/>
        </w:rPr>
        <w:t>활용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창업경진대회」를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개최하오니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많은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관심과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참여를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바랍니다</w:t>
      </w:r>
      <w:r>
        <w:rPr>
          <w:rFonts w:ascii="Calibri" w:eastAsia="휴먼명조" w:hAnsi="Calibri"/>
          <w:sz w:val="30"/>
          <w:lang w:eastAsia="ko-KR"/>
        </w:rPr>
        <w:t>.</w:t>
      </w:r>
    </w:p>
    <w:p w14:paraId="20AEDAD0" w14:textId="77777777" w:rsidR="00325213" w:rsidRDefault="00325213">
      <w:pPr>
        <w:pStyle w:val="HWP0"/>
        <w:spacing w:line="328" w:lineRule="auto"/>
        <w:rPr>
          <w:rFonts w:ascii="Calibri" w:eastAsia="휴먼명조" w:hAnsi="Calibri"/>
          <w:sz w:val="2"/>
          <w:lang w:eastAsia="ko-KR"/>
        </w:rPr>
      </w:pPr>
    </w:p>
    <w:p w14:paraId="6F0D13CF" w14:textId="77777777" w:rsidR="00325213" w:rsidRDefault="00325213">
      <w:pPr>
        <w:pStyle w:val="HWP0"/>
        <w:spacing w:line="328" w:lineRule="auto"/>
        <w:rPr>
          <w:rFonts w:ascii="Calibri" w:eastAsia="휴먼명조" w:hAnsi="Calibri"/>
          <w:sz w:val="6"/>
          <w:lang w:eastAsia="ko-KR"/>
        </w:rPr>
      </w:pPr>
    </w:p>
    <w:p w14:paraId="63BDD985" w14:textId="77777777" w:rsidR="00325213" w:rsidRDefault="00000000">
      <w:pPr>
        <w:pStyle w:val="HWP0"/>
        <w:spacing w:line="328" w:lineRule="auto"/>
        <w:jc w:val="right"/>
        <w:rPr>
          <w:rFonts w:ascii="Calibri" w:eastAsia="휴먼명조" w:hAnsi="Calibri"/>
          <w:sz w:val="30"/>
          <w:lang w:eastAsia="ko-KR"/>
        </w:rPr>
      </w:pPr>
      <w:r>
        <w:rPr>
          <w:rFonts w:ascii="Calibri" w:eastAsia="휴먼명조" w:hAnsi="Calibri"/>
          <w:sz w:val="30"/>
          <w:lang w:eastAsia="ko-KR"/>
        </w:rPr>
        <w:t>2026</w:t>
      </w:r>
      <w:r>
        <w:rPr>
          <w:rFonts w:ascii="Calibri" w:eastAsia="휴먼명조" w:hAnsi="Calibri"/>
          <w:sz w:val="30"/>
          <w:lang w:eastAsia="ko-KR"/>
        </w:rPr>
        <w:t>년</w:t>
      </w:r>
      <w:r>
        <w:rPr>
          <w:rFonts w:ascii="Calibri" w:eastAsia="휴먼명조" w:hAnsi="Calibri"/>
          <w:sz w:val="30"/>
          <w:lang w:eastAsia="ko-KR"/>
        </w:rPr>
        <w:t xml:space="preserve"> 4</w:t>
      </w:r>
      <w:r>
        <w:rPr>
          <w:rFonts w:ascii="Calibri" w:eastAsia="휴먼명조" w:hAnsi="Calibri"/>
          <w:sz w:val="30"/>
          <w:lang w:eastAsia="ko-KR"/>
        </w:rPr>
        <w:t>월</w:t>
      </w:r>
      <w:r>
        <w:rPr>
          <w:rFonts w:ascii="Calibri" w:eastAsia="휴먼명조" w:hAnsi="Calibri"/>
          <w:sz w:val="30"/>
          <w:lang w:eastAsia="ko-KR"/>
        </w:rPr>
        <w:t xml:space="preserve"> 20</w:t>
      </w:r>
      <w:r>
        <w:rPr>
          <w:rFonts w:ascii="Calibri" w:eastAsia="휴먼명조" w:hAnsi="Calibri"/>
          <w:sz w:val="30"/>
          <w:lang w:eastAsia="ko-KR"/>
        </w:rPr>
        <w:t>일</w:t>
      </w:r>
    </w:p>
    <w:p w14:paraId="054E9DC2" w14:textId="77777777" w:rsidR="00325213" w:rsidRDefault="00325213">
      <w:pPr>
        <w:pStyle w:val="HWP0"/>
        <w:spacing w:line="328" w:lineRule="auto"/>
        <w:jc w:val="right"/>
        <w:rPr>
          <w:rFonts w:ascii="Calibri" w:eastAsia="휴먼명조" w:hAnsi="Calibri"/>
          <w:sz w:val="10"/>
          <w:lang w:eastAsia="ko-KR"/>
        </w:rPr>
      </w:pPr>
    </w:p>
    <w:p w14:paraId="3406D82B" w14:textId="77777777" w:rsidR="00325213" w:rsidRDefault="00325213">
      <w:pPr>
        <w:pStyle w:val="HWP0"/>
        <w:spacing w:line="328" w:lineRule="auto"/>
        <w:jc w:val="right"/>
        <w:rPr>
          <w:rFonts w:ascii="Calibri" w:eastAsia="휴먼명조" w:hAnsi="Calibri"/>
          <w:sz w:val="2"/>
          <w:lang w:eastAsia="ko-KR"/>
        </w:rPr>
      </w:pPr>
    </w:p>
    <w:p w14:paraId="059FC869" w14:textId="77777777" w:rsidR="00325213" w:rsidRDefault="00000000">
      <w:pPr>
        <w:pStyle w:val="HWP0"/>
        <w:spacing w:line="328" w:lineRule="auto"/>
        <w:jc w:val="right"/>
        <w:rPr>
          <w:rFonts w:ascii="Calibri" w:eastAsia="휴먼명조" w:hAnsi="Calibri"/>
          <w:b/>
          <w:sz w:val="30"/>
          <w:lang w:eastAsia="ko-KR"/>
        </w:rPr>
      </w:pPr>
      <w:r>
        <w:rPr>
          <w:rFonts w:ascii="Calibri" w:eastAsia="휴먼명조" w:hAnsi="Calibri"/>
          <w:b/>
          <w:sz w:val="30"/>
          <w:lang w:eastAsia="ko-KR"/>
        </w:rPr>
        <w:t>관세청장</w:t>
      </w:r>
    </w:p>
    <w:p w14:paraId="5DD80F01" w14:textId="77777777" w:rsidR="00325213" w:rsidRDefault="00325213">
      <w:pPr>
        <w:pStyle w:val="HWP0"/>
        <w:spacing w:line="328" w:lineRule="auto"/>
        <w:rPr>
          <w:rFonts w:ascii="Calibri" w:eastAsia="휴먼명조" w:hAnsi="Calibri"/>
          <w:spacing w:val="-9"/>
          <w:sz w:val="16"/>
          <w:lang w:eastAsia="ko-KR"/>
        </w:rPr>
      </w:pPr>
    </w:p>
    <w:p w14:paraId="44C46F4E" w14:textId="77777777" w:rsidR="00325213" w:rsidRDefault="00000000">
      <w:pPr>
        <w:pStyle w:val="HWP0"/>
        <w:spacing w:line="328" w:lineRule="auto"/>
        <w:ind w:left="594" w:hanging="594"/>
        <w:rPr>
          <w:rFonts w:ascii="Calibri" w:eastAsia="휴먼명조" w:hAnsi="Calibri"/>
          <w:b/>
          <w:sz w:val="30"/>
          <w:lang w:eastAsia="ko-KR"/>
        </w:rPr>
      </w:pPr>
      <w:r>
        <w:rPr>
          <w:rFonts w:ascii="Calibri" w:eastAsia="휴먼명조" w:hAnsi="Calibri"/>
          <w:b/>
          <w:sz w:val="30"/>
          <w:lang w:eastAsia="ko-KR"/>
        </w:rPr>
        <w:t xml:space="preserve">□ </w:t>
      </w:r>
      <w:r>
        <w:rPr>
          <w:rFonts w:ascii="Calibri" w:eastAsia="휴먼명조" w:hAnsi="Calibri"/>
          <w:b/>
          <w:sz w:val="30"/>
          <w:lang w:eastAsia="ko-KR"/>
        </w:rPr>
        <w:t>공모</w:t>
      </w:r>
      <w:r>
        <w:rPr>
          <w:rFonts w:ascii="Calibri" w:eastAsia="휴먼명조" w:hAnsi="Calibri"/>
          <w:b/>
          <w:sz w:val="30"/>
          <w:lang w:eastAsia="ko-KR"/>
        </w:rPr>
        <w:t xml:space="preserve"> </w:t>
      </w:r>
      <w:r>
        <w:rPr>
          <w:rFonts w:ascii="Calibri" w:eastAsia="휴먼명조" w:hAnsi="Calibri"/>
          <w:b/>
          <w:sz w:val="30"/>
          <w:lang w:eastAsia="ko-KR"/>
        </w:rPr>
        <w:t>부문</w:t>
      </w:r>
    </w:p>
    <w:p w14:paraId="3EEEEA4A" w14:textId="77777777" w:rsidR="00325213" w:rsidRDefault="00325213">
      <w:pPr>
        <w:pStyle w:val="HWP0"/>
        <w:spacing w:line="328" w:lineRule="auto"/>
        <w:ind w:left="594" w:hanging="594"/>
        <w:rPr>
          <w:rFonts w:ascii="Calibri" w:eastAsia="휴먼명조" w:hAnsi="Calibri"/>
          <w:b/>
          <w:sz w:val="6"/>
          <w:lang w:eastAsia="ko-KR"/>
        </w:rPr>
      </w:pPr>
    </w:p>
    <w:p w14:paraId="6E9EE263" w14:textId="77777777" w:rsidR="00325213" w:rsidRDefault="00000000">
      <w:pPr>
        <w:pStyle w:val="HWP0"/>
        <w:spacing w:before="60" w:line="328" w:lineRule="auto"/>
        <w:ind w:left="608" w:hanging="608"/>
        <w:rPr>
          <w:rFonts w:ascii="Calibri" w:eastAsia="휴먼명조" w:hAnsi="Calibri"/>
          <w:sz w:val="30"/>
          <w:lang w:eastAsia="ko-KR"/>
        </w:rPr>
      </w:pPr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ㅇ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공공데이터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활용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휴먼고딕" w:eastAsia="휴먼명조" w:hAnsi="휴먼고딕"/>
          <w:spacing w:val="-6"/>
          <w:sz w:val="30"/>
          <w:vertAlign w:val="superscript"/>
          <w:lang w:eastAsia="ko-KR"/>
        </w:rPr>
        <w:t>①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>아이디어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 xml:space="preserve"> 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>기획</w:t>
      </w:r>
      <w:r>
        <w:rPr>
          <w:rFonts w:ascii="휴먼고딕" w:eastAsia="휴먼명조" w:hAnsi="휴먼고딕"/>
          <w:spacing w:val="-6"/>
          <w:sz w:val="30"/>
          <w:lang w:eastAsia="ko-KR"/>
        </w:rPr>
        <w:t xml:space="preserve">, </w:t>
      </w:r>
      <w:r>
        <w:rPr>
          <w:rFonts w:ascii="휴먼고딕" w:eastAsia="휴먼명조" w:hAnsi="휴먼고딕"/>
          <w:spacing w:val="-6"/>
          <w:sz w:val="30"/>
          <w:vertAlign w:val="superscript"/>
          <w:lang w:eastAsia="ko-KR"/>
        </w:rPr>
        <w:t>②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>제품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 xml:space="preserve"> 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>및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 xml:space="preserve"> 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>서비스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 xml:space="preserve"> 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>개발</w:t>
      </w:r>
      <w:r>
        <w:rPr>
          <w:rFonts w:ascii="휴먼고딕" w:eastAsia="휴먼명조" w:hAnsi="휴먼고딕"/>
          <w:b/>
          <w:spacing w:val="-6"/>
          <w:sz w:val="30"/>
          <w:lang w:eastAsia="ko-KR"/>
        </w:rPr>
        <w:t xml:space="preserve"> </w:t>
      </w:r>
    </w:p>
    <w:p w14:paraId="605FD112" w14:textId="77777777" w:rsidR="00325213" w:rsidRDefault="00325213">
      <w:pPr>
        <w:pStyle w:val="HWP0"/>
        <w:spacing w:before="60" w:line="328" w:lineRule="auto"/>
        <w:ind w:left="608" w:hanging="608"/>
        <w:rPr>
          <w:rFonts w:ascii="Calibri" w:eastAsia="휴먼명조" w:hAnsi="Calibri"/>
          <w:b/>
          <w:sz w:val="4"/>
          <w:lang w:eastAsia="ko-KR"/>
        </w:rPr>
      </w:pPr>
    </w:p>
    <w:tbl>
      <w:tblPr>
        <w:tblW w:w="9241" w:type="dxa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7354"/>
      </w:tblGrid>
      <w:tr w:rsidR="00325213" w14:paraId="4A69804B" w14:textId="77777777">
        <w:trPr>
          <w:jc w:val="right"/>
        </w:trPr>
        <w:tc>
          <w:tcPr>
            <w:tcW w:w="1887" w:type="dxa"/>
            <w:tcBorders>
              <w:top w:val="single" w:sz="9" w:space="0" w:color="000000"/>
              <w:bottom w:val="single" w:sz="16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6E488F6" w14:textId="77777777" w:rsidR="00325213" w:rsidRDefault="00000000">
            <w:pPr>
              <w:pStyle w:val="HWP0"/>
              <w:keepNext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 xml:space="preserve">구분 </w:t>
            </w:r>
          </w:p>
        </w:tc>
        <w:tc>
          <w:tcPr>
            <w:tcW w:w="7354" w:type="dxa"/>
            <w:tcBorders>
              <w:top w:val="single" w:sz="9" w:space="0" w:color="000000"/>
              <w:left w:val="single" w:sz="2" w:space="0" w:color="000000"/>
              <w:bottom w:val="single" w:sz="16" w:space="0" w:color="000000"/>
            </w:tcBorders>
            <w:shd w:val="clear" w:color="auto" w:fill="DFE6F7"/>
            <w:vAlign w:val="center"/>
          </w:tcPr>
          <w:p w14:paraId="18673503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내용</w:t>
            </w:r>
          </w:p>
        </w:tc>
      </w:tr>
      <w:tr w:rsidR="00325213" w14:paraId="0C07EC59" w14:textId="77777777">
        <w:trPr>
          <w:jc w:val="right"/>
        </w:trPr>
        <w:tc>
          <w:tcPr>
            <w:tcW w:w="1887" w:type="dxa"/>
            <w:tcBorders>
              <w:top w:val="single" w:sz="16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6B8CAB" w14:textId="77777777" w:rsidR="00325213" w:rsidRDefault="00000000">
            <w:pPr>
              <w:pStyle w:val="HWP0"/>
              <w:keepNext/>
              <w:spacing w:line="57" w:lineRule="atLeast"/>
              <w:ind w:left="359" w:hanging="359"/>
              <w:jc w:val="left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① 아이디어 기획</w:t>
            </w:r>
          </w:p>
        </w:tc>
        <w:tc>
          <w:tcPr>
            <w:tcW w:w="7354" w:type="dxa"/>
            <w:tcBorders>
              <w:top w:val="single" w:sz="16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55006AA4" w14:textId="77777777" w:rsidR="00325213" w:rsidRDefault="00000000">
            <w:pPr>
              <w:pStyle w:val="HWP0"/>
              <w:spacing w:line="57" w:lineRule="atLeast"/>
              <w:ind w:left="232" w:hanging="232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>◦</w:t>
            </w:r>
            <w:r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  <w:t>관세청 공공데이터와 AI기술을 모두 활용한 창의적인 아이디어의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  <w:t>신규 비즈니스 또는 서비스 기획</w:t>
            </w:r>
          </w:p>
        </w:tc>
      </w:tr>
      <w:tr w:rsidR="00325213" w14:paraId="21E077E7" w14:textId="77777777">
        <w:trPr>
          <w:jc w:val="right"/>
        </w:trPr>
        <w:tc>
          <w:tcPr>
            <w:tcW w:w="1887" w:type="dxa"/>
            <w:tcBorders>
              <w:top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02D2D9" w14:textId="77777777" w:rsidR="00325213" w:rsidRDefault="00000000">
            <w:pPr>
              <w:pStyle w:val="HWP0"/>
              <w:spacing w:line="57" w:lineRule="atLeast"/>
              <w:ind w:left="359" w:hanging="359"/>
              <w:jc w:val="left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② 제품 및 서비스 개발</w:t>
            </w:r>
          </w:p>
        </w:tc>
        <w:tc>
          <w:tcPr>
            <w:tcW w:w="735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</w:tcBorders>
            <w:shd w:val="clear" w:color="auto" w:fill="FFFFFF"/>
            <w:vAlign w:val="center"/>
          </w:tcPr>
          <w:p w14:paraId="325F915F" w14:textId="77777777" w:rsidR="00325213" w:rsidRDefault="00000000">
            <w:pPr>
              <w:pStyle w:val="HWP0"/>
              <w:spacing w:line="264" w:lineRule="auto"/>
              <w:ind w:left="232" w:hanging="232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>◦관세청 공공데이터와 AI기술을 모두 활용하여 개발한 모바일 앱/웹 등 제품 및 서비스 개발</w:t>
            </w:r>
          </w:p>
          <w:p w14:paraId="1758A861" w14:textId="77777777" w:rsidR="00325213" w:rsidRDefault="00000000">
            <w:pPr>
              <w:pStyle w:val="HWP0"/>
              <w:spacing w:line="264" w:lineRule="auto"/>
              <w:rPr>
                <w:rFonts w:ascii="맑은 고딕" w:eastAsia="맑은 고딕" w:hAnsi="맑은 고딕"/>
                <w:spacing w:val="-21"/>
                <w:lang w:eastAsia="ko-KR"/>
              </w:rPr>
            </w:pPr>
            <w:r>
              <w:rPr>
                <w:rFonts w:ascii="맑은 고딕" w:eastAsia="맑은 고딕" w:hAnsi="맑은 고딕"/>
                <w:spacing w:val="-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24"/>
                <w:sz w:val="22"/>
                <w:lang w:eastAsia="ko-KR"/>
              </w:rPr>
              <w:t>※ 제품 및 서비스가 개발 중인 경우 발표 심사 전까지 시제품 개발 완료</w:t>
            </w:r>
          </w:p>
          <w:p w14:paraId="3F4053ED" w14:textId="77777777" w:rsidR="00325213" w:rsidRDefault="00000000">
            <w:pPr>
              <w:pStyle w:val="HWP0"/>
              <w:spacing w:line="264" w:lineRule="auto"/>
              <w:ind w:left="400" w:hanging="400"/>
              <w:rPr>
                <w:rFonts w:ascii="맑은 고딕" w:eastAsia="맑은 고딕" w:hAnsi="맑은 고딕"/>
                <w:spacing w:val="-11"/>
                <w:lang w:eastAsia="ko-KR"/>
              </w:rPr>
            </w:pPr>
            <w:r>
              <w:rPr>
                <w:rFonts w:ascii="맑은 고딕" w:eastAsia="맑은 고딕" w:hAnsi="맑은 고딕"/>
                <w:spacing w:val="-1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2"/>
                <w:lang w:eastAsia="ko-KR"/>
              </w:rPr>
              <w:t>※ 공공데이터를 활용하지 않은 기존 제품(서비스)에 공공데이터를 융·복합하여 개선·개발한 제품(서비스)도 응모 가능</w:t>
            </w:r>
          </w:p>
        </w:tc>
      </w:tr>
    </w:tbl>
    <w:p w14:paraId="3B64935D" w14:textId="77777777" w:rsidR="00325213" w:rsidRDefault="00000000">
      <w:pPr>
        <w:pStyle w:val="HWP0"/>
        <w:spacing w:before="187" w:line="319" w:lineRule="auto"/>
        <w:ind w:left="940" w:hanging="940"/>
        <w:rPr>
          <w:rFonts w:ascii="맑은 고딕" w:eastAsia="맑은 고딕" w:hAnsi="맑은 고딕"/>
          <w:spacing w:val="-13"/>
          <w:w w:val="96"/>
          <w:sz w:val="24"/>
          <w:lang w:eastAsia="ko-KR"/>
        </w:rPr>
      </w:pPr>
      <w:r>
        <w:rPr>
          <w:rFonts w:ascii="맑은 고딕" w:eastAsia="맑은 고딕" w:hAnsi="맑은 고딕"/>
          <w:spacing w:val="-13"/>
          <w:w w:val="96"/>
          <w:sz w:val="24"/>
          <w:lang w:eastAsia="ko-KR"/>
        </w:rPr>
        <w:t xml:space="preserve">     </w:t>
      </w:r>
      <w:r>
        <w:rPr>
          <w:rFonts w:ascii="맑은 고딕" w:eastAsia="맑은 고딕" w:hAnsi="맑은 고딕"/>
          <w:spacing w:val="-7"/>
          <w:w w:val="96"/>
          <w:sz w:val="24"/>
          <w:lang w:eastAsia="ko-KR"/>
        </w:rPr>
        <w:t>예시 ) K-Food, K-</w:t>
      </w:r>
      <w:proofErr w:type="spellStart"/>
      <w:r>
        <w:rPr>
          <w:rFonts w:ascii="맑은 고딕" w:eastAsia="맑은 고딕" w:hAnsi="맑은 고딕"/>
          <w:spacing w:val="-7"/>
          <w:w w:val="96"/>
          <w:sz w:val="24"/>
          <w:lang w:eastAsia="ko-KR"/>
        </w:rPr>
        <w:t>컬처</w:t>
      </w:r>
      <w:proofErr w:type="spellEnd"/>
      <w:r>
        <w:rPr>
          <w:rFonts w:ascii="맑은 고딕" w:eastAsia="맑은 고딕" w:hAnsi="맑은 고딕"/>
          <w:spacing w:val="-7"/>
          <w:w w:val="96"/>
          <w:sz w:val="24"/>
          <w:lang w:eastAsia="ko-KR"/>
        </w:rPr>
        <w:t xml:space="preserve"> 등 한류를 소재로 하는 통계·데이터 활용 아이디어 기획 및 개발 </w:t>
      </w:r>
    </w:p>
    <w:p w14:paraId="1C762457" w14:textId="77777777" w:rsidR="00325213" w:rsidRDefault="00325213">
      <w:pPr>
        <w:pStyle w:val="HWP0"/>
        <w:spacing w:before="60" w:line="328" w:lineRule="auto"/>
        <w:ind w:left="608" w:hanging="608"/>
        <w:rPr>
          <w:rFonts w:ascii="Calibri" w:eastAsia="휴먼명조" w:hAnsi="Calibri"/>
          <w:sz w:val="28"/>
          <w:lang w:eastAsia="ko-KR"/>
        </w:rPr>
      </w:pPr>
    </w:p>
    <w:p w14:paraId="7B5CD101" w14:textId="77777777" w:rsidR="00325213" w:rsidRDefault="00000000">
      <w:pPr>
        <w:pStyle w:val="HWP0"/>
        <w:spacing w:line="328" w:lineRule="auto"/>
        <w:ind w:left="594" w:hanging="594"/>
        <w:rPr>
          <w:rFonts w:ascii="Calibri" w:eastAsia="휴먼명조" w:hAnsi="Calibri"/>
          <w:b/>
          <w:sz w:val="30"/>
          <w:lang w:eastAsia="ko-KR"/>
        </w:rPr>
      </w:pPr>
      <w:r>
        <w:rPr>
          <w:rFonts w:ascii="Calibri" w:eastAsia="휴먼명조" w:hAnsi="Calibri"/>
          <w:b/>
          <w:sz w:val="30"/>
          <w:lang w:eastAsia="ko-KR"/>
        </w:rPr>
        <w:t>□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b/>
          <w:sz w:val="30"/>
          <w:lang w:eastAsia="ko-KR"/>
        </w:rPr>
        <w:t>활용데이터</w:t>
      </w:r>
    </w:p>
    <w:p w14:paraId="32CB046E" w14:textId="77777777" w:rsidR="00325213" w:rsidRDefault="00325213">
      <w:pPr>
        <w:pStyle w:val="HWP0"/>
        <w:spacing w:before="60" w:line="328" w:lineRule="auto"/>
        <w:ind w:left="608" w:hanging="608"/>
        <w:rPr>
          <w:rFonts w:ascii="Calibri" w:eastAsia="휴먼명조" w:hAnsi="Calibri"/>
          <w:b/>
          <w:sz w:val="6"/>
          <w:lang w:eastAsia="ko-KR"/>
        </w:rPr>
      </w:pPr>
    </w:p>
    <w:p w14:paraId="3175CD8C" w14:textId="77777777" w:rsidR="00325213" w:rsidRDefault="00000000">
      <w:pPr>
        <w:pStyle w:val="HWP0"/>
        <w:spacing w:before="60" w:line="328" w:lineRule="auto"/>
        <w:ind w:left="651" w:hanging="651"/>
        <w:rPr>
          <w:rFonts w:ascii="Calibri" w:eastAsia="휴먼명조" w:hAnsi="Calibri"/>
          <w:sz w:val="30"/>
          <w:lang w:eastAsia="ko-KR"/>
        </w:rPr>
      </w:pPr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ㅇ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공공데이터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포털에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개방되어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있는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관세청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공공데이터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및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pacing w:val="-2"/>
          <w:sz w:val="30"/>
          <w:lang w:eastAsia="ko-KR"/>
        </w:rPr>
        <w:t>관세청</w:t>
      </w:r>
      <w:r>
        <w:rPr>
          <w:rFonts w:ascii="Calibri" w:eastAsia="휴먼명조" w:hAnsi="Calibri"/>
          <w:spacing w:val="-2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lastRenderedPageBreak/>
        <w:t>수출입무역통계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누리집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, </w:t>
      </w:r>
      <w:proofErr w:type="spellStart"/>
      <w:r>
        <w:rPr>
          <w:rFonts w:ascii="Calibri" w:eastAsia="휴먼명조" w:hAnsi="Calibri"/>
          <w:sz w:val="30"/>
          <w:lang w:eastAsia="ko-KR"/>
        </w:rPr>
        <w:t>국가관세종합정보시스템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등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관세청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소관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누리집이나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시스템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등을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통해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개방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중인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공공데이터</w:t>
      </w:r>
      <w:r>
        <w:rPr>
          <w:rFonts w:ascii="Calibri" w:eastAsia="휴먼명조" w:hAnsi="Calibri"/>
          <w:b/>
          <w:sz w:val="30"/>
          <w:lang w:eastAsia="ko-KR"/>
        </w:rPr>
        <w:t>(</w:t>
      </w:r>
      <w:r>
        <w:rPr>
          <w:rFonts w:ascii="Calibri" w:eastAsia="휴먼명조" w:hAnsi="Calibri"/>
          <w:b/>
          <w:sz w:val="30"/>
          <w:lang w:eastAsia="ko-KR"/>
        </w:rPr>
        <w:t>필수</w:t>
      </w:r>
      <w:r>
        <w:rPr>
          <w:rFonts w:ascii="Calibri" w:eastAsia="휴먼명조" w:hAnsi="Calibri"/>
          <w:b/>
          <w:sz w:val="30"/>
          <w:lang w:eastAsia="ko-KR"/>
        </w:rPr>
        <w:t>)</w:t>
      </w:r>
    </w:p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325213" w14:paraId="09399A84" w14:textId="77777777">
        <w:trPr>
          <w:cantSplit/>
          <w:trHeight w:hRule="exact" w:val="1218"/>
        </w:trPr>
        <w:tc>
          <w:tcPr>
            <w:tcW w:w="9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5B48AE" w14:textId="77777777" w:rsidR="00325213" w:rsidRDefault="00000000">
            <w:pPr>
              <w:pStyle w:val="HWP0"/>
              <w:spacing w:line="295" w:lineRule="auto"/>
              <w:jc w:val="left"/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</w:pPr>
            <w:r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  <w:t xml:space="preserve">  공공데이터 포털 : data.go.kr</w:t>
            </w:r>
          </w:p>
          <w:p w14:paraId="3C00065D" w14:textId="77777777" w:rsidR="00325213" w:rsidRDefault="00000000">
            <w:pPr>
              <w:pStyle w:val="HWP0"/>
              <w:spacing w:line="295" w:lineRule="auto"/>
              <w:jc w:val="left"/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</w:pPr>
            <w:r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  <w:t xml:space="preserve">  관세청 수출입무역통계 </w:t>
            </w:r>
            <w:proofErr w:type="spellStart"/>
            <w:r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  <w:t>누리집</w:t>
            </w:r>
            <w:proofErr w:type="spellEnd"/>
            <w:r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  <w:t xml:space="preserve"> : tradedata.go.kr</w:t>
            </w:r>
          </w:p>
          <w:p w14:paraId="6800FEBE" w14:textId="77777777" w:rsidR="00325213" w:rsidRDefault="00000000">
            <w:pPr>
              <w:pStyle w:val="HWP0"/>
              <w:spacing w:line="295" w:lineRule="auto"/>
              <w:jc w:val="left"/>
              <w:rPr>
                <w:rFonts w:ascii="맑은 고딕" w:eastAsia="맑은 고딕" w:hAnsi="맑은 고딕"/>
                <w:spacing w:val="-5"/>
                <w:sz w:val="26"/>
              </w:rPr>
            </w:pPr>
            <w:r>
              <w:rPr>
                <w:rFonts w:ascii="맑은 고딕" w:eastAsia="맑은 고딕" w:hAnsi="맑은 고딕"/>
                <w:spacing w:val="-5"/>
                <w:sz w:val="26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pacing w:val="-5"/>
                <w:sz w:val="26"/>
              </w:rPr>
              <w:t>국가관세종합정보시스템(UNI-PASS) : unipass.customs.go.kr</w:t>
            </w:r>
          </w:p>
        </w:tc>
      </w:tr>
    </w:tbl>
    <w:p w14:paraId="01E9651E" w14:textId="77777777" w:rsidR="00325213" w:rsidRDefault="00325213">
      <w:pPr>
        <w:pStyle w:val="HWP0"/>
        <w:spacing w:line="328" w:lineRule="auto"/>
        <w:ind w:left="629" w:hanging="629"/>
        <w:rPr>
          <w:rFonts w:ascii="Calibri" w:eastAsia="휴먼명조" w:hAnsi="Calibri"/>
          <w:spacing w:val="6"/>
          <w:sz w:val="2"/>
        </w:rPr>
      </w:pPr>
    </w:p>
    <w:p w14:paraId="4791BBFC" w14:textId="266A0CD4" w:rsidR="00325213" w:rsidRDefault="00000000" w:rsidP="00CB1503">
      <w:pPr>
        <w:pStyle w:val="HWP0"/>
        <w:spacing w:before="60" w:line="328" w:lineRule="auto"/>
        <w:ind w:left="608" w:hanging="608"/>
        <w:rPr>
          <w:rFonts w:ascii="Calibri" w:eastAsia="휴먼명조" w:hAnsi="Calibri"/>
          <w:spacing w:val="4"/>
          <w:sz w:val="26"/>
          <w:lang w:eastAsia="ko-KR"/>
        </w:rPr>
      </w:pPr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ㅇ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타분야</w:t>
      </w:r>
      <w:proofErr w:type="spellEnd"/>
      <w:r>
        <w:rPr>
          <w:rFonts w:ascii="Calibri" w:eastAsia="휴먼명조" w:hAnsi="Calibri"/>
          <w:sz w:val="30"/>
          <w:lang w:eastAsia="ko-KR"/>
        </w:rPr>
        <w:t>/</w:t>
      </w:r>
      <w:r>
        <w:rPr>
          <w:rFonts w:ascii="Calibri" w:eastAsia="휴먼명조" w:hAnsi="Calibri"/>
          <w:sz w:val="30"/>
          <w:lang w:eastAsia="ko-KR"/>
        </w:rPr>
        <w:t>기관의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공공데이터와</w:t>
      </w:r>
      <w:r>
        <w:rPr>
          <w:rFonts w:ascii="Calibri" w:eastAsia="휴먼명조" w:hAnsi="Calibri"/>
          <w:sz w:val="30"/>
          <w:lang w:eastAsia="ko-KR"/>
        </w:rPr>
        <w:t xml:space="preserve"> </w:t>
      </w:r>
      <w:proofErr w:type="spellStart"/>
      <w:r>
        <w:rPr>
          <w:rFonts w:ascii="Calibri" w:eastAsia="휴먼명조" w:hAnsi="Calibri"/>
          <w:sz w:val="30"/>
          <w:lang w:eastAsia="ko-KR"/>
        </w:rPr>
        <w:t>융합</w:t>
      </w:r>
      <w:r>
        <w:rPr>
          <w:rFonts w:ascii="Noto Sans KR" w:eastAsia="Noto Sans KR" w:hAnsi="Noto Sans KR" w:cs="Noto Sans KR" w:hint="eastAsia"/>
          <w:sz w:val="30"/>
          <w:lang w:eastAsia="ko-KR"/>
        </w:rPr>
        <w:t>･</w:t>
      </w:r>
      <w:r>
        <w:rPr>
          <w:rFonts w:ascii="맑은 고딕" w:eastAsia="맑은 고딕" w:hAnsi="맑은 고딕" w:cs="맑은 고딕" w:hint="eastAsia"/>
          <w:sz w:val="30"/>
          <w:lang w:eastAsia="ko-KR"/>
        </w:rPr>
        <w:t>활용</w:t>
      </w:r>
      <w:proofErr w:type="spellEnd"/>
      <w:r>
        <w:rPr>
          <w:rFonts w:ascii="Calibri" w:eastAsia="휴먼명조" w:hAnsi="Calibri"/>
          <w:sz w:val="30"/>
          <w:lang w:eastAsia="ko-KR"/>
        </w:rPr>
        <w:t xml:space="preserve"> </w:t>
      </w:r>
      <w:r>
        <w:rPr>
          <w:rFonts w:ascii="Calibri" w:eastAsia="휴먼명조" w:hAnsi="Calibri"/>
          <w:sz w:val="30"/>
          <w:lang w:eastAsia="ko-KR"/>
        </w:rPr>
        <w:t>가능</w:t>
      </w:r>
      <w:r>
        <w:rPr>
          <w:rFonts w:ascii="Calibri" w:eastAsia="휴먼명조" w:hAnsi="Calibri"/>
          <w:b/>
          <w:sz w:val="30"/>
          <w:lang w:eastAsia="ko-KR"/>
        </w:rPr>
        <w:t>(</w:t>
      </w:r>
      <w:r>
        <w:rPr>
          <w:rFonts w:ascii="Calibri" w:eastAsia="휴먼명조" w:hAnsi="Calibri"/>
          <w:b/>
          <w:sz w:val="30"/>
          <w:lang w:eastAsia="ko-KR"/>
        </w:rPr>
        <w:t>선택</w:t>
      </w:r>
      <w:r>
        <w:rPr>
          <w:rFonts w:ascii="Calibri" w:eastAsia="휴먼명조" w:hAnsi="Calibri"/>
          <w:b/>
          <w:sz w:val="30"/>
          <w:lang w:eastAsia="ko-KR"/>
        </w:rPr>
        <w:t>)</w:t>
      </w:r>
      <w:r>
        <w:rPr>
          <w:lang w:eastAsia="ko-KR"/>
        </w:rPr>
        <w:br w:type="page"/>
      </w:r>
    </w:p>
    <w:p w14:paraId="72002CAF" w14:textId="77777777" w:rsidR="00325213" w:rsidRDefault="00325213">
      <w:pPr>
        <w:pStyle w:val="HWP0"/>
        <w:spacing w:line="328" w:lineRule="auto"/>
        <w:ind w:left="467" w:hanging="467"/>
        <w:rPr>
          <w:rFonts w:ascii="Calibri" w:eastAsia="휴먼명조" w:hAnsi="Calibri"/>
          <w:b/>
          <w:sz w:val="40"/>
          <w:lang w:eastAsia="ko-KR"/>
        </w:rPr>
      </w:pPr>
    </w:p>
    <w:p w14:paraId="0BBF2C6A" w14:textId="77777777" w:rsidR="00325213" w:rsidRDefault="00000000">
      <w:pPr>
        <w:pStyle w:val="HWP0"/>
        <w:spacing w:line="328" w:lineRule="auto"/>
        <w:ind w:left="467" w:hanging="467"/>
        <w:rPr>
          <w:rFonts w:ascii="Calibri" w:eastAsia="휴먼명조" w:hAnsi="Calibri"/>
          <w:b/>
          <w:sz w:val="30"/>
        </w:rPr>
      </w:pPr>
      <w:r>
        <w:rPr>
          <w:rFonts w:ascii="Calibri" w:eastAsia="휴먼명조" w:hAnsi="Calibri"/>
          <w:b/>
          <w:sz w:val="30"/>
        </w:rPr>
        <w:t xml:space="preserve">□ </w:t>
      </w:r>
      <w:r>
        <w:rPr>
          <w:rFonts w:ascii="Calibri" w:eastAsia="휴먼명조" w:hAnsi="Calibri"/>
          <w:b/>
          <w:sz w:val="30"/>
        </w:rPr>
        <w:t>심사기준</w:t>
      </w:r>
      <w:r>
        <w:rPr>
          <w:rFonts w:ascii="Calibri" w:eastAsia="휴먼명조" w:hAnsi="Calibri"/>
          <w:sz w:val="30"/>
        </w:rPr>
        <w:t xml:space="preserve"> </w:t>
      </w:r>
    </w:p>
    <w:p w14:paraId="40179548" w14:textId="77777777" w:rsidR="00325213" w:rsidRDefault="00325213">
      <w:pPr>
        <w:pStyle w:val="HWP0"/>
        <w:spacing w:line="328" w:lineRule="auto"/>
        <w:ind w:left="467" w:hanging="467"/>
        <w:rPr>
          <w:rFonts w:ascii="Calibri" w:eastAsia="휴먼명조" w:hAnsi="Calibri"/>
          <w:color w:val="FF0000"/>
          <w:sz w:val="6"/>
          <w:vertAlign w:val="superscript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7"/>
        <w:gridCol w:w="7162"/>
      </w:tblGrid>
      <w:tr w:rsidR="00325213" w14:paraId="3481BE72" w14:textId="77777777">
        <w:trPr>
          <w:trHeight w:hRule="exact" w:val="466"/>
        </w:trPr>
        <w:tc>
          <w:tcPr>
            <w:tcW w:w="2477" w:type="dxa"/>
            <w:tcBorders>
              <w:top w:val="single" w:sz="9" w:space="0" w:color="000000"/>
              <w:bottom w:val="single" w:sz="16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63C6BC87" w14:textId="77777777" w:rsidR="00325213" w:rsidRDefault="00000000">
            <w:pPr>
              <w:pStyle w:val="HWP0"/>
              <w:keepNext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부 문</w:t>
            </w:r>
          </w:p>
        </w:tc>
        <w:tc>
          <w:tcPr>
            <w:tcW w:w="7162" w:type="dxa"/>
            <w:tcBorders>
              <w:top w:val="single" w:sz="9" w:space="0" w:color="000000"/>
              <w:left w:val="single" w:sz="2" w:space="0" w:color="000000"/>
              <w:bottom w:val="single" w:sz="16" w:space="0" w:color="000000"/>
            </w:tcBorders>
            <w:shd w:val="clear" w:color="auto" w:fill="DFE6F7"/>
            <w:vAlign w:val="center"/>
          </w:tcPr>
          <w:p w14:paraId="5A3B6AEC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심사기준</w:t>
            </w:r>
          </w:p>
        </w:tc>
      </w:tr>
      <w:tr w:rsidR="00325213" w14:paraId="643A10CD" w14:textId="77777777">
        <w:trPr>
          <w:trHeight w:hRule="exact" w:val="780"/>
        </w:trPr>
        <w:tc>
          <w:tcPr>
            <w:tcW w:w="2477" w:type="dxa"/>
            <w:tcBorders>
              <w:top w:val="single" w:sz="16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73E5AA" w14:textId="77777777" w:rsidR="00325213" w:rsidRDefault="00000000">
            <w:pPr>
              <w:pStyle w:val="HWP0"/>
              <w:keepNext/>
              <w:spacing w:line="57" w:lineRule="atLeast"/>
              <w:jc w:val="left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 xml:space="preserve">① </w:t>
            </w:r>
            <w:r>
              <w:rPr>
                <w:rFonts w:ascii="맑은 고딕" w:eastAsia="맑은 고딕" w:hAnsi="맑은 고딕"/>
                <w:spacing w:val="-15"/>
                <w:sz w:val="24"/>
              </w:rPr>
              <w:t>아이디어 기획</w:t>
            </w:r>
          </w:p>
        </w:tc>
        <w:tc>
          <w:tcPr>
            <w:tcW w:w="7162" w:type="dxa"/>
            <w:tcBorders>
              <w:top w:val="single" w:sz="16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293EAB30" w14:textId="77777777" w:rsidR="00325213" w:rsidRDefault="00000000">
            <w:pPr>
              <w:pStyle w:val="HWP0"/>
              <w:spacing w:line="57" w:lineRule="atLeast"/>
              <w:ind w:left="369" w:hanging="369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>◦ 구체성, 공공데이터 및 AI기술 활용, 실현 가능성, 독창성, 효과성</w:t>
            </w:r>
            <w:r>
              <w:rPr>
                <w:rFonts w:ascii="맑은 고딕" w:eastAsia="맑은 고딕" w:hAnsi="맑은 고딕"/>
                <w:spacing w:val="-6"/>
                <w:sz w:val="24"/>
                <w:lang w:eastAsia="ko-KR"/>
              </w:rPr>
              <w:t>을 종합적으로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고려하여 평가</w:t>
            </w:r>
          </w:p>
        </w:tc>
      </w:tr>
      <w:tr w:rsidR="00325213" w14:paraId="0782020D" w14:textId="77777777">
        <w:trPr>
          <w:trHeight w:hRule="exact" w:val="780"/>
        </w:trPr>
        <w:tc>
          <w:tcPr>
            <w:tcW w:w="2477" w:type="dxa"/>
            <w:tcBorders>
              <w:top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36370" w14:textId="77777777" w:rsidR="00325213" w:rsidRDefault="00000000">
            <w:pPr>
              <w:pStyle w:val="HWP0"/>
              <w:spacing w:line="57" w:lineRule="atLeast"/>
              <w:ind w:left="359" w:hanging="359"/>
              <w:jc w:val="left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② 제품 및 서비스 개발</w:t>
            </w:r>
          </w:p>
        </w:tc>
        <w:tc>
          <w:tcPr>
            <w:tcW w:w="716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</w:tcBorders>
            <w:shd w:val="clear" w:color="auto" w:fill="FFFFFF"/>
            <w:vAlign w:val="center"/>
          </w:tcPr>
          <w:p w14:paraId="712A86CB" w14:textId="77777777" w:rsidR="00325213" w:rsidRDefault="00000000">
            <w:pPr>
              <w:pStyle w:val="HWP0"/>
              <w:spacing w:line="57" w:lineRule="atLeast"/>
              <w:ind w:left="369" w:hanging="369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◦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>기술성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>, 공공데이터 및 AI기술 활용, 발전 가능성, 차별성, 효과성</w:t>
            </w:r>
            <w:r>
              <w:rPr>
                <w:rFonts w:ascii="맑은 고딕" w:eastAsia="맑은 고딕" w:hAnsi="맑은 고딕"/>
                <w:spacing w:val="-6"/>
                <w:sz w:val="24"/>
                <w:lang w:eastAsia="ko-KR"/>
              </w:rPr>
              <w:t>을 종합적으로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고려하여 평가</w:t>
            </w:r>
          </w:p>
        </w:tc>
      </w:tr>
    </w:tbl>
    <w:p w14:paraId="21955A35" w14:textId="77777777" w:rsidR="00325213" w:rsidRDefault="00325213">
      <w:pPr>
        <w:pStyle w:val="HWP0"/>
        <w:spacing w:before="60" w:line="328" w:lineRule="auto"/>
        <w:ind w:left="613" w:hanging="613"/>
        <w:rPr>
          <w:rFonts w:ascii="맑은 고딕" w:eastAsia="맑은 고딕" w:hAnsi="맑은 고딕"/>
          <w:spacing w:val="-9"/>
          <w:sz w:val="24"/>
          <w:lang w:eastAsia="ko-KR"/>
        </w:rPr>
      </w:pPr>
    </w:p>
    <w:p w14:paraId="79B2608B" w14:textId="77777777" w:rsidR="00325213" w:rsidRDefault="00325213">
      <w:pPr>
        <w:pStyle w:val="HWP0"/>
        <w:spacing w:line="328" w:lineRule="auto"/>
        <w:ind w:left="855" w:hanging="855"/>
        <w:rPr>
          <w:rFonts w:ascii="Calibri" w:eastAsia="휴먼명조" w:hAnsi="Calibri"/>
          <w:b/>
          <w:sz w:val="40"/>
          <w:lang w:eastAsia="ko-KR"/>
        </w:rPr>
      </w:pPr>
    </w:p>
    <w:p w14:paraId="00B97060" w14:textId="39986511" w:rsidR="00325213" w:rsidRDefault="00325213">
      <w:pPr>
        <w:pStyle w:val="HWP0"/>
        <w:spacing w:line="328" w:lineRule="auto"/>
        <w:ind w:right="71"/>
        <w:rPr>
          <w:rFonts w:ascii="맑은 고딕" w:eastAsia="맑은 고딕" w:hAnsi="맑은 고딕"/>
          <w:b/>
          <w:sz w:val="22"/>
          <w:lang w:eastAsia="ko-KR"/>
        </w:rPr>
      </w:pPr>
    </w:p>
    <w:tbl>
      <w:tblPr>
        <w:tblW w:w="98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7"/>
      </w:tblGrid>
      <w:tr w:rsidR="00325213" w14:paraId="51B77A38" w14:textId="77777777" w:rsidTr="00CB1503">
        <w:trPr>
          <w:cantSplit/>
          <w:trHeight w:hRule="exact" w:val="2224"/>
        </w:trPr>
        <w:tc>
          <w:tcPr>
            <w:tcW w:w="9867" w:type="dxa"/>
            <w:tcBorders>
              <w:top w:val="single" w:sz="11" w:space="0" w:color="000000"/>
              <w:bottom w:val="single" w:sz="11" w:space="0" w:color="000000"/>
            </w:tcBorders>
            <w:shd w:val="clear" w:color="auto" w:fill="DFE6F7"/>
            <w:vAlign w:val="center"/>
          </w:tcPr>
          <w:p w14:paraId="6518C167" w14:textId="77777777" w:rsidR="00325213" w:rsidRDefault="00000000">
            <w:pPr>
              <w:pStyle w:val="HWP0"/>
              <w:jc w:val="center"/>
              <w:rPr>
                <w:rFonts w:ascii="HY헤드라인M" w:eastAsia="HY헤드라인M" w:hAnsi="HY헤드라인M"/>
                <w:spacing w:val="-7"/>
                <w:sz w:val="32"/>
                <w:lang w:eastAsia="ko-KR"/>
              </w:rPr>
            </w:pPr>
            <w:r>
              <w:rPr>
                <w:rFonts w:ascii="HY헤드라인M" w:eastAsia="HY헤드라인M" w:hAnsi="HY헤드라인M"/>
                <w:spacing w:val="-7"/>
                <w:sz w:val="32"/>
                <w:lang w:eastAsia="ko-KR"/>
              </w:rPr>
              <w:t>｢2026년 관세청 공공데이터·AI 활용 창업경진대회｣</w:t>
            </w:r>
          </w:p>
          <w:p w14:paraId="01C084E8" w14:textId="77777777" w:rsidR="00325213" w:rsidRDefault="00000000">
            <w:pPr>
              <w:pStyle w:val="HWP0"/>
              <w:jc w:val="center"/>
              <w:rPr>
                <w:rFonts w:ascii="HY헤드라인M" w:eastAsia="HY헤드라인M" w:hAnsi="HY헤드라인M"/>
                <w:spacing w:val="-14"/>
                <w:sz w:val="40"/>
                <w:lang w:eastAsia="ko-KR"/>
              </w:rPr>
            </w:pPr>
            <w:r>
              <w:rPr>
                <w:rFonts w:ascii="HY헤드라인M" w:eastAsia="HY헤드라인M" w:hAnsi="HY헤드라인M"/>
                <w:spacing w:val="-14"/>
                <w:sz w:val="40"/>
                <w:lang w:eastAsia="ko-KR"/>
              </w:rPr>
              <w:t>아이디어 기획 및 제품·서비스 개발 평가기준</w:t>
            </w:r>
          </w:p>
        </w:tc>
      </w:tr>
    </w:tbl>
    <w:p w14:paraId="06D88A32" w14:textId="77777777" w:rsidR="00325213" w:rsidRDefault="00325213">
      <w:pPr>
        <w:pStyle w:val="HWP0"/>
        <w:spacing w:line="240" w:lineRule="auto"/>
        <w:textAlignment w:val="center"/>
        <w:rPr>
          <w:rFonts w:ascii="함초롬바탕" w:eastAsia="휴먼고딕" w:hAnsi="함초롬바탕"/>
          <w:b/>
          <w:sz w:val="28"/>
          <w:shd w:val="clear" w:color="auto" w:fill="FFFFFF"/>
          <w:lang w:eastAsia="ko-KR"/>
        </w:rPr>
      </w:pPr>
    </w:p>
    <w:tbl>
      <w:tblPr>
        <w:tblW w:w="9540" w:type="dxa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593"/>
        <w:gridCol w:w="5275"/>
        <w:gridCol w:w="1268"/>
      </w:tblGrid>
      <w:tr w:rsidR="00325213" w14:paraId="7F9B5247" w14:textId="77777777">
        <w:trPr>
          <w:trHeight w:hRule="exact" w:val="876"/>
          <w:jc w:val="right"/>
        </w:trPr>
        <w:tc>
          <w:tcPr>
            <w:tcW w:w="1404" w:type="dxa"/>
            <w:tcBorders>
              <w:top w:val="single" w:sz="2" w:space="0" w:color="000000"/>
              <w:bottom w:val="single" w:sz="11" w:space="0" w:color="000000"/>
              <w:right w:val="single" w:sz="2" w:space="0" w:color="000000"/>
            </w:tcBorders>
            <w:shd w:val="clear" w:color="auto" w:fill="F0F0F0"/>
            <w:vAlign w:val="center"/>
          </w:tcPr>
          <w:p w14:paraId="3C3A4E18" w14:textId="77777777" w:rsidR="00325213" w:rsidRDefault="00000000">
            <w:pPr>
              <w:pStyle w:val="HWP0"/>
              <w:keepNext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lastRenderedPageBreak/>
              <w:t>부문</w:t>
            </w: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</w:tcBorders>
            <w:shd w:val="clear" w:color="auto" w:fill="F0F0F0"/>
            <w:vAlign w:val="center"/>
          </w:tcPr>
          <w:p w14:paraId="23D2D5D2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구 분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</w:tcBorders>
            <w:shd w:val="clear" w:color="auto" w:fill="F0F0F0"/>
            <w:vAlign w:val="center"/>
          </w:tcPr>
          <w:p w14:paraId="6A61B0BA" w14:textId="77777777" w:rsidR="00325213" w:rsidRDefault="00000000">
            <w:pPr>
              <w:pStyle w:val="HWP0"/>
              <w:spacing w:line="57" w:lineRule="atLeast"/>
              <w:ind w:left="50" w:right="50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평   가   지   표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</w:tcBorders>
            <w:shd w:val="clear" w:color="auto" w:fill="F0F0F0"/>
            <w:vAlign w:val="center"/>
          </w:tcPr>
          <w:p w14:paraId="40C5CECC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24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24"/>
                <w:sz w:val="24"/>
              </w:rPr>
              <w:t>비율</w:t>
            </w:r>
          </w:p>
        </w:tc>
      </w:tr>
      <w:tr w:rsidR="00325213" w14:paraId="31C58794" w14:textId="77777777">
        <w:trPr>
          <w:trHeight w:hRule="exact" w:val="1112"/>
          <w:jc w:val="right"/>
        </w:trPr>
        <w:tc>
          <w:tcPr>
            <w:tcW w:w="1404" w:type="dxa"/>
            <w:vMerge w:val="restart"/>
            <w:tcBorders>
              <w:top w:val="single" w:sz="11" w:space="0" w:color="000000"/>
              <w:bottom w:val="single" w:sz="11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B07CC3" w14:textId="77777777" w:rsidR="00325213" w:rsidRDefault="00000000">
            <w:pPr>
              <w:pStyle w:val="HWP0"/>
              <w:keepNext/>
              <w:spacing w:line="57" w:lineRule="atLeast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아이디어 기획</w:t>
            </w:r>
          </w:p>
        </w:tc>
        <w:tc>
          <w:tcPr>
            <w:tcW w:w="1593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AEE7D6" w14:textId="77777777" w:rsidR="00325213" w:rsidRDefault="00000000">
            <w:pPr>
              <w:pStyle w:val="HWP0"/>
              <w:spacing w:line="57" w:lineRule="atLeast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구체성</w:t>
            </w:r>
          </w:p>
        </w:tc>
        <w:tc>
          <w:tcPr>
            <w:tcW w:w="5275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00A98D" w14:textId="77777777" w:rsidR="00325213" w:rsidRDefault="00000000">
            <w:pPr>
              <w:pStyle w:val="HWP0"/>
              <w:spacing w:line="57" w:lineRule="atLeast"/>
              <w:ind w:left="120" w:hanging="120"/>
              <w:rPr>
                <w:rFonts w:ascii="맑은 고딕" w:eastAsia="맑은 고딕" w:hAnsi="맑은 고딕"/>
                <w:spacing w:val="-9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9"/>
                <w:sz w:val="2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제시된 아이디어 기획이 체계적이고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>심도있게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구상되어 있는가?</w:t>
            </w:r>
          </w:p>
        </w:tc>
        <w:tc>
          <w:tcPr>
            <w:tcW w:w="1268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6A755187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20</w:t>
            </w:r>
          </w:p>
        </w:tc>
      </w:tr>
      <w:tr w:rsidR="00325213" w14:paraId="5CA85F7D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01EF02F3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50D102" w14:textId="77777777" w:rsidR="00325213" w:rsidRDefault="00000000">
            <w:pPr>
              <w:pStyle w:val="HWP0"/>
              <w:spacing w:line="264" w:lineRule="auto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  <w:t>공공데이터</w:t>
            </w:r>
          </w:p>
          <w:p w14:paraId="3C6F246D" w14:textId="77777777" w:rsidR="00325213" w:rsidRDefault="00000000">
            <w:pPr>
              <w:pStyle w:val="HWP0"/>
              <w:spacing w:line="264" w:lineRule="auto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  <w:t>및 AI기술 활용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D54D41" w14:textId="77777777" w:rsidR="00325213" w:rsidRDefault="00000000">
            <w:pPr>
              <w:pStyle w:val="HWP0"/>
              <w:spacing w:line="57" w:lineRule="atLeast"/>
              <w:ind w:left="121" w:hanging="121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15"/>
                <w:sz w:val="24"/>
                <w:lang w:eastAsia="ko-KR"/>
              </w:rPr>
              <w:t>관세청 공공데이터(필수)와 타기관 공공데이터에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pacing w:val="-6"/>
                <w:sz w:val="24"/>
                <w:lang w:eastAsia="ko-KR"/>
              </w:rPr>
              <w:t>AI기술을 적용하여 목적에 맞게 활용되었는가?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2801806B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25</w:t>
            </w:r>
          </w:p>
        </w:tc>
      </w:tr>
      <w:tr w:rsidR="00325213" w14:paraId="7243C284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4264175A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E0A27A" w14:textId="77777777" w:rsidR="00325213" w:rsidRDefault="00000000">
            <w:pPr>
              <w:pStyle w:val="HWP0"/>
              <w:spacing w:line="57" w:lineRule="atLeast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실현 가능성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C5E071" w14:textId="77777777" w:rsidR="00325213" w:rsidRDefault="00000000">
            <w:pPr>
              <w:pStyle w:val="HWP0"/>
              <w:spacing w:line="57" w:lineRule="atLeast"/>
              <w:ind w:left="120" w:hanging="120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아이디어에 반영된 AI 기술이 구현 및 실현 가능성이 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2A3FF26B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25</w:t>
            </w:r>
          </w:p>
        </w:tc>
      </w:tr>
      <w:tr w:rsidR="00325213" w14:paraId="5A6F36A0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2C8A4561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9464CB" w14:textId="77777777" w:rsidR="00325213" w:rsidRDefault="00000000">
            <w:pPr>
              <w:pStyle w:val="HWP0"/>
              <w:spacing w:line="57" w:lineRule="atLeast"/>
              <w:ind w:left="30"/>
              <w:jc w:val="center"/>
              <w:rPr>
                <w:rFonts w:ascii="맑은 고딕" w:eastAsia="맑은 고딕" w:hAnsi="맑은 고딕"/>
                <w:b/>
                <w:spacing w:val="-6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6"/>
                <w:sz w:val="24"/>
              </w:rPr>
              <w:t>독창성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EB8F53" w14:textId="77777777" w:rsidR="00325213" w:rsidRDefault="00000000">
            <w:pPr>
              <w:pStyle w:val="HWP0"/>
              <w:spacing w:line="57" w:lineRule="atLeast"/>
              <w:ind w:left="120" w:hanging="120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기존의 유사 서비스와 차별성 또는 독창성이 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09E612E3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20</w:t>
            </w:r>
          </w:p>
        </w:tc>
      </w:tr>
      <w:tr w:rsidR="00325213" w14:paraId="75D25A06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778F7FBF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24CA9B" w14:textId="77777777" w:rsidR="00325213" w:rsidRDefault="00000000">
            <w:pPr>
              <w:pStyle w:val="HWP0"/>
              <w:spacing w:line="57" w:lineRule="atLeast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효과성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7D7ED7" w14:textId="77777777" w:rsidR="00325213" w:rsidRDefault="00000000">
            <w:pPr>
              <w:pStyle w:val="HWP0"/>
              <w:spacing w:line="57" w:lineRule="atLeast"/>
              <w:ind w:left="131" w:hanging="131"/>
              <w:rPr>
                <w:rFonts w:ascii="맑은 고딕" w:eastAsia="맑은 고딕" w:hAnsi="맑은 고딕"/>
                <w:spacing w:val="19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19"/>
                <w:sz w:val="24"/>
                <w:lang w:eastAsia="ko-KR"/>
              </w:rPr>
              <w:t xml:space="preserve"> 아이디어 기획을 실현하는 경우 사회적 가치 창출 등 파급 효과가 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</w:tcBorders>
            <w:shd w:val="clear" w:color="auto" w:fill="FFFFFF"/>
            <w:vAlign w:val="center"/>
          </w:tcPr>
          <w:p w14:paraId="1E77D27A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10</w:t>
            </w:r>
          </w:p>
        </w:tc>
      </w:tr>
      <w:tr w:rsidR="00325213" w14:paraId="74D0B36B" w14:textId="77777777">
        <w:trPr>
          <w:trHeight w:hRule="exact" w:val="1112"/>
          <w:jc w:val="right"/>
        </w:trPr>
        <w:tc>
          <w:tcPr>
            <w:tcW w:w="1404" w:type="dxa"/>
            <w:vMerge w:val="restart"/>
            <w:tcBorders>
              <w:top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D491DE" w14:textId="77777777" w:rsidR="00325213" w:rsidRDefault="00000000">
            <w:pPr>
              <w:pStyle w:val="HWP0"/>
              <w:keepNext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제품 및 서비스 개발</w:t>
            </w:r>
          </w:p>
        </w:tc>
        <w:tc>
          <w:tcPr>
            <w:tcW w:w="1593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ECA486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기술성</w:t>
            </w:r>
          </w:p>
        </w:tc>
        <w:tc>
          <w:tcPr>
            <w:tcW w:w="5275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708F54" w14:textId="77777777" w:rsidR="00325213" w:rsidRDefault="00000000">
            <w:pPr>
              <w:pStyle w:val="HWP0"/>
              <w:spacing w:line="57" w:lineRule="atLeast"/>
              <w:ind w:left="115" w:hanging="115"/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  <w:t xml:space="preserve"> 제품(서비스)에 적용된 AI 기술이 적절하며, 완성도가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 높은가?</w:t>
            </w:r>
          </w:p>
        </w:tc>
        <w:tc>
          <w:tcPr>
            <w:tcW w:w="1268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28378406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20</w:t>
            </w:r>
          </w:p>
        </w:tc>
      </w:tr>
      <w:tr w:rsidR="00325213" w14:paraId="5DAD5A3C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057FF687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2146D4" w14:textId="77777777" w:rsidR="00325213" w:rsidRDefault="00000000">
            <w:pPr>
              <w:pStyle w:val="HWP0"/>
              <w:spacing w:line="264" w:lineRule="auto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  <w:t>공공데이터</w:t>
            </w:r>
          </w:p>
          <w:p w14:paraId="2CA6E5D2" w14:textId="77777777" w:rsidR="00325213" w:rsidRDefault="00000000">
            <w:pPr>
              <w:pStyle w:val="HWP0"/>
              <w:spacing w:line="264" w:lineRule="auto"/>
              <w:ind w:left="30"/>
              <w:jc w:val="center"/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  <w:lang w:eastAsia="ko-KR"/>
              </w:rPr>
              <w:t>및 AI기술 활용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CB629D" w14:textId="77777777" w:rsidR="00325213" w:rsidRDefault="00000000">
            <w:pPr>
              <w:pStyle w:val="HWP0"/>
              <w:spacing w:line="57" w:lineRule="atLeast"/>
              <w:ind w:left="120" w:hanging="120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15"/>
                <w:sz w:val="24"/>
                <w:lang w:eastAsia="ko-KR"/>
              </w:rPr>
              <w:t>관세청 공공데이터(필수)와 타기관 공공데이터에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pacing w:val="-6"/>
                <w:sz w:val="24"/>
                <w:lang w:eastAsia="ko-KR"/>
              </w:rPr>
              <w:t>AI기술을 적용하여 목적에 맞게 활용되었는가?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2A92D2CA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25</w:t>
            </w:r>
          </w:p>
        </w:tc>
      </w:tr>
      <w:tr w:rsidR="00325213" w14:paraId="5E05F58F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5E6B9B3E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2F857E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발전 가능성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212928" w14:textId="77777777" w:rsidR="00325213" w:rsidRDefault="00000000">
            <w:pPr>
              <w:pStyle w:val="HWP0"/>
              <w:spacing w:line="57" w:lineRule="atLeast"/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  <w:t xml:space="preserve"> 창업(사업) 등 추진 의지, 경영 성장 등 발전 가   </w:t>
            </w:r>
            <w:proofErr w:type="spellStart"/>
            <w:r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  <w:t>능성이</w:t>
            </w:r>
            <w:proofErr w:type="spellEnd"/>
            <w:r>
              <w:rPr>
                <w:rFonts w:ascii="맑은 고딕" w:eastAsia="맑은 고딕" w:hAnsi="맑은 고딕"/>
                <w:spacing w:val="-11"/>
                <w:sz w:val="24"/>
                <w:lang w:eastAsia="ko-KR"/>
              </w:rPr>
              <w:t xml:space="preserve"> 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4E34E36F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25</w:t>
            </w:r>
          </w:p>
        </w:tc>
      </w:tr>
      <w:tr w:rsidR="00325213" w14:paraId="44C547E5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25AA5FCB" w14:textId="77777777" w:rsidR="00325213" w:rsidRDefault="00325213">
            <w:pPr>
              <w:pStyle w:val="TableContents"/>
              <w:keepNext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29B75B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차별성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6BD1E9" w14:textId="77777777" w:rsidR="00325213" w:rsidRDefault="00000000">
            <w:pPr>
              <w:pStyle w:val="HWP0"/>
              <w:spacing w:line="57" w:lineRule="atLeast"/>
              <w:ind w:left="120" w:hanging="120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기존의 유사 서비스와 차별성 또는 독창성이  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0660A5CC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20</w:t>
            </w:r>
          </w:p>
        </w:tc>
      </w:tr>
      <w:tr w:rsidR="00325213" w14:paraId="60400542" w14:textId="77777777">
        <w:trPr>
          <w:trHeight w:hRule="exact" w:val="1112"/>
          <w:jc w:val="right"/>
        </w:trPr>
        <w:tc>
          <w:tcPr>
            <w:tcW w:w="1404" w:type="dxa"/>
            <w:vMerge/>
          </w:tcPr>
          <w:p w14:paraId="5F63EC4A" w14:textId="77777777" w:rsidR="00325213" w:rsidRDefault="00325213">
            <w:pPr>
              <w:pStyle w:val="TableContents"/>
            </w:pPr>
          </w:p>
        </w:tc>
        <w:tc>
          <w:tcPr>
            <w:tcW w:w="1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6CB365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4"/>
              </w:rPr>
              <w:t>효과성</w:t>
            </w:r>
          </w:p>
        </w:tc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2ADB5F" w14:textId="77777777" w:rsidR="00325213" w:rsidRDefault="00000000">
            <w:pPr>
              <w:pStyle w:val="HWP0"/>
              <w:spacing w:line="57" w:lineRule="atLeast"/>
              <w:ind w:left="131" w:hanging="131"/>
              <w:rPr>
                <w:rFonts w:ascii="맑은 고딕" w:eastAsia="맑은 고딕" w:hAnsi="맑은 고딕"/>
                <w:spacing w:val="19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19"/>
                <w:sz w:val="24"/>
                <w:lang w:eastAsia="ko-KR"/>
              </w:rPr>
              <w:t xml:space="preserve"> 제품 및 서비스가 사회적 가치 창출 등 파급 효과가 있는가?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472E8F66" w14:textId="77777777" w:rsidR="00325213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</w:rPr>
              <w:t>10</w:t>
            </w:r>
          </w:p>
        </w:tc>
      </w:tr>
    </w:tbl>
    <w:p w14:paraId="1316A094" w14:textId="77777777" w:rsidR="00325213" w:rsidRDefault="00000000">
      <w:pPr>
        <w:pStyle w:val="HWP0"/>
        <w:spacing w:before="62" w:line="266" w:lineRule="auto"/>
        <w:ind w:left="120" w:hanging="120"/>
        <w:rPr>
          <w:rFonts w:ascii="맑은 고딕" w:eastAsia="맑은 고딕" w:hAnsi="맑은 고딕"/>
          <w:b/>
          <w:sz w:val="24"/>
          <w:shd w:val="clear" w:color="auto" w:fill="FFFFFF"/>
          <w:lang w:eastAsia="ko-KR"/>
        </w:rPr>
      </w:pPr>
      <w:r>
        <w:rPr>
          <w:rFonts w:ascii="맑은 고딕" w:eastAsia="맑은 고딕" w:hAnsi="맑은 고딕"/>
          <w:b/>
          <w:sz w:val="24"/>
          <w:shd w:val="clear" w:color="auto" w:fill="FFFFFF"/>
          <w:lang w:eastAsia="ko-KR"/>
        </w:rPr>
        <w:t>※ 국산 AI 기술 적용 시 최대 5점의 범위에서 가점 부여</w:t>
      </w:r>
      <w:r>
        <w:rPr>
          <w:rFonts w:ascii="맑은 고딕" w:eastAsia="맑은 고딕" w:hAnsi="맑은 고딕"/>
          <w:b/>
          <w:sz w:val="22"/>
          <w:shd w:val="clear" w:color="auto" w:fill="FFFFFF"/>
          <w:lang w:eastAsia="ko-KR"/>
        </w:rPr>
        <w:t xml:space="preserve"> </w:t>
      </w:r>
    </w:p>
    <w:p w14:paraId="661AFAF2" w14:textId="77777777" w:rsidR="00325213" w:rsidRDefault="00325213">
      <w:pPr>
        <w:pStyle w:val="HWP0"/>
        <w:spacing w:before="62" w:line="266" w:lineRule="auto"/>
        <w:ind w:left="120" w:hanging="120"/>
        <w:rPr>
          <w:shd w:val="clear" w:color="auto" w:fill="FFFFFF"/>
          <w:lang w:eastAsia="ko-KR"/>
        </w:rPr>
      </w:pPr>
    </w:p>
    <w:p w14:paraId="341A040F" w14:textId="77777777" w:rsidR="00325213" w:rsidRDefault="00000000">
      <w:pPr>
        <w:pStyle w:val="HWP0"/>
        <w:spacing w:line="328" w:lineRule="auto"/>
        <w:jc w:val="left"/>
        <w:rPr>
          <w:rFonts w:ascii="굴림" w:eastAsia="굴림" w:hAnsi="굴림"/>
          <w:spacing w:val="56"/>
          <w:sz w:val="24"/>
          <w:lang w:eastAsia="ko-KR"/>
        </w:rPr>
      </w:pPr>
      <w:r>
        <w:rPr>
          <w:rFonts w:ascii="굴림" w:eastAsia="굴림" w:hAnsi="굴림"/>
          <w:spacing w:val="56"/>
          <w:sz w:val="24"/>
          <w:shd w:val="clear" w:color="auto" w:fill="FFFFFF"/>
          <w:lang w:eastAsia="ko-KR"/>
        </w:rPr>
        <w:t xml:space="preserve">  </w:t>
      </w:r>
      <w:r>
        <w:rPr>
          <w:rFonts w:ascii="굴림" w:eastAsia="굴림" w:hAnsi="굴림"/>
          <w:spacing w:val="29"/>
          <w:sz w:val="24"/>
          <w:shd w:val="clear" w:color="auto" w:fill="FFFFFF"/>
          <w:lang w:eastAsia="ko-KR"/>
        </w:rPr>
        <w:t>평가 항목 및 배점 비율은 향후 평가위원회에서 변경될 수 있음</w:t>
      </w:r>
    </w:p>
    <w:p w14:paraId="651A8DBC" w14:textId="77777777" w:rsidR="00325213" w:rsidRDefault="00325213">
      <w:pPr>
        <w:pStyle w:val="HWP0"/>
        <w:spacing w:line="328" w:lineRule="auto"/>
        <w:jc w:val="left"/>
        <w:rPr>
          <w:rFonts w:ascii="굴림" w:eastAsia="굴림" w:hAnsi="굴림"/>
          <w:spacing w:val="29"/>
          <w:sz w:val="24"/>
          <w:shd w:val="clear" w:color="auto" w:fill="FFFFFF"/>
          <w:lang w:eastAsia="ko-KR"/>
        </w:rPr>
      </w:pPr>
    </w:p>
    <w:sectPr w:rsidR="00325213">
      <w:headerReference w:type="default" r:id="rId6"/>
      <w:footerReference w:type="default" r:id="rId7"/>
      <w:pgSz w:w="11905" w:h="16837"/>
      <w:pgMar w:top="1132" w:right="1133" w:bottom="1132" w:left="1133" w:header="566" w:footer="566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EAD9" w14:textId="77777777" w:rsidR="006A2538" w:rsidRDefault="006A2538">
      <w:r>
        <w:separator/>
      </w:r>
    </w:p>
  </w:endnote>
  <w:endnote w:type="continuationSeparator" w:id="0">
    <w:p w14:paraId="326CE5F0" w14:textId="77777777" w:rsidR="006A2538" w:rsidRDefault="006A2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altName w:val="맑은 고딕"/>
    <w:charset w:val="01"/>
    <w:family w:val="roman"/>
    <w:pitch w:val="variable"/>
  </w:font>
  <w:font w:name="함초롬바탕">
    <w:altName w:val="맑은 고딕"/>
    <w:charset w:val="01"/>
    <w:family w:val="roman"/>
    <w:pitch w:val="variable"/>
  </w:font>
  <w:font w:name="한컴바탕">
    <w:charset w:val="01"/>
    <w:family w:val="roman"/>
    <w:pitch w:val="variable"/>
  </w:font>
  <w:font w:name="휴먼명조">
    <w:altName w:val="맑은 고딕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신명 신명조"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Cambria"/>
    <w:charset w:val="01"/>
    <w:family w:val="roman"/>
    <w:pitch w:val="variable"/>
  </w:font>
  <w:font w:name="휴먼고딕">
    <w:altName w:val="맑은 고딕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17803" w14:textId="77777777" w:rsidR="00325213" w:rsidRDefault="0032521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50FA" w14:textId="77777777" w:rsidR="006A2538" w:rsidRDefault="006A2538">
      <w:r>
        <w:separator/>
      </w:r>
    </w:p>
  </w:footnote>
  <w:footnote w:type="continuationSeparator" w:id="0">
    <w:p w14:paraId="0E27FFC9" w14:textId="77777777" w:rsidR="006A2538" w:rsidRDefault="006A2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81DF7" w14:textId="77777777" w:rsidR="00325213" w:rsidRDefault="00325213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213"/>
    <w:rsid w:val="00325213"/>
    <w:rsid w:val="006A2538"/>
    <w:rsid w:val="00A92C3A"/>
    <w:rsid w:val="00CB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E2FF"/>
  <w15:docId w15:val="{6ECFD3BF-62B5-47AF-BAA0-42246C294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DejaVu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P1">
    <w:name w:val="HWP  1"/>
    <w:qFormat/>
    <w:rPr>
      <w:rFonts w:ascii="함초롬돋움" w:eastAsia="함초롬바탕" w:hAnsi="함초롬돋움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2">
    <w:name w:val="HWP  2"/>
    <w:qFormat/>
    <w:rPr>
      <w:rFonts w:ascii="한컴바탕" w:eastAsia="함초롬돋움" w:hAnsi="한컴바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3">
    <w:name w:val="HWP  3"/>
    <w:qFormat/>
    <w:rPr>
      <w:rFonts w:ascii="한컴바탕" w:eastAsia="함초롬돋움" w:hAnsi="한컴바탕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4">
    <w:name w:val="HWP  4"/>
    <w:qFormat/>
    <w:rPr>
      <w:rFonts w:ascii="함초롬돋움" w:eastAsia="함초롬바탕" w:hAnsi="함초롬돋움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5">
    <w:name w:val="HWP  5"/>
    <w:qFormat/>
    <w:rPr>
      <w:rFonts w:ascii="한컴바탕" w:eastAsia="함초롬돋움" w:hAnsi="한컴바탕"/>
      <w:b w:val="0"/>
      <w:i w:val="0"/>
      <w:outline w:val="0"/>
      <w:emboss w:val="0"/>
      <w:imprint w:val="0"/>
      <w:color w:val="000000"/>
      <w:spacing w:val="1"/>
      <w:w w:val="100"/>
      <w:sz w:val="18"/>
      <w:u w:val="none"/>
      <w:em w:val="none"/>
    </w:rPr>
  </w:style>
  <w:style w:type="character" w:customStyle="1" w:styleId="HWP6">
    <w:name w:val="HWP  6"/>
    <w:qFormat/>
    <w:rPr>
      <w:rFonts w:ascii="한컴바탕" w:eastAsia="함초롬돋움" w:hAnsi="한컴바탕"/>
      <w:b w:val="0"/>
      <w:i w:val="0"/>
      <w:outline w:val="0"/>
      <w:emboss w:val="0"/>
      <w:imprint w:val="0"/>
      <w:color w:val="2E74B5"/>
      <w:spacing w:val="8"/>
      <w:w w:val="100"/>
      <w:sz w:val="32"/>
      <w:u w:val="none"/>
      <w:em w:val="none"/>
    </w:rPr>
  </w:style>
  <w:style w:type="character" w:customStyle="1" w:styleId="HWP7">
    <w:name w:val="HWP  7"/>
    <w:qFormat/>
    <w:rPr>
      <w:rFonts w:ascii="한컴바탕" w:eastAsia="함초롬돋움" w:hAnsi="한컴바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8">
    <w:name w:val="HWP  8"/>
    <w:qFormat/>
    <w:rPr>
      <w:rFonts w:ascii="휴먼명조" w:eastAsia="Calibri" w:hAnsi="휴먼명조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9">
    <w:name w:val="HWP  9"/>
    <w:qFormat/>
    <w:rPr>
      <w:rFonts w:ascii="신명 신명조" w:eastAsia="신명 신명조" w:hAnsi="신명 신명조"/>
      <w:b w:val="0"/>
      <w:i w:val="0"/>
      <w:outline w:val="0"/>
      <w:emboss w:val="0"/>
      <w:imprint w:val="0"/>
      <w:color w:val="000000"/>
      <w:spacing w:val="-3"/>
      <w:w w:val="98"/>
      <w:sz w:val="23"/>
      <w:u w:val="none"/>
      <w:em w:val="none"/>
    </w:rPr>
  </w:style>
  <w:style w:type="character" w:customStyle="1" w:styleId="HWP10">
    <w:name w:val="HWP  1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1">
    <w:name w:val="HWP  11"/>
    <w:qFormat/>
    <w:rPr>
      <w:rFonts w:ascii="신명 신명조" w:eastAsia="바탕" w:hAnsi="신명 신명조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2">
    <w:name w:val="HWP  12"/>
    <w:qFormat/>
    <w:rPr>
      <w:rFonts w:ascii="신명 신명조" w:eastAsia="신명 신명조" w:hAnsi="신명 신명조"/>
      <w:b w:val="0"/>
      <w:i w:val="0"/>
      <w:outline w:val="0"/>
      <w:emboss w:val="0"/>
      <w:imprint w:val="0"/>
      <w:color w:val="000000"/>
      <w:spacing w:val="5"/>
      <w:w w:val="98"/>
      <w:sz w:val="10"/>
      <w:u w:val="none"/>
      <w:em w:val="none"/>
    </w:rPr>
  </w:style>
  <w:style w:type="character" w:customStyle="1" w:styleId="HWP13">
    <w:name w:val="HWP  13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-18"/>
      <w:w w:val="90"/>
      <w:sz w:val="40"/>
      <w:u w:val="none"/>
      <w:em w:val="none"/>
    </w:rPr>
  </w:style>
  <w:style w:type="character" w:customStyle="1" w:styleId="HWP14">
    <w:name w:val="HWP  14"/>
    <w:qFormat/>
    <w:rPr>
      <w:rFonts w:ascii="한양중고딕" w:eastAsia="한양중고딕" w:hAnsi="한양중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5">
    <w:name w:val="HWP  15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6"/>
      <w:u w:val="none"/>
      <w:em w:val="none"/>
    </w:rPr>
  </w:style>
  <w:style w:type="character" w:customStyle="1" w:styleId="HWP16">
    <w:name w:val="HWP  16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2"/>
      <w:w w:val="100"/>
      <w:sz w:val="30"/>
      <w:u w:val="none"/>
      <w:em w:val="none"/>
    </w:rPr>
  </w:style>
  <w:style w:type="character" w:customStyle="1" w:styleId="HWP17">
    <w:name w:val="HWP  17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8">
    <w:name w:val="HWP  18"/>
    <w:qFormat/>
    <w:rPr>
      <w:rFonts w:ascii="휴먼고딕" w:eastAsia="휴먼명조" w:hAnsi="휴먼고딕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9">
    <w:name w:val="HWP  19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2"/>
      <w:u w:val="none"/>
      <w:em w:val="none"/>
    </w:rPr>
  </w:style>
  <w:style w:type="character" w:customStyle="1" w:styleId="HWP20">
    <w:name w:val="HWP  20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10"/>
      <w:u w:val="none"/>
      <w:em w:val="none"/>
    </w:rPr>
  </w:style>
  <w:style w:type="character" w:customStyle="1" w:styleId="HWP21">
    <w:name w:val="HWP  21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22">
    <w:name w:val="HWP  22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9"/>
      <w:w w:val="100"/>
      <w:sz w:val="16"/>
      <w:u w:val="none"/>
      <w:em w:val="none"/>
    </w:rPr>
  </w:style>
  <w:style w:type="character" w:customStyle="1" w:styleId="HWP23">
    <w:name w:val="HWP  23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6"/>
      <w:u w:val="none"/>
      <w:em w:val="none"/>
    </w:rPr>
  </w:style>
  <w:style w:type="character" w:customStyle="1" w:styleId="HWP24">
    <w:name w:val="HWP  24"/>
    <w:qFormat/>
    <w:rPr>
      <w:rFonts w:ascii="휴먼고딕" w:eastAsia="휴먼명조" w:hAnsi="휴먼고딕"/>
      <w:b w:val="0"/>
      <w:i w:val="0"/>
      <w:outline w:val="0"/>
      <w:emboss w:val="0"/>
      <w:imprint w:val="0"/>
      <w:color w:val="000000"/>
      <w:spacing w:val="-6"/>
      <w:w w:val="100"/>
      <w:sz w:val="30"/>
      <w:u w:val="none"/>
      <w:em w:val="none"/>
    </w:rPr>
  </w:style>
  <w:style w:type="character" w:customStyle="1" w:styleId="HWP25">
    <w:name w:val="HWP  25"/>
    <w:qFormat/>
    <w:rPr>
      <w:rFonts w:ascii="휴먼고딕" w:eastAsia="휴먼명조" w:hAnsi="휴먼고딕"/>
      <w:b/>
      <w:i w:val="0"/>
      <w:outline w:val="0"/>
      <w:emboss w:val="0"/>
      <w:imprint w:val="0"/>
      <w:color w:val="000000"/>
      <w:spacing w:val="-6"/>
      <w:w w:val="100"/>
      <w:sz w:val="30"/>
      <w:u w:val="none"/>
      <w:em w:val="none"/>
    </w:rPr>
  </w:style>
  <w:style w:type="character" w:customStyle="1" w:styleId="HWP26">
    <w:name w:val="HWP  26"/>
    <w:qFormat/>
    <w:rPr>
      <w:rFonts w:ascii="휴먼고딕" w:eastAsia="휴먼명조" w:hAnsi="휴먼고딕"/>
      <w:b w:val="0"/>
      <w:i w:val="0"/>
      <w:outline w:val="0"/>
      <w:emboss w:val="0"/>
      <w:imprint w:val="0"/>
      <w:color w:val="000000"/>
      <w:spacing w:val="-6"/>
      <w:w w:val="100"/>
      <w:sz w:val="30"/>
      <w:u w:val="none"/>
      <w:em w:val="none"/>
    </w:rPr>
  </w:style>
  <w:style w:type="character" w:customStyle="1" w:styleId="HWP27">
    <w:name w:val="HWP  27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4"/>
      <w:u w:val="none"/>
      <w:em w:val="none"/>
    </w:rPr>
  </w:style>
  <w:style w:type="character" w:customStyle="1" w:styleId="HWP28">
    <w:name w:val="HWP  28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9">
    <w:name w:val="HWP  2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30">
    <w:name w:val="HWP  3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1"/>
      <w:w w:val="100"/>
      <w:sz w:val="24"/>
      <w:u w:val="none"/>
      <w:em w:val="none"/>
    </w:rPr>
  </w:style>
  <w:style w:type="character" w:customStyle="1" w:styleId="HWP31">
    <w:name w:val="HWP  3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0"/>
      <w:w w:val="100"/>
      <w:sz w:val="20"/>
      <w:u w:val="none"/>
      <w:em w:val="none"/>
    </w:rPr>
  </w:style>
  <w:style w:type="character" w:customStyle="1" w:styleId="HWP32">
    <w:name w:val="HWP  3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1"/>
      <w:w w:val="100"/>
      <w:sz w:val="22"/>
      <w:u w:val="none"/>
      <w:em w:val="none"/>
    </w:rPr>
  </w:style>
  <w:style w:type="character" w:customStyle="1" w:styleId="HWP33">
    <w:name w:val="HWP  33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"/>
      <w:w w:val="100"/>
      <w:sz w:val="22"/>
      <w:u w:val="none"/>
      <w:em w:val="none"/>
    </w:rPr>
  </w:style>
  <w:style w:type="character" w:customStyle="1" w:styleId="HWP34">
    <w:name w:val="HWP  34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0"/>
      <w:w w:val="100"/>
      <w:sz w:val="20"/>
      <w:u w:val="none"/>
      <w:em w:val="none"/>
    </w:rPr>
  </w:style>
  <w:style w:type="character" w:customStyle="1" w:styleId="HWP35">
    <w:name w:val="HWP  3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3"/>
      <w:w w:val="96"/>
      <w:sz w:val="24"/>
      <w:u w:val="none"/>
      <w:em w:val="none"/>
    </w:rPr>
  </w:style>
  <w:style w:type="character" w:customStyle="1" w:styleId="HWP36">
    <w:name w:val="HWP  3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7"/>
      <w:w w:val="96"/>
      <w:sz w:val="24"/>
      <w:u w:val="none"/>
      <w:em w:val="none"/>
    </w:rPr>
  </w:style>
  <w:style w:type="character" w:customStyle="1" w:styleId="HWP37">
    <w:name w:val="HWP  37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28"/>
      <w:u w:val="none"/>
      <w:em w:val="none"/>
    </w:rPr>
  </w:style>
  <w:style w:type="character" w:customStyle="1" w:styleId="HWP38">
    <w:name w:val="HWP  38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6"/>
      <w:u w:val="none"/>
      <w:em w:val="none"/>
    </w:rPr>
  </w:style>
  <w:style w:type="character" w:customStyle="1" w:styleId="HWP39">
    <w:name w:val="HWP  39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6"/>
      <w:w w:val="100"/>
      <w:sz w:val="2"/>
      <w:u w:val="none"/>
      <w:em w:val="none"/>
    </w:rPr>
  </w:style>
  <w:style w:type="character" w:customStyle="1" w:styleId="HWP40">
    <w:name w:val="HWP  40"/>
    <w:qFormat/>
    <w:rPr>
      <w:rFonts w:ascii="Calibri" w:eastAsia="휴먼명조" w:hAnsi="Calibri"/>
      <w:b w:val="0"/>
      <w:i w:val="0"/>
      <w:outline w:val="0"/>
      <w:emboss w:val="0"/>
      <w:imprint w:val="0"/>
      <w:color w:val="0000FF"/>
      <w:spacing w:val="8"/>
      <w:w w:val="100"/>
      <w:sz w:val="6"/>
      <w:u w:val="none"/>
      <w:em w:val="none"/>
    </w:rPr>
  </w:style>
  <w:style w:type="character" w:customStyle="1" w:styleId="HWP41">
    <w:name w:val="HWP  4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6"/>
      <w:u w:val="none"/>
      <w:em w:val="none"/>
    </w:rPr>
  </w:style>
  <w:style w:type="character" w:customStyle="1" w:styleId="HWP42">
    <w:name w:val="HWP  42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40"/>
      <w:u w:val="none"/>
      <w:em w:val="none"/>
    </w:rPr>
  </w:style>
  <w:style w:type="character" w:customStyle="1" w:styleId="HWP43">
    <w:name w:val="HWP  43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6"/>
      <w:u w:val="none"/>
      <w:em w:val="none"/>
    </w:rPr>
  </w:style>
  <w:style w:type="character" w:customStyle="1" w:styleId="HWP44">
    <w:name w:val="HWP  44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6"/>
      <w:w w:val="100"/>
      <w:sz w:val="30"/>
      <w:u w:val="none"/>
      <w:em w:val="none"/>
    </w:rPr>
  </w:style>
  <w:style w:type="character" w:customStyle="1" w:styleId="HWP45">
    <w:name w:val="HWP  4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9"/>
      <w:w w:val="100"/>
      <w:sz w:val="26"/>
      <w:u w:val="none"/>
      <w:em w:val="none"/>
    </w:rPr>
  </w:style>
  <w:style w:type="character" w:customStyle="1" w:styleId="HWP46">
    <w:name w:val="HWP  4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9"/>
      <w:w w:val="100"/>
      <w:sz w:val="26"/>
      <w:u w:val="none"/>
      <w:em w:val="none"/>
    </w:rPr>
  </w:style>
  <w:style w:type="character" w:customStyle="1" w:styleId="HWP47">
    <w:name w:val="HWP  47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7"/>
      <w:w w:val="100"/>
      <w:sz w:val="24"/>
      <w:u w:val="none"/>
      <w:em w:val="none"/>
    </w:rPr>
  </w:style>
  <w:style w:type="character" w:customStyle="1" w:styleId="HWP48">
    <w:name w:val="HWP  48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8"/>
      <w:w w:val="100"/>
      <w:sz w:val="40"/>
      <w:u w:val="none"/>
      <w:em w:val="none"/>
    </w:rPr>
  </w:style>
  <w:style w:type="character" w:customStyle="1" w:styleId="HWP49">
    <w:name w:val="HWP  49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-16"/>
      <w:w w:val="100"/>
      <w:sz w:val="30"/>
      <w:u w:val="none"/>
      <w:em w:val="none"/>
    </w:rPr>
  </w:style>
  <w:style w:type="character" w:customStyle="1" w:styleId="HWP50">
    <w:name w:val="HWP  50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16"/>
      <w:w w:val="100"/>
      <w:sz w:val="30"/>
      <w:u w:val="none"/>
      <w:em w:val="none"/>
    </w:rPr>
  </w:style>
  <w:style w:type="character" w:customStyle="1" w:styleId="HWP51">
    <w:name w:val="HWP  51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3"/>
      <w:w w:val="100"/>
      <w:sz w:val="6"/>
      <w:u w:val="none"/>
      <w:em w:val="none"/>
    </w:rPr>
  </w:style>
  <w:style w:type="character" w:customStyle="1" w:styleId="HWP52">
    <w:name w:val="HWP  52"/>
    <w:qFormat/>
    <w:rPr>
      <w:rFonts w:ascii="Calibri" w:eastAsia="휴먼명조" w:hAnsi="Calibri"/>
      <w:b w:val="0"/>
      <w:i w:val="0"/>
      <w:outline w:val="0"/>
      <w:emboss w:val="0"/>
      <w:imprint w:val="0"/>
      <w:color w:val="800080"/>
      <w:spacing w:val="-16"/>
      <w:w w:val="100"/>
      <w:sz w:val="30"/>
      <w:u w:val="single"/>
      <w:em w:val="none"/>
    </w:rPr>
  </w:style>
  <w:style w:type="character" w:customStyle="1" w:styleId="HWP53">
    <w:name w:val="HWP  53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5"/>
      <w:w w:val="100"/>
      <w:sz w:val="4"/>
      <w:u w:val="none"/>
      <w:em w:val="none"/>
    </w:rPr>
  </w:style>
  <w:style w:type="character" w:customStyle="1" w:styleId="HWP54">
    <w:name w:val="HWP  54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3"/>
      <w:w w:val="100"/>
      <w:sz w:val="30"/>
      <w:u w:val="none"/>
      <w:em w:val="none"/>
    </w:rPr>
  </w:style>
  <w:style w:type="character" w:customStyle="1" w:styleId="HWP55">
    <w:name w:val="HWP  5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2"/>
      <w:w w:val="100"/>
      <w:sz w:val="24"/>
      <w:u w:val="none"/>
      <w:em w:val="none"/>
    </w:rPr>
  </w:style>
  <w:style w:type="character" w:customStyle="1" w:styleId="HWP56">
    <w:name w:val="HWP  5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23"/>
      <w:w w:val="100"/>
      <w:sz w:val="24"/>
      <w:u w:val="none"/>
      <w:em w:val="none"/>
    </w:rPr>
  </w:style>
  <w:style w:type="character" w:customStyle="1" w:styleId="HWP57">
    <w:name w:val="HWP  57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58">
    <w:name w:val="HWP  58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6"/>
      <w:w w:val="100"/>
      <w:sz w:val="22"/>
      <w:u w:val="none"/>
      <w:em w:val="none"/>
    </w:rPr>
  </w:style>
  <w:style w:type="character" w:customStyle="1" w:styleId="HWP59">
    <w:name w:val="HWP  5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9"/>
      <w:w w:val="100"/>
      <w:sz w:val="24"/>
      <w:u w:val="none"/>
      <w:em w:val="none"/>
    </w:rPr>
  </w:style>
  <w:style w:type="character" w:customStyle="1" w:styleId="HWP60">
    <w:name w:val="HWP  60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6"/>
      <w:w w:val="100"/>
      <w:sz w:val="10"/>
      <w:u w:val="none"/>
      <w:em w:val="none"/>
    </w:rPr>
  </w:style>
  <w:style w:type="character" w:customStyle="1" w:styleId="HWP61">
    <w:name w:val="HWP  61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4"/>
      <w:w w:val="100"/>
      <w:sz w:val="26"/>
      <w:u w:val="none"/>
      <w:em w:val="none"/>
    </w:rPr>
  </w:style>
  <w:style w:type="character" w:customStyle="1" w:styleId="HWP62">
    <w:name w:val="HWP  62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7"/>
      <w:w w:val="100"/>
      <w:sz w:val="6"/>
      <w:u w:val="none"/>
      <w:em w:val="none"/>
    </w:rPr>
  </w:style>
  <w:style w:type="character" w:customStyle="1" w:styleId="HWP63">
    <w:name w:val="HWP  63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40"/>
      <w:u w:val="none"/>
      <w:em w:val="none"/>
    </w:rPr>
  </w:style>
  <w:style w:type="character" w:customStyle="1" w:styleId="HWP64">
    <w:name w:val="HWP  64"/>
    <w:qFormat/>
    <w:rPr>
      <w:rFonts w:ascii="Calibri" w:eastAsia="휴먼명조" w:hAnsi="Calibri"/>
      <w:b w:val="0"/>
      <w:i w:val="0"/>
      <w:outline w:val="0"/>
      <w:emboss w:val="0"/>
      <w:imprint w:val="0"/>
      <w:color w:val="FF0000"/>
      <w:spacing w:val="8"/>
      <w:w w:val="100"/>
      <w:sz w:val="6"/>
      <w:u w:val="none"/>
      <w:em w:val="none"/>
    </w:rPr>
  </w:style>
  <w:style w:type="character" w:customStyle="1" w:styleId="HWP65">
    <w:name w:val="HWP  65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9"/>
      <w:w w:val="100"/>
      <w:sz w:val="26"/>
      <w:u w:val="none"/>
      <w:em w:val="none"/>
    </w:rPr>
  </w:style>
  <w:style w:type="character" w:customStyle="1" w:styleId="HWP66">
    <w:name w:val="HWP  6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6"/>
      <w:w w:val="100"/>
      <w:sz w:val="24"/>
      <w:u w:val="none"/>
      <w:em w:val="none"/>
    </w:rPr>
  </w:style>
  <w:style w:type="character" w:customStyle="1" w:styleId="HWP67">
    <w:name w:val="HWP  67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-5"/>
      <w:w w:val="100"/>
      <w:sz w:val="26"/>
      <w:u w:val="none"/>
      <w:em w:val="none"/>
    </w:rPr>
  </w:style>
  <w:style w:type="character" w:customStyle="1" w:styleId="HWP68">
    <w:name w:val="HWP  68"/>
    <w:qFormat/>
    <w:rPr>
      <w:rFonts w:ascii="함초롬바탕" w:eastAsia="휴먼고딕" w:hAnsi="함초롬바탕"/>
      <w:b/>
      <w:i w:val="0"/>
      <w:outline w:val="0"/>
      <w:emboss w:val="0"/>
      <w:imprint w:val="0"/>
      <w:color w:val="000000"/>
      <w:spacing w:val="-5"/>
      <w:w w:val="100"/>
      <w:sz w:val="26"/>
      <w:u w:val="none"/>
      <w:em w:val="none"/>
    </w:rPr>
  </w:style>
  <w:style w:type="character" w:customStyle="1" w:styleId="HWP69">
    <w:name w:val="HWP  69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70">
    <w:name w:val="HWP  7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71">
    <w:name w:val="HWP  71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6"/>
      <w:u w:val="none"/>
      <w:em w:val="none"/>
    </w:rPr>
  </w:style>
  <w:style w:type="character" w:customStyle="1" w:styleId="HWP72">
    <w:name w:val="HWP  7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73">
    <w:name w:val="HWP  73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FF"/>
      <w:spacing w:val="8"/>
      <w:w w:val="100"/>
      <w:sz w:val="22"/>
      <w:u w:val="none"/>
      <w:em w:val="none"/>
    </w:rPr>
  </w:style>
  <w:style w:type="character" w:customStyle="1" w:styleId="HWP74">
    <w:name w:val="HWP  74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7"/>
      <w:w w:val="100"/>
      <w:sz w:val="2"/>
      <w:u w:val="none"/>
      <w:em w:val="none"/>
    </w:rPr>
  </w:style>
  <w:style w:type="character" w:customStyle="1" w:styleId="HWP75">
    <w:name w:val="HWP  7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5"/>
      <w:w w:val="100"/>
      <w:sz w:val="24"/>
      <w:u w:val="none"/>
      <w:em w:val="none"/>
    </w:rPr>
  </w:style>
  <w:style w:type="character" w:customStyle="1" w:styleId="HWP76">
    <w:name w:val="HWP  76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-17"/>
      <w:w w:val="100"/>
      <w:sz w:val="26"/>
      <w:u w:val="none"/>
      <w:em w:val="none"/>
    </w:rPr>
  </w:style>
  <w:style w:type="character" w:customStyle="1" w:styleId="HWP77">
    <w:name w:val="HWP  77"/>
    <w:qFormat/>
    <w:rPr>
      <w:rFonts w:ascii="Calibri" w:eastAsia="휴먼명조" w:hAnsi="Calibri"/>
      <w:b w:val="0"/>
      <w:i w:val="0"/>
      <w:outline w:val="0"/>
      <w:emboss w:val="0"/>
      <w:imprint w:val="0"/>
      <w:color w:val="0000FF"/>
      <w:spacing w:val="8"/>
      <w:w w:val="100"/>
      <w:sz w:val="2"/>
      <w:u w:val="none"/>
      <w:em w:val="none"/>
    </w:rPr>
  </w:style>
  <w:style w:type="character" w:customStyle="1" w:styleId="HWP78">
    <w:name w:val="HWP  78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6"/>
      <w:w w:val="100"/>
      <w:sz w:val="30"/>
      <w:u w:val="none"/>
      <w:em w:val="none"/>
    </w:rPr>
  </w:style>
  <w:style w:type="character" w:customStyle="1" w:styleId="HWP79">
    <w:name w:val="HWP  79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2"/>
      <w:u w:val="none"/>
      <w:em w:val="none"/>
    </w:rPr>
  </w:style>
  <w:style w:type="character" w:customStyle="1" w:styleId="HWP80">
    <w:name w:val="HWP  80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3"/>
      <w:w w:val="100"/>
      <w:sz w:val="28"/>
      <w:u w:val="none"/>
      <w:em w:val="none"/>
    </w:rPr>
  </w:style>
  <w:style w:type="character" w:customStyle="1" w:styleId="HWP81">
    <w:name w:val="HWP  81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4"/>
      <w:w w:val="100"/>
      <w:sz w:val="24"/>
      <w:u w:val="none"/>
      <w:em w:val="none"/>
    </w:rPr>
  </w:style>
  <w:style w:type="character" w:customStyle="1" w:styleId="HWP82">
    <w:name w:val="HWP  82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21"/>
      <w:w w:val="100"/>
      <w:sz w:val="30"/>
      <w:u w:val="none"/>
      <w:em w:val="none"/>
    </w:rPr>
  </w:style>
  <w:style w:type="character" w:customStyle="1" w:styleId="HWP83">
    <w:name w:val="HWP  83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-9"/>
      <w:w w:val="100"/>
      <w:sz w:val="30"/>
      <w:u w:val="none"/>
      <w:em w:val="none"/>
    </w:rPr>
  </w:style>
  <w:style w:type="character" w:customStyle="1" w:styleId="HWP84">
    <w:name w:val="HWP  84"/>
    <w:qFormat/>
    <w:rPr>
      <w:rFonts w:ascii="Calibri" w:eastAsia="휴먼명조" w:hAnsi="Calibri"/>
      <w:b w:val="0"/>
      <w:i w:val="0"/>
      <w:outline w:val="0"/>
      <w:emboss w:val="0"/>
      <w:imprint w:val="0"/>
      <w:color w:val="0000FF"/>
      <w:spacing w:val="-9"/>
      <w:w w:val="100"/>
      <w:sz w:val="30"/>
      <w:u w:val="single"/>
      <w:em w:val="none"/>
    </w:rPr>
  </w:style>
  <w:style w:type="character" w:customStyle="1" w:styleId="HWP85">
    <w:name w:val="HWP  85"/>
    <w:qFormat/>
    <w:rPr>
      <w:rFonts w:ascii="맑은 고딕" w:eastAsia="맑은 고딕" w:hAnsi="맑은 고딕"/>
      <w:b/>
      <w:i w:val="0"/>
      <w:outline w:val="0"/>
      <w:emboss w:val="0"/>
      <w:imprint w:val="0"/>
      <w:color w:val="0000FF"/>
      <w:spacing w:val="8"/>
      <w:w w:val="100"/>
      <w:sz w:val="22"/>
      <w:u w:val="none"/>
      <w:shd w:val="clear" w:color="auto" w:fill="FFFFFF"/>
      <w:em w:val="none"/>
    </w:rPr>
  </w:style>
  <w:style w:type="character" w:customStyle="1" w:styleId="HWP86">
    <w:name w:val="HWP  86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26"/>
      <w:u w:val="none"/>
      <w:em w:val="none"/>
    </w:rPr>
  </w:style>
  <w:style w:type="character" w:customStyle="1" w:styleId="HWP87">
    <w:name w:val="HWP  87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0"/>
      <w:w w:val="97"/>
      <w:sz w:val="34"/>
      <w:u w:val="none"/>
      <w:em w:val="none"/>
    </w:rPr>
  </w:style>
  <w:style w:type="character" w:customStyle="1" w:styleId="HWP88">
    <w:name w:val="HWP  88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-1"/>
      <w:w w:val="97"/>
      <w:sz w:val="36"/>
      <w:u w:val="none"/>
      <w:em w:val="none"/>
    </w:rPr>
  </w:style>
  <w:style w:type="character" w:customStyle="1" w:styleId="HWP89">
    <w:name w:val="HWP  89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90">
    <w:name w:val="HWP  9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91">
    <w:name w:val="HWP  91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92">
    <w:name w:val="HWP  92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93">
    <w:name w:val="HWP  93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-11"/>
      <w:w w:val="100"/>
      <w:sz w:val="22"/>
      <w:u w:val="none"/>
      <w:em w:val="none"/>
    </w:rPr>
  </w:style>
  <w:style w:type="character" w:customStyle="1" w:styleId="HWP94">
    <w:name w:val="HWP  94"/>
    <w:qFormat/>
    <w:rPr>
      <w:rFonts w:ascii="맑은 고딕" w:eastAsia="맑은 고딕" w:hAnsi="맑은 고딕"/>
      <w:b w:val="0"/>
      <w:i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95">
    <w:name w:val="HWP  9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96">
    <w:name w:val="HWP  9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2"/>
      <w:w w:val="100"/>
      <w:sz w:val="26"/>
      <w:u w:val="none"/>
      <w:em w:val="none"/>
    </w:rPr>
  </w:style>
  <w:style w:type="character" w:customStyle="1" w:styleId="HWP97">
    <w:name w:val="HWP  97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16"/>
      <w:u w:val="none"/>
      <w:em w:val="none"/>
    </w:rPr>
  </w:style>
  <w:style w:type="character" w:customStyle="1" w:styleId="HWP98">
    <w:name w:val="HWP  98"/>
    <w:qFormat/>
    <w:rPr>
      <w:rFonts w:ascii="함초롬돋움" w:eastAsia="함초롬바탕" w:hAnsi="함초롬돋움"/>
      <w:b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99">
    <w:name w:val="HWP  9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7"/>
      <w:w w:val="100"/>
      <w:sz w:val="24"/>
      <w:u w:val="none"/>
      <w:em w:val="none"/>
    </w:rPr>
  </w:style>
  <w:style w:type="character" w:customStyle="1" w:styleId="HWP100">
    <w:name w:val="HWP  10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3"/>
      <w:w w:val="100"/>
      <w:sz w:val="24"/>
      <w:u w:val="none"/>
      <w:em w:val="none"/>
    </w:rPr>
  </w:style>
  <w:style w:type="character" w:customStyle="1" w:styleId="HWP101">
    <w:name w:val="HWP  10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7"/>
      <w:w w:val="100"/>
      <w:sz w:val="10"/>
      <w:u w:val="none"/>
      <w:em w:val="none"/>
    </w:rPr>
  </w:style>
  <w:style w:type="character" w:customStyle="1" w:styleId="HWP102">
    <w:name w:val="HWP  102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103">
    <w:name w:val="HWP  103"/>
    <w:qFormat/>
    <w:rPr>
      <w:rFonts w:ascii="Calibri" w:eastAsia="휴먼명조" w:hAnsi="Calibri"/>
      <w:b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04">
    <w:name w:val="HWP  104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6"/>
      <w:w w:val="100"/>
      <w:sz w:val="24"/>
      <w:u w:val="none"/>
      <w:em w:val="none"/>
    </w:rPr>
  </w:style>
  <w:style w:type="character" w:customStyle="1" w:styleId="HWP105">
    <w:name w:val="HWP  10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7"/>
      <w:w w:val="100"/>
      <w:sz w:val="26"/>
      <w:u w:val="none"/>
      <w:em w:val="none"/>
    </w:rPr>
  </w:style>
  <w:style w:type="character" w:customStyle="1" w:styleId="HWP106">
    <w:name w:val="HWP  10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1"/>
      <w:w w:val="100"/>
      <w:sz w:val="26"/>
      <w:u w:val="none"/>
      <w:em w:val="none"/>
    </w:rPr>
  </w:style>
  <w:style w:type="character" w:customStyle="1" w:styleId="HWP107">
    <w:name w:val="HWP  107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2"/>
      <w:w w:val="100"/>
      <w:sz w:val="26"/>
      <w:u w:val="none"/>
      <w:em w:val="none"/>
    </w:rPr>
  </w:style>
  <w:style w:type="character" w:customStyle="1" w:styleId="HWP108">
    <w:name w:val="HWP  108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5"/>
      <w:w w:val="100"/>
      <w:sz w:val="26"/>
      <w:u w:val="none"/>
      <w:em w:val="none"/>
    </w:rPr>
  </w:style>
  <w:style w:type="character" w:customStyle="1" w:styleId="HWP109">
    <w:name w:val="HWP  10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"/>
      <w:w w:val="100"/>
      <w:sz w:val="26"/>
      <w:u w:val="none"/>
      <w:em w:val="none"/>
    </w:rPr>
  </w:style>
  <w:style w:type="character" w:customStyle="1" w:styleId="HWP110">
    <w:name w:val="HWP  11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6"/>
      <w:w w:val="100"/>
      <w:sz w:val="26"/>
      <w:u w:val="none"/>
      <w:em w:val="none"/>
    </w:rPr>
  </w:style>
  <w:style w:type="character" w:customStyle="1" w:styleId="HWP111">
    <w:name w:val="HWP  11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4"/>
      <w:w w:val="100"/>
      <w:sz w:val="26"/>
      <w:u w:val="none"/>
      <w:em w:val="none"/>
    </w:rPr>
  </w:style>
  <w:style w:type="character" w:customStyle="1" w:styleId="HWP112">
    <w:name w:val="HWP  11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13">
    <w:name w:val="HWP  113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114">
    <w:name w:val="HWP  114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15">
    <w:name w:val="HWP  115"/>
    <w:qFormat/>
    <w:rPr>
      <w:rFonts w:ascii="함초롬돋움" w:eastAsia="함초롬바탕" w:hAnsi="함초롬돋움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16">
    <w:name w:val="HWP  116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2"/>
      <w:u w:val="none"/>
      <w:em w:val="none"/>
    </w:rPr>
  </w:style>
  <w:style w:type="character" w:customStyle="1" w:styleId="HWP117">
    <w:name w:val="HWP  117"/>
    <w:qFormat/>
    <w:rPr>
      <w:rFonts w:ascii="바탕" w:eastAsia="한컴바탕" w:hAnsi="바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18">
    <w:name w:val="HWP  118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2"/>
      <w:w w:val="100"/>
      <w:sz w:val="24"/>
      <w:u w:val="none"/>
      <w:em w:val="none"/>
    </w:rPr>
  </w:style>
  <w:style w:type="character" w:customStyle="1" w:styleId="HWP119">
    <w:name w:val="HWP  119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2"/>
      <w:w w:val="100"/>
      <w:sz w:val="24"/>
      <w:u w:val="none"/>
      <w:em w:val="none"/>
    </w:rPr>
  </w:style>
  <w:style w:type="character" w:customStyle="1" w:styleId="HWP120">
    <w:name w:val="HWP  120"/>
    <w:qFormat/>
    <w:rPr>
      <w:rFonts w:ascii="한양중고딕" w:eastAsia="한양중고딕" w:hAnsi="한양중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121">
    <w:name w:val="HWP  121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8"/>
      <w:u w:val="none"/>
      <w:em w:val="none"/>
    </w:rPr>
  </w:style>
  <w:style w:type="character" w:customStyle="1" w:styleId="HWP122">
    <w:name w:val="HWP  12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shd w:val="clear" w:color="auto" w:fill="FFFFFF"/>
      <w:em w:val="none"/>
    </w:rPr>
  </w:style>
  <w:style w:type="character" w:customStyle="1" w:styleId="HWP123">
    <w:name w:val="HWP  123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4"/>
      <w:u w:val="none"/>
      <w:em w:val="none"/>
    </w:rPr>
  </w:style>
  <w:style w:type="character" w:customStyle="1" w:styleId="HWP124">
    <w:name w:val="HWP  124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25">
    <w:name w:val="HWP  125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26"/>
      <w:u w:val="none"/>
      <w:em w:val="none"/>
    </w:rPr>
  </w:style>
  <w:style w:type="character" w:customStyle="1" w:styleId="HWP126">
    <w:name w:val="HWP  126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2"/>
      <w:w w:val="100"/>
      <w:sz w:val="24"/>
      <w:u w:val="none"/>
      <w:em w:val="none"/>
    </w:rPr>
  </w:style>
  <w:style w:type="character" w:customStyle="1" w:styleId="HWP127">
    <w:name w:val="HWP  127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-2"/>
      <w:w w:val="100"/>
      <w:sz w:val="24"/>
      <w:u w:val="none"/>
      <w:em w:val="none"/>
    </w:rPr>
  </w:style>
  <w:style w:type="character" w:customStyle="1" w:styleId="HWP128">
    <w:name w:val="HWP  128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129">
    <w:name w:val="HWP  129"/>
    <w:qFormat/>
    <w:rPr>
      <w:rFonts w:ascii="함초롬바탕" w:eastAsia="휴먼고딕" w:hAnsi="함초롬바탕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130">
    <w:name w:val="HWP  130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4"/>
      <w:w w:val="100"/>
      <w:sz w:val="24"/>
      <w:u w:val="none"/>
      <w:em w:val="none"/>
    </w:rPr>
  </w:style>
  <w:style w:type="character" w:customStyle="1" w:styleId="HWP131">
    <w:name w:val="HWP  131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-6"/>
      <w:w w:val="100"/>
      <w:sz w:val="24"/>
      <w:u w:val="none"/>
      <w:em w:val="none"/>
    </w:rPr>
  </w:style>
  <w:style w:type="character" w:customStyle="1" w:styleId="HWP132">
    <w:name w:val="HWP  132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-3"/>
      <w:w w:val="100"/>
      <w:sz w:val="24"/>
      <w:u w:val="none"/>
      <w:em w:val="none"/>
    </w:rPr>
  </w:style>
  <w:style w:type="character" w:customStyle="1" w:styleId="HWP133">
    <w:name w:val="HWP  133"/>
    <w:qFormat/>
    <w:rPr>
      <w:rFonts w:ascii="함초롬바탕" w:eastAsia="휴먼고딕" w:hAnsi="함초롬바탕"/>
      <w:b w:val="0"/>
      <w:i w:val="0"/>
      <w:outline w:val="0"/>
      <w:emboss w:val="0"/>
      <w:imprint w:val="0"/>
      <w:color w:val="000000"/>
      <w:spacing w:val="-9"/>
      <w:w w:val="100"/>
      <w:sz w:val="24"/>
      <w:u w:val="none"/>
      <w:em w:val="none"/>
    </w:rPr>
  </w:style>
  <w:style w:type="character" w:customStyle="1" w:styleId="HWP134">
    <w:name w:val="HWP  134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-9"/>
      <w:w w:val="97"/>
      <w:sz w:val="34"/>
      <w:u w:val="none"/>
      <w:em w:val="none"/>
    </w:rPr>
  </w:style>
  <w:style w:type="character" w:customStyle="1" w:styleId="HWP135">
    <w:name w:val="HWP  135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-9"/>
      <w:w w:val="97"/>
      <w:sz w:val="36"/>
      <w:u w:val="none"/>
      <w:em w:val="none"/>
    </w:rPr>
  </w:style>
  <w:style w:type="character" w:customStyle="1" w:styleId="HWP136">
    <w:name w:val="HWP  13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shd w:val="clear" w:color="auto" w:fill="FFFFFF"/>
      <w:em w:val="none"/>
    </w:rPr>
  </w:style>
  <w:style w:type="character" w:customStyle="1" w:styleId="HWP137">
    <w:name w:val="HWP  137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1"/>
      <w:w w:val="100"/>
      <w:sz w:val="22"/>
      <w:u w:val="none"/>
      <w:shd w:val="clear" w:color="auto" w:fill="FFFFFF"/>
      <w:em w:val="none"/>
    </w:rPr>
  </w:style>
  <w:style w:type="character" w:customStyle="1" w:styleId="HWP138">
    <w:name w:val="HWP  138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22"/>
      <w:u w:val="none"/>
      <w:em w:val="none"/>
    </w:rPr>
  </w:style>
  <w:style w:type="character" w:customStyle="1" w:styleId="HWP139">
    <w:name w:val="HWP  13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22"/>
      <w:u w:val="none"/>
      <w:shd w:val="clear" w:color="auto" w:fill="FFFFFF"/>
      <w:em w:val="none"/>
    </w:rPr>
  </w:style>
  <w:style w:type="character" w:customStyle="1" w:styleId="HWP140">
    <w:name w:val="HWP  14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6"/>
      <w:u w:val="none"/>
      <w:shd w:val="clear" w:color="auto" w:fill="FFFFFF"/>
      <w:em w:val="none"/>
    </w:rPr>
  </w:style>
  <w:style w:type="character" w:customStyle="1" w:styleId="HWP141">
    <w:name w:val="HWP  14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4"/>
      <w:u w:val="none"/>
      <w:shd w:val="clear" w:color="auto" w:fill="FFFFFF"/>
      <w:em w:val="none"/>
    </w:rPr>
  </w:style>
  <w:style w:type="character" w:customStyle="1" w:styleId="HWP142">
    <w:name w:val="HWP  14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-1"/>
      <w:w w:val="100"/>
      <w:sz w:val="22"/>
      <w:u w:val="none"/>
      <w:shd w:val="clear" w:color="auto" w:fill="FFFFFF"/>
      <w:em w:val="none"/>
    </w:rPr>
  </w:style>
  <w:style w:type="character" w:customStyle="1" w:styleId="HWP143">
    <w:name w:val="HWP  143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7"/>
      <w:w w:val="100"/>
      <w:sz w:val="4"/>
      <w:u w:val="none"/>
      <w:shd w:val="clear" w:color="auto" w:fill="FFFFFF"/>
      <w:em w:val="none"/>
    </w:rPr>
  </w:style>
  <w:style w:type="character" w:customStyle="1" w:styleId="HWP144">
    <w:name w:val="HWP  144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10"/>
      <w:u w:val="none"/>
      <w:em w:val="none"/>
    </w:rPr>
  </w:style>
  <w:style w:type="character" w:customStyle="1" w:styleId="HWP145">
    <w:name w:val="HWP  145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shd w:val="clear" w:color="auto" w:fill="FFFFFF"/>
      <w:em w:val="none"/>
    </w:rPr>
  </w:style>
  <w:style w:type="character" w:customStyle="1" w:styleId="HWP146">
    <w:name w:val="HWP  14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"/>
      <w:u w:val="none"/>
      <w:shd w:val="clear" w:color="auto" w:fill="FFFFFF"/>
      <w:em w:val="none"/>
    </w:rPr>
  </w:style>
  <w:style w:type="character" w:customStyle="1" w:styleId="HWP147">
    <w:name w:val="HWP  147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-19"/>
      <w:w w:val="97"/>
      <w:sz w:val="34"/>
      <w:u w:val="none"/>
      <w:em w:val="none"/>
    </w:rPr>
  </w:style>
  <w:style w:type="character" w:customStyle="1" w:styleId="HWP148">
    <w:name w:val="HWP  148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-21"/>
      <w:w w:val="97"/>
      <w:sz w:val="36"/>
      <w:u w:val="none"/>
      <w:em w:val="none"/>
    </w:rPr>
  </w:style>
  <w:style w:type="character" w:customStyle="1" w:styleId="HWP149">
    <w:name w:val="HWP  14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ABABBC"/>
      <w:spacing w:val="8"/>
      <w:w w:val="100"/>
      <w:sz w:val="22"/>
      <w:u w:val="none"/>
      <w:em w:val="none"/>
    </w:rPr>
  </w:style>
  <w:style w:type="character" w:customStyle="1" w:styleId="HWP150">
    <w:name w:val="HWP  150"/>
    <w:qFormat/>
    <w:rPr>
      <w:rFonts w:ascii="함초롬바탕" w:eastAsia="휴먼고딕" w:hAnsi="함초롬바탕"/>
      <w:b/>
      <w:i w:val="0"/>
      <w:outline w:val="0"/>
      <w:emboss w:val="0"/>
      <w:imprint w:val="0"/>
      <w:color w:val="000000"/>
      <w:spacing w:val="8"/>
      <w:w w:val="100"/>
      <w:sz w:val="28"/>
      <w:u w:val="none"/>
      <w:em w:val="none"/>
    </w:rPr>
  </w:style>
  <w:style w:type="character" w:customStyle="1" w:styleId="HWP151">
    <w:name w:val="HWP  151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52">
    <w:name w:val="HWP  152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8"/>
      <w:u w:val="none"/>
      <w:em w:val="none"/>
    </w:rPr>
  </w:style>
  <w:style w:type="character" w:customStyle="1" w:styleId="HWP153">
    <w:name w:val="HWP  153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2"/>
      <w:u w:val="none"/>
      <w:em w:val="none"/>
    </w:rPr>
  </w:style>
  <w:style w:type="character" w:customStyle="1" w:styleId="HWP154">
    <w:name w:val="HWP  154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5"/>
      <w:w w:val="100"/>
      <w:sz w:val="40"/>
      <w:u w:val="none"/>
      <w:em w:val="none"/>
    </w:rPr>
  </w:style>
  <w:style w:type="character" w:customStyle="1" w:styleId="HWP155">
    <w:name w:val="HWP  155"/>
    <w:qFormat/>
    <w:rPr>
      <w:rFonts w:ascii="Calibri" w:eastAsia="휴먼명조" w:hAnsi="Calibri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56">
    <w:name w:val="HWP  156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-11"/>
      <w:w w:val="100"/>
      <w:sz w:val="24"/>
      <w:u w:val="none"/>
      <w:em w:val="none"/>
    </w:rPr>
  </w:style>
  <w:style w:type="character" w:customStyle="1" w:styleId="HWP157">
    <w:name w:val="HWP  157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6"/>
      <w:w w:val="100"/>
      <w:sz w:val="24"/>
      <w:u w:val="none"/>
      <w:em w:val="none"/>
    </w:rPr>
  </w:style>
  <w:style w:type="character" w:customStyle="1" w:styleId="HWP158">
    <w:name w:val="HWP  158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29"/>
      <w:w w:val="100"/>
      <w:sz w:val="24"/>
      <w:u w:val="none"/>
      <w:em w:val="none"/>
    </w:rPr>
  </w:style>
  <w:style w:type="character" w:customStyle="1" w:styleId="HWP159">
    <w:name w:val="HWP  159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4"/>
      <w:u w:val="none"/>
      <w:shd w:val="clear" w:color="auto" w:fill="FFFFFF"/>
      <w:em w:val="none"/>
    </w:rPr>
  </w:style>
  <w:style w:type="character" w:customStyle="1" w:styleId="HWP160">
    <w:name w:val="HWP  160"/>
    <w:qFormat/>
    <w:rPr>
      <w:rFonts w:ascii="함초롬바탕" w:eastAsia="휴먼고딕" w:hAnsi="함초롬바탕"/>
      <w:b/>
      <w:i w:val="0"/>
      <w:outline w:val="0"/>
      <w:emboss w:val="0"/>
      <w:imprint w:val="0"/>
      <w:color w:val="000000"/>
      <w:spacing w:val="8"/>
      <w:w w:val="100"/>
      <w:sz w:val="2"/>
      <w:u w:val="none"/>
      <w:em w:val="none"/>
    </w:rPr>
  </w:style>
  <w:style w:type="character" w:customStyle="1" w:styleId="HWP161">
    <w:name w:val="HWP  161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29"/>
      <w:w w:val="100"/>
      <w:sz w:val="24"/>
      <w:u w:val="none"/>
      <w:em w:val="none"/>
    </w:rPr>
  </w:style>
  <w:style w:type="character" w:customStyle="1" w:styleId="HWP162">
    <w:name w:val="HWP  162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56"/>
      <w:w w:val="100"/>
      <w:sz w:val="24"/>
      <w:u w:val="none"/>
      <w:em w:val="none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6">
    <w:name w:val="header"/>
    <w:basedOn w:val="HeaderandFooter"/>
  </w:style>
  <w:style w:type="paragraph" w:styleId="a7">
    <w:name w:val="footer"/>
    <w:basedOn w:val="HeaderandFooter"/>
  </w:style>
  <w:style w:type="paragraph" w:customStyle="1" w:styleId="HWP0">
    <w:name w:val="HWP  0 바탕글"/>
    <w:qFormat/>
    <w:pPr>
      <w:widowControl w:val="0"/>
      <w:spacing w:line="326" w:lineRule="auto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1a">
    <w:name w:val="HWP  1 본문"/>
    <w:qFormat/>
    <w:pPr>
      <w:widowControl w:val="0"/>
      <w:spacing w:line="326" w:lineRule="auto"/>
      <w:ind w:left="3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210">
    <w:name w:val="HWP  2 개요 1"/>
    <w:qFormat/>
    <w:pPr>
      <w:widowControl w:val="0"/>
      <w:tabs>
        <w:tab w:val="left" w:pos="200"/>
      </w:tabs>
      <w:spacing w:line="326" w:lineRule="auto"/>
      <w:ind w:left="2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320">
    <w:name w:val="HWP  3 개요 2"/>
    <w:qFormat/>
    <w:pPr>
      <w:widowControl w:val="0"/>
      <w:tabs>
        <w:tab w:val="left" w:pos="400"/>
      </w:tabs>
      <w:spacing w:line="326" w:lineRule="auto"/>
      <w:ind w:left="4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430">
    <w:name w:val="HWP  4 개요 3"/>
    <w:qFormat/>
    <w:pPr>
      <w:widowControl w:val="0"/>
      <w:tabs>
        <w:tab w:val="left" w:pos="600"/>
      </w:tabs>
      <w:spacing w:line="326" w:lineRule="auto"/>
      <w:ind w:left="6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540">
    <w:name w:val="HWP  5 개요 4"/>
    <w:qFormat/>
    <w:pPr>
      <w:widowControl w:val="0"/>
      <w:tabs>
        <w:tab w:val="left" w:pos="800"/>
      </w:tabs>
      <w:spacing w:line="326" w:lineRule="auto"/>
      <w:ind w:left="8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650">
    <w:name w:val="HWP  6 개요 5"/>
    <w:qFormat/>
    <w:pPr>
      <w:widowControl w:val="0"/>
      <w:tabs>
        <w:tab w:val="left" w:pos="999"/>
      </w:tabs>
      <w:spacing w:line="326" w:lineRule="auto"/>
      <w:ind w:left="999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760">
    <w:name w:val="HWP  7 개요 6"/>
    <w:qFormat/>
    <w:pPr>
      <w:widowControl w:val="0"/>
      <w:tabs>
        <w:tab w:val="left" w:pos="1200"/>
      </w:tabs>
      <w:spacing w:line="326" w:lineRule="auto"/>
      <w:ind w:left="12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870">
    <w:name w:val="HWP  8 개요 7"/>
    <w:qFormat/>
    <w:pPr>
      <w:widowControl w:val="0"/>
      <w:tabs>
        <w:tab w:val="left" w:pos="1400"/>
      </w:tabs>
      <w:spacing w:line="326" w:lineRule="auto"/>
      <w:ind w:left="14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980">
    <w:name w:val="HWP  9 개요 8"/>
    <w:qFormat/>
    <w:pPr>
      <w:widowControl w:val="0"/>
      <w:tabs>
        <w:tab w:val="left" w:pos="1600"/>
      </w:tabs>
      <w:spacing w:line="326" w:lineRule="auto"/>
      <w:ind w:left="16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1090">
    <w:name w:val="HWP  10 개요 9"/>
    <w:qFormat/>
    <w:pPr>
      <w:widowControl w:val="0"/>
      <w:tabs>
        <w:tab w:val="left" w:pos="1799"/>
      </w:tabs>
      <w:spacing w:line="326" w:lineRule="auto"/>
      <w:ind w:left="1799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1110">
    <w:name w:val="HWP  11 개요 10"/>
    <w:qFormat/>
    <w:pPr>
      <w:widowControl w:val="0"/>
      <w:tabs>
        <w:tab w:val="left" w:pos="2000"/>
      </w:tabs>
      <w:spacing w:line="326" w:lineRule="auto"/>
      <w:ind w:left="2000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12a">
    <w:name w:val="HWP  12 쪽 번호"/>
    <w:qFormat/>
    <w:pPr>
      <w:widowControl w:val="0"/>
      <w:spacing w:line="326" w:lineRule="auto"/>
      <w:jc w:val="both"/>
      <w:textAlignment w:val="bottom"/>
    </w:pPr>
    <w:rPr>
      <w:rFonts w:ascii="한컴바탕" w:eastAsia="함초롬돋움" w:hAnsi="한컴바탕"/>
      <w:color w:val="000000"/>
      <w:spacing w:val="8"/>
      <w:sz w:val="20"/>
    </w:rPr>
  </w:style>
  <w:style w:type="paragraph" w:customStyle="1" w:styleId="HWP13a">
    <w:name w:val="HWP  13 머리말"/>
    <w:qFormat/>
    <w:pPr>
      <w:widowControl w:val="0"/>
      <w:spacing w:line="304" w:lineRule="auto"/>
      <w:jc w:val="both"/>
      <w:textAlignment w:val="bottom"/>
    </w:pPr>
    <w:rPr>
      <w:rFonts w:ascii="한컴바탕" w:eastAsia="함초롬돋움" w:hAnsi="한컴바탕"/>
      <w:color w:val="000000"/>
      <w:spacing w:val="8"/>
      <w:sz w:val="18"/>
    </w:rPr>
  </w:style>
  <w:style w:type="paragraph" w:customStyle="1" w:styleId="HWP14a">
    <w:name w:val="HWP  14 각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돋움" w:eastAsia="함초롬바탕" w:hAnsi="함초롬돋움"/>
      <w:color w:val="000000"/>
      <w:spacing w:val="8"/>
      <w:sz w:val="18"/>
    </w:rPr>
  </w:style>
  <w:style w:type="paragraph" w:customStyle="1" w:styleId="HWP15a">
    <w:name w:val="HWP  15 미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돋움" w:eastAsia="함초롬바탕" w:hAnsi="함초롬돋움"/>
      <w:color w:val="000000"/>
      <w:spacing w:val="8"/>
      <w:sz w:val="18"/>
    </w:rPr>
  </w:style>
  <w:style w:type="paragraph" w:customStyle="1" w:styleId="HWP163">
    <w:name w:val="HWP  16 메모"/>
    <w:qFormat/>
    <w:pPr>
      <w:widowControl w:val="0"/>
      <w:spacing w:line="264" w:lineRule="auto"/>
      <w:textAlignment w:val="bottom"/>
    </w:pPr>
    <w:rPr>
      <w:rFonts w:ascii="한컴바탕" w:eastAsia="함초롬돋움" w:hAnsi="한컴바탕"/>
      <w:color w:val="000000"/>
      <w:spacing w:val="1"/>
      <w:sz w:val="18"/>
    </w:rPr>
  </w:style>
  <w:style w:type="paragraph" w:customStyle="1" w:styleId="HWP170">
    <w:name w:val="HWP  17 차례 제목"/>
    <w:qFormat/>
    <w:pPr>
      <w:widowControl w:val="0"/>
      <w:tabs>
        <w:tab w:val="left" w:pos="0"/>
      </w:tabs>
      <w:spacing w:before="240" w:after="60" w:line="326" w:lineRule="auto"/>
      <w:textAlignment w:val="bottom"/>
    </w:pPr>
    <w:rPr>
      <w:rFonts w:ascii="한컴바탕" w:eastAsia="함초롬돋움" w:hAnsi="한컴바탕"/>
      <w:color w:val="2E74B5"/>
      <w:spacing w:val="8"/>
      <w:sz w:val="32"/>
    </w:rPr>
  </w:style>
  <w:style w:type="paragraph" w:customStyle="1" w:styleId="HWP181">
    <w:name w:val="HWP  18 차례 1"/>
    <w:qFormat/>
    <w:pPr>
      <w:widowControl w:val="0"/>
      <w:tabs>
        <w:tab w:val="right" w:pos="9637"/>
      </w:tabs>
      <w:spacing w:after="139" w:line="326" w:lineRule="auto"/>
      <w:textAlignment w:val="bottom"/>
    </w:pPr>
    <w:rPr>
      <w:rFonts w:ascii="한컴바탕" w:eastAsia="함초롬돋움" w:hAnsi="한컴바탕"/>
      <w:color w:val="000000"/>
      <w:spacing w:val="8"/>
      <w:sz w:val="22"/>
    </w:rPr>
  </w:style>
  <w:style w:type="paragraph" w:customStyle="1" w:styleId="HWP192">
    <w:name w:val="HWP  19 차례 2"/>
    <w:qFormat/>
    <w:pPr>
      <w:widowControl w:val="0"/>
      <w:tabs>
        <w:tab w:val="right" w:pos="9857"/>
      </w:tabs>
      <w:spacing w:after="139" w:line="326" w:lineRule="auto"/>
      <w:ind w:left="220"/>
      <w:textAlignment w:val="bottom"/>
    </w:pPr>
    <w:rPr>
      <w:rFonts w:ascii="한컴바탕" w:eastAsia="함초롬돋움" w:hAnsi="한컴바탕"/>
      <w:color w:val="000000"/>
      <w:spacing w:val="8"/>
      <w:sz w:val="22"/>
    </w:rPr>
  </w:style>
  <w:style w:type="paragraph" w:customStyle="1" w:styleId="HWP203">
    <w:name w:val="HWP  20 차례 3"/>
    <w:qFormat/>
    <w:pPr>
      <w:widowControl w:val="0"/>
      <w:tabs>
        <w:tab w:val="right" w:pos="10077"/>
      </w:tabs>
      <w:spacing w:after="139" w:line="326" w:lineRule="auto"/>
      <w:ind w:left="440"/>
      <w:textAlignment w:val="bottom"/>
    </w:pPr>
    <w:rPr>
      <w:rFonts w:ascii="한컴바탕" w:eastAsia="함초롬돋움" w:hAnsi="한컴바탕"/>
      <w:color w:val="000000"/>
      <w:spacing w:val="8"/>
      <w:sz w:val="22"/>
    </w:rPr>
  </w:style>
  <w:style w:type="paragraph" w:customStyle="1" w:styleId="HWP211">
    <w:name w:val="HWP  21 캡션"/>
    <w:qFormat/>
    <w:pPr>
      <w:widowControl w:val="0"/>
      <w:spacing w:after="160" w:line="304" w:lineRule="auto"/>
      <w:jc w:val="both"/>
      <w:textAlignment w:val="bottom"/>
    </w:pPr>
    <w:rPr>
      <w:rFonts w:ascii="함초롬돋움" w:eastAsia="함초롬바탕" w:hAnsi="함초롬돋움"/>
      <w:color w:val="000000"/>
      <w:spacing w:val="8"/>
      <w:sz w:val="20"/>
    </w:rPr>
  </w:style>
  <w:style w:type="paragraph" w:customStyle="1" w:styleId="HWP22xl66">
    <w:name w:val="HWP  22 xl66"/>
    <w:qFormat/>
    <w:pPr>
      <w:widowControl w:val="0"/>
      <w:spacing w:line="204" w:lineRule="auto"/>
      <w:jc w:val="center"/>
      <w:textAlignment w:val="bottom"/>
    </w:pPr>
    <w:rPr>
      <w:rFonts w:ascii="휴먼명조" w:eastAsia="Calibri" w:hAnsi="휴먼명조"/>
      <w:color w:val="000000"/>
      <w:spacing w:val="8"/>
      <w:sz w:val="22"/>
    </w:rPr>
  </w:style>
  <w:style w:type="paragraph" w:customStyle="1" w:styleId="HWP23xl69">
    <w:name w:val="HWP  23 xl69"/>
    <w:qFormat/>
    <w:pPr>
      <w:widowControl w:val="0"/>
      <w:spacing w:line="204" w:lineRule="auto"/>
      <w:jc w:val="center"/>
      <w:textAlignment w:val="center"/>
    </w:pPr>
    <w:rPr>
      <w:rFonts w:ascii="휴먼명조" w:eastAsia="Calibri" w:hAnsi="휴먼명조"/>
      <w:color w:val="000000"/>
      <w:spacing w:val="8"/>
      <w:sz w:val="22"/>
    </w:rPr>
  </w:style>
  <w:style w:type="paragraph" w:customStyle="1" w:styleId="HWP24xl65">
    <w:name w:val="HWP  24 xl65"/>
    <w:qFormat/>
    <w:pPr>
      <w:widowControl w:val="0"/>
      <w:spacing w:line="204" w:lineRule="auto"/>
      <w:jc w:val="center"/>
      <w:textAlignment w:val="center"/>
    </w:pPr>
    <w:rPr>
      <w:rFonts w:ascii="휴먼명조" w:eastAsia="Calibri" w:hAnsi="휴먼명조"/>
      <w:color w:val="000000"/>
      <w:spacing w:val="8"/>
      <w:sz w:val="22"/>
    </w:rPr>
  </w:style>
  <w:style w:type="paragraph" w:customStyle="1" w:styleId="HWP25xl71">
    <w:name w:val="HWP  25 xl71"/>
    <w:qFormat/>
    <w:pPr>
      <w:widowControl w:val="0"/>
      <w:spacing w:line="204" w:lineRule="auto"/>
      <w:jc w:val="center"/>
      <w:textAlignment w:val="center"/>
    </w:pPr>
    <w:rPr>
      <w:rFonts w:ascii="휴먼명조" w:eastAsia="Calibri" w:hAnsi="휴먼명조"/>
      <w:color w:val="000000"/>
      <w:spacing w:val="8"/>
      <w:sz w:val="22"/>
    </w:rPr>
  </w:style>
  <w:style w:type="paragraph" w:customStyle="1" w:styleId="HWP2602">
    <w:name w:val="HWP  26 02본문"/>
    <w:qFormat/>
    <w:pPr>
      <w:widowControl w:val="0"/>
      <w:spacing w:line="345" w:lineRule="auto"/>
      <w:ind w:firstLine="200"/>
      <w:jc w:val="both"/>
      <w:textAlignment w:val="bottom"/>
    </w:pPr>
    <w:rPr>
      <w:rFonts w:ascii="신명 신명조" w:eastAsia="신명 신명조" w:hAnsi="신명 신명조"/>
      <w:color w:val="000000"/>
      <w:spacing w:val="-3"/>
      <w:w w:val="98"/>
      <w:sz w:val="23"/>
    </w:rPr>
  </w:style>
  <w:style w:type="paragraph" w:customStyle="1" w:styleId="HWP27MsoNoSpacing">
    <w:name w:val="HWP  27 MsoNoSpacing"/>
    <w:qFormat/>
    <w:pPr>
      <w:widowControl w:val="0"/>
      <w:spacing w:line="204" w:lineRule="auto"/>
      <w:jc w:val="both"/>
      <w:textAlignment w:val="bottom"/>
    </w:pPr>
    <w:rPr>
      <w:rFonts w:ascii="맑은 고딕" w:eastAsia="맑은 고딕" w:hAnsi="맑은 고딕"/>
      <w:color w:val="000000"/>
      <w:spacing w:val="8"/>
      <w:sz w:val="20"/>
    </w:rPr>
  </w:style>
  <w:style w:type="paragraph" w:customStyle="1" w:styleId="HWP28MS">
    <w:name w:val="HWP  28 MS바탕글"/>
    <w:qFormat/>
    <w:pPr>
      <w:widowControl w:val="0"/>
      <w:spacing w:line="326" w:lineRule="auto"/>
      <w:jc w:val="both"/>
      <w:textAlignment w:val="bottom"/>
    </w:pPr>
    <w:rPr>
      <w:rFonts w:ascii="신명 신명조" w:eastAsia="바탕" w:hAnsi="신명 신명조"/>
      <w:color w:val="000000"/>
      <w:spacing w:val="8"/>
      <w:sz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HWPnumbering1">
    <w:name w:val="HWP numbering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창재 유</cp:lastModifiedBy>
  <cp:revision>2</cp:revision>
  <dcterms:created xsi:type="dcterms:W3CDTF">2026-06-06T05:53:00Z</dcterms:created>
  <dcterms:modified xsi:type="dcterms:W3CDTF">2026-06-06T05:54:00Z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