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42C74" w14:textId="77777777" w:rsidR="001A075E" w:rsidRDefault="003700BC">
      <w:pPr>
        <w:spacing w:after="86"/>
        <w:ind w:left="2723"/>
      </w:pPr>
      <w:r>
        <w:rPr>
          <w:noProof/>
          <w:lang w:val="en-US" w:eastAsia="en-US"/>
        </w:rPr>
        <w:drawing>
          <wp:anchor distT="0" distB="0" distL="114300" distR="114300" simplePos="0" relativeHeight="251658240" behindDoc="0" locked="0" layoutInCell="1" allowOverlap="0" wp14:anchorId="67042CA3" wp14:editId="67042CA4">
            <wp:simplePos x="0" y="0"/>
            <wp:positionH relativeFrom="column">
              <wp:posOffset>-304</wp:posOffset>
            </wp:positionH>
            <wp:positionV relativeFrom="paragraph">
              <wp:posOffset>-257938</wp:posOffset>
            </wp:positionV>
            <wp:extent cx="913740" cy="913765"/>
            <wp:effectExtent l="0" t="0" r="0" b="0"/>
            <wp:wrapSquare wrapText="bothSides"/>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5"/>
                    <a:stretch>
                      <a:fillRect/>
                    </a:stretch>
                  </pic:blipFill>
                  <pic:spPr>
                    <a:xfrm>
                      <a:off x="0" y="0"/>
                      <a:ext cx="913740" cy="913765"/>
                    </a:xfrm>
                    <a:prstGeom prst="rect">
                      <a:avLst/>
                    </a:prstGeom>
                  </pic:spPr>
                </pic:pic>
              </a:graphicData>
            </a:graphic>
          </wp:anchor>
        </w:drawing>
      </w:r>
      <w:r>
        <w:rPr>
          <w:rFonts w:ascii="Times New Roman" w:eastAsia="Times New Roman" w:hAnsi="Times New Roman" w:cs="Times New Roman"/>
          <w:sz w:val="48"/>
        </w:rPr>
        <w:t>University of Central Punjab</w:t>
      </w:r>
      <w:r>
        <w:rPr>
          <w:rFonts w:ascii="Times New Roman" w:eastAsia="Times New Roman" w:hAnsi="Times New Roman" w:cs="Times New Roman"/>
        </w:rPr>
        <w:t xml:space="preserve"> </w:t>
      </w:r>
    </w:p>
    <w:p w14:paraId="67042C75" w14:textId="77777777" w:rsidR="001A075E" w:rsidRDefault="003700BC">
      <w:pPr>
        <w:spacing w:after="0"/>
        <w:ind w:left="3092"/>
      </w:pPr>
      <w:r>
        <w:rPr>
          <w:rFonts w:ascii="Times New Roman" w:eastAsia="Times New Roman" w:hAnsi="Times New Roman" w:cs="Times New Roman"/>
          <w:b/>
          <w:sz w:val="32"/>
        </w:rPr>
        <w:t xml:space="preserve">Faculty of Information Technology </w:t>
      </w:r>
    </w:p>
    <w:p w14:paraId="67042C76" w14:textId="77777777" w:rsidR="001A075E" w:rsidRDefault="003700BC">
      <w:pPr>
        <w:spacing w:after="72"/>
      </w:pPr>
      <w:r>
        <w:rPr>
          <w:rFonts w:ascii="Arial" w:eastAsia="Arial" w:hAnsi="Arial" w:cs="Arial"/>
          <w:b/>
          <w:sz w:val="28"/>
        </w:rPr>
        <w:t xml:space="preserve"> </w:t>
      </w:r>
      <w:r>
        <w:rPr>
          <w:rFonts w:ascii="Times New Roman" w:eastAsia="Times New Roman" w:hAnsi="Times New Roman" w:cs="Times New Roman"/>
        </w:rPr>
        <w:t xml:space="preserve"> </w:t>
      </w:r>
    </w:p>
    <w:p w14:paraId="67042C77" w14:textId="77777777" w:rsidR="001A075E" w:rsidRDefault="003700BC" w:rsidP="00BF2BBD">
      <w:pPr>
        <w:pStyle w:val="Heading1"/>
        <w:jc w:val="center"/>
      </w:pPr>
      <w:r>
        <w:t>Object Oriented Programming</w:t>
      </w:r>
    </w:p>
    <w:p w14:paraId="67042C78" w14:textId="77777777" w:rsidR="001A075E" w:rsidRDefault="003700BC">
      <w:pPr>
        <w:spacing w:after="0"/>
        <w:ind w:right="4637"/>
      </w:pPr>
      <w:r>
        <w:rPr>
          <w:rFonts w:ascii="Segoe UI" w:eastAsia="Segoe UI" w:hAnsi="Segoe UI" w:cs="Segoe UI"/>
          <w:sz w:val="18"/>
        </w:rPr>
        <w:t xml:space="preserve"> </w:t>
      </w:r>
      <w:r>
        <w:rPr>
          <w:sz w:val="20"/>
        </w:rPr>
        <w:t xml:space="preserve"> </w:t>
      </w:r>
      <w:r>
        <w:rPr>
          <w:rFonts w:ascii="Segoe UI" w:eastAsia="Segoe UI" w:hAnsi="Segoe UI" w:cs="Segoe UI"/>
          <w:sz w:val="18"/>
        </w:rPr>
        <w:t xml:space="preserve"> </w:t>
      </w:r>
    </w:p>
    <w:tbl>
      <w:tblPr>
        <w:tblStyle w:val="TableGrid"/>
        <w:tblW w:w="9411" w:type="dxa"/>
        <w:tblInd w:w="-19" w:type="dxa"/>
        <w:tblCellMar>
          <w:top w:w="7" w:type="dxa"/>
          <w:right w:w="12" w:type="dxa"/>
        </w:tblCellMar>
        <w:tblLook w:val="04A0" w:firstRow="1" w:lastRow="0" w:firstColumn="1" w:lastColumn="0" w:noHBand="0" w:noVBand="1"/>
      </w:tblPr>
      <w:tblGrid>
        <w:gridCol w:w="1298"/>
        <w:gridCol w:w="7909"/>
        <w:gridCol w:w="204"/>
      </w:tblGrid>
      <w:tr w:rsidR="001A075E" w14:paraId="67042C7B" w14:textId="77777777">
        <w:trPr>
          <w:trHeight w:val="408"/>
        </w:trPr>
        <w:tc>
          <w:tcPr>
            <w:tcW w:w="9207" w:type="dxa"/>
            <w:gridSpan w:val="2"/>
            <w:tcBorders>
              <w:top w:val="single" w:sz="6" w:space="0" w:color="000000"/>
              <w:left w:val="single" w:sz="6" w:space="0" w:color="000000"/>
              <w:bottom w:val="single" w:sz="6" w:space="0" w:color="000000"/>
              <w:right w:val="single" w:sz="6" w:space="0" w:color="000000"/>
            </w:tcBorders>
          </w:tcPr>
          <w:p w14:paraId="67042C79" w14:textId="75563B6E" w:rsidR="001A075E" w:rsidRDefault="00D63B78" w:rsidP="00D0184F">
            <w:pPr>
              <w:ind w:left="34"/>
              <w:jc w:val="center"/>
            </w:pPr>
            <w:r>
              <w:rPr>
                <w:b/>
                <w:color w:val="44546A"/>
                <w:sz w:val="32"/>
              </w:rPr>
              <w:t>Lab 1</w:t>
            </w:r>
            <w:r w:rsidR="00042879">
              <w:rPr>
                <w:b/>
                <w:color w:val="44546A"/>
                <w:sz w:val="32"/>
              </w:rPr>
              <w:t>4</w:t>
            </w:r>
          </w:p>
        </w:tc>
        <w:tc>
          <w:tcPr>
            <w:tcW w:w="204" w:type="dxa"/>
            <w:vMerge w:val="restart"/>
            <w:tcBorders>
              <w:top w:val="nil"/>
              <w:left w:val="single" w:sz="6" w:space="0" w:color="000000"/>
              <w:bottom w:val="nil"/>
              <w:right w:val="nil"/>
            </w:tcBorders>
            <w:vAlign w:val="center"/>
          </w:tcPr>
          <w:p w14:paraId="67042C7A" w14:textId="77777777" w:rsidR="001A075E" w:rsidRDefault="003700BC">
            <w:pPr>
              <w:ind w:left="-13" w:right="149"/>
              <w:jc w:val="both"/>
            </w:pPr>
            <w:r>
              <w:rPr>
                <w:rFonts w:ascii="Times New Roman" w:eastAsia="Times New Roman" w:hAnsi="Times New Roman" w:cs="Times New Roman"/>
              </w:rPr>
              <w:t xml:space="preserve">   </w:t>
            </w:r>
          </w:p>
        </w:tc>
      </w:tr>
      <w:tr w:rsidR="001A075E" w14:paraId="67042C7F" w14:textId="77777777">
        <w:trPr>
          <w:trHeight w:val="312"/>
        </w:trPr>
        <w:tc>
          <w:tcPr>
            <w:tcW w:w="1298" w:type="dxa"/>
            <w:tcBorders>
              <w:top w:val="single" w:sz="6" w:space="0" w:color="000000"/>
              <w:left w:val="single" w:sz="6" w:space="0" w:color="000000"/>
              <w:bottom w:val="single" w:sz="6" w:space="0" w:color="000000"/>
              <w:right w:val="single" w:sz="6" w:space="0" w:color="000000"/>
            </w:tcBorders>
          </w:tcPr>
          <w:p w14:paraId="67042C7C" w14:textId="77777777" w:rsidR="001A075E" w:rsidRDefault="003700BC">
            <w:pPr>
              <w:ind w:right="31"/>
              <w:jc w:val="center"/>
            </w:pPr>
            <w:r>
              <w:rPr>
                <w:b/>
                <w:sz w:val="24"/>
              </w:rPr>
              <w:t>Topic</w:t>
            </w:r>
            <w:r>
              <w:rPr>
                <w:sz w:val="24"/>
              </w:rPr>
              <w:t xml:space="preserve"> </w:t>
            </w:r>
            <w:r>
              <w:rPr>
                <w:rFonts w:ascii="Times New Roman" w:eastAsia="Times New Roman" w:hAnsi="Times New Roman" w:cs="Times New Roman"/>
                <w:sz w:val="24"/>
              </w:rPr>
              <w:t xml:space="preserve"> </w:t>
            </w:r>
          </w:p>
        </w:tc>
        <w:tc>
          <w:tcPr>
            <w:tcW w:w="7908" w:type="dxa"/>
            <w:tcBorders>
              <w:top w:val="single" w:sz="6" w:space="0" w:color="000000"/>
              <w:left w:val="single" w:sz="6" w:space="0" w:color="000000"/>
              <w:bottom w:val="single" w:sz="6" w:space="0" w:color="000000"/>
              <w:right w:val="single" w:sz="6" w:space="0" w:color="000000"/>
            </w:tcBorders>
          </w:tcPr>
          <w:p w14:paraId="67042C7D" w14:textId="637DF8D0" w:rsidR="001A075E" w:rsidRDefault="00C94BE0">
            <w:pPr>
              <w:ind w:left="2"/>
            </w:pPr>
            <w:r>
              <w:t xml:space="preserve"> Aggregation and </w:t>
            </w:r>
            <w:r w:rsidR="00D63B78">
              <w:t xml:space="preserve">Multiple inheritance </w:t>
            </w:r>
          </w:p>
        </w:tc>
        <w:tc>
          <w:tcPr>
            <w:tcW w:w="0" w:type="auto"/>
            <w:vMerge/>
            <w:tcBorders>
              <w:top w:val="nil"/>
              <w:left w:val="single" w:sz="6" w:space="0" w:color="000000"/>
              <w:bottom w:val="nil"/>
              <w:right w:val="nil"/>
            </w:tcBorders>
            <w:vAlign w:val="bottom"/>
          </w:tcPr>
          <w:p w14:paraId="67042C7E" w14:textId="77777777" w:rsidR="001A075E" w:rsidRDefault="001A075E"/>
        </w:tc>
      </w:tr>
      <w:tr w:rsidR="001A075E" w14:paraId="67042C84" w14:textId="77777777">
        <w:trPr>
          <w:trHeight w:val="1534"/>
        </w:trPr>
        <w:tc>
          <w:tcPr>
            <w:tcW w:w="1298" w:type="dxa"/>
            <w:tcBorders>
              <w:top w:val="single" w:sz="6" w:space="0" w:color="000000"/>
              <w:left w:val="single" w:sz="6" w:space="0" w:color="000000"/>
              <w:bottom w:val="single" w:sz="6" w:space="0" w:color="000000"/>
              <w:right w:val="single" w:sz="6" w:space="0" w:color="000000"/>
            </w:tcBorders>
            <w:vAlign w:val="center"/>
          </w:tcPr>
          <w:p w14:paraId="67042C80" w14:textId="77777777" w:rsidR="001A075E" w:rsidRDefault="003700BC">
            <w:pPr>
              <w:ind w:left="153"/>
            </w:pPr>
            <w:r>
              <w:rPr>
                <w:b/>
                <w:sz w:val="24"/>
              </w:rPr>
              <w:t>Objective</w:t>
            </w:r>
            <w:r>
              <w:rPr>
                <w:sz w:val="24"/>
              </w:rPr>
              <w:t xml:space="preserve"> </w:t>
            </w:r>
            <w:r>
              <w:rPr>
                <w:rFonts w:ascii="Times New Roman" w:eastAsia="Times New Roman" w:hAnsi="Times New Roman" w:cs="Times New Roman"/>
                <w:sz w:val="24"/>
              </w:rPr>
              <w:t xml:space="preserve"> </w:t>
            </w:r>
          </w:p>
        </w:tc>
        <w:tc>
          <w:tcPr>
            <w:tcW w:w="7908" w:type="dxa"/>
            <w:tcBorders>
              <w:top w:val="single" w:sz="6" w:space="0" w:color="000000"/>
              <w:left w:val="single" w:sz="6" w:space="0" w:color="000000"/>
              <w:bottom w:val="single" w:sz="6" w:space="0" w:color="000000"/>
              <w:right w:val="single" w:sz="6" w:space="0" w:color="000000"/>
            </w:tcBorders>
          </w:tcPr>
          <w:p w14:paraId="67042C81" w14:textId="77777777" w:rsidR="001A075E" w:rsidRDefault="003700BC">
            <w:pPr>
              <w:spacing w:after="181" w:line="254" w:lineRule="auto"/>
              <w:ind w:left="2"/>
              <w:jc w:val="both"/>
            </w:pPr>
            <w:r>
              <w:rPr>
                <w:rFonts w:ascii="Times New Roman" w:eastAsia="Times New Roman" w:hAnsi="Times New Roman" w:cs="Times New Roman"/>
              </w:rPr>
              <w:t>The basic p</w:t>
            </w:r>
            <w:r w:rsidR="00D63B78">
              <w:rPr>
                <w:rFonts w:ascii="Times New Roman" w:eastAsia="Times New Roman" w:hAnsi="Times New Roman" w:cs="Times New Roman"/>
              </w:rPr>
              <w:t xml:space="preserve">urpose of this lab is to implement the concept of multiple and multilevel inheritance </w:t>
            </w:r>
          </w:p>
          <w:p w14:paraId="67042C82" w14:textId="77777777" w:rsidR="001A075E" w:rsidRDefault="003700BC">
            <w:pPr>
              <w:ind w:left="63"/>
              <w:jc w:val="center"/>
            </w:pPr>
            <w:r>
              <w:rPr>
                <w:rFonts w:ascii="Times New Roman" w:eastAsia="Times New Roman" w:hAnsi="Times New Roman" w:cs="Times New Roman"/>
                <w:sz w:val="24"/>
              </w:rPr>
              <w:t xml:space="preserve"> </w:t>
            </w:r>
          </w:p>
        </w:tc>
        <w:tc>
          <w:tcPr>
            <w:tcW w:w="0" w:type="auto"/>
            <w:vMerge/>
            <w:tcBorders>
              <w:top w:val="nil"/>
              <w:left w:val="single" w:sz="6" w:space="0" w:color="000000"/>
              <w:bottom w:val="nil"/>
              <w:right w:val="nil"/>
            </w:tcBorders>
          </w:tcPr>
          <w:p w14:paraId="67042C83" w14:textId="77777777" w:rsidR="001A075E" w:rsidRDefault="001A075E"/>
        </w:tc>
      </w:tr>
      <w:tr w:rsidR="001A075E" w14:paraId="67042C86" w14:textId="77777777">
        <w:trPr>
          <w:trHeight w:val="399"/>
        </w:trPr>
        <w:tc>
          <w:tcPr>
            <w:tcW w:w="9411" w:type="dxa"/>
            <w:gridSpan w:val="3"/>
            <w:tcBorders>
              <w:top w:val="single" w:sz="6" w:space="0" w:color="000000"/>
              <w:left w:val="nil"/>
              <w:bottom w:val="nil"/>
              <w:right w:val="nil"/>
            </w:tcBorders>
            <w:shd w:val="clear" w:color="auto" w:fill="FFFFFF"/>
          </w:tcPr>
          <w:p w14:paraId="67042C85" w14:textId="77777777" w:rsidR="001A075E" w:rsidRDefault="003700BC">
            <w:pPr>
              <w:ind w:left="48"/>
              <w:jc w:val="center"/>
            </w:pPr>
            <w:r>
              <w:rPr>
                <w:sz w:val="32"/>
              </w:rPr>
              <w:t xml:space="preserve"> </w:t>
            </w:r>
            <w:r>
              <w:rPr>
                <w:rFonts w:ascii="Segoe UI" w:eastAsia="Segoe UI" w:hAnsi="Segoe UI" w:cs="Segoe UI"/>
                <w:sz w:val="18"/>
              </w:rPr>
              <w:t xml:space="preserve"> </w:t>
            </w:r>
          </w:p>
        </w:tc>
      </w:tr>
    </w:tbl>
    <w:p w14:paraId="67042C87" w14:textId="77777777" w:rsidR="001A075E" w:rsidRDefault="003700BC">
      <w:pPr>
        <w:spacing w:after="261"/>
      </w:pPr>
      <w:r>
        <w:rPr>
          <w:rFonts w:ascii="Times New Roman" w:eastAsia="Times New Roman" w:hAnsi="Times New Roman" w:cs="Times New Roman"/>
        </w:rPr>
        <w:t xml:space="preserve"> </w:t>
      </w:r>
    </w:p>
    <w:p w14:paraId="67042C88" w14:textId="77777777" w:rsidR="001A075E" w:rsidRDefault="003700BC">
      <w:pPr>
        <w:spacing w:after="0"/>
      </w:pPr>
      <w:r>
        <w:rPr>
          <w:rFonts w:ascii="Cambria" w:eastAsia="Cambria" w:hAnsi="Cambria" w:cs="Cambria"/>
          <w:b/>
          <w:color w:val="4F81BD"/>
          <w:sz w:val="26"/>
          <w:u w:val="single" w:color="4F81BD"/>
        </w:rPr>
        <w:t>Instructions:</w:t>
      </w:r>
      <w:r>
        <w:rPr>
          <w:rFonts w:ascii="Cambria" w:eastAsia="Cambria" w:hAnsi="Cambria" w:cs="Cambria"/>
          <w:b/>
          <w:color w:val="4F81BD"/>
          <w:sz w:val="26"/>
        </w:rPr>
        <w:t xml:space="preserve"> </w:t>
      </w:r>
    </w:p>
    <w:p w14:paraId="67042C89" w14:textId="77777777" w:rsidR="001A075E" w:rsidRDefault="003700BC">
      <w:pPr>
        <w:numPr>
          <w:ilvl w:val="0"/>
          <w:numId w:val="1"/>
        </w:numPr>
        <w:spacing w:after="3" w:line="256" w:lineRule="auto"/>
        <w:ind w:hanging="361"/>
      </w:pPr>
      <w:r>
        <w:rPr>
          <w:rFonts w:ascii="Times New Roman" w:eastAsia="Times New Roman" w:hAnsi="Times New Roman" w:cs="Times New Roman"/>
        </w:rPr>
        <w:t xml:space="preserve">Indent your code. </w:t>
      </w:r>
    </w:p>
    <w:p w14:paraId="67042C8A" w14:textId="77777777" w:rsidR="001A075E" w:rsidRDefault="003700BC">
      <w:pPr>
        <w:numPr>
          <w:ilvl w:val="0"/>
          <w:numId w:val="1"/>
        </w:numPr>
        <w:spacing w:after="3" w:line="256" w:lineRule="auto"/>
        <w:ind w:hanging="361"/>
      </w:pPr>
      <w:r>
        <w:rPr>
          <w:rFonts w:ascii="Times New Roman" w:eastAsia="Times New Roman" w:hAnsi="Times New Roman" w:cs="Times New Roman"/>
        </w:rPr>
        <w:t xml:space="preserve">Comment your code. </w:t>
      </w:r>
    </w:p>
    <w:p w14:paraId="67042C8B" w14:textId="77777777" w:rsidR="001A075E" w:rsidRDefault="003700BC">
      <w:pPr>
        <w:numPr>
          <w:ilvl w:val="0"/>
          <w:numId w:val="1"/>
        </w:numPr>
        <w:spacing w:after="3" w:line="256" w:lineRule="auto"/>
        <w:ind w:hanging="361"/>
      </w:pPr>
      <w:r>
        <w:rPr>
          <w:rFonts w:ascii="Times New Roman" w:eastAsia="Times New Roman" w:hAnsi="Times New Roman" w:cs="Times New Roman"/>
        </w:rPr>
        <w:t xml:space="preserve">Use meaningful variable names. </w:t>
      </w:r>
    </w:p>
    <w:p w14:paraId="67042C8C" w14:textId="77777777" w:rsidR="001A075E" w:rsidRDefault="003700BC">
      <w:pPr>
        <w:numPr>
          <w:ilvl w:val="0"/>
          <w:numId w:val="1"/>
        </w:numPr>
        <w:spacing w:after="3" w:line="256" w:lineRule="auto"/>
        <w:ind w:hanging="361"/>
      </w:pPr>
      <w:r>
        <w:rPr>
          <w:rFonts w:ascii="Times New Roman" w:eastAsia="Times New Roman" w:hAnsi="Times New Roman" w:cs="Times New Roman"/>
        </w:rPr>
        <w:t xml:space="preserve">Plan your code carefully on a piece of paper before you implement it. </w:t>
      </w:r>
    </w:p>
    <w:p w14:paraId="67042C8D" w14:textId="77777777" w:rsidR="002A6A09" w:rsidRDefault="003700BC" w:rsidP="00E9509E">
      <w:pPr>
        <w:numPr>
          <w:ilvl w:val="0"/>
          <w:numId w:val="1"/>
        </w:numPr>
        <w:spacing w:after="8" w:line="277" w:lineRule="auto"/>
        <w:ind w:hanging="361"/>
      </w:pPr>
      <w:r>
        <w:rPr>
          <w:rFonts w:ascii="Times New Roman" w:eastAsia="Times New Roman" w:hAnsi="Times New Roman" w:cs="Times New Roman"/>
        </w:rPr>
        <w:t xml:space="preserve">Name </w:t>
      </w:r>
      <w:r>
        <w:rPr>
          <w:rFonts w:ascii="Times New Roman" w:eastAsia="Times New Roman" w:hAnsi="Times New Roman" w:cs="Times New Roman"/>
          <w:sz w:val="23"/>
        </w:rPr>
        <w:t xml:space="preserve">of the program should be same as the task name. </w:t>
      </w:r>
      <w:proofErr w:type="gramStart"/>
      <w:r>
        <w:rPr>
          <w:rFonts w:ascii="Times New Roman" w:eastAsia="Times New Roman" w:hAnsi="Times New Roman" w:cs="Times New Roman"/>
          <w:sz w:val="23"/>
        </w:rPr>
        <w:t>i.e.</w:t>
      </w:r>
      <w:proofErr w:type="gramEnd"/>
      <w:r>
        <w:rPr>
          <w:rFonts w:ascii="Times New Roman" w:eastAsia="Times New Roman" w:hAnsi="Times New Roman" w:cs="Times New Roman"/>
          <w:sz w:val="23"/>
        </w:rPr>
        <w:t xml:space="preserve"> the first program should be Task_1.cpp</w:t>
      </w:r>
      <w:r>
        <w:rPr>
          <w:rFonts w:ascii="Times New Roman" w:eastAsia="Times New Roman" w:hAnsi="Times New Roman" w:cs="Times New Roman"/>
        </w:rPr>
        <w:t xml:space="preserve"> </w:t>
      </w:r>
      <w:r w:rsidR="002A6A09" w:rsidRPr="00C93D50">
        <w:rPr>
          <w:color w:val="auto"/>
        </w:rPr>
        <w:t xml:space="preserve">    </w:t>
      </w:r>
    </w:p>
    <w:p w14:paraId="67042C8E" w14:textId="77777777" w:rsidR="00E9509E" w:rsidRPr="00E9509E" w:rsidRDefault="00E9509E" w:rsidP="00E9509E">
      <w:pPr>
        <w:spacing w:after="8" w:line="277" w:lineRule="auto"/>
        <w:ind w:left="706"/>
      </w:pPr>
    </w:p>
    <w:p w14:paraId="67042C8F" w14:textId="77777777" w:rsidR="00043917" w:rsidRDefault="002A6A09" w:rsidP="00C93D50">
      <w:pPr>
        <w:rPr>
          <w:b/>
          <w:color w:val="4472C4" w:themeColor="accent5"/>
        </w:rPr>
      </w:pPr>
      <w:r w:rsidRPr="00B4569E">
        <w:rPr>
          <w:b/>
          <w:color w:val="4472C4" w:themeColor="accent5"/>
        </w:rPr>
        <w:t>Students are requi</w:t>
      </w:r>
      <w:r w:rsidR="00CC656A">
        <w:rPr>
          <w:b/>
          <w:color w:val="4472C4" w:themeColor="accent5"/>
        </w:rPr>
        <w:t xml:space="preserve">red to work in multiple files </w:t>
      </w:r>
      <w:proofErr w:type="spellStart"/>
      <w:proofErr w:type="gramStart"/>
      <w:r w:rsidR="00CC656A">
        <w:rPr>
          <w:b/>
          <w:color w:val="4472C4" w:themeColor="accent5"/>
        </w:rPr>
        <w:t>i.e</w:t>
      </w:r>
      <w:proofErr w:type="spellEnd"/>
      <w:proofErr w:type="gramEnd"/>
      <w:r w:rsidR="00CC656A">
        <w:rPr>
          <w:b/>
          <w:color w:val="4472C4" w:themeColor="accent5"/>
        </w:rPr>
        <w:t xml:space="preserve"> .h and .</w:t>
      </w:r>
      <w:proofErr w:type="spellStart"/>
      <w:r w:rsidR="00CC656A">
        <w:rPr>
          <w:b/>
          <w:color w:val="4472C4" w:themeColor="accent5"/>
        </w:rPr>
        <w:t>cpp</w:t>
      </w:r>
      <w:proofErr w:type="spellEnd"/>
    </w:p>
    <w:p w14:paraId="67042C90" w14:textId="77777777" w:rsidR="00744122" w:rsidRPr="00744122" w:rsidRDefault="00744122" w:rsidP="00C93D50">
      <w:pPr>
        <w:rPr>
          <w:b/>
          <w:color w:val="4472C4" w:themeColor="accent5"/>
        </w:rPr>
      </w:pPr>
    </w:p>
    <w:p w14:paraId="67042C9C" w14:textId="77777777" w:rsidR="002C4A9B" w:rsidRDefault="002C4A9B" w:rsidP="002C4A9B">
      <w:pPr>
        <w:spacing w:after="0"/>
        <w:ind w:left="-5" w:hanging="10"/>
        <w:rPr>
          <w:rFonts w:ascii="Cambria" w:eastAsia="Cambria" w:hAnsi="Cambria" w:cs="Cambria"/>
          <w:b/>
          <w:color w:val="4F81BD"/>
          <w:sz w:val="32"/>
          <w:u w:val="single" w:color="4F81BD"/>
        </w:rPr>
      </w:pPr>
    </w:p>
    <w:p w14:paraId="67042C9D" w14:textId="5F9F1A92" w:rsidR="00DD6EEF" w:rsidRDefault="00DD6EEF" w:rsidP="00DD6EEF">
      <w:pPr>
        <w:spacing w:after="0"/>
        <w:ind w:left="-5" w:hanging="10"/>
        <w:rPr>
          <w:rFonts w:ascii="Cambria" w:eastAsia="Cambria" w:hAnsi="Cambria" w:cs="Cambria"/>
          <w:b/>
          <w:color w:val="4F81BD"/>
          <w:sz w:val="32"/>
          <w:u w:val="single" w:color="4F81BD"/>
        </w:rPr>
      </w:pPr>
      <w:r>
        <w:rPr>
          <w:rFonts w:ascii="Cambria" w:eastAsia="Cambria" w:hAnsi="Cambria" w:cs="Cambria"/>
          <w:b/>
          <w:color w:val="4F81BD"/>
          <w:sz w:val="32"/>
          <w:u w:val="single" w:color="4F81BD"/>
        </w:rPr>
        <w:t>Task</w:t>
      </w:r>
      <w:r w:rsidR="00F66664">
        <w:rPr>
          <w:rFonts w:ascii="Cambria" w:eastAsia="Cambria" w:hAnsi="Cambria" w:cs="Cambria"/>
          <w:b/>
          <w:color w:val="4F81BD"/>
          <w:sz w:val="32"/>
          <w:u w:val="single" w:color="4F81BD"/>
        </w:rPr>
        <w:t>1</w:t>
      </w:r>
      <w:r>
        <w:rPr>
          <w:rFonts w:ascii="Cambria" w:eastAsia="Cambria" w:hAnsi="Cambria" w:cs="Cambria"/>
          <w:b/>
          <w:color w:val="4F81BD"/>
          <w:sz w:val="32"/>
          <w:u w:val="single" w:color="4F81BD"/>
        </w:rPr>
        <w:t>:</w:t>
      </w:r>
    </w:p>
    <w:p w14:paraId="67042C9E" w14:textId="3724F94E" w:rsidR="00DD6EEF" w:rsidRPr="00C94BE0" w:rsidRDefault="00C94BE0" w:rsidP="00C94BE0">
      <w:pPr>
        <w:pStyle w:val="NormalWeb"/>
        <w:rPr>
          <w:sz w:val="28"/>
          <w:szCs w:val="28"/>
        </w:rPr>
      </w:pPr>
      <w:r w:rsidRPr="00C94BE0">
        <w:rPr>
          <w:sz w:val="28"/>
          <w:szCs w:val="28"/>
        </w:rPr>
        <w:t>A car has an engine, at most 2 AC’s, a handle to control the gears and a brake. If the car is manual, it has a clutch, otherwise it doesn’t.  Make 3 constructors of each class, a default and 2 parameterized. Using constructor initializer lists, call the overloaded constructors of the composed and aggregated classes from the container class.</w:t>
      </w:r>
    </w:p>
    <w:p w14:paraId="41873C02" w14:textId="0EC7A270" w:rsidR="009426F7" w:rsidRDefault="009426F7" w:rsidP="009426F7">
      <w:pPr>
        <w:spacing w:after="0"/>
        <w:ind w:left="-5" w:hanging="10"/>
        <w:rPr>
          <w:rFonts w:ascii="Cambria" w:eastAsia="Cambria" w:hAnsi="Cambria" w:cs="Cambria"/>
          <w:b/>
          <w:color w:val="4F81BD"/>
          <w:sz w:val="32"/>
          <w:u w:val="single" w:color="4F81BD"/>
        </w:rPr>
      </w:pPr>
      <w:r>
        <w:rPr>
          <w:rFonts w:ascii="Cambria" w:eastAsia="Cambria" w:hAnsi="Cambria" w:cs="Cambria"/>
          <w:b/>
          <w:color w:val="4F81BD"/>
          <w:sz w:val="32"/>
          <w:u w:val="single" w:color="4F81BD"/>
        </w:rPr>
        <w:t xml:space="preserve">Task </w:t>
      </w:r>
      <w:r w:rsidR="00F66664">
        <w:rPr>
          <w:rFonts w:ascii="Cambria" w:eastAsia="Cambria" w:hAnsi="Cambria" w:cs="Cambria"/>
          <w:b/>
          <w:color w:val="4F81BD"/>
          <w:sz w:val="32"/>
          <w:u w:val="single" w:color="4F81BD"/>
        </w:rPr>
        <w:t>2</w:t>
      </w:r>
      <w:r>
        <w:rPr>
          <w:rFonts w:ascii="Cambria" w:eastAsia="Cambria" w:hAnsi="Cambria" w:cs="Cambria"/>
          <w:b/>
          <w:color w:val="4F81BD"/>
          <w:sz w:val="32"/>
          <w:u w:val="single" w:color="4F81BD"/>
        </w:rPr>
        <w:t>:</w:t>
      </w:r>
    </w:p>
    <w:p w14:paraId="1068D18B" w14:textId="347EF694" w:rsidR="009426F7" w:rsidRPr="009426F7" w:rsidRDefault="009426F7" w:rsidP="009426F7">
      <w:pPr>
        <w:pStyle w:val="NormalWeb"/>
        <w:rPr>
          <w:sz w:val="28"/>
          <w:szCs w:val="28"/>
        </w:rPr>
      </w:pPr>
      <w:r w:rsidRPr="009426F7">
        <w:rPr>
          <w:sz w:val="28"/>
          <w:szCs w:val="28"/>
        </w:rPr>
        <w:t>Provide the C++ implementation of the following.</w:t>
      </w:r>
    </w:p>
    <w:p w14:paraId="203B7712" w14:textId="484DC8E3" w:rsidR="009426F7" w:rsidRDefault="009426F7" w:rsidP="009426F7">
      <w:pPr>
        <w:jc w:val="center"/>
        <w:rPr>
          <w:rFonts w:ascii="Times New Roman" w:hAnsi="Times New Roman"/>
          <w:sz w:val="20"/>
          <w:szCs w:val="20"/>
        </w:rPr>
      </w:pPr>
      <w:r>
        <w:rPr>
          <w:rFonts w:ascii="Times New Roman" w:hAnsi="Times New Roman"/>
          <w:noProof/>
          <w:sz w:val="20"/>
          <w:szCs w:val="20"/>
        </w:rPr>
        <w:lastRenderedPageBreak/>
        <w:drawing>
          <wp:inline distT="0" distB="0" distL="0" distR="0" wp14:anchorId="7E4AA354" wp14:editId="03BB6CE9">
            <wp:extent cx="210502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1400175"/>
                    </a:xfrm>
                    <a:prstGeom prst="rect">
                      <a:avLst/>
                    </a:prstGeom>
                    <a:noFill/>
                    <a:ln>
                      <a:noFill/>
                    </a:ln>
                  </pic:spPr>
                </pic:pic>
              </a:graphicData>
            </a:graphic>
          </wp:inline>
        </w:drawing>
      </w:r>
    </w:p>
    <w:p w14:paraId="2453C282" w14:textId="6A16DB11" w:rsidR="009426F7" w:rsidRDefault="009426F7" w:rsidP="009426F7">
      <w:pPr>
        <w:jc w:val="both"/>
        <w:rPr>
          <w:rFonts w:ascii="Times New Roman" w:eastAsia="Times New Roman" w:hAnsi="Times New Roman" w:cs="Times New Roman"/>
          <w:color w:val="auto"/>
          <w:sz w:val="28"/>
          <w:szCs w:val="28"/>
          <w:lang w:val="en-US" w:eastAsia="en-US"/>
        </w:rPr>
      </w:pPr>
      <w:r>
        <w:rPr>
          <w:rFonts w:ascii="Times New Roman" w:hAnsi="Times New Roman"/>
          <w:sz w:val="20"/>
          <w:szCs w:val="20"/>
        </w:rPr>
        <w:tab/>
      </w:r>
      <w:r w:rsidRPr="009426F7">
        <w:rPr>
          <w:rFonts w:ascii="Times New Roman" w:eastAsia="Times New Roman" w:hAnsi="Times New Roman" w:cs="Times New Roman"/>
          <w:color w:val="auto"/>
          <w:sz w:val="28"/>
          <w:szCs w:val="28"/>
          <w:lang w:val="en-US" w:eastAsia="en-US"/>
        </w:rPr>
        <w:t>The Person class has name and age as its attributes. It has an overloaded constructor to initialize the values and appropriate accessor and mutator methods. The Employee class has name of the employer and wage as its attributes with an overloaded constructor and appropriate accessor and mutator methods.</w:t>
      </w:r>
    </w:p>
    <w:p w14:paraId="09DF17DC" w14:textId="1A8F3A26" w:rsidR="00255AE9" w:rsidRPr="00255AE9" w:rsidRDefault="00255AE9" w:rsidP="00255AE9">
      <w:pPr>
        <w:spacing w:after="0"/>
        <w:ind w:left="-5" w:hanging="10"/>
        <w:rPr>
          <w:rFonts w:ascii="Cambria" w:eastAsia="Cambria" w:hAnsi="Cambria" w:cs="Cambria"/>
          <w:b/>
          <w:color w:val="4F81BD"/>
          <w:sz w:val="32"/>
          <w:u w:val="single" w:color="4F81BD"/>
        </w:rPr>
      </w:pPr>
      <w:r>
        <w:rPr>
          <w:rFonts w:ascii="Cambria" w:eastAsia="Cambria" w:hAnsi="Cambria" w:cs="Cambria"/>
          <w:b/>
          <w:color w:val="4F81BD"/>
          <w:sz w:val="32"/>
          <w:u w:val="single" w:color="4F81BD"/>
        </w:rPr>
        <w:t>Task 3:</w:t>
      </w:r>
    </w:p>
    <w:p w14:paraId="097DFD2B" w14:textId="1A806F67" w:rsidR="00255AE9" w:rsidRPr="00255AE9" w:rsidRDefault="00255AE9" w:rsidP="00255AE9">
      <w:pPr>
        <w:spacing w:line="240" w:lineRule="auto"/>
        <w:rPr>
          <w:rFonts w:ascii="Times New Roman" w:eastAsia="Times New Roman" w:hAnsi="Times New Roman" w:cs="Times New Roman"/>
          <w:color w:val="auto"/>
          <w:sz w:val="28"/>
          <w:szCs w:val="28"/>
          <w:lang w:val="en-US" w:eastAsia="en-US"/>
        </w:rPr>
      </w:pPr>
      <w:r w:rsidRPr="00255AE9">
        <w:rPr>
          <w:rFonts w:ascii="Times New Roman" w:eastAsia="Times New Roman" w:hAnsi="Times New Roman" w:cs="Times New Roman"/>
          <w:color w:val="auto"/>
          <w:sz w:val="28"/>
          <w:szCs w:val="28"/>
          <w:lang w:val="en-US" w:eastAsia="en-US"/>
        </w:rPr>
        <w:t xml:space="preserve">A personal computer has a CPU, a motherboard, a RAM, a GPU, </w:t>
      </w:r>
      <w:proofErr w:type="gramStart"/>
      <w:r w:rsidRPr="00255AE9">
        <w:rPr>
          <w:rFonts w:ascii="Times New Roman" w:eastAsia="Times New Roman" w:hAnsi="Times New Roman" w:cs="Times New Roman"/>
          <w:color w:val="auto"/>
          <w:sz w:val="28"/>
          <w:szCs w:val="28"/>
          <w:lang w:val="en-US" w:eastAsia="en-US"/>
        </w:rPr>
        <w:t>a</w:t>
      </w:r>
      <w:proofErr w:type="gramEnd"/>
      <w:r w:rsidRPr="00255AE9">
        <w:rPr>
          <w:rFonts w:ascii="Times New Roman" w:eastAsia="Times New Roman" w:hAnsi="Times New Roman" w:cs="Times New Roman"/>
          <w:color w:val="auto"/>
          <w:sz w:val="28"/>
          <w:szCs w:val="28"/>
          <w:lang w:val="en-US" w:eastAsia="en-US"/>
        </w:rPr>
        <w:t xml:space="preserve"> HDD, a Display and a Sound, along with other additional components. Each of these components is an object in itself. Thus, a Personal computer is a complex object composed of several smaller level objects. Each of the smaller objects has its own attributes and functions. For example:</w:t>
      </w:r>
    </w:p>
    <w:p w14:paraId="2E09D211" w14:textId="77777777" w:rsidR="00255AE9" w:rsidRPr="00CE3AB4" w:rsidRDefault="00255AE9" w:rsidP="00255AE9">
      <w:pPr>
        <w:jc w:val="center"/>
      </w:pPr>
      <w:r>
        <w:rPr>
          <w:noProof/>
        </w:rPr>
        <w:drawing>
          <wp:inline distT="0" distB="0" distL="0" distR="0" wp14:anchorId="49CCAFCA" wp14:editId="4C80BB83">
            <wp:extent cx="4753155" cy="2807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769190" cy="2817112"/>
                    </a:xfrm>
                    <a:prstGeom prst="rect">
                      <a:avLst/>
                    </a:prstGeom>
                    <a:noFill/>
                    <a:ln w="9525">
                      <a:noFill/>
                      <a:miter lim="800000"/>
                      <a:headEnd/>
                      <a:tailEnd/>
                    </a:ln>
                  </pic:spPr>
                </pic:pic>
              </a:graphicData>
            </a:graphic>
          </wp:inline>
        </w:drawing>
      </w:r>
    </w:p>
    <w:p w14:paraId="67042CA2" w14:textId="506477CD" w:rsidR="00587FF1" w:rsidRPr="00587FF1" w:rsidRDefault="005F78BC" w:rsidP="00587FF1">
      <w:pPr>
        <w:spacing w:after="0"/>
        <w:ind w:left="-5" w:hanging="10"/>
        <w:rPr>
          <w:rFonts w:ascii="Cambria" w:eastAsia="Cambria" w:hAnsi="Cambria" w:cs="Cambria"/>
          <w:color w:val="000000" w:themeColor="text1"/>
        </w:rPr>
      </w:pPr>
      <w:r>
        <w:rPr>
          <w:rFonts w:ascii="Cambria" w:eastAsia="Cambria" w:hAnsi="Cambria" w:cs="Cambria"/>
          <w:color w:val="000000" w:themeColor="text1"/>
        </w:rPr>
        <w:t xml:space="preserve">NOTE:   </w:t>
      </w:r>
      <w:r w:rsidR="00255AE9">
        <w:rPr>
          <w:rFonts w:ascii="Cambria" w:eastAsia="Cambria" w:hAnsi="Cambria" w:cs="Cambria"/>
          <w:color w:val="000000" w:themeColor="text1"/>
        </w:rPr>
        <w:t>Only Make UML Diagram.</w:t>
      </w:r>
    </w:p>
    <w:sectPr w:rsidR="00587FF1" w:rsidRPr="00587FF1" w:rsidSect="00A16D33">
      <w:pgSz w:w="11907" w:h="16839" w:code="9"/>
      <w:pgMar w:top="818" w:right="1430" w:bottom="140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037"/>
    <w:multiLevelType w:val="hybridMultilevel"/>
    <w:tmpl w:val="C9322EC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01856772"/>
    <w:multiLevelType w:val="hybridMultilevel"/>
    <w:tmpl w:val="BD76D7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5728B0"/>
    <w:multiLevelType w:val="hybridMultilevel"/>
    <w:tmpl w:val="68FACD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491254"/>
    <w:multiLevelType w:val="hybridMultilevel"/>
    <w:tmpl w:val="9DECD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E6E5A"/>
    <w:multiLevelType w:val="hybridMultilevel"/>
    <w:tmpl w:val="825C8FE2"/>
    <w:lvl w:ilvl="0" w:tplc="5328955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F4E4636">
      <w:start w:val="1"/>
      <w:numFmt w:val="decimal"/>
      <w:lvlText w:val="%2."/>
      <w:lvlJc w:val="left"/>
      <w:pPr>
        <w:ind w:left="1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A0030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D298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C0E9B7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022DF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6A7A7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3AEEA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16721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69964A4"/>
    <w:multiLevelType w:val="hybridMultilevel"/>
    <w:tmpl w:val="4A8C6A06"/>
    <w:lvl w:ilvl="0" w:tplc="0409000F">
      <w:start w:val="1"/>
      <w:numFmt w:val="decimal"/>
      <w:lvlText w:val="%1."/>
      <w:lvlJc w:val="left"/>
      <w:pPr>
        <w:ind w:left="1411" w:hanging="360"/>
      </w:p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6" w15:restartNumberingAfterBreak="0">
    <w:nsid w:val="2AFC3017"/>
    <w:multiLevelType w:val="hybridMultilevel"/>
    <w:tmpl w:val="445E461E"/>
    <w:lvl w:ilvl="0" w:tplc="EE5284F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C745E"/>
    <w:multiLevelType w:val="hybridMultilevel"/>
    <w:tmpl w:val="137E2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601DF"/>
    <w:multiLevelType w:val="hybridMultilevel"/>
    <w:tmpl w:val="FDEAC196"/>
    <w:lvl w:ilvl="0" w:tplc="4AD8B9CC">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9A7B3E">
      <w:start w:val="1"/>
      <w:numFmt w:val="decimal"/>
      <w:lvlText w:val="%2."/>
      <w:lvlJc w:val="left"/>
      <w:pPr>
        <w:ind w:left="10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B0A1F9A">
      <w:start w:val="1"/>
      <w:numFmt w:val="lowerRoman"/>
      <w:lvlText w:val="%3"/>
      <w:lvlJc w:val="left"/>
      <w:pPr>
        <w:ind w:left="1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3B80FAC">
      <w:start w:val="1"/>
      <w:numFmt w:val="decimal"/>
      <w:lvlText w:val="%4"/>
      <w:lvlJc w:val="left"/>
      <w:pPr>
        <w:ind w:left="2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F9470C8">
      <w:start w:val="1"/>
      <w:numFmt w:val="lowerLetter"/>
      <w:lvlText w:val="%5"/>
      <w:lvlJc w:val="left"/>
      <w:pPr>
        <w:ind w:left="32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E164FEE">
      <w:start w:val="1"/>
      <w:numFmt w:val="lowerRoman"/>
      <w:lvlText w:val="%6"/>
      <w:lvlJc w:val="left"/>
      <w:pPr>
        <w:ind w:left="39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BEEB090">
      <w:start w:val="1"/>
      <w:numFmt w:val="decimal"/>
      <w:lvlText w:val="%7"/>
      <w:lvlJc w:val="left"/>
      <w:pPr>
        <w:ind w:left="46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AAE8E1C">
      <w:start w:val="1"/>
      <w:numFmt w:val="lowerLetter"/>
      <w:lvlText w:val="%8"/>
      <w:lvlJc w:val="left"/>
      <w:pPr>
        <w:ind w:left="53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A726706">
      <w:start w:val="1"/>
      <w:numFmt w:val="lowerRoman"/>
      <w:lvlText w:val="%9"/>
      <w:lvlJc w:val="left"/>
      <w:pPr>
        <w:ind w:left="60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D2B60D3"/>
    <w:multiLevelType w:val="hybridMultilevel"/>
    <w:tmpl w:val="A31C14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D8556B4"/>
    <w:multiLevelType w:val="hybridMultilevel"/>
    <w:tmpl w:val="9A30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EE39B4"/>
    <w:multiLevelType w:val="hybridMultilevel"/>
    <w:tmpl w:val="BE3C7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AC27F7"/>
    <w:multiLevelType w:val="hybridMultilevel"/>
    <w:tmpl w:val="DB0AA648"/>
    <w:lvl w:ilvl="0" w:tplc="9DD4711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102ED3A">
      <w:start w:val="1"/>
      <w:numFmt w:val="decimal"/>
      <w:lvlText w:val="%2."/>
      <w:lvlJc w:val="left"/>
      <w:pPr>
        <w:ind w:left="11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250F640">
      <w:start w:val="1"/>
      <w:numFmt w:val="lowerRoman"/>
      <w:lvlText w:val="%3"/>
      <w:lvlJc w:val="left"/>
      <w:pPr>
        <w:ind w:left="17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C66F68">
      <w:start w:val="1"/>
      <w:numFmt w:val="decimal"/>
      <w:lvlText w:val="%4"/>
      <w:lvlJc w:val="left"/>
      <w:pPr>
        <w:ind w:left="24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D8FCD4">
      <w:start w:val="1"/>
      <w:numFmt w:val="lowerLetter"/>
      <w:lvlText w:val="%5"/>
      <w:lvlJc w:val="left"/>
      <w:pPr>
        <w:ind w:left="32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02B290">
      <w:start w:val="1"/>
      <w:numFmt w:val="lowerRoman"/>
      <w:lvlText w:val="%6"/>
      <w:lvlJc w:val="left"/>
      <w:pPr>
        <w:ind w:left="39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94BEB4">
      <w:start w:val="1"/>
      <w:numFmt w:val="decimal"/>
      <w:lvlText w:val="%7"/>
      <w:lvlJc w:val="left"/>
      <w:pPr>
        <w:ind w:left="46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D6A39A">
      <w:start w:val="1"/>
      <w:numFmt w:val="lowerLetter"/>
      <w:lvlText w:val="%8"/>
      <w:lvlJc w:val="left"/>
      <w:pPr>
        <w:ind w:left="5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EE0076C">
      <w:start w:val="1"/>
      <w:numFmt w:val="lowerRoman"/>
      <w:lvlText w:val="%9"/>
      <w:lvlJc w:val="left"/>
      <w:pPr>
        <w:ind w:left="6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1A42A85"/>
    <w:multiLevelType w:val="hybridMultilevel"/>
    <w:tmpl w:val="CAEA1F34"/>
    <w:lvl w:ilvl="0" w:tplc="0409000F">
      <w:start w:val="1"/>
      <w:numFmt w:val="decimal"/>
      <w:lvlText w:val="%1."/>
      <w:lvlJc w:val="left"/>
      <w:pPr>
        <w:ind w:left="1411" w:hanging="360"/>
      </w:p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14" w15:restartNumberingAfterBreak="0">
    <w:nsid w:val="6B8F2495"/>
    <w:multiLevelType w:val="hybridMultilevel"/>
    <w:tmpl w:val="2F44C51A"/>
    <w:lvl w:ilvl="0" w:tplc="EE5284F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B89FF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FA4F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88C3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2A75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DCEA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A0B7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98DD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A6EDE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FE90EDC"/>
    <w:multiLevelType w:val="hybridMultilevel"/>
    <w:tmpl w:val="4C0CB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EA0D6D"/>
    <w:multiLevelType w:val="hybridMultilevel"/>
    <w:tmpl w:val="4D7CF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8"/>
  </w:num>
  <w:num w:numId="4">
    <w:abstractNumId w:val="12"/>
  </w:num>
  <w:num w:numId="5">
    <w:abstractNumId w:val="13"/>
  </w:num>
  <w:num w:numId="6">
    <w:abstractNumId w:val="1"/>
  </w:num>
  <w:num w:numId="7">
    <w:abstractNumId w:val="5"/>
  </w:num>
  <w:num w:numId="8">
    <w:abstractNumId w:val="3"/>
  </w:num>
  <w:num w:numId="9">
    <w:abstractNumId w:val="2"/>
  </w:num>
  <w:num w:numId="10">
    <w:abstractNumId w:val="4"/>
  </w:num>
  <w:num w:numId="11">
    <w:abstractNumId w:val="11"/>
  </w:num>
  <w:num w:numId="12">
    <w:abstractNumId w:val="7"/>
  </w:num>
  <w:num w:numId="13">
    <w:abstractNumId w:val="10"/>
  </w:num>
  <w:num w:numId="14">
    <w:abstractNumId w:val="9"/>
  </w:num>
  <w:num w:numId="15">
    <w:abstractNumId w:val="15"/>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75E"/>
    <w:rsid w:val="00042879"/>
    <w:rsid w:val="00043917"/>
    <w:rsid w:val="00081806"/>
    <w:rsid w:val="00091C1B"/>
    <w:rsid w:val="000B18A0"/>
    <w:rsid w:val="001368D4"/>
    <w:rsid w:val="001A075E"/>
    <w:rsid w:val="001A25C4"/>
    <w:rsid w:val="001B3005"/>
    <w:rsid w:val="001D28D2"/>
    <w:rsid w:val="001F6508"/>
    <w:rsid w:val="00206442"/>
    <w:rsid w:val="00223854"/>
    <w:rsid w:val="00255AE9"/>
    <w:rsid w:val="002A2794"/>
    <w:rsid w:val="002A6A09"/>
    <w:rsid w:val="002C4A9B"/>
    <w:rsid w:val="002C635F"/>
    <w:rsid w:val="002F4F61"/>
    <w:rsid w:val="00350E1D"/>
    <w:rsid w:val="003700BC"/>
    <w:rsid w:val="00376C31"/>
    <w:rsid w:val="003F475B"/>
    <w:rsid w:val="004213E1"/>
    <w:rsid w:val="004D1810"/>
    <w:rsid w:val="0057755C"/>
    <w:rsid w:val="00577F48"/>
    <w:rsid w:val="005842E0"/>
    <w:rsid w:val="00587FF1"/>
    <w:rsid w:val="00597C4A"/>
    <w:rsid w:val="005A0A32"/>
    <w:rsid w:val="005A4E67"/>
    <w:rsid w:val="005F78BC"/>
    <w:rsid w:val="00627BDD"/>
    <w:rsid w:val="00646CB0"/>
    <w:rsid w:val="006553D1"/>
    <w:rsid w:val="00685200"/>
    <w:rsid w:val="006D4A9A"/>
    <w:rsid w:val="006E19E2"/>
    <w:rsid w:val="006F40CE"/>
    <w:rsid w:val="00702013"/>
    <w:rsid w:val="00705FA7"/>
    <w:rsid w:val="00740248"/>
    <w:rsid w:val="00744122"/>
    <w:rsid w:val="00791A4F"/>
    <w:rsid w:val="007F430C"/>
    <w:rsid w:val="00826C2F"/>
    <w:rsid w:val="00876A76"/>
    <w:rsid w:val="008B7C2E"/>
    <w:rsid w:val="008F0290"/>
    <w:rsid w:val="0091151D"/>
    <w:rsid w:val="009426F7"/>
    <w:rsid w:val="00971445"/>
    <w:rsid w:val="00990F28"/>
    <w:rsid w:val="00A16CFD"/>
    <w:rsid w:val="00A16D33"/>
    <w:rsid w:val="00A329B3"/>
    <w:rsid w:val="00A62CAC"/>
    <w:rsid w:val="00AA419A"/>
    <w:rsid w:val="00AB745A"/>
    <w:rsid w:val="00B00C0E"/>
    <w:rsid w:val="00B872A1"/>
    <w:rsid w:val="00B97550"/>
    <w:rsid w:val="00BC35AD"/>
    <w:rsid w:val="00BD5D28"/>
    <w:rsid w:val="00BF2BBD"/>
    <w:rsid w:val="00C00FFE"/>
    <w:rsid w:val="00C31B82"/>
    <w:rsid w:val="00C93D50"/>
    <w:rsid w:val="00C94BE0"/>
    <w:rsid w:val="00CC0432"/>
    <w:rsid w:val="00CC656A"/>
    <w:rsid w:val="00D0184F"/>
    <w:rsid w:val="00D105E9"/>
    <w:rsid w:val="00D32DB1"/>
    <w:rsid w:val="00D426CE"/>
    <w:rsid w:val="00D63B78"/>
    <w:rsid w:val="00D8636A"/>
    <w:rsid w:val="00DA143A"/>
    <w:rsid w:val="00DC2159"/>
    <w:rsid w:val="00DC318B"/>
    <w:rsid w:val="00DD3DA6"/>
    <w:rsid w:val="00DD6EEF"/>
    <w:rsid w:val="00DF7479"/>
    <w:rsid w:val="00E2482A"/>
    <w:rsid w:val="00E9509E"/>
    <w:rsid w:val="00EA0589"/>
    <w:rsid w:val="00EC2F46"/>
    <w:rsid w:val="00F107E0"/>
    <w:rsid w:val="00F66664"/>
    <w:rsid w:val="00FB2D2F"/>
    <w:rsid w:val="00FD70B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2C74"/>
  <w15:docId w15:val="{3F429618-C88A-4FF3-A6FB-14431D35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9" w:lineRule="auto"/>
      <w:ind w:left="3583" w:right="1056" w:hanging="1196"/>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qFormat/>
    <w:rsid w:val="00D0184F"/>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84F"/>
    <w:pPr>
      <w:ind w:left="720"/>
      <w:contextualSpacing/>
    </w:pPr>
    <w:rPr>
      <w:rFonts w:asciiTheme="minorHAnsi" w:eastAsiaTheme="minorHAnsi" w:hAnsiTheme="minorHAnsi" w:cstheme="minorBidi"/>
      <w:color w:val="auto"/>
      <w:lang w:val="en-US" w:eastAsia="en-US"/>
    </w:rPr>
  </w:style>
  <w:style w:type="paragraph" w:styleId="NormalWeb">
    <w:name w:val="Normal (Web)"/>
    <w:basedOn w:val="Normal"/>
    <w:uiPriority w:val="99"/>
    <w:unhideWhenUsed/>
    <w:rsid w:val="002C4A9B"/>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40903">
      <w:bodyDiv w:val="1"/>
      <w:marLeft w:val="0"/>
      <w:marRight w:val="0"/>
      <w:marTop w:val="0"/>
      <w:marBottom w:val="0"/>
      <w:divBdr>
        <w:top w:val="none" w:sz="0" w:space="0" w:color="auto"/>
        <w:left w:val="none" w:sz="0" w:space="0" w:color="auto"/>
        <w:bottom w:val="none" w:sz="0" w:space="0" w:color="auto"/>
        <w:right w:val="none" w:sz="0" w:space="0" w:color="auto"/>
      </w:divBdr>
    </w:div>
    <w:div w:id="1446346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OOP Lab1</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Lab1</dc:title>
  <dc:subject/>
  <dc:creator>Muhammad Bilal Ishfaq;Asma Raheem</dc:creator>
  <cp:keywords/>
  <cp:lastModifiedBy>Muhammad Farrukh Nadeem</cp:lastModifiedBy>
  <cp:revision>5</cp:revision>
  <cp:lastPrinted>2020-10-09T06:30:00Z</cp:lastPrinted>
  <dcterms:created xsi:type="dcterms:W3CDTF">2022-01-18T20:40:00Z</dcterms:created>
  <dcterms:modified xsi:type="dcterms:W3CDTF">2022-01-19T21:18:00Z</dcterms:modified>
</cp:coreProperties>
</file>