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aps/>
          <w:color w:val="365F91" w:themeColor="accent1" w:themeShade="BF"/>
          <w:sz w:val="24"/>
          <w:szCs w:val="20"/>
          <w:lang w:eastAsia="en-US"/>
        </w:rPr>
        <w:id w:val="8810030"/>
        <w:docPartObj>
          <w:docPartGallery w:val="Cover Pages"/>
          <w:docPartUnique/>
        </w:docPartObj>
      </w:sdtPr>
      <w:sdtEndPr>
        <w:rPr>
          <w:caps w:val="0"/>
          <w:sz w:val="28"/>
          <w:szCs w:val="28"/>
        </w:rPr>
      </w:sdtEndPr>
      <w:sdtContent>
        <w:tbl>
          <w:tblPr>
            <w:tblW w:w="5000" w:type="pct"/>
            <w:jc w:val="center"/>
            <w:tblLook w:val="04A0"/>
          </w:tblPr>
          <w:tblGrid>
            <w:gridCol w:w="9576"/>
          </w:tblGrid>
          <w:tr w:rsidR="00217FF4">
            <w:trPr>
              <w:trHeight w:val="2880"/>
              <w:jc w:val="center"/>
            </w:trPr>
            <w:tc>
              <w:tcPr>
                <w:tcW w:w="5000" w:type="pct"/>
              </w:tcPr>
              <w:p w:rsidR="00217FF4" w:rsidRDefault="00711DD2" w:rsidP="00711DD2">
                <w:pPr>
                  <w:pStyle w:val="NoSpacing"/>
                  <w:jc w:val="center"/>
                  <w:rPr>
                    <w:rFonts w:asciiTheme="majorHAnsi" w:eastAsiaTheme="majorEastAsia" w:hAnsiTheme="majorHAnsi" w:cstheme="majorBidi"/>
                    <w:caps/>
                  </w:rPr>
                </w:pPr>
                <w:r>
                  <w:rPr>
                    <w:noProof/>
                    <w:lang w:eastAsia="en-US"/>
                  </w:rPr>
                  <w:drawing>
                    <wp:inline distT="0" distB="0" distL="0" distR="0">
                      <wp:extent cx="2406650" cy="931843"/>
                      <wp:effectExtent l="0" t="0" r="0" b="1905"/>
                      <wp:docPr id="1" name="Picture 1" descr="http://www.wpi.edu/~vernesc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pi.edu/~vernescu/logo.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6650" cy="931843"/>
                              </a:xfrm>
                              <a:prstGeom prst="rect">
                                <a:avLst/>
                              </a:prstGeom>
                              <a:noFill/>
                              <a:ln>
                                <a:noFill/>
                              </a:ln>
                            </pic:spPr>
                          </pic:pic>
                        </a:graphicData>
                      </a:graphic>
                    </wp:inline>
                  </w:drawing>
                </w:r>
              </w:p>
            </w:tc>
          </w:tr>
          <w:tr w:rsidR="00217FF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17FF4" w:rsidRDefault="003033B5" w:rsidP="003033B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1: Password Wallet</w:t>
                    </w:r>
                  </w:p>
                </w:tc>
              </w:sdtContent>
            </w:sdt>
          </w:tr>
          <w:tr w:rsidR="00217FF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17FF4" w:rsidRDefault="003033B5" w:rsidP="00CE3F23">
                    <w:pPr>
                      <w:pStyle w:val="NoSpacing"/>
                      <w:jc w:val="center"/>
                      <w:rPr>
                        <w:rFonts w:asciiTheme="majorHAnsi" w:eastAsiaTheme="majorEastAsia" w:hAnsiTheme="majorHAnsi" w:cstheme="majorBidi"/>
                        <w:sz w:val="44"/>
                        <w:szCs w:val="44"/>
                      </w:rPr>
                    </w:pPr>
                    <w:r w:rsidRPr="003033B5">
                      <w:rPr>
                        <w:rFonts w:asciiTheme="majorHAnsi" w:eastAsiaTheme="majorEastAsia" w:hAnsiTheme="majorHAnsi" w:cstheme="majorBidi"/>
                        <w:sz w:val="44"/>
                        <w:szCs w:val="44"/>
                      </w:rPr>
                      <w:t>CS 557: Software Secure Design and Analysis</w:t>
                    </w:r>
                  </w:p>
                </w:tc>
              </w:sdtContent>
            </w:sdt>
          </w:tr>
          <w:tr w:rsidR="00217FF4">
            <w:trPr>
              <w:trHeight w:val="360"/>
              <w:jc w:val="center"/>
            </w:trPr>
            <w:tc>
              <w:tcPr>
                <w:tcW w:w="5000" w:type="pct"/>
                <w:vAlign w:val="center"/>
              </w:tcPr>
              <w:p w:rsidR="00217FF4" w:rsidRDefault="00217FF4">
                <w:pPr>
                  <w:pStyle w:val="NoSpacing"/>
                  <w:jc w:val="center"/>
                </w:pPr>
              </w:p>
            </w:tc>
          </w:tr>
          <w:tr w:rsidR="00217FF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17FF4" w:rsidRDefault="00217FF4" w:rsidP="00CE3F23">
                    <w:pPr>
                      <w:pStyle w:val="NoSpacing"/>
                      <w:jc w:val="center"/>
                      <w:rPr>
                        <w:b/>
                        <w:bCs/>
                      </w:rPr>
                    </w:pPr>
                    <w:r>
                      <w:rPr>
                        <w:b/>
                        <w:bCs/>
                      </w:rPr>
                      <w:t xml:space="preserve">Tyler </w:t>
                    </w:r>
                    <w:r w:rsidR="00CE3F23">
                      <w:rPr>
                        <w:b/>
                        <w:bCs/>
                      </w:rPr>
                      <w:t>Carroll</w:t>
                    </w:r>
                    <w:r w:rsidR="003033B5">
                      <w:rPr>
                        <w:b/>
                        <w:bCs/>
                      </w:rPr>
                      <w:t xml:space="preserve"> and James Silvia</w:t>
                    </w:r>
                  </w:p>
                </w:tc>
              </w:sdtContent>
            </w:sdt>
          </w:tr>
          <w:tr w:rsidR="00217FF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09-25T00:00:00Z">
                  <w:dateFormat w:val="M/d/yyyy"/>
                  <w:lid w:val="en-US"/>
                  <w:storeMappedDataAs w:val="dateTime"/>
                  <w:calendar w:val="gregorian"/>
                </w:date>
              </w:sdtPr>
              <w:sdtContent>
                <w:tc>
                  <w:tcPr>
                    <w:tcW w:w="5000" w:type="pct"/>
                    <w:vAlign w:val="center"/>
                  </w:tcPr>
                  <w:p w:rsidR="00217FF4" w:rsidRDefault="003033B5" w:rsidP="00FA1200">
                    <w:pPr>
                      <w:pStyle w:val="NoSpacing"/>
                      <w:jc w:val="center"/>
                      <w:rPr>
                        <w:b/>
                        <w:bCs/>
                      </w:rPr>
                    </w:pPr>
                    <w:r>
                      <w:rPr>
                        <w:b/>
                        <w:bCs/>
                      </w:rPr>
                      <w:t>9/25/2014</w:t>
                    </w:r>
                  </w:p>
                </w:tc>
              </w:sdtContent>
            </w:sdt>
          </w:tr>
        </w:tbl>
        <w:p w:rsidR="00217FF4" w:rsidRDefault="00217FF4" w:rsidP="00B020D5"/>
        <w:p w:rsidR="00217FF4" w:rsidRDefault="00217FF4" w:rsidP="00B020D5"/>
        <w:p w:rsidR="00193E1B" w:rsidRDefault="00217FF4" w:rsidP="001800A5">
          <w:pPr>
            <w:pStyle w:val="Heading1"/>
          </w:pPr>
          <w:r>
            <w:br w:type="page"/>
          </w:r>
        </w:p>
      </w:sdtContent>
    </w:sdt>
    <w:p w:rsidR="00372F38" w:rsidRDefault="00193E1B" w:rsidP="00FC0660">
      <w:pPr>
        <w:pStyle w:val="Heading1"/>
        <w:spacing w:before="0"/>
      </w:pPr>
      <w:r>
        <w:lastRenderedPageBreak/>
        <w:t>Capabilities and Goals of the Adversary</w:t>
      </w:r>
    </w:p>
    <w:p w:rsidR="00193E1B" w:rsidRDefault="00193E1B" w:rsidP="00193E1B">
      <w:r>
        <w:t xml:space="preserve">We can expect the adversary to have several capabilities. Firstly we can expect that </w:t>
      </w:r>
      <w:r w:rsidR="001800A5">
        <w:t>they</w:t>
      </w:r>
      <w:r>
        <w:t xml:space="preserve"> will have access to the application and access </w:t>
      </w:r>
      <w:r w:rsidR="001800A5">
        <w:t>to a program that will allow them to rapidly guess the master password of the user that grants access to the application. Secondly we can expect that since they have access to the machine that the program is running on, they will be able to search for and possibly find the file that holds the encrypted versions of the user’s passwords.</w:t>
      </w:r>
    </w:p>
    <w:p w:rsidR="00193E1B" w:rsidRDefault="00193E1B" w:rsidP="00193E1B">
      <w:r>
        <w:t xml:space="preserve">There are </w:t>
      </w:r>
      <w:r w:rsidR="001800A5">
        <w:t>two main</w:t>
      </w:r>
      <w:r>
        <w:t xml:space="preserve"> goals of the adversary. The first goal of the adversary is to obtain the passwords of the user in any way possible. </w:t>
      </w:r>
      <w:r w:rsidR="001800A5">
        <w:t>The adversary will try to use programs to brute force attack the program and guess the user’s master password or they will find the encrypted version of the file and try to figure out the key that was used to encrypt the file. If they cannot access the user’s passwords then the second goal of the adversary will be to corrupt the user’s passwords in any way possible. They can achieve that by deleting, editing or moving the encrypted password file.</w:t>
      </w:r>
    </w:p>
    <w:p w:rsidR="001800A5" w:rsidRDefault="001800A5" w:rsidP="00FC0660">
      <w:pPr>
        <w:pStyle w:val="Heading1"/>
        <w:spacing w:before="0"/>
      </w:pPr>
      <w:r>
        <w:t>System Goals</w:t>
      </w:r>
    </w:p>
    <w:p w:rsidR="001800A5" w:rsidRDefault="00C56F44" w:rsidP="001800A5">
      <w:r>
        <w:t>The intended functionality of the system is to provide a secure place to store the user’s passwords</w:t>
      </w:r>
      <w:r w:rsidR="00325762">
        <w:t xml:space="preserve"> while providing the user with the option to auto-generate a password</w:t>
      </w:r>
      <w:r>
        <w:t xml:space="preserve">. </w:t>
      </w:r>
      <w:r w:rsidR="00325762">
        <w:t>If for some reason, the user does not want to auto-generate a random password, they can input their own password to store. The system will maintain association between the password description and password</w:t>
      </w:r>
      <w:r>
        <w:t>. The first time the user logs into the program, they are prompted to make a master password that they will use to access their passwords from now on. The program only supports one user at a time. After logging in the user has the ability to add a new password, look up a password that is already in the system or remove a password from the system.</w:t>
      </w:r>
    </w:p>
    <w:p w:rsidR="00FC0660" w:rsidRDefault="00FC0660" w:rsidP="001800A5">
      <w:r>
        <w:t xml:space="preserve">The security goals we want to achieve here are the ability to store the passwords in a file safely that we know may be looked at by an </w:t>
      </w:r>
      <w:proofErr w:type="spellStart"/>
      <w:r>
        <w:t>untrusted</w:t>
      </w:r>
      <w:proofErr w:type="spellEnd"/>
      <w:r>
        <w:t xml:space="preserve"> party. We want to pick a key to encrypt the file that is not hard coded so each user has a different key. We also want to prevent an </w:t>
      </w:r>
      <w:proofErr w:type="spellStart"/>
      <w:r>
        <w:t>untrusted</w:t>
      </w:r>
      <w:proofErr w:type="spellEnd"/>
      <w:r>
        <w:t xml:space="preserve"> party from brute force attacking our system and guessing the user’s master password.</w:t>
      </w:r>
    </w:p>
    <w:p w:rsidR="00A87DF8" w:rsidRDefault="00A87DF8" w:rsidP="001800A5">
      <w:r>
        <w:t xml:space="preserve">Passwords will never be displayed in </w:t>
      </w:r>
      <w:proofErr w:type="spellStart"/>
      <w:r>
        <w:t>cleartext</w:t>
      </w:r>
      <w:proofErr w:type="spellEnd"/>
      <w:r>
        <w:t xml:space="preserve"> unless the user has successfully logged in to the system with their master password and requested the proper name association. When a new password is generated, it is not </w:t>
      </w:r>
      <w:r>
        <w:lastRenderedPageBreak/>
        <w:t xml:space="preserve">printed to the screen, only encrypted and saved. Similarly, if a user decides to manually create their password via the CLI, this text will also be hidden. </w:t>
      </w:r>
    </w:p>
    <w:p w:rsidR="00FC0660" w:rsidRDefault="00FC0660" w:rsidP="00FC0660">
      <w:pPr>
        <w:pStyle w:val="Heading1"/>
        <w:spacing w:before="0"/>
      </w:pPr>
      <w:r>
        <w:t>User Profile</w:t>
      </w:r>
    </w:p>
    <w:p w:rsidR="00FC0660" w:rsidRDefault="00FC0660" w:rsidP="00FC0660">
      <w:r>
        <w:t xml:space="preserve">There are three things that we expect the user to do in order to keep the system secure. Firstly we expect the user to run the program as a root user </w:t>
      </w:r>
      <w:r w:rsidR="00A87DF8">
        <w:t xml:space="preserve">(or equivalent user level) </w:t>
      </w:r>
      <w:r>
        <w:t xml:space="preserve">so that no </w:t>
      </w:r>
      <w:proofErr w:type="spellStart"/>
      <w:r>
        <w:t>untrusted</w:t>
      </w:r>
      <w:proofErr w:type="spellEnd"/>
      <w:r>
        <w:t xml:space="preserve"> party will be able to run the application or read, write or remove the file that stores the passwords</w:t>
      </w:r>
      <w:r w:rsidR="00A87DF8">
        <w:t xml:space="preserve"> (only the user initiating the program can access the wallet)</w:t>
      </w:r>
      <w:r>
        <w:t xml:space="preserve">. We expect the user to know to do that because the program </w:t>
      </w:r>
      <w:r w:rsidR="00A87DF8">
        <w:t>provides an obvious banner describing the penalties for not following these directions.</w:t>
      </w:r>
      <w:r>
        <w:t xml:space="preserve"> Secondly we expect the user to back up their encrypted password file to another secure location just in case an </w:t>
      </w:r>
      <w:proofErr w:type="spellStart"/>
      <w:r>
        <w:t>untrusted</w:t>
      </w:r>
      <w:proofErr w:type="spellEnd"/>
      <w:r>
        <w:t xml:space="preserve"> party corrupts it. We think the user will know how to do that because on a first time login when they create their master password and we create the password file, we display a banner message that informs the user to back up their password file periodically just in case an </w:t>
      </w:r>
      <w:proofErr w:type="spellStart"/>
      <w:r>
        <w:t>untrusted</w:t>
      </w:r>
      <w:proofErr w:type="spellEnd"/>
      <w:r>
        <w:t xml:space="preserve"> party gains root access on their machine and corrupts the password file. Lastly we expect the user to pick a strong master password and we expect this to happen because we have placed restrictions on the password that they can choose to ensure their password is strong.</w:t>
      </w:r>
    </w:p>
    <w:p w:rsidR="00A56962" w:rsidRDefault="00A56962" w:rsidP="00A56962">
      <w:pPr>
        <w:pStyle w:val="Heading1"/>
        <w:spacing w:before="0"/>
      </w:pPr>
      <w:r>
        <w:t>Security Mechanisms</w:t>
      </w:r>
    </w:p>
    <w:p w:rsidR="00A56962" w:rsidRDefault="00A56962" w:rsidP="00A56962">
      <w:r>
        <w:t>There are several security mechanisms we have employed to protect the user’s password wallet.</w:t>
      </w:r>
      <w:r w:rsidR="00CF328B">
        <w:t xml:space="preserve"> Firstly to ensure that the key is random </w:t>
      </w:r>
      <w:r w:rsidR="00202FBE">
        <w:t>for each user we decided to make the key we use to encrypt and decrypt the user’s passwords from their master password.  We perform a one way hash function with a hard coded key on the master password, and then use the result to encrypt and decrypt each password in the wallet. We chose this method because even if the adversary obtains the source code and the hash function’s hard coded key, they would need the user’s master password in order to obtain the key used to decrypt the passwords. If they obtained the master password somehow to make the decryption key then it would not matter because they would already have gained access to the system.</w:t>
      </w:r>
    </w:p>
    <w:p w:rsidR="00202FBE" w:rsidRDefault="00202FBE" w:rsidP="00A56962">
      <w:r>
        <w:t>Secondly to ensure that the adversary cannot perform a brute force attack on the system to gain the master password, we have put a limit to the number of attempt</w:t>
      </w:r>
      <w:r w:rsidR="005D3363">
        <w:t xml:space="preserve">s that the user can perform. The user can only perform five guesses for the master password; if they fail all five then we wipe the password file and exit the program. Yes this </w:t>
      </w:r>
      <w:r w:rsidR="005D3363">
        <w:lastRenderedPageBreak/>
        <w:t>seems like an easy way for the adversary to corrupt the program but we inform the user to make a backup copy of their password file just in case so they can replace it if this occurs. The adversary will not be able to make a copy of the file and continually replace it to keep guessing passwords unless they have root access to the user’s system.</w:t>
      </w:r>
      <w:r w:rsidR="00831854">
        <w:t xml:space="preserve"> We also make the brute force attack more difficult by putting restrictions on the type of password the user can enter as their master password.</w:t>
      </w:r>
      <w:bookmarkStart w:id="0" w:name="_GoBack"/>
      <w:bookmarkEnd w:id="0"/>
    </w:p>
    <w:p w:rsidR="005D3363" w:rsidRPr="00A56962" w:rsidRDefault="005D3363" w:rsidP="00A56962">
      <w:r>
        <w:t xml:space="preserve">Lastly </w:t>
      </w:r>
      <w:r w:rsidR="007306EA">
        <w:t>we ensure the adversary cannot corrupt the password file by only giving permissions to root users and only allowing the user to run the program if they have root access.</w:t>
      </w:r>
    </w:p>
    <w:sectPr w:rsidR="005D3363" w:rsidRPr="00A56962" w:rsidSect="00101A10">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A50" w:rsidRDefault="00245A50" w:rsidP="00B020D5">
      <w:r>
        <w:separator/>
      </w:r>
    </w:p>
    <w:p w:rsidR="00245A50" w:rsidRDefault="00245A50" w:rsidP="00B020D5"/>
  </w:endnote>
  <w:endnote w:type="continuationSeparator" w:id="0">
    <w:p w:rsidR="00245A50" w:rsidRDefault="00245A50" w:rsidP="00B020D5">
      <w:r>
        <w:continuationSeparator/>
      </w:r>
    </w:p>
    <w:p w:rsidR="00245A50" w:rsidRDefault="00245A50" w:rsidP="00B020D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A50" w:rsidRDefault="00245A50" w:rsidP="00B020D5">
      <w:r>
        <w:separator/>
      </w:r>
    </w:p>
    <w:p w:rsidR="00245A50" w:rsidRDefault="00245A50" w:rsidP="00B020D5"/>
  </w:footnote>
  <w:footnote w:type="continuationSeparator" w:id="0">
    <w:p w:rsidR="00245A50" w:rsidRDefault="00245A50" w:rsidP="00B020D5">
      <w:r>
        <w:continuationSeparator/>
      </w:r>
    </w:p>
    <w:p w:rsidR="00245A50" w:rsidRDefault="00245A50" w:rsidP="00B020D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093072"/>
      <w:docPartObj>
        <w:docPartGallery w:val="Page Numbers (Top of Page)"/>
        <w:docPartUnique/>
      </w:docPartObj>
    </w:sdtPr>
    <w:sdtEndPr>
      <w:rPr>
        <w:noProof/>
      </w:rPr>
    </w:sdtEndPr>
    <w:sdtContent>
      <w:p w:rsidR="00F7538A" w:rsidRDefault="00DB63B9" w:rsidP="00B020D5">
        <w:pPr>
          <w:pStyle w:val="Header"/>
        </w:pPr>
        <w:r>
          <w:fldChar w:fldCharType="begin"/>
        </w:r>
        <w:r w:rsidR="00F7538A">
          <w:instrText xml:space="preserve"> PAGE   \* MERGEFORMAT </w:instrText>
        </w:r>
        <w:r>
          <w:fldChar w:fldCharType="separate"/>
        </w:r>
        <w:r w:rsidR="00A87DF8">
          <w:rPr>
            <w:noProof/>
          </w:rPr>
          <w:t>2</w:t>
        </w:r>
        <w:r>
          <w:rPr>
            <w:noProof/>
          </w:rPr>
          <w:fldChar w:fldCharType="end"/>
        </w:r>
      </w:p>
    </w:sdtContent>
  </w:sdt>
  <w:p w:rsidR="00F7538A" w:rsidRDefault="00F7538A" w:rsidP="00B020D5">
    <w:pPr>
      <w:pStyle w:val="Header"/>
    </w:pPr>
  </w:p>
  <w:p w:rsidR="00476B44" w:rsidRDefault="00476B44" w:rsidP="00B020D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418C"/>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95AD7"/>
    <w:multiLevelType w:val="hybridMultilevel"/>
    <w:tmpl w:val="5426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F590E"/>
    <w:multiLevelType w:val="hybridMultilevel"/>
    <w:tmpl w:val="6C02001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5B3C5B"/>
    <w:multiLevelType w:val="hybridMultilevel"/>
    <w:tmpl w:val="BEE88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F59A2"/>
    <w:multiLevelType w:val="hybridMultilevel"/>
    <w:tmpl w:val="B2D2B90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0D2740"/>
    <w:multiLevelType w:val="hybridMultilevel"/>
    <w:tmpl w:val="E280F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170FC9"/>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3F47D7"/>
    <w:multiLevelType w:val="hybridMultilevel"/>
    <w:tmpl w:val="7DBE4E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502F0A"/>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8765F"/>
    <w:multiLevelType w:val="hybridMultilevel"/>
    <w:tmpl w:val="DADE2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4B3F59"/>
    <w:multiLevelType w:val="hybridMultilevel"/>
    <w:tmpl w:val="BCA6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FC24B1"/>
    <w:multiLevelType w:val="hybridMultilevel"/>
    <w:tmpl w:val="BEE88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8E13FA"/>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320B14"/>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B80F47"/>
    <w:multiLevelType w:val="hybridMultilevel"/>
    <w:tmpl w:val="675E1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B02DEE"/>
    <w:multiLevelType w:val="hybridMultilevel"/>
    <w:tmpl w:val="9B628F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AD69F0"/>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9C14D4"/>
    <w:multiLevelType w:val="hybridMultilevel"/>
    <w:tmpl w:val="68808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BD282D"/>
    <w:multiLevelType w:val="hybridMultilevel"/>
    <w:tmpl w:val="04E632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15D13B6"/>
    <w:multiLevelType w:val="hybridMultilevel"/>
    <w:tmpl w:val="BEE88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D85DA7"/>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4D72D4"/>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E1508D"/>
    <w:multiLevelType w:val="hybridMultilevel"/>
    <w:tmpl w:val="5CDE1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9E339C"/>
    <w:multiLevelType w:val="hybridMultilevel"/>
    <w:tmpl w:val="5C3C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67479E"/>
    <w:multiLevelType w:val="hybridMultilevel"/>
    <w:tmpl w:val="E25CA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FE4752"/>
    <w:multiLevelType w:val="hybridMultilevel"/>
    <w:tmpl w:val="B5C4A8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C80363D"/>
    <w:multiLevelType w:val="hybridMultilevel"/>
    <w:tmpl w:val="A0EA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0F5537"/>
    <w:multiLevelType w:val="hybridMultilevel"/>
    <w:tmpl w:val="E25CA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DB6FA6"/>
    <w:multiLevelType w:val="hybridMultilevel"/>
    <w:tmpl w:val="2BF8539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1A76A8C"/>
    <w:multiLevelType w:val="hybridMultilevel"/>
    <w:tmpl w:val="0EE23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8B0BE6"/>
    <w:multiLevelType w:val="hybridMultilevel"/>
    <w:tmpl w:val="3E78117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EDB7A0E"/>
    <w:multiLevelType w:val="hybridMultilevel"/>
    <w:tmpl w:val="75548AA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3"/>
  </w:num>
  <w:num w:numId="3">
    <w:abstractNumId w:val="21"/>
  </w:num>
  <w:num w:numId="4">
    <w:abstractNumId w:val="17"/>
  </w:num>
  <w:num w:numId="5">
    <w:abstractNumId w:val="10"/>
  </w:num>
  <w:num w:numId="6">
    <w:abstractNumId w:val="14"/>
  </w:num>
  <w:num w:numId="7">
    <w:abstractNumId w:val="22"/>
  </w:num>
  <w:num w:numId="8">
    <w:abstractNumId w:val="2"/>
  </w:num>
  <w:num w:numId="9">
    <w:abstractNumId w:val="4"/>
  </w:num>
  <w:num w:numId="10">
    <w:abstractNumId w:val="28"/>
  </w:num>
  <w:num w:numId="11">
    <w:abstractNumId w:val="31"/>
  </w:num>
  <w:num w:numId="12">
    <w:abstractNumId w:val="18"/>
  </w:num>
  <w:num w:numId="13">
    <w:abstractNumId w:val="30"/>
  </w:num>
  <w:num w:numId="14">
    <w:abstractNumId w:val="0"/>
  </w:num>
  <w:num w:numId="15">
    <w:abstractNumId w:val="12"/>
  </w:num>
  <w:num w:numId="16">
    <w:abstractNumId w:val="13"/>
  </w:num>
  <w:num w:numId="17">
    <w:abstractNumId w:val="16"/>
  </w:num>
  <w:num w:numId="18">
    <w:abstractNumId w:val="26"/>
  </w:num>
  <w:num w:numId="19">
    <w:abstractNumId w:val="8"/>
  </w:num>
  <w:num w:numId="20">
    <w:abstractNumId w:val="6"/>
  </w:num>
  <w:num w:numId="21">
    <w:abstractNumId w:val="20"/>
  </w:num>
  <w:num w:numId="22">
    <w:abstractNumId w:val="27"/>
  </w:num>
  <w:num w:numId="23">
    <w:abstractNumId w:val="24"/>
  </w:num>
  <w:num w:numId="24">
    <w:abstractNumId w:val="29"/>
  </w:num>
  <w:num w:numId="25">
    <w:abstractNumId w:val="9"/>
  </w:num>
  <w:num w:numId="26">
    <w:abstractNumId w:val="5"/>
  </w:num>
  <w:num w:numId="27">
    <w:abstractNumId w:val="11"/>
  </w:num>
  <w:num w:numId="28">
    <w:abstractNumId w:val="19"/>
  </w:num>
  <w:num w:numId="29">
    <w:abstractNumId w:val="3"/>
  </w:num>
  <w:num w:numId="30">
    <w:abstractNumId w:val="7"/>
  </w:num>
  <w:num w:numId="31">
    <w:abstractNumId w:val="25"/>
  </w:num>
  <w:num w:numId="32">
    <w:abstractNumId w:val="15"/>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4E4181"/>
    <w:rsid w:val="000025CA"/>
    <w:rsid w:val="0000513F"/>
    <w:rsid w:val="000077EF"/>
    <w:rsid w:val="00011335"/>
    <w:rsid w:val="00013A31"/>
    <w:rsid w:val="00013ACC"/>
    <w:rsid w:val="000235F4"/>
    <w:rsid w:val="000247D7"/>
    <w:rsid w:val="0003316E"/>
    <w:rsid w:val="00033CCD"/>
    <w:rsid w:val="00045892"/>
    <w:rsid w:val="00046CFB"/>
    <w:rsid w:val="00051D05"/>
    <w:rsid w:val="0005205E"/>
    <w:rsid w:val="00062AB6"/>
    <w:rsid w:val="000662BC"/>
    <w:rsid w:val="000755AD"/>
    <w:rsid w:val="00080073"/>
    <w:rsid w:val="00082CAE"/>
    <w:rsid w:val="00083CD1"/>
    <w:rsid w:val="000845D8"/>
    <w:rsid w:val="00087391"/>
    <w:rsid w:val="000902D2"/>
    <w:rsid w:val="000928F5"/>
    <w:rsid w:val="00092956"/>
    <w:rsid w:val="00095054"/>
    <w:rsid w:val="000A27E6"/>
    <w:rsid w:val="000A3167"/>
    <w:rsid w:val="000A3E1B"/>
    <w:rsid w:val="000A4237"/>
    <w:rsid w:val="000B3515"/>
    <w:rsid w:val="000B42AC"/>
    <w:rsid w:val="000D2770"/>
    <w:rsid w:val="000D62A0"/>
    <w:rsid w:val="000D6E9B"/>
    <w:rsid w:val="000E6F88"/>
    <w:rsid w:val="000F1E09"/>
    <w:rsid w:val="000F34D6"/>
    <w:rsid w:val="000F397C"/>
    <w:rsid w:val="000F3B03"/>
    <w:rsid w:val="000F4EE6"/>
    <w:rsid w:val="000F63FE"/>
    <w:rsid w:val="000F6592"/>
    <w:rsid w:val="000F7423"/>
    <w:rsid w:val="000F76F3"/>
    <w:rsid w:val="00101A10"/>
    <w:rsid w:val="00107B20"/>
    <w:rsid w:val="00110029"/>
    <w:rsid w:val="00117058"/>
    <w:rsid w:val="00120E08"/>
    <w:rsid w:val="00121DED"/>
    <w:rsid w:val="001220A7"/>
    <w:rsid w:val="0012427C"/>
    <w:rsid w:val="0012581A"/>
    <w:rsid w:val="00137713"/>
    <w:rsid w:val="00142D2D"/>
    <w:rsid w:val="00142D48"/>
    <w:rsid w:val="0014326B"/>
    <w:rsid w:val="00143500"/>
    <w:rsid w:val="00145D33"/>
    <w:rsid w:val="00146B54"/>
    <w:rsid w:val="00150F82"/>
    <w:rsid w:val="00151055"/>
    <w:rsid w:val="0015233A"/>
    <w:rsid w:val="00157D3F"/>
    <w:rsid w:val="001730CD"/>
    <w:rsid w:val="001746FE"/>
    <w:rsid w:val="0017656B"/>
    <w:rsid w:val="001800A5"/>
    <w:rsid w:val="00184A3A"/>
    <w:rsid w:val="00185C7A"/>
    <w:rsid w:val="00191978"/>
    <w:rsid w:val="00193E1B"/>
    <w:rsid w:val="00193FCE"/>
    <w:rsid w:val="00197BDF"/>
    <w:rsid w:val="001A06E5"/>
    <w:rsid w:val="001A070D"/>
    <w:rsid w:val="001A0ABF"/>
    <w:rsid w:val="001A1CE9"/>
    <w:rsid w:val="001A5D0B"/>
    <w:rsid w:val="001B1DFC"/>
    <w:rsid w:val="001B27F7"/>
    <w:rsid w:val="001C0125"/>
    <w:rsid w:val="001C1FDD"/>
    <w:rsid w:val="001C21FC"/>
    <w:rsid w:val="001C4DA9"/>
    <w:rsid w:val="001C5C8E"/>
    <w:rsid w:val="001C6935"/>
    <w:rsid w:val="001D12AC"/>
    <w:rsid w:val="001D3EA3"/>
    <w:rsid w:val="001D4450"/>
    <w:rsid w:val="001E209C"/>
    <w:rsid w:val="001E75CD"/>
    <w:rsid w:val="001F0E94"/>
    <w:rsid w:val="001F0F86"/>
    <w:rsid w:val="001F2A00"/>
    <w:rsid w:val="001F410E"/>
    <w:rsid w:val="001F4757"/>
    <w:rsid w:val="001F58DB"/>
    <w:rsid w:val="001F5F54"/>
    <w:rsid w:val="001F6873"/>
    <w:rsid w:val="00202747"/>
    <w:rsid w:val="00202FBE"/>
    <w:rsid w:val="002114B8"/>
    <w:rsid w:val="00212668"/>
    <w:rsid w:val="002126A3"/>
    <w:rsid w:val="00217FF4"/>
    <w:rsid w:val="00221DD2"/>
    <w:rsid w:val="002226F4"/>
    <w:rsid w:val="0022418B"/>
    <w:rsid w:val="002276CF"/>
    <w:rsid w:val="00233A03"/>
    <w:rsid w:val="002363A3"/>
    <w:rsid w:val="00237A95"/>
    <w:rsid w:val="00241AE3"/>
    <w:rsid w:val="00245A50"/>
    <w:rsid w:val="00255EF0"/>
    <w:rsid w:val="00256ED2"/>
    <w:rsid w:val="00257837"/>
    <w:rsid w:val="00260C6C"/>
    <w:rsid w:val="0026257F"/>
    <w:rsid w:val="002625A6"/>
    <w:rsid w:val="0026335F"/>
    <w:rsid w:val="002722F6"/>
    <w:rsid w:val="002778DA"/>
    <w:rsid w:val="002813A9"/>
    <w:rsid w:val="00281969"/>
    <w:rsid w:val="00287490"/>
    <w:rsid w:val="00287F4C"/>
    <w:rsid w:val="00292B5B"/>
    <w:rsid w:val="00295C07"/>
    <w:rsid w:val="00296268"/>
    <w:rsid w:val="00297050"/>
    <w:rsid w:val="00297C01"/>
    <w:rsid w:val="002A0051"/>
    <w:rsid w:val="002A0923"/>
    <w:rsid w:val="002A3B7D"/>
    <w:rsid w:val="002A6C83"/>
    <w:rsid w:val="002A6CC4"/>
    <w:rsid w:val="002B14BE"/>
    <w:rsid w:val="002B14E9"/>
    <w:rsid w:val="002C1053"/>
    <w:rsid w:val="002C275F"/>
    <w:rsid w:val="002D516E"/>
    <w:rsid w:val="002E692C"/>
    <w:rsid w:val="002E6BD8"/>
    <w:rsid w:val="002F0403"/>
    <w:rsid w:val="002F1FC4"/>
    <w:rsid w:val="002F21D1"/>
    <w:rsid w:val="002F2410"/>
    <w:rsid w:val="002F475A"/>
    <w:rsid w:val="002F73F0"/>
    <w:rsid w:val="003033B5"/>
    <w:rsid w:val="0030397B"/>
    <w:rsid w:val="00306722"/>
    <w:rsid w:val="00311557"/>
    <w:rsid w:val="00313E1B"/>
    <w:rsid w:val="00325762"/>
    <w:rsid w:val="00333090"/>
    <w:rsid w:val="003363E2"/>
    <w:rsid w:val="00340EF4"/>
    <w:rsid w:val="00343AFF"/>
    <w:rsid w:val="00345605"/>
    <w:rsid w:val="003522A1"/>
    <w:rsid w:val="00352325"/>
    <w:rsid w:val="0036076F"/>
    <w:rsid w:val="003648F9"/>
    <w:rsid w:val="003679FE"/>
    <w:rsid w:val="00372F38"/>
    <w:rsid w:val="003752FC"/>
    <w:rsid w:val="0037667D"/>
    <w:rsid w:val="003865FC"/>
    <w:rsid w:val="003904E6"/>
    <w:rsid w:val="003A169F"/>
    <w:rsid w:val="003A1BE8"/>
    <w:rsid w:val="003B1519"/>
    <w:rsid w:val="003B6BDB"/>
    <w:rsid w:val="003C1D37"/>
    <w:rsid w:val="003C47FA"/>
    <w:rsid w:val="003C5D0C"/>
    <w:rsid w:val="003C6A40"/>
    <w:rsid w:val="003D2797"/>
    <w:rsid w:val="003D562D"/>
    <w:rsid w:val="003E1F93"/>
    <w:rsid w:val="003E5AC6"/>
    <w:rsid w:val="003F2499"/>
    <w:rsid w:val="003F2B86"/>
    <w:rsid w:val="003F3104"/>
    <w:rsid w:val="003F591A"/>
    <w:rsid w:val="00403BC9"/>
    <w:rsid w:val="0040604B"/>
    <w:rsid w:val="00407293"/>
    <w:rsid w:val="00410D89"/>
    <w:rsid w:val="004122C6"/>
    <w:rsid w:val="00413D43"/>
    <w:rsid w:val="00414EC4"/>
    <w:rsid w:val="0041691D"/>
    <w:rsid w:val="004263C3"/>
    <w:rsid w:val="00432D1C"/>
    <w:rsid w:val="00436852"/>
    <w:rsid w:val="004369A7"/>
    <w:rsid w:val="004405E0"/>
    <w:rsid w:val="00442BB8"/>
    <w:rsid w:val="00442DDE"/>
    <w:rsid w:val="00443D11"/>
    <w:rsid w:val="004444DE"/>
    <w:rsid w:val="004508BD"/>
    <w:rsid w:val="00453953"/>
    <w:rsid w:val="0045586E"/>
    <w:rsid w:val="004656F5"/>
    <w:rsid w:val="0047228B"/>
    <w:rsid w:val="00472370"/>
    <w:rsid w:val="0047391F"/>
    <w:rsid w:val="00473BFA"/>
    <w:rsid w:val="0047562F"/>
    <w:rsid w:val="00476B44"/>
    <w:rsid w:val="004840C2"/>
    <w:rsid w:val="004901CE"/>
    <w:rsid w:val="004922AC"/>
    <w:rsid w:val="004939BD"/>
    <w:rsid w:val="00493E7A"/>
    <w:rsid w:val="0049619C"/>
    <w:rsid w:val="00497DC8"/>
    <w:rsid w:val="004A68E5"/>
    <w:rsid w:val="004A792C"/>
    <w:rsid w:val="004C5D66"/>
    <w:rsid w:val="004C6F98"/>
    <w:rsid w:val="004D006D"/>
    <w:rsid w:val="004D10B3"/>
    <w:rsid w:val="004D197F"/>
    <w:rsid w:val="004D3593"/>
    <w:rsid w:val="004D50A0"/>
    <w:rsid w:val="004E2873"/>
    <w:rsid w:val="004E3613"/>
    <w:rsid w:val="004E3737"/>
    <w:rsid w:val="004E4181"/>
    <w:rsid w:val="004E6F92"/>
    <w:rsid w:val="004F1306"/>
    <w:rsid w:val="004F3327"/>
    <w:rsid w:val="004F6BC6"/>
    <w:rsid w:val="004F6F65"/>
    <w:rsid w:val="004F7CE4"/>
    <w:rsid w:val="0050424F"/>
    <w:rsid w:val="00504EF4"/>
    <w:rsid w:val="005109C8"/>
    <w:rsid w:val="00511782"/>
    <w:rsid w:val="0051180B"/>
    <w:rsid w:val="00512749"/>
    <w:rsid w:val="005127A3"/>
    <w:rsid w:val="00512C97"/>
    <w:rsid w:val="0051308A"/>
    <w:rsid w:val="00513311"/>
    <w:rsid w:val="00514193"/>
    <w:rsid w:val="0051653D"/>
    <w:rsid w:val="0051754F"/>
    <w:rsid w:val="00522E8A"/>
    <w:rsid w:val="005239E7"/>
    <w:rsid w:val="0052427B"/>
    <w:rsid w:val="00526E4E"/>
    <w:rsid w:val="00527EC1"/>
    <w:rsid w:val="0053054F"/>
    <w:rsid w:val="00530BFC"/>
    <w:rsid w:val="00533259"/>
    <w:rsid w:val="005342AD"/>
    <w:rsid w:val="00541A8A"/>
    <w:rsid w:val="00554351"/>
    <w:rsid w:val="0055505D"/>
    <w:rsid w:val="00560A23"/>
    <w:rsid w:val="005653F2"/>
    <w:rsid w:val="0056605D"/>
    <w:rsid w:val="00570A19"/>
    <w:rsid w:val="00573EF4"/>
    <w:rsid w:val="00575715"/>
    <w:rsid w:val="00580054"/>
    <w:rsid w:val="0058789F"/>
    <w:rsid w:val="005930FA"/>
    <w:rsid w:val="00597A52"/>
    <w:rsid w:val="005A0361"/>
    <w:rsid w:val="005B4060"/>
    <w:rsid w:val="005B6B91"/>
    <w:rsid w:val="005C780A"/>
    <w:rsid w:val="005C7FD0"/>
    <w:rsid w:val="005D0ABA"/>
    <w:rsid w:val="005D2AEA"/>
    <w:rsid w:val="005D3363"/>
    <w:rsid w:val="005E1852"/>
    <w:rsid w:val="005E41F2"/>
    <w:rsid w:val="005E47AF"/>
    <w:rsid w:val="005E4982"/>
    <w:rsid w:val="005E5C7F"/>
    <w:rsid w:val="005F2BC3"/>
    <w:rsid w:val="005F664B"/>
    <w:rsid w:val="00600B99"/>
    <w:rsid w:val="00603236"/>
    <w:rsid w:val="00603D84"/>
    <w:rsid w:val="0060403E"/>
    <w:rsid w:val="00614DD8"/>
    <w:rsid w:val="00615855"/>
    <w:rsid w:val="00616457"/>
    <w:rsid w:val="006179D1"/>
    <w:rsid w:val="006203B0"/>
    <w:rsid w:val="00622A8F"/>
    <w:rsid w:val="00623C50"/>
    <w:rsid w:val="0062433D"/>
    <w:rsid w:val="00625BB4"/>
    <w:rsid w:val="006307A4"/>
    <w:rsid w:val="00640BAC"/>
    <w:rsid w:val="00642A7C"/>
    <w:rsid w:val="00656A5F"/>
    <w:rsid w:val="00656FF5"/>
    <w:rsid w:val="0066070A"/>
    <w:rsid w:val="00661E9E"/>
    <w:rsid w:val="00661FE8"/>
    <w:rsid w:val="006646B0"/>
    <w:rsid w:val="00667206"/>
    <w:rsid w:val="00671D2A"/>
    <w:rsid w:val="00673FE2"/>
    <w:rsid w:val="00675BDB"/>
    <w:rsid w:val="00676EBB"/>
    <w:rsid w:val="00680147"/>
    <w:rsid w:val="00681866"/>
    <w:rsid w:val="006860A5"/>
    <w:rsid w:val="00692271"/>
    <w:rsid w:val="00697E84"/>
    <w:rsid w:val="006A40A8"/>
    <w:rsid w:val="006A64B4"/>
    <w:rsid w:val="006C1F1A"/>
    <w:rsid w:val="006C39B0"/>
    <w:rsid w:val="006D3CA1"/>
    <w:rsid w:val="006D4A05"/>
    <w:rsid w:val="006D4D54"/>
    <w:rsid w:val="006E2419"/>
    <w:rsid w:val="006E3121"/>
    <w:rsid w:val="006E5CB4"/>
    <w:rsid w:val="006E7A2D"/>
    <w:rsid w:val="006F1975"/>
    <w:rsid w:val="006F2096"/>
    <w:rsid w:val="006F2FE0"/>
    <w:rsid w:val="0070054C"/>
    <w:rsid w:val="00701A8E"/>
    <w:rsid w:val="00703E3D"/>
    <w:rsid w:val="00704648"/>
    <w:rsid w:val="00711DD2"/>
    <w:rsid w:val="007137D0"/>
    <w:rsid w:val="00713D83"/>
    <w:rsid w:val="007259E5"/>
    <w:rsid w:val="007306EA"/>
    <w:rsid w:val="00731081"/>
    <w:rsid w:val="0073148D"/>
    <w:rsid w:val="00731554"/>
    <w:rsid w:val="0073412E"/>
    <w:rsid w:val="007350C7"/>
    <w:rsid w:val="00735932"/>
    <w:rsid w:val="00735D3E"/>
    <w:rsid w:val="0073687C"/>
    <w:rsid w:val="00742A18"/>
    <w:rsid w:val="007501C8"/>
    <w:rsid w:val="00751391"/>
    <w:rsid w:val="00753A80"/>
    <w:rsid w:val="00763421"/>
    <w:rsid w:val="00763C7C"/>
    <w:rsid w:val="00770099"/>
    <w:rsid w:val="0077015E"/>
    <w:rsid w:val="0077671F"/>
    <w:rsid w:val="00786FC1"/>
    <w:rsid w:val="00790661"/>
    <w:rsid w:val="00795601"/>
    <w:rsid w:val="007957AC"/>
    <w:rsid w:val="00796F52"/>
    <w:rsid w:val="007975A7"/>
    <w:rsid w:val="007A282C"/>
    <w:rsid w:val="007A2AA7"/>
    <w:rsid w:val="007A7C34"/>
    <w:rsid w:val="007B1A14"/>
    <w:rsid w:val="007B3111"/>
    <w:rsid w:val="007B6673"/>
    <w:rsid w:val="007B76EC"/>
    <w:rsid w:val="007C3A29"/>
    <w:rsid w:val="007C6045"/>
    <w:rsid w:val="007D34F6"/>
    <w:rsid w:val="007D39B1"/>
    <w:rsid w:val="007D5C98"/>
    <w:rsid w:val="007D70B8"/>
    <w:rsid w:val="007E1818"/>
    <w:rsid w:val="007E752A"/>
    <w:rsid w:val="007F0704"/>
    <w:rsid w:val="007F1DBB"/>
    <w:rsid w:val="007F1E47"/>
    <w:rsid w:val="007F35DD"/>
    <w:rsid w:val="007F47A7"/>
    <w:rsid w:val="007F4D46"/>
    <w:rsid w:val="00800C49"/>
    <w:rsid w:val="00805DB5"/>
    <w:rsid w:val="0080719A"/>
    <w:rsid w:val="0081418E"/>
    <w:rsid w:val="0081443F"/>
    <w:rsid w:val="00814DD5"/>
    <w:rsid w:val="008156CC"/>
    <w:rsid w:val="008168BF"/>
    <w:rsid w:val="0082009A"/>
    <w:rsid w:val="008242DC"/>
    <w:rsid w:val="008252F2"/>
    <w:rsid w:val="00826397"/>
    <w:rsid w:val="00831854"/>
    <w:rsid w:val="008341F8"/>
    <w:rsid w:val="00835FF9"/>
    <w:rsid w:val="00837816"/>
    <w:rsid w:val="0084104B"/>
    <w:rsid w:val="00841D7C"/>
    <w:rsid w:val="008514FB"/>
    <w:rsid w:val="0085191F"/>
    <w:rsid w:val="0085375D"/>
    <w:rsid w:val="00855270"/>
    <w:rsid w:val="008656E3"/>
    <w:rsid w:val="00866AE0"/>
    <w:rsid w:val="00867BDB"/>
    <w:rsid w:val="00871A62"/>
    <w:rsid w:val="00872741"/>
    <w:rsid w:val="00874AA8"/>
    <w:rsid w:val="0087562B"/>
    <w:rsid w:val="00875CAE"/>
    <w:rsid w:val="008833FC"/>
    <w:rsid w:val="00884CD3"/>
    <w:rsid w:val="0088694F"/>
    <w:rsid w:val="008931F6"/>
    <w:rsid w:val="00895429"/>
    <w:rsid w:val="0089616D"/>
    <w:rsid w:val="00897100"/>
    <w:rsid w:val="008A2074"/>
    <w:rsid w:val="008A48EB"/>
    <w:rsid w:val="008B151E"/>
    <w:rsid w:val="008B455F"/>
    <w:rsid w:val="008B6460"/>
    <w:rsid w:val="008B786B"/>
    <w:rsid w:val="008B7C84"/>
    <w:rsid w:val="008C4A99"/>
    <w:rsid w:val="008C4FA5"/>
    <w:rsid w:val="008D2FA8"/>
    <w:rsid w:val="008D4CDB"/>
    <w:rsid w:val="008D5989"/>
    <w:rsid w:val="008D6935"/>
    <w:rsid w:val="008E025A"/>
    <w:rsid w:val="008E25B0"/>
    <w:rsid w:val="008F3C8B"/>
    <w:rsid w:val="00901154"/>
    <w:rsid w:val="00905356"/>
    <w:rsid w:val="00912510"/>
    <w:rsid w:val="009171E3"/>
    <w:rsid w:val="00926B9C"/>
    <w:rsid w:val="00927DE2"/>
    <w:rsid w:val="00930730"/>
    <w:rsid w:val="00931056"/>
    <w:rsid w:val="00931B15"/>
    <w:rsid w:val="0093233D"/>
    <w:rsid w:val="00932B58"/>
    <w:rsid w:val="0093649E"/>
    <w:rsid w:val="009409EB"/>
    <w:rsid w:val="009457F5"/>
    <w:rsid w:val="00945DBF"/>
    <w:rsid w:val="00947E90"/>
    <w:rsid w:val="009524B1"/>
    <w:rsid w:val="00952E2E"/>
    <w:rsid w:val="0095746F"/>
    <w:rsid w:val="00963091"/>
    <w:rsid w:val="0096435E"/>
    <w:rsid w:val="00970943"/>
    <w:rsid w:val="00971FC5"/>
    <w:rsid w:val="00977027"/>
    <w:rsid w:val="00980057"/>
    <w:rsid w:val="00983423"/>
    <w:rsid w:val="00985E5F"/>
    <w:rsid w:val="00992156"/>
    <w:rsid w:val="009A6045"/>
    <w:rsid w:val="009B20E4"/>
    <w:rsid w:val="009B426F"/>
    <w:rsid w:val="009B55A7"/>
    <w:rsid w:val="009B5B1D"/>
    <w:rsid w:val="009B6F2B"/>
    <w:rsid w:val="009B7358"/>
    <w:rsid w:val="009C1450"/>
    <w:rsid w:val="009C2011"/>
    <w:rsid w:val="009C7CC3"/>
    <w:rsid w:val="009D04AC"/>
    <w:rsid w:val="009D1A26"/>
    <w:rsid w:val="009D37F8"/>
    <w:rsid w:val="009E4960"/>
    <w:rsid w:val="009E623E"/>
    <w:rsid w:val="009E6C4C"/>
    <w:rsid w:val="009F0577"/>
    <w:rsid w:val="009F083E"/>
    <w:rsid w:val="009F6AFE"/>
    <w:rsid w:val="009F79D8"/>
    <w:rsid w:val="00A05EC5"/>
    <w:rsid w:val="00A11E33"/>
    <w:rsid w:val="00A132EB"/>
    <w:rsid w:val="00A15595"/>
    <w:rsid w:val="00A16D85"/>
    <w:rsid w:val="00A2209C"/>
    <w:rsid w:val="00A242AF"/>
    <w:rsid w:val="00A325E0"/>
    <w:rsid w:val="00A32813"/>
    <w:rsid w:val="00A3338E"/>
    <w:rsid w:val="00A351E2"/>
    <w:rsid w:val="00A35628"/>
    <w:rsid w:val="00A3727A"/>
    <w:rsid w:val="00A43346"/>
    <w:rsid w:val="00A4534C"/>
    <w:rsid w:val="00A53A61"/>
    <w:rsid w:val="00A56962"/>
    <w:rsid w:val="00A57CCD"/>
    <w:rsid w:val="00A6360E"/>
    <w:rsid w:val="00A67295"/>
    <w:rsid w:val="00A674EE"/>
    <w:rsid w:val="00A67B71"/>
    <w:rsid w:val="00A74216"/>
    <w:rsid w:val="00A77D61"/>
    <w:rsid w:val="00A81484"/>
    <w:rsid w:val="00A831ED"/>
    <w:rsid w:val="00A83767"/>
    <w:rsid w:val="00A86215"/>
    <w:rsid w:val="00A87DF8"/>
    <w:rsid w:val="00A912EB"/>
    <w:rsid w:val="00A95FBC"/>
    <w:rsid w:val="00AA7D3E"/>
    <w:rsid w:val="00AC00B4"/>
    <w:rsid w:val="00AC2670"/>
    <w:rsid w:val="00AC2979"/>
    <w:rsid w:val="00AC3C7B"/>
    <w:rsid w:val="00AC433B"/>
    <w:rsid w:val="00AC47C9"/>
    <w:rsid w:val="00AD3606"/>
    <w:rsid w:val="00AD5CAD"/>
    <w:rsid w:val="00AD7C8C"/>
    <w:rsid w:val="00AE55E1"/>
    <w:rsid w:val="00AE62A3"/>
    <w:rsid w:val="00AF3B41"/>
    <w:rsid w:val="00AF58A3"/>
    <w:rsid w:val="00AF59E5"/>
    <w:rsid w:val="00AF5E90"/>
    <w:rsid w:val="00B01CA4"/>
    <w:rsid w:val="00B020D5"/>
    <w:rsid w:val="00B0313F"/>
    <w:rsid w:val="00B069EB"/>
    <w:rsid w:val="00B07603"/>
    <w:rsid w:val="00B14122"/>
    <w:rsid w:val="00B14AB8"/>
    <w:rsid w:val="00B14FB6"/>
    <w:rsid w:val="00B20B7A"/>
    <w:rsid w:val="00B23A0E"/>
    <w:rsid w:val="00B23BC6"/>
    <w:rsid w:val="00B2659E"/>
    <w:rsid w:val="00B32601"/>
    <w:rsid w:val="00B33F92"/>
    <w:rsid w:val="00B41260"/>
    <w:rsid w:val="00B41574"/>
    <w:rsid w:val="00B423B7"/>
    <w:rsid w:val="00B4366F"/>
    <w:rsid w:val="00B43F4C"/>
    <w:rsid w:val="00B46CC1"/>
    <w:rsid w:val="00B50D3A"/>
    <w:rsid w:val="00B5424D"/>
    <w:rsid w:val="00B606AE"/>
    <w:rsid w:val="00B7146C"/>
    <w:rsid w:val="00B72686"/>
    <w:rsid w:val="00B7301C"/>
    <w:rsid w:val="00B738D2"/>
    <w:rsid w:val="00B756BB"/>
    <w:rsid w:val="00B8606D"/>
    <w:rsid w:val="00B86D08"/>
    <w:rsid w:val="00B9149D"/>
    <w:rsid w:val="00B92735"/>
    <w:rsid w:val="00B96425"/>
    <w:rsid w:val="00BA01D7"/>
    <w:rsid w:val="00BA122E"/>
    <w:rsid w:val="00BA4DEF"/>
    <w:rsid w:val="00BB1E50"/>
    <w:rsid w:val="00BB1F67"/>
    <w:rsid w:val="00BB36A6"/>
    <w:rsid w:val="00BB4C0E"/>
    <w:rsid w:val="00BB61E4"/>
    <w:rsid w:val="00BC4E48"/>
    <w:rsid w:val="00BC64C5"/>
    <w:rsid w:val="00BC717B"/>
    <w:rsid w:val="00BD21F1"/>
    <w:rsid w:val="00BD3906"/>
    <w:rsid w:val="00BD3DA4"/>
    <w:rsid w:val="00BF01F8"/>
    <w:rsid w:val="00BF2363"/>
    <w:rsid w:val="00BF3AB4"/>
    <w:rsid w:val="00BF3DC9"/>
    <w:rsid w:val="00C03A0D"/>
    <w:rsid w:val="00C0554B"/>
    <w:rsid w:val="00C11D49"/>
    <w:rsid w:val="00C12259"/>
    <w:rsid w:val="00C12457"/>
    <w:rsid w:val="00C17594"/>
    <w:rsid w:val="00C175C1"/>
    <w:rsid w:val="00C21D3D"/>
    <w:rsid w:val="00C23A74"/>
    <w:rsid w:val="00C25E40"/>
    <w:rsid w:val="00C307CC"/>
    <w:rsid w:val="00C32A0F"/>
    <w:rsid w:val="00C32BDF"/>
    <w:rsid w:val="00C4038D"/>
    <w:rsid w:val="00C41B2A"/>
    <w:rsid w:val="00C522CE"/>
    <w:rsid w:val="00C56D51"/>
    <w:rsid w:val="00C56F44"/>
    <w:rsid w:val="00C61794"/>
    <w:rsid w:val="00C770AD"/>
    <w:rsid w:val="00C80595"/>
    <w:rsid w:val="00C82BF4"/>
    <w:rsid w:val="00C85B53"/>
    <w:rsid w:val="00C867C8"/>
    <w:rsid w:val="00C875C2"/>
    <w:rsid w:val="00C92CE1"/>
    <w:rsid w:val="00C94A7C"/>
    <w:rsid w:val="00C950A4"/>
    <w:rsid w:val="00C9659D"/>
    <w:rsid w:val="00CA270D"/>
    <w:rsid w:val="00CA2D08"/>
    <w:rsid w:val="00CA3B41"/>
    <w:rsid w:val="00CA6DD4"/>
    <w:rsid w:val="00CA748E"/>
    <w:rsid w:val="00CB20D4"/>
    <w:rsid w:val="00CB703E"/>
    <w:rsid w:val="00CC0A64"/>
    <w:rsid w:val="00CC3C53"/>
    <w:rsid w:val="00CD06E3"/>
    <w:rsid w:val="00CE0964"/>
    <w:rsid w:val="00CE3F23"/>
    <w:rsid w:val="00CE6F9F"/>
    <w:rsid w:val="00CE7922"/>
    <w:rsid w:val="00CF1B7C"/>
    <w:rsid w:val="00CF31EF"/>
    <w:rsid w:val="00CF328B"/>
    <w:rsid w:val="00CF52A5"/>
    <w:rsid w:val="00CF5E68"/>
    <w:rsid w:val="00D01510"/>
    <w:rsid w:val="00D02459"/>
    <w:rsid w:val="00D03909"/>
    <w:rsid w:val="00D05BAD"/>
    <w:rsid w:val="00D10FD7"/>
    <w:rsid w:val="00D139B2"/>
    <w:rsid w:val="00D1430A"/>
    <w:rsid w:val="00D17BB7"/>
    <w:rsid w:val="00D21E81"/>
    <w:rsid w:val="00D30898"/>
    <w:rsid w:val="00D32AFC"/>
    <w:rsid w:val="00D37B88"/>
    <w:rsid w:val="00D45531"/>
    <w:rsid w:val="00D46333"/>
    <w:rsid w:val="00D50C04"/>
    <w:rsid w:val="00D5417D"/>
    <w:rsid w:val="00D54A0D"/>
    <w:rsid w:val="00D550F8"/>
    <w:rsid w:val="00D56539"/>
    <w:rsid w:val="00D57460"/>
    <w:rsid w:val="00D57D9E"/>
    <w:rsid w:val="00D60825"/>
    <w:rsid w:val="00D632ED"/>
    <w:rsid w:val="00D63467"/>
    <w:rsid w:val="00D663EE"/>
    <w:rsid w:val="00D711AE"/>
    <w:rsid w:val="00D76019"/>
    <w:rsid w:val="00D76242"/>
    <w:rsid w:val="00D80E38"/>
    <w:rsid w:val="00D857BD"/>
    <w:rsid w:val="00D90540"/>
    <w:rsid w:val="00D97400"/>
    <w:rsid w:val="00D97835"/>
    <w:rsid w:val="00DA0B5E"/>
    <w:rsid w:val="00DA2ED4"/>
    <w:rsid w:val="00DA51FF"/>
    <w:rsid w:val="00DA68FA"/>
    <w:rsid w:val="00DB2DC7"/>
    <w:rsid w:val="00DB3166"/>
    <w:rsid w:val="00DB4E20"/>
    <w:rsid w:val="00DB626C"/>
    <w:rsid w:val="00DB63B9"/>
    <w:rsid w:val="00DB6447"/>
    <w:rsid w:val="00DB68CE"/>
    <w:rsid w:val="00DC08FA"/>
    <w:rsid w:val="00DC0B15"/>
    <w:rsid w:val="00DC193F"/>
    <w:rsid w:val="00DC625A"/>
    <w:rsid w:val="00DC7294"/>
    <w:rsid w:val="00DD0943"/>
    <w:rsid w:val="00DD1D8F"/>
    <w:rsid w:val="00DD7CE4"/>
    <w:rsid w:val="00DF06F5"/>
    <w:rsid w:val="00DF271E"/>
    <w:rsid w:val="00DF48E0"/>
    <w:rsid w:val="00DF4F82"/>
    <w:rsid w:val="00DF7EEC"/>
    <w:rsid w:val="00E11B27"/>
    <w:rsid w:val="00E21096"/>
    <w:rsid w:val="00E21179"/>
    <w:rsid w:val="00E211B5"/>
    <w:rsid w:val="00E2143B"/>
    <w:rsid w:val="00E21656"/>
    <w:rsid w:val="00E217F5"/>
    <w:rsid w:val="00E26E0F"/>
    <w:rsid w:val="00E275F6"/>
    <w:rsid w:val="00E27F8F"/>
    <w:rsid w:val="00E31734"/>
    <w:rsid w:val="00E32E24"/>
    <w:rsid w:val="00E34269"/>
    <w:rsid w:val="00E36CAA"/>
    <w:rsid w:val="00E401B7"/>
    <w:rsid w:val="00E42F28"/>
    <w:rsid w:val="00E445F2"/>
    <w:rsid w:val="00E4610E"/>
    <w:rsid w:val="00E46D22"/>
    <w:rsid w:val="00E472C0"/>
    <w:rsid w:val="00E513B2"/>
    <w:rsid w:val="00E557EA"/>
    <w:rsid w:val="00E56DEE"/>
    <w:rsid w:val="00E57919"/>
    <w:rsid w:val="00E63722"/>
    <w:rsid w:val="00E65EF9"/>
    <w:rsid w:val="00E73262"/>
    <w:rsid w:val="00E755F2"/>
    <w:rsid w:val="00E820E2"/>
    <w:rsid w:val="00E834C9"/>
    <w:rsid w:val="00E8353F"/>
    <w:rsid w:val="00E85A7B"/>
    <w:rsid w:val="00E86086"/>
    <w:rsid w:val="00E97C01"/>
    <w:rsid w:val="00EA2182"/>
    <w:rsid w:val="00EA5379"/>
    <w:rsid w:val="00EA540D"/>
    <w:rsid w:val="00EB18CF"/>
    <w:rsid w:val="00EB1EA7"/>
    <w:rsid w:val="00EB325D"/>
    <w:rsid w:val="00EB4110"/>
    <w:rsid w:val="00EB5E9B"/>
    <w:rsid w:val="00EC2EE4"/>
    <w:rsid w:val="00EC30F7"/>
    <w:rsid w:val="00ED2FA3"/>
    <w:rsid w:val="00ED32CB"/>
    <w:rsid w:val="00ED3E2A"/>
    <w:rsid w:val="00ED4287"/>
    <w:rsid w:val="00ED72DF"/>
    <w:rsid w:val="00ED72F4"/>
    <w:rsid w:val="00EE0059"/>
    <w:rsid w:val="00EE5ADA"/>
    <w:rsid w:val="00EE5FF4"/>
    <w:rsid w:val="00EF4C81"/>
    <w:rsid w:val="00EF70EA"/>
    <w:rsid w:val="00EF7F6F"/>
    <w:rsid w:val="00F05017"/>
    <w:rsid w:val="00F053AD"/>
    <w:rsid w:val="00F072AB"/>
    <w:rsid w:val="00F07A59"/>
    <w:rsid w:val="00F10821"/>
    <w:rsid w:val="00F158C4"/>
    <w:rsid w:val="00F32F27"/>
    <w:rsid w:val="00F35113"/>
    <w:rsid w:val="00F36772"/>
    <w:rsid w:val="00F4086A"/>
    <w:rsid w:val="00F41F76"/>
    <w:rsid w:val="00F44717"/>
    <w:rsid w:val="00F46FC7"/>
    <w:rsid w:val="00F54374"/>
    <w:rsid w:val="00F56B37"/>
    <w:rsid w:val="00F61795"/>
    <w:rsid w:val="00F63C8C"/>
    <w:rsid w:val="00F65F16"/>
    <w:rsid w:val="00F72325"/>
    <w:rsid w:val="00F7538A"/>
    <w:rsid w:val="00F75C72"/>
    <w:rsid w:val="00F7645C"/>
    <w:rsid w:val="00F90AB6"/>
    <w:rsid w:val="00F91E55"/>
    <w:rsid w:val="00F92B97"/>
    <w:rsid w:val="00FA007C"/>
    <w:rsid w:val="00FA1200"/>
    <w:rsid w:val="00FA2E55"/>
    <w:rsid w:val="00FA321C"/>
    <w:rsid w:val="00FA5DDB"/>
    <w:rsid w:val="00FA6A18"/>
    <w:rsid w:val="00FB395C"/>
    <w:rsid w:val="00FB3D9E"/>
    <w:rsid w:val="00FC0660"/>
    <w:rsid w:val="00FC2879"/>
    <w:rsid w:val="00FC2DAB"/>
    <w:rsid w:val="00FC6D7E"/>
    <w:rsid w:val="00FD69C6"/>
    <w:rsid w:val="00FE309D"/>
    <w:rsid w:val="00FE33C3"/>
    <w:rsid w:val="00FE5BC2"/>
    <w:rsid w:val="00FE5EB3"/>
    <w:rsid w:val="00FF0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0D5"/>
    <w:pPr>
      <w:spacing w:line="480" w:lineRule="auto"/>
      <w:ind w:firstLine="720"/>
    </w:pPr>
    <w:rPr>
      <w:sz w:val="20"/>
      <w:szCs w:val="20"/>
    </w:rPr>
  </w:style>
  <w:style w:type="paragraph" w:styleId="Heading1">
    <w:name w:val="heading 1"/>
    <w:basedOn w:val="Normal"/>
    <w:next w:val="Normal"/>
    <w:link w:val="Heading1Char"/>
    <w:uiPriority w:val="9"/>
    <w:qFormat/>
    <w:rsid w:val="001800A5"/>
    <w:pPr>
      <w:keepNext/>
      <w:keepLines/>
      <w:spacing w:before="480"/>
      <w:ind w:firstLine="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0F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39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AB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7FF4"/>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217FF4"/>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217FF4"/>
    <w:rPr>
      <w:rFonts w:ascii="Tahoma" w:hAnsi="Tahoma" w:cs="Tahoma"/>
      <w:sz w:val="16"/>
      <w:szCs w:val="16"/>
    </w:rPr>
  </w:style>
  <w:style w:type="character" w:customStyle="1" w:styleId="BalloonTextChar">
    <w:name w:val="Balloon Text Char"/>
    <w:basedOn w:val="DefaultParagraphFont"/>
    <w:link w:val="BalloonText"/>
    <w:uiPriority w:val="99"/>
    <w:semiHidden/>
    <w:rsid w:val="00217FF4"/>
    <w:rPr>
      <w:rFonts w:ascii="Tahoma" w:hAnsi="Tahoma" w:cs="Tahoma"/>
      <w:sz w:val="16"/>
      <w:szCs w:val="16"/>
    </w:rPr>
  </w:style>
  <w:style w:type="character" w:customStyle="1" w:styleId="Heading1Char">
    <w:name w:val="Heading 1 Char"/>
    <w:basedOn w:val="DefaultParagraphFont"/>
    <w:link w:val="Heading1"/>
    <w:uiPriority w:val="9"/>
    <w:rsid w:val="001800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10FD7"/>
    <w:pPr>
      <w:spacing w:line="276" w:lineRule="auto"/>
      <w:outlineLvl w:val="9"/>
    </w:pPr>
    <w:rPr>
      <w:lang w:eastAsia="ja-JP"/>
    </w:rPr>
  </w:style>
  <w:style w:type="character" w:customStyle="1" w:styleId="Heading2Char">
    <w:name w:val="Heading 2 Char"/>
    <w:basedOn w:val="DefaultParagraphFont"/>
    <w:link w:val="Heading2"/>
    <w:uiPriority w:val="9"/>
    <w:rsid w:val="00D10FD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0FD7"/>
    <w:pPr>
      <w:ind w:left="720"/>
      <w:contextualSpacing/>
    </w:pPr>
  </w:style>
  <w:style w:type="paragraph" w:styleId="TOC1">
    <w:name w:val="toc 1"/>
    <w:basedOn w:val="Normal"/>
    <w:next w:val="Normal"/>
    <w:autoRedefine/>
    <w:uiPriority w:val="39"/>
    <w:unhideWhenUsed/>
    <w:rsid w:val="006D3CA1"/>
    <w:pPr>
      <w:spacing w:after="100"/>
    </w:pPr>
  </w:style>
  <w:style w:type="paragraph" w:styleId="TOC2">
    <w:name w:val="toc 2"/>
    <w:basedOn w:val="Normal"/>
    <w:next w:val="Normal"/>
    <w:autoRedefine/>
    <w:uiPriority w:val="39"/>
    <w:unhideWhenUsed/>
    <w:rsid w:val="006D3CA1"/>
    <w:pPr>
      <w:spacing w:after="100"/>
      <w:ind w:left="240"/>
    </w:pPr>
  </w:style>
  <w:style w:type="character" w:styleId="Hyperlink">
    <w:name w:val="Hyperlink"/>
    <w:basedOn w:val="DefaultParagraphFont"/>
    <w:uiPriority w:val="99"/>
    <w:unhideWhenUsed/>
    <w:rsid w:val="006D3CA1"/>
    <w:rPr>
      <w:color w:val="0000FF" w:themeColor="hyperlink"/>
      <w:u w:val="single"/>
    </w:rPr>
  </w:style>
  <w:style w:type="paragraph" w:styleId="Header">
    <w:name w:val="header"/>
    <w:basedOn w:val="Normal"/>
    <w:link w:val="HeaderChar"/>
    <w:uiPriority w:val="99"/>
    <w:unhideWhenUsed/>
    <w:rsid w:val="00101A10"/>
    <w:pPr>
      <w:tabs>
        <w:tab w:val="center" w:pos="4680"/>
        <w:tab w:val="right" w:pos="9360"/>
      </w:tabs>
    </w:pPr>
  </w:style>
  <w:style w:type="character" w:customStyle="1" w:styleId="HeaderChar">
    <w:name w:val="Header Char"/>
    <w:basedOn w:val="DefaultParagraphFont"/>
    <w:link w:val="Header"/>
    <w:uiPriority w:val="99"/>
    <w:rsid w:val="00101A10"/>
  </w:style>
  <w:style w:type="paragraph" w:styleId="Footer">
    <w:name w:val="footer"/>
    <w:basedOn w:val="Normal"/>
    <w:link w:val="FooterChar"/>
    <w:uiPriority w:val="99"/>
    <w:unhideWhenUsed/>
    <w:rsid w:val="00101A10"/>
    <w:pPr>
      <w:tabs>
        <w:tab w:val="center" w:pos="4680"/>
        <w:tab w:val="right" w:pos="9360"/>
      </w:tabs>
    </w:pPr>
  </w:style>
  <w:style w:type="character" w:customStyle="1" w:styleId="FooterChar">
    <w:name w:val="Footer Char"/>
    <w:basedOn w:val="DefaultParagraphFont"/>
    <w:link w:val="Footer"/>
    <w:uiPriority w:val="99"/>
    <w:rsid w:val="00101A10"/>
  </w:style>
  <w:style w:type="character" w:customStyle="1" w:styleId="Heading3Char">
    <w:name w:val="Heading 3 Char"/>
    <w:basedOn w:val="DefaultParagraphFont"/>
    <w:link w:val="Heading3"/>
    <w:uiPriority w:val="9"/>
    <w:rsid w:val="007513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D37F8"/>
    <w:pPr>
      <w:spacing w:after="100"/>
      <w:ind w:left="480"/>
    </w:pPr>
  </w:style>
  <w:style w:type="character" w:styleId="CommentReference">
    <w:name w:val="annotation reference"/>
    <w:basedOn w:val="DefaultParagraphFont"/>
    <w:uiPriority w:val="99"/>
    <w:semiHidden/>
    <w:unhideWhenUsed/>
    <w:rsid w:val="0093649E"/>
    <w:rPr>
      <w:sz w:val="16"/>
      <w:szCs w:val="16"/>
    </w:rPr>
  </w:style>
  <w:style w:type="paragraph" w:styleId="CommentText">
    <w:name w:val="annotation text"/>
    <w:basedOn w:val="Normal"/>
    <w:link w:val="CommentTextChar"/>
    <w:uiPriority w:val="99"/>
    <w:semiHidden/>
    <w:unhideWhenUsed/>
    <w:rsid w:val="0093649E"/>
  </w:style>
  <w:style w:type="character" w:customStyle="1" w:styleId="CommentTextChar">
    <w:name w:val="Comment Text Char"/>
    <w:basedOn w:val="DefaultParagraphFont"/>
    <w:link w:val="CommentText"/>
    <w:uiPriority w:val="99"/>
    <w:semiHidden/>
    <w:rsid w:val="0093649E"/>
    <w:rPr>
      <w:sz w:val="20"/>
      <w:szCs w:val="20"/>
    </w:rPr>
  </w:style>
  <w:style w:type="paragraph" w:styleId="CommentSubject">
    <w:name w:val="annotation subject"/>
    <w:basedOn w:val="CommentText"/>
    <w:next w:val="CommentText"/>
    <w:link w:val="CommentSubjectChar"/>
    <w:uiPriority w:val="99"/>
    <w:semiHidden/>
    <w:unhideWhenUsed/>
    <w:rsid w:val="0093649E"/>
    <w:rPr>
      <w:b/>
      <w:bCs/>
    </w:rPr>
  </w:style>
  <w:style w:type="character" w:customStyle="1" w:styleId="CommentSubjectChar">
    <w:name w:val="Comment Subject Char"/>
    <w:basedOn w:val="CommentTextChar"/>
    <w:link w:val="CommentSubject"/>
    <w:uiPriority w:val="99"/>
    <w:semiHidden/>
    <w:rsid w:val="0093649E"/>
    <w:rPr>
      <w:b/>
      <w:bCs/>
      <w:sz w:val="20"/>
      <w:szCs w:val="20"/>
    </w:rPr>
  </w:style>
  <w:style w:type="table" w:styleId="TableGrid">
    <w:name w:val="Table Grid"/>
    <w:basedOn w:val="TableNormal"/>
    <w:uiPriority w:val="59"/>
    <w:rsid w:val="002813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813A9"/>
    <w:pPr>
      <w:spacing w:before="100" w:beforeAutospacing="1" w:after="100" w:afterAutospacing="1"/>
    </w:pPr>
    <w:rPr>
      <w:rFonts w:eastAsia="Times New Roman" w:cs="Times New Roman"/>
      <w:szCs w:val="24"/>
    </w:rPr>
  </w:style>
  <w:style w:type="character" w:customStyle="1" w:styleId="Heading4Char">
    <w:name w:val="Heading 4 Char"/>
    <w:basedOn w:val="DefaultParagraphFont"/>
    <w:link w:val="Heading4"/>
    <w:uiPriority w:val="9"/>
    <w:rsid w:val="00F90AB6"/>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F90AB6"/>
    <w:pPr>
      <w:spacing w:after="200"/>
    </w:pPr>
    <w:rPr>
      <w:b/>
      <w:bCs/>
      <w:color w:val="4F81BD" w:themeColor="accent1"/>
      <w:sz w:val="18"/>
      <w:szCs w:val="18"/>
    </w:rPr>
  </w:style>
  <w:style w:type="table" w:styleId="MediumShading1-Accent1">
    <w:name w:val="Medium Shading 1 Accent 1"/>
    <w:basedOn w:val="TableNormal"/>
    <w:uiPriority w:val="63"/>
    <w:rsid w:val="0053325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53325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uiPriority w:val="99"/>
    <w:unhideWhenUsed/>
    <w:rsid w:val="00D143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0D5"/>
    <w:pPr>
      <w:spacing w:line="480" w:lineRule="auto"/>
      <w:ind w:firstLine="720"/>
    </w:pPr>
    <w:rPr>
      <w:sz w:val="20"/>
      <w:szCs w:val="20"/>
    </w:rPr>
  </w:style>
  <w:style w:type="paragraph" w:styleId="Heading1">
    <w:name w:val="heading 1"/>
    <w:basedOn w:val="Normal"/>
    <w:next w:val="Normal"/>
    <w:link w:val="Heading1Char"/>
    <w:uiPriority w:val="9"/>
    <w:qFormat/>
    <w:rsid w:val="001800A5"/>
    <w:pPr>
      <w:keepNext/>
      <w:keepLines/>
      <w:spacing w:before="480"/>
      <w:ind w:firstLine="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0F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39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AB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7FF4"/>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217FF4"/>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217FF4"/>
    <w:rPr>
      <w:rFonts w:ascii="Tahoma" w:hAnsi="Tahoma" w:cs="Tahoma"/>
      <w:sz w:val="16"/>
      <w:szCs w:val="16"/>
    </w:rPr>
  </w:style>
  <w:style w:type="character" w:customStyle="1" w:styleId="BalloonTextChar">
    <w:name w:val="Balloon Text Char"/>
    <w:basedOn w:val="DefaultParagraphFont"/>
    <w:link w:val="BalloonText"/>
    <w:uiPriority w:val="99"/>
    <w:semiHidden/>
    <w:rsid w:val="00217FF4"/>
    <w:rPr>
      <w:rFonts w:ascii="Tahoma" w:hAnsi="Tahoma" w:cs="Tahoma"/>
      <w:sz w:val="16"/>
      <w:szCs w:val="16"/>
    </w:rPr>
  </w:style>
  <w:style w:type="character" w:customStyle="1" w:styleId="Heading1Char">
    <w:name w:val="Heading 1 Char"/>
    <w:basedOn w:val="DefaultParagraphFont"/>
    <w:link w:val="Heading1"/>
    <w:uiPriority w:val="9"/>
    <w:rsid w:val="001800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10FD7"/>
    <w:pPr>
      <w:spacing w:line="276" w:lineRule="auto"/>
      <w:outlineLvl w:val="9"/>
    </w:pPr>
    <w:rPr>
      <w:lang w:eastAsia="ja-JP"/>
    </w:rPr>
  </w:style>
  <w:style w:type="character" w:customStyle="1" w:styleId="Heading2Char">
    <w:name w:val="Heading 2 Char"/>
    <w:basedOn w:val="DefaultParagraphFont"/>
    <w:link w:val="Heading2"/>
    <w:uiPriority w:val="9"/>
    <w:rsid w:val="00D10FD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0FD7"/>
    <w:pPr>
      <w:ind w:left="720"/>
      <w:contextualSpacing/>
    </w:pPr>
  </w:style>
  <w:style w:type="paragraph" w:styleId="TOC1">
    <w:name w:val="toc 1"/>
    <w:basedOn w:val="Normal"/>
    <w:next w:val="Normal"/>
    <w:autoRedefine/>
    <w:uiPriority w:val="39"/>
    <w:unhideWhenUsed/>
    <w:rsid w:val="006D3CA1"/>
    <w:pPr>
      <w:spacing w:after="100"/>
    </w:pPr>
  </w:style>
  <w:style w:type="paragraph" w:styleId="TOC2">
    <w:name w:val="toc 2"/>
    <w:basedOn w:val="Normal"/>
    <w:next w:val="Normal"/>
    <w:autoRedefine/>
    <w:uiPriority w:val="39"/>
    <w:unhideWhenUsed/>
    <w:rsid w:val="006D3CA1"/>
    <w:pPr>
      <w:spacing w:after="100"/>
      <w:ind w:left="240"/>
    </w:pPr>
  </w:style>
  <w:style w:type="character" w:styleId="Hyperlink">
    <w:name w:val="Hyperlink"/>
    <w:basedOn w:val="DefaultParagraphFont"/>
    <w:uiPriority w:val="99"/>
    <w:unhideWhenUsed/>
    <w:rsid w:val="006D3CA1"/>
    <w:rPr>
      <w:color w:val="0000FF" w:themeColor="hyperlink"/>
      <w:u w:val="single"/>
    </w:rPr>
  </w:style>
  <w:style w:type="paragraph" w:styleId="Header">
    <w:name w:val="header"/>
    <w:basedOn w:val="Normal"/>
    <w:link w:val="HeaderChar"/>
    <w:uiPriority w:val="99"/>
    <w:unhideWhenUsed/>
    <w:rsid w:val="00101A10"/>
    <w:pPr>
      <w:tabs>
        <w:tab w:val="center" w:pos="4680"/>
        <w:tab w:val="right" w:pos="9360"/>
      </w:tabs>
    </w:pPr>
  </w:style>
  <w:style w:type="character" w:customStyle="1" w:styleId="HeaderChar">
    <w:name w:val="Header Char"/>
    <w:basedOn w:val="DefaultParagraphFont"/>
    <w:link w:val="Header"/>
    <w:uiPriority w:val="99"/>
    <w:rsid w:val="00101A10"/>
  </w:style>
  <w:style w:type="paragraph" w:styleId="Footer">
    <w:name w:val="footer"/>
    <w:basedOn w:val="Normal"/>
    <w:link w:val="FooterChar"/>
    <w:uiPriority w:val="99"/>
    <w:unhideWhenUsed/>
    <w:rsid w:val="00101A10"/>
    <w:pPr>
      <w:tabs>
        <w:tab w:val="center" w:pos="4680"/>
        <w:tab w:val="right" w:pos="9360"/>
      </w:tabs>
    </w:pPr>
  </w:style>
  <w:style w:type="character" w:customStyle="1" w:styleId="FooterChar">
    <w:name w:val="Footer Char"/>
    <w:basedOn w:val="DefaultParagraphFont"/>
    <w:link w:val="Footer"/>
    <w:uiPriority w:val="99"/>
    <w:rsid w:val="00101A10"/>
  </w:style>
  <w:style w:type="character" w:customStyle="1" w:styleId="Heading3Char">
    <w:name w:val="Heading 3 Char"/>
    <w:basedOn w:val="DefaultParagraphFont"/>
    <w:link w:val="Heading3"/>
    <w:uiPriority w:val="9"/>
    <w:rsid w:val="007513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D37F8"/>
    <w:pPr>
      <w:spacing w:after="100"/>
      <w:ind w:left="480"/>
    </w:pPr>
  </w:style>
  <w:style w:type="character" w:styleId="CommentReference">
    <w:name w:val="annotation reference"/>
    <w:basedOn w:val="DefaultParagraphFont"/>
    <w:uiPriority w:val="99"/>
    <w:semiHidden/>
    <w:unhideWhenUsed/>
    <w:rsid w:val="0093649E"/>
    <w:rPr>
      <w:sz w:val="16"/>
      <w:szCs w:val="16"/>
    </w:rPr>
  </w:style>
  <w:style w:type="paragraph" w:styleId="CommentText">
    <w:name w:val="annotation text"/>
    <w:basedOn w:val="Normal"/>
    <w:link w:val="CommentTextChar"/>
    <w:uiPriority w:val="99"/>
    <w:semiHidden/>
    <w:unhideWhenUsed/>
    <w:rsid w:val="0093649E"/>
  </w:style>
  <w:style w:type="character" w:customStyle="1" w:styleId="CommentTextChar">
    <w:name w:val="Comment Text Char"/>
    <w:basedOn w:val="DefaultParagraphFont"/>
    <w:link w:val="CommentText"/>
    <w:uiPriority w:val="99"/>
    <w:semiHidden/>
    <w:rsid w:val="0093649E"/>
    <w:rPr>
      <w:sz w:val="20"/>
      <w:szCs w:val="20"/>
    </w:rPr>
  </w:style>
  <w:style w:type="paragraph" w:styleId="CommentSubject">
    <w:name w:val="annotation subject"/>
    <w:basedOn w:val="CommentText"/>
    <w:next w:val="CommentText"/>
    <w:link w:val="CommentSubjectChar"/>
    <w:uiPriority w:val="99"/>
    <w:semiHidden/>
    <w:unhideWhenUsed/>
    <w:rsid w:val="0093649E"/>
    <w:rPr>
      <w:b/>
      <w:bCs/>
    </w:rPr>
  </w:style>
  <w:style w:type="character" w:customStyle="1" w:styleId="CommentSubjectChar">
    <w:name w:val="Comment Subject Char"/>
    <w:basedOn w:val="CommentTextChar"/>
    <w:link w:val="CommentSubject"/>
    <w:uiPriority w:val="99"/>
    <w:semiHidden/>
    <w:rsid w:val="0093649E"/>
    <w:rPr>
      <w:b/>
      <w:bCs/>
      <w:sz w:val="20"/>
      <w:szCs w:val="20"/>
    </w:rPr>
  </w:style>
  <w:style w:type="table" w:styleId="TableGrid">
    <w:name w:val="Table Grid"/>
    <w:basedOn w:val="TableNormal"/>
    <w:uiPriority w:val="59"/>
    <w:rsid w:val="00281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813A9"/>
    <w:pPr>
      <w:spacing w:before="100" w:beforeAutospacing="1" w:after="100" w:afterAutospacing="1"/>
    </w:pPr>
    <w:rPr>
      <w:rFonts w:eastAsia="Times New Roman" w:cs="Times New Roman"/>
      <w:szCs w:val="24"/>
    </w:rPr>
  </w:style>
  <w:style w:type="character" w:customStyle="1" w:styleId="Heading4Char">
    <w:name w:val="Heading 4 Char"/>
    <w:basedOn w:val="DefaultParagraphFont"/>
    <w:link w:val="Heading4"/>
    <w:uiPriority w:val="9"/>
    <w:rsid w:val="00F90AB6"/>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F90AB6"/>
    <w:pPr>
      <w:spacing w:after="200"/>
    </w:pPr>
    <w:rPr>
      <w:b/>
      <w:bCs/>
      <w:color w:val="4F81BD" w:themeColor="accent1"/>
      <w:sz w:val="18"/>
      <w:szCs w:val="18"/>
    </w:rPr>
  </w:style>
  <w:style w:type="table" w:styleId="MediumShading1-Accent1">
    <w:name w:val="Medium Shading 1 Accent 1"/>
    <w:basedOn w:val="TableNormal"/>
    <w:uiPriority w:val="63"/>
    <w:rsid w:val="005332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5332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uiPriority w:val="99"/>
    <w:unhideWhenUsed/>
    <w:rsid w:val="00D1430A"/>
  </w:style>
</w:styles>
</file>

<file path=word/webSettings.xml><?xml version="1.0" encoding="utf-8"?>
<w:webSettings xmlns:r="http://schemas.openxmlformats.org/officeDocument/2006/relationships" xmlns:w="http://schemas.openxmlformats.org/wordprocessingml/2006/main">
  <w:divs>
    <w:div w:id="65615518">
      <w:bodyDiv w:val="1"/>
      <w:marLeft w:val="0"/>
      <w:marRight w:val="0"/>
      <w:marTop w:val="0"/>
      <w:marBottom w:val="0"/>
      <w:divBdr>
        <w:top w:val="none" w:sz="0" w:space="0" w:color="auto"/>
        <w:left w:val="none" w:sz="0" w:space="0" w:color="auto"/>
        <w:bottom w:val="none" w:sz="0" w:space="0" w:color="auto"/>
        <w:right w:val="none" w:sz="0" w:space="0" w:color="auto"/>
      </w:divBdr>
      <w:divsChild>
        <w:div w:id="1424767329">
          <w:marLeft w:val="446"/>
          <w:marRight w:val="0"/>
          <w:marTop w:val="0"/>
          <w:marBottom w:val="0"/>
          <w:divBdr>
            <w:top w:val="none" w:sz="0" w:space="0" w:color="auto"/>
            <w:left w:val="none" w:sz="0" w:space="0" w:color="auto"/>
            <w:bottom w:val="none" w:sz="0" w:space="0" w:color="auto"/>
            <w:right w:val="none" w:sz="0" w:space="0" w:color="auto"/>
          </w:divBdr>
        </w:div>
        <w:div w:id="1610045078">
          <w:marLeft w:val="446"/>
          <w:marRight w:val="0"/>
          <w:marTop w:val="0"/>
          <w:marBottom w:val="0"/>
          <w:divBdr>
            <w:top w:val="none" w:sz="0" w:space="0" w:color="auto"/>
            <w:left w:val="none" w:sz="0" w:space="0" w:color="auto"/>
            <w:bottom w:val="none" w:sz="0" w:space="0" w:color="auto"/>
            <w:right w:val="none" w:sz="0" w:space="0" w:color="auto"/>
          </w:divBdr>
        </w:div>
        <w:div w:id="10884522">
          <w:marLeft w:val="446"/>
          <w:marRight w:val="0"/>
          <w:marTop w:val="0"/>
          <w:marBottom w:val="0"/>
          <w:divBdr>
            <w:top w:val="none" w:sz="0" w:space="0" w:color="auto"/>
            <w:left w:val="none" w:sz="0" w:space="0" w:color="auto"/>
            <w:bottom w:val="none" w:sz="0" w:space="0" w:color="auto"/>
            <w:right w:val="none" w:sz="0" w:space="0" w:color="auto"/>
          </w:divBdr>
        </w:div>
        <w:div w:id="362825242">
          <w:marLeft w:val="446"/>
          <w:marRight w:val="0"/>
          <w:marTop w:val="0"/>
          <w:marBottom w:val="0"/>
          <w:divBdr>
            <w:top w:val="none" w:sz="0" w:space="0" w:color="auto"/>
            <w:left w:val="none" w:sz="0" w:space="0" w:color="auto"/>
            <w:bottom w:val="none" w:sz="0" w:space="0" w:color="auto"/>
            <w:right w:val="none" w:sz="0" w:space="0" w:color="auto"/>
          </w:divBdr>
        </w:div>
        <w:div w:id="86386215">
          <w:marLeft w:val="446"/>
          <w:marRight w:val="0"/>
          <w:marTop w:val="0"/>
          <w:marBottom w:val="0"/>
          <w:divBdr>
            <w:top w:val="none" w:sz="0" w:space="0" w:color="auto"/>
            <w:left w:val="none" w:sz="0" w:space="0" w:color="auto"/>
            <w:bottom w:val="none" w:sz="0" w:space="0" w:color="auto"/>
            <w:right w:val="none" w:sz="0" w:space="0" w:color="auto"/>
          </w:divBdr>
        </w:div>
        <w:div w:id="1864973514">
          <w:marLeft w:val="446"/>
          <w:marRight w:val="0"/>
          <w:marTop w:val="0"/>
          <w:marBottom w:val="0"/>
          <w:divBdr>
            <w:top w:val="none" w:sz="0" w:space="0" w:color="auto"/>
            <w:left w:val="none" w:sz="0" w:space="0" w:color="auto"/>
            <w:bottom w:val="none" w:sz="0" w:space="0" w:color="auto"/>
            <w:right w:val="none" w:sz="0" w:space="0" w:color="auto"/>
          </w:divBdr>
        </w:div>
        <w:div w:id="1016151236">
          <w:marLeft w:val="446"/>
          <w:marRight w:val="0"/>
          <w:marTop w:val="0"/>
          <w:marBottom w:val="0"/>
          <w:divBdr>
            <w:top w:val="none" w:sz="0" w:space="0" w:color="auto"/>
            <w:left w:val="none" w:sz="0" w:space="0" w:color="auto"/>
            <w:bottom w:val="none" w:sz="0" w:space="0" w:color="auto"/>
            <w:right w:val="none" w:sz="0" w:space="0" w:color="auto"/>
          </w:divBdr>
        </w:div>
        <w:div w:id="193428512">
          <w:marLeft w:val="446"/>
          <w:marRight w:val="0"/>
          <w:marTop w:val="0"/>
          <w:marBottom w:val="0"/>
          <w:divBdr>
            <w:top w:val="none" w:sz="0" w:space="0" w:color="auto"/>
            <w:left w:val="none" w:sz="0" w:space="0" w:color="auto"/>
            <w:bottom w:val="none" w:sz="0" w:space="0" w:color="auto"/>
            <w:right w:val="none" w:sz="0" w:space="0" w:color="auto"/>
          </w:divBdr>
        </w:div>
      </w:divsChild>
    </w:div>
    <w:div w:id="138966108">
      <w:bodyDiv w:val="1"/>
      <w:marLeft w:val="0"/>
      <w:marRight w:val="0"/>
      <w:marTop w:val="0"/>
      <w:marBottom w:val="0"/>
      <w:divBdr>
        <w:top w:val="none" w:sz="0" w:space="0" w:color="auto"/>
        <w:left w:val="none" w:sz="0" w:space="0" w:color="auto"/>
        <w:bottom w:val="none" w:sz="0" w:space="0" w:color="auto"/>
        <w:right w:val="none" w:sz="0" w:space="0" w:color="auto"/>
      </w:divBdr>
      <w:divsChild>
        <w:div w:id="1136800071">
          <w:marLeft w:val="547"/>
          <w:marRight w:val="0"/>
          <w:marTop w:val="0"/>
          <w:marBottom w:val="0"/>
          <w:divBdr>
            <w:top w:val="none" w:sz="0" w:space="0" w:color="auto"/>
            <w:left w:val="none" w:sz="0" w:space="0" w:color="auto"/>
            <w:bottom w:val="none" w:sz="0" w:space="0" w:color="auto"/>
            <w:right w:val="none" w:sz="0" w:space="0" w:color="auto"/>
          </w:divBdr>
        </w:div>
      </w:divsChild>
    </w:div>
    <w:div w:id="209997216">
      <w:bodyDiv w:val="1"/>
      <w:marLeft w:val="0"/>
      <w:marRight w:val="0"/>
      <w:marTop w:val="0"/>
      <w:marBottom w:val="0"/>
      <w:divBdr>
        <w:top w:val="none" w:sz="0" w:space="0" w:color="auto"/>
        <w:left w:val="none" w:sz="0" w:space="0" w:color="auto"/>
        <w:bottom w:val="none" w:sz="0" w:space="0" w:color="auto"/>
        <w:right w:val="none" w:sz="0" w:space="0" w:color="auto"/>
      </w:divBdr>
      <w:divsChild>
        <w:div w:id="871042864">
          <w:marLeft w:val="446"/>
          <w:marRight w:val="0"/>
          <w:marTop w:val="0"/>
          <w:marBottom w:val="0"/>
          <w:divBdr>
            <w:top w:val="none" w:sz="0" w:space="0" w:color="auto"/>
            <w:left w:val="none" w:sz="0" w:space="0" w:color="auto"/>
            <w:bottom w:val="none" w:sz="0" w:space="0" w:color="auto"/>
            <w:right w:val="none" w:sz="0" w:space="0" w:color="auto"/>
          </w:divBdr>
        </w:div>
        <w:div w:id="1983348278">
          <w:marLeft w:val="446"/>
          <w:marRight w:val="0"/>
          <w:marTop w:val="0"/>
          <w:marBottom w:val="0"/>
          <w:divBdr>
            <w:top w:val="none" w:sz="0" w:space="0" w:color="auto"/>
            <w:left w:val="none" w:sz="0" w:space="0" w:color="auto"/>
            <w:bottom w:val="none" w:sz="0" w:space="0" w:color="auto"/>
            <w:right w:val="none" w:sz="0" w:space="0" w:color="auto"/>
          </w:divBdr>
        </w:div>
      </w:divsChild>
    </w:div>
    <w:div w:id="215438831">
      <w:bodyDiv w:val="1"/>
      <w:marLeft w:val="0"/>
      <w:marRight w:val="0"/>
      <w:marTop w:val="0"/>
      <w:marBottom w:val="0"/>
      <w:divBdr>
        <w:top w:val="none" w:sz="0" w:space="0" w:color="auto"/>
        <w:left w:val="none" w:sz="0" w:space="0" w:color="auto"/>
        <w:bottom w:val="none" w:sz="0" w:space="0" w:color="auto"/>
        <w:right w:val="none" w:sz="0" w:space="0" w:color="auto"/>
      </w:divBdr>
      <w:divsChild>
        <w:div w:id="1152260966">
          <w:marLeft w:val="547"/>
          <w:marRight w:val="0"/>
          <w:marTop w:val="0"/>
          <w:marBottom w:val="0"/>
          <w:divBdr>
            <w:top w:val="none" w:sz="0" w:space="0" w:color="auto"/>
            <w:left w:val="none" w:sz="0" w:space="0" w:color="auto"/>
            <w:bottom w:val="none" w:sz="0" w:space="0" w:color="auto"/>
            <w:right w:val="none" w:sz="0" w:space="0" w:color="auto"/>
          </w:divBdr>
        </w:div>
        <w:div w:id="445391397">
          <w:marLeft w:val="547"/>
          <w:marRight w:val="0"/>
          <w:marTop w:val="0"/>
          <w:marBottom w:val="0"/>
          <w:divBdr>
            <w:top w:val="none" w:sz="0" w:space="0" w:color="auto"/>
            <w:left w:val="none" w:sz="0" w:space="0" w:color="auto"/>
            <w:bottom w:val="none" w:sz="0" w:space="0" w:color="auto"/>
            <w:right w:val="none" w:sz="0" w:space="0" w:color="auto"/>
          </w:divBdr>
        </w:div>
        <w:div w:id="127823053">
          <w:marLeft w:val="547"/>
          <w:marRight w:val="0"/>
          <w:marTop w:val="0"/>
          <w:marBottom w:val="0"/>
          <w:divBdr>
            <w:top w:val="none" w:sz="0" w:space="0" w:color="auto"/>
            <w:left w:val="none" w:sz="0" w:space="0" w:color="auto"/>
            <w:bottom w:val="none" w:sz="0" w:space="0" w:color="auto"/>
            <w:right w:val="none" w:sz="0" w:space="0" w:color="auto"/>
          </w:divBdr>
        </w:div>
        <w:div w:id="188421484">
          <w:marLeft w:val="547"/>
          <w:marRight w:val="0"/>
          <w:marTop w:val="0"/>
          <w:marBottom w:val="0"/>
          <w:divBdr>
            <w:top w:val="none" w:sz="0" w:space="0" w:color="auto"/>
            <w:left w:val="none" w:sz="0" w:space="0" w:color="auto"/>
            <w:bottom w:val="none" w:sz="0" w:space="0" w:color="auto"/>
            <w:right w:val="none" w:sz="0" w:space="0" w:color="auto"/>
          </w:divBdr>
        </w:div>
      </w:divsChild>
    </w:div>
    <w:div w:id="410271967">
      <w:bodyDiv w:val="1"/>
      <w:marLeft w:val="0"/>
      <w:marRight w:val="0"/>
      <w:marTop w:val="0"/>
      <w:marBottom w:val="0"/>
      <w:divBdr>
        <w:top w:val="none" w:sz="0" w:space="0" w:color="auto"/>
        <w:left w:val="none" w:sz="0" w:space="0" w:color="auto"/>
        <w:bottom w:val="none" w:sz="0" w:space="0" w:color="auto"/>
        <w:right w:val="none" w:sz="0" w:space="0" w:color="auto"/>
      </w:divBdr>
    </w:div>
    <w:div w:id="430782423">
      <w:bodyDiv w:val="1"/>
      <w:marLeft w:val="0"/>
      <w:marRight w:val="0"/>
      <w:marTop w:val="0"/>
      <w:marBottom w:val="0"/>
      <w:divBdr>
        <w:top w:val="none" w:sz="0" w:space="0" w:color="auto"/>
        <w:left w:val="none" w:sz="0" w:space="0" w:color="auto"/>
        <w:bottom w:val="none" w:sz="0" w:space="0" w:color="auto"/>
        <w:right w:val="none" w:sz="0" w:space="0" w:color="auto"/>
      </w:divBdr>
      <w:divsChild>
        <w:div w:id="1471052214">
          <w:marLeft w:val="446"/>
          <w:marRight w:val="0"/>
          <w:marTop w:val="0"/>
          <w:marBottom w:val="0"/>
          <w:divBdr>
            <w:top w:val="none" w:sz="0" w:space="0" w:color="auto"/>
            <w:left w:val="none" w:sz="0" w:space="0" w:color="auto"/>
            <w:bottom w:val="none" w:sz="0" w:space="0" w:color="auto"/>
            <w:right w:val="none" w:sz="0" w:space="0" w:color="auto"/>
          </w:divBdr>
        </w:div>
      </w:divsChild>
    </w:div>
    <w:div w:id="483159408">
      <w:bodyDiv w:val="1"/>
      <w:marLeft w:val="0"/>
      <w:marRight w:val="0"/>
      <w:marTop w:val="0"/>
      <w:marBottom w:val="0"/>
      <w:divBdr>
        <w:top w:val="none" w:sz="0" w:space="0" w:color="auto"/>
        <w:left w:val="none" w:sz="0" w:space="0" w:color="auto"/>
        <w:bottom w:val="none" w:sz="0" w:space="0" w:color="auto"/>
        <w:right w:val="none" w:sz="0" w:space="0" w:color="auto"/>
      </w:divBdr>
      <w:divsChild>
        <w:div w:id="126512303">
          <w:marLeft w:val="446"/>
          <w:marRight w:val="0"/>
          <w:marTop w:val="0"/>
          <w:marBottom w:val="0"/>
          <w:divBdr>
            <w:top w:val="none" w:sz="0" w:space="0" w:color="auto"/>
            <w:left w:val="none" w:sz="0" w:space="0" w:color="auto"/>
            <w:bottom w:val="none" w:sz="0" w:space="0" w:color="auto"/>
            <w:right w:val="none" w:sz="0" w:space="0" w:color="auto"/>
          </w:divBdr>
        </w:div>
        <w:div w:id="1179124025">
          <w:marLeft w:val="446"/>
          <w:marRight w:val="0"/>
          <w:marTop w:val="0"/>
          <w:marBottom w:val="0"/>
          <w:divBdr>
            <w:top w:val="none" w:sz="0" w:space="0" w:color="auto"/>
            <w:left w:val="none" w:sz="0" w:space="0" w:color="auto"/>
            <w:bottom w:val="none" w:sz="0" w:space="0" w:color="auto"/>
            <w:right w:val="none" w:sz="0" w:space="0" w:color="auto"/>
          </w:divBdr>
        </w:div>
      </w:divsChild>
    </w:div>
    <w:div w:id="533344509">
      <w:bodyDiv w:val="1"/>
      <w:marLeft w:val="0"/>
      <w:marRight w:val="0"/>
      <w:marTop w:val="0"/>
      <w:marBottom w:val="0"/>
      <w:divBdr>
        <w:top w:val="none" w:sz="0" w:space="0" w:color="auto"/>
        <w:left w:val="none" w:sz="0" w:space="0" w:color="auto"/>
        <w:bottom w:val="none" w:sz="0" w:space="0" w:color="auto"/>
        <w:right w:val="none" w:sz="0" w:space="0" w:color="auto"/>
      </w:divBdr>
    </w:div>
    <w:div w:id="585766425">
      <w:bodyDiv w:val="1"/>
      <w:marLeft w:val="0"/>
      <w:marRight w:val="0"/>
      <w:marTop w:val="0"/>
      <w:marBottom w:val="0"/>
      <w:divBdr>
        <w:top w:val="none" w:sz="0" w:space="0" w:color="auto"/>
        <w:left w:val="none" w:sz="0" w:space="0" w:color="auto"/>
        <w:bottom w:val="none" w:sz="0" w:space="0" w:color="auto"/>
        <w:right w:val="none" w:sz="0" w:space="0" w:color="auto"/>
      </w:divBdr>
      <w:divsChild>
        <w:div w:id="1402099103">
          <w:marLeft w:val="446"/>
          <w:marRight w:val="0"/>
          <w:marTop w:val="0"/>
          <w:marBottom w:val="0"/>
          <w:divBdr>
            <w:top w:val="none" w:sz="0" w:space="0" w:color="auto"/>
            <w:left w:val="none" w:sz="0" w:space="0" w:color="auto"/>
            <w:bottom w:val="none" w:sz="0" w:space="0" w:color="auto"/>
            <w:right w:val="none" w:sz="0" w:space="0" w:color="auto"/>
          </w:divBdr>
        </w:div>
        <w:div w:id="700473750">
          <w:marLeft w:val="446"/>
          <w:marRight w:val="0"/>
          <w:marTop w:val="0"/>
          <w:marBottom w:val="0"/>
          <w:divBdr>
            <w:top w:val="none" w:sz="0" w:space="0" w:color="auto"/>
            <w:left w:val="none" w:sz="0" w:space="0" w:color="auto"/>
            <w:bottom w:val="none" w:sz="0" w:space="0" w:color="auto"/>
            <w:right w:val="none" w:sz="0" w:space="0" w:color="auto"/>
          </w:divBdr>
        </w:div>
      </w:divsChild>
    </w:div>
    <w:div w:id="755639790">
      <w:bodyDiv w:val="1"/>
      <w:marLeft w:val="0"/>
      <w:marRight w:val="0"/>
      <w:marTop w:val="0"/>
      <w:marBottom w:val="0"/>
      <w:divBdr>
        <w:top w:val="none" w:sz="0" w:space="0" w:color="auto"/>
        <w:left w:val="none" w:sz="0" w:space="0" w:color="auto"/>
        <w:bottom w:val="none" w:sz="0" w:space="0" w:color="auto"/>
        <w:right w:val="none" w:sz="0" w:space="0" w:color="auto"/>
      </w:divBdr>
    </w:div>
    <w:div w:id="824593615">
      <w:bodyDiv w:val="1"/>
      <w:marLeft w:val="0"/>
      <w:marRight w:val="0"/>
      <w:marTop w:val="0"/>
      <w:marBottom w:val="0"/>
      <w:divBdr>
        <w:top w:val="none" w:sz="0" w:space="0" w:color="auto"/>
        <w:left w:val="none" w:sz="0" w:space="0" w:color="auto"/>
        <w:bottom w:val="none" w:sz="0" w:space="0" w:color="auto"/>
        <w:right w:val="none" w:sz="0" w:space="0" w:color="auto"/>
      </w:divBdr>
    </w:div>
    <w:div w:id="908731753">
      <w:bodyDiv w:val="1"/>
      <w:marLeft w:val="0"/>
      <w:marRight w:val="0"/>
      <w:marTop w:val="0"/>
      <w:marBottom w:val="0"/>
      <w:divBdr>
        <w:top w:val="none" w:sz="0" w:space="0" w:color="auto"/>
        <w:left w:val="none" w:sz="0" w:space="0" w:color="auto"/>
        <w:bottom w:val="none" w:sz="0" w:space="0" w:color="auto"/>
        <w:right w:val="none" w:sz="0" w:space="0" w:color="auto"/>
      </w:divBdr>
    </w:div>
    <w:div w:id="951278951">
      <w:bodyDiv w:val="1"/>
      <w:marLeft w:val="0"/>
      <w:marRight w:val="0"/>
      <w:marTop w:val="0"/>
      <w:marBottom w:val="0"/>
      <w:divBdr>
        <w:top w:val="none" w:sz="0" w:space="0" w:color="auto"/>
        <w:left w:val="none" w:sz="0" w:space="0" w:color="auto"/>
        <w:bottom w:val="none" w:sz="0" w:space="0" w:color="auto"/>
        <w:right w:val="none" w:sz="0" w:space="0" w:color="auto"/>
      </w:divBdr>
      <w:divsChild>
        <w:div w:id="1631939633">
          <w:marLeft w:val="547"/>
          <w:marRight w:val="0"/>
          <w:marTop w:val="0"/>
          <w:marBottom w:val="0"/>
          <w:divBdr>
            <w:top w:val="none" w:sz="0" w:space="0" w:color="auto"/>
            <w:left w:val="none" w:sz="0" w:space="0" w:color="auto"/>
            <w:bottom w:val="none" w:sz="0" w:space="0" w:color="auto"/>
            <w:right w:val="none" w:sz="0" w:space="0" w:color="auto"/>
          </w:divBdr>
        </w:div>
      </w:divsChild>
    </w:div>
    <w:div w:id="1017121117">
      <w:bodyDiv w:val="1"/>
      <w:marLeft w:val="0"/>
      <w:marRight w:val="0"/>
      <w:marTop w:val="0"/>
      <w:marBottom w:val="0"/>
      <w:divBdr>
        <w:top w:val="none" w:sz="0" w:space="0" w:color="auto"/>
        <w:left w:val="none" w:sz="0" w:space="0" w:color="auto"/>
        <w:bottom w:val="none" w:sz="0" w:space="0" w:color="auto"/>
        <w:right w:val="none" w:sz="0" w:space="0" w:color="auto"/>
      </w:divBdr>
    </w:div>
    <w:div w:id="1061057255">
      <w:bodyDiv w:val="1"/>
      <w:marLeft w:val="0"/>
      <w:marRight w:val="0"/>
      <w:marTop w:val="0"/>
      <w:marBottom w:val="0"/>
      <w:divBdr>
        <w:top w:val="none" w:sz="0" w:space="0" w:color="auto"/>
        <w:left w:val="none" w:sz="0" w:space="0" w:color="auto"/>
        <w:bottom w:val="none" w:sz="0" w:space="0" w:color="auto"/>
        <w:right w:val="none" w:sz="0" w:space="0" w:color="auto"/>
      </w:divBdr>
    </w:div>
    <w:div w:id="1123037197">
      <w:bodyDiv w:val="1"/>
      <w:marLeft w:val="0"/>
      <w:marRight w:val="0"/>
      <w:marTop w:val="0"/>
      <w:marBottom w:val="0"/>
      <w:divBdr>
        <w:top w:val="none" w:sz="0" w:space="0" w:color="auto"/>
        <w:left w:val="none" w:sz="0" w:space="0" w:color="auto"/>
        <w:bottom w:val="none" w:sz="0" w:space="0" w:color="auto"/>
        <w:right w:val="none" w:sz="0" w:space="0" w:color="auto"/>
      </w:divBdr>
      <w:divsChild>
        <w:div w:id="1337806326">
          <w:marLeft w:val="547"/>
          <w:marRight w:val="0"/>
          <w:marTop w:val="0"/>
          <w:marBottom w:val="0"/>
          <w:divBdr>
            <w:top w:val="none" w:sz="0" w:space="0" w:color="auto"/>
            <w:left w:val="none" w:sz="0" w:space="0" w:color="auto"/>
            <w:bottom w:val="none" w:sz="0" w:space="0" w:color="auto"/>
            <w:right w:val="none" w:sz="0" w:space="0" w:color="auto"/>
          </w:divBdr>
        </w:div>
        <w:div w:id="1378778109">
          <w:marLeft w:val="547"/>
          <w:marRight w:val="0"/>
          <w:marTop w:val="0"/>
          <w:marBottom w:val="0"/>
          <w:divBdr>
            <w:top w:val="none" w:sz="0" w:space="0" w:color="auto"/>
            <w:left w:val="none" w:sz="0" w:space="0" w:color="auto"/>
            <w:bottom w:val="none" w:sz="0" w:space="0" w:color="auto"/>
            <w:right w:val="none" w:sz="0" w:space="0" w:color="auto"/>
          </w:divBdr>
        </w:div>
        <w:div w:id="1598564628">
          <w:marLeft w:val="547"/>
          <w:marRight w:val="0"/>
          <w:marTop w:val="0"/>
          <w:marBottom w:val="0"/>
          <w:divBdr>
            <w:top w:val="none" w:sz="0" w:space="0" w:color="auto"/>
            <w:left w:val="none" w:sz="0" w:space="0" w:color="auto"/>
            <w:bottom w:val="none" w:sz="0" w:space="0" w:color="auto"/>
            <w:right w:val="none" w:sz="0" w:space="0" w:color="auto"/>
          </w:divBdr>
        </w:div>
        <w:div w:id="2028364285">
          <w:marLeft w:val="547"/>
          <w:marRight w:val="0"/>
          <w:marTop w:val="0"/>
          <w:marBottom w:val="0"/>
          <w:divBdr>
            <w:top w:val="none" w:sz="0" w:space="0" w:color="auto"/>
            <w:left w:val="none" w:sz="0" w:space="0" w:color="auto"/>
            <w:bottom w:val="none" w:sz="0" w:space="0" w:color="auto"/>
            <w:right w:val="none" w:sz="0" w:space="0" w:color="auto"/>
          </w:divBdr>
        </w:div>
        <w:div w:id="359552888">
          <w:marLeft w:val="547"/>
          <w:marRight w:val="0"/>
          <w:marTop w:val="0"/>
          <w:marBottom w:val="0"/>
          <w:divBdr>
            <w:top w:val="none" w:sz="0" w:space="0" w:color="auto"/>
            <w:left w:val="none" w:sz="0" w:space="0" w:color="auto"/>
            <w:bottom w:val="none" w:sz="0" w:space="0" w:color="auto"/>
            <w:right w:val="none" w:sz="0" w:space="0" w:color="auto"/>
          </w:divBdr>
        </w:div>
        <w:div w:id="3359013">
          <w:marLeft w:val="547"/>
          <w:marRight w:val="0"/>
          <w:marTop w:val="0"/>
          <w:marBottom w:val="0"/>
          <w:divBdr>
            <w:top w:val="none" w:sz="0" w:space="0" w:color="auto"/>
            <w:left w:val="none" w:sz="0" w:space="0" w:color="auto"/>
            <w:bottom w:val="none" w:sz="0" w:space="0" w:color="auto"/>
            <w:right w:val="none" w:sz="0" w:space="0" w:color="auto"/>
          </w:divBdr>
        </w:div>
      </w:divsChild>
    </w:div>
    <w:div w:id="1195576892">
      <w:bodyDiv w:val="1"/>
      <w:marLeft w:val="0"/>
      <w:marRight w:val="0"/>
      <w:marTop w:val="0"/>
      <w:marBottom w:val="0"/>
      <w:divBdr>
        <w:top w:val="none" w:sz="0" w:space="0" w:color="auto"/>
        <w:left w:val="none" w:sz="0" w:space="0" w:color="auto"/>
        <w:bottom w:val="none" w:sz="0" w:space="0" w:color="auto"/>
        <w:right w:val="none" w:sz="0" w:space="0" w:color="auto"/>
      </w:divBdr>
    </w:div>
    <w:div w:id="1395084086">
      <w:bodyDiv w:val="1"/>
      <w:marLeft w:val="0"/>
      <w:marRight w:val="0"/>
      <w:marTop w:val="0"/>
      <w:marBottom w:val="0"/>
      <w:divBdr>
        <w:top w:val="none" w:sz="0" w:space="0" w:color="auto"/>
        <w:left w:val="none" w:sz="0" w:space="0" w:color="auto"/>
        <w:bottom w:val="none" w:sz="0" w:space="0" w:color="auto"/>
        <w:right w:val="none" w:sz="0" w:space="0" w:color="auto"/>
      </w:divBdr>
      <w:divsChild>
        <w:div w:id="1242369156">
          <w:marLeft w:val="547"/>
          <w:marRight w:val="0"/>
          <w:marTop w:val="0"/>
          <w:marBottom w:val="0"/>
          <w:divBdr>
            <w:top w:val="none" w:sz="0" w:space="0" w:color="auto"/>
            <w:left w:val="none" w:sz="0" w:space="0" w:color="auto"/>
            <w:bottom w:val="none" w:sz="0" w:space="0" w:color="auto"/>
            <w:right w:val="none" w:sz="0" w:space="0" w:color="auto"/>
          </w:divBdr>
        </w:div>
        <w:div w:id="89594620">
          <w:marLeft w:val="547"/>
          <w:marRight w:val="0"/>
          <w:marTop w:val="0"/>
          <w:marBottom w:val="0"/>
          <w:divBdr>
            <w:top w:val="none" w:sz="0" w:space="0" w:color="auto"/>
            <w:left w:val="none" w:sz="0" w:space="0" w:color="auto"/>
            <w:bottom w:val="none" w:sz="0" w:space="0" w:color="auto"/>
            <w:right w:val="none" w:sz="0" w:space="0" w:color="auto"/>
          </w:divBdr>
        </w:div>
        <w:div w:id="1800031456">
          <w:marLeft w:val="547"/>
          <w:marRight w:val="0"/>
          <w:marTop w:val="0"/>
          <w:marBottom w:val="0"/>
          <w:divBdr>
            <w:top w:val="none" w:sz="0" w:space="0" w:color="auto"/>
            <w:left w:val="none" w:sz="0" w:space="0" w:color="auto"/>
            <w:bottom w:val="none" w:sz="0" w:space="0" w:color="auto"/>
            <w:right w:val="none" w:sz="0" w:space="0" w:color="auto"/>
          </w:divBdr>
        </w:div>
        <w:div w:id="1663007064">
          <w:marLeft w:val="547"/>
          <w:marRight w:val="0"/>
          <w:marTop w:val="0"/>
          <w:marBottom w:val="0"/>
          <w:divBdr>
            <w:top w:val="none" w:sz="0" w:space="0" w:color="auto"/>
            <w:left w:val="none" w:sz="0" w:space="0" w:color="auto"/>
            <w:bottom w:val="none" w:sz="0" w:space="0" w:color="auto"/>
            <w:right w:val="none" w:sz="0" w:space="0" w:color="auto"/>
          </w:divBdr>
        </w:div>
      </w:divsChild>
    </w:div>
    <w:div w:id="1412854834">
      <w:bodyDiv w:val="1"/>
      <w:marLeft w:val="0"/>
      <w:marRight w:val="0"/>
      <w:marTop w:val="0"/>
      <w:marBottom w:val="0"/>
      <w:divBdr>
        <w:top w:val="none" w:sz="0" w:space="0" w:color="auto"/>
        <w:left w:val="none" w:sz="0" w:space="0" w:color="auto"/>
        <w:bottom w:val="none" w:sz="0" w:space="0" w:color="auto"/>
        <w:right w:val="none" w:sz="0" w:space="0" w:color="auto"/>
      </w:divBdr>
      <w:divsChild>
        <w:div w:id="1657299766">
          <w:marLeft w:val="547"/>
          <w:marRight w:val="0"/>
          <w:marTop w:val="0"/>
          <w:marBottom w:val="0"/>
          <w:divBdr>
            <w:top w:val="none" w:sz="0" w:space="0" w:color="auto"/>
            <w:left w:val="none" w:sz="0" w:space="0" w:color="auto"/>
            <w:bottom w:val="none" w:sz="0" w:space="0" w:color="auto"/>
            <w:right w:val="none" w:sz="0" w:space="0" w:color="auto"/>
          </w:divBdr>
        </w:div>
        <w:div w:id="76027643">
          <w:marLeft w:val="547"/>
          <w:marRight w:val="0"/>
          <w:marTop w:val="0"/>
          <w:marBottom w:val="0"/>
          <w:divBdr>
            <w:top w:val="none" w:sz="0" w:space="0" w:color="auto"/>
            <w:left w:val="none" w:sz="0" w:space="0" w:color="auto"/>
            <w:bottom w:val="none" w:sz="0" w:space="0" w:color="auto"/>
            <w:right w:val="none" w:sz="0" w:space="0" w:color="auto"/>
          </w:divBdr>
        </w:div>
        <w:div w:id="1444617142">
          <w:marLeft w:val="547"/>
          <w:marRight w:val="0"/>
          <w:marTop w:val="0"/>
          <w:marBottom w:val="0"/>
          <w:divBdr>
            <w:top w:val="none" w:sz="0" w:space="0" w:color="auto"/>
            <w:left w:val="none" w:sz="0" w:space="0" w:color="auto"/>
            <w:bottom w:val="none" w:sz="0" w:space="0" w:color="auto"/>
            <w:right w:val="none" w:sz="0" w:space="0" w:color="auto"/>
          </w:divBdr>
        </w:div>
        <w:div w:id="431168137">
          <w:marLeft w:val="547"/>
          <w:marRight w:val="0"/>
          <w:marTop w:val="0"/>
          <w:marBottom w:val="0"/>
          <w:divBdr>
            <w:top w:val="none" w:sz="0" w:space="0" w:color="auto"/>
            <w:left w:val="none" w:sz="0" w:space="0" w:color="auto"/>
            <w:bottom w:val="none" w:sz="0" w:space="0" w:color="auto"/>
            <w:right w:val="none" w:sz="0" w:space="0" w:color="auto"/>
          </w:divBdr>
        </w:div>
      </w:divsChild>
    </w:div>
    <w:div w:id="1480147309">
      <w:bodyDiv w:val="1"/>
      <w:marLeft w:val="0"/>
      <w:marRight w:val="0"/>
      <w:marTop w:val="0"/>
      <w:marBottom w:val="0"/>
      <w:divBdr>
        <w:top w:val="none" w:sz="0" w:space="0" w:color="auto"/>
        <w:left w:val="none" w:sz="0" w:space="0" w:color="auto"/>
        <w:bottom w:val="none" w:sz="0" w:space="0" w:color="auto"/>
        <w:right w:val="none" w:sz="0" w:space="0" w:color="auto"/>
      </w:divBdr>
    </w:div>
    <w:div w:id="1532723146">
      <w:bodyDiv w:val="1"/>
      <w:marLeft w:val="0"/>
      <w:marRight w:val="0"/>
      <w:marTop w:val="0"/>
      <w:marBottom w:val="0"/>
      <w:divBdr>
        <w:top w:val="none" w:sz="0" w:space="0" w:color="auto"/>
        <w:left w:val="none" w:sz="0" w:space="0" w:color="auto"/>
        <w:bottom w:val="none" w:sz="0" w:space="0" w:color="auto"/>
        <w:right w:val="none" w:sz="0" w:space="0" w:color="auto"/>
      </w:divBdr>
      <w:divsChild>
        <w:div w:id="300158260">
          <w:marLeft w:val="446"/>
          <w:marRight w:val="0"/>
          <w:marTop w:val="0"/>
          <w:marBottom w:val="0"/>
          <w:divBdr>
            <w:top w:val="none" w:sz="0" w:space="0" w:color="auto"/>
            <w:left w:val="none" w:sz="0" w:space="0" w:color="auto"/>
            <w:bottom w:val="none" w:sz="0" w:space="0" w:color="auto"/>
            <w:right w:val="none" w:sz="0" w:space="0" w:color="auto"/>
          </w:divBdr>
        </w:div>
        <w:div w:id="1447583999">
          <w:marLeft w:val="446"/>
          <w:marRight w:val="0"/>
          <w:marTop w:val="0"/>
          <w:marBottom w:val="0"/>
          <w:divBdr>
            <w:top w:val="none" w:sz="0" w:space="0" w:color="auto"/>
            <w:left w:val="none" w:sz="0" w:space="0" w:color="auto"/>
            <w:bottom w:val="none" w:sz="0" w:space="0" w:color="auto"/>
            <w:right w:val="none" w:sz="0" w:space="0" w:color="auto"/>
          </w:divBdr>
        </w:div>
        <w:div w:id="1078750964">
          <w:marLeft w:val="446"/>
          <w:marRight w:val="0"/>
          <w:marTop w:val="0"/>
          <w:marBottom w:val="0"/>
          <w:divBdr>
            <w:top w:val="none" w:sz="0" w:space="0" w:color="auto"/>
            <w:left w:val="none" w:sz="0" w:space="0" w:color="auto"/>
            <w:bottom w:val="none" w:sz="0" w:space="0" w:color="auto"/>
            <w:right w:val="none" w:sz="0" w:space="0" w:color="auto"/>
          </w:divBdr>
        </w:div>
      </w:divsChild>
    </w:div>
    <w:div w:id="1613319347">
      <w:bodyDiv w:val="1"/>
      <w:marLeft w:val="0"/>
      <w:marRight w:val="0"/>
      <w:marTop w:val="0"/>
      <w:marBottom w:val="0"/>
      <w:divBdr>
        <w:top w:val="none" w:sz="0" w:space="0" w:color="auto"/>
        <w:left w:val="none" w:sz="0" w:space="0" w:color="auto"/>
        <w:bottom w:val="none" w:sz="0" w:space="0" w:color="auto"/>
        <w:right w:val="none" w:sz="0" w:space="0" w:color="auto"/>
      </w:divBdr>
      <w:divsChild>
        <w:div w:id="503521192">
          <w:marLeft w:val="446"/>
          <w:marRight w:val="0"/>
          <w:marTop w:val="0"/>
          <w:marBottom w:val="0"/>
          <w:divBdr>
            <w:top w:val="none" w:sz="0" w:space="0" w:color="auto"/>
            <w:left w:val="none" w:sz="0" w:space="0" w:color="auto"/>
            <w:bottom w:val="none" w:sz="0" w:space="0" w:color="auto"/>
            <w:right w:val="none" w:sz="0" w:space="0" w:color="auto"/>
          </w:divBdr>
        </w:div>
        <w:div w:id="959602610">
          <w:marLeft w:val="446"/>
          <w:marRight w:val="0"/>
          <w:marTop w:val="0"/>
          <w:marBottom w:val="0"/>
          <w:divBdr>
            <w:top w:val="none" w:sz="0" w:space="0" w:color="auto"/>
            <w:left w:val="none" w:sz="0" w:space="0" w:color="auto"/>
            <w:bottom w:val="none" w:sz="0" w:space="0" w:color="auto"/>
            <w:right w:val="none" w:sz="0" w:space="0" w:color="auto"/>
          </w:divBdr>
        </w:div>
        <w:div w:id="52581480">
          <w:marLeft w:val="446"/>
          <w:marRight w:val="0"/>
          <w:marTop w:val="0"/>
          <w:marBottom w:val="0"/>
          <w:divBdr>
            <w:top w:val="none" w:sz="0" w:space="0" w:color="auto"/>
            <w:left w:val="none" w:sz="0" w:space="0" w:color="auto"/>
            <w:bottom w:val="none" w:sz="0" w:space="0" w:color="auto"/>
            <w:right w:val="none" w:sz="0" w:space="0" w:color="auto"/>
          </w:divBdr>
        </w:div>
        <w:div w:id="1046568510">
          <w:marLeft w:val="446"/>
          <w:marRight w:val="0"/>
          <w:marTop w:val="0"/>
          <w:marBottom w:val="0"/>
          <w:divBdr>
            <w:top w:val="none" w:sz="0" w:space="0" w:color="auto"/>
            <w:left w:val="none" w:sz="0" w:space="0" w:color="auto"/>
            <w:bottom w:val="none" w:sz="0" w:space="0" w:color="auto"/>
            <w:right w:val="none" w:sz="0" w:space="0" w:color="auto"/>
          </w:divBdr>
        </w:div>
        <w:div w:id="958493587">
          <w:marLeft w:val="446"/>
          <w:marRight w:val="0"/>
          <w:marTop w:val="0"/>
          <w:marBottom w:val="0"/>
          <w:divBdr>
            <w:top w:val="none" w:sz="0" w:space="0" w:color="auto"/>
            <w:left w:val="none" w:sz="0" w:space="0" w:color="auto"/>
            <w:bottom w:val="none" w:sz="0" w:space="0" w:color="auto"/>
            <w:right w:val="none" w:sz="0" w:space="0" w:color="auto"/>
          </w:divBdr>
        </w:div>
      </w:divsChild>
    </w:div>
    <w:div w:id="1627543404">
      <w:bodyDiv w:val="1"/>
      <w:marLeft w:val="0"/>
      <w:marRight w:val="0"/>
      <w:marTop w:val="0"/>
      <w:marBottom w:val="0"/>
      <w:divBdr>
        <w:top w:val="none" w:sz="0" w:space="0" w:color="auto"/>
        <w:left w:val="none" w:sz="0" w:space="0" w:color="auto"/>
        <w:bottom w:val="none" w:sz="0" w:space="0" w:color="auto"/>
        <w:right w:val="none" w:sz="0" w:space="0" w:color="auto"/>
      </w:divBdr>
    </w:div>
    <w:div w:id="1630551221">
      <w:bodyDiv w:val="1"/>
      <w:marLeft w:val="0"/>
      <w:marRight w:val="0"/>
      <w:marTop w:val="0"/>
      <w:marBottom w:val="0"/>
      <w:divBdr>
        <w:top w:val="none" w:sz="0" w:space="0" w:color="auto"/>
        <w:left w:val="none" w:sz="0" w:space="0" w:color="auto"/>
        <w:bottom w:val="none" w:sz="0" w:space="0" w:color="auto"/>
        <w:right w:val="none" w:sz="0" w:space="0" w:color="auto"/>
      </w:divBdr>
      <w:divsChild>
        <w:div w:id="1390306854">
          <w:marLeft w:val="446"/>
          <w:marRight w:val="0"/>
          <w:marTop w:val="0"/>
          <w:marBottom w:val="0"/>
          <w:divBdr>
            <w:top w:val="none" w:sz="0" w:space="0" w:color="auto"/>
            <w:left w:val="none" w:sz="0" w:space="0" w:color="auto"/>
            <w:bottom w:val="none" w:sz="0" w:space="0" w:color="auto"/>
            <w:right w:val="none" w:sz="0" w:space="0" w:color="auto"/>
          </w:divBdr>
        </w:div>
        <w:div w:id="1211697218">
          <w:marLeft w:val="446"/>
          <w:marRight w:val="0"/>
          <w:marTop w:val="0"/>
          <w:marBottom w:val="0"/>
          <w:divBdr>
            <w:top w:val="none" w:sz="0" w:space="0" w:color="auto"/>
            <w:left w:val="none" w:sz="0" w:space="0" w:color="auto"/>
            <w:bottom w:val="none" w:sz="0" w:space="0" w:color="auto"/>
            <w:right w:val="none" w:sz="0" w:space="0" w:color="auto"/>
          </w:divBdr>
        </w:div>
        <w:div w:id="1401098172">
          <w:marLeft w:val="446"/>
          <w:marRight w:val="0"/>
          <w:marTop w:val="0"/>
          <w:marBottom w:val="0"/>
          <w:divBdr>
            <w:top w:val="none" w:sz="0" w:space="0" w:color="auto"/>
            <w:left w:val="none" w:sz="0" w:space="0" w:color="auto"/>
            <w:bottom w:val="none" w:sz="0" w:space="0" w:color="auto"/>
            <w:right w:val="none" w:sz="0" w:space="0" w:color="auto"/>
          </w:divBdr>
        </w:div>
        <w:div w:id="517933206">
          <w:marLeft w:val="446"/>
          <w:marRight w:val="0"/>
          <w:marTop w:val="0"/>
          <w:marBottom w:val="0"/>
          <w:divBdr>
            <w:top w:val="none" w:sz="0" w:space="0" w:color="auto"/>
            <w:left w:val="none" w:sz="0" w:space="0" w:color="auto"/>
            <w:bottom w:val="none" w:sz="0" w:space="0" w:color="auto"/>
            <w:right w:val="none" w:sz="0" w:space="0" w:color="auto"/>
          </w:divBdr>
        </w:div>
        <w:div w:id="428432844">
          <w:marLeft w:val="446"/>
          <w:marRight w:val="0"/>
          <w:marTop w:val="0"/>
          <w:marBottom w:val="0"/>
          <w:divBdr>
            <w:top w:val="none" w:sz="0" w:space="0" w:color="auto"/>
            <w:left w:val="none" w:sz="0" w:space="0" w:color="auto"/>
            <w:bottom w:val="none" w:sz="0" w:space="0" w:color="auto"/>
            <w:right w:val="none" w:sz="0" w:space="0" w:color="auto"/>
          </w:divBdr>
        </w:div>
      </w:divsChild>
    </w:div>
    <w:div w:id="1635595788">
      <w:bodyDiv w:val="1"/>
      <w:marLeft w:val="0"/>
      <w:marRight w:val="0"/>
      <w:marTop w:val="0"/>
      <w:marBottom w:val="0"/>
      <w:divBdr>
        <w:top w:val="none" w:sz="0" w:space="0" w:color="auto"/>
        <w:left w:val="none" w:sz="0" w:space="0" w:color="auto"/>
        <w:bottom w:val="none" w:sz="0" w:space="0" w:color="auto"/>
        <w:right w:val="none" w:sz="0" w:space="0" w:color="auto"/>
      </w:divBdr>
    </w:div>
    <w:div w:id="1665275157">
      <w:bodyDiv w:val="1"/>
      <w:marLeft w:val="0"/>
      <w:marRight w:val="0"/>
      <w:marTop w:val="0"/>
      <w:marBottom w:val="0"/>
      <w:divBdr>
        <w:top w:val="none" w:sz="0" w:space="0" w:color="auto"/>
        <w:left w:val="none" w:sz="0" w:space="0" w:color="auto"/>
        <w:bottom w:val="none" w:sz="0" w:space="0" w:color="auto"/>
        <w:right w:val="none" w:sz="0" w:space="0" w:color="auto"/>
      </w:divBdr>
      <w:divsChild>
        <w:div w:id="289559421">
          <w:marLeft w:val="446"/>
          <w:marRight w:val="0"/>
          <w:marTop w:val="0"/>
          <w:marBottom w:val="0"/>
          <w:divBdr>
            <w:top w:val="none" w:sz="0" w:space="0" w:color="auto"/>
            <w:left w:val="none" w:sz="0" w:space="0" w:color="auto"/>
            <w:bottom w:val="none" w:sz="0" w:space="0" w:color="auto"/>
            <w:right w:val="none" w:sz="0" w:space="0" w:color="auto"/>
          </w:divBdr>
        </w:div>
      </w:divsChild>
    </w:div>
    <w:div w:id="1751388035">
      <w:bodyDiv w:val="1"/>
      <w:marLeft w:val="0"/>
      <w:marRight w:val="0"/>
      <w:marTop w:val="0"/>
      <w:marBottom w:val="0"/>
      <w:divBdr>
        <w:top w:val="none" w:sz="0" w:space="0" w:color="auto"/>
        <w:left w:val="none" w:sz="0" w:space="0" w:color="auto"/>
        <w:bottom w:val="none" w:sz="0" w:space="0" w:color="auto"/>
        <w:right w:val="none" w:sz="0" w:space="0" w:color="auto"/>
      </w:divBdr>
    </w:div>
    <w:div w:id="1771776203">
      <w:bodyDiv w:val="1"/>
      <w:marLeft w:val="0"/>
      <w:marRight w:val="0"/>
      <w:marTop w:val="0"/>
      <w:marBottom w:val="0"/>
      <w:divBdr>
        <w:top w:val="none" w:sz="0" w:space="0" w:color="auto"/>
        <w:left w:val="none" w:sz="0" w:space="0" w:color="auto"/>
        <w:bottom w:val="none" w:sz="0" w:space="0" w:color="auto"/>
        <w:right w:val="none" w:sz="0" w:space="0" w:color="auto"/>
      </w:divBdr>
      <w:divsChild>
        <w:div w:id="590701866">
          <w:marLeft w:val="446"/>
          <w:marRight w:val="0"/>
          <w:marTop w:val="0"/>
          <w:marBottom w:val="0"/>
          <w:divBdr>
            <w:top w:val="none" w:sz="0" w:space="0" w:color="auto"/>
            <w:left w:val="none" w:sz="0" w:space="0" w:color="auto"/>
            <w:bottom w:val="none" w:sz="0" w:space="0" w:color="auto"/>
            <w:right w:val="none" w:sz="0" w:space="0" w:color="auto"/>
          </w:divBdr>
        </w:div>
      </w:divsChild>
    </w:div>
    <w:div w:id="1851026769">
      <w:bodyDiv w:val="1"/>
      <w:marLeft w:val="0"/>
      <w:marRight w:val="0"/>
      <w:marTop w:val="0"/>
      <w:marBottom w:val="0"/>
      <w:divBdr>
        <w:top w:val="none" w:sz="0" w:space="0" w:color="auto"/>
        <w:left w:val="none" w:sz="0" w:space="0" w:color="auto"/>
        <w:bottom w:val="none" w:sz="0" w:space="0" w:color="auto"/>
        <w:right w:val="none" w:sz="0" w:space="0" w:color="auto"/>
      </w:divBdr>
      <w:divsChild>
        <w:div w:id="316501499">
          <w:marLeft w:val="446"/>
          <w:marRight w:val="0"/>
          <w:marTop w:val="0"/>
          <w:marBottom w:val="0"/>
          <w:divBdr>
            <w:top w:val="none" w:sz="0" w:space="0" w:color="auto"/>
            <w:left w:val="none" w:sz="0" w:space="0" w:color="auto"/>
            <w:bottom w:val="none" w:sz="0" w:space="0" w:color="auto"/>
            <w:right w:val="none" w:sz="0" w:space="0" w:color="auto"/>
          </w:divBdr>
        </w:div>
        <w:div w:id="274675919">
          <w:marLeft w:val="446"/>
          <w:marRight w:val="0"/>
          <w:marTop w:val="0"/>
          <w:marBottom w:val="0"/>
          <w:divBdr>
            <w:top w:val="none" w:sz="0" w:space="0" w:color="auto"/>
            <w:left w:val="none" w:sz="0" w:space="0" w:color="auto"/>
            <w:bottom w:val="none" w:sz="0" w:space="0" w:color="auto"/>
            <w:right w:val="none" w:sz="0" w:space="0" w:color="auto"/>
          </w:divBdr>
        </w:div>
      </w:divsChild>
    </w:div>
    <w:div w:id="1954701874">
      <w:bodyDiv w:val="1"/>
      <w:marLeft w:val="0"/>
      <w:marRight w:val="0"/>
      <w:marTop w:val="0"/>
      <w:marBottom w:val="0"/>
      <w:divBdr>
        <w:top w:val="none" w:sz="0" w:space="0" w:color="auto"/>
        <w:left w:val="none" w:sz="0" w:space="0" w:color="auto"/>
        <w:bottom w:val="none" w:sz="0" w:space="0" w:color="auto"/>
        <w:right w:val="none" w:sz="0" w:space="0" w:color="auto"/>
      </w:divBdr>
    </w:div>
    <w:div w:id="1989817731">
      <w:bodyDiv w:val="1"/>
      <w:marLeft w:val="0"/>
      <w:marRight w:val="0"/>
      <w:marTop w:val="0"/>
      <w:marBottom w:val="0"/>
      <w:divBdr>
        <w:top w:val="none" w:sz="0" w:space="0" w:color="auto"/>
        <w:left w:val="none" w:sz="0" w:space="0" w:color="auto"/>
        <w:bottom w:val="none" w:sz="0" w:space="0" w:color="auto"/>
        <w:right w:val="none" w:sz="0" w:space="0" w:color="auto"/>
      </w:divBdr>
      <w:divsChild>
        <w:div w:id="1666934132">
          <w:marLeft w:val="547"/>
          <w:marRight w:val="0"/>
          <w:marTop w:val="0"/>
          <w:marBottom w:val="0"/>
          <w:divBdr>
            <w:top w:val="none" w:sz="0" w:space="0" w:color="auto"/>
            <w:left w:val="none" w:sz="0" w:space="0" w:color="auto"/>
            <w:bottom w:val="none" w:sz="0" w:space="0" w:color="auto"/>
            <w:right w:val="none" w:sz="0" w:space="0" w:color="auto"/>
          </w:divBdr>
        </w:div>
        <w:div w:id="1581527612">
          <w:marLeft w:val="547"/>
          <w:marRight w:val="0"/>
          <w:marTop w:val="0"/>
          <w:marBottom w:val="0"/>
          <w:divBdr>
            <w:top w:val="none" w:sz="0" w:space="0" w:color="auto"/>
            <w:left w:val="none" w:sz="0" w:space="0" w:color="auto"/>
            <w:bottom w:val="none" w:sz="0" w:space="0" w:color="auto"/>
            <w:right w:val="none" w:sz="0" w:space="0" w:color="auto"/>
          </w:divBdr>
        </w:div>
        <w:div w:id="1897738967">
          <w:marLeft w:val="547"/>
          <w:marRight w:val="0"/>
          <w:marTop w:val="0"/>
          <w:marBottom w:val="0"/>
          <w:divBdr>
            <w:top w:val="none" w:sz="0" w:space="0" w:color="auto"/>
            <w:left w:val="none" w:sz="0" w:space="0" w:color="auto"/>
            <w:bottom w:val="none" w:sz="0" w:space="0" w:color="auto"/>
            <w:right w:val="none" w:sz="0" w:space="0" w:color="auto"/>
          </w:divBdr>
        </w:div>
        <w:div w:id="1108235077">
          <w:marLeft w:val="547"/>
          <w:marRight w:val="0"/>
          <w:marTop w:val="0"/>
          <w:marBottom w:val="0"/>
          <w:divBdr>
            <w:top w:val="none" w:sz="0" w:space="0" w:color="auto"/>
            <w:left w:val="none" w:sz="0" w:space="0" w:color="auto"/>
            <w:bottom w:val="none" w:sz="0" w:space="0" w:color="auto"/>
            <w:right w:val="none" w:sz="0" w:space="0" w:color="auto"/>
          </w:divBdr>
        </w:div>
        <w:div w:id="1419444618">
          <w:marLeft w:val="547"/>
          <w:marRight w:val="0"/>
          <w:marTop w:val="0"/>
          <w:marBottom w:val="0"/>
          <w:divBdr>
            <w:top w:val="none" w:sz="0" w:space="0" w:color="auto"/>
            <w:left w:val="none" w:sz="0" w:space="0" w:color="auto"/>
            <w:bottom w:val="none" w:sz="0" w:space="0" w:color="auto"/>
            <w:right w:val="none" w:sz="0" w:space="0" w:color="auto"/>
          </w:divBdr>
        </w:div>
      </w:divsChild>
    </w:div>
    <w:div w:id="1997757297">
      <w:bodyDiv w:val="1"/>
      <w:marLeft w:val="0"/>
      <w:marRight w:val="0"/>
      <w:marTop w:val="0"/>
      <w:marBottom w:val="0"/>
      <w:divBdr>
        <w:top w:val="none" w:sz="0" w:space="0" w:color="auto"/>
        <w:left w:val="none" w:sz="0" w:space="0" w:color="auto"/>
        <w:bottom w:val="none" w:sz="0" w:space="0" w:color="auto"/>
        <w:right w:val="none" w:sz="0" w:space="0" w:color="auto"/>
      </w:divBdr>
    </w:div>
    <w:div w:id="2019386709">
      <w:bodyDiv w:val="1"/>
      <w:marLeft w:val="0"/>
      <w:marRight w:val="0"/>
      <w:marTop w:val="0"/>
      <w:marBottom w:val="0"/>
      <w:divBdr>
        <w:top w:val="none" w:sz="0" w:space="0" w:color="auto"/>
        <w:left w:val="none" w:sz="0" w:space="0" w:color="auto"/>
        <w:bottom w:val="none" w:sz="0" w:space="0" w:color="auto"/>
        <w:right w:val="none" w:sz="0" w:space="0" w:color="auto"/>
      </w:divBdr>
    </w:div>
    <w:div w:id="2030334740">
      <w:bodyDiv w:val="1"/>
      <w:marLeft w:val="0"/>
      <w:marRight w:val="0"/>
      <w:marTop w:val="0"/>
      <w:marBottom w:val="0"/>
      <w:divBdr>
        <w:top w:val="none" w:sz="0" w:space="0" w:color="auto"/>
        <w:left w:val="none" w:sz="0" w:space="0" w:color="auto"/>
        <w:bottom w:val="none" w:sz="0" w:space="0" w:color="auto"/>
        <w:right w:val="none" w:sz="0" w:space="0" w:color="auto"/>
      </w:divBdr>
      <w:divsChild>
        <w:div w:id="94712472">
          <w:marLeft w:val="547"/>
          <w:marRight w:val="0"/>
          <w:marTop w:val="0"/>
          <w:marBottom w:val="0"/>
          <w:divBdr>
            <w:top w:val="none" w:sz="0" w:space="0" w:color="auto"/>
            <w:left w:val="none" w:sz="0" w:space="0" w:color="auto"/>
            <w:bottom w:val="none" w:sz="0" w:space="0" w:color="auto"/>
            <w:right w:val="none" w:sz="0" w:space="0" w:color="auto"/>
          </w:divBdr>
        </w:div>
      </w:divsChild>
    </w:div>
    <w:div w:id="2080981035">
      <w:bodyDiv w:val="1"/>
      <w:marLeft w:val="0"/>
      <w:marRight w:val="0"/>
      <w:marTop w:val="0"/>
      <w:marBottom w:val="0"/>
      <w:divBdr>
        <w:top w:val="none" w:sz="0" w:space="0" w:color="auto"/>
        <w:left w:val="none" w:sz="0" w:space="0" w:color="auto"/>
        <w:bottom w:val="none" w:sz="0" w:space="0" w:color="auto"/>
        <w:right w:val="none" w:sz="0" w:space="0" w:color="auto"/>
      </w:divBdr>
      <w:divsChild>
        <w:div w:id="638337630">
          <w:marLeft w:val="446"/>
          <w:marRight w:val="0"/>
          <w:marTop w:val="0"/>
          <w:marBottom w:val="0"/>
          <w:divBdr>
            <w:top w:val="none" w:sz="0" w:space="0" w:color="auto"/>
            <w:left w:val="none" w:sz="0" w:space="0" w:color="auto"/>
            <w:bottom w:val="none" w:sz="0" w:space="0" w:color="auto"/>
            <w:right w:val="none" w:sz="0" w:space="0" w:color="auto"/>
          </w:divBdr>
        </w:div>
        <w:div w:id="399527617">
          <w:marLeft w:val="446"/>
          <w:marRight w:val="0"/>
          <w:marTop w:val="0"/>
          <w:marBottom w:val="0"/>
          <w:divBdr>
            <w:top w:val="none" w:sz="0" w:space="0" w:color="auto"/>
            <w:left w:val="none" w:sz="0" w:space="0" w:color="auto"/>
            <w:bottom w:val="none" w:sz="0" w:space="0" w:color="auto"/>
            <w:right w:val="none" w:sz="0" w:space="0" w:color="auto"/>
          </w:divBdr>
        </w:div>
        <w:div w:id="1693605761">
          <w:marLeft w:val="446"/>
          <w:marRight w:val="0"/>
          <w:marTop w:val="0"/>
          <w:marBottom w:val="0"/>
          <w:divBdr>
            <w:top w:val="none" w:sz="0" w:space="0" w:color="auto"/>
            <w:left w:val="none" w:sz="0" w:space="0" w:color="auto"/>
            <w:bottom w:val="none" w:sz="0" w:space="0" w:color="auto"/>
            <w:right w:val="none" w:sz="0" w:space="0" w:color="auto"/>
          </w:divBdr>
        </w:div>
      </w:divsChild>
    </w:div>
    <w:div w:id="212823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2014-09-25T00:00:00</PublishDate>
  <Abstract>The Test Plan document outlines the test plan and test case specifications used during and after development of AREST.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E31D66-04DB-43C8-89E1-A2D355FAC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Project 1: Password Wallet</vt:lpstr>
    </vt:vector>
  </TitlesOfParts>
  <Company>Worcestor Polytechnic Institute</Company>
  <LinksUpToDate>false</LinksUpToDate>
  <CharactersWithSpaces>5720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Password Wallet</dc:title>
  <dc:subject>CS 557: Software Secure Design and Analysis</dc:subject>
  <dc:creator>Tyler Carroll and James Silvia</dc:creator>
  <cp:lastModifiedBy>James Silvia</cp:lastModifiedBy>
  <cp:revision>23</cp:revision>
  <cp:lastPrinted>2014-06-11T13:59:00Z</cp:lastPrinted>
  <dcterms:created xsi:type="dcterms:W3CDTF">2014-07-07T15:26:00Z</dcterms:created>
  <dcterms:modified xsi:type="dcterms:W3CDTF">2014-09-25T18:27:00Z</dcterms:modified>
</cp:coreProperties>
</file>