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2AEDEDB3" w:rsidR="008B4FAA" w:rsidRDefault="00A04A72" w:rsidP="00C95024">
      <w:pPr>
        <w:jc w:val="center"/>
        <w:rPr>
          <w:sz w:val="40"/>
          <w:szCs w:val="40"/>
        </w:rPr>
      </w:pPr>
      <w:bookmarkStart w:id="0" w:name="_Hlk521588959"/>
      <w:r>
        <w:rPr>
          <w:noProof/>
          <w:sz w:val="40"/>
          <w:szCs w:val="40"/>
        </w:rPr>
        <w:drawing>
          <wp:inline distT="0" distB="0" distL="0" distR="0" wp14:anchorId="04C4B3E3" wp14:editId="6EE1E88E">
            <wp:extent cx="3057150" cy="1423419"/>
            <wp:effectExtent l="0" t="0" r="0" b="0"/>
            <wp:docPr id="191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201" name="Picture 191302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150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DEE6" w14:textId="7D5109A0" w:rsidR="00E92999" w:rsidRPr="00EC1359" w:rsidRDefault="003B466B" w:rsidP="00C9502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Nexus Project </w:t>
      </w:r>
      <w:r w:rsidR="00E07D21" w:rsidRPr="00EC1359">
        <w:rPr>
          <w:b/>
          <w:sz w:val="32"/>
          <w:szCs w:val="32"/>
        </w:rPr>
        <w:t xml:space="preserve"> </w:t>
      </w:r>
    </w:p>
    <w:p w14:paraId="5CD143BD" w14:textId="5FBED84D" w:rsidR="00E92999" w:rsidRPr="00EC1359" w:rsidRDefault="003B466B" w:rsidP="00C9502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Pearce &amp; MaiaEdge </w:t>
      </w:r>
      <w:r w:rsidR="00EF7D62">
        <w:rPr>
          <w:b/>
          <w:sz w:val="32"/>
          <w:szCs w:val="32"/>
        </w:rPr>
        <w:t xml:space="preserve">SOW </w:t>
      </w:r>
      <w:r>
        <w:rPr>
          <w:b/>
          <w:sz w:val="32"/>
          <w:szCs w:val="32"/>
        </w:rPr>
        <w:t>Data</w:t>
      </w:r>
      <w:r w:rsidR="00A04A72">
        <w:rPr>
          <w:b/>
          <w:sz w:val="32"/>
          <w:szCs w:val="32"/>
        </w:rPr>
        <w:t xml:space="preserve"> </w:t>
      </w:r>
      <w:r w:rsidR="00E07D21" w:rsidRPr="00EC1359">
        <w:rPr>
          <w:b/>
          <w:sz w:val="32"/>
          <w:szCs w:val="32"/>
        </w:rPr>
        <w:t xml:space="preserve"> </w:t>
      </w:r>
      <w:r w:rsidR="00E92999" w:rsidRPr="00EC1359">
        <w:rPr>
          <w:b/>
          <w:sz w:val="32"/>
          <w:szCs w:val="32"/>
        </w:rPr>
        <w:t xml:space="preserve"> </w:t>
      </w:r>
    </w:p>
    <w:p w14:paraId="37D78CD5" w14:textId="7B196988" w:rsidR="00070A5F" w:rsidRDefault="003B466B" w:rsidP="58A4B5C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May 11</w:t>
      </w:r>
      <w:r w:rsidRPr="003B466B">
        <w:rPr>
          <w:b/>
          <w:sz w:val="32"/>
          <w:szCs w:val="32"/>
          <w:vertAlign w:val="superscript"/>
        </w:rPr>
        <w:t>th</w:t>
      </w:r>
      <w:r>
        <w:rPr>
          <w:b/>
          <w:sz w:val="32"/>
          <w:szCs w:val="32"/>
        </w:rPr>
        <w:t>, 2026</w:t>
      </w:r>
    </w:p>
    <w:p w14:paraId="7D11CC86" w14:textId="77777777" w:rsidR="003C0E71" w:rsidRPr="00EC1359" w:rsidRDefault="003C0E71" w:rsidP="58A4B5C6">
      <w:pPr>
        <w:jc w:val="center"/>
        <w:rPr>
          <w:b/>
          <w:sz w:val="32"/>
          <w:szCs w:val="32"/>
        </w:rPr>
      </w:pPr>
    </w:p>
    <w:p w14:paraId="70607FDF" w14:textId="740AA415" w:rsidR="00B26CA9" w:rsidRPr="00E07D21" w:rsidRDefault="00C063D4" w:rsidP="006016B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Overall Approach</w:t>
      </w:r>
      <w:r w:rsidR="00E07D21" w:rsidRPr="00E07D21">
        <w:rPr>
          <w:b/>
          <w:bCs/>
          <w:sz w:val="32"/>
          <w:szCs w:val="32"/>
          <w:u w:val="single"/>
        </w:rPr>
        <w:t xml:space="preserve"> </w:t>
      </w:r>
    </w:p>
    <w:p w14:paraId="583011DE" w14:textId="6E69DDE0" w:rsidR="00C063D4" w:rsidRDefault="00C063D4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Both Pearce and MaiaEdge will work together to determine the ideal design specifications required as per the networking specifications provided by Nexus for the </w:t>
      </w:r>
      <w:r w:rsidR="00F80E40">
        <w:rPr>
          <w:b/>
          <w:bCs/>
          <w:sz w:val="24"/>
          <w:szCs w:val="24"/>
        </w:rPr>
        <w:t>4,000-acre</w:t>
      </w:r>
      <w:r>
        <w:rPr>
          <w:b/>
          <w:bCs/>
          <w:sz w:val="24"/>
          <w:szCs w:val="24"/>
        </w:rPr>
        <w:t xml:space="preserve"> AI Data Center Campus located in Hubbard, TX.  </w:t>
      </w:r>
      <w:r w:rsidR="00EF7D62">
        <w:rPr>
          <w:b/>
          <w:bCs/>
          <w:sz w:val="24"/>
          <w:szCs w:val="24"/>
        </w:rPr>
        <w:t xml:space="preserve">This information would include fiber infrastructure and connectivity design based on the proposed networking architecture and associated facility/pathway designs provided by Nexus and the respective engineering/construction teams.  </w:t>
      </w:r>
    </w:p>
    <w:p w14:paraId="3F1A0F80" w14:textId="77777777" w:rsidR="00C063D4" w:rsidRDefault="00C063D4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021C5FF3" w14:textId="631794F3" w:rsidR="004F1084" w:rsidRDefault="00C063D4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is our </w:t>
      </w:r>
      <w:r w:rsidR="00A97A87">
        <w:rPr>
          <w:b/>
          <w:bCs/>
          <w:sz w:val="24"/>
          <w:szCs w:val="24"/>
        </w:rPr>
        <w:t>understanding that</w:t>
      </w:r>
      <w:r>
        <w:rPr>
          <w:b/>
          <w:bCs/>
          <w:sz w:val="24"/>
          <w:szCs w:val="24"/>
        </w:rPr>
        <w:t xml:space="preserve"> the overall campus project is broken down into several phases.  Phase 1 includes (1) Carrier Hotel along with the initial (10) Data Halls.  Pearce and MaiaEdge will </w:t>
      </w:r>
      <w:r w:rsidR="004F1084">
        <w:rPr>
          <w:b/>
          <w:bCs/>
          <w:sz w:val="24"/>
          <w:szCs w:val="24"/>
        </w:rPr>
        <w:t xml:space="preserve">focus on Phase 1 only for the initial 90 days.  </w:t>
      </w:r>
    </w:p>
    <w:p w14:paraId="41C17D66" w14:textId="77777777" w:rsidR="004F1084" w:rsidRDefault="004F1084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666A309E" w14:textId="77777777" w:rsidR="00A97A87" w:rsidRDefault="004F1084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designs created will provide a blueprint for the remaining phases should Nexus decide to incorporate the same design strategy going forward.  If additional review of phases is required, Pearce and MaiaEdge </w:t>
      </w:r>
      <w:r w:rsidR="00A97A87">
        <w:rPr>
          <w:b/>
          <w:bCs/>
          <w:sz w:val="24"/>
          <w:szCs w:val="24"/>
        </w:rPr>
        <w:t xml:space="preserve">will accommodate additional design work.  </w:t>
      </w:r>
    </w:p>
    <w:p w14:paraId="038AC172" w14:textId="77777777" w:rsidR="00A97A87" w:rsidRDefault="00A97A87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10B3AC8D" w14:textId="5D0B9FF8" w:rsidR="00A97A87" w:rsidRDefault="00A97A87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At the end of this </w:t>
      </w:r>
      <w:r w:rsidR="00EF7D62">
        <w:rPr>
          <w:b/>
          <w:bCs/>
          <w:sz w:val="24"/>
          <w:szCs w:val="24"/>
        </w:rPr>
        <w:t>90-day</w:t>
      </w:r>
      <w:r>
        <w:rPr>
          <w:b/>
          <w:bCs/>
          <w:sz w:val="24"/>
          <w:szCs w:val="24"/>
        </w:rPr>
        <w:t xml:space="preserve"> review/design process, a BOM will be created and shared with Nexus to purchase the recommended equipment for Phase 1.  We will also include recommended vendors to purchase from for Phase 1.  </w:t>
      </w:r>
    </w:p>
    <w:p w14:paraId="304D0296" w14:textId="77777777" w:rsidR="00EF7D62" w:rsidRDefault="00EF7D62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047C01C3" w14:textId="2440EF7F" w:rsidR="00EF7D62" w:rsidRDefault="00A97A87" w:rsidP="00EF7D62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purchasing, logistics and storage of this equipment will be the responsibility of Nexus.  </w:t>
      </w:r>
    </w:p>
    <w:p w14:paraId="656B93BB" w14:textId="77777777" w:rsidR="00EF7D62" w:rsidRDefault="00EF7D62" w:rsidP="00EF7D62">
      <w:pPr>
        <w:pStyle w:val="ListParagraph"/>
        <w:ind w:left="0"/>
        <w:rPr>
          <w:b/>
          <w:bCs/>
          <w:sz w:val="24"/>
          <w:szCs w:val="24"/>
        </w:rPr>
      </w:pPr>
    </w:p>
    <w:p w14:paraId="7F03125D" w14:textId="245C5049" w:rsidR="00A04A72" w:rsidRDefault="00A04A72" w:rsidP="00E07D21">
      <w:pPr>
        <w:pStyle w:val="ListParagraph"/>
        <w:ind w:left="0"/>
        <w:rPr>
          <w:b/>
          <w:bCs/>
          <w:sz w:val="24"/>
          <w:szCs w:val="24"/>
        </w:rPr>
      </w:pPr>
    </w:p>
    <w:bookmarkEnd w:id="0"/>
    <w:p w14:paraId="2B89D487" w14:textId="77777777" w:rsidR="00E07D21" w:rsidRDefault="00E07D21" w:rsidP="00E07D21">
      <w:pPr>
        <w:pStyle w:val="ListParagraph"/>
        <w:ind w:left="0"/>
        <w:rPr>
          <w:b/>
          <w:bCs/>
          <w:sz w:val="28"/>
          <w:szCs w:val="28"/>
        </w:rPr>
      </w:pPr>
    </w:p>
    <w:p w14:paraId="206487A8" w14:textId="571514ED" w:rsidR="00E07D21" w:rsidRPr="00E07D21" w:rsidRDefault="00C063D4" w:rsidP="00E07D2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Additional Access, Vendors, and Design Information Required</w:t>
      </w:r>
      <w:r w:rsidR="00E07D21">
        <w:rPr>
          <w:b/>
          <w:bCs/>
          <w:sz w:val="32"/>
          <w:szCs w:val="32"/>
          <w:u w:val="single"/>
        </w:rPr>
        <w:t xml:space="preserve"> </w:t>
      </w:r>
      <w:r w:rsidR="00E07D21" w:rsidRPr="00E07D21">
        <w:rPr>
          <w:b/>
          <w:bCs/>
          <w:sz w:val="32"/>
          <w:szCs w:val="32"/>
          <w:u w:val="single"/>
        </w:rPr>
        <w:t xml:space="preserve"> </w:t>
      </w:r>
    </w:p>
    <w:p w14:paraId="030B4A0E" w14:textId="6A139A31" w:rsidR="00C063D4" w:rsidRDefault="00C063D4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Access Information</w:t>
      </w:r>
    </w:p>
    <w:p w14:paraId="24E47473" w14:textId="2910CBA8" w:rsidR="00C063D4" w:rsidRDefault="00C063D4" w:rsidP="00C063D4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Pearce</w:t>
      </w:r>
      <w:r w:rsidR="002D08C4">
        <w:rPr>
          <w:b/>
          <w:bCs/>
          <w:sz w:val="24"/>
          <w:szCs w:val="24"/>
        </w:rPr>
        <w:t xml:space="preserve"> and MaiaEdge will require access to the </w:t>
      </w:r>
      <w:r w:rsidR="00A97A87">
        <w:rPr>
          <w:b/>
          <w:bCs/>
          <w:sz w:val="24"/>
          <w:szCs w:val="24"/>
        </w:rPr>
        <w:t xml:space="preserve">Hubbard, TX </w:t>
      </w:r>
      <w:r w:rsidR="002D08C4">
        <w:rPr>
          <w:b/>
          <w:bCs/>
          <w:sz w:val="24"/>
          <w:szCs w:val="24"/>
        </w:rPr>
        <w:t>site to conduct business and work with Nexus and their associated vendors.</w:t>
      </w:r>
    </w:p>
    <w:p w14:paraId="76CEC65E" w14:textId="7D0DBD3A" w:rsidR="002D08C4" w:rsidRDefault="002D08C4" w:rsidP="00C063D4">
      <w:pPr>
        <w:pStyle w:val="ListParagraph"/>
        <w:numPr>
          <w:ilvl w:val="0"/>
          <w:numId w:val="3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All safety and PPE requirements </w:t>
      </w:r>
      <w:r w:rsidR="004F1084">
        <w:rPr>
          <w:b/>
          <w:bCs/>
          <w:sz w:val="24"/>
          <w:szCs w:val="24"/>
        </w:rPr>
        <w:t xml:space="preserve">by Nexus </w:t>
      </w:r>
      <w:r>
        <w:rPr>
          <w:b/>
          <w:bCs/>
          <w:sz w:val="24"/>
          <w:szCs w:val="24"/>
        </w:rPr>
        <w:t>will be followed by Pearce and MaiaEdge personnel.</w:t>
      </w:r>
    </w:p>
    <w:p w14:paraId="118E98E3" w14:textId="77777777" w:rsidR="00C063D4" w:rsidRDefault="00C063D4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32C718E4" w14:textId="7C30B09D" w:rsidR="00C063D4" w:rsidRDefault="00C063D4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Vendor </w:t>
      </w:r>
      <w:r w:rsidR="002D08C4">
        <w:rPr>
          <w:b/>
          <w:bCs/>
          <w:sz w:val="24"/>
          <w:szCs w:val="24"/>
        </w:rPr>
        <w:t xml:space="preserve">Access </w:t>
      </w:r>
      <w:r>
        <w:rPr>
          <w:b/>
          <w:bCs/>
          <w:sz w:val="24"/>
          <w:szCs w:val="24"/>
        </w:rPr>
        <w:t xml:space="preserve"> </w:t>
      </w:r>
    </w:p>
    <w:p w14:paraId="36C0561B" w14:textId="55F3402E" w:rsidR="00C063D4" w:rsidRDefault="002D08C4" w:rsidP="002D08C4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Pearce and MaiaEdge will require full access to vendors involved in the project</w:t>
      </w:r>
      <w:r w:rsidR="00F80E40">
        <w:rPr>
          <w:b/>
          <w:bCs/>
          <w:sz w:val="24"/>
          <w:szCs w:val="24"/>
        </w:rPr>
        <w:t>, which are applicable to the specific scope we are consulting</w:t>
      </w:r>
      <w:r>
        <w:rPr>
          <w:b/>
          <w:bCs/>
          <w:sz w:val="24"/>
          <w:szCs w:val="24"/>
        </w:rPr>
        <w:t>.</w:t>
      </w:r>
    </w:p>
    <w:p w14:paraId="3E1D7201" w14:textId="35BBAAFC" w:rsidR="002D08C4" w:rsidRDefault="002D08C4" w:rsidP="002D08C4">
      <w:pPr>
        <w:pStyle w:val="ListParagraph"/>
        <w:numPr>
          <w:ilvl w:val="0"/>
          <w:numId w:val="3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Pearce and MaiaEdge agree to enter NDAs with these vendors </w:t>
      </w:r>
      <w:r w:rsidR="00F80E40">
        <w:rPr>
          <w:b/>
          <w:bCs/>
          <w:sz w:val="24"/>
          <w:szCs w:val="24"/>
        </w:rPr>
        <w:t>to</w:t>
      </w:r>
      <w:r>
        <w:rPr>
          <w:b/>
          <w:bCs/>
          <w:sz w:val="24"/>
          <w:szCs w:val="24"/>
        </w:rPr>
        <w:t xml:space="preserve"> ensure information is not discussed with others outside of this initiative. </w:t>
      </w:r>
    </w:p>
    <w:p w14:paraId="27195649" w14:textId="77777777" w:rsidR="002D08C4" w:rsidRDefault="002D08C4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6E2802B9" w14:textId="60F0F747" w:rsidR="00E07D21" w:rsidRDefault="002D08C4" w:rsidP="00E07D21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Design Information </w:t>
      </w:r>
    </w:p>
    <w:p w14:paraId="40F2B509" w14:textId="2ECE856F" w:rsidR="002D08C4" w:rsidRDefault="002D08C4" w:rsidP="002D08C4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Pearce and MaiaEdge require full access to all build or design drawings and other information currently associated with this </w:t>
      </w:r>
      <w:r w:rsidR="00F80E40">
        <w:rPr>
          <w:b/>
          <w:bCs/>
          <w:sz w:val="24"/>
          <w:szCs w:val="24"/>
        </w:rPr>
        <w:t>scope of the project</w:t>
      </w:r>
      <w:r w:rsidR="004F1084">
        <w:rPr>
          <w:b/>
          <w:bCs/>
          <w:sz w:val="24"/>
          <w:szCs w:val="24"/>
        </w:rPr>
        <w:t xml:space="preserve">.  </w:t>
      </w:r>
      <w:r w:rsidR="00F80E40">
        <w:rPr>
          <w:b/>
          <w:bCs/>
          <w:sz w:val="24"/>
          <w:szCs w:val="24"/>
        </w:rPr>
        <w:t xml:space="preserve">  </w:t>
      </w:r>
    </w:p>
    <w:p w14:paraId="067B6B43" w14:textId="0E3F1668" w:rsidR="002D08C4" w:rsidRDefault="004F1084" w:rsidP="002D08C4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Pearce and MaiaEdge also require any additional information required from an </w:t>
      </w:r>
      <w:r w:rsidR="00A97A87">
        <w:rPr>
          <w:b/>
          <w:bCs/>
          <w:sz w:val="24"/>
          <w:szCs w:val="24"/>
        </w:rPr>
        <w:t xml:space="preserve">ISP (Inside Plant) </w:t>
      </w:r>
      <w:r>
        <w:rPr>
          <w:b/>
          <w:bCs/>
          <w:sz w:val="24"/>
          <w:szCs w:val="24"/>
        </w:rPr>
        <w:t>OSP</w:t>
      </w:r>
      <w:r w:rsidR="00A97A87">
        <w:rPr>
          <w:b/>
          <w:bCs/>
          <w:sz w:val="24"/>
          <w:szCs w:val="24"/>
        </w:rPr>
        <w:t xml:space="preserve"> (Outside Plant)</w:t>
      </w:r>
      <w:r>
        <w:rPr>
          <w:b/>
          <w:bCs/>
          <w:sz w:val="24"/>
          <w:szCs w:val="24"/>
        </w:rPr>
        <w:t xml:space="preserve"> or campus environment design requirements perspective.  </w:t>
      </w:r>
    </w:p>
    <w:p w14:paraId="784E31DF" w14:textId="651F6549" w:rsidR="004F1084" w:rsidRDefault="004F1084" w:rsidP="002D08C4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Pearce and MaiaEdge require full access to any customer specific design requirements to ensure they are included in the recommendation.</w:t>
      </w:r>
    </w:p>
    <w:p w14:paraId="327D71B8" w14:textId="77777777" w:rsidR="00EC1359" w:rsidRDefault="00EC1359" w:rsidP="00E07D21">
      <w:pPr>
        <w:pStyle w:val="ListParagraph"/>
        <w:ind w:left="0"/>
        <w:rPr>
          <w:b/>
          <w:bCs/>
          <w:sz w:val="24"/>
          <w:szCs w:val="24"/>
        </w:rPr>
      </w:pPr>
    </w:p>
    <w:p w14:paraId="70F3FEF9" w14:textId="645C4F7C" w:rsidR="00C063D4" w:rsidRPr="00E07D21" w:rsidRDefault="00C063D4" w:rsidP="00C063D4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Funding</w:t>
      </w:r>
      <w:r w:rsidRPr="00E07D21">
        <w:rPr>
          <w:b/>
          <w:bCs/>
          <w:sz w:val="32"/>
          <w:szCs w:val="32"/>
          <w:u w:val="single"/>
        </w:rPr>
        <w:t xml:space="preserve"> </w:t>
      </w:r>
    </w:p>
    <w:p w14:paraId="377CE46E" w14:textId="2EF7449D" w:rsidR="00EF7D62" w:rsidRDefault="00A97A87" w:rsidP="00EF7D62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Pearce and MaiaEdge do not believe the initial 90 days will require a budget to exceed $1M.</w:t>
      </w:r>
      <w:r w:rsidR="00EF7D62" w:rsidRPr="00EF7D62">
        <w:rPr>
          <w:b/>
          <w:bCs/>
          <w:sz w:val="24"/>
          <w:szCs w:val="24"/>
        </w:rPr>
        <w:t xml:space="preserve"> </w:t>
      </w:r>
      <w:r w:rsidR="00EF7D62">
        <w:rPr>
          <w:b/>
          <w:bCs/>
          <w:sz w:val="24"/>
          <w:szCs w:val="24"/>
        </w:rPr>
        <w:t xml:space="preserve">This 90-day timeline is dependent upon the timely and full access to the required information for Pearce and MaiaEdge to complete their work.  </w:t>
      </w:r>
    </w:p>
    <w:p w14:paraId="06B2F043" w14:textId="4D541D5D" w:rsidR="00A97A87" w:rsidRDefault="00A97A87" w:rsidP="00C063D4">
      <w:pPr>
        <w:pStyle w:val="ListParagraph"/>
        <w:ind w:left="0"/>
        <w:rPr>
          <w:b/>
          <w:bCs/>
          <w:sz w:val="24"/>
          <w:szCs w:val="24"/>
        </w:rPr>
      </w:pPr>
    </w:p>
    <w:p w14:paraId="42A68004" w14:textId="77777777" w:rsidR="00A97A87" w:rsidRDefault="00A97A87" w:rsidP="00C063D4">
      <w:pPr>
        <w:pStyle w:val="ListParagraph"/>
        <w:ind w:left="0"/>
        <w:rPr>
          <w:b/>
          <w:bCs/>
          <w:sz w:val="24"/>
          <w:szCs w:val="24"/>
        </w:rPr>
      </w:pPr>
    </w:p>
    <w:p w14:paraId="5C99D7B6" w14:textId="19B7FE61" w:rsidR="00C063D4" w:rsidRDefault="00C063D4" w:rsidP="00C063D4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Pearce Rates</w:t>
      </w:r>
    </w:p>
    <w:p w14:paraId="31152A77" w14:textId="694A884E" w:rsidR="004F1084" w:rsidRDefault="004F1084" w:rsidP="004F1084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Pearce rates will be $</w:t>
      </w:r>
      <w:r w:rsidR="00EF7D62">
        <w:rPr>
          <w:b/>
          <w:bCs/>
          <w:sz w:val="24"/>
          <w:szCs w:val="24"/>
        </w:rPr>
        <w:t>250</w:t>
      </w:r>
      <w:r>
        <w:rPr>
          <w:b/>
          <w:bCs/>
          <w:sz w:val="24"/>
          <w:szCs w:val="24"/>
        </w:rPr>
        <w:t xml:space="preserve"> per hour for this work. </w:t>
      </w:r>
    </w:p>
    <w:p w14:paraId="5F7F7A68" w14:textId="00CD49A0" w:rsidR="00A97A87" w:rsidRDefault="00A97A87" w:rsidP="004F1084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Any travel costs (Lodging and other costs) will be billed at the local Dallas, TX rate.  </w:t>
      </w:r>
    </w:p>
    <w:p w14:paraId="4FA7977B" w14:textId="056B5321" w:rsidR="004F1084" w:rsidRDefault="004F1084" w:rsidP="004F1084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Any work product that requires additional </w:t>
      </w:r>
      <w:r w:rsidR="00A97A87">
        <w:rPr>
          <w:b/>
          <w:bCs/>
          <w:sz w:val="24"/>
          <w:szCs w:val="24"/>
        </w:rPr>
        <w:t xml:space="preserve">funds will be passed through to Nexus.  </w:t>
      </w:r>
      <w:r>
        <w:rPr>
          <w:b/>
          <w:bCs/>
          <w:sz w:val="24"/>
          <w:szCs w:val="24"/>
        </w:rPr>
        <w:t xml:space="preserve"> </w:t>
      </w:r>
    </w:p>
    <w:p w14:paraId="22C06E31" w14:textId="77777777" w:rsidR="00C063D4" w:rsidRDefault="00C063D4" w:rsidP="00C063D4">
      <w:pPr>
        <w:pStyle w:val="ListParagraph"/>
        <w:ind w:left="0"/>
        <w:rPr>
          <w:b/>
          <w:bCs/>
          <w:sz w:val="24"/>
          <w:szCs w:val="24"/>
        </w:rPr>
      </w:pPr>
    </w:p>
    <w:p w14:paraId="1F85124D" w14:textId="36DAEFCF" w:rsidR="004F1084" w:rsidRDefault="00C063D4" w:rsidP="004F1084">
      <w:pPr>
        <w:pStyle w:val="ListParagraph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MaiaEdge Rates</w:t>
      </w:r>
    </w:p>
    <w:p w14:paraId="689B1A10" w14:textId="593F3D97" w:rsidR="00A97A87" w:rsidRDefault="00A97A87" w:rsidP="00A97A87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MaiaEdge rates will be </w:t>
      </w:r>
      <w:r w:rsidR="000A3F39" w:rsidRPr="000A3F39">
        <w:rPr>
          <w:b/>
          <w:bCs/>
          <w:color w:val="000000" w:themeColor="text1"/>
          <w:sz w:val="24"/>
          <w:szCs w:val="24"/>
        </w:rPr>
        <w:t xml:space="preserve">$250 </w:t>
      </w:r>
      <w:r>
        <w:rPr>
          <w:b/>
          <w:bCs/>
          <w:sz w:val="24"/>
          <w:szCs w:val="24"/>
        </w:rPr>
        <w:t xml:space="preserve">per hour for this work. </w:t>
      </w:r>
    </w:p>
    <w:p w14:paraId="2143CBF4" w14:textId="77777777" w:rsidR="00A97A87" w:rsidRDefault="00A97A87" w:rsidP="00A97A87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Any travel costs (Lodging and other costs) will be billed at the local Dallas, TX rate.  </w:t>
      </w:r>
    </w:p>
    <w:p w14:paraId="40F417F2" w14:textId="77777777" w:rsidR="00A97A87" w:rsidRDefault="00A97A87" w:rsidP="00A97A87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Any work product that requires additional funds will be passed through to Nexus.   </w:t>
      </w:r>
    </w:p>
    <w:p w14:paraId="7917C81A" w14:textId="089FC226" w:rsidR="00E07D21" w:rsidRPr="00E07D21" w:rsidRDefault="00F80E40" w:rsidP="00E07D21">
      <w:pPr>
        <w:pStyle w:val="ListParagraph"/>
        <w:ind w:left="0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</w:t>
      </w:r>
    </w:p>
    <w:sectPr w:rsidR="00E07D21" w:rsidRPr="00E07D21" w:rsidSect="00C95024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7040" w14:textId="77777777" w:rsidR="00756F6F" w:rsidRDefault="00756F6F" w:rsidP="00A75130">
      <w:pPr>
        <w:spacing w:after="0" w:line="240" w:lineRule="auto"/>
      </w:pPr>
      <w:r>
        <w:separator/>
      </w:r>
    </w:p>
  </w:endnote>
  <w:endnote w:type="continuationSeparator" w:id="0">
    <w:p w14:paraId="22A8FB8B" w14:textId="77777777" w:rsidR="00756F6F" w:rsidRDefault="00756F6F" w:rsidP="00A7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D8AD4" w14:textId="4DA42722" w:rsidR="00A75130" w:rsidRDefault="00A75130">
    <w:pPr>
      <w:pStyle w:val="Footer"/>
    </w:pPr>
  </w:p>
  <w:p w14:paraId="6CF49506" w14:textId="77777777" w:rsidR="00A75130" w:rsidRDefault="00A75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7C6EF" w14:textId="77777777" w:rsidR="00756F6F" w:rsidRDefault="00756F6F" w:rsidP="00A75130">
      <w:pPr>
        <w:spacing w:after="0" w:line="240" w:lineRule="auto"/>
      </w:pPr>
      <w:r>
        <w:separator/>
      </w:r>
    </w:p>
  </w:footnote>
  <w:footnote w:type="continuationSeparator" w:id="0">
    <w:p w14:paraId="7EA06658" w14:textId="77777777" w:rsidR="00756F6F" w:rsidRDefault="00756F6F" w:rsidP="00A75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51C"/>
    <w:multiLevelType w:val="hybridMultilevel"/>
    <w:tmpl w:val="7AC41690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05485C45"/>
    <w:multiLevelType w:val="hybridMultilevel"/>
    <w:tmpl w:val="2564EF46"/>
    <w:lvl w:ilvl="0" w:tplc="BE44C8F4">
      <w:start w:val="1"/>
      <w:numFmt w:val="decimal"/>
      <w:lvlText w:val="(%1)"/>
      <w:lvlJc w:val="left"/>
      <w:pPr>
        <w:ind w:left="4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5" w:hanging="360"/>
      </w:pPr>
    </w:lvl>
    <w:lvl w:ilvl="2" w:tplc="0409001B" w:tentative="1">
      <w:start w:val="1"/>
      <w:numFmt w:val="lowerRoman"/>
      <w:lvlText w:val="%3."/>
      <w:lvlJc w:val="right"/>
      <w:pPr>
        <w:ind w:left="5775" w:hanging="180"/>
      </w:pPr>
    </w:lvl>
    <w:lvl w:ilvl="3" w:tplc="0409000F" w:tentative="1">
      <w:start w:val="1"/>
      <w:numFmt w:val="decimal"/>
      <w:lvlText w:val="%4."/>
      <w:lvlJc w:val="left"/>
      <w:pPr>
        <w:ind w:left="6495" w:hanging="360"/>
      </w:pPr>
    </w:lvl>
    <w:lvl w:ilvl="4" w:tplc="04090019" w:tentative="1">
      <w:start w:val="1"/>
      <w:numFmt w:val="lowerLetter"/>
      <w:lvlText w:val="%5."/>
      <w:lvlJc w:val="left"/>
      <w:pPr>
        <w:ind w:left="7215" w:hanging="360"/>
      </w:pPr>
    </w:lvl>
    <w:lvl w:ilvl="5" w:tplc="0409001B" w:tentative="1">
      <w:start w:val="1"/>
      <w:numFmt w:val="lowerRoman"/>
      <w:lvlText w:val="%6."/>
      <w:lvlJc w:val="right"/>
      <w:pPr>
        <w:ind w:left="7935" w:hanging="180"/>
      </w:pPr>
    </w:lvl>
    <w:lvl w:ilvl="6" w:tplc="0409000F" w:tentative="1">
      <w:start w:val="1"/>
      <w:numFmt w:val="decimal"/>
      <w:lvlText w:val="%7."/>
      <w:lvlJc w:val="left"/>
      <w:pPr>
        <w:ind w:left="8655" w:hanging="360"/>
      </w:pPr>
    </w:lvl>
    <w:lvl w:ilvl="7" w:tplc="04090019" w:tentative="1">
      <w:start w:val="1"/>
      <w:numFmt w:val="lowerLetter"/>
      <w:lvlText w:val="%8."/>
      <w:lvlJc w:val="left"/>
      <w:pPr>
        <w:ind w:left="9375" w:hanging="360"/>
      </w:pPr>
    </w:lvl>
    <w:lvl w:ilvl="8" w:tplc="0409001B" w:tentative="1">
      <w:start w:val="1"/>
      <w:numFmt w:val="lowerRoman"/>
      <w:lvlText w:val="%9."/>
      <w:lvlJc w:val="right"/>
      <w:pPr>
        <w:ind w:left="10095" w:hanging="180"/>
      </w:pPr>
    </w:lvl>
  </w:abstractNum>
  <w:abstractNum w:abstractNumId="2" w15:restartNumberingAfterBreak="0">
    <w:nsid w:val="0D941137"/>
    <w:multiLevelType w:val="hybridMultilevel"/>
    <w:tmpl w:val="3464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92B92"/>
    <w:multiLevelType w:val="hybridMultilevel"/>
    <w:tmpl w:val="CD2ED6D4"/>
    <w:lvl w:ilvl="0" w:tplc="BE44C8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E7532"/>
    <w:multiLevelType w:val="hybridMultilevel"/>
    <w:tmpl w:val="BA1C5780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8457D"/>
    <w:multiLevelType w:val="hybridMultilevel"/>
    <w:tmpl w:val="BABEB8A0"/>
    <w:lvl w:ilvl="0" w:tplc="BE44C8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F6954"/>
    <w:multiLevelType w:val="hybridMultilevel"/>
    <w:tmpl w:val="50FAEA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02EB3"/>
    <w:multiLevelType w:val="hybridMultilevel"/>
    <w:tmpl w:val="AA340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934A8"/>
    <w:multiLevelType w:val="hybridMultilevel"/>
    <w:tmpl w:val="D7CC3250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2A280BD1"/>
    <w:multiLevelType w:val="hybridMultilevel"/>
    <w:tmpl w:val="5D54E502"/>
    <w:lvl w:ilvl="0" w:tplc="BC4C3C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A5F42"/>
    <w:multiLevelType w:val="hybridMultilevel"/>
    <w:tmpl w:val="71FEB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057DF"/>
    <w:multiLevelType w:val="hybridMultilevel"/>
    <w:tmpl w:val="B2A4C4FA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D664A"/>
    <w:multiLevelType w:val="hybridMultilevel"/>
    <w:tmpl w:val="CF0A3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90DD9"/>
    <w:multiLevelType w:val="hybridMultilevel"/>
    <w:tmpl w:val="0262A394"/>
    <w:lvl w:ilvl="0" w:tplc="BEBCA4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13599"/>
    <w:multiLevelType w:val="hybridMultilevel"/>
    <w:tmpl w:val="C4FEC128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D0CAD"/>
    <w:multiLevelType w:val="hybridMultilevel"/>
    <w:tmpl w:val="E4F070E8"/>
    <w:lvl w:ilvl="0" w:tplc="040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>
      <w:start w:val="1"/>
      <w:numFmt w:val="lowerRoman"/>
      <w:lvlText w:val="%3."/>
      <w:lvlJc w:val="right"/>
      <w:pPr>
        <w:ind w:left="2235" w:hanging="180"/>
      </w:pPr>
    </w:lvl>
    <w:lvl w:ilvl="3" w:tplc="0409000F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 w15:restartNumberingAfterBreak="0">
    <w:nsid w:val="46852F06"/>
    <w:multiLevelType w:val="hybridMultilevel"/>
    <w:tmpl w:val="540A9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50B1E"/>
    <w:multiLevelType w:val="hybridMultilevel"/>
    <w:tmpl w:val="44060486"/>
    <w:lvl w:ilvl="0" w:tplc="8B7C92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26CD6"/>
    <w:multiLevelType w:val="hybridMultilevel"/>
    <w:tmpl w:val="AE9C08B4"/>
    <w:lvl w:ilvl="0" w:tplc="16FAE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DC2C2F"/>
    <w:multiLevelType w:val="hybridMultilevel"/>
    <w:tmpl w:val="D3FAC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11A24"/>
    <w:multiLevelType w:val="hybridMultilevel"/>
    <w:tmpl w:val="D4F44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E04E06"/>
    <w:multiLevelType w:val="hybridMultilevel"/>
    <w:tmpl w:val="4B2EA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1A7FEA"/>
    <w:multiLevelType w:val="hybridMultilevel"/>
    <w:tmpl w:val="9C0E6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2847EC"/>
    <w:multiLevelType w:val="hybridMultilevel"/>
    <w:tmpl w:val="13DC5B9A"/>
    <w:lvl w:ilvl="0" w:tplc="E7D22A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C94606"/>
    <w:multiLevelType w:val="hybridMultilevel"/>
    <w:tmpl w:val="1E1ED880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E27256"/>
    <w:multiLevelType w:val="hybridMultilevel"/>
    <w:tmpl w:val="387A0744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22B9E"/>
    <w:multiLevelType w:val="hybridMultilevel"/>
    <w:tmpl w:val="30AE0F56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236356"/>
    <w:multiLevelType w:val="hybridMultilevel"/>
    <w:tmpl w:val="3434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92BA6"/>
    <w:multiLevelType w:val="hybridMultilevel"/>
    <w:tmpl w:val="8FD20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702023"/>
    <w:multiLevelType w:val="hybridMultilevel"/>
    <w:tmpl w:val="06E6F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386AC9"/>
    <w:multiLevelType w:val="hybridMultilevel"/>
    <w:tmpl w:val="F014D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6185A"/>
    <w:multiLevelType w:val="hybridMultilevel"/>
    <w:tmpl w:val="D592E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D4F5F"/>
    <w:multiLevelType w:val="hybridMultilevel"/>
    <w:tmpl w:val="82AEF05A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C25F66"/>
    <w:multiLevelType w:val="hybridMultilevel"/>
    <w:tmpl w:val="26F60B90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F773A4"/>
    <w:multiLevelType w:val="hybridMultilevel"/>
    <w:tmpl w:val="51A2035E"/>
    <w:lvl w:ilvl="0" w:tplc="7F08BC56">
      <w:numFmt w:val="bullet"/>
      <w:lvlText w:val="–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428324">
    <w:abstractNumId w:val="9"/>
  </w:num>
  <w:num w:numId="2" w16cid:durableId="1184973974">
    <w:abstractNumId w:val="17"/>
  </w:num>
  <w:num w:numId="3" w16cid:durableId="21131323">
    <w:abstractNumId w:val="18"/>
  </w:num>
  <w:num w:numId="4" w16cid:durableId="1036463819">
    <w:abstractNumId w:val="23"/>
  </w:num>
  <w:num w:numId="5" w16cid:durableId="1304195624">
    <w:abstractNumId w:val="3"/>
  </w:num>
  <w:num w:numId="6" w16cid:durableId="1729449978">
    <w:abstractNumId w:val="1"/>
  </w:num>
  <w:num w:numId="7" w16cid:durableId="458183458">
    <w:abstractNumId w:val="5"/>
  </w:num>
  <w:num w:numId="8" w16cid:durableId="1142386676">
    <w:abstractNumId w:val="13"/>
  </w:num>
  <w:num w:numId="9" w16cid:durableId="706761129">
    <w:abstractNumId w:val="15"/>
  </w:num>
  <w:num w:numId="10" w16cid:durableId="9035625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24417375">
    <w:abstractNumId w:val="21"/>
  </w:num>
  <w:num w:numId="12" w16cid:durableId="1052311713">
    <w:abstractNumId w:val="6"/>
  </w:num>
  <w:num w:numId="13" w16cid:durableId="337080593">
    <w:abstractNumId w:val="22"/>
  </w:num>
  <w:num w:numId="14" w16cid:durableId="73943160">
    <w:abstractNumId w:val="16"/>
  </w:num>
  <w:num w:numId="15" w16cid:durableId="1837722718">
    <w:abstractNumId w:val="19"/>
  </w:num>
  <w:num w:numId="16" w16cid:durableId="55050870">
    <w:abstractNumId w:val="30"/>
  </w:num>
  <w:num w:numId="17" w16cid:durableId="1023243007">
    <w:abstractNumId w:val="27"/>
  </w:num>
  <w:num w:numId="18" w16cid:durableId="1981304530">
    <w:abstractNumId w:val="0"/>
  </w:num>
  <w:num w:numId="19" w16cid:durableId="404031265">
    <w:abstractNumId w:val="8"/>
  </w:num>
  <w:num w:numId="20" w16cid:durableId="658047272">
    <w:abstractNumId w:val="4"/>
  </w:num>
  <w:num w:numId="21" w16cid:durableId="259677146">
    <w:abstractNumId w:val="26"/>
  </w:num>
  <w:num w:numId="22" w16cid:durableId="1307316964">
    <w:abstractNumId w:val="24"/>
  </w:num>
  <w:num w:numId="23" w16cid:durableId="1337852934">
    <w:abstractNumId w:val="34"/>
  </w:num>
  <w:num w:numId="24" w16cid:durableId="1084381721">
    <w:abstractNumId w:val="14"/>
  </w:num>
  <w:num w:numId="25" w16cid:durableId="752436041">
    <w:abstractNumId w:val="33"/>
  </w:num>
  <w:num w:numId="26" w16cid:durableId="1175222356">
    <w:abstractNumId w:val="32"/>
  </w:num>
  <w:num w:numId="27" w16cid:durableId="326447049">
    <w:abstractNumId w:val="25"/>
  </w:num>
  <w:num w:numId="28" w16cid:durableId="1278295291">
    <w:abstractNumId w:val="11"/>
  </w:num>
  <w:num w:numId="29" w16cid:durableId="964239913">
    <w:abstractNumId w:val="7"/>
  </w:num>
  <w:num w:numId="30" w16cid:durableId="566183800">
    <w:abstractNumId w:val="2"/>
  </w:num>
  <w:num w:numId="31" w16cid:durableId="331757767">
    <w:abstractNumId w:val="31"/>
  </w:num>
  <w:num w:numId="32" w16cid:durableId="2068062424">
    <w:abstractNumId w:val="10"/>
  </w:num>
  <w:num w:numId="33" w16cid:durableId="1959487147">
    <w:abstractNumId w:val="29"/>
  </w:num>
  <w:num w:numId="34" w16cid:durableId="778330676">
    <w:abstractNumId w:val="12"/>
  </w:num>
  <w:num w:numId="35" w16cid:durableId="3776275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CE0"/>
    <w:rsid w:val="00027AE4"/>
    <w:rsid w:val="0003583E"/>
    <w:rsid w:val="00044F5F"/>
    <w:rsid w:val="00055ECA"/>
    <w:rsid w:val="000577D3"/>
    <w:rsid w:val="00057FAC"/>
    <w:rsid w:val="00061F7E"/>
    <w:rsid w:val="00070A5F"/>
    <w:rsid w:val="00073D82"/>
    <w:rsid w:val="00082F08"/>
    <w:rsid w:val="00087295"/>
    <w:rsid w:val="00091266"/>
    <w:rsid w:val="000A3F39"/>
    <w:rsid w:val="000A6817"/>
    <w:rsid w:val="000A6E6B"/>
    <w:rsid w:val="000B0D44"/>
    <w:rsid w:val="000C091D"/>
    <w:rsid w:val="000D0C24"/>
    <w:rsid w:val="000E3C05"/>
    <w:rsid w:val="000F4726"/>
    <w:rsid w:val="000F6C7C"/>
    <w:rsid w:val="00112754"/>
    <w:rsid w:val="00114B15"/>
    <w:rsid w:val="00115A53"/>
    <w:rsid w:val="00124CDE"/>
    <w:rsid w:val="00126D31"/>
    <w:rsid w:val="001316C4"/>
    <w:rsid w:val="00134421"/>
    <w:rsid w:val="00150359"/>
    <w:rsid w:val="00152E90"/>
    <w:rsid w:val="001575EF"/>
    <w:rsid w:val="001618B4"/>
    <w:rsid w:val="00170B4D"/>
    <w:rsid w:val="0018022B"/>
    <w:rsid w:val="001859C1"/>
    <w:rsid w:val="001A00D7"/>
    <w:rsid w:val="001A4D60"/>
    <w:rsid w:val="001B7881"/>
    <w:rsid w:val="001D4FED"/>
    <w:rsid w:val="001E099B"/>
    <w:rsid w:val="001E5BF2"/>
    <w:rsid w:val="001F48E0"/>
    <w:rsid w:val="001F598A"/>
    <w:rsid w:val="001F6012"/>
    <w:rsid w:val="00200671"/>
    <w:rsid w:val="00245491"/>
    <w:rsid w:val="002510FA"/>
    <w:rsid w:val="002513A1"/>
    <w:rsid w:val="002520CD"/>
    <w:rsid w:val="00260E4F"/>
    <w:rsid w:val="00262C91"/>
    <w:rsid w:val="00265B10"/>
    <w:rsid w:val="00273E62"/>
    <w:rsid w:val="002760C5"/>
    <w:rsid w:val="002925DD"/>
    <w:rsid w:val="00296B0E"/>
    <w:rsid w:val="00297E28"/>
    <w:rsid w:val="002A01FA"/>
    <w:rsid w:val="002B106B"/>
    <w:rsid w:val="002B3A4D"/>
    <w:rsid w:val="002B4983"/>
    <w:rsid w:val="002D08C4"/>
    <w:rsid w:val="002E1B0A"/>
    <w:rsid w:val="00305FF8"/>
    <w:rsid w:val="00327B21"/>
    <w:rsid w:val="00334EBD"/>
    <w:rsid w:val="00343CF4"/>
    <w:rsid w:val="00344A78"/>
    <w:rsid w:val="00350F9D"/>
    <w:rsid w:val="00366237"/>
    <w:rsid w:val="00370D75"/>
    <w:rsid w:val="0037232A"/>
    <w:rsid w:val="003748F7"/>
    <w:rsid w:val="00380B4B"/>
    <w:rsid w:val="003838E7"/>
    <w:rsid w:val="003B466B"/>
    <w:rsid w:val="003C0E71"/>
    <w:rsid w:val="003C4A74"/>
    <w:rsid w:val="003D288B"/>
    <w:rsid w:val="003D76D1"/>
    <w:rsid w:val="003D7DC9"/>
    <w:rsid w:val="00404A5E"/>
    <w:rsid w:val="00405024"/>
    <w:rsid w:val="0042187F"/>
    <w:rsid w:val="004236EB"/>
    <w:rsid w:val="004312DC"/>
    <w:rsid w:val="00432953"/>
    <w:rsid w:val="00445671"/>
    <w:rsid w:val="00453FB6"/>
    <w:rsid w:val="00465E2C"/>
    <w:rsid w:val="004715A5"/>
    <w:rsid w:val="00472207"/>
    <w:rsid w:val="00483DF2"/>
    <w:rsid w:val="004A46A7"/>
    <w:rsid w:val="004B33D8"/>
    <w:rsid w:val="004B4BE4"/>
    <w:rsid w:val="004D08AE"/>
    <w:rsid w:val="004D21DF"/>
    <w:rsid w:val="004D2D45"/>
    <w:rsid w:val="004E0B72"/>
    <w:rsid w:val="004E2F92"/>
    <w:rsid w:val="004E326E"/>
    <w:rsid w:val="004E5073"/>
    <w:rsid w:val="004E5545"/>
    <w:rsid w:val="004F1084"/>
    <w:rsid w:val="004F3CBE"/>
    <w:rsid w:val="005077F1"/>
    <w:rsid w:val="0053464D"/>
    <w:rsid w:val="00553C5E"/>
    <w:rsid w:val="00554405"/>
    <w:rsid w:val="005632F7"/>
    <w:rsid w:val="005A0D47"/>
    <w:rsid w:val="005C289E"/>
    <w:rsid w:val="005E164F"/>
    <w:rsid w:val="005E1E49"/>
    <w:rsid w:val="005E5299"/>
    <w:rsid w:val="006016BD"/>
    <w:rsid w:val="0060514E"/>
    <w:rsid w:val="0060564B"/>
    <w:rsid w:val="00616309"/>
    <w:rsid w:val="00625272"/>
    <w:rsid w:val="006373AB"/>
    <w:rsid w:val="00640DFC"/>
    <w:rsid w:val="006478BC"/>
    <w:rsid w:val="00661756"/>
    <w:rsid w:val="00663AC0"/>
    <w:rsid w:val="0068692F"/>
    <w:rsid w:val="006A0565"/>
    <w:rsid w:val="006A1B6D"/>
    <w:rsid w:val="006A36A1"/>
    <w:rsid w:val="006C75B0"/>
    <w:rsid w:val="006E0A9D"/>
    <w:rsid w:val="00704E44"/>
    <w:rsid w:val="007057E7"/>
    <w:rsid w:val="007063BD"/>
    <w:rsid w:val="00707A75"/>
    <w:rsid w:val="00721F13"/>
    <w:rsid w:val="007401D6"/>
    <w:rsid w:val="00756B63"/>
    <w:rsid w:val="00756F6F"/>
    <w:rsid w:val="00760570"/>
    <w:rsid w:val="007634A2"/>
    <w:rsid w:val="00785461"/>
    <w:rsid w:val="007A4AD7"/>
    <w:rsid w:val="007B37DF"/>
    <w:rsid w:val="007B4D88"/>
    <w:rsid w:val="007C11BF"/>
    <w:rsid w:val="007C5261"/>
    <w:rsid w:val="007C7651"/>
    <w:rsid w:val="007D2278"/>
    <w:rsid w:val="007D6FCA"/>
    <w:rsid w:val="007F4F37"/>
    <w:rsid w:val="008155C4"/>
    <w:rsid w:val="00830839"/>
    <w:rsid w:val="008373A2"/>
    <w:rsid w:val="00841503"/>
    <w:rsid w:val="00846E8F"/>
    <w:rsid w:val="00853064"/>
    <w:rsid w:val="008542BB"/>
    <w:rsid w:val="00854E67"/>
    <w:rsid w:val="00863CB7"/>
    <w:rsid w:val="00867567"/>
    <w:rsid w:val="00881377"/>
    <w:rsid w:val="00881BE5"/>
    <w:rsid w:val="008A0393"/>
    <w:rsid w:val="008A0B06"/>
    <w:rsid w:val="008A4B8E"/>
    <w:rsid w:val="008B4FAA"/>
    <w:rsid w:val="008B66B9"/>
    <w:rsid w:val="008C0BF7"/>
    <w:rsid w:val="008C1C5A"/>
    <w:rsid w:val="008D5717"/>
    <w:rsid w:val="00903857"/>
    <w:rsid w:val="00915FF7"/>
    <w:rsid w:val="00920D51"/>
    <w:rsid w:val="00922D6E"/>
    <w:rsid w:val="00953191"/>
    <w:rsid w:val="00957900"/>
    <w:rsid w:val="00965E6C"/>
    <w:rsid w:val="009728A8"/>
    <w:rsid w:val="00984693"/>
    <w:rsid w:val="009905D5"/>
    <w:rsid w:val="009C122B"/>
    <w:rsid w:val="009D53D4"/>
    <w:rsid w:val="009E2DF1"/>
    <w:rsid w:val="009E5549"/>
    <w:rsid w:val="009E5B3C"/>
    <w:rsid w:val="009F2EBF"/>
    <w:rsid w:val="009F7680"/>
    <w:rsid w:val="00A04A72"/>
    <w:rsid w:val="00A119BD"/>
    <w:rsid w:val="00A11A9B"/>
    <w:rsid w:val="00A17042"/>
    <w:rsid w:val="00A2186B"/>
    <w:rsid w:val="00A32259"/>
    <w:rsid w:val="00A362C8"/>
    <w:rsid w:val="00A40386"/>
    <w:rsid w:val="00A459A8"/>
    <w:rsid w:val="00A629B2"/>
    <w:rsid w:val="00A630F2"/>
    <w:rsid w:val="00A65287"/>
    <w:rsid w:val="00A7010D"/>
    <w:rsid w:val="00A72946"/>
    <w:rsid w:val="00A75130"/>
    <w:rsid w:val="00A84333"/>
    <w:rsid w:val="00A85ADD"/>
    <w:rsid w:val="00A9077C"/>
    <w:rsid w:val="00A97A87"/>
    <w:rsid w:val="00AA6FA4"/>
    <w:rsid w:val="00AD7C81"/>
    <w:rsid w:val="00B026F7"/>
    <w:rsid w:val="00B077C0"/>
    <w:rsid w:val="00B10F68"/>
    <w:rsid w:val="00B11EEF"/>
    <w:rsid w:val="00B26CA9"/>
    <w:rsid w:val="00B27C89"/>
    <w:rsid w:val="00B30D36"/>
    <w:rsid w:val="00B3186E"/>
    <w:rsid w:val="00B411D4"/>
    <w:rsid w:val="00B476EC"/>
    <w:rsid w:val="00B54373"/>
    <w:rsid w:val="00B82AB0"/>
    <w:rsid w:val="00BB2FAA"/>
    <w:rsid w:val="00BC70C4"/>
    <w:rsid w:val="00BD1E31"/>
    <w:rsid w:val="00BD2FCE"/>
    <w:rsid w:val="00BD3661"/>
    <w:rsid w:val="00BD642F"/>
    <w:rsid w:val="00BE4462"/>
    <w:rsid w:val="00C01278"/>
    <w:rsid w:val="00C059CF"/>
    <w:rsid w:val="00C063D4"/>
    <w:rsid w:val="00C11642"/>
    <w:rsid w:val="00C25BB4"/>
    <w:rsid w:val="00C322AA"/>
    <w:rsid w:val="00C35384"/>
    <w:rsid w:val="00C67AFA"/>
    <w:rsid w:val="00C76794"/>
    <w:rsid w:val="00C8452D"/>
    <w:rsid w:val="00C95024"/>
    <w:rsid w:val="00CB04A2"/>
    <w:rsid w:val="00CB12CB"/>
    <w:rsid w:val="00CB19D7"/>
    <w:rsid w:val="00CB29FD"/>
    <w:rsid w:val="00CB6185"/>
    <w:rsid w:val="00CC08C7"/>
    <w:rsid w:val="00CC3A1D"/>
    <w:rsid w:val="00CC7ADF"/>
    <w:rsid w:val="00CE2FF9"/>
    <w:rsid w:val="00CF083F"/>
    <w:rsid w:val="00CF7EE4"/>
    <w:rsid w:val="00D1406E"/>
    <w:rsid w:val="00D25E3D"/>
    <w:rsid w:val="00D26FFC"/>
    <w:rsid w:val="00D360C1"/>
    <w:rsid w:val="00D47528"/>
    <w:rsid w:val="00D52211"/>
    <w:rsid w:val="00D52730"/>
    <w:rsid w:val="00D63FE0"/>
    <w:rsid w:val="00D654D6"/>
    <w:rsid w:val="00D76CE0"/>
    <w:rsid w:val="00DA16EC"/>
    <w:rsid w:val="00DA2FBB"/>
    <w:rsid w:val="00DA6C2C"/>
    <w:rsid w:val="00DB27EF"/>
    <w:rsid w:val="00DB60DA"/>
    <w:rsid w:val="00DE4AE1"/>
    <w:rsid w:val="00DE7A4C"/>
    <w:rsid w:val="00DF0A45"/>
    <w:rsid w:val="00E0227A"/>
    <w:rsid w:val="00E07D21"/>
    <w:rsid w:val="00E12785"/>
    <w:rsid w:val="00E20B7A"/>
    <w:rsid w:val="00E24F5C"/>
    <w:rsid w:val="00E26E16"/>
    <w:rsid w:val="00E30E23"/>
    <w:rsid w:val="00E560BE"/>
    <w:rsid w:val="00E72F22"/>
    <w:rsid w:val="00E73FA0"/>
    <w:rsid w:val="00E7484C"/>
    <w:rsid w:val="00E771B6"/>
    <w:rsid w:val="00E90402"/>
    <w:rsid w:val="00E92999"/>
    <w:rsid w:val="00EA111A"/>
    <w:rsid w:val="00EA36C3"/>
    <w:rsid w:val="00EA3902"/>
    <w:rsid w:val="00EA3B56"/>
    <w:rsid w:val="00EA68A8"/>
    <w:rsid w:val="00EB5C38"/>
    <w:rsid w:val="00EB609C"/>
    <w:rsid w:val="00EC1359"/>
    <w:rsid w:val="00EC3FF7"/>
    <w:rsid w:val="00EC7A92"/>
    <w:rsid w:val="00ED704D"/>
    <w:rsid w:val="00EE432F"/>
    <w:rsid w:val="00EE7FD3"/>
    <w:rsid w:val="00EF5216"/>
    <w:rsid w:val="00EF7D62"/>
    <w:rsid w:val="00F02289"/>
    <w:rsid w:val="00F053F3"/>
    <w:rsid w:val="00F25079"/>
    <w:rsid w:val="00F27734"/>
    <w:rsid w:val="00F41F24"/>
    <w:rsid w:val="00F4633F"/>
    <w:rsid w:val="00F63212"/>
    <w:rsid w:val="00F65E1A"/>
    <w:rsid w:val="00F80E40"/>
    <w:rsid w:val="00F80F6F"/>
    <w:rsid w:val="00F85340"/>
    <w:rsid w:val="00F91661"/>
    <w:rsid w:val="00FA218C"/>
    <w:rsid w:val="00FA3C68"/>
    <w:rsid w:val="00FB2D79"/>
    <w:rsid w:val="00FB47A2"/>
    <w:rsid w:val="00FB7367"/>
    <w:rsid w:val="00FC19DA"/>
    <w:rsid w:val="00FE7024"/>
    <w:rsid w:val="00FF4AB9"/>
    <w:rsid w:val="00FF502D"/>
    <w:rsid w:val="1D483D90"/>
    <w:rsid w:val="47DF38D2"/>
    <w:rsid w:val="4A591856"/>
    <w:rsid w:val="58A4B5C6"/>
    <w:rsid w:val="6C6EEB60"/>
    <w:rsid w:val="70C7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ABB8"/>
  <w15:docId w15:val="{19CD2B9F-DC9D-414E-BA10-6111625D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6C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F2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130"/>
  </w:style>
  <w:style w:type="paragraph" w:styleId="Footer">
    <w:name w:val="footer"/>
    <w:basedOn w:val="Normal"/>
    <w:link w:val="FooterChar"/>
    <w:uiPriority w:val="99"/>
    <w:unhideWhenUsed/>
    <w:rsid w:val="00A75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130"/>
  </w:style>
  <w:style w:type="character" w:styleId="Hyperlink">
    <w:name w:val="Hyperlink"/>
    <w:basedOn w:val="DefaultParagraphFont"/>
    <w:uiPriority w:val="99"/>
    <w:unhideWhenUsed/>
    <w:rsid w:val="001E09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d9600f-6efb-4b45-93f5-6f7c8f82ed6a">
      <UserInfo>
        <DisplayName>Bryson Hopkins</DisplayName>
        <AccountId>14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4D40E64A509449DDBF0E8FD1EA307" ma:contentTypeVersion="10" ma:contentTypeDescription="Create a new document." ma:contentTypeScope="" ma:versionID="f59a2b947383865cacb3316974436959">
  <xsd:schema xmlns:xsd="http://www.w3.org/2001/XMLSchema" xmlns:xs="http://www.w3.org/2001/XMLSchema" xmlns:p="http://schemas.microsoft.com/office/2006/metadata/properties" xmlns:ns2="e8c9b1d3-81de-4a36-9960-c7071f14a3bd" xmlns:ns3="64d9600f-6efb-4b45-93f5-6f7c8f82ed6a" targetNamespace="http://schemas.microsoft.com/office/2006/metadata/properties" ma:root="true" ma:fieldsID="3208575364c8514fc14e3bdf2f998a68" ns2:_="" ns3:_="">
    <xsd:import namespace="e8c9b1d3-81de-4a36-9960-c7071f14a3bd"/>
    <xsd:import namespace="64d9600f-6efb-4b45-93f5-6f7c8f82ed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c9b1d3-81de-4a36-9960-c7071f14a3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9600f-6efb-4b45-93f5-6f7c8f82ed6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D3166B-3A17-465F-9C3E-28D530BD761C}">
  <ds:schemaRefs>
    <ds:schemaRef ds:uri="http://schemas.microsoft.com/office/2006/metadata/properties"/>
    <ds:schemaRef ds:uri="http://schemas.microsoft.com/office/infopath/2007/PartnerControls"/>
    <ds:schemaRef ds:uri="64d9600f-6efb-4b45-93f5-6f7c8f82ed6a"/>
  </ds:schemaRefs>
</ds:datastoreItem>
</file>

<file path=customXml/itemProps2.xml><?xml version="1.0" encoding="utf-8"?>
<ds:datastoreItem xmlns:ds="http://schemas.openxmlformats.org/officeDocument/2006/customXml" ds:itemID="{8786ADB3-4C0D-4E4C-8F5C-985C5F5DB2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D998D1-561F-4DF2-8338-E0C01CD3FB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c9b1d3-81de-4a36-9960-c7071f14a3bd"/>
    <ds:schemaRef ds:uri="64d9600f-6efb-4b45-93f5-6f7c8f82e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EBC15D-859D-479A-AB69-4A3EA9782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503</Words>
  <Characters>2665</Characters>
  <Application>Microsoft Office Word</Application>
  <DocSecurity>0</DocSecurity>
  <Lines>68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Equinix, Inc.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Bill Bushman</dc:creator>
  <cp:lastModifiedBy>Tim Ziemer</cp:lastModifiedBy>
  <cp:revision>3</cp:revision>
  <dcterms:created xsi:type="dcterms:W3CDTF">2026-05-12T22:57:00Z</dcterms:created>
  <dcterms:modified xsi:type="dcterms:W3CDTF">2026-05-12T22:58:00Z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0x01010057D4D40E64A509449DDBF0E8FD1EA307</vt:lpwstr>
  </property>
</Properties>
</file>