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664CF" w14:textId="77777777" w:rsidR="00FE14F8" w:rsidRDefault="006B1544">
      <w:bookmarkStart w:id="0" w:name="_GoBack"/>
      <w:r>
        <w:rPr>
          <w:noProof/>
        </w:rPr>
        <w:drawing>
          <wp:inline distT="0" distB="0" distL="0" distR="0" wp14:anchorId="2D7654C2" wp14:editId="2F9E5E2F">
            <wp:extent cx="5270500" cy="3074670"/>
            <wp:effectExtent l="0" t="0" r="12700" b="24130"/>
            <wp:docPr id="1" name="Chart 1" title="TIT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FE14F8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44"/>
    <w:rsid w:val="000E13E9"/>
    <w:rsid w:val="004A258C"/>
    <w:rsid w:val="006B1544"/>
    <w:rsid w:val="00B847F5"/>
    <w:rsid w:val="00CA537C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056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5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5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 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0.0</c:v>
                </c:pt>
                <c:pt idx="1">
                  <c:v>4.3</c:v>
                </c:pt>
                <c:pt idx="2">
                  <c:v>6.899999999999999</c:v>
                </c:pt>
                <c:pt idx="3">
                  <c:v>4.1</c:v>
                </c:pt>
                <c:pt idx="4">
                  <c:v>4.1</c:v>
                </c:pt>
                <c:pt idx="5">
                  <c:v>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Base</c:v>
                </c:pt>
              </c:strCache>
            </c:strRef>
          </c:tx>
          <c:spPr>
            <a:solidFill>
              <a:schemeClr val="tx2">
                <a:lumMod val="60000"/>
                <a:lumOff val="40000"/>
              </a:schemeClr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4.3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7.3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Plus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0.0</c:v>
                </c:pt>
                <c:pt idx="1">
                  <c:v>4.4</c:v>
                </c:pt>
                <c:pt idx="2">
                  <c:v>0.0</c:v>
                </c:pt>
                <c:pt idx="3">
                  <c:v>0.0</c:v>
                </c:pt>
                <c:pt idx="4">
                  <c:v>3.2</c:v>
                </c:pt>
                <c:pt idx="5">
                  <c:v>0.0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Minus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</c:spPr>
          <c:invertIfNegative val="0"/>
          <c:cat>
            <c:strRef>
              <c:f>Sheet1!$A$2:$A$7</c:f>
              <c:strCache>
                <c:ptCount val="6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0.0</c:v>
                </c:pt>
                <c:pt idx="1">
                  <c:v>0.0</c:v>
                </c:pt>
                <c:pt idx="2">
                  <c:v>1.8</c:v>
                </c:pt>
                <c:pt idx="3">
                  <c:v>2.8</c:v>
                </c:pt>
                <c:pt idx="4">
                  <c:v>0.0</c:v>
                </c:pt>
                <c:pt idx="5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38244872"/>
        <c:axId val="2131800616"/>
      </c:barChart>
      <c:catAx>
        <c:axId val="2138244872"/>
        <c:scaling>
          <c:orientation val="minMax"/>
        </c:scaling>
        <c:delete val="0"/>
        <c:axPos val="b"/>
        <c:majorTickMark val="out"/>
        <c:minorTickMark val="none"/>
        <c:tickLblPos val="nextTo"/>
        <c:crossAx val="2131800616"/>
        <c:crosses val="autoZero"/>
        <c:auto val="1"/>
        <c:lblAlgn val="ctr"/>
        <c:lblOffset val="100"/>
        <c:noMultiLvlLbl val="0"/>
      </c:catAx>
      <c:valAx>
        <c:axId val="2131800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82448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2014-10-09T03:49:00Z</dcterms:created>
  <dcterms:modified xsi:type="dcterms:W3CDTF">2014-10-09T05:59:00Z</dcterms:modified>
</cp:coreProperties>
</file>