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A62C2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A62C25">
        <w:rPr>
          <w:lang w:val="pt-BR"/>
        </w:rPr>
        <w:t>Car Management Project</w:t>
      </w:r>
      <w:r w:rsidRPr="00A62C25">
        <w:rPr>
          <w:lang w:val="pt-BR"/>
        </w:rPr>
        <w:br/>
        <w:t xml:space="preserve">Caso de Uso: </w:t>
      </w:r>
      <w:r w:rsidR="007B6A0E">
        <w:rPr>
          <w:lang w:val="pt-BR"/>
        </w:rPr>
        <w:t>Localizar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Descrição Resumida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Este caso de uso descreve como um </w:t>
      </w:r>
      <w:r w:rsidR="007B6A0E">
        <w:rPr>
          <w:rFonts w:ascii="Arial" w:hAnsi="Arial"/>
          <w:lang w:val="pt-BR"/>
        </w:rPr>
        <w:t>visitante</w:t>
      </w:r>
      <w:r>
        <w:rPr>
          <w:rFonts w:ascii="Arial" w:hAnsi="Arial"/>
          <w:lang w:val="pt-BR"/>
        </w:rPr>
        <w:t xml:space="preserve"> </w:t>
      </w:r>
      <w:r w:rsidR="007B6A0E">
        <w:rPr>
          <w:rFonts w:ascii="Arial" w:hAnsi="Arial"/>
          <w:lang w:val="pt-BR"/>
        </w:rPr>
        <w:t>localizará a locadora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F6FA3" w:rsidRPr="00A62C25" w:rsidRDefault="007B6A0E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Visitante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Pré-condições</w:t>
      </w:r>
    </w:p>
    <w:p w:rsidR="002F6FA3" w:rsidRDefault="007B6A0E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visitante</w:t>
      </w:r>
      <w:r w:rsidR="006511C1">
        <w:rPr>
          <w:rFonts w:ascii="Arial" w:hAnsi="Arial"/>
          <w:lang w:val="pt-BR"/>
        </w:rPr>
        <w:t xml:space="preserve"> deve estar </w:t>
      </w:r>
      <w:r>
        <w:rPr>
          <w:rFonts w:ascii="Arial" w:hAnsi="Arial"/>
          <w:lang w:val="pt-BR"/>
        </w:rPr>
        <w:t>com o sistema aberto.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Fluxo Principal</w:t>
      </w:r>
    </w:p>
    <w:p w:rsidR="002F6FA3" w:rsidRDefault="006511C1">
      <w:pPr>
        <w:pStyle w:val="Textbody"/>
        <w:numPr>
          <w:ilvl w:val="0"/>
          <w:numId w:val="11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Esse </w:t>
      </w:r>
      <w:r w:rsidR="00A62C25">
        <w:rPr>
          <w:rFonts w:ascii="Arial" w:hAnsi="Arial"/>
          <w:lang w:val="pt-BR"/>
        </w:rPr>
        <w:t xml:space="preserve">caso de uso começa quando o(a) </w:t>
      </w:r>
      <w:r>
        <w:rPr>
          <w:rFonts w:ascii="Arial" w:hAnsi="Arial"/>
          <w:lang w:val="pt-BR"/>
        </w:rPr>
        <w:t>visitante</w:t>
      </w:r>
      <w:r w:rsidR="007B6A0E">
        <w:rPr>
          <w:rFonts w:ascii="Arial" w:hAnsi="Arial"/>
          <w:lang w:val="pt-BR"/>
        </w:rPr>
        <w:t xml:space="preserve"> clica no botão “Localizar</w:t>
      </w:r>
      <w:r>
        <w:rPr>
          <w:rFonts w:ascii="Arial" w:hAnsi="Arial"/>
          <w:lang w:val="pt-BR"/>
        </w:rPr>
        <w:t>” [FA1]</w:t>
      </w:r>
    </w:p>
    <w:p w:rsidR="002F6FA3" w:rsidRDefault="007B6A0E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redicionará o visitante para a página “Localizar”</w:t>
      </w:r>
    </w:p>
    <w:p w:rsidR="002F6FA3" w:rsidRPr="007B6A0E" w:rsidRDefault="007B6A0E" w:rsidP="007B6A0E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mostrará na tela onde localiza-se a locadora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2F6FA3" w:rsidRDefault="002F6FA3">
      <w:pPr>
        <w:pStyle w:val="Textbody"/>
        <w:ind w:left="0"/>
        <w:rPr>
          <w:rFonts w:ascii="Arial" w:hAnsi="Arial"/>
          <w:lang w:val="pt-BR"/>
        </w:rPr>
      </w:pP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Subfluxos</w:t>
      </w:r>
    </w:p>
    <w:p w:rsidR="002F6FA3" w:rsidRDefault="006511C1">
      <w:pPr>
        <w:pStyle w:val="Heading2"/>
        <w:rPr>
          <w:lang w:val="pt-BR"/>
        </w:rPr>
      </w:pPr>
      <w:r>
        <w:rPr>
          <w:lang w:val="pt-BR"/>
        </w:rPr>
        <w:t>N/A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Cenários Principais</w:t>
      </w:r>
    </w:p>
    <w:p w:rsidR="002F6FA3" w:rsidRDefault="006511C1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F6FA3" w:rsidRDefault="006511C1">
      <w:pPr>
        <w:pStyle w:val="Textbody"/>
        <w:numPr>
          <w:ilvl w:val="0"/>
          <w:numId w:val="1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Todos os passos do fluxo principal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Pós-condições</w:t>
      </w:r>
    </w:p>
    <w:p w:rsidR="002F6FA3" w:rsidRDefault="006511C1">
      <w:pPr>
        <w:pStyle w:val="Heading1"/>
        <w:rPr>
          <w:lang w:val="pt-BR"/>
        </w:rPr>
      </w:pPr>
      <w:bookmarkStart w:id="0" w:name="_GoBack"/>
      <w:bookmarkEnd w:id="0"/>
      <w:r>
        <w:rPr>
          <w:lang w:val="pt-BR"/>
        </w:rPr>
        <w:t>Requisitos Adicionais</w:t>
      </w:r>
    </w:p>
    <w:p w:rsidR="002F6FA3" w:rsidRDefault="006511C1">
      <w:pPr>
        <w:pStyle w:val="Textbody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N/A</w:t>
      </w:r>
    </w:p>
    <w:p w:rsidR="002F6FA3" w:rsidRDefault="002F6FA3">
      <w:pPr>
        <w:pStyle w:val="Standard"/>
        <w:rPr>
          <w:rFonts w:ascii="Arial" w:hAnsi="Arial"/>
          <w:lang w:val="pt-BR"/>
        </w:rPr>
      </w:pPr>
    </w:p>
    <w:p w:rsidR="002F6FA3" w:rsidRDefault="002F6FA3">
      <w:pPr>
        <w:pStyle w:val="Standard"/>
        <w:rPr>
          <w:rFonts w:ascii="Arial" w:hAnsi="Arial"/>
          <w:lang w:val="pt-BR"/>
        </w:rPr>
      </w:pPr>
    </w:p>
    <w:sectPr w:rsidR="002F6FA3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55" w:rsidRDefault="00973955">
      <w:r>
        <w:separator/>
      </w:r>
    </w:p>
  </w:endnote>
  <w:endnote w:type="continuationSeparator" w:id="0">
    <w:p w:rsidR="00973955" w:rsidRDefault="0097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973955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973955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7B6A0E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\* ARABIC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7B6A0E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1431A9" w:rsidRDefault="009739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55" w:rsidRDefault="00973955">
      <w:r>
        <w:rPr>
          <w:color w:val="000000"/>
        </w:rPr>
        <w:separator/>
      </w:r>
    </w:p>
  </w:footnote>
  <w:footnote w:type="continuationSeparator" w:id="0">
    <w:p w:rsidR="00973955" w:rsidRDefault="00973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973955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10/04/2015</w:t>
          </w:r>
        </w:p>
      </w:tc>
    </w:tr>
  </w:tbl>
  <w:p w:rsidR="001431A9" w:rsidRDefault="0097395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2F6FA3"/>
    <w:rsid w:val="006511C1"/>
    <w:rsid w:val="007B6A0E"/>
    <w:rsid w:val="00973955"/>
    <w:rsid w:val="00A62C25"/>
    <w:rsid w:val="00E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Heading2">
    <w:name w:val="heading 2"/>
    <w:basedOn w:val="Heading1"/>
    <w:next w:val="Standard"/>
    <w:pPr>
      <w:keepNext w:val="0"/>
      <w:outlineLvl w:val="1"/>
    </w:pPr>
    <w:rPr>
      <w:sz w:val="20"/>
    </w:rPr>
  </w:style>
  <w:style w:type="paragraph" w:styleId="Heading3">
    <w:name w:val="heading 3"/>
    <w:basedOn w:val="Heading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NoList"/>
    <w:pPr>
      <w:numPr>
        <w:numId w:val="2"/>
      </w:numPr>
    </w:pPr>
  </w:style>
  <w:style w:type="numbering" w:customStyle="1" w:styleId="Outline">
    <w:name w:val="Outline"/>
    <w:basedOn w:val="NoList"/>
    <w:pPr>
      <w:numPr>
        <w:numId w:val="3"/>
      </w:numPr>
    </w:pPr>
  </w:style>
  <w:style w:type="numbering" w:customStyle="1" w:styleId="WW8Num1">
    <w:name w:val="WW8Num1"/>
    <w:basedOn w:val="NoList"/>
    <w:pPr>
      <w:numPr>
        <w:numId w:val="4"/>
      </w:numPr>
    </w:pPr>
  </w:style>
  <w:style w:type="numbering" w:customStyle="1" w:styleId="WW8Num2">
    <w:name w:val="WW8Num2"/>
    <w:basedOn w:val="NoList"/>
    <w:pPr>
      <w:numPr>
        <w:numId w:val="5"/>
      </w:numPr>
    </w:pPr>
  </w:style>
  <w:style w:type="numbering" w:customStyle="1" w:styleId="WW8Num3">
    <w:name w:val="WW8Num3"/>
    <w:basedOn w:val="NoList"/>
    <w:pPr>
      <w:numPr>
        <w:numId w:val="6"/>
      </w:numPr>
    </w:pPr>
  </w:style>
  <w:style w:type="numbering" w:customStyle="1" w:styleId="WW8Num4">
    <w:name w:val="WW8Num4"/>
    <w:basedOn w:val="NoList"/>
    <w:pPr>
      <w:numPr>
        <w:numId w:val="7"/>
      </w:numPr>
    </w:pPr>
  </w:style>
  <w:style w:type="numbering" w:customStyle="1" w:styleId="WW8Num5">
    <w:name w:val="WW8Num5"/>
    <w:basedOn w:val="NoList"/>
    <w:pPr>
      <w:numPr>
        <w:numId w:val="8"/>
      </w:numPr>
    </w:pPr>
  </w:style>
  <w:style w:type="numbering" w:customStyle="1" w:styleId="WW8Num6">
    <w:name w:val="WW8Num6"/>
    <w:basedOn w:val="NoList"/>
    <w:pPr>
      <w:numPr>
        <w:numId w:val="9"/>
      </w:numPr>
    </w:pPr>
  </w:style>
  <w:style w:type="numbering" w:customStyle="1" w:styleId="WW8Num7">
    <w:name w:val="WW8Num7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Jose Carlos</cp:lastModifiedBy>
  <cp:revision>2</cp:revision>
  <dcterms:created xsi:type="dcterms:W3CDTF">2015-04-13T00:20:00Z</dcterms:created>
  <dcterms:modified xsi:type="dcterms:W3CDTF">2015-04-13T00:20:00Z</dcterms:modified>
</cp:coreProperties>
</file>