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sigma notation</w:t>
      </w:r>
    </w:p>
    <w:p>
      <w:pPr>
        <w:pStyle w:val="Author"/>
      </w:pPr>
      <w:r>
        <w:t xml:space="preserve">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sigma notation.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sigma notation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=</m:t>
        </m:r>
        <m:r>
          <m:t>110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11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65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3</m:t>
            </m:r>
          </m:sub>
          <m:sup>
            <m:r>
              <m:t>6</m:t>
            </m:r>
          </m:sup>
          <m:e>
            <m:r>
              <m:t>3</m:t>
            </m:r>
          </m:e>
        </m:nary>
        <m:r>
          <m:t>i</m:t>
        </m:r>
        <m:r>
          <m:rPr>
            <m:sty m:val="p"/>
          </m:rPr>
          <m:t>=</m:t>
        </m:r>
        <m:r>
          <m:t>54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3</m:t>
                </m:r>
              </m:sup>
            </m:sSup>
          </m:e>
        </m:nary>
        <m:r>
          <m:rPr>
            <m:sty m:val="p"/>
          </m:rPr>
          <m:t>=</m:t>
        </m:r>
        <m:r>
          <m:t>225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6</m:t>
            </m:r>
          </m:sup>
          <m:e>
            <m:r>
              <m:t>5</m:t>
            </m:r>
          </m:e>
        </m:nary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455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3</m:t>
            </m:r>
          </m:sub>
          <m:sup>
            <m:r>
              <m:t>6</m:t>
            </m:r>
          </m:sup>
          <m:e>
            <m:r>
              <m:t>2</m:t>
            </m:r>
          </m:e>
        </m:nary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6</m:t>
        </m:r>
        <m:r>
          <m:t>j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43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−</m:t>
            </m:r>
          </m:e>
        </m:nary>
        <m:r>
          <m:t>i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27</m:t>
        </m:r>
        <m:r>
          <m:rPr>
            <m:sty m:val="p"/>
          </m:rPr>
          <m:t>+</m:t>
        </m:r>
        <m:r>
          <m:t>81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43</m:t>
            </m:r>
          </m:sup>
          <m:e>
            <m:sSup>
              <m:e>
                <m:r>
                  <m:t>​</m:t>
                </m:r>
              </m:e>
              <m:sup>
                <m:r>
                  <m:t>i</m:t>
                </m:r>
              </m:sup>
            </m:sSup>
          </m:e>
        </m:nary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51</m:t>
            </m:r>
          </m:sup>
          <m:e>
            <m:r>
              <m:t>​</m:t>
            </m:r>
          </m:e>
        </m:nary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6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6</m:t>
        </m:r>
        <m:r>
          <m:t>i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8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44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25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55</m:t>
            </m:r>
          </m:sup>
          <m:e>
            <m:r>
              <m:t>i</m:t>
            </m:r>
          </m:e>
        </m:nary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=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=</m:t>
        </m:r>
        <m:r>
          <m:t>4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4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=</m:t>
        </m:r>
        <m:r>
          <m:t>6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Ifan Howells-Baines, Mark Toner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sigmanot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sigmanot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sigma notation</dc:title>
  <dc:creator>Ifan Howells-Baines, Mark Toner</dc:creator>
  <cp:keywords/>
  <dcterms:created xsi:type="dcterms:W3CDTF">2026-09-10T11:39:00Z</dcterms:created>
  <dcterms:modified xsi:type="dcterms:W3CDTF">2026-09-10T11:39:00Z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sigma notation.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