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58DC" w14:textId="043CBEEA" w:rsidR="00701CF3" w:rsidRDefault="00701CF3">
      <w:r>
        <w:t>Website Review:</w:t>
      </w:r>
      <w:r w:rsidR="005E20C3">
        <w:t xml:space="preserve"> May 2026</w:t>
      </w:r>
    </w:p>
    <w:p w14:paraId="49C4F132" w14:textId="701F75D9" w:rsidR="00701CF3" w:rsidRDefault="00556A01" w:rsidP="00556A01">
      <w:pPr>
        <w:pStyle w:val="ListParagraph"/>
        <w:numPr>
          <w:ilvl w:val="0"/>
          <w:numId w:val="13"/>
        </w:numPr>
      </w:pPr>
      <w:r>
        <w:t>What we do</w:t>
      </w:r>
      <w:r w:rsidR="00701CF3">
        <w:t>:</w:t>
      </w:r>
      <w:r w:rsidR="00EC5621">
        <w:t xml:space="preserve"> </w:t>
      </w:r>
      <w:r w:rsidR="00872824">
        <w:t>See below my comments</w:t>
      </w:r>
      <w:r w:rsidR="00EC5621">
        <w:t>:</w:t>
      </w:r>
    </w:p>
    <w:p w14:paraId="3A0A5BF3" w14:textId="21247F01" w:rsidR="00F20180" w:rsidRPr="001C2322" w:rsidRDefault="009C5505" w:rsidP="00F20180">
      <w:pPr>
        <w:pStyle w:val="ListParagraph"/>
        <w:numPr>
          <w:ilvl w:val="0"/>
          <w:numId w:val="4"/>
        </w:numPr>
        <w:rPr>
          <w:b/>
          <w:bCs/>
        </w:rPr>
      </w:pPr>
      <w:r w:rsidRPr="001C2322">
        <w:rPr>
          <w:b/>
          <w:bCs/>
        </w:rPr>
        <w:t>Peacebuilding</w:t>
      </w:r>
      <w:r w:rsidR="00705E62" w:rsidRPr="001C2322">
        <w:rPr>
          <w:b/>
          <w:bCs/>
        </w:rPr>
        <w:t>:</w:t>
      </w:r>
      <w:r w:rsidR="00F20180" w:rsidRPr="001C2322">
        <w:rPr>
          <w:b/>
          <w:bCs/>
        </w:rPr>
        <w:t xml:space="preserve"> </w:t>
      </w:r>
    </w:p>
    <w:p w14:paraId="2E71CD31" w14:textId="3A7642A2" w:rsidR="00705E62" w:rsidRDefault="00705E62" w:rsidP="00422717">
      <w:pPr>
        <w:pStyle w:val="ListParagraph"/>
      </w:pPr>
    </w:p>
    <w:p w14:paraId="13D65E2F" w14:textId="79B4DF62" w:rsidR="00422717" w:rsidRPr="00422717" w:rsidRDefault="00BA6FD2" w:rsidP="00422717">
      <w:pPr>
        <w:pStyle w:val="ListParagraph"/>
        <w:numPr>
          <w:ilvl w:val="0"/>
          <w:numId w:val="9"/>
        </w:numPr>
      </w:pPr>
      <w:r>
        <w:t>Goal</w:t>
      </w:r>
      <w:r w:rsidR="00A33F38">
        <w:t>:</w:t>
      </w:r>
      <w:r w:rsidR="00422717">
        <w:t xml:space="preserve"> </w:t>
      </w:r>
      <w:r w:rsidR="00744BF1" w:rsidRPr="00F20180">
        <w:t>Cultivating harmony, reducing conflict, and building lasting trust across diverse</w:t>
      </w:r>
      <w:r w:rsidR="00526E16">
        <w:t xml:space="preserve">, conflict and post conflict </w:t>
      </w:r>
      <w:r w:rsidR="00744BF1" w:rsidRPr="00F20180">
        <w:t>communities</w:t>
      </w:r>
      <w:r w:rsidR="00526E16">
        <w:t>.</w:t>
      </w:r>
    </w:p>
    <w:p w14:paraId="45967B7A" w14:textId="21E7F317" w:rsidR="00A33F38" w:rsidRDefault="00A33F38" w:rsidP="00422717">
      <w:pPr>
        <w:pStyle w:val="ListParagraph"/>
      </w:pPr>
    </w:p>
    <w:p w14:paraId="73302E41" w14:textId="31AAB877" w:rsidR="00F93BEC" w:rsidRPr="005B51B0" w:rsidRDefault="007B0892" w:rsidP="00F93BEC">
      <w:pPr>
        <w:pStyle w:val="ListParagraph"/>
        <w:numPr>
          <w:ilvl w:val="0"/>
          <w:numId w:val="9"/>
        </w:numPr>
        <w:rPr>
          <w:color w:val="ED7D31" w:themeColor="accent2"/>
        </w:rPr>
      </w:pPr>
      <w:r w:rsidRPr="007B0892">
        <w:t>Objectives:</w:t>
      </w:r>
      <w:r w:rsidR="00655ECB">
        <w:t xml:space="preserve"> </w:t>
      </w:r>
      <w:r w:rsidR="00655ECB" w:rsidRPr="005B51B0">
        <w:rPr>
          <w:color w:val="ED7D31" w:themeColor="accent2"/>
        </w:rPr>
        <w:t xml:space="preserve">The </w:t>
      </w:r>
      <w:r w:rsidR="005B51B0" w:rsidRPr="005B51B0">
        <w:rPr>
          <w:color w:val="ED7D31" w:themeColor="accent2"/>
        </w:rPr>
        <w:t xml:space="preserve">ones reflected on the site are </w:t>
      </w:r>
      <w:r w:rsidR="003C23F3" w:rsidRPr="005B51B0">
        <w:rPr>
          <w:color w:val="ED7D31" w:themeColor="accent2"/>
        </w:rPr>
        <w:t>ok.</w:t>
      </w:r>
    </w:p>
    <w:p w14:paraId="59B9EA5B" w14:textId="77777777" w:rsidR="00F93BEC" w:rsidRPr="007B0892" w:rsidRDefault="00F93BEC" w:rsidP="00EC2A43">
      <w:pPr>
        <w:pStyle w:val="ListParagraph"/>
      </w:pPr>
    </w:p>
    <w:p w14:paraId="1FD70965" w14:textId="79B616F7" w:rsidR="0056440C" w:rsidRDefault="007B0892" w:rsidP="0056440C">
      <w:pPr>
        <w:pStyle w:val="ListParagraph"/>
        <w:numPr>
          <w:ilvl w:val="0"/>
          <w:numId w:val="9"/>
        </w:numPr>
      </w:pPr>
      <w:r>
        <w:t>Outcome</w:t>
      </w:r>
      <w:r w:rsidR="00352A5F">
        <w:t>:</w:t>
      </w:r>
      <w:r w:rsidR="0056440C">
        <w:t xml:space="preserve"> </w:t>
      </w:r>
      <w:r w:rsidR="0056440C" w:rsidRPr="0056440C">
        <w:t>Enhanced community cohesion, trust, and sustainable peace initiatives.</w:t>
      </w:r>
      <w:r w:rsidR="00D75CD6">
        <w:t xml:space="preserve"> </w:t>
      </w:r>
      <w:r w:rsidR="00D75CD6" w:rsidRPr="00D75CD6">
        <w:rPr>
          <w:color w:val="ED7D31" w:themeColor="accent2"/>
        </w:rPr>
        <w:t>(Add)</w:t>
      </w:r>
    </w:p>
    <w:p w14:paraId="0D662297" w14:textId="1C17DC9C" w:rsidR="00180A3F" w:rsidRPr="00180A3F" w:rsidRDefault="00180A3F" w:rsidP="008C028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23C24" w14:textId="467D2D2A" w:rsidR="009A41E7" w:rsidRPr="00796AFA" w:rsidRDefault="003309FE" w:rsidP="007A359B">
      <w:pPr>
        <w:pStyle w:val="ListParagraph"/>
        <w:numPr>
          <w:ilvl w:val="0"/>
          <w:numId w:val="4"/>
        </w:numPr>
        <w:rPr>
          <w:b/>
          <w:bCs/>
          <w:color w:val="ED7D31" w:themeColor="accent2"/>
        </w:rPr>
      </w:pPr>
      <w:r w:rsidRPr="005F4932">
        <w:rPr>
          <w:b/>
          <w:bCs/>
        </w:rPr>
        <w:t>Economic Development</w:t>
      </w:r>
      <w:r w:rsidR="005B51B0">
        <w:rPr>
          <w:b/>
          <w:bCs/>
        </w:rPr>
        <w:t xml:space="preserve"> </w:t>
      </w:r>
      <w:r w:rsidR="00796AFA" w:rsidRPr="00796AFA">
        <w:rPr>
          <w:b/>
          <w:bCs/>
          <w:color w:val="ED7D31" w:themeColor="accent2"/>
        </w:rPr>
        <w:t>(Please but the original quote back on the site and add the following)</w:t>
      </w:r>
    </w:p>
    <w:p w14:paraId="0CF6161D" w14:textId="12C97DE9" w:rsidR="001F47DD" w:rsidRDefault="00352A5F" w:rsidP="001F47DD">
      <w:pPr>
        <w:pStyle w:val="ListParagraph"/>
        <w:numPr>
          <w:ilvl w:val="0"/>
          <w:numId w:val="15"/>
        </w:numPr>
      </w:pPr>
      <w:r>
        <w:t>Goal</w:t>
      </w:r>
      <w:r w:rsidR="00866A2B">
        <w:t xml:space="preserve"> 1</w:t>
      </w:r>
      <w:r>
        <w:t>:</w:t>
      </w:r>
      <w:r w:rsidR="00B4194E">
        <w:t xml:space="preserve"> </w:t>
      </w:r>
      <w:r w:rsidR="00B4194E" w:rsidRPr="00B4194E">
        <w:t>Driving prosperity, expanding opportunity, and building economic independence for women and girls.</w:t>
      </w:r>
      <w:r w:rsidR="00B1747E">
        <w:t xml:space="preserve"> </w:t>
      </w:r>
      <w:r w:rsidR="001F47DD" w:rsidRPr="001F47DD">
        <w:t>Stimulate economic growth and create sustainable livelihoods — especially for women-led households and enterprises.</w:t>
      </w:r>
    </w:p>
    <w:p w14:paraId="3253FF97" w14:textId="57BB0D9B" w:rsidR="001E5AA1" w:rsidRDefault="001E5AA1" w:rsidP="001F47DD">
      <w:pPr>
        <w:pStyle w:val="ListParagraph"/>
      </w:pPr>
    </w:p>
    <w:p w14:paraId="4C38E94A" w14:textId="3BB99B1C" w:rsidR="00B4194E" w:rsidRDefault="00352A5F" w:rsidP="00B4194E">
      <w:pPr>
        <w:pStyle w:val="ListParagraph"/>
        <w:numPr>
          <w:ilvl w:val="0"/>
          <w:numId w:val="15"/>
        </w:numPr>
      </w:pPr>
      <w:r>
        <w:t>Objectives:</w:t>
      </w:r>
      <w:r w:rsidR="007A4A56">
        <w:t xml:space="preserve"> </w:t>
      </w:r>
    </w:p>
    <w:p w14:paraId="26DA5B98" w14:textId="29BCE3FB" w:rsidR="00EA77F4" w:rsidRDefault="00EA77F4" w:rsidP="00B4194E">
      <w:pPr>
        <w:pStyle w:val="ListParagraph"/>
        <w:numPr>
          <w:ilvl w:val="0"/>
          <w:numId w:val="25"/>
        </w:numPr>
      </w:pPr>
      <w:r>
        <w:t>Agribusiness Development</w:t>
      </w:r>
      <w:r w:rsidR="00C06AC7">
        <w:t xml:space="preserve">: </w:t>
      </w:r>
      <w:r w:rsidR="00242B6C">
        <w:t>transform subsistence farming into a commercialized</w:t>
      </w:r>
      <w:r w:rsidR="00560454">
        <w:t xml:space="preserve"> and </w:t>
      </w:r>
      <w:r w:rsidR="00242B6C">
        <w:t>su</w:t>
      </w:r>
      <w:r w:rsidR="00655238">
        <w:t>stainable industry</w:t>
      </w:r>
      <w:r w:rsidR="00D10073">
        <w:t xml:space="preserve"> </w:t>
      </w:r>
      <w:r w:rsidR="00226ED4">
        <w:t xml:space="preserve">that </w:t>
      </w:r>
      <w:r w:rsidR="00CC4069">
        <w:t>empowers small</w:t>
      </w:r>
      <w:r w:rsidR="00010FA0">
        <w:t>-scale farmers, s</w:t>
      </w:r>
      <w:r w:rsidR="00CC4069">
        <w:t>trengthens</w:t>
      </w:r>
      <w:r w:rsidR="003918CF">
        <w:t xml:space="preserve"> value c</w:t>
      </w:r>
      <w:r w:rsidR="00CC4069">
        <w:t xml:space="preserve">hains, </w:t>
      </w:r>
      <w:r w:rsidR="00634B9D">
        <w:t>promotes ec</w:t>
      </w:r>
      <w:r w:rsidR="00226ED4">
        <w:t xml:space="preserve">onomic </w:t>
      </w:r>
      <w:r w:rsidR="00634B9D">
        <w:t>inclusion</w:t>
      </w:r>
      <w:r w:rsidR="00867598">
        <w:t xml:space="preserve"> and </w:t>
      </w:r>
      <w:r w:rsidR="00226ED4">
        <w:t xml:space="preserve">community </w:t>
      </w:r>
      <w:r w:rsidR="00867598">
        <w:t>resilience.</w:t>
      </w:r>
    </w:p>
    <w:p w14:paraId="74E238A9" w14:textId="77777777" w:rsidR="00355E56" w:rsidRPr="00355E56" w:rsidRDefault="00590335" w:rsidP="00355E56">
      <w:pPr>
        <w:pStyle w:val="ListParagraph"/>
        <w:numPr>
          <w:ilvl w:val="0"/>
          <w:numId w:val="25"/>
        </w:numPr>
      </w:pPr>
      <w:r>
        <w:t>Entrepreneurship</w:t>
      </w:r>
      <w:r w:rsidR="00355E56">
        <w:t xml:space="preserve">: </w:t>
      </w:r>
      <w:r w:rsidR="00355E56" w:rsidRPr="00355E56">
        <w:t>Training, resources, and mentorship for women-owned businesses.</w:t>
      </w:r>
    </w:p>
    <w:p w14:paraId="18434A1D" w14:textId="481E93F9" w:rsidR="001F122E" w:rsidRPr="001F122E" w:rsidRDefault="00EA77F4" w:rsidP="001F122E">
      <w:pPr>
        <w:pStyle w:val="ListParagraph"/>
        <w:numPr>
          <w:ilvl w:val="0"/>
          <w:numId w:val="25"/>
        </w:numPr>
      </w:pPr>
      <w:r>
        <w:t>Digital and Financial Literacy</w:t>
      </w:r>
      <w:r w:rsidR="001F122E">
        <w:t xml:space="preserve">: </w:t>
      </w:r>
      <w:r w:rsidR="001F122E" w:rsidRPr="001F122E">
        <w:t xml:space="preserve">Access to </w:t>
      </w:r>
      <w:r w:rsidR="00F223A0">
        <w:t xml:space="preserve">financial education, </w:t>
      </w:r>
      <w:r w:rsidR="001F122E" w:rsidRPr="001F122E">
        <w:t xml:space="preserve">technology and digital literacy for </w:t>
      </w:r>
      <w:r w:rsidR="00514030">
        <w:t>better</w:t>
      </w:r>
      <w:r w:rsidR="00B243F6">
        <w:t xml:space="preserve"> decision making and part</w:t>
      </w:r>
      <w:r w:rsidR="00514030">
        <w:t xml:space="preserve">icipation </w:t>
      </w:r>
      <w:r w:rsidR="001F122E" w:rsidRPr="001F122E">
        <w:t>the modern economy.</w:t>
      </w:r>
    </w:p>
    <w:p w14:paraId="2C3B2AA7" w14:textId="4C40936E" w:rsidR="00447C21" w:rsidRPr="00447C21" w:rsidRDefault="00791A04" w:rsidP="00447C21">
      <w:pPr>
        <w:pStyle w:val="ListParagraph"/>
        <w:numPr>
          <w:ilvl w:val="0"/>
          <w:numId w:val="25"/>
        </w:numPr>
      </w:pPr>
      <w:r>
        <w:t>Market linkages</w:t>
      </w:r>
      <w:r w:rsidR="00447C21">
        <w:t xml:space="preserve">: Access to credits, affordable and adaptable services </w:t>
      </w:r>
      <w:r w:rsidR="00627A6C">
        <w:t>as well as c</w:t>
      </w:r>
      <w:r w:rsidR="00447C21" w:rsidRPr="00447C21">
        <w:t>onnect businesses to growth networks and development resources.</w:t>
      </w:r>
    </w:p>
    <w:p w14:paraId="391CCE5A" w14:textId="74E011B8" w:rsidR="00EA77F4" w:rsidRDefault="00EA77F4" w:rsidP="00627A6C">
      <w:pPr>
        <w:pStyle w:val="ListParagraph"/>
      </w:pPr>
    </w:p>
    <w:p w14:paraId="3AEA4A6E" w14:textId="4C675199" w:rsidR="00B654A8" w:rsidRPr="00B654A8" w:rsidRDefault="00607ABC" w:rsidP="00B654A8">
      <w:pPr>
        <w:pStyle w:val="ListParagraph"/>
        <w:numPr>
          <w:ilvl w:val="0"/>
          <w:numId w:val="15"/>
        </w:numPr>
      </w:pPr>
      <w:r>
        <w:t>Outcome:</w:t>
      </w:r>
      <w:r w:rsidR="00B654A8">
        <w:t xml:space="preserve"> </w:t>
      </w:r>
      <w:r w:rsidR="00B654A8" w:rsidRPr="00B654A8">
        <w:t>Greater economic independence for women; strengthened lo</w:t>
      </w:r>
    </w:p>
    <w:p w14:paraId="51073A74" w14:textId="493625F7" w:rsidR="00352A5F" w:rsidRDefault="00352A5F" w:rsidP="00B654A8">
      <w:pPr>
        <w:pStyle w:val="ListParagraph"/>
      </w:pPr>
    </w:p>
    <w:p w14:paraId="64BF6BDB" w14:textId="77777777" w:rsidR="00EC7F91" w:rsidRDefault="00EC7F91" w:rsidP="00EC7F91">
      <w:pPr>
        <w:pStyle w:val="ListParagraph"/>
      </w:pPr>
    </w:p>
    <w:p w14:paraId="4F0246C8" w14:textId="606CCFDD" w:rsidR="003309FE" w:rsidRPr="0010186E" w:rsidRDefault="003309FE" w:rsidP="007A359B">
      <w:pPr>
        <w:pStyle w:val="ListParagraph"/>
        <w:numPr>
          <w:ilvl w:val="0"/>
          <w:numId w:val="4"/>
        </w:numPr>
        <w:rPr>
          <w:b/>
          <w:bCs/>
        </w:rPr>
      </w:pPr>
      <w:r w:rsidRPr="0010186E">
        <w:rPr>
          <w:b/>
          <w:bCs/>
        </w:rPr>
        <w:t>Youth and Civic Engagement</w:t>
      </w:r>
      <w:r w:rsidR="00796AFA">
        <w:rPr>
          <w:b/>
          <w:bCs/>
        </w:rPr>
        <w:t xml:space="preserve"> </w:t>
      </w:r>
      <w:r w:rsidR="00D75CD6" w:rsidRPr="00D75CD6">
        <w:rPr>
          <w:b/>
          <w:bCs/>
          <w:color w:val="ED7D31" w:themeColor="accent2"/>
        </w:rPr>
        <w:t>(Add)</w:t>
      </w:r>
    </w:p>
    <w:p w14:paraId="0F01B6D0" w14:textId="77777777" w:rsidR="005051B6" w:rsidRPr="005051B6" w:rsidRDefault="00607ABC" w:rsidP="005051B6">
      <w:pPr>
        <w:pStyle w:val="ListParagraph"/>
        <w:numPr>
          <w:ilvl w:val="0"/>
          <w:numId w:val="16"/>
        </w:numPr>
      </w:pPr>
      <w:r>
        <w:t>Goal:</w:t>
      </w:r>
      <w:r w:rsidR="005051B6">
        <w:t xml:space="preserve"> </w:t>
      </w:r>
      <w:r w:rsidR="005051B6" w:rsidRPr="005051B6">
        <w:t>Empower youth to become active, engaged citizens who drive change from within their communities.</w:t>
      </w:r>
    </w:p>
    <w:p w14:paraId="21296290" w14:textId="4FCF0D39" w:rsidR="001E5AA1" w:rsidRDefault="001E5AA1" w:rsidP="005051B6">
      <w:pPr>
        <w:pStyle w:val="ListParagraph"/>
      </w:pPr>
    </w:p>
    <w:p w14:paraId="6530B384" w14:textId="77777777" w:rsidR="005D479F" w:rsidRDefault="0065740E" w:rsidP="005D479F">
      <w:pPr>
        <w:pStyle w:val="ListParagraph"/>
        <w:numPr>
          <w:ilvl w:val="0"/>
          <w:numId w:val="16"/>
        </w:numPr>
      </w:pPr>
      <w:r>
        <w:t>Objectives</w:t>
      </w:r>
    </w:p>
    <w:p w14:paraId="1863CC33" w14:textId="77777777" w:rsidR="005D479F" w:rsidRPr="005D479F" w:rsidRDefault="005D479F" w:rsidP="005D479F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AF1747" w14:textId="77777777" w:rsidR="00D4212C" w:rsidRPr="00D4212C" w:rsidRDefault="005D479F" w:rsidP="00D4212C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D47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Education &amp; Mentorsh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ip: </w:t>
      </w:r>
      <w:r w:rsidR="00D4212C" w:rsidRPr="00D4212C">
        <w:rPr>
          <w:rFonts w:ascii="Times New Roman" w:eastAsia="Times New Roman" w:hAnsi="Times New Roman" w:cs="Times New Roman"/>
          <w:kern w:val="0"/>
          <w14:ligatures w14:val="none"/>
        </w:rPr>
        <w:t>Structured training and guidance to unlock youth potential.</w:t>
      </w:r>
    </w:p>
    <w:p w14:paraId="6E3BF988" w14:textId="77777777" w:rsidR="00A339B5" w:rsidRPr="00A339B5" w:rsidRDefault="00460E61" w:rsidP="00A339B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60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Problem-Solving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and </w:t>
      </w:r>
      <w:r w:rsidR="005201E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Exchanges: </w:t>
      </w:r>
      <w:r w:rsidR="00A339B5" w:rsidRPr="00A339B5">
        <w:rPr>
          <w:rFonts w:ascii="Times New Roman" w:eastAsia="Times New Roman" w:hAnsi="Times New Roman" w:cs="Times New Roman"/>
          <w:kern w:val="0"/>
          <w14:ligatures w14:val="none"/>
        </w:rPr>
        <w:t>Hands-on civic projects that build practical, real-world skills</w:t>
      </w:r>
    </w:p>
    <w:p w14:paraId="0B446BA4" w14:textId="381E7A91" w:rsidR="007A4119" w:rsidRPr="007A4119" w:rsidRDefault="007A4119" w:rsidP="007A4119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A41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Civic </w:t>
      </w:r>
      <w:r w:rsidR="00E645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Engagement: </w:t>
      </w:r>
    </w:p>
    <w:p w14:paraId="0BC708F8" w14:textId="0DE0CDC5" w:rsidR="00460E61" w:rsidRPr="00460E61" w:rsidRDefault="00460E61" w:rsidP="00E645B2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534E3A0" w14:textId="77777777" w:rsidR="00B24445" w:rsidRPr="00B24445" w:rsidRDefault="0065740E" w:rsidP="00B24445">
      <w:pPr>
        <w:pStyle w:val="ListParagraph"/>
        <w:numPr>
          <w:ilvl w:val="0"/>
          <w:numId w:val="16"/>
        </w:numPr>
      </w:pPr>
      <w:r>
        <w:t>Outcomes:</w:t>
      </w:r>
      <w:r w:rsidR="00B24445">
        <w:t xml:space="preserve"> </w:t>
      </w:r>
      <w:r w:rsidR="00B24445" w:rsidRPr="00B24445">
        <w:t>Informed young leaders with a stronger voice in community decision-making</w:t>
      </w:r>
    </w:p>
    <w:p w14:paraId="33453A1C" w14:textId="590D2CB1" w:rsidR="00607ABC" w:rsidRDefault="00607ABC" w:rsidP="00B24445">
      <w:pPr>
        <w:pStyle w:val="ListParagraph"/>
      </w:pPr>
    </w:p>
    <w:p w14:paraId="038D3AA9" w14:textId="77777777" w:rsidR="00EC7F91" w:rsidRDefault="00EC7F91" w:rsidP="00EC7F91">
      <w:pPr>
        <w:pStyle w:val="ListParagraph"/>
      </w:pPr>
    </w:p>
    <w:p w14:paraId="04BBE41C" w14:textId="3300613D" w:rsidR="003309FE" w:rsidRPr="001D3818" w:rsidRDefault="003309FE" w:rsidP="007A359B">
      <w:pPr>
        <w:pStyle w:val="ListParagraph"/>
        <w:numPr>
          <w:ilvl w:val="0"/>
          <w:numId w:val="4"/>
        </w:numPr>
        <w:rPr>
          <w:b/>
          <w:bCs/>
        </w:rPr>
      </w:pPr>
      <w:r w:rsidRPr="001D3818">
        <w:rPr>
          <w:b/>
          <w:bCs/>
        </w:rPr>
        <w:t>Governance &amp; Democracy</w:t>
      </w:r>
      <w:r w:rsidR="00D75CD6">
        <w:rPr>
          <w:b/>
          <w:bCs/>
        </w:rPr>
        <w:t xml:space="preserve"> </w:t>
      </w:r>
      <w:r w:rsidR="00D75CD6" w:rsidRPr="00D75CD6">
        <w:rPr>
          <w:b/>
          <w:bCs/>
          <w:color w:val="ED7D31" w:themeColor="accent2"/>
        </w:rPr>
        <w:t>(Add)</w:t>
      </w:r>
    </w:p>
    <w:p w14:paraId="67914141" w14:textId="77777777" w:rsidR="00FF6FAA" w:rsidRPr="00FF6FAA" w:rsidRDefault="0065740E" w:rsidP="00FF6FAA">
      <w:pPr>
        <w:pStyle w:val="ListParagraph"/>
        <w:numPr>
          <w:ilvl w:val="0"/>
          <w:numId w:val="17"/>
        </w:numPr>
      </w:pPr>
      <w:r>
        <w:t>Goal:</w:t>
      </w:r>
      <w:r w:rsidR="00877F48">
        <w:t xml:space="preserve"> </w:t>
      </w:r>
      <w:r w:rsidR="00FF6FAA" w:rsidRPr="00FF6FAA">
        <w:t>Promote effective, accountable, and inclusive governance structures that serve all community members equitably.</w:t>
      </w:r>
    </w:p>
    <w:p w14:paraId="53DCD4FF" w14:textId="4A814BFB" w:rsidR="001E5AA1" w:rsidRDefault="001E5AA1" w:rsidP="00FF6FAA">
      <w:pPr>
        <w:pStyle w:val="ListParagraph"/>
      </w:pPr>
    </w:p>
    <w:p w14:paraId="2EA5D4B8" w14:textId="77777777" w:rsidR="000071DC" w:rsidRDefault="0065740E" w:rsidP="00AB4BFA">
      <w:pPr>
        <w:pStyle w:val="ListParagraph"/>
        <w:numPr>
          <w:ilvl w:val="0"/>
          <w:numId w:val="17"/>
        </w:numPr>
      </w:pPr>
      <w:r>
        <w:t>Objectives</w:t>
      </w:r>
    </w:p>
    <w:p w14:paraId="7276DBFC" w14:textId="1670A3F6" w:rsidR="00D95AA7" w:rsidRPr="00D95AA7" w:rsidRDefault="002C1983" w:rsidP="00D95AA7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building</w:t>
      </w:r>
      <w:r w:rsidR="00050E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="00AB4BFA" w:rsidRPr="00D95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Advoca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</w:t>
      </w:r>
      <w:r w:rsidR="000071DC" w:rsidRPr="00D95A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2C1983">
        <w:rPr>
          <w:rFonts w:ascii="Times New Roman" w:eastAsia="Times New Roman" w:hAnsi="Times New Roman" w:cs="Times New Roman"/>
          <w:kern w:val="0"/>
          <w14:ligatures w14:val="none"/>
        </w:rPr>
        <w:t>Deepen relationships and c</w:t>
      </w:r>
      <w:r w:rsidR="00D95AA7" w:rsidRPr="00D95AA7">
        <w:rPr>
          <w:rFonts w:ascii="Times New Roman" w:eastAsia="Times New Roman" w:hAnsi="Times New Roman" w:cs="Times New Roman"/>
          <w:kern w:val="0"/>
          <w14:ligatures w14:val="none"/>
        </w:rPr>
        <w:t>hampion participatory and open governance practices.</w:t>
      </w:r>
    </w:p>
    <w:p w14:paraId="534AA908" w14:textId="1127B936" w:rsidR="0097329A" w:rsidRPr="0097329A" w:rsidRDefault="000E6CBE" w:rsidP="0097329A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E6C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Capacity Build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ing: </w:t>
      </w:r>
      <w:r w:rsidR="00AA46FB" w:rsidRPr="00831ED4">
        <w:rPr>
          <w:rFonts w:ascii="Times New Roman" w:eastAsia="Times New Roman" w:hAnsi="Times New Roman" w:cs="Times New Roman"/>
          <w:kern w:val="0"/>
          <w14:ligatures w14:val="none"/>
        </w:rPr>
        <w:t>Enhance knowledge and skill</w:t>
      </w:r>
      <w:r w:rsidR="00831ED4" w:rsidRPr="00831ED4">
        <w:rPr>
          <w:rFonts w:ascii="Times New Roman" w:eastAsia="Times New Roman" w:hAnsi="Times New Roman" w:cs="Times New Roman"/>
          <w:kern w:val="0"/>
          <w14:ligatures w14:val="none"/>
        </w:rPr>
        <w:t>s as well as s</w:t>
      </w:r>
      <w:r w:rsidR="0097329A" w:rsidRPr="0097329A">
        <w:rPr>
          <w:rFonts w:ascii="Times New Roman" w:eastAsia="Times New Roman" w:hAnsi="Times New Roman" w:cs="Times New Roman"/>
          <w:kern w:val="0"/>
          <w14:ligatures w14:val="none"/>
        </w:rPr>
        <w:t>trengthen local governance institutions through targeted support</w:t>
      </w:r>
    </w:p>
    <w:p w14:paraId="7465CE1D" w14:textId="6A12CE1D" w:rsidR="00FF6FAA" w:rsidRDefault="00D06E78" w:rsidP="00B17D91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Leadership Development: </w:t>
      </w:r>
      <w:r w:rsidR="00E7292B" w:rsidRPr="00E7292B">
        <w:rPr>
          <w:rFonts w:ascii="Times New Roman" w:eastAsia="Times New Roman" w:hAnsi="Times New Roman" w:cs="Times New Roman"/>
          <w:kern w:val="0"/>
          <w14:ligatures w14:val="none"/>
        </w:rPr>
        <w:t>Promote women</w:t>
      </w:r>
      <w:r w:rsidR="00E7292B">
        <w:rPr>
          <w:rFonts w:ascii="Times New Roman" w:eastAsia="Times New Roman" w:hAnsi="Times New Roman" w:cs="Times New Roman"/>
          <w:kern w:val="0"/>
          <w14:ligatures w14:val="none"/>
        </w:rPr>
        <w:t xml:space="preserve"> and youth </w:t>
      </w:r>
      <w:r w:rsidR="00B17D91">
        <w:rPr>
          <w:rFonts w:ascii="Times New Roman" w:eastAsia="Times New Roman" w:hAnsi="Times New Roman" w:cs="Times New Roman"/>
          <w:kern w:val="0"/>
          <w14:ligatures w14:val="none"/>
        </w:rPr>
        <w:t xml:space="preserve">as leaders and </w:t>
      </w:r>
      <w:r w:rsidR="00EE2D53">
        <w:rPr>
          <w:rFonts w:ascii="Times New Roman" w:eastAsia="Times New Roman" w:hAnsi="Times New Roman" w:cs="Times New Roman"/>
          <w:kern w:val="0"/>
          <w14:ligatures w14:val="none"/>
        </w:rPr>
        <w:t xml:space="preserve">facilitate their participation and </w:t>
      </w:r>
      <w:r w:rsidR="00B17D91">
        <w:rPr>
          <w:rFonts w:ascii="Times New Roman" w:eastAsia="Times New Roman" w:hAnsi="Times New Roman" w:cs="Times New Roman"/>
          <w:kern w:val="0"/>
          <w14:ligatures w14:val="none"/>
        </w:rPr>
        <w:t xml:space="preserve">their </w:t>
      </w:r>
      <w:r w:rsidR="00B17D91" w:rsidRPr="00E7292B">
        <w:rPr>
          <w:rFonts w:ascii="Times New Roman" w:eastAsia="Times New Roman" w:hAnsi="Times New Roman" w:cs="Times New Roman"/>
          <w:kern w:val="0"/>
          <w14:ligatures w14:val="none"/>
        </w:rPr>
        <w:t>representation</w:t>
      </w:r>
      <w:r w:rsidR="00E7292B" w:rsidRPr="00E7292B">
        <w:rPr>
          <w:rFonts w:ascii="Times New Roman" w:eastAsia="Times New Roman" w:hAnsi="Times New Roman" w:cs="Times New Roman"/>
          <w:kern w:val="0"/>
          <w14:ligatures w14:val="none"/>
        </w:rPr>
        <w:t xml:space="preserve"> in decision-making roles.</w:t>
      </w:r>
    </w:p>
    <w:p w14:paraId="3520099D" w14:textId="68E37926" w:rsidR="0065740E" w:rsidRDefault="0065740E" w:rsidP="00B17D91">
      <w:pPr>
        <w:pStyle w:val="ListParagraph"/>
      </w:pPr>
    </w:p>
    <w:p w14:paraId="05E5A3E4" w14:textId="5BFC97F8" w:rsidR="001D26FF" w:rsidRPr="001D26FF" w:rsidRDefault="0065740E" w:rsidP="001D26FF">
      <w:pPr>
        <w:pStyle w:val="ListParagraph"/>
        <w:numPr>
          <w:ilvl w:val="0"/>
          <w:numId w:val="17"/>
        </w:numPr>
      </w:pPr>
      <w:r w:rsidRPr="001D26FF">
        <w:rPr>
          <w:b/>
          <w:bCs/>
        </w:rPr>
        <w:t>Outcomes:</w:t>
      </w:r>
      <w:r w:rsidR="00EE2D53">
        <w:t xml:space="preserve"> </w:t>
      </w:r>
      <w:r w:rsidR="001D26FF" w:rsidRPr="001D26FF">
        <w:t>More responsive public services and enhanced public trust in governanc</w:t>
      </w:r>
      <w:r w:rsidR="001D26FF">
        <w:t>e.</w:t>
      </w:r>
    </w:p>
    <w:p w14:paraId="6325299C" w14:textId="55CD1EE5" w:rsidR="0065740E" w:rsidRDefault="0065740E" w:rsidP="001D26FF">
      <w:pPr>
        <w:pStyle w:val="ListParagraph"/>
      </w:pPr>
    </w:p>
    <w:p w14:paraId="57549E0A" w14:textId="6334C97A" w:rsidR="00DE614C" w:rsidRPr="001D3818" w:rsidRDefault="002A6C0A" w:rsidP="00DE614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Diaspora Engagement </w:t>
      </w:r>
      <w:r w:rsidR="00693B74">
        <w:rPr>
          <w:b/>
          <w:bCs/>
        </w:rPr>
        <w:t>&amp; Exchange</w:t>
      </w:r>
      <w:r w:rsidR="000C64EA">
        <w:rPr>
          <w:b/>
          <w:bCs/>
        </w:rPr>
        <w:t xml:space="preserve"> </w:t>
      </w:r>
      <w:r w:rsidR="000C64EA" w:rsidRPr="000C64EA">
        <w:rPr>
          <w:b/>
          <w:bCs/>
          <w:color w:val="ED7D31" w:themeColor="accent2"/>
        </w:rPr>
        <w:t>(Add)</w:t>
      </w:r>
    </w:p>
    <w:p w14:paraId="7208D2C9" w14:textId="74C35B34" w:rsidR="00D977B6" w:rsidRPr="00D977B6" w:rsidRDefault="00DE614C" w:rsidP="00D977B6">
      <w:pPr>
        <w:pStyle w:val="ListParagraph"/>
        <w:numPr>
          <w:ilvl w:val="0"/>
          <w:numId w:val="17"/>
        </w:numPr>
      </w:pPr>
      <w:r>
        <w:t xml:space="preserve">Goal: </w:t>
      </w:r>
      <w:r w:rsidR="00242D77">
        <w:t>Unit</w:t>
      </w:r>
      <w:r w:rsidR="00A0711C">
        <w:t>e</w:t>
      </w:r>
      <w:r w:rsidR="00D977B6" w:rsidRPr="00D977B6">
        <w:t xml:space="preserve"> diaspora communities and local changemakers to drive sustainable development and lasting peace.</w:t>
      </w:r>
    </w:p>
    <w:p w14:paraId="643FC131" w14:textId="578B62A1" w:rsidR="00DE614C" w:rsidRPr="00FF6FAA" w:rsidRDefault="00DE614C" w:rsidP="00A2127B">
      <w:pPr>
        <w:pStyle w:val="ListParagraph"/>
      </w:pPr>
    </w:p>
    <w:p w14:paraId="48558211" w14:textId="77777777" w:rsidR="00A0711C" w:rsidRDefault="00DE614C" w:rsidP="00A0711C">
      <w:pPr>
        <w:pStyle w:val="ListParagraph"/>
        <w:numPr>
          <w:ilvl w:val="0"/>
          <w:numId w:val="17"/>
        </w:numPr>
      </w:pPr>
      <w:r>
        <w:t>Objectives</w:t>
      </w:r>
    </w:p>
    <w:p w14:paraId="7652CCC0" w14:textId="1B04566A" w:rsidR="00A0711C" w:rsidRDefault="00904E82" w:rsidP="00A0711C">
      <w:pPr>
        <w:pStyle w:val="ListParagraph"/>
        <w:numPr>
          <w:ilvl w:val="0"/>
          <w:numId w:val="32"/>
        </w:numPr>
      </w:pPr>
      <w:r w:rsidRPr="00904E82">
        <w:rPr>
          <w:b/>
          <w:bCs/>
        </w:rPr>
        <w:t>Build</w:t>
      </w:r>
      <w:r w:rsidR="003C7DA0">
        <w:rPr>
          <w:b/>
          <w:bCs/>
        </w:rPr>
        <w:t xml:space="preserve">: </w:t>
      </w:r>
      <w:r w:rsidR="00E65874">
        <w:t>Build communities</w:t>
      </w:r>
      <w:r w:rsidR="00CF4773">
        <w:t>, f</w:t>
      </w:r>
      <w:r w:rsidR="00A0711C">
        <w:t>acilitat</w:t>
      </w:r>
      <w:r w:rsidR="00CF4773">
        <w:t xml:space="preserve">e </w:t>
      </w:r>
      <w:r w:rsidR="0064692A">
        <w:t>dialogue</w:t>
      </w:r>
      <w:r w:rsidR="0075741E">
        <w:t xml:space="preserve">s and </w:t>
      </w:r>
      <w:r w:rsidR="00A0711C">
        <w:t>knowledge transfer</w:t>
      </w:r>
      <w:r w:rsidR="0064692A">
        <w:t>s</w:t>
      </w:r>
      <w:r w:rsidR="0075741E">
        <w:t xml:space="preserve"> as well as </w:t>
      </w:r>
      <w:r w:rsidR="00A0711C">
        <w:t>resource mobilization</w:t>
      </w:r>
      <w:r w:rsidR="0075741E">
        <w:t xml:space="preserve"> gl</w:t>
      </w:r>
      <w:r w:rsidR="00E65874">
        <w:t>obally.</w:t>
      </w:r>
    </w:p>
    <w:p w14:paraId="68024FE9" w14:textId="3BDE3DD7" w:rsidR="009179F0" w:rsidRPr="009179F0" w:rsidRDefault="00E75E07" w:rsidP="00DE614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Connect: </w:t>
      </w:r>
      <w:r w:rsidR="00B82895" w:rsidRPr="00B82895">
        <w:rPr>
          <w:rFonts w:ascii="Times New Roman" w:eastAsia="Times New Roman" w:hAnsi="Times New Roman" w:cs="Times New Roman"/>
          <w:kern w:val="0"/>
          <w14:ligatures w14:val="none"/>
        </w:rPr>
        <w:t>Deepen relationships and l</w:t>
      </w:r>
      <w:r w:rsidRPr="009179F0">
        <w:rPr>
          <w:rFonts w:ascii="Times New Roman" w:eastAsia="Times New Roman" w:hAnsi="Times New Roman" w:cs="Times New Roman"/>
          <w:kern w:val="0"/>
          <w14:ligatures w14:val="none"/>
        </w:rPr>
        <w:t xml:space="preserve">ink diaspora </w:t>
      </w:r>
      <w:r w:rsidR="009179F0" w:rsidRPr="009179F0">
        <w:rPr>
          <w:rFonts w:ascii="Times New Roman" w:eastAsia="Times New Roman" w:hAnsi="Times New Roman" w:cs="Times New Roman"/>
          <w:kern w:val="0"/>
          <w14:ligatures w14:val="none"/>
        </w:rPr>
        <w:t xml:space="preserve">members with </w:t>
      </w:r>
      <w:r w:rsidR="00E65874" w:rsidRPr="009179F0">
        <w:rPr>
          <w:rFonts w:ascii="Times New Roman" w:eastAsia="Times New Roman" w:hAnsi="Times New Roman" w:cs="Times New Roman"/>
          <w:kern w:val="0"/>
          <w14:ligatures w14:val="none"/>
        </w:rPr>
        <w:t>Communities</w:t>
      </w:r>
      <w:r w:rsidR="009179F0" w:rsidRPr="009179F0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globe.</w:t>
      </w:r>
    </w:p>
    <w:p w14:paraId="6D43CF7F" w14:textId="091D9F77" w:rsidR="007C4DFA" w:rsidRPr="00B00E61" w:rsidRDefault="00DC2CDB" w:rsidP="007348E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mobilization, Arts, &amp; Cultural Exchange</w:t>
      </w:r>
      <w:r w:rsidR="00F41E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="00B00E61" w:rsidRPr="00B00E61">
        <w:rPr>
          <w:rFonts w:ascii="Times New Roman" w:eastAsia="Times New Roman" w:hAnsi="Times New Roman" w:cs="Times New Roman"/>
          <w:kern w:val="0"/>
          <w14:ligatures w14:val="none"/>
        </w:rPr>
        <w:t>Increase individual and group agency</w:t>
      </w:r>
    </w:p>
    <w:p w14:paraId="36594E9E" w14:textId="77777777" w:rsidR="00DE614C" w:rsidRPr="00B00E61" w:rsidRDefault="00DE614C" w:rsidP="00DE614C">
      <w:pPr>
        <w:pStyle w:val="ListParagraph"/>
      </w:pPr>
    </w:p>
    <w:p w14:paraId="6B220639" w14:textId="79E5B9A5" w:rsidR="00623E84" w:rsidRDefault="00DE614C" w:rsidP="00623E84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623E84">
        <w:rPr>
          <w:b/>
          <w:bCs/>
        </w:rPr>
        <w:t>Outcomes:</w:t>
      </w:r>
      <w:r>
        <w:t xml:space="preserve"> </w:t>
      </w:r>
      <w:r w:rsidR="002C3963">
        <w:t xml:space="preserve">Locally led and globally </w:t>
      </w:r>
      <w:r w:rsidR="00192248">
        <w:t xml:space="preserve">driven </w:t>
      </w:r>
      <w:r w:rsidR="00623E84" w:rsidRPr="001064A4">
        <w:rPr>
          <w:rFonts w:ascii="Times New Roman" w:eastAsia="Times New Roman" w:hAnsi="Times New Roman" w:cs="Times New Roman"/>
          <w:kern w:val="0"/>
          <w14:ligatures w14:val="none"/>
        </w:rPr>
        <w:t xml:space="preserve">partnerships </w:t>
      </w:r>
      <w:r w:rsidR="00BE2FF8">
        <w:rPr>
          <w:rFonts w:ascii="Times New Roman" w:eastAsia="Times New Roman" w:hAnsi="Times New Roman" w:cs="Times New Roman"/>
          <w:kern w:val="0"/>
          <w14:ligatures w14:val="none"/>
        </w:rPr>
        <w:t xml:space="preserve">for peace, prosperity and </w:t>
      </w:r>
      <w:r w:rsidR="00A62668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623E84" w:rsidRPr="001064A4">
        <w:rPr>
          <w:rFonts w:ascii="Times New Roman" w:eastAsia="Times New Roman" w:hAnsi="Times New Roman" w:cs="Times New Roman"/>
          <w:kern w:val="0"/>
          <w14:ligatures w14:val="none"/>
        </w:rPr>
        <w:t>ustain</w:t>
      </w:r>
      <w:r w:rsidR="00A62668">
        <w:rPr>
          <w:rFonts w:ascii="Times New Roman" w:eastAsia="Times New Roman" w:hAnsi="Times New Roman" w:cs="Times New Roman"/>
          <w:kern w:val="0"/>
          <w14:ligatures w14:val="none"/>
        </w:rPr>
        <w:t>able</w:t>
      </w:r>
      <w:r w:rsidR="00623E84" w:rsidRPr="001064A4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development.</w:t>
      </w:r>
    </w:p>
    <w:p w14:paraId="68CA5D28" w14:textId="1355AF52" w:rsidR="00DE614C" w:rsidRDefault="00DE614C" w:rsidP="0026217C">
      <w:pPr>
        <w:pStyle w:val="ListParagraph"/>
      </w:pPr>
    </w:p>
    <w:p w14:paraId="35C2CB83" w14:textId="2D44E334" w:rsidR="0062752E" w:rsidRPr="0062752E" w:rsidRDefault="0062752E" w:rsidP="0026217C">
      <w:pPr>
        <w:pStyle w:val="ListParagraph"/>
        <w:rPr>
          <w:color w:val="ED7D31" w:themeColor="accent2"/>
        </w:rPr>
      </w:pPr>
      <w:r w:rsidRPr="0062752E">
        <w:rPr>
          <w:color w:val="ED7D31" w:themeColor="accent2"/>
        </w:rPr>
        <w:t>PLEASE REMOVE THE KUKATONON BRIDGE</w:t>
      </w:r>
    </w:p>
    <w:sectPr w:rsidR="0062752E" w:rsidRPr="00627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97A2"/>
      </v:shape>
    </w:pict>
  </w:numPicBullet>
  <w:abstractNum w:abstractNumId="0" w15:restartNumberingAfterBreak="0">
    <w:nsid w:val="02A052F2"/>
    <w:multiLevelType w:val="hybridMultilevel"/>
    <w:tmpl w:val="BA363D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C5774"/>
    <w:multiLevelType w:val="multilevel"/>
    <w:tmpl w:val="776C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4E12"/>
    <w:multiLevelType w:val="hybridMultilevel"/>
    <w:tmpl w:val="A88466C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968C6"/>
    <w:multiLevelType w:val="hybridMultilevel"/>
    <w:tmpl w:val="A56A5FA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E21BD"/>
    <w:multiLevelType w:val="hybridMultilevel"/>
    <w:tmpl w:val="307C8C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5639D"/>
    <w:multiLevelType w:val="hybridMultilevel"/>
    <w:tmpl w:val="A2F86E4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C7BF9"/>
    <w:multiLevelType w:val="hybridMultilevel"/>
    <w:tmpl w:val="92289D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11878"/>
    <w:multiLevelType w:val="hybridMultilevel"/>
    <w:tmpl w:val="6480EA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938E8"/>
    <w:multiLevelType w:val="hybridMultilevel"/>
    <w:tmpl w:val="9950256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E2682"/>
    <w:multiLevelType w:val="multilevel"/>
    <w:tmpl w:val="F37A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F4C0D"/>
    <w:multiLevelType w:val="hybridMultilevel"/>
    <w:tmpl w:val="9CE6AA5C"/>
    <w:lvl w:ilvl="0" w:tplc="305461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29377B"/>
    <w:multiLevelType w:val="hybridMultilevel"/>
    <w:tmpl w:val="673A99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B22C34"/>
    <w:multiLevelType w:val="hybridMultilevel"/>
    <w:tmpl w:val="DF789B84"/>
    <w:lvl w:ilvl="0" w:tplc="4A225A5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15EAC"/>
    <w:multiLevelType w:val="hybridMultilevel"/>
    <w:tmpl w:val="5A76F69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A753C"/>
    <w:multiLevelType w:val="hybridMultilevel"/>
    <w:tmpl w:val="92DC908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435880"/>
    <w:multiLevelType w:val="hybridMultilevel"/>
    <w:tmpl w:val="21BC9BD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D325F6"/>
    <w:multiLevelType w:val="hybridMultilevel"/>
    <w:tmpl w:val="AAD42A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02659"/>
    <w:multiLevelType w:val="hybridMultilevel"/>
    <w:tmpl w:val="B53C32A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D1276"/>
    <w:multiLevelType w:val="hybridMultilevel"/>
    <w:tmpl w:val="F084A29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DAB3750"/>
    <w:multiLevelType w:val="hybridMultilevel"/>
    <w:tmpl w:val="10AA946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3857F9"/>
    <w:multiLevelType w:val="hybridMultilevel"/>
    <w:tmpl w:val="5D4C91A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E5507"/>
    <w:multiLevelType w:val="hybridMultilevel"/>
    <w:tmpl w:val="CC8A557A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096CC9"/>
    <w:multiLevelType w:val="hybridMultilevel"/>
    <w:tmpl w:val="5EFC88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3A1E8E"/>
    <w:multiLevelType w:val="hybridMultilevel"/>
    <w:tmpl w:val="A52035A6"/>
    <w:lvl w:ilvl="0" w:tplc="0409000B">
      <w:start w:val="1"/>
      <w:numFmt w:val="bullet"/>
      <w:lvlText w:val=""/>
      <w:lvlJc w:val="left"/>
      <w:pPr>
        <w:ind w:left="1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24" w15:restartNumberingAfterBreak="0">
    <w:nsid w:val="66B86C57"/>
    <w:multiLevelType w:val="hybridMultilevel"/>
    <w:tmpl w:val="153CF5F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DD6D2B"/>
    <w:multiLevelType w:val="hybridMultilevel"/>
    <w:tmpl w:val="B29A2F86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82053FB"/>
    <w:multiLevelType w:val="hybridMultilevel"/>
    <w:tmpl w:val="108E61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E934E42"/>
    <w:multiLevelType w:val="hybridMultilevel"/>
    <w:tmpl w:val="CE96F9F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671079"/>
    <w:multiLevelType w:val="hybridMultilevel"/>
    <w:tmpl w:val="102CA4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6C3DE6"/>
    <w:multiLevelType w:val="hybridMultilevel"/>
    <w:tmpl w:val="217E3E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8A2126"/>
    <w:multiLevelType w:val="hybridMultilevel"/>
    <w:tmpl w:val="5ECE9B7C"/>
    <w:lvl w:ilvl="0" w:tplc="688AE6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E432F18"/>
    <w:multiLevelType w:val="hybridMultilevel"/>
    <w:tmpl w:val="13225B46"/>
    <w:lvl w:ilvl="0" w:tplc="5D364262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9512793">
    <w:abstractNumId w:val="0"/>
  </w:num>
  <w:num w:numId="2" w16cid:durableId="1846703369">
    <w:abstractNumId w:val="30"/>
  </w:num>
  <w:num w:numId="3" w16cid:durableId="628895043">
    <w:abstractNumId w:val="31"/>
  </w:num>
  <w:num w:numId="4" w16cid:durableId="80376156">
    <w:abstractNumId w:val="12"/>
  </w:num>
  <w:num w:numId="5" w16cid:durableId="412818654">
    <w:abstractNumId w:val="10"/>
  </w:num>
  <w:num w:numId="6" w16cid:durableId="820345842">
    <w:abstractNumId w:val="16"/>
  </w:num>
  <w:num w:numId="7" w16cid:durableId="268708245">
    <w:abstractNumId w:val="27"/>
  </w:num>
  <w:num w:numId="8" w16cid:durableId="1497183847">
    <w:abstractNumId w:val="18"/>
  </w:num>
  <w:num w:numId="9" w16cid:durableId="131800615">
    <w:abstractNumId w:val="29"/>
  </w:num>
  <w:num w:numId="10" w16cid:durableId="126363175">
    <w:abstractNumId w:val="23"/>
  </w:num>
  <w:num w:numId="11" w16cid:durableId="332414287">
    <w:abstractNumId w:val="14"/>
  </w:num>
  <w:num w:numId="12" w16cid:durableId="1012876041">
    <w:abstractNumId w:val="26"/>
  </w:num>
  <w:num w:numId="13" w16cid:durableId="1553467414">
    <w:abstractNumId w:val="21"/>
  </w:num>
  <w:num w:numId="14" w16cid:durableId="1570455380">
    <w:abstractNumId w:val="15"/>
  </w:num>
  <w:num w:numId="15" w16cid:durableId="261887307">
    <w:abstractNumId w:val="6"/>
  </w:num>
  <w:num w:numId="16" w16cid:durableId="539131402">
    <w:abstractNumId w:val="4"/>
  </w:num>
  <w:num w:numId="17" w16cid:durableId="1524247695">
    <w:abstractNumId w:val="7"/>
  </w:num>
  <w:num w:numId="18" w16cid:durableId="862940059">
    <w:abstractNumId w:val="19"/>
  </w:num>
  <w:num w:numId="19" w16cid:durableId="1793476766">
    <w:abstractNumId w:val="8"/>
  </w:num>
  <w:num w:numId="20" w16cid:durableId="1411538121">
    <w:abstractNumId w:val="20"/>
  </w:num>
  <w:num w:numId="21" w16cid:durableId="221410677">
    <w:abstractNumId w:val="9"/>
  </w:num>
  <w:num w:numId="22" w16cid:durableId="711803361">
    <w:abstractNumId w:val="2"/>
  </w:num>
  <w:num w:numId="23" w16cid:durableId="888611834">
    <w:abstractNumId w:val="1"/>
  </w:num>
  <w:num w:numId="24" w16cid:durableId="881866681">
    <w:abstractNumId w:val="25"/>
  </w:num>
  <w:num w:numId="25" w16cid:durableId="820655239">
    <w:abstractNumId w:val="28"/>
  </w:num>
  <w:num w:numId="26" w16cid:durableId="1064258034">
    <w:abstractNumId w:val="3"/>
  </w:num>
  <w:num w:numId="27" w16cid:durableId="1919820847">
    <w:abstractNumId w:val="17"/>
  </w:num>
  <w:num w:numId="28" w16cid:durableId="1174301505">
    <w:abstractNumId w:val="24"/>
  </w:num>
  <w:num w:numId="29" w16cid:durableId="1934897069">
    <w:abstractNumId w:val="11"/>
  </w:num>
  <w:num w:numId="30" w16cid:durableId="1188056694">
    <w:abstractNumId w:val="13"/>
  </w:num>
  <w:num w:numId="31" w16cid:durableId="966158076">
    <w:abstractNumId w:val="5"/>
  </w:num>
  <w:num w:numId="32" w16cid:durableId="17393542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F3"/>
    <w:rsid w:val="000071DC"/>
    <w:rsid w:val="00010FA0"/>
    <w:rsid w:val="000136DE"/>
    <w:rsid w:val="000168FB"/>
    <w:rsid w:val="00023BD3"/>
    <w:rsid w:val="00025C2E"/>
    <w:rsid w:val="0005018D"/>
    <w:rsid w:val="00050EF3"/>
    <w:rsid w:val="00060D07"/>
    <w:rsid w:val="00072AC3"/>
    <w:rsid w:val="000A215A"/>
    <w:rsid w:val="000A302D"/>
    <w:rsid w:val="000C64EA"/>
    <w:rsid w:val="000D77CA"/>
    <w:rsid w:val="000E6CBE"/>
    <w:rsid w:val="000F1BF2"/>
    <w:rsid w:val="0010186E"/>
    <w:rsid w:val="001064A4"/>
    <w:rsid w:val="0017352A"/>
    <w:rsid w:val="00180A3F"/>
    <w:rsid w:val="00192248"/>
    <w:rsid w:val="00194CC1"/>
    <w:rsid w:val="001A2C9D"/>
    <w:rsid w:val="001C2322"/>
    <w:rsid w:val="001C3727"/>
    <w:rsid w:val="001D26FF"/>
    <w:rsid w:val="001D3818"/>
    <w:rsid w:val="001E5AA1"/>
    <w:rsid w:val="001F122E"/>
    <w:rsid w:val="001F47DD"/>
    <w:rsid w:val="00223BEF"/>
    <w:rsid w:val="0022414E"/>
    <w:rsid w:val="00226ED4"/>
    <w:rsid w:val="00242B6C"/>
    <w:rsid w:val="00242D77"/>
    <w:rsid w:val="00252AEF"/>
    <w:rsid w:val="0026217C"/>
    <w:rsid w:val="002624D8"/>
    <w:rsid w:val="002A6C0A"/>
    <w:rsid w:val="002C1983"/>
    <w:rsid w:val="002C3963"/>
    <w:rsid w:val="002D2FE1"/>
    <w:rsid w:val="002F43DC"/>
    <w:rsid w:val="00313AB4"/>
    <w:rsid w:val="00321B42"/>
    <w:rsid w:val="003309D4"/>
    <w:rsid w:val="003309FE"/>
    <w:rsid w:val="00331105"/>
    <w:rsid w:val="0033210D"/>
    <w:rsid w:val="00352A5F"/>
    <w:rsid w:val="00355E56"/>
    <w:rsid w:val="00390AA1"/>
    <w:rsid w:val="003918CF"/>
    <w:rsid w:val="003B0DAC"/>
    <w:rsid w:val="003C23F3"/>
    <w:rsid w:val="003C7DA0"/>
    <w:rsid w:val="003E529C"/>
    <w:rsid w:val="00404260"/>
    <w:rsid w:val="00406626"/>
    <w:rsid w:val="00407BCD"/>
    <w:rsid w:val="00422717"/>
    <w:rsid w:val="00434E41"/>
    <w:rsid w:val="00447C21"/>
    <w:rsid w:val="00460E61"/>
    <w:rsid w:val="004A7D01"/>
    <w:rsid w:val="004B056C"/>
    <w:rsid w:val="004B06D3"/>
    <w:rsid w:val="004C4B14"/>
    <w:rsid w:val="004D23B3"/>
    <w:rsid w:val="004E0C31"/>
    <w:rsid w:val="005051B6"/>
    <w:rsid w:val="00514030"/>
    <w:rsid w:val="005201E1"/>
    <w:rsid w:val="00520288"/>
    <w:rsid w:val="00521BD9"/>
    <w:rsid w:val="00526799"/>
    <w:rsid w:val="00526E16"/>
    <w:rsid w:val="00526F27"/>
    <w:rsid w:val="005456F3"/>
    <w:rsid w:val="00547DB6"/>
    <w:rsid w:val="00550ACE"/>
    <w:rsid w:val="00553D6F"/>
    <w:rsid w:val="00556A01"/>
    <w:rsid w:val="00560454"/>
    <w:rsid w:val="0056440C"/>
    <w:rsid w:val="00573EC0"/>
    <w:rsid w:val="00574CA2"/>
    <w:rsid w:val="00574DC5"/>
    <w:rsid w:val="00583367"/>
    <w:rsid w:val="00590335"/>
    <w:rsid w:val="00592CA9"/>
    <w:rsid w:val="005B51B0"/>
    <w:rsid w:val="005D479F"/>
    <w:rsid w:val="005E20C3"/>
    <w:rsid w:val="005E4C62"/>
    <w:rsid w:val="005E7560"/>
    <w:rsid w:val="005F1718"/>
    <w:rsid w:val="005F4932"/>
    <w:rsid w:val="00605C51"/>
    <w:rsid w:val="00607ABC"/>
    <w:rsid w:val="00623E84"/>
    <w:rsid w:val="0062752E"/>
    <w:rsid w:val="00627A6C"/>
    <w:rsid w:val="00634B9D"/>
    <w:rsid w:val="0064692A"/>
    <w:rsid w:val="0065173F"/>
    <w:rsid w:val="00655238"/>
    <w:rsid w:val="00655ECB"/>
    <w:rsid w:val="0065740E"/>
    <w:rsid w:val="00674E4E"/>
    <w:rsid w:val="00693B74"/>
    <w:rsid w:val="006E0810"/>
    <w:rsid w:val="006E2858"/>
    <w:rsid w:val="006F1BBA"/>
    <w:rsid w:val="00701CF3"/>
    <w:rsid w:val="00701F8D"/>
    <w:rsid w:val="00705E62"/>
    <w:rsid w:val="007348EE"/>
    <w:rsid w:val="00744BF1"/>
    <w:rsid w:val="0075741E"/>
    <w:rsid w:val="00762F5B"/>
    <w:rsid w:val="00791A04"/>
    <w:rsid w:val="00796AFA"/>
    <w:rsid w:val="007A359B"/>
    <w:rsid w:val="007A4119"/>
    <w:rsid w:val="007A41ED"/>
    <w:rsid w:val="007A4A56"/>
    <w:rsid w:val="007B0892"/>
    <w:rsid w:val="007B480A"/>
    <w:rsid w:val="007B6B82"/>
    <w:rsid w:val="007C4DFA"/>
    <w:rsid w:val="007F2AE1"/>
    <w:rsid w:val="0080173F"/>
    <w:rsid w:val="00802E91"/>
    <w:rsid w:val="008226D9"/>
    <w:rsid w:val="00831467"/>
    <w:rsid w:val="00831ED4"/>
    <w:rsid w:val="00866A2B"/>
    <w:rsid w:val="00867598"/>
    <w:rsid w:val="00872824"/>
    <w:rsid w:val="00877F48"/>
    <w:rsid w:val="0089015C"/>
    <w:rsid w:val="00890684"/>
    <w:rsid w:val="008A7217"/>
    <w:rsid w:val="008C0280"/>
    <w:rsid w:val="008C685B"/>
    <w:rsid w:val="008F41AB"/>
    <w:rsid w:val="00904E82"/>
    <w:rsid w:val="009179F0"/>
    <w:rsid w:val="0097329A"/>
    <w:rsid w:val="00976C18"/>
    <w:rsid w:val="0099003A"/>
    <w:rsid w:val="009A394A"/>
    <w:rsid w:val="009A41E7"/>
    <w:rsid w:val="009C5505"/>
    <w:rsid w:val="009E7CCA"/>
    <w:rsid w:val="009F62EB"/>
    <w:rsid w:val="00A0711C"/>
    <w:rsid w:val="00A2127B"/>
    <w:rsid w:val="00A24A0D"/>
    <w:rsid w:val="00A339B5"/>
    <w:rsid w:val="00A33F38"/>
    <w:rsid w:val="00A62668"/>
    <w:rsid w:val="00A6587F"/>
    <w:rsid w:val="00A7384D"/>
    <w:rsid w:val="00A84D19"/>
    <w:rsid w:val="00AA46FB"/>
    <w:rsid w:val="00AB4BFA"/>
    <w:rsid w:val="00AC4636"/>
    <w:rsid w:val="00AC67FA"/>
    <w:rsid w:val="00AD717C"/>
    <w:rsid w:val="00AD7D87"/>
    <w:rsid w:val="00AE36FF"/>
    <w:rsid w:val="00B00E61"/>
    <w:rsid w:val="00B1747E"/>
    <w:rsid w:val="00B17D91"/>
    <w:rsid w:val="00B243F6"/>
    <w:rsid w:val="00B24445"/>
    <w:rsid w:val="00B321AE"/>
    <w:rsid w:val="00B34808"/>
    <w:rsid w:val="00B4194E"/>
    <w:rsid w:val="00B44B5E"/>
    <w:rsid w:val="00B63285"/>
    <w:rsid w:val="00B654A8"/>
    <w:rsid w:val="00B82895"/>
    <w:rsid w:val="00BA653A"/>
    <w:rsid w:val="00BA6FD2"/>
    <w:rsid w:val="00BD5BB6"/>
    <w:rsid w:val="00BD6A7F"/>
    <w:rsid w:val="00BE0A57"/>
    <w:rsid w:val="00BE2FF8"/>
    <w:rsid w:val="00BF4B34"/>
    <w:rsid w:val="00BF64E1"/>
    <w:rsid w:val="00C004AC"/>
    <w:rsid w:val="00C06AC7"/>
    <w:rsid w:val="00C177A4"/>
    <w:rsid w:val="00C26412"/>
    <w:rsid w:val="00C266E5"/>
    <w:rsid w:val="00C310F0"/>
    <w:rsid w:val="00C52D55"/>
    <w:rsid w:val="00C55A36"/>
    <w:rsid w:val="00C64912"/>
    <w:rsid w:val="00C81DB6"/>
    <w:rsid w:val="00C90D5F"/>
    <w:rsid w:val="00C92813"/>
    <w:rsid w:val="00C94E9F"/>
    <w:rsid w:val="00CC2682"/>
    <w:rsid w:val="00CC4069"/>
    <w:rsid w:val="00CD035A"/>
    <w:rsid w:val="00CD2B16"/>
    <w:rsid w:val="00CF19BF"/>
    <w:rsid w:val="00CF4773"/>
    <w:rsid w:val="00D06E78"/>
    <w:rsid w:val="00D10073"/>
    <w:rsid w:val="00D202D8"/>
    <w:rsid w:val="00D25567"/>
    <w:rsid w:val="00D377DF"/>
    <w:rsid w:val="00D4212C"/>
    <w:rsid w:val="00D47052"/>
    <w:rsid w:val="00D56516"/>
    <w:rsid w:val="00D64459"/>
    <w:rsid w:val="00D75CD6"/>
    <w:rsid w:val="00D80411"/>
    <w:rsid w:val="00D95AA7"/>
    <w:rsid w:val="00D977B6"/>
    <w:rsid w:val="00DC2CDB"/>
    <w:rsid w:val="00DD62A2"/>
    <w:rsid w:val="00DE1D8B"/>
    <w:rsid w:val="00DE614C"/>
    <w:rsid w:val="00E04FAA"/>
    <w:rsid w:val="00E05522"/>
    <w:rsid w:val="00E3136B"/>
    <w:rsid w:val="00E42AC7"/>
    <w:rsid w:val="00E5109C"/>
    <w:rsid w:val="00E645B2"/>
    <w:rsid w:val="00E65874"/>
    <w:rsid w:val="00E7292B"/>
    <w:rsid w:val="00E75E07"/>
    <w:rsid w:val="00EA77F4"/>
    <w:rsid w:val="00EB3F08"/>
    <w:rsid w:val="00EC2A43"/>
    <w:rsid w:val="00EC5621"/>
    <w:rsid w:val="00EC7F91"/>
    <w:rsid w:val="00EE2CF6"/>
    <w:rsid w:val="00EE2D53"/>
    <w:rsid w:val="00EF2B74"/>
    <w:rsid w:val="00F20180"/>
    <w:rsid w:val="00F223A0"/>
    <w:rsid w:val="00F41E19"/>
    <w:rsid w:val="00F479AF"/>
    <w:rsid w:val="00F552CA"/>
    <w:rsid w:val="00F600B7"/>
    <w:rsid w:val="00F67CF1"/>
    <w:rsid w:val="00F71F5C"/>
    <w:rsid w:val="00F73125"/>
    <w:rsid w:val="00F93BEC"/>
    <w:rsid w:val="00FA5BA1"/>
    <w:rsid w:val="00FB5FD4"/>
    <w:rsid w:val="00FF41DB"/>
    <w:rsid w:val="00FF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3374"/>
  <w15:chartTrackingRefBased/>
  <w15:docId w15:val="{3285B58A-E2E5-42C6-97CB-79AEDC85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1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CF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5173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3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1F4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2528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Lindora Diawara</dc:creator>
  <cp:keywords/>
  <dc:description/>
  <cp:lastModifiedBy>Lindora Diawara</cp:lastModifiedBy>
  <cp:revision>159</cp:revision>
  <dcterms:created xsi:type="dcterms:W3CDTF">2026-05-08T05:34:00Z</dcterms:created>
  <dcterms:modified xsi:type="dcterms:W3CDTF">2026-05-13T04:44:00Z</dcterms:modified>
</cp:coreProperties>
</file>