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485" w:rsidRPr="00830485" w:rsidRDefault="00830485" w:rsidP="008304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0485">
        <w:rPr>
          <w:rFonts w:asciiTheme="majorHAnsi" w:hAnsiTheme="majorHAnsi"/>
          <w:sz w:val="24"/>
        </w:rPr>
        <w:t>Facilitated academic and cognitive assessments to provide resource referrals according to individualized needs.</w:t>
      </w:r>
    </w:p>
    <w:p w:rsidR="00830485" w:rsidRPr="00830485" w:rsidRDefault="00830485" w:rsidP="008304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0485">
        <w:rPr>
          <w:rFonts w:asciiTheme="majorHAnsi" w:hAnsiTheme="majorHAnsi"/>
          <w:sz w:val="24"/>
        </w:rPr>
        <w:t>Discussed student success strategies and development of study skills.</w:t>
      </w:r>
    </w:p>
    <w:p w:rsidR="00830485" w:rsidRPr="00830485" w:rsidRDefault="00830485" w:rsidP="008304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0485">
        <w:rPr>
          <w:rFonts w:asciiTheme="majorHAnsi" w:hAnsiTheme="majorHAnsi"/>
          <w:sz w:val="24"/>
        </w:rPr>
        <w:t>Consulted with candidates on primary research, data collection, bibliographies and model writing assistance.</w:t>
      </w:r>
    </w:p>
    <w:p w:rsidR="00830485" w:rsidRPr="00830485" w:rsidRDefault="00830485" w:rsidP="008304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0485">
        <w:rPr>
          <w:rFonts w:asciiTheme="majorHAnsi" w:hAnsiTheme="majorHAnsi"/>
          <w:sz w:val="24"/>
        </w:rPr>
        <w:t>Helped students with initial adjustment to university academic life and interpreted institutions policies and requirements.</w:t>
      </w:r>
    </w:p>
    <w:p w:rsidR="00830485" w:rsidRPr="00830485" w:rsidRDefault="00830485" w:rsidP="008304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0485">
        <w:rPr>
          <w:rFonts w:asciiTheme="majorHAnsi" w:hAnsiTheme="majorHAnsi"/>
          <w:sz w:val="24"/>
        </w:rPr>
        <w:t>Determined validity and reliability of data gathering methods.</w:t>
      </w:r>
    </w:p>
    <w:p w:rsidR="00830485" w:rsidRPr="00830485" w:rsidRDefault="00830485" w:rsidP="008304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0485">
        <w:rPr>
          <w:rFonts w:asciiTheme="majorHAnsi" w:hAnsiTheme="majorHAnsi"/>
          <w:sz w:val="24"/>
        </w:rPr>
        <w:t>Provided support and guidance to students experiencing academic and personal troubles.</w:t>
      </w:r>
    </w:p>
    <w:p w:rsidR="00830485" w:rsidRPr="00830485" w:rsidRDefault="00830485" w:rsidP="008304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0485">
        <w:rPr>
          <w:rFonts w:asciiTheme="majorHAnsi" w:hAnsiTheme="majorHAnsi"/>
          <w:sz w:val="24"/>
        </w:rPr>
        <w:t>Mentored students, offering advice and support on topic selection, appropriateness and academic value.</w:t>
      </w:r>
    </w:p>
    <w:p w:rsidR="00830485" w:rsidRPr="00830485" w:rsidRDefault="00830485" w:rsidP="008304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0485">
        <w:rPr>
          <w:rFonts w:asciiTheme="majorHAnsi" w:hAnsiTheme="majorHAnsi"/>
          <w:sz w:val="24"/>
        </w:rPr>
        <w:t>Investigated complaints and worked with students, parents and teachers on finding positive resolutions.</w:t>
      </w:r>
    </w:p>
    <w:p w:rsidR="00830485" w:rsidRPr="00830485" w:rsidRDefault="00830485" w:rsidP="008304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0485">
        <w:rPr>
          <w:rFonts w:asciiTheme="majorHAnsi" w:hAnsiTheme="majorHAnsi"/>
          <w:sz w:val="24"/>
        </w:rPr>
        <w:t>Assisted candidates in devising tailored Ph.D. title and proposal development, preparation of model upgrade reports demonstrating progress and compilation of collaborative example chapters.</w:t>
      </w:r>
    </w:p>
    <w:p w:rsidR="00830485" w:rsidRPr="00830485" w:rsidRDefault="00830485" w:rsidP="008304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0485">
        <w:rPr>
          <w:rFonts w:asciiTheme="majorHAnsi" w:hAnsiTheme="majorHAnsi"/>
          <w:sz w:val="24"/>
        </w:rPr>
        <w:t>Assisted students in selecting courses to align with interests and abilities.</w:t>
      </w:r>
    </w:p>
    <w:p w:rsidR="00830485" w:rsidRPr="00830485" w:rsidRDefault="00830485" w:rsidP="008304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0485">
        <w:rPr>
          <w:rFonts w:asciiTheme="majorHAnsi" w:hAnsiTheme="majorHAnsi"/>
          <w:sz w:val="24"/>
        </w:rPr>
        <w:t>Directed students in thesis proposal creation, including clear definition of problem statement, precise research questions, proposed methodology and literature review.</w:t>
      </w:r>
    </w:p>
    <w:p w:rsidR="00830485" w:rsidRPr="00830485" w:rsidRDefault="00830485" w:rsidP="008304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0485">
        <w:rPr>
          <w:rFonts w:asciiTheme="majorHAnsi" w:hAnsiTheme="majorHAnsi"/>
          <w:sz w:val="24"/>
        </w:rPr>
        <w:t>Provided comprehensive support services encompassing career and personal goals of student.</w:t>
      </w:r>
    </w:p>
    <w:p w:rsidR="00830485" w:rsidRPr="00830485" w:rsidRDefault="00830485" w:rsidP="008304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0485">
        <w:rPr>
          <w:rFonts w:asciiTheme="majorHAnsi" w:hAnsiTheme="majorHAnsi"/>
          <w:sz w:val="24"/>
        </w:rPr>
        <w:t>Researched, published and presented current topics of study at national and international meetings.</w:t>
      </w:r>
    </w:p>
    <w:p w:rsidR="00830485" w:rsidRPr="00830485" w:rsidRDefault="00830485" w:rsidP="008304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0485">
        <w:rPr>
          <w:rFonts w:asciiTheme="majorHAnsi" w:hAnsiTheme="majorHAnsi"/>
          <w:sz w:val="24"/>
        </w:rPr>
        <w:t>Conducted seminars, workshops, and educational presentations for enrichment opportunities for students.</w:t>
      </w:r>
    </w:p>
    <w:p w:rsidR="00830485" w:rsidRPr="00830485" w:rsidRDefault="00830485" w:rsidP="008304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0485">
        <w:rPr>
          <w:rFonts w:asciiTheme="majorHAnsi" w:hAnsiTheme="majorHAnsi"/>
          <w:sz w:val="24"/>
        </w:rPr>
        <w:t>Maintained accurate confidential participant files to meet state and federal guidelines.</w:t>
      </w:r>
    </w:p>
    <w:p w:rsidR="00830485" w:rsidRPr="00830485" w:rsidRDefault="00830485" w:rsidP="008304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0485">
        <w:rPr>
          <w:rFonts w:asciiTheme="majorHAnsi" w:hAnsiTheme="majorHAnsi"/>
          <w:sz w:val="24"/>
        </w:rPr>
        <w:lastRenderedPageBreak/>
        <w:t>Reviewed doctoral candidate dissertations to determine requirements for original research and contributions to investigative body of knowledge were thoroughly observed.</w:t>
      </w:r>
    </w:p>
    <w:p w:rsidR="00830485" w:rsidRPr="00830485" w:rsidRDefault="00830485" w:rsidP="008304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0485">
        <w:rPr>
          <w:rFonts w:asciiTheme="majorHAnsi" w:hAnsiTheme="majorHAnsi"/>
          <w:sz w:val="24"/>
        </w:rPr>
        <w:t>Instructed over [Number] students in ESL environment to master English language.</w:t>
      </w:r>
    </w:p>
    <w:p w:rsidR="00830485" w:rsidRPr="00830485" w:rsidRDefault="00830485" w:rsidP="008304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0485">
        <w:rPr>
          <w:rFonts w:asciiTheme="majorHAnsi" w:hAnsiTheme="majorHAnsi"/>
          <w:sz w:val="24"/>
        </w:rPr>
        <w:t>Drove continuous improvement related to use of new teaching tools, training methods and improvement of online doctoral education instruction.</w:t>
      </w:r>
    </w:p>
    <w:p w:rsidR="00830485" w:rsidRPr="00830485" w:rsidRDefault="00830485" w:rsidP="008304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0485">
        <w:rPr>
          <w:rFonts w:asciiTheme="majorHAnsi" w:hAnsiTheme="majorHAnsi"/>
          <w:sz w:val="24"/>
        </w:rPr>
        <w:t>Organized, detailed and excellent track record of working well under pressure to meet deadlines.</w:t>
      </w:r>
    </w:p>
    <w:p w:rsidR="00830485" w:rsidRPr="00830485" w:rsidRDefault="00830485" w:rsidP="008304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0485">
        <w:rPr>
          <w:rFonts w:asciiTheme="majorHAnsi" w:hAnsiTheme="majorHAnsi"/>
          <w:sz w:val="24"/>
        </w:rPr>
        <w:t>Advised students individually and in groups on academic programs for individual interests.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A53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D2737"/>
    <w:multiLevelType w:val="multilevel"/>
    <w:tmpl w:val="F1A63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830485"/>
    <w:rsid w:val="00A532A8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2A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2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5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2020-11-29T04:59:00Z</dcterms:modified>
</cp:coreProperties>
</file>