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01D4" w:rsidRPr="004C01D4" w:rsidRDefault="004C01D4" w:rsidP="004C01D4">
      <w:pPr>
        <w:shd w:val="clear" w:color="auto" w:fill="FFFFFF"/>
        <w:spacing w:after="225" w:line="240" w:lineRule="auto"/>
        <w:rPr>
          <w:rFonts w:ascii="Cambria" w:eastAsia="Times New Roman" w:hAnsi="Cambria" w:cs="Helvetica"/>
          <w:color w:val="222635"/>
          <w:sz w:val="29"/>
          <w:szCs w:val="29"/>
        </w:rPr>
      </w:pPr>
      <w:r w:rsidRPr="004C01D4">
        <w:rPr>
          <w:rFonts w:ascii="Cambria" w:eastAsia="Times New Roman" w:hAnsi="Cambria" w:cs="Helvetica"/>
          <w:b/>
          <w:bCs/>
          <w:color w:val="222635"/>
          <w:sz w:val="29"/>
          <w:szCs w:val="29"/>
        </w:rPr>
        <w:t>What does REST stand for?</w:t>
      </w:r>
      <w:bookmarkStart w:id="0" w:name="_GoBack"/>
      <w:bookmarkEnd w:id="0"/>
    </w:p>
    <w:p w:rsidR="004C01D4" w:rsidRPr="004C01D4" w:rsidRDefault="004C01D4" w:rsidP="004C01D4">
      <w:pPr>
        <w:shd w:val="clear" w:color="auto" w:fill="FFFFFF"/>
        <w:spacing w:before="75" w:after="225" w:line="240" w:lineRule="auto"/>
        <w:rPr>
          <w:rFonts w:ascii="Cambria" w:eastAsia="Times New Roman" w:hAnsi="Cambria" w:cs="Helvetica"/>
          <w:color w:val="222635"/>
          <w:sz w:val="29"/>
          <w:szCs w:val="29"/>
        </w:rPr>
      </w:pPr>
      <w:r w:rsidRPr="004C01D4">
        <w:rPr>
          <w:rFonts w:ascii="Cambria" w:eastAsia="Times New Roman" w:hAnsi="Cambria" w:cs="Helvetica"/>
          <w:color w:val="222635"/>
          <w:sz w:val="29"/>
          <w:szCs w:val="29"/>
        </w:rPr>
        <w:t xml:space="preserve">REST stands for the </w:t>
      </w:r>
      <w:proofErr w:type="spellStart"/>
      <w:r w:rsidRPr="004C01D4">
        <w:rPr>
          <w:rFonts w:ascii="Cambria" w:eastAsia="Times New Roman" w:hAnsi="Cambria" w:cs="Helvetica"/>
          <w:color w:val="222635"/>
          <w:sz w:val="29"/>
          <w:szCs w:val="29"/>
        </w:rPr>
        <w:t>REpresentational</w:t>
      </w:r>
      <w:proofErr w:type="spellEnd"/>
      <w:r w:rsidRPr="004C01D4">
        <w:rPr>
          <w:rFonts w:ascii="Cambria" w:eastAsia="Times New Roman" w:hAnsi="Cambria" w:cs="Helvetica"/>
          <w:color w:val="222635"/>
          <w:sz w:val="29"/>
          <w:szCs w:val="29"/>
        </w:rPr>
        <w:t xml:space="preserve"> State Transfer, which uses the HTTP protocol to send data from the client to the server, e.g. a book in the server can be delivered to the client using JSON or XML. However, if</w:t>
      </w:r>
      <w:r>
        <w:rPr>
          <w:rFonts w:ascii="Cambria" w:eastAsia="Times New Roman" w:hAnsi="Cambria" w:cs="Helvetica"/>
          <w:color w:val="222635"/>
          <w:sz w:val="29"/>
          <w:szCs w:val="29"/>
        </w:rPr>
        <w:t xml:space="preserve"> you are not familiar with REST.</w:t>
      </w:r>
    </w:p>
    <w:p w:rsidR="004C01D4" w:rsidRPr="004C01D4" w:rsidRDefault="004C01D4" w:rsidP="004C01D4">
      <w:pPr>
        <w:shd w:val="clear" w:color="auto" w:fill="FFFFFF"/>
        <w:spacing w:before="75" w:after="225" w:line="240" w:lineRule="auto"/>
        <w:rPr>
          <w:rFonts w:ascii="Cambria" w:eastAsia="Times New Roman" w:hAnsi="Cambria" w:cs="Helvetica"/>
          <w:color w:val="222635"/>
          <w:sz w:val="29"/>
          <w:szCs w:val="29"/>
        </w:rPr>
      </w:pPr>
      <w:r w:rsidRPr="004C01D4">
        <w:rPr>
          <w:rFonts w:ascii="Cambria" w:eastAsia="Times New Roman" w:hAnsi="Cambria" w:cs="Helvetica"/>
          <w:b/>
          <w:bCs/>
          <w:color w:val="222635"/>
          <w:sz w:val="29"/>
          <w:szCs w:val="29"/>
        </w:rPr>
        <w:t>What is a resource?</w:t>
      </w:r>
    </w:p>
    <w:p w:rsidR="004C01D4" w:rsidRPr="004C01D4" w:rsidRDefault="004C01D4" w:rsidP="004C01D4">
      <w:pPr>
        <w:shd w:val="clear" w:color="auto" w:fill="FFFFFF"/>
        <w:spacing w:before="75" w:after="225" w:line="240" w:lineRule="auto"/>
        <w:rPr>
          <w:rFonts w:ascii="Cambria" w:eastAsia="Times New Roman" w:hAnsi="Cambria" w:cs="Helvetica"/>
          <w:color w:val="222635"/>
          <w:sz w:val="29"/>
          <w:szCs w:val="29"/>
        </w:rPr>
      </w:pPr>
      <w:r w:rsidRPr="004C01D4">
        <w:rPr>
          <w:rFonts w:ascii="Cambria" w:eastAsia="Times New Roman" w:hAnsi="Cambria" w:cs="Helvetica"/>
          <w:color w:val="222635"/>
          <w:sz w:val="29"/>
          <w:szCs w:val="29"/>
        </w:rPr>
        <w:t>A resource is how data is represented in the REST architecture. By exposing entities as the resource, it allows a client to read, write, modify, and create resources using HTTP methods, for example, </w:t>
      </w:r>
      <w:hyperlink r:id="rId4" w:tgtFrame="_blank" w:history="1">
        <w:r w:rsidRPr="004C01D4">
          <w:rPr>
            <w:rFonts w:ascii="Cambria" w:eastAsia="Times New Roman" w:hAnsi="Cambria" w:cs="Helvetica"/>
            <w:color w:val="29A8FF"/>
            <w:sz w:val="29"/>
            <w:szCs w:val="29"/>
            <w:u w:val="single"/>
          </w:rPr>
          <w:t>GET</w:t>
        </w:r>
      </w:hyperlink>
      <w:r w:rsidRPr="004C01D4">
        <w:rPr>
          <w:rFonts w:ascii="Cambria" w:eastAsia="Times New Roman" w:hAnsi="Cambria" w:cs="Helvetica"/>
          <w:color w:val="222635"/>
          <w:sz w:val="29"/>
          <w:szCs w:val="29"/>
        </w:rPr>
        <w:t>, </w:t>
      </w:r>
      <w:hyperlink r:id="rId5" w:tgtFrame="_blank" w:history="1">
        <w:r w:rsidRPr="004C01D4">
          <w:rPr>
            <w:rFonts w:ascii="Cambria" w:eastAsia="Times New Roman" w:hAnsi="Cambria" w:cs="Helvetica"/>
            <w:color w:val="29A8FF"/>
            <w:sz w:val="29"/>
            <w:szCs w:val="29"/>
            <w:u w:val="single"/>
          </w:rPr>
          <w:t>POST</w:t>
        </w:r>
      </w:hyperlink>
      <w:r w:rsidRPr="004C01D4">
        <w:rPr>
          <w:rFonts w:ascii="Cambria" w:eastAsia="Times New Roman" w:hAnsi="Cambria" w:cs="Helvetica"/>
          <w:color w:val="222635"/>
          <w:sz w:val="29"/>
          <w:szCs w:val="29"/>
        </w:rPr>
        <w:t>, </w:t>
      </w:r>
      <w:hyperlink r:id="rId6" w:tgtFrame="_blank" w:history="1">
        <w:r w:rsidRPr="004C01D4">
          <w:rPr>
            <w:rFonts w:ascii="Cambria" w:eastAsia="Times New Roman" w:hAnsi="Cambria" w:cs="Helvetica"/>
            <w:color w:val="29A8FF"/>
            <w:sz w:val="29"/>
            <w:szCs w:val="29"/>
            <w:u w:val="single"/>
          </w:rPr>
          <w:t>PUT</w:t>
        </w:r>
      </w:hyperlink>
      <w:r w:rsidRPr="004C01D4">
        <w:rPr>
          <w:rFonts w:ascii="Cambria" w:eastAsia="Times New Roman" w:hAnsi="Cambria" w:cs="Helvetica"/>
          <w:color w:val="222635"/>
          <w:sz w:val="29"/>
          <w:szCs w:val="29"/>
        </w:rPr>
        <w:t>, DELETE, etc.</w:t>
      </w:r>
    </w:p>
    <w:p w:rsidR="004C01D4" w:rsidRPr="004C01D4" w:rsidRDefault="004C01D4" w:rsidP="004C01D4">
      <w:pPr>
        <w:shd w:val="clear" w:color="auto" w:fill="FFFFFF"/>
        <w:spacing w:before="75" w:after="225" w:line="240" w:lineRule="auto"/>
        <w:rPr>
          <w:rFonts w:ascii="Cambria" w:eastAsia="Times New Roman" w:hAnsi="Cambria" w:cs="Helvetica"/>
          <w:color w:val="222635"/>
          <w:sz w:val="29"/>
          <w:szCs w:val="29"/>
        </w:rPr>
      </w:pPr>
      <w:r w:rsidRPr="004C01D4">
        <w:rPr>
          <w:rFonts w:ascii="Cambria" w:eastAsia="Times New Roman" w:hAnsi="Cambria" w:cs="Helvetica"/>
          <w:b/>
          <w:bCs/>
          <w:color w:val="222635"/>
          <w:sz w:val="29"/>
          <w:szCs w:val="29"/>
        </w:rPr>
        <w:t>What are safe REST operations?</w:t>
      </w:r>
    </w:p>
    <w:p w:rsidR="004C01D4" w:rsidRPr="004C01D4" w:rsidRDefault="004C01D4" w:rsidP="004C01D4">
      <w:pPr>
        <w:shd w:val="clear" w:color="auto" w:fill="FFFFFF"/>
        <w:spacing w:before="75" w:after="225" w:line="240" w:lineRule="auto"/>
        <w:rPr>
          <w:rFonts w:ascii="Cambria" w:eastAsia="Times New Roman" w:hAnsi="Cambria" w:cs="Helvetica"/>
          <w:color w:val="222635"/>
          <w:sz w:val="29"/>
          <w:szCs w:val="29"/>
        </w:rPr>
      </w:pPr>
      <w:r w:rsidRPr="004C01D4">
        <w:rPr>
          <w:rFonts w:ascii="Cambria" w:eastAsia="Times New Roman" w:hAnsi="Cambria" w:cs="Helvetica"/>
          <w:color w:val="222635"/>
          <w:sz w:val="29"/>
          <w:szCs w:val="29"/>
        </w:rPr>
        <w:t>REST API uses HTTP methods to perform operations. Some of the HTTP operations, which doesn't modify the resource at the server, are known as safe operations, including GET and HEAD. On the other hand, </w:t>
      </w:r>
      <w:hyperlink r:id="rId7" w:tgtFrame="_blank" w:history="1">
        <w:r w:rsidRPr="004C01D4">
          <w:rPr>
            <w:rFonts w:ascii="Cambria" w:eastAsia="Times New Roman" w:hAnsi="Cambria" w:cs="Helvetica"/>
            <w:color w:val="29A8FF"/>
            <w:sz w:val="29"/>
            <w:szCs w:val="29"/>
            <w:u w:val="single"/>
          </w:rPr>
          <w:t>PUT</w:t>
        </w:r>
      </w:hyperlink>
      <w:r w:rsidRPr="004C01D4">
        <w:rPr>
          <w:rFonts w:ascii="Cambria" w:eastAsia="Times New Roman" w:hAnsi="Cambria" w:cs="Helvetica"/>
          <w:color w:val="222635"/>
          <w:sz w:val="29"/>
          <w:szCs w:val="29"/>
        </w:rPr>
        <w:t>, POST, and DELETE are unsafe, because they modify the resource on the server.</w:t>
      </w:r>
    </w:p>
    <w:p w:rsidR="004C01D4" w:rsidRPr="004C01D4" w:rsidRDefault="004C01D4" w:rsidP="004C01D4">
      <w:pPr>
        <w:shd w:val="clear" w:color="auto" w:fill="FFFFFF"/>
        <w:spacing w:before="75" w:after="225" w:line="240" w:lineRule="auto"/>
        <w:rPr>
          <w:rFonts w:ascii="Cambria" w:eastAsia="Times New Roman" w:hAnsi="Cambria" w:cs="Helvetica"/>
          <w:color w:val="222635"/>
          <w:sz w:val="29"/>
          <w:szCs w:val="29"/>
        </w:rPr>
      </w:pPr>
      <w:r w:rsidRPr="004C01D4">
        <w:rPr>
          <w:rFonts w:ascii="Cambria" w:eastAsia="Times New Roman" w:hAnsi="Cambria" w:cs="Helvetica"/>
          <w:b/>
          <w:bCs/>
          <w:color w:val="222635"/>
          <w:sz w:val="29"/>
          <w:szCs w:val="29"/>
        </w:rPr>
        <w:t xml:space="preserve">What are idempotent operations? Why is </w:t>
      </w:r>
      <w:proofErr w:type="spellStart"/>
      <w:r w:rsidRPr="004C01D4">
        <w:rPr>
          <w:rFonts w:ascii="Cambria" w:eastAsia="Times New Roman" w:hAnsi="Cambria" w:cs="Helvetica"/>
          <w:b/>
          <w:bCs/>
          <w:color w:val="222635"/>
          <w:sz w:val="29"/>
          <w:szCs w:val="29"/>
        </w:rPr>
        <w:t>idempotency</w:t>
      </w:r>
      <w:proofErr w:type="spellEnd"/>
      <w:r w:rsidRPr="004C01D4">
        <w:rPr>
          <w:rFonts w:ascii="Cambria" w:eastAsia="Times New Roman" w:hAnsi="Cambria" w:cs="Helvetica"/>
          <w:b/>
          <w:bCs/>
          <w:color w:val="222635"/>
          <w:sz w:val="29"/>
          <w:szCs w:val="29"/>
        </w:rPr>
        <w:t xml:space="preserve"> important?</w:t>
      </w:r>
    </w:p>
    <w:p w:rsidR="004C01D4" w:rsidRPr="004C01D4" w:rsidRDefault="004C01D4" w:rsidP="004C01D4">
      <w:pPr>
        <w:shd w:val="clear" w:color="auto" w:fill="FFFFFF"/>
        <w:spacing w:before="75" w:after="225" w:line="240" w:lineRule="auto"/>
        <w:rPr>
          <w:rFonts w:ascii="Cambria" w:eastAsia="Times New Roman" w:hAnsi="Cambria" w:cs="Helvetica"/>
          <w:color w:val="222635"/>
          <w:sz w:val="29"/>
          <w:szCs w:val="29"/>
        </w:rPr>
      </w:pPr>
      <w:r w:rsidRPr="004C01D4">
        <w:rPr>
          <w:rFonts w:ascii="Cambria" w:eastAsia="Times New Roman" w:hAnsi="Cambria" w:cs="Helvetica"/>
          <w:color w:val="222635"/>
          <w:sz w:val="29"/>
          <w:szCs w:val="29"/>
        </w:rPr>
        <w:t>There are some HTTP methods — like GET — that produce the same response no matter how many times you use them, sending multiple GET request to the same </w:t>
      </w:r>
      <w:hyperlink r:id="rId8" w:tgtFrame="_blank" w:history="1">
        <w:r w:rsidRPr="004C01D4">
          <w:rPr>
            <w:rFonts w:ascii="Cambria" w:eastAsia="Times New Roman" w:hAnsi="Cambria" w:cs="Helvetica"/>
            <w:color w:val="29A8FF"/>
            <w:sz w:val="29"/>
            <w:szCs w:val="29"/>
            <w:u w:val="single"/>
          </w:rPr>
          <w:t>URI</w:t>
        </w:r>
      </w:hyperlink>
      <w:r w:rsidRPr="004C01D4">
        <w:rPr>
          <w:rFonts w:ascii="Cambria" w:eastAsia="Times New Roman" w:hAnsi="Cambria" w:cs="Helvetica"/>
          <w:color w:val="222635"/>
          <w:sz w:val="29"/>
          <w:szCs w:val="29"/>
        </w:rPr>
        <w:t> will result in same response without any side-effect. Hence, this is known as idempotent.</w:t>
      </w:r>
    </w:p>
    <w:p w:rsidR="004C01D4" w:rsidRPr="004C01D4" w:rsidRDefault="004C01D4" w:rsidP="004C01D4">
      <w:pPr>
        <w:shd w:val="clear" w:color="auto" w:fill="FFFFFF"/>
        <w:spacing w:before="75" w:after="225" w:line="240" w:lineRule="auto"/>
        <w:rPr>
          <w:rFonts w:ascii="Cambria" w:eastAsia="Times New Roman" w:hAnsi="Cambria" w:cs="Helvetica"/>
          <w:color w:val="222635"/>
          <w:sz w:val="29"/>
          <w:szCs w:val="29"/>
        </w:rPr>
      </w:pPr>
      <w:r w:rsidRPr="004C01D4">
        <w:rPr>
          <w:rFonts w:ascii="Cambria" w:eastAsia="Times New Roman" w:hAnsi="Cambria" w:cs="Helvetica"/>
          <w:color w:val="222635"/>
          <w:sz w:val="29"/>
          <w:szCs w:val="29"/>
        </w:rPr>
        <w:t>On the other hand, the </w:t>
      </w:r>
      <w:hyperlink r:id="rId9" w:tgtFrame="_blank" w:history="1">
        <w:r w:rsidRPr="004C01D4">
          <w:rPr>
            <w:rFonts w:ascii="Cambria" w:eastAsia="Times New Roman" w:hAnsi="Cambria" w:cs="Helvetica"/>
            <w:color w:val="29A8FF"/>
            <w:sz w:val="29"/>
            <w:szCs w:val="29"/>
            <w:u w:val="single"/>
          </w:rPr>
          <w:t>POST is not idempotent</w:t>
        </w:r>
      </w:hyperlink>
      <w:r w:rsidRPr="004C01D4">
        <w:rPr>
          <w:rFonts w:ascii="Cambria" w:eastAsia="Times New Roman" w:hAnsi="Cambria" w:cs="Helvetica"/>
          <w:color w:val="222635"/>
          <w:sz w:val="29"/>
          <w:szCs w:val="29"/>
        </w:rPr>
        <w:t>, because if you send multiple POST request, it will result in multiple resource creation on the server, but, again, PUT is idempotent, if you are using it to update the resource.</w:t>
      </w:r>
    </w:p>
    <w:p w:rsidR="004C01D4" w:rsidRPr="004C01D4" w:rsidRDefault="004C01D4" w:rsidP="004C01D4">
      <w:pPr>
        <w:shd w:val="clear" w:color="auto" w:fill="FFFFFF"/>
        <w:spacing w:before="75" w:after="225" w:line="240" w:lineRule="auto"/>
        <w:rPr>
          <w:rFonts w:ascii="Cambria" w:eastAsia="Times New Roman" w:hAnsi="Cambria" w:cs="Helvetica"/>
          <w:color w:val="222635"/>
          <w:sz w:val="29"/>
          <w:szCs w:val="29"/>
        </w:rPr>
      </w:pPr>
      <w:r w:rsidRPr="004C01D4">
        <w:rPr>
          <w:rFonts w:ascii="Cambria" w:eastAsia="Times New Roman" w:hAnsi="Cambria" w:cs="Helvetica"/>
          <w:color w:val="222635"/>
          <w:sz w:val="29"/>
          <w:szCs w:val="29"/>
        </w:rPr>
        <w:t>Even multiple PUT requests can be used to update a resource on a server and will give the same end result. You can take a </w:t>
      </w:r>
      <w:hyperlink r:id="rId10" w:tgtFrame="_blank" w:history="1">
        <w:r w:rsidRPr="004C01D4">
          <w:rPr>
            <w:rFonts w:ascii="Cambria" w:eastAsia="Times New Roman" w:hAnsi="Cambria" w:cs="Helvetica"/>
            <w:color w:val="29A8FF"/>
            <w:sz w:val="29"/>
            <w:szCs w:val="29"/>
            <w:u w:val="single"/>
          </w:rPr>
          <w:t>HTTP Fundamentals</w:t>
        </w:r>
      </w:hyperlink>
      <w:r w:rsidRPr="004C01D4">
        <w:rPr>
          <w:rFonts w:ascii="Cambria" w:eastAsia="Times New Roman" w:hAnsi="Cambria" w:cs="Helvetica"/>
          <w:color w:val="222635"/>
          <w:sz w:val="29"/>
          <w:szCs w:val="29"/>
        </w:rPr>
        <w:t xml:space="preserve"> course by </w:t>
      </w:r>
      <w:proofErr w:type="spellStart"/>
      <w:r w:rsidRPr="004C01D4">
        <w:rPr>
          <w:rFonts w:ascii="Cambria" w:eastAsia="Times New Roman" w:hAnsi="Cambria" w:cs="Helvetica"/>
          <w:color w:val="222635"/>
          <w:sz w:val="29"/>
          <w:szCs w:val="29"/>
        </w:rPr>
        <w:t>Pluralsight</w:t>
      </w:r>
      <w:proofErr w:type="spellEnd"/>
      <w:r w:rsidRPr="004C01D4">
        <w:rPr>
          <w:rFonts w:ascii="Cambria" w:eastAsia="Times New Roman" w:hAnsi="Cambria" w:cs="Helvetica"/>
          <w:color w:val="222635"/>
          <w:sz w:val="29"/>
          <w:szCs w:val="29"/>
        </w:rPr>
        <w:t xml:space="preserve"> to learn more about idempotent methods of HTTP protocol and HTTP in general.</w:t>
      </w:r>
    </w:p>
    <w:p w:rsidR="004C01D4" w:rsidRPr="004C01D4" w:rsidRDefault="004C01D4" w:rsidP="004C01D4">
      <w:pPr>
        <w:shd w:val="clear" w:color="auto" w:fill="FFFFFF"/>
        <w:spacing w:before="75" w:after="225" w:line="240" w:lineRule="auto"/>
        <w:rPr>
          <w:rFonts w:ascii="Cambria" w:eastAsia="Times New Roman" w:hAnsi="Cambria" w:cs="Helvetica"/>
          <w:color w:val="222635"/>
          <w:sz w:val="29"/>
          <w:szCs w:val="29"/>
        </w:rPr>
      </w:pPr>
    </w:p>
    <w:p w:rsidR="004C01D4" w:rsidRDefault="004C01D4" w:rsidP="004C01D4">
      <w:pPr>
        <w:shd w:val="clear" w:color="auto" w:fill="FFFFFF"/>
        <w:spacing w:before="75" w:after="225" w:line="240" w:lineRule="auto"/>
        <w:rPr>
          <w:rFonts w:ascii="Cambria" w:eastAsia="Times New Roman" w:hAnsi="Cambria" w:cs="Helvetica"/>
          <w:b/>
          <w:bCs/>
          <w:color w:val="222635"/>
          <w:sz w:val="29"/>
          <w:szCs w:val="29"/>
        </w:rPr>
      </w:pPr>
    </w:p>
    <w:p w:rsidR="004C01D4" w:rsidRDefault="004C01D4" w:rsidP="004C01D4">
      <w:pPr>
        <w:shd w:val="clear" w:color="auto" w:fill="FFFFFF"/>
        <w:spacing w:before="75" w:after="225" w:line="240" w:lineRule="auto"/>
        <w:rPr>
          <w:rFonts w:ascii="Cambria" w:eastAsia="Times New Roman" w:hAnsi="Cambria" w:cs="Helvetica"/>
          <w:b/>
          <w:bCs/>
          <w:color w:val="222635"/>
          <w:sz w:val="29"/>
          <w:szCs w:val="29"/>
        </w:rPr>
      </w:pPr>
    </w:p>
    <w:p w:rsidR="004C01D4" w:rsidRPr="004C01D4" w:rsidRDefault="004C01D4" w:rsidP="004C01D4">
      <w:pPr>
        <w:shd w:val="clear" w:color="auto" w:fill="FFFFFF"/>
        <w:spacing w:before="75" w:after="225" w:line="240" w:lineRule="auto"/>
        <w:rPr>
          <w:rFonts w:ascii="Cambria" w:eastAsia="Times New Roman" w:hAnsi="Cambria" w:cs="Helvetica"/>
          <w:color w:val="222635"/>
          <w:sz w:val="29"/>
          <w:szCs w:val="29"/>
        </w:rPr>
      </w:pPr>
      <w:r w:rsidRPr="004C01D4">
        <w:rPr>
          <w:rFonts w:ascii="Cambria" w:eastAsia="Times New Roman" w:hAnsi="Cambria" w:cs="Helvetica"/>
          <w:b/>
          <w:bCs/>
          <w:color w:val="222635"/>
          <w:sz w:val="29"/>
          <w:szCs w:val="29"/>
        </w:rPr>
        <w:lastRenderedPageBreak/>
        <w:t xml:space="preserve">What are the advantages of the </w:t>
      </w:r>
      <w:proofErr w:type="spellStart"/>
      <w:r w:rsidRPr="004C01D4">
        <w:rPr>
          <w:rFonts w:ascii="Cambria" w:eastAsia="Times New Roman" w:hAnsi="Cambria" w:cs="Helvetica"/>
          <w:b/>
          <w:bCs/>
          <w:color w:val="222635"/>
          <w:sz w:val="29"/>
          <w:szCs w:val="29"/>
        </w:rPr>
        <w:t>RestTemplate</w:t>
      </w:r>
      <w:proofErr w:type="spellEnd"/>
      <w:r w:rsidRPr="004C01D4">
        <w:rPr>
          <w:rFonts w:ascii="Cambria" w:eastAsia="Times New Roman" w:hAnsi="Cambria" w:cs="Helvetica"/>
          <w:b/>
          <w:bCs/>
          <w:color w:val="222635"/>
          <w:sz w:val="29"/>
          <w:szCs w:val="29"/>
        </w:rPr>
        <w:t xml:space="preserve">? </w:t>
      </w:r>
    </w:p>
    <w:p w:rsidR="004C01D4" w:rsidRPr="004C01D4" w:rsidRDefault="004C01D4" w:rsidP="004C01D4">
      <w:pPr>
        <w:shd w:val="clear" w:color="auto" w:fill="FFFFFF"/>
        <w:spacing w:before="75" w:after="225" w:line="240" w:lineRule="auto"/>
        <w:rPr>
          <w:rFonts w:ascii="Cambria" w:eastAsia="Times New Roman" w:hAnsi="Cambria" w:cs="Helvetica"/>
          <w:color w:val="222635"/>
          <w:sz w:val="29"/>
          <w:szCs w:val="29"/>
        </w:rPr>
      </w:pPr>
      <w:r w:rsidRPr="004C01D4">
        <w:rPr>
          <w:rFonts w:ascii="Cambria" w:eastAsia="Times New Roman" w:hAnsi="Cambria" w:cs="Helvetica"/>
          <w:color w:val="222635"/>
          <w:sz w:val="29"/>
          <w:szCs w:val="29"/>
        </w:rPr>
        <w:t>The </w:t>
      </w:r>
      <w:proofErr w:type="spellStart"/>
      <w:r w:rsidRPr="004C01D4">
        <w:rPr>
          <w:rFonts w:ascii="Courier New" w:eastAsia="Times New Roman" w:hAnsi="Courier New" w:cs="Courier New"/>
          <w:color w:val="000000"/>
          <w:sz w:val="20"/>
          <w:szCs w:val="20"/>
        </w:rPr>
        <w:t>RestTemplate</w:t>
      </w:r>
      <w:proofErr w:type="spellEnd"/>
      <w:r w:rsidRPr="004C01D4">
        <w:rPr>
          <w:rFonts w:ascii="Cambria" w:eastAsia="Times New Roman" w:hAnsi="Cambria" w:cs="Helvetica"/>
          <w:color w:val="222635"/>
          <w:sz w:val="29"/>
          <w:szCs w:val="29"/>
        </w:rPr>
        <w:t> class is an implementation of </w:t>
      </w:r>
      <w:hyperlink r:id="rId11" w:tgtFrame="_blank" w:history="1">
        <w:r w:rsidRPr="004C01D4">
          <w:rPr>
            <w:rFonts w:ascii="Cambria" w:eastAsia="Times New Roman" w:hAnsi="Cambria" w:cs="Helvetica"/>
            <w:color w:val="29A8FF"/>
            <w:sz w:val="29"/>
            <w:szCs w:val="29"/>
            <w:u w:val="single"/>
          </w:rPr>
          <w:t>the Template method pattern</w:t>
        </w:r>
      </w:hyperlink>
      <w:r w:rsidRPr="004C01D4">
        <w:rPr>
          <w:rFonts w:ascii="Cambria" w:eastAsia="Times New Roman" w:hAnsi="Cambria" w:cs="Helvetica"/>
          <w:color w:val="222635"/>
          <w:sz w:val="29"/>
          <w:szCs w:val="29"/>
        </w:rPr>
        <w:t xml:space="preserve"> in the </w:t>
      </w:r>
      <w:proofErr w:type="gramStart"/>
      <w:r w:rsidRPr="004C01D4">
        <w:rPr>
          <w:rFonts w:ascii="Cambria" w:eastAsia="Times New Roman" w:hAnsi="Cambria" w:cs="Helvetica"/>
          <w:color w:val="222635"/>
          <w:sz w:val="29"/>
          <w:szCs w:val="29"/>
        </w:rPr>
        <w:t>Spring</w:t>
      </w:r>
      <w:proofErr w:type="gramEnd"/>
      <w:r w:rsidRPr="004C01D4">
        <w:rPr>
          <w:rFonts w:ascii="Cambria" w:eastAsia="Times New Roman" w:hAnsi="Cambria" w:cs="Helvetica"/>
          <w:color w:val="222635"/>
          <w:sz w:val="29"/>
          <w:szCs w:val="29"/>
        </w:rPr>
        <w:t xml:space="preserve"> framework. Similar to other popular template classes, like the </w:t>
      </w:r>
      <w:proofErr w:type="spellStart"/>
      <w:r w:rsidRPr="004C01D4">
        <w:rPr>
          <w:rFonts w:ascii="Courier New" w:eastAsia="Times New Roman" w:hAnsi="Courier New" w:cs="Courier New"/>
          <w:color w:val="000000"/>
          <w:sz w:val="20"/>
          <w:szCs w:val="20"/>
        </w:rPr>
        <w:t>JdbcTemplate</w:t>
      </w:r>
      <w:proofErr w:type="spellEnd"/>
      <w:proofErr w:type="gramStart"/>
      <w:r w:rsidRPr="004C01D4">
        <w:rPr>
          <w:rFonts w:ascii="Cambria" w:eastAsia="Times New Roman" w:hAnsi="Cambria" w:cs="Helvetica"/>
          <w:color w:val="222635"/>
          <w:sz w:val="29"/>
          <w:szCs w:val="29"/>
        </w:rPr>
        <w:t>  or</w:t>
      </w:r>
      <w:proofErr w:type="gramEnd"/>
      <w:r w:rsidRPr="004C01D4">
        <w:rPr>
          <w:rFonts w:ascii="Cambria" w:eastAsia="Times New Roman" w:hAnsi="Cambria" w:cs="Helvetica"/>
          <w:color w:val="222635"/>
          <w:sz w:val="29"/>
          <w:szCs w:val="29"/>
        </w:rPr>
        <w:t xml:space="preserve">  </w:t>
      </w:r>
      <w:proofErr w:type="spellStart"/>
      <w:r w:rsidRPr="004C01D4">
        <w:rPr>
          <w:rFonts w:ascii="Courier New" w:eastAsia="Times New Roman" w:hAnsi="Courier New" w:cs="Courier New"/>
          <w:color w:val="000000"/>
          <w:sz w:val="20"/>
          <w:szCs w:val="20"/>
        </w:rPr>
        <w:t>JmsTempalte</w:t>
      </w:r>
      <w:proofErr w:type="spellEnd"/>
      <w:r w:rsidRPr="004C01D4">
        <w:rPr>
          <w:rFonts w:ascii="Cambria" w:eastAsia="Times New Roman" w:hAnsi="Cambria" w:cs="Helvetica"/>
          <w:color w:val="222635"/>
          <w:sz w:val="29"/>
          <w:szCs w:val="29"/>
        </w:rPr>
        <w:t>, it also simplifies the interaction with RESTful web services on the client side. You can use it to consume a RESTful web servicer very easily, as shown in this </w:t>
      </w:r>
      <w:proofErr w:type="spellStart"/>
      <w:r w:rsidRPr="004C01D4">
        <w:rPr>
          <w:rFonts w:ascii="Courier New" w:eastAsia="Times New Roman" w:hAnsi="Courier New" w:cs="Courier New"/>
          <w:color w:val="000000"/>
          <w:sz w:val="20"/>
          <w:szCs w:val="20"/>
        </w:rPr>
        <w:t>RestTemplate</w:t>
      </w:r>
      <w:proofErr w:type="spellEnd"/>
      <w:r w:rsidRPr="004C01D4">
        <w:rPr>
          <w:rFonts w:ascii="Cambria" w:eastAsia="Times New Roman" w:hAnsi="Cambria" w:cs="Helvetica"/>
          <w:color w:val="222635"/>
          <w:sz w:val="29"/>
          <w:szCs w:val="29"/>
        </w:rPr>
        <w:t> example.</w:t>
      </w:r>
    </w:p>
    <w:p w:rsidR="004C01D4" w:rsidRPr="004C01D4" w:rsidRDefault="004C01D4" w:rsidP="004C01D4">
      <w:pPr>
        <w:shd w:val="clear" w:color="auto" w:fill="FFFFFF"/>
        <w:spacing w:before="75" w:after="225" w:line="240" w:lineRule="auto"/>
        <w:rPr>
          <w:rFonts w:ascii="Cambria" w:eastAsia="Times New Roman" w:hAnsi="Cambria" w:cs="Helvetica"/>
          <w:color w:val="222635"/>
          <w:sz w:val="29"/>
          <w:szCs w:val="29"/>
        </w:rPr>
      </w:pPr>
      <w:r w:rsidRPr="004C01D4">
        <w:rPr>
          <w:rFonts w:ascii="Cambria" w:eastAsia="Times New Roman" w:hAnsi="Cambria" w:cs="Helvetica"/>
          <w:b/>
          <w:bCs/>
          <w:color w:val="222635"/>
          <w:sz w:val="29"/>
          <w:szCs w:val="29"/>
        </w:rPr>
        <w:t>Which HTTP methods does REST use?</w:t>
      </w:r>
    </w:p>
    <w:p w:rsidR="004C01D4" w:rsidRPr="004C01D4" w:rsidRDefault="004C01D4" w:rsidP="004C01D4">
      <w:pPr>
        <w:shd w:val="clear" w:color="auto" w:fill="FFFFFF"/>
        <w:spacing w:before="75" w:after="225" w:line="240" w:lineRule="auto"/>
        <w:rPr>
          <w:rFonts w:ascii="Cambria" w:eastAsia="Times New Roman" w:hAnsi="Cambria" w:cs="Helvetica"/>
          <w:color w:val="222635"/>
          <w:sz w:val="29"/>
          <w:szCs w:val="29"/>
        </w:rPr>
      </w:pPr>
      <w:r w:rsidRPr="004C01D4">
        <w:rPr>
          <w:rFonts w:ascii="Cambria" w:eastAsia="Times New Roman" w:hAnsi="Cambria" w:cs="Helvetica"/>
          <w:color w:val="222635"/>
          <w:sz w:val="29"/>
          <w:szCs w:val="29"/>
        </w:rPr>
        <w:t>REST can use any HTTP methods, but the most popular ones are GET for retrieving a resource, POST for creating a resource, </w:t>
      </w:r>
      <w:proofErr w:type="spellStart"/>
      <w:r w:rsidRPr="004C01D4">
        <w:rPr>
          <w:rFonts w:ascii="Cambria" w:eastAsia="Times New Roman" w:hAnsi="Cambria" w:cs="Helvetica"/>
          <w:color w:val="222635"/>
          <w:sz w:val="29"/>
          <w:szCs w:val="29"/>
        </w:rPr>
        <w:fldChar w:fldCharType="begin"/>
      </w:r>
      <w:r w:rsidRPr="004C01D4">
        <w:rPr>
          <w:rFonts w:ascii="Cambria" w:eastAsia="Times New Roman" w:hAnsi="Cambria" w:cs="Helvetica"/>
          <w:color w:val="222635"/>
          <w:sz w:val="29"/>
          <w:szCs w:val="29"/>
        </w:rPr>
        <w:instrText xml:space="preserve"> HYPERLINK "http://javarevisited.blogspot.sg/2016/04/what-is-purpose-of-http-request-types-in-RESTful-web-service.html" \l "axzz56WGunSwy" \t "_blank" </w:instrText>
      </w:r>
      <w:r w:rsidRPr="004C01D4">
        <w:rPr>
          <w:rFonts w:ascii="Cambria" w:eastAsia="Times New Roman" w:hAnsi="Cambria" w:cs="Helvetica"/>
          <w:color w:val="222635"/>
          <w:sz w:val="29"/>
          <w:szCs w:val="29"/>
        </w:rPr>
        <w:fldChar w:fldCharType="separate"/>
      </w:r>
      <w:r w:rsidRPr="004C01D4">
        <w:rPr>
          <w:rFonts w:ascii="Cambria" w:eastAsia="Times New Roman" w:hAnsi="Cambria" w:cs="Helvetica"/>
          <w:color w:val="29A8FF"/>
          <w:sz w:val="29"/>
          <w:szCs w:val="29"/>
          <w:u w:val="single"/>
        </w:rPr>
        <w:t>PUt</w:t>
      </w:r>
      <w:proofErr w:type="spellEnd"/>
      <w:r w:rsidRPr="004C01D4">
        <w:rPr>
          <w:rFonts w:ascii="Cambria" w:eastAsia="Times New Roman" w:hAnsi="Cambria" w:cs="Helvetica"/>
          <w:color w:val="29A8FF"/>
          <w:sz w:val="29"/>
          <w:szCs w:val="29"/>
          <w:u w:val="single"/>
        </w:rPr>
        <w:t xml:space="preserve"> for updating resource</w:t>
      </w:r>
      <w:r w:rsidRPr="004C01D4">
        <w:rPr>
          <w:rFonts w:ascii="Cambria" w:eastAsia="Times New Roman" w:hAnsi="Cambria" w:cs="Helvetica"/>
          <w:color w:val="222635"/>
          <w:sz w:val="29"/>
          <w:szCs w:val="29"/>
        </w:rPr>
        <w:fldChar w:fldCharType="end"/>
      </w:r>
      <w:r w:rsidRPr="004C01D4">
        <w:rPr>
          <w:rFonts w:ascii="Cambria" w:eastAsia="Times New Roman" w:hAnsi="Cambria" w:cs="Helvetica"/>
          <w:color w:val="222635"/>
          <w:sz w:val="29"/>
          <w:szCs w:val="29"/>
        </w:rPr>
        <w:t>, and DELETE for removing a resource from the server.</w:t>
      </w:r>
    </w:p>
    <w:p w:rsidR="004C01D4" w:rsidRPr="004C01D4" w:rsidRDefault="004C01D4" w:rsidP="004C01D4">
      <w:pPr>
        <w:shd w:val="clear" w:color="auto" w:fill="FFFFFF"/>
        <w:spacing w:before="75" w:after="225" w:line="240" w:lineRule="auto"/>
        <w:rPr>
          <w:rFonts w:ascii="Cambria" w:eastAsia="Times New Roman" w:hAnsi="Cambria" w:cs="Helvetica"/>
          <w:color w:val="222635"/>
          <w:sz w:val="29"/>
          <w:szCs w:val="29"/>
        </w:rPr>
      </w:pPr>
      <w:r w:rsidRPr="004C01D4">
        <w:rPr>
          <w:rFonts w:ascii="Cambria" w:eastAsia="Times New Roman" w:hAnsi="Cambria" w:cs="Helvetica"/>
          <w:b/>
          <w:bCs/>
          <w:color w:val="222635"/>
          <w:sz w:val="29"/>
          <w:szCs w:val="29"/>
        </w:rPr>
        <w:t xml:space="preserve">What is an </w:t>
      </w:r>
      <w:proofErr w:type="spellStart"/>
      <w:r w:rsidRPr="004C01D4">
        <w:rPr>
          <w:rFonts w:ascii="Cambria" w:eastAsia="Times New Roman" w:hAnsi="Cambria" w:cs="Helvetica"/>
          <w:b/>
          <w:bCs/>
          <w:color w:val="222635"/>
          <w:sz w:val="29"/>
          <w:szCs w:val="29"/>
        </w:rPr>
        <w:t>HttpMessageConverter</w:t>
      </w:r>
      <w:proofErr w:type="spellEnd"/>
      <w:r w:rsidRPr="004C01D4">
        <w:rPr>
          <w:rFonts w:ascii="Cambria" w:eastAsia="Times New Roman" w:hAnsi="Cambria" w:cs="Helvetica"/>
          <w:b/>
          <w:bCs/>
          <w:color w:val="222635"/>
          <w:sz w:val="29"/>
          <w:szCs w:val="29"/>
        </w:rPr>
        <w:t xml:space="preserve"> in Spring REST?</w:t>
      </w:r>
    </w:p>
    <w:p w:rsidR="004C01D4" w:rsidRPr="004C01D4" w:rsidRDefault="004C01D4" w:rsidP="004C01D4">
      <w:pPr>
        <w:shd w:val="clear" w:color="auto" w:fill="FFFFFF"/>
        <w:spacing w:before="75" w:after="225" w:line="240" w:lineRule="auto"/>
        <w:rPr>
          <w:rFonts w:ascii="Cambria" w:eastAsia="Times New Roman" w:hAnsi="Cambria" w:cs="Helvetica"/>
          <w:color w:val="222635"/>
          <w:sz w:val="29"/>
          <w:szCs w:val="29"/>
        </w:rPr>
      </w:pPr>
      <w:r w:rsidRPr="004C01D4">
        <w:rPr>
          <w:rFonts w:ascii="Cambria" w:eastAsia="Times New Roman" w:hAnsi="Cambria" w:cs="Helvetica"/>
          <w:color w:val="222635"/>
          <w:sz w:val="29"/>
          <w:szCs w:val="29"/>
        </w:rPr>
        <w:t>An </w:t>
      </w:r>
      <w:proofErr w:type="spellStart"/>
      <w:r w:rsidRPr="004C01D4">
        <w:rPr>
          <w:rFonts w:ascii="Courier New" w:eastAsia="Times New Roman" w:hAnsi="Courier New" w:cs="Courier New"/>
          <w:color w:val="000000"/>
          <w:sz w:val="20"/>
          <w:szCs w:val="20"/>
        </w:rPr>
        <w:t>HttpMessageConverter</w:t>
      </w:r>
      <w:proofErr w:type="spellEnd"/>
      <w:proofErr w:type="gramStart"/>
      <w:r w:rsidRPr="004C01D4">
        <w:rPr>
          <w:rFonts w:ascii="Cambria" w:eastAsia="Times New Roman" w:hAnsi="Cambria" w:cs="Helvetica"/>
          <w:color w:val="222635"/>
          <w:sz w:val="29"/>
          <w:szCs w:val="29"/>
        </w:rPr>
        <w:t>  is</w:t>
      </w:r>
      <w:proofErr w:type="gramEnd"/>
      <w:r w:rsidRPr="004C01D4">
        <w:rPr>
          <w:rFonts w:ascii="Cambria" w:eastAsia="Times New Roman" w:hAnsi="Cambria" w:cs="Helvetica"/>
          <w:color w:val="222635"/>
          <w:sz w:val="29"/>
          <w:szCs w:val="29"/>
        </w:rPr>
        <w:t xml:space="preserve"> a </w:t>
      </w:r>
      <w:hyperlink r:id="rId12" w:tgtFrame="_blank" w:history="1">
        <w:r w:rsidRPr="004C01D4">
          <w:rPr>
            <w:rFonts w:ascii="Cambria" w:eastAsia="Times New Roman" w:hAnsi="Cambria" w:cs="Helvetica"/>
            <w:color w:val="29A8FF"/>
            <w:sz w:val="29"/>
            <w:szCs w:val="29"/>
            <w:u w:val="single"/>
          </w:rPr>
          <w:t>strategy interface</w:t>
        </w:r>
      </w:hyperlink>
      <w:r w:rsidRPr="004C01D4">
        <w:rPr>
          <w:rFonts w:ascii="Cambria" w:eastAsia="Times New Roman" w:hAnsi="Cambria" w:cs="Helvetica"/>
          <w:color w:val="222635"/>
          <w:sz w:val="29"/>
          <w:szCs w:val="29"/>
        </w:rPr>
        <w:t> that specifies a converter that can convert from and to HTTP requests and responses. Spring REST uses this interface to convert HTTP responses to various formats, for example, JSON or XML.</w:t>
      </w:r>
    </w:p>
    <w:p w:rsidR="004C01D4" w:rsidRPr="004C01D4" w:rsidRDefault="004C01D4" w:rsidP="004C01D4">
      <w:pPr>
        <w:shd w:val="clear" w:color="auto" w:fill="FFFFFF"/>
        <w:spacing w:before="75" w:after="225" w:line="240" w:lineRule="auto"/>
        <w:rPr>
          <w:rFonts w:ascii="Cambria" w:eastAsia="Times New Roman" w:hAnsi="Cambria" w:cs="Helvetica"/>
          <w:color w:val="222635"/>
          <w:sz w:val="29"/>
          <w:szCs w:val="29"/>
        </w:rPr>
      </w:pPr>
      <w:r w:rsidRPr="004C01D4">
        <w:rPr>
          <w:rFonts w:ascii="Cambria" w:eastAsia="Times New Roman" w:hAnsi="Cambria" w:cs="Helvetica"/>
          <w:color w:val="222635"/>
          <w:sz w:val="29"/>
          <w:szCs w:val="29"/>
        </w:rPr>
        <w:t>Each </w:t>
      </w:r>
      <w:proofErr w:type="spellStart"/>
      <w:r w:rsidRPr="004C01D4">
        <w:rPr>
          <w:rFonts w:ascii="Courier New" w:eastAsia="Times New Roman" w:hAnsi="Courier New" w:cs="Courier New"/>
          <w:color w:val="000000"/>
          <w:sz w:val="20"/>
          <w:szCs w:val="20"/>
        </w:rPr>
        <w:t>HttpMessageConverter</w:t>
      </w:r>
      <w:proofErr w:type="spellEnd"/>
      <w:r w:rsidRPr="004C01D4">
        <w:rPr>
          <w:rFonts w:ascii="Cambria" w:eastAsia="Times New Roman" w:hAnsi="Cambria" w:cs="Helvetica"/>
          <w:color w:val="222635"/>
          <w:sz w:val="29"/>
          <w:szCs w:val="29"/>
        </w:rPr>
        <w:t> implementation has one or several MIME Types associated with it. Spring uses the "Accept" header to determine the content type that the client is expecting.</w:t>
      </w:r>
    </w:p>
    <w:p w:rsidR="004C01D4" w:rsidRPr="004C01D4" w:rsidRDefault="004C01D4" w:rsidP="004C01D4">
      <w:pPr>
        <w:shd w:val="clear" w:color="auto" w:fill="FFFFFF"/>
        <w:spacing w:before="75" w:after="225" w:line="240" w:lineRule="auto"/>
        <w:rPr>
          <w:rFonts w:ascii="Cambria" w:eastAsia="Times New Roman" w:hAnsi="Cambria" w:cs="Helvetica"/>
          <w:color w:val="222635"/>
          <w:sz w:val="29"/>
          <w:szCs w:val="29"/>
        </w:rPr>
      </w:pPr>
      <w:r w:rsidRPr="004C01D4">
        <w:rPr>
          <w:rFonts w:ascii="Cambria" w:eastAsia="Times New Roman" w:hAnsi="Cambria" w:cs="Helvetica"/>
          <w:color w:val="222635"/>
          <w:sz w:val="29"/>
          <w:szCs w:val="29"/>
        </w:rPr>
        <w:t>It will then try to find a registered </w:t>
      </w:r>
      <w:proofErr w:type="spellStart"/>
      <w:r w:rsidRPr="004C01D4">
        <w:rPr>
          <w:rFonts w:ascii="Cambria" w:eastAsia="Times New Roman" w:hAnsi="Cambria" w:cs="Helvetica"/>
          <w:color w:val="222635"/>
          <w:sz w:val="29"/>
          <w:szCs w:val="29"/>
        </w:rPr>
        <w:fldChar w:fldCharType="begin"/>
      </w:r>
      <w:r w:rsidRPr="004C01D4">
        <w:rPr>
          <w:rFonts w:ascii="Cambria" w:eastAsia="Times New Roman" w:hAnsi="Cambria" w:cs="Helvetica"/>
          <w:color w:val="222635"/>
          <w:sz w:val="29"/>
          <w:szCs w:val="29"/>
        </w:rPr>
        <w:instrText xml:space="preserve"> HYPERLINK "http://courses.baeldung.com/p/rest-with-spring-the-master-class?affcode=22136_bkwjs9xa" \t "_blank" </w:instrText>
      </w:r>
      <w:r w:rsidRPr="004C01D4">
        <w:rPr>
          <w:rFonts w:ascii="Cambria" w:eastAsia="Times New Roman" w:hAnsi="Cambria" w:cs="Helvetica"/>
          <w:color w:val="222635"/>
          <w:sz w:val="29"/>
          <w:szCs w:val="29"/>
        </w:rPr>
        <w:fldChar w:fldCharType="separate"/>
      </w:r>
      <w:r w:rsidRPr="004C01D4">
        <w:rPr>
          <w:rFonts w:ascii="Cambria" w:eastAsia="Times New Roman" w:hAnsi="Cambria" w:cs="Helvetica"/>
          <w:color w:val="29A8FF"/>
          <w:sz w:val="29"/>
          <w:szCs w:val="29"/>
          <w:u w:val="single"/>
        </w:rPr>
        <w:t>HTTPMessageConverter</w:t>
      </w:r>
      <w:proofErr w:type="spellEnd"/>
      <w:r w:rsidRPr="004C01D4">
        <w:rPr>
          <w:rFonts w:ascii="Cambria" w:eastAsia="Times New Roman" w:hAnsi="Cambria" w:cs="Helvetica"/>
          <w:color w:val="222635"/>
          <w:sz w:val="29"/>
          <w:szCs w:val="29"/>
        </w:rPr>
        <w:fldChar w:fldCharType="end"/>
      </w:r>
      <w:r w:rsidRPr="004C01D4">
        <w:rPr>
          <w:rFonts w:ascii="Cambria" w:eastAsia="Times New Roman" w:hAnsi="Cambria" w:cs="Helvetica"/>
          <w:color w:val="222635"/>
          <w:sz w:val="29"/>
          <w:szCs w:val="29"/>
        </w:rPr>
        <w:t> that is capable of handling that specific content-type and use it to convert the response into that format before sending it to the client. If you are new to Spring MVC</w:t>
      </w:r>
      <w:r w:rsidR="00F51629">
        <w:rPr>
          <w:rFonts w:ascii="Cambria" w:eastAsia="Times New Roman" w:hAnsi="Cambria" w:cs="Helvetica"/>
          <w:color w:val="222635"/>
          <w:sz w:val="29"/>
          <w:szCs w:val="29"/>
        </w:rPr>
        <w:t>.</w:t>
      </w:r>
    </w:p>
    <w:p w:rsidR="004C01D4" w:rsidRPr="004C01D4" w:rsidRDefault="004C01D4" w:rsidP="004C01D4">
      <w:pPr>
        <w:shd w:val="clear" w:color="auto" w:fill="FFFFFF"/>
        <w:spacing w:before="75" w:after="225" w:line="240" w:lineRule="auto"/>
        <w:rPr>
          <w:rFonts w:ascii="Cambria" w:eastAsia="Times New Roman" w:hAnsi="Cambria" w:cs="Helvetica"/>
          <w:color w:val="222635"/>
          <w:sz w:val="29"/>
          <w:szCs w:val="29"/>
        </w:rPr>
      </w:pPr>
      <w:r w:rsidRPr="004C01D4">
        <w:rPr>
          <w:rFonts w:ascii="Cambria" w:eastAsia="Times New Roman" w:hAnsi="Cambria" w:cs="Helvetica"/>
          <w:b/>
          <w:bCs/>
          <w:color w:val="222635"/>
          <w:sz w:val="29"/>
          <w:szCs w:val="29"/>
        </w:rPr>
        <w:t xml:space="preserve">How to create a custom implementation of the </w:t>
      </w:r>
      <w:proofErr w:type="spellStart"/>
      <w:r w:rsidRPr="004C01D4">
        <w:rPr>
          <w:rFonts w:ascii="Cambria" w:eastAsia="Times New Roman" w:hAnsi="Cambria" w:cs="Helvetica"/>
          <w:b/>
          <w:bCs/>
          <w:color w:val="222635"/>
          <w:sz w:val="29"/>
          <w:szCs w:val="29"/>
        </w:rPr>
        <w:t>HttpMessageConverter</w:t>
      </w:r>
      <w:proofErr w:type="spellEnd"/>
      <w:r w:rsidRPr="004C01D4">
        <w:rPr>
          <w:rFonts w:ascii="Cambria" w:eastAsia="Times New Roman" w:hAnsi="Cambria" w:cs="Helvetica"/>
          <w:b/>
          <w:bCs/>
          <w:color w:val="222635"/>
          <w:sz w:val="29"/>
          <w:szCs w:val="29"/>
        </w:rPr>
        <w:t xml:space="preserve"> to support a new type of request/responses? </w:t>
      </w:r>
    </w:p>
    <w:p w:rsidR="004C01D4" w:rsidRPr="004C01D4" w:rsidRDefault="004C01D4" w:rsidP="004C01D4">
      <w:pPr>
        <w:shd w:val="clear" w:color="auto" w:fill="FFFFFF"/>
        <w:spacing w:before="75" w:after="225" w:line="240" w:lineRule="auto"/>
        <w:rPr>
          <w:rFonts w:ascii="Cambria" w:eastAsia="Times New Roman" w:hAnsi="Cambria" w:cs="Helvetica"/>
          <w:color w:val="222635"/>
          <w:sz w:val="29"/>
          <w:szCs w:val="29"/>
        </w:rPr>
      </w:pPr>
      <w:r w:rsidRPr="004C01D4">
        <w:rPr>
          <w:rFonts w:ascii="Cambria" w:eastAsia="Times New Roman" w:hAnsi="Cambria" w:cs="Helvetica"/>
          <w:color w:val="222635"/>
          <w:sz w:val="29"/>
          <w:szCs w:val="29"/>
        </w:rPr>
        <w:t>You just need to create an implementation of the </w:t>
      </w:r>
      <w:proofErr w:type="spellStart"/>
      <w:r w:rsidRPr="004C01D4">
        <w:rPr>
          <w:rFonts w:ascii="Courier New" w:eastAsia="Times New Roman" w:hAnsi="Courier New" w:cs="Courier New"/>
          <w:color w:val="000000"/>
          <w:sz w:val="20"/>
          <w:szCs w:val="20"/>
        </w:rPr>
        <w:t>AbstractHttpMessageConverter</w:t>
      </w:r>
      <w:proofErr w:type="spellEnd"/>
      <w:r w:rsidRPr="004C01D4">
        <w:rPr>
          <w:rFonts w:ascii="Cambria" w:eastAsia="Times New Roman" w:hAnsi="Cambria" w:cs="Helvetica"/>
          <w:color w:val="222635"/>
          <w:sz w:val="29"/>
          <w:szCs w:val="29"/>
        </w:rPr>
        <w:t> and register it using the </w:t>
      </w:r>
      <w:proofErr w:type="spellStart"/>
      <w:r w:rsidRPr="004C01D4">
        <w:rPr>
          <w:rFonts w:ascii="Courier New" w:eastAsia="Times New Roman" w:hAnsi="Courier New" w:cs="Courier New"/>
          <w:color w:val="000000"/>
          <w:sz w:val="20"/>
          <w:szCs w:val="20"/>
        </w:rPr>
        <w:t>WebMvcConfigurerAdapter#</w:t>
      </w:r>
      <w:proofErr w:type="gramStart"/>
      <w:r w:rsidRPr="004C01D4">
        <w:rPr>
          <w:rFonts w:ascii="Courier New" w:eastAsia="Times New Roman" w:hAnsi="Courier New" w:cs="Courier New"/>
          <w:color w:val="000000"/>
          <w:sz w:val="20"/>
          <w:szCs w:val="20"/>
        </w:rPr>
        <w:t>extendMessageConverters</w:t>
      </w:r>
      <w:proofErr w:type="spellEnd"/>
      <w:r w:rsidRPr="004C01D4">
        <w:rPr>
          <w:rFonts w:ascii="Courier New" w:eastAsia="Times New Roman" w:hAnsi="Courier New" w:cs="Courier New"/>
          <w:color w:val="000000"/>
          <w:sz w:val="20"/>
          <w:szCs w:val="20"/>
        </w:rPr>
        <w:t>(</w:t>
      </w:r>
      <w:proofErr w:type="gramEnd"/>
      <w:r w:rsidRPr="004C01D4">
        <w:rPr>
          <w:rFonts w:ascii="Courier New" w:eastAsia="Times New Roman" w:hAnsi="Courier New" w:cs="Courier New"/>
          <w:color w:val="000000"/>
          <w:sz w:val="20"/>
          <w:szCs w:val="20"/>
        </w:rPr>
        <w:t>)</w:t>
      </w:r>
      <w:r w:rsidRPr="004C01D4">
        <w:rPr>
          <w:rFonts w:ascii="Cambria" w:eastAsia="Times New Roman" w:hAnsi="Cambria" w:cs="Helvetica"/>
          <w:color w:val="222635"/>
          <w:sz w:val="29"/>
          <w:szCs w:val="29"/>
        </w:rPr>
        <w:t>  method with the classes that generate a new type of request/response.</w:t>
      </w:r>
    </w:p>
    <w:p w:rsidR="004C01D4" w:rsidRPr="004C01D4" w:rsidRDefault="004C01D4" w:rsidP="004C01D4">
      <w:pPr>
        <w:shd w:val="clear" w:color="auto" w:fill="FFFFFF"/>
        <w:spacing w:before="75" w:after="225" w:line="240" w:lineRule="auto"/>
        <w:rPr>
          <w:rFonts w:ascii="Cambria" w:eastAsia="Times New Roman" w:hAnsi="Cambria" w:cs="Helvetica"/>
          <w:color w:val="222635"/>
          <w:sz w:val="29"/>
          <w:szCs w:val="29"/>
        </w:rPr>
      </w:pPr>
      <w:r w:rsidRPr="004C01D4">
        <w:rPr>
          <w:rFonts w:ascii="Cambria" w:eastAsia="Times New Roman" w:hAnsi="Cambria" w:cs="Helvetica"/>
          <w:b/>
          <w:bCs/>
          <w:color w:val="222635"/>
          <w:sz w:val="29"/>
          <w:szCs w:val="29"/>
        </w:rPr>
        <w:t>Is REST normally stateless? </w:t>
      </w:r>
    </w:p>
    <w:p w:rsidR="004C01D4" w:rsidRPr="004C01D4" w:rsidRDefault="004C01D4" w:rsidP="004C01D4">
      <w:pPr>
        <w:shd w:val="clear" w:color="auto" w:fill="FFFFFF"/>
        <w:spacing w:before="75" w:after="225" w:line="240" w:lineRule="auto"/>
        <w:rPr>
          <w:rFonts w:ascii="Cambria" w:eastAsia="Times New Roman" w:hAnsi="Cambria" w:cs="Helvetica"/>
          <w:color w:val="222635"/>
          <w:sz w:val="29"/>
          <w:szCs w:val="29"/>
        </w:rPr>
      </w:pPr>
      <w:r w:rsidRPr="004C01D4">
        <w:rPr>
          <w:rFonts w:ascii="Cambria" w:eastAsia="Times New Roman" w:hAnsi="Cambria" w:cs="Helvetica"/>
          <w:color w:val="222635"/>
          <w:sz w:val="29"/>
          <w:szCs w:val="29"/>
        </w:rPr>
        <w:lastRenderedPageBreak/>
        <w:t>Yes, REST API should be stateless, because it is based on HTTP, which is also stateless. A request in REST API should contain all the details required to process it. It should not rely on previous or next requests or some data maintained at the server end, like sessions. The REST specification puts a constraint to make it stateless, and you should keep that in mind while designing your REST API.</w:t>
      </w:r>
    </w:p>
    <w:p w:rsidR="004C01D4" w:rsidRPr="004C01D4" w:rsidRDefault="004C01D4" w:rsidP="004C01D4">
      <w:pPr>
        <w:shd w:val="clear" w:color="auto" w:fill="FFFFFF"/>
        <w:spacing w:before="75" w:after="225" w:line="240" w:lineRule="auto"/>
        <w:rPr>
          <w:rFonts w:ascii="Cambria" w:eastAsia="Times New Roman" w:hAnsi="Cambria" w:cs="Helvetica"/>
          <w:color w:val="222635"/>
          <w:sz w:val="29"/>
          <w:szCs w:val="29"/>
        </w:rPr>
      </w:pPr>
      <w:r w:rsidRPr="004C01D4">
        <w:rPr>
          <w:rFonts w:ascii="Cambria" w:eastAsia="Times New Roman" w:hAnsi="Cambria" w:cs="Helvetica"/>
          <w:b/>
          <w:bCs/>
          <w:color w:val="222635"/>
          <w:sz w:val="29"/>
          <w:szCs w:val="29"/>
        </w:rPr>
        <w:t>What does @</w:t>
      </w:r>
      <w:proofErr w:type="spellStart"/>
      <w:r w:rsidRPr="004C01D4">
        <w:rPr>
          <w:rFonts w:ascii="Cambria" w:eastAsia="Times New Roman" w:hAnsi="Cambria" w:cs="Helvetica"/>
          <w:b/>
          <w:bCs/>
          <w:color w:val="222635"/>
          <w:sz w:val="29"/>
          <w:szCs w:val="29"/>
        </w:rPr>
        <w:t>RequestMapping</w:t>
      </w:r>
      <w:proofErr w:type="spellEnd"/>
      <w:r w:rsidRPr="004C01D4">
        <w:rPr>
          <w:rFonts w:ascii="Cambria" w:eastAsia="Times New Roman" w:hAnsi="Cambria" w:cs="Helvetica"/>
          <w:b/>
          <w:bCs/>
          <w:color w:val="222635"/>
          <w:sz w:val="29"/>
          <w:szCs w:val="29"/>
        </w:rPr>
        <w:t xml:space="preserve"> annotation do? </w:t>
      </w:r>
    </w:p>
    <w:p w:rsidR="004C01D4" w:rsidRPr="004C01D4" w:rsidRDefault="004C01D4" w:rsidP="004C01D4">
      <w:pPr>
        <w:shd w:val="clear" w:color="auto" w:fill="FFFFFF"/>
        <w:spacing w:before="75" w:after="225" w:line="240" w:lineRule="auto"/>
        <w:rPr>
          <w:rFonts w:ascii="Cambria" w:eastAsia="Times New Roman" w:hAnsi="Cambria" w:cs="Helvetica"/>
          <w:color w:val="222635"/>
          <w:sz w:val="29"/>
          <w:szCs w:val="29"/>
        </w:rPr>
      </w:pPr>
      <w:r w:rsidRPr="004C01D4">
        <w:rPr>
          <w:rFonts w:ascii="Cambria" w:eastAsia="Times New Roman" w:hAnsi="Cambria" w:cs="Helvetica"/>
          <w:color w:val="222635"/>
          <w:sz w:val="29"/>
          <w:szCs w:val="29"/>
        </w:rPr>
        <w:t>The </w:t>
      </w:r>
      <w:r w:rsidRPr="004C01D4">
        <w:rPr>
          <w:rFonts w:ascii="Courier New" w:eastAsia="Times New Roman" w:hAnsi="Courier New" w:cs="Courier New"/>
          <w:color w:val="000000"/>
          <w:sz w:val="20"/>
          <w:szCs w:val="20"/>
        </w:rPr>
        <w:t>@</w:t>
      </w:r>
      <w:proofErr w:type="spellStart"/>
      <w:r w:rsidRPr="004C01D4">
        <w:rPr>
          <w:rFonts w:ascii="Courier New" w:eastAsia="Times New Roman" w:hAnsi="Courier New" w:cs="Courier New"/>
          <w:color w:val="000000"/>
          <w:sz w:val="20"/>
          <w:szCs w:val="20"/>
        </w:rPr>
        <w:t>RequestMapping</w:t>
      </w:r>
      <w:proofErr w:type="spellEnd"/>
      <w:r w:rsidRPr="004C01D4">
        <w:rPr>
          <w:rFonts w:ascii="Cambria" w:eastAsia="Times New Roman" w:hAnsi="Cambria" w:cs="Helvetica"/>
          <w:color w:val="222635"/>
          <w:sz w:val="29"/>
          <w:szCs w:val="29"/>
        </w:rPr>
        <w:t> annotation is used to map web requests to Spring Controller methods. You can map a request based upon HTTP methods, e.g. GET, POST, and various other parameters.</w:t>
      </w:r>
    </w:p>
    <w:p w:rsidR="004C01D4" w:rsidRPr="004C01D4" w:rsidRDefault="004C01D4" w:rsidP="004C01D4">
      <w:pPr>
        <w:shd w:val="clear" w:color="auto" w:fill="FFFFFF"/>
        <w:spacing w:before="75" w:after="225" w:line="240" w:lineRule="auto"/>
        <w:rPr>
          <w:rFonts w:ascii="Cambria" w:eastAsia="Times New Roman" w:hAnsi="Cambria" w:cs="Helvetica"/>
          <w:color w:val="222635"/>
          <w:sz w:val="29"/>
          <w:szCs w:val="29"/>
        </w:rPr>
      </w:pPr>
      <w:r w:rsidRPr="004C01D4">
        <w:rPr>
          <w:rFonts w:ascii="Cambria" w:eastAsia="Times New Roman" w:hAnsi="Cambria" w:cs="Helvetica"/>
          <w:color w:val="222635"/>
          <w:sz w:val="29"/>
          <w:szCs w:val="29"/>
        </w:rPr>
        <w:t>For example, if you are developing a RESTful web service using Spring, then you can use, produce, and consume property along with media type annotations to indicate that this method is only used to produce or consume JSON, as shown below:</w:t>
      </w:r>
    </w:p>
    <w:p w:rsidR="004C01D4" w:rsidRPr="004C01D4" w:rsidRDefault="004C01D4" w:rsidP="004C01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1D4">
        <w:rPr>
          <w:rFonts w:ascii="Courier New" w:eastAsia="Times New Roman" w:hAnsi="Courier New" w:cs="Courier New"/>
          <w:color w:val="555555"/>
          <w:sz w:val="20"/>
          <w:szCs w:val="20"/>
        </w:rPr>
        <w:t>@</w:t>
      </w:r>
      <w:proofErr w:type="spellStart"/>
      <w:r w:rsidRPr="004C01D4">
        <w:rPr>
          <w:rFonts w:ascii="Courier New" w:eastAsia="Times New Roman" w:hAnsi="Courier New" w:cs="Courier New"/>
          <w:color w:val="555555"/>
          <w:sz w:val="20"/>
          <w:szCs w:val="20"/>
        </w:rPr>
        <w:t>RequestMapping</w:t>
      </w:r>
      <w:proofErr w:type="spellEnd"/>
      <w:r w:rsidRPr="004C01D4">
        <w:rPr>
          <w:rFonts w:ascii="Courier New" w:eastAsia="Times New Roman" w:hAnsi="Courier New" w:cs="Courier New"/>
          <w:color w:val="000000"/>
          <w:sz w:val="20"/>
          <w:szCs w:val="20"/>
        </w:rPr>
        <w:t xml:space="preserve"> (method = </w:t>
      </w:r>
      <w:proofErr w:type="spellStart"/>
      <w:r w:rsidRPr="004C01D4">
        <w:rPr>
          <w:rFonts w:ascii="Courier New" w:eastAsia="Times New Roman" w:hAnsi="Courier New" w:cs="Courier New"/>
          <w:color w:val="000000"/>
          <w:sz w:val="20"/>
          <w:szCs w:val="20"/>
        </w:rPr>
        <w:t>RequestMethod.POST</w:t>
      </w:r>
      <w:proofErr w:type="spellEnd"/>
      <w:r w:rsidRPr="004C01D4">
        <w:rPr>
          <w:rFonts w:ascii="Courier New" w:eastAsia="Times New Roman" w:hAnsi="Courier New" w:cs="Courier New"/>
          <w:color w:val="000000"/>
          <w:sz w:val="20"/>
          <w:szCs w:val="20"/>
        </w:rPr>
        <w:t>, consumes=</w:t>
      </w:r>
      <w:r w:rsidRPr="004C01D4">
        <w:rPr>
          <w:rFonts w:ascii="Courier New" w:eastAsia="Times New Roman" w:hAnsi="Courier New" w:cs="Courier New"/>
          <w:color w:val="AA1111"/>
          <w:sz w:val="20"/>
          <w:szCs w:val="20"/>
        </w:rPr>
        <w:t>"application/</w:t>
      </w:r>
      <w:proofErr w:type="spellStart"/>
      <w:r w:rsidRPr="004C01D4">
        <w:rPr>
          <w:rFonts w:ascii="Courier New" w:eastAsia="Times New Roman" w:hAnsi="Courier New" w:cs="Courier New"/>
          <w:color w:val="AA1111"/>
          <w:sz w:val="20"/>
          <w:szCs w:val="20"/>
        </w:rPr>
        <w:t>json</w:t>
      </w:r>
      <w:proofErr w:type="spellEnd"/>
      <w:r w:rsidRPr="004C01D4">
        <w:rPr>
          <w:rFonts w:ascii="Courier New" w:eastAsia="Times New Roman" w:hAnsi="Courier New" w:cs="Courier New"/>
          <w:color w:val="AA1111"/>
          <w:sz w:val="20"/>
          <w:szCs w:val="20"/>
        </w:rPr>
        <w:t>"</w:t>
      </w:r>
      <w:r w:rsidRPr="004C01D4">
        <w:rPr>
          <w:rFonts w:ascii="Courier New" w:eastAsia="Times New Roman" w:hAnsi="Courier New" w:cs="Courier New"/>
          <w:color w:val="000000"/>
          <w:sz w:val="20"/>
          <w:szCs w:val="20"/>
        </w:rPr>
        <w:t>)</w:t>
      </w:r>
    </w:p>
    <w:p w:rsidR="004C01D4" w:rsidRPr="004C01D4" w:rsidRDefault="004C01D4" w:rsidP="004C01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4C01D4">
        <w:rPr>
          <w:rFonts w:ascii="Courier New" w:eastAsia="Times New Roman" w:hAnsi="Courier New" w:cs="Courier New"/>
          <w:color w:val="770088"/>
          <w:sz w:val="20"/>
          <w:szCs w:val="20"/>
        </w:rPr>
        <w:t>public</w:t>
      </w:r>
      <w:proofErr w:type="gramEnd"/>
      <w:r w:rsidRPr="004C01D4">
        <w:rPr>
          <w:rFonts w:ascii="Courier New" w:eastAsia="Times New Roman" w:hAnsi="Courier New" w:cs="Courier New"/>
          <w:color w:val="000000"/>
          <w:sz w:val="20"/>
          <w:szCs w:val="20"/>
        </w:rPr>
        <w:t xml:space="preserve"> Book </w:t>
      </w:r>
      <w:r w:rsidRPr="004C01D4">
        <w:rPr>
          <w:rFonts w:ascii="Courier New" w:eastAsia="Times New Roman" w:hAnsi="Courier New" w:cs="Courier New"/>
          <w:color w:val="0000FF"/>
          <w:sz w:val="20"/>
          <w:szCs w:val="20"/>
        </w:rPr>
        <w:t>save</w:t>
      </w:r>
      <w:r w:rsidRPr="004C01D4">
        <w:rPr>
          <w:rFonts w:ascii="Courier New" w:eastAsia="Times New Roman" w:hAnsi="Courier New" w:cs="Courier New"/>
          <w:color w:val="000000"/>
          <w:sz w:val="20"/>
          <w:szCs w:val="20"/>
        </w:rPr>
        <w:t>(</w:t>
      </w:r>
      <w:r w:rsidRPr="004C01D4">
        <w:rPr>
          <w:rFonts w:ascii="Courier New" w:eastAsia="Times New Roman" w:hAnsi="Courier New" w:cs="Courier New"/>
          <w:color w:val="555555"/>
          <w:sz w:val="20"/>
          <w:szCs w:val="20"/>
        </w:rPr>
        <w:t>@</w:t>
      </w:r>
      <w:proofErr w:type="spellStart"/>
      <w:r w:rsidRPr="004C01D4">
        <w:rPr>
          <w:rFonts w:ascii="Courier New" w:eastAsia="Times New Roman" w:hAnsi="Courier New" w:cs="Courier New"/>
          <w:color w:val="555555"/>
          <w:sz w:val="20"/>
          <w:szCs w:val="20"/>
        </w:rPr>
        <w:t>RequestBody</w:t>
      </w:r>
      <w:proofErr w:type="spellEnd"/>
      <w:r w:rsidRPr="004C01D4">
        <w:rPr>
          <w:rFonts w:ascii="Courier New" w:eastAsia="Times New Roman" w:hAnsi="Courier New" w:cs="Courier New"/>
          <w:color w:val="000000"/>
          <w:sz w:val="20"/>
          <w:szCs w:val="20"/>
        </w:rPr>
        <w:t xml:space="preserve"> Book </w:t>
      </w:r>
      <w:proofErr w:type="spellStart"/>
      <w:r w:rsidRPr="004C01D4">
        <w:rPr>
          <w:rFonts w:ascii="Courier New" w:eastAsia="Times New Roman" w:hAnsi="Courier New" w:cs="Courier New"/>
          <w:color w:val="000000"/>
          <w:sz w:val="20"/>
          <w:szCs w:val="20"/>
        </w:rPr>
        <w:t>aBook</w:t>
      </w:r>
      <w:proofErr w:type="spellEnd"/>
      <w:r w:rsidRPr="004C01D4">
        <w:rPr>
          <w:rFonts w:ascii="Courier New" w:eastAsia="Times New Roman" w:hAnsi="Courier New" w:cs="Courier New"/>
          <w:color w:val="000000"/>
          <w:sz w:val="20"/>
          <w:szCs w:val="20"/>
        </w:rPr>
        <w:t>) {</w:t>
      </w:r>
    </w:p>
    <w:p w:rsidR="004C01D4" w:rsidRPr="004C01D4" w:rsidRDefault="004C01D4" w:rsidP="004C01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1D4">
        <w:rPr>
          <w:rFonts w:ascii="Courier New" w:eastAsia="Times New Roman" w:hAnsi="Courier New" w:cs="Courier New"/>
          <w:color w:val="000000"/>
          <w:sz w:val="20"/>
          <w:szCs w:val="20"/>
        </w:rPr>
        <w:t xml:space="preserve">   </w:t>
      </w:r>
      <w:proofErr w:type="gramStart"/>
      <w:r w:rsidRPr="004C01D4">
        <w:rPr>
          <w:rFonts w:ascii="Courier New" w:eastAsia="Times New Roman" w:hAnsi="Courier New" w:cs="Courier New"/>
          <w:color w:val="770088"/>
          <w:sz w:val="20"/>
          <w:szCs w:val="20"/>
        </w:rPr>
        <w:t>return</w:t>
      </w:r>
      <w:proofErr w:type="gramEnd"/>
      <w:r w:rsidRPr="004C01D4">
        <w:rPr>
          <w:rFonts w:ascii="Courier New" w:eastAsia="Times New Roman" w:hAnsi="Courier New" w:cs="Courier New"/>
          <w:color w:val="000000"/>
          <w:sz w:val="20"/>
          <w:szCs w:val="20"/>
        </w:rPr>
        <w:t xml:space="preserve"> </w:t>
      </w:r>
      <w:proofErr w:type="spellStart"/>
      <w:r w:rsidRPr="004C01D4">
        <w:rPr>
          <w:rFonts w:ascii="Courier New" w:eastAsia="Times New Roman" w:hAnsi="Courier New" w:cs="Courier New"/>
          <w:color w:val="000000"/>
          <w:sz w:val="20"/>
          <w:szCs w:val="20"/>
        </w:rPr>
        <w:t>bookRepository.save</w:t>
      </w:r>
      <w:proofErr w:type="spellEnd"/>
      <w:r w:rsidRPr="004C01D4">
        <w:rPr>
          <w:rFonts w:ascii="Courier New" w:eastAsia="Times New Roman" w:hAnsi="Courier New" w:cs="Courier New"/>
          <w:color w:val="000000"/>
          <w:sz w:val="20"/>
          <w:szCs w:val="20"/>
        </w:rPr>
        <w:t>(</w:t>
      </w:r>
      <w:proofErr w:type="spellStart"/>
      <w:r w:rsidRPr="004C01D4">
        <w:rPr>
          <w:rFonts w:ascii="Courier New" w:eastAsia="Times New Roman" w:hAnsi="Courier New" w:cs="Courier New"/>
          <w:color w:val="000000"/>
          <w:sz w:val="20"/>
          <w:szCs w:val="20"/>
        </w:rPr>
        <w:t>aBook</w:t>
      </w:r>
      <w:proofErr w:type="spellEnd"/>
      <w:r w:rsidRPr="004C01D4">
        <w:rPr>
          <w:rFonts w:ascii="Courier New" w:eastAsia="Times New Roman" w:hAnsi="Courier New" w:cs="Courier New"/>
          <w:color w:val="000000"/>
          <w:sz w:val="20"/>
          <w:szCs w:val="20"/>
        </w:rPr>
        <w:t>);</w:t>
      </w:r>
    </w:p>
    <w:p w:rsidR="004C01D4" w:rsidRPr="004C01D4" w:rsidRDefault="004C01D4" w:rsidP="004C01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1D4">
        <w:rPr>
          <w:rFonts w:ascii="Courier New" w:eastAsia="Times New Roman" w:hAnsi="Courier New" w:cs="Courier New"/>
          <w:color w:val="000000"/>
          <w:sz w:val="20"/>
          <w:szCs w:val="20"/>
        </w:rPr>
        <w:t>}</w:t>
      </w:r>
    </w:p>
    <w:p w:rsidR="004C01D4" w:rsidRPr="004C01D4" w:rsidRDefault="004C01D4" w:rsidP="004C01D4">
      <w:pPr>
        <w:shd w:val="clear" w:color="auto" w:fill="FFFFFF"/>
        <w:spacing w:before="75" w:after="225" w:line="240" w:lineRule="auto"/>
        <w:rPr>
          <w:rFonts w:ascii="Cambria" w:eastAsia="Times New Roman" w:hAnsi="Cambria" w:cs="Helvetica"/>
          <w:color w:val="222635"/>
          <w:sz w:val="29"/>
          <w:szCs w:val="29"/>
        </w:rPr>
      </w:pPr>
    </w:p>
    <w:p w:rsidR="004C01D4" w:rsidRPr="004C01D4" w:rsidRDefault="004C01D4" w:rsidP="004C01D4">
      <w:pPr>
        <w:shd w:val="clear" w:color="auto" w:fill="FFFFFF"/>
        <w:spacing w:before="75" w:after="225" w:line="240" w:lineRule="auto"/>
        <w:rPr>
          <w:rFonts w:ascii="Cambria" w:eastAsia="Times New Roman" w:hAnsi="Cambria" w:cs="Helvetica"/>
          <w:color w:val="222635"/>
          <w:sz w:val="29"/>
          <w:szCs w:val="29"/>
        </w:rPr>
      </w:pPr>
      <w:r w:rsidRPr="004C01D4">
        <w:rPr>
          <w:rFonts w:ascii="Cambria" w:eastAsia="Times New Roman" w:hAnsi="Cambria" w:cs="Helvetica"/>
          <w:color w:val="222635"/>
          <w:sz w:val="29"/>
          <w:szCs w:val="29"/>
        </w:rPr>
        <w:t>Similarly, you can create other handler methods to produce JSON or XML. If you are not familiar with these annotations, then I suggest you join this </w:t>
      </w:r>
      <w:hyperlink r:id="rId13" w:tgtFrame="_blank" w:history="1">
        <w:r w:rsidRPr="004C01D4">
          <w:rPr>
            <w:rFonts w:ascii="Cambria" w:eastAsia="Times New Roman" w:hAnsi="Cambria" w:cs="Helvetica"/>
            <w:b/>
            <w:bCs/>
            <w:color w:val="29A8FF"/>
            <w:sz w:val="29"/>
            <w:szCs w:val="29"/>
          </w:rPr>
          <w:t xml:space="preserve">Spring MVC </w:t>
        </w:r>
        <w:proofErr w:type="gramStart"/>
        <w:r w:rsidRPr="004C01D4">
          <w:rPr>
            <w:rFonts w:ascii="Cambria" w:eastAsia="Times New Roman" w:hAnsi="Cambria" w:cs="Helvetica"/>
            <w:b/>
            <w:bCs/>
            <w:color w:val="29A8FF"/>
            <w:sz w:val="29"/>
            <w:szCs w:val="29"/>
          </w:rPr>
          <w:t>For</w:t>
        </w:r>
        <w:proofErr w:type="gramEnd"/>
        <w:r w:rsidRPr="004C01D4">
          <w:rPr>
            <w:rFonts w:ascii="Cambria" w:eastAsia="Times New Roman" w:hAnsi="Cambria" w:cs="Helvetica"/>
            <w:b/>
            <w:bCs/>
            <w:color w:val="29A8FF"/>
            <w:sz w:val="29"/>
            <w:szCs w:val="29"/>
          </w:rPr>
          <w:t xml:space="preserve"> Beginners</w:t>
        </w:r>
      </w:hyperlink>
      <w:r w:rsidRPr="004C01D4">
        <w:rPr>
          <w:rFonts w:ascii="Cambria" w:eastAsia="Times New Roman" w:hAnsi="Cambria" w:cs="Helvetica"/>
          <w:color w:val="222635"/>
          <w:sz w:val="29"/>
          <w:szCs w:val="29"/>
        </w:rPr>
        <w:t xml:space="preserve"> course on </w:t>
      </w:r>
      <w:proofErr w:type="spellStart"/>
      <w:r w:rsidRPr="004C01D4">
        <w:rPr>
          <w:rFonts w:ascii="Cambria" w:eastAsia="Times New Roman" w:hAnsi="Cambria" w:cs="Helvetica"/>
          <w:color w:val="222635"/>
          <w:sz w:val="29"/>
          <w:szCs w:val="29"/>
        </w:rPr>
        <w:t>Udemy</w:t>
      </w:r>
      <w:proofErr w:type="spellEnd"/>
      <w:r w:rsidRPr="004C01D4">
        <w:rPr>
          <w:rFonts w:ascii="Cambria" w:eastAsia="Times New Roman" w:hAnsi="Cambria" w:cs="Helvetica"/>
          <w:color w:val="222635"/>
          <w:sz w:val="29"/>
          <w:szCs w:val="29"/>
        </w:rPr>
        <w:t xml:space="preserve"> to learn the basics.</w:t>
      </w:r>
    </w:p>
    <w:p w:rsidR="004C01D4" w:rsidRPr="004C01D4" w:rsidRDefault="004C01D4" w:rsidP="004C01D4">
      <w:pPr>
        <w:shd w:val="clear" w:color="auto" w:fill="FFFFFF"/>
        <w:spacing w:before="75" w:after="225" w:line="240" w:lineRule="auto"/>
        <w:rPr>
          <w:rFonts w:ascii="Cambria" w:eastAsia="Times New Roman" w:hAnsi="Cambria" w:cs="Helvetica"/>
          <w:color w:val="222635"/>
          <w:sz w:val="29"/>
          <w:szCs w:val="29"/>
        </w:rPr>
      </w:pPr>
      <w:r w:rsidRPr="004C01D4">
        <w:rPr>
          <w:rFonts w:ascii="Cambria" w:eastAsia="Times New Roman" w:hAnsi="Cambria" w:cs="Helvetica"/>
          <w:b/>
          <w:bCs/>
          <w:color w:val="222635"/>
          <w:sz w:val="29"/>
          <w:szCs w:val="29"/>
        </w:rPr>
        <w:t>Is @Controller a stereotype? Is @</w:t>
      </w:r>
      <w:proofErr w:type="spellStart"/>
      <w:r w:rsidRPr="004C01D4">
        <w:rPr>
          <w:rFonts w:ascii="Cambria" w:eastAsia="Times New Roman" w:hAnsi="Cambria" w:cs="Helvetica"/>
          <w:b/>
          <w:bCs/>
          <w:color w:val="222635"/>
          <w:sz w:val="29"/>
          <w:szCs w:val="29"/>
        </w:rPr>
        <w:t>RestController</w:t>
      </w:r>
      <w:proofErr w:type="spellEnd"/>
      <w:r w:rsidRPr="004C01D4">
        <w:rPr>
          <w:rFonts w:ascii="Cambria" w:eastAsia="Times New Roman" w:hAnsi="Cambria" w:cs="Helvetica"/>
          <w:b/>
          <w:bCs/>
          <w:color w:val="222635"/>
          <w:sz w:val="29"/>
          <w:szCs w:val="29"/>
        </w:rPr>
        <w:t xml:space="preserve"> a stereotype? </w:t>
      </w:r>
    </w:p>
    <w:p w:rsidR="004C01D4" w:rsidRPr="004C01D4" w:rsidRDefault="004C01D4" w:rsidP="004C01D4">
      <w:pPr>
        <w:shd w:val="clear" w:color="auto" w:fill="FFFFFF"/>
        <w:spacing w:before="75" w:after="225" w:line="240" w:lineRule="auto"/>
        <w:rPr>
          <w:rFonts w:ascii="Cambria" w:eastAsia="Times New Roman" w:hAnsi="Cambria" w:cs="Helvetica"/>
          <w:color w:val="222635"/>
          <w:sz w:val="29"/>
          <w:szCs w:val="29"/>
        </w:rPr>
      </w:pPr>
      <w:r w:rsidRPr="004C01D4">
        <w:rPr>
          <w:rFonts w:ascii="Cambria" w:eastAsia="Times New Roman" w:hAnsi="Cambria" w:cs="Helvetica"/>
          <w:color w:val="222635"/>
          <w:sz w:val="29"/>
          <w:szCs w:val="29"/>
        </w:rPr>
        <w:t>Yes, both </w:t>
      </w:r>
      <w:r w:rsidRPr="004C01D4">
        <w:rPr>
          <w:rFonts w:ascii="Courier New" w:eastAsia="Times New Roman" w:hAnsi="Courier New" w:cs="Courier New"/>
          <w:color w:val="000000"/>
          <w:sz w:val="20"/>
          <w:szCs w:val="20"/>
        </w:rPr>
        <w:t>@Controller</w:t>
      </w:r>
      <w:r w:rsidRPr="004C01D4">
        <w:rPr>
          <w:rFonts w:ascii="Cambria" w:eastAsia="Times New Roman" w:hAnsi="Cambria" w:cs="Helvetica"/>
          <w:color w:val="222635"/>
          <w:sz w:val="29"/>
          <w:szCs w:val="29"/>
        </w:rPr>
        <w:t> and </w:t>
      </w:r>
      <w:r w:rsidRPr="004C01D4">
        <w:rPr>
          <w:rFonts w:ascii="Courier New" w:eastAsia="Times New Roman" w:hAnsi="Courier New" w:cs="Courier New"/>
          <w:color w:val="000000"/>
          <w:sz w:val="20"/>
          <w:szCs w:val="20"/>
        </w:rPr>
        <w:t>@</w:t>
      </w:r>
      <w:proofErr w:type="spellStart"/>
      <w:r w:rsidRPr="004C01D4">
        <w:rPr>
          <w:rFonts w:ascii="Courier New" w:eastAsia="Times New Roman" w:hAnsi="Courier New" w:cs="Courier New"/>
          <w:color w:val="000000"/>
          <w:sz w:val="20"/>
          <w:szCs w:val="20"/>
        </w:rPr>
        <w:t>RestController</w:t>
      </w:r>
      <w:proofErr w:type="spellEnd"/>
      <w:r w:rsidRPr="004C01D4">
        <w:rPr>
          <w:rFonts w:ascii="Cambria" w:eastAsia="Times New Roman" w:hAnsi="Cambria" w:cs="Helvetica"/>
          <w:color w:val="222635"/>
          <w:sz w:val="29"/>
          <w:szCs w:val="29"/>
        </w:rPr>
        <w:t> are stereotypes. The </w:t>
      </w:r>
      <w:r w:rsidRPr="004C01D4">
        <w:rPr>
          <w:rFonts w:ascii="Courier New" w:eastAsia="Times New Roman" w:hAnsi="Courier New" w:cs="Courier New"/>
          <w:color w:val="000000"/>
          <w:sz w:val="20"/>
          <w:szCs w:val="20"/>
        </w:rPr>
        <w:t>@Controller</w:t>
      </w:r>
      <w:r w:rsidRPr="004C01D4">
        <w:rPr>
          <w:rFonts w:ascii="Cambria" w:eastAsia="Times New Roman" w:hAnsi="Cambria" w:cs="Helvetica"/>
          <w:color w:val="222635"/>
          <w:sz w:val="29"/>
          <w:szCs w:val="29"/>
        </w:rPr>
        <w:t xml:space="preserve"> is actually a specialization of </w:t>
      </w:r>
      <w:proofErr w:type="gramStart"/>
      <w:r w:rsidRPr="004C01D4">
        <w:rPr>
          <w:rFonts w:ascii="Cambria" w:eastAsia="Times New Roman" w:hAnsi="Cambria" w:cs="Helvetica"/>
          <w:color w:val="222635"/>
          <w:sz w:val="29"/>
          <w:szCs w:val="29"/>
        </w:rPr>
        <w:t>Spring's</w:t>
      </w:r>
      <w:proofErr w:type="gramEnd"/>
      <w:r w:rsidRPr="004C01D4">
        <w:rPr>
          <w:rFonts w:ascii="Cambria" w:eastAsia="Times New Roman" w:hAnsi="Cambria" w:cs="Helvetica"/>
          <w:color w:val="222635"/>
          <w:sz w:val="29"/>
          <w:szCs w:val="29"/>
        </w:rPr>
        <w:t> </w:t>
      </w:r>
      <w:r w:rsidRPr="004C01D4">
        <w:rPr>
          <w:rFonts w:ascii="Courier New" w:eastAsia="Times New Roman" w:hAnsi="Courier New" w:cs="Courier New"/>
          <w:color w:val="000000"/>
          <w:sz w:val="20"/>
          <w:szCs w:val="20"/>
        </w:rPr>
        <w:t>@Component</w:t>
      </w:r>
      <w:r w:rsidRPr="004C01D4">
        <w:rPr>
          <w:rFonts w:ascii="Cambria" w:eastAsia="Times New Roman" w:hAnsi="Cambria" w:cs="Helvetica"/>
          <w:color w:val="222635"/>
          <w:sz w:val="29"/>
          <w:szCs w:val="29"/>
        </w:rPr>
        <w:t> stereotype annotation. This means that the class annotated with the </w:t>
      </w:r>
      <w:r w:rsidRPr="004C01D4">
        <w:rPr>
          <w:rFonts w:ascii="Courier New" w:eastAsia="Times New Roman" w:hAnsi="Courier New" w:cs="Courier New"/>
          <w:color w:val="000000"/>
          <w:sz w:val="20"/>
          <w:szCs w:val="20"/>
        </w:rPr>
        <w:t>@Controller</w:t>
      </w:r>
      <w:r w:rsidRPr="004C01D4">
        <w:rPr>
          <w:rFonts w:ascii="Cambria" w:eastAsia="Times New Roman" w:hAnsi="Cambria" w:cs="Helvetica"/>
          <w:color w:val="222635"/>
          <w:sz w:val="29"/>
          <w:szCs w:val="29"/>
        </w:rPr>
        <w:t xml:space="preserve"> will also be automatically detected by the </w:t>
      </w:r>
      <w:proofErr w:type="gramStart"/>
      <w:r w:rsidRPr="004C01D4">
        <w:rPr>
          <w:rFonts w:ascii="Cambria" w:eastAsia="Times New Roman" w:hAnsi="Cambria" w:cs="Helvetica"/>
          <w:color w:val="222635"/>
          <w:sz w:val="29"/>
          <w:szCs w:val="29"/>
        </w:rPr>
        <w:t>Spring</w:t>
      </w:r>
      <w:proofErr w:type="gramEnd"/>
      <w:r w:rsidRPr="004C01D4">
        <w:rPr>
          <w:rFonts w:ascii="Cambria" w:eastAsia="Times New Roman" w:hAnsi="Cambria" w:cs="Helvetica"/>
          <w:color w:val="222635"/>
          <w:sz w:val="29"/>
          <w:szCs w:val="29"/>
        </w:rPr>
        <w:t xml:space="preserve"> container, as part of the container's component scanning process.</w:t>
      </w:r>
    </w:p>
    <w:p w:rsidR="004C01D4" w:rsidRPr="004C01D4" w:rsidRDefault="004C01D4" w:rsidP="004C01D4">
      <w:pPr>
        <w:shd w:val="clear" w:color="auto" w:fill="FFFFFF"/>
        <w:spacing w:before="75" w:after="225" w:line="240" w:lineRule="auto"/>
        <w:rPr>
          <w:rFonts w:ascii="Cambria" w:eastAsia="Times New Roman" w:hAnsi="Cambria" w:cs="Helvetica"/>
          <w:color w:val="222635"/>
          <w:sz w:val="29"/>
          <w:szCs w:val="29"/>
        </w:rPr>
      </w:pPr>
      <w:r w:rsidRPr="004C01D4">
        <w:rPr>
          <w:rFonts w:ascii="Cambria" w:eastAsia="Times New Roman" w:hAnsi="Cambria" w:cs="Helvetica"/>
          <w:color w:val="222635"/>
          <w:sz w:val="29"/>
          <w:szCs w:val="29"/>
        </w:rPr>
        <w:t>And, the </w:t>
      </w:r>
      <w:r w:rsidRPr="004C01D4">
        <w:rPr>
          <w:rFonts w:ascii="Courier New" w:eastAsia="Times New Roman" w:hAnsi="Courier New" w:cs="Courier New"/>
          <w:color w:val="000000"/>
          <w:sz w:val="20"/>
          <w:szCs w:val="20"/>
        </w:rPr>
        <w:t>@</w:t>
      </w:r>
      <w:proofErr w:type="spellStart"/>
      <w:r w:rsidRPr="004C01D4">
        <w:rPr>
          <w:rFonts w:ascii="Courier New" w:eastAsia="Times New Roman" w:hAnsi="Courier New" w:cs="Courier New"/>
          <w:color w:val="000000"/>
          <w:sz w:val="20"/>
          <w:szCs w:val="20"/>
        </w:rPr>
        <w:t>RestController</w:t>
      </w:r>
      <w:proofErr w:type="spellEnd"/>
      <w:proofErr w:type="gramStart"/>
      <w:r w:rsidRPr="004C01D4">
        <w:rPr>
          <w:rFonts w:ascii="Cambria" w:eastAsia="Times New Roman" w:hAnsi="Cambria" w:cs="Helvetica"/>
          <w:color w:val="222635"/>
          <w:sz w:val="29"/>
          <w:szCs w:val="29"/>
        </w:rPr>
        <w:t>  is</w:t>
      </w:r>
      <w:proofErr w:type="gramEnd"/>
      <w:r w:rsidRPr="004C01D4">
        <w:rPr>
          <w:rFonts w:ascii="Cambria" w:eastAsia="Times New Roman" w:hAnsi="Cambria" w:cs="Helvetica"/>
          <w:color w:val="222635"/>
          <w:sz w:val="29"/>
          <w:szCs w:val="29"/>
        </w:rPr>
        <w:t xml:space="preserve"> a specialization of the </w:t>
      </w:r>
      <w:r w:rsidRPr="004C01D4">
        <w:rPr>
          <w:rFonts w:ascii="Courier New" w:eastAsia="Times New Roman" w:hAnsi="Courier New" w:cs="Courier New"/>
          <w:color w:val="000000"/>
          <w:sz w:val="20"/>
          <w:szCs w:val="20"/>
        </w:rPr>
        <w:t>@Controller</w:t>
      </w:r>
      <w:r w:rsidRPr="004C01D4">
        <w:rPr>
          <w:rFonts w:ascii="Cambria" w:eastAsia="Times New Roman" w:hAnsi="Cambria" w:cs="Helvetica"/>
          <w:color w:val="222635"/>
          <w:sz w:val="29"/>
          <w:szCs w:val="29"/>
        </w:rPr>
        <w:t> for the RESTful web service. It not only combines the </w:t>
      </w:r>
      <w:hyperlink r:id="rId14" w:tgtFrame="_blank" w:history="1">
        <w:r w:rsidRPr="004C01D4">
          <w:rPr>
            <w:rFonts w:ascii="Cambria" w:eastAsia="Times New Roman" w:hAnsi="Cambria" w:cs="Helvetica"/>
            <w:color w:val="29A8FF"/>
            <w:sz w:val="29"/>
            <w:szCs w:val="29"/>
            <w:u w:val="single"/>
          </w:rPr>
          <w:t>@</w:t>
        </w:r>
        <w:proofErr w:type="spellStart"/>
        <w:r w:rsidRPr="004C01D4">
          <w:rPr>
            <w:rFonts w:ascii="Cambria" w:eastAsia="Times New Roman" w:hAnsi="Cambria" w:cs="Helvetica"/>
            <w:color w:val="29A8FF"/>
            <w:sz w:val="29"/>
            <w:szCs w:val="29"/>
            <w:u w:val="single"/>
          </w:rPr>
          <w:t>ResponseBody</w:t>
        </w:r>
        <w:proofErr w:type="spellEnd"/>
      </w:hyperlink>
      <w:r w:rsidRPr="004C01D4">
        <w:rPr>
          <w:rFonts w:ascii="Cambria" w:eastAsia="Times New Roman" w:hAnsi="Cambria" w:cs="Helvetica"/>
          <w:color w:val="222635"/>
          <w:sz w:val="29"/>
          <w:szCs w:val="29"/>
        </w:rPr>
        <w:t> and </w:t>
      </w:r>
      <w:r w:rsidRPr="004C01D4">
        <w:rPr>
          <w:rFonts w:ascii="Courier New" w:eastAsia="Times New Roman" w:hAnsi="Courier New" w:cs="Courier New"/>
          <w:color w:val="000000"/>
          <w:sz w:val="20"/>
          <w:szCs w:val="20"/>
        </w:rPr>
        <w:t>@Controller</w:t>
      </w:r>
      <w:r w:rsidRPr="004C01D4">
        <w:rPr>
          <w:rFonts w:ascii="Cambria" w:eastAsia="Times New Roman" w:hAnsi="Cambria" w:cs="Helvetica"/>
          <w:color w:val="222635"/>
          <w:sz w:val="29"/>
          <w:szCs w:val="29"/>
        </w:rPr>
        <w:t>  annotations, but it also gives more meaning to your controller class to clearly indicate that it deals with RESTful requests.</w:t>
      </w:r>
    </w:p>
    <w:p w:rsidR="004C01D4" w:rsidRPr="004C01D4" w:rsidRDefault="004C01D4" w:rsidP="004C01D4">
      <w:pPr>
        <w:shd w:val="clear" w:color="auto" w:fill="FFFFFF"/>
        <w:spacing w:before="75" w:after="225" w:line="240" w:lineRule="auto"/>
        <w:rPr>
          <w:rFonts w:ascii="Cambria" w:eastAsia="Times New Roman" w:hAnsi="Cambria" w:cs="Helvetica"/>
          <w:color w:val="222635"/>
          <w:sz w:val="29"/>
          <w:szCs w:val="29"/>
        </w:rPr>
      </w:pPr>
      <w:r w:rsidRPr="004C01D4">
        <w:rPr>
          <w:rFonts w:ascii="Cambria" w:eastAsia="Times New Roman" w:hAnsi="Cambria" w:cs="Helvetica"/>
          <w:color w:val="222635"/>
          <w:sz w:val="29"/>
          <w:szCs w:val="29"/>
        </w:rPr>
        <w:lastRenderedPageBreak/>
        <w:t>Your Spring Framework may also use this annotation to provide some more useful features related to REST API development in future.</w:t>
      </w:r>
    </w:p>
    <w:p w:rsidR="004C01D4" w:rsidRPr="004C01D4" w:rsidRDefault="004C01D4" w:rsidP="004C01D4">
      <w:pPr>
        <w:shd w:val="clear" w:color="auto" w:fill="FFFFFF"/>
        <w:spacing w:before="75" w:after="225" w:line="240" w:lineRule="auto"/>
        <w:rPr>
          <w:rFonts w:ascii="Cambria" w:eastAsia="Times New Roman" w:hAnsi="Cambria" w:cs="Helvetica"/>
          <w:color w:val="222635"/>
          <w:sz w:val="29"/>
          <w:szCs w:val="29"/>
        </w:rPr>
      </w:pPr>
      <w:r w:rsidRPr="004C01D4">
        <w:rPr>
          <w:rFonts w:ascii="Cambria" w:eastAsia="Times New Roman" w:hAnsi="Cambria" w:cs="Helvetica"/>
          <w:color w:val="222635"/>
          <w:sz w:val="29"/>
          <w:szCs w:val="29"/>
        </w:rPr>
        <w:br/>
      </w:r>
      <w:r w:rsidRPr="004C01D4">
        <w:rPr>
          <w:rFonts w:ascii="Cambria" w:eastAsia="Times New Roman" w:hAnsi="Cambria" w:cs="Helvetica"/>
          <w:b/>
          <w:bCs/>
          <w:color w:val="222635"/>
          <w:sz w:val="29"/>
          <w:szCs w:val="29"/>
        </w:rPr>
        <w:t>What is the difference between @Controller and @</w:t>
      </w:r>
      <w:proofErr w:type="spellStart"/>
      <w:r w:rsidRPr="004C01D4">
        <w:rPr>
          <w:rFonts w:ascii="Cambria" w:eastAsia="Times New Roman" w:hAnsi="Cambria" w:cs="Helvetica"/>
          <w:b/>
          <w:bCs/>
          <w:color w:val="222635"/>
          <w:sz w:val="29"/>
          <w:szCs w:val="29"/>
        </w:rPr>
        <w:t>RestController</w:t>
      </w:r>
      <w:proofErr w:type="spellEnd"/>
      <w:r w:rsidRPr="004C01D4">
        <w:rPr>
          <w:rFonts w:ascii="Cambria" w:eastAsia="Times New Roman" w:hAnsi="Cambria" w:cs="Helvetica"/>
          <w:b/>
          <w:bCs/>
          <w:color w:val="222635"/>
          <w:sz w:val="29"/>
          <w:szCs w:val="29"/>
        </w:rPr>
        <w:t>? </w:t>
      </w:r>
    </w:p>
    <w:p w:rsidR="004C01D4" w:rsidRPr="004C01D4" w:rsidRDefault="004C01D4" w:rsidP="004C01D4">
      <w:pPr>
        <w:shd w:val="clear" w:color="auto" w:fill="FFFFFF"/>
        <w:spacing w:before="75" w:after="225" w:line="240" w:lineRule="auto"/>
        <w:rPr>
          <w:rFonts w:ascii="Cambria" w:eastAsia="Times New Roman" w:hAnsi="Cambria" w:cs="Helvetica"/>
          <w:color w:val="222635"/>
          <w:sz w:val="29"/>
          <w:szCs w:val="29"/>
        </w:rPr>
      </w:pPr>
      <w:r w:rsidRPr="004C01D4">
        <w:rPr>
          <w:rFonts w:ascii="Cambria" w:eastAsia="Times New Roman" w:hAnsi="Cambria" w:cs="Helvetica"/>
          <w:color w:val="222635"/>
          <w:sz w:val="29"/>
          <w:szCs w:val="29"/>
        </w:rPr>
        <w:t>There are many differences between the </w:t>
      </w:r>
      <w:r w:rsidRPr="004C01D4">
        <w:rPr>
          <w:rFonts w:ascii="Courier New" w:eastAsia="Times New Roman" w:hAnsi="Courier New" w:cs="Courier New"/>
          <w:color w:val="000000"/>
          <w:sz w:val="20"/>
          <w:szCs w:val="20"/>
        </w:rPr>
        <w:t>@Controller</w:t>
      </w:r>
      <w:r w:rsidRPr="004C01D4">
        <w:rPr>
          <w:rFonts w:ascii="Cambria" w:eastAsia="Times New Roman" w:hAnsi="Cambria" w:cs="Helvetica"/>
          <w:color w:val="222635"/>
          <w:sz w:val="29"/>
          <w:szCs w:val="29"/>
        </w:rPr>
        <w:t>   and </w:t>
      </w:r>
      <w:r w:rsidRPr="004C01D4">
        <w:rPr>
          <w:rFonts w:ascii="Courier New" w:eastAsia="Times New Roman" w:hAnsi="Courier New" w:cs="Courier New"/>
          <w:color w:val="000000"/>
          <w:sz w:val="20"/>
          <w:szCs w:val="20"/>
        </w:rPr>
        <w:t>@</w:t>
      </w:r>
      <w:proofErr w:type="spellStart"/>
      <w:r w:rsidRPr="004C01D4">
        <w:rPr>
          <w:rFonts w:ascii="Courier New" w:eastAsia="Times New Roman" w:hAnsi="Courier New" w:cs="Courier New"/>
          <w:color w:val="000000"/>
          <w:sz w:val="20"/>
          <w:szCs w:val="20"/>
        </w:rPr>
        <w:t>RestController</w:t>
      </w:r>
      <w:proofErr w:type="spellEnd"/>
      <w:r w:rsidRPr="004C01D4">
        <w:rPr>
          <w:rFonts w:ascii="Cambria" w:eastAsia="Times New Roman" w:hAnsi="Cambria" w:cs="Helvetica"/>
          <w:color w:val="222635"/>
          <w:sz w:val="29"/>
          <w:szCs w:val="29"/>
        </w:rPr>
        <w:t> annotations,  as discussed in my earlier article (see the answer for more!), but the most important one is that with the </w:t>
      </w:r>
      <w:r w:rsidRPr="004C01D4">
        <w:rPr>
          <w:rFonts w:ascii="Courier New" w:eastAsia="Times New Roman" w:hAnsi="Courier New" w:cs="Courier New"/>
          <w:color w:val="000000"/>
          <w:sz w:val="20"/>
          <w:szCs w:val="20"/>
        </w:rPr>
        <w:t>@</w:t>
      </w:r>
      <w:proofErr w:type="spellStart"/>
      <w:r w:rsidRPr="004C01D4">
        <w:rPr>
          <w:rFonts w:ascii="Courier New" w:eastAsia="Times New Roman" w:hAnsi="Courier New" w:cs="Courier New"/>
          <w:color w:val="000000"/>
          <w:sz w:val="20"/>
          <w:szCs w:val="20"/>
        </w:rPr>
        <w:t>RestController</w:t>
      </w:r>
      <w:proofErr w:type="spellEnd"/>
      <w:r w:rsidRPr="004C01D4">
        <w:rPr>
          <w:rFonts w:ascii="Cambria" w:eastAsia="Times New Roman" w:hAnsi="Cambria" w:cs="Helvetica"/>
          <w:color w:val="222635"/>
          <w:sz w:val="29"/>
          <w:szCs w:val="29"/>
        </w:rPr>
        <w:t>  you get the </w:t>
      </w:r>
      <w:r w:rsidRPr="004C01D4">
        <w:rPr>
          <w:rFonts w:ascii="Courier New" w:eastAsia="Times New Roman" w:hAnsi="Courier New" w:cs="Courier New"/>
          <w:color w:val="000000"/>
          <w:sz w:val="20"/>
          <w:szCs w:val="20"/>
        </w:rPr>
        <w:t>@</w:t>
      </w:r>
      <w:proofErr w:type="spellStart"/>
      <w:r w:rsidRPr="004C01D4">
        <w:rPr>
          <w:rFonts w:ascii="Courier New" w:eastAsia="Times New Roman" w:hAnsi="Courier New" w:cs="Courier New"/>
          <w:color w:val="000000"/>
          <w:sz w:val="20"/>
          <w:szCs w:val="20"/>
        </w:rPr>
        <w:t>ResponseBody</w:t>
      </w:r>
      <w:proofErr w:type="spellEnd"/>
      <w:r w:rsidRPr="004C01D4">
        <w:rPr>
          <w:rFonts w:ascii="Cambria" w:eastAsia="Times New Roman" w:hAnsi="Cambria" w:cs="Helvetica"/>
          <w:color w:val="222635"/>
          <w:sz w:val="29"/>
          <w:szCs w:val="29"/>
        </w:rPr>
        <w:t> annotation automatically, which means you don't need to separately annotate your handler methods with the </w:t>
      </w:r>
      <w:r w:rsidRPr="004C01D4">
        <w:rPr>
          <w:rFonts w:ascii="Courier New" w:eastAsia="Times New Roman" w:hAnsi="Courier New" w:cs="Courier New"/>
          <w:color w:val="000000"/>
          <w:sz w:val="20"/>
          <w:szCs w:val="20"/>
        </w:rPr>
        <w:t>@</w:t>
      </w:r>
      <w:proofErr w:type="spellStart"/>
      <w:r w:rsidRPr="004C01D4">
        <w:rPr>
          <w:rFonts w:ascii="Courier New" w:eastAsia="Times New Roman" w:hAnsi="Courier New" w:cs="Courier New"/>
          <w:color w:val="000000"/>
          <w:sz w:val="20"/>
          <w:szCs w:val="20"/>
        </w:rPr>
        <w:t>ResponseBody</w:t>
      </w:r>
      <w:proofErr w:type="spellEnd"/>
      <w:r w:rsidRPr="004C01D4">
        <w:rPr>
          <w:rFonts w:ascii="Cambria" w:eastAsia="Times New Roman" w:hAnsi="Cambria" w:cs="Helvetica"/>
          <w:color w:val="222635"/>
          <w:sz w:val="29"/>
          <w:szCs w:val="29"/>
        </w:rPr>
        <w:t> annotation.</w:t>
      </w:r>
    </w:p>
    <w:p w:rsidR="004C01D4" w:rsidRPr="004C01D4" w:rsidRDefault="004C01D4" w:rsidP="004C01D4">
      <w:pPr>
        <w:shd w:val="clear" w:color="auto" w:fill="FFFFFF"/>
        <w:spacing w:before="75" w:after="225" w:line="240" w:lineRule="auto"/>
        <w:rPr>
          <w:rFonts w:ascii="Cambria" w:eastAsia="Times New Roman" w:hAnsi="Cambria" w:cs="Helvetica"/>
          <w:color w:val="222635"/>
          <w:sz w:val="29"/>
          <w:szCs w:val="29"/>
        </w:rPr>
      </w:pPr>
      <w:r w:rsidRPr="004C01D4">
        <w:rPr>
          <w:rFonts w:ascii="Cambria" w:eastAsia="Times New Roman" w:hAnsi="Cambria" w:cs="Helvetica"/>
          <w:color w:val="222635"/>
          <w:sz w:val="29"/>
          <w:szCs w:val="29"/>
        </w:rPr>
        <w:t xml:space="preserve">This makes the development of RESTful web services easier using </w:t>
      </w:r>
      <w:proofErr w:type="gramStart"/>
      <w:r w:rsidRPr="004C01D4">
        <w:rPr>
          <w:rFonts w:ascii="Cambria" w:eastAsia="Times New Roman" w:hAnsi="Cambria" w:cs="Helvetica"/>
          <w:color w:val="222635"/>
          <w:sz w:val="29"/>
          <w:szCs w:val="29"/>
        </w:rPr>
        <w:t>Spring</w:t>
      </w:r>
      <w:proofErr w:type="gramEnd"/>
      <w:r w:rsidRPr="004C01D4">
        <w:rPr>
          <w:rFonts w:ascii="Cambria" w:eastAsia="Times New Roman" w:hAnsi="Cambria" w:cs="Helvetica"/>
          <w:color w:val="222635"/>
          <w:sz w:val="29"/>
          <w:szCs w:val="29"/>
        </w:rPr>
        <w:t>. You can see here to learn more about </w:t>
      </w:r>
      <w:hyperlink r:id="rId15" w:tgtFrame="_blank" w:history="1">
        <w:r w:rsidRPr="004C01D4">
          <w:rPr>
            <w:rFonts w:ascii="Cambria" w:eastAsia="Times New Roman" w:hAnsi="Cambria" w:cs="Helvetica"/>
            <w:color w:val="29A8FF"/>
            <w:sz w:val="29"/>
            <w:szCs w:val="29"/>
            <w:u w:val="single"/>
          </w:rPr>
          <w:t>Spring Boot</w:t>
        </w:r>
      </w:hyperlink>
      <w:r w:rsidRPr="004C01D4">
        <w:rPr>
          <w:rFonts w:ascii="Cambria" w:eastAsia="Times New Roman" w:hAnsi="Cambria" w:cs="Helvetica"/>
          <w:color w:val="222635"/>
          <w:sz w:val="29"/>
          <w:szCs w:val="29"/>
        </w:rPr>
        <w:t> and how it can help you to create Spring MVC based web applications.</w:t>
      </w:r>
    </w:p>
    <w:p w:rsidR="004C01D4" w:rsidRPr="004C01D4" w:rsidRDefault="004C01D4" w:rsidP="004C01D4">
      <w:pPr>
        <w:shd w:val="clear" w:color="auto" w:fill="FFFFFF"/>
        <w:spacing w:before="75" w:after="225" w:line="240" w:lineRule="auto"/>
        <w:rPr>
          <w:rFonts w:ascii="Cambria" w:eastAsia="Times New Roman" w:hAnsi="Cambria" w:cs="Helvetica"/>
          <w:color w:val="222635"/>
          <w:sz w:val="29"/>
          <w:szCs w:val="29"/>
        </w:rPr>
      </w:pPr>
      <w:r w:rsidRPr="004C01D4">
        <w:rPr>
          <w:rFonts w:ascii="Cambria" w:eastAsia="Times New Roman" w:hAnsi="Cambria" w:cs="Helvetica"/>
          <w:noProof/>
          <w:color w:val="29A8FF"/>
          <w:sz w:val="29"/>
          <w:szCs w:val="29"/>
        </w:rPr>
        <w:drawing>
          <wp:inline distT="0" distB="0" distL="0" distR="0">
            <wp:extent cx="7019925" cy="2295525"/>
            <wp:effectExtent l="0" t="0" r="9525" b="9525"/>
            <wp:docPr id="8" name="Picture 8" descr="Top 20 Spring REST Interview Questions Answers for Java Programmers">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op 20 Spring REST Interview Questions Answers for Java Programmers">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19925" cy="2295525"/>
                    </a:xfrm>
                    <a:prstGeom prst="rect">
                      <a:avLst/>
                    </a:prstGeom>
                    <a:noFill/>
                    <a:ln>
                      <a:noFill/>
                    </a:ln>
                  </pic:spPr>
                </pic:pic>
              </a:graphicData>
            </a:graphic>
          </wp:inline>
        </w:drawing>
      </w:r>
    </w:p>
    <w:p w:rsidR="004C01D4" w:rsidRPr="004C01D4" w:rsidRDefault="004C01D4" w:rsidP="004C01D4">
      <w:pPr>
        <w:shd w:val="clear" w:color="auto" w:fill="FFFFFF"/>
        <w:spacing w:before="75" w:after="225" w:line="240" w:lineRule="auto"/>
        <w:rPr>
          <w:rFonts w:ascii="Cambria" w:eastAsia="Times New Roman" w:hAnsi="Cambria" w:cs="Helvetica"/>
          <w:color w:val="222635"/>
          <w:sz w:val="29"/>
          <w:szCs w:val="29"/>
        </w:rPr>
      </w:pPr>
      <w:r w:rsidRPr="004C01D4">
        <w:rPr>
          <w:rFonts w:ascii="Cambria" w:eastAsia="Times New Roman" w:hAnsi="Cambria" w:cs="Helvetica"/>
          <w:b/>
          <w:bCs/>
          <w:color w:val="222635"/>
          <w:sz w:val="29"/>
          <w:szCs w:val="29"/>
        </w:rPr>
        <w:t>When do you need @</w:t>
      </w:r>
      <w:proofErr w:type="spellStart"/>
      <w:r w:rsidRPr="004C01D4">
        <w:rPr>
          <w:rFonts w:ascii="Cambria" w:eastAsia="Times New Roman" w:hAnsi="Cambria" w:cs="Helvetica"/>
          <w:b/>
          <w:bCs/>
          <w:color w:val="222635"/>
          <w:sz w:val="29"/>
          <w:szCs w:val="29"/>
        </w:rPr>
        <w:t>ResponseBody</w:t>
      </w:r>
      <w:proofErr w:type="spellEnd"/>
      <w:r w:rsidRPr="004C01D4">
        <w:rPr>
          <w:rFonts w:ascii="Cambria" w:eastAsia="Times New Roman" w:hAnsi="Cambria" w:cs="Helvetica"/>
          <w:b/>
          <w:bCs/>
          <w:color w:val="222635"/>
          <w:sz w:val="29"/>
          <w:szCs w:val="29"/>
        </w:rPr>
        <w:t xml:space="preserve"> annotation in Spring MVC? </w:t>
      </w:r>
    </w:p>
    <w:p w:rsidR="004C01D4" w:rsidRPr="004C01D4" w:rsidRDefault="004C01D4" w:rsidP="004C01D4">
      <w:pPr>
        <w:shd w:val="clear" w:color="auto" w:fill="FFFFFF"/>
        <w:spacing w:before="75" w:after="225" w:line="240" w:lineRule="auto"/>
        <w:rPr>
          <w:rFonts w:ascii="Cambria" w:eastAsia="Times New Roman" w:hAnsi="Cambria" w:cs="Helvetica"/>
          <w:color w:val="222635"/>
          <w:sz w:val="29"/>
          <w:szCs w:val="29"/>
        </w:rPr>
      </w:pPr>
      <w:r w:rsidRPr="004C01D4">
        <w:rPr>
          <w:rFonts w:ascii="Cambria" w:eastAsia="Times New Roman" w:hAnsi="Cambria" w:cs="Helvetica"/>
          <w:color w:val="222635"/>
          <w:sz w:val="29"/>
          <w:szCs w:val="29"/>
        </w:rPr>
        <w:t>The </w:t>
      </w:r>
      <w:r w:rsidRPr="004C01D4">
        <w:rPr>
          <w:rFonts w:ascii="Courier New" w:eastAsia="Times New Roman" w:hAnsi="Courier New" w:cs="Courier New"/>
          <w:color w:val="000000"/>
          <w:sz w:val="20"/>
          <w:szCs w:val="20"/>
        </w:rPr>
        <w:t>@</w:t>
      </w:r>
      <w:proofErr w:type="spellStart"/>
      <w:r w:rsidRPr="004C01D4">
        <w:rPr>
          <w:rFonts w:ascii="Courier New" w:eastAsia="Times New Roman" w:hAnsi="Courier New" w:cs="Courier New"/>
          <w:color w:val="000000"/>
          <w:sz w:val="20"/>
          <w:szCs w:val="20"/>
        </w:rPr>
        <w:t>ResponseBody</w:t>
      </w:r>
      <w:proofErr w:type="spellEnd"/>
      <w:r w:rsidRPr="004C01D4">
        <w:rPr>
          <w:rFonts w:ascii="Cambria" w:eastAsia="Times New Roman" w:hAnsi="Cambria" w:cs="Helvetica"/>
          <w:color w:val="222635"/>
          <w:sz w:val="29"/>
          <w:szCs w:val="29"/>
        </w:rPr>
        <w:t> annotation can be put on a method to indicate that the return type should be written directly to the HTTP response body (and not placed in a Model, or interpreted as a view name).</w:t>
      </w:r>
    </w:p>
    <w:p w:rsidR="004C01D4" w:rsidRPr="004C01D4" w:rsidRDefault="004C01D4" w:rsidP="004C01D4">
      <w:pPr>
        <w:shd w:val="clear" w:color="auto" w:fill="FFFFFF"/>
        <w:spacing w:before="75" w:after="225" w:line="240" w:lineRule="auto"/>
        <w:rPr>
          <w:rFonts w:ascii="Cambria" w:eastAsia="Times New Roman" w:hAnsi="Cambria" w:cs="Helvetica"/>
          <w:color w:val="222635"/>
          <w:sz w:val="29"/>
          <w:szCs w:val="29"/>
        </w:rPr>
      </w:pPr>
      <w:r w:rsidRPr="004C01D4">
        <w:rPr>
          <w:rFonts w:ascii="Cambria" w:eastAsia="Times New Roman" w:hAnsi="Cambria" w:cs="Helvetica"/>
          <w:color w:val="222635"/>
          <w:sz w:val="29"/>
          <w:szCs w:val="29"/>
        </w:rPr>
        <w:t>For example:</w:t>
      </w:r>
    </w:p>
    <w:p w:rsidR="004C01D4" w:rsidRPr="004C01D4" w:rsidRDefault="004C01D4" w:rsidP="004C01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4C01D4">
        <w:rPr>
          <w:rFonts w:ascii="Courier New" w:eastAsia="Times New Roman" w:hAnsi="Courier New" w:cs="Courier New"/>
          <w:color w:val="555555"/>
          <w:sz w:val="20"/>
          <w:szCs w:val="20"/>
        </w:rPr>
        <w:t>@</w:t>
      </w:r>
      <w:proofErr w:type="spellStart"/>
      <w:r w:rsidRPr="004C01D4">
        <w:rPr>
          <w:rFonts w:ascii="Courier New" w:eastAsia="Times New Roman" w:hAnsi="Courier New" w:cs="Courier New"/>
          <w:color w:val="555555"/>
          <w:sz w:val="20"/>
          <w:szCs w:val="20"/>
        </w:rPr>
        <w:t>RequestMapping</w:t>
      </w:r>
      <w:proofErr w:type="spellEnd"/>
      <w:r w:rsidRPr="004C01D4">
        <w:rPr>
          <w:rFonts w:ascii="Courier New" w:eastAsia="Times New Roman" w:hAnsi="Courier New" w:cs="Courier New"/>
          <w:color w:val="000000"/>
          <w:sz w:val="20"/>
          <w:szCs w:val="20"/>
        </w:rPr>
        <w:t>(</w:t>
      </w:r>
      <w:proofErr w:type="gramEnd"/>
      <w:r w:rsidRPr="004C01D4">
        <w:rPr>
          <w:rFonts w:ascii="Courier New" w:eastAsia="Times New Roman" w:hAnsi="Courier New" w:cs="Courier New"/>
          <w:color w:val="000000"/>
          <w:sz w:val="20"/>
          <w:szCs w:val="20"/>
        </w:rPr>
        <w:t xml:space="preserve">path = </w:t>
      </w:r>
      <w:r w:rsidRPr="004C01D4">
        <w:rPr>
          <w:rFonts w:ascii="Courier New" w:eastAsia="Times New Roman" w:hAnsi="Courier New" w:cs="Courier New"/>
          <w:color w:val="AA1111"/>
          <w:sz w:val="20"/>
          <w:szCs w:val="20"/>
        </w:rPr>
        <w:t>"/hello"</w:t>
      </w:r>
      <w:r w:rsidRPr="004C01D4">
        <w:rPr>
          <w:rFonts w:ascii="Courier New" w:eastAsia="Times New Roman" w:hAnsi="Courier New" w:cs="Courier New"/>
          <w:color w:val="000000"/>
          <w:sz w:val="20"/>
          <w:szCs w:val="20"/>
        </w:rPr>
        <w:t xml:space="preserve">, method = </w:t>
      </w:r>
      <w:proofErr w:type="spellStart"/>
      <w:r w:rsidRPr="004C01D4">
        <w:rPr>
          <w:rFonts w:ascii="Courier New" w:eastAsia="Times New Roman" w:hAnsi="Courier New" w:cs="Courier New"/>
          <w:color w:val="000000"/>
          <w:sz w:val="20"/>
          <w:szCs w:val="20"/>
        </w:rPr>
        <w:t>RequestMethod.PUT</w:t>
      </w:r>
      <w:proofErr w:type="spellEnd"/>
      <w:r w:rsidRPr="004C01D4">
        <w:rPr>
          <w:rFonts w:ascii="Courier New" w:eastAsia="Times New Roman" w:hAnsi="Courier New" w:cs="Courier New"/>
          <w:color w:val="000000"/>
          <w:sz w:val="20"/>
          <w:szCs w:val="20"/>
        </w:rPr>
        <w:t>)</w:t>
      </w:r>
    </w:p>
    <w:p w:rsidR="004C01D4" w:rsidRPr="004C01D4" w:rsidRDefault="004C01D4" w:rsidP="004C01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1D4">
        <w:rPr>
          <w:rFonts w:ascii="Courier New" w:eastAsia="Times New Roman" w:hAnsi="Courier New" w:cs="Courier New"/>
          <w:color w:val="555555"/>
          <w:sz w:val="20"/>
          <w:szCs w:val="20"/>
        </w:rPr>
        <w:t>@</w:t>
      </w:r>
      <w:proofErr w:type="spellStart"/>
      <w:r w:rsidRPr="004C01D4">
        <w:rPr>
          <w:rFonts w:ascii="Courier New" w:eastAsia="Times New Roman" w:hAnsi="Courier New" w:cs="Courier New"/>
          <w:color w:val="555555"/>
          <w:sz w:val="20"/>
          <w:szCs w:val="20"/>
        </w:rPr>
        <w:t>ResponseBody</w:t>
      </w:r>
      <w:proofErr w:type="spellEnd"/>
    </w:p>
    <w:p w:rsidR="004C01D4" w:rsidRPr="004C01D4" w:rsidRDefault="004C01D4" w:rsidP="004C01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4C01D4">
        <w:rPr>
          <w:rFonts w:ascii="Courier New" w:eastAsia="Times New Roman" w:hAnsi="Courier New" w:cs="Courier New"/>
          <w:color w:val="770088"/>
          <w:sz w:val="20"/>
          <w:szCs w:val="20"/>
        </w:rPr>
        <w:t>public</w:t>
      </w:r>
      <w:proofErr w:type="gramEnd"/>
      <w:r w:rsidRPr="004C01D4">
        <w:rPr>
          <w:rFonts w:ascii="Courier New" w:eastAsia="Times New Roman" w:hAnsi="Courier New" w:cs="Courier New"/>
          <w:color w:val="000000"/>
          <w:sz w:val="20"/>
          <w:szCs w:val="20"/>
        </w:rPr>
        <w:t xml:space="preserve"> </w:t>
      </w:r>
      <w:r w:rsidRPr="004C01D4">
        <w:rPr>
          <w:rFonts w:ascii="Courier New" w:eastAsia="Times New Roman" w:hAnsi="Courier New" w:cs="Courier New"/>
          <w:color w:val="008855"/>
          <w:sz w:val="20"/>
          <w:szCs w:val="20"/>
        </w:rPr>
        <w:t>String</w:t>
      </w:r>
      <w:r w:rsidRPr="004C01D4">
        <w:rPr>
          <w:rFonts w:ascii="Courier New" w:eastAsia="Times New Roman" w:hAnsi="Courier New" w:cs="Courier New"/>
          <w:color w:val="000000"/>
          <w:sz w:val="20"/>
          <w:szCs w:val="20"/>
        </w:rPr>
        <w:t xml:space="preserve"> </w:t>
      </w:r>
      <w:proofErr w:type="spellStart"/>
      <w:r w:rsidRPr="004C01D4">
        <w:rPr>
          <w:rFonts w:ascii="Courier New" w:eastAsia="Times New Roman" w:hAnsi="Courier New" w:cs="Courier New"/>
          <w:color w:val="0000FF"/>
          <w:sz w:val="20"/>
          <w:szCs w:val="20"/>
        </w:rPr>
        <w:t>helloWorld</w:t>
      </w:r>
      <w:proofErr w:type="spellEnd"/>
      <w:r w:rsidRPr="004C01D4">
        <w:rPr>
          <w:rFonts w:ascii="Courier New" w:eastAsia="Times New Roman" w:hAnsi="Courier New" w:cs="Courier New"/>
          <w:color w:val="000000"/>
          <w:sz w:val="20"/>
          <w:szCs w:val="20"/>
        </w:rPr>
        <w:t>() {</w:t>
      </w:r>
    </w:p>
    <w:p w:rsidR="004C01D4" w:rsidRPr="004C01D4" w:rsidRDefault="004C01D4" w:rsidP="004C01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1D4">
        <w:rPr>
          <w:rFonts w:ascii="Courier New" w:eastAsia="Times New Roman" w:hAnsi="Courier New" w:cs="Courier New"/>
          <w:color w:val="000000"/>
          <w:sz w:val="20"/>
          <w:szCs w:val="20"/>
        </w:rPr>
        <w:t xml:space="preserve">   </w:t>
      </w:r>
      <w:proofErr w:type="gramStart"/>
      <w:r w:rsidRPr="004C01D4">
        <w:rPr>
          <w:rFonts w:ascii="Courier New" w:eastAsia="Times New Roman" w:hAnsi="Courier New" w:cs="Courier New"/>
          <w:color w:val="770088"/>
          <w:sz w:val="20"/>
          <w:szCs w:val="20"/>
        </w:rPr>
        <w:t>return</w:t>
      </w:r>
      <w:proofErr w:type="gramEnd"/>
      <w:r w:rsidRPr="004C01D4">
        <w:rPr>
          <w:rFonts w:ascii="Courier New" w:eastAsia="Times New Roman" w:hAnsi="Courier New" w:cs="Courier New"/>
          <w:color w:val="000000"/>
          <w:sz w:val="20"/>
          <w:szCs w:val="20"/>
        </w:rPr>
        <w:t xml:space="preserve"> </w:t>
      </w:r>
      <w:r w:rsidRPr="004C01D4">
        <w:rPr>
          <w:rFonts w:ascii="Courier New" w:eastAsia="Times New Roman" w:hAnsi="Courier New" w:cs="Courier New"/>
          <w:color w:val="AA1111"/>
          <w:sz w:val="20"/>
          <w:szCs w:val="20"/>
        </w:rPr>
        <w:t>"Hello World"</w:t>
      </w:r>
      <w:r w:rsidRPr="004C01D4">
        <w:rPr>
          <w:rFonts w:ascii="Courier New" w:eastAsia="Times New Roman" w:hAnsi="Courier New" w:cs="Courier New"/>
          <w:color w:val="000000"/>
          <w:sz w:val="20"/>
          <w:szCs w:val="20"/>
        </w:rPr>
        <w:t>;</w:t>
      </w:r>
    </w:p>
    <w:p w:rsidR="004C01D4" w:rsidRPr="004C01D4" w:rsidRDefault="004C01D4" w:rsidP="004C01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1D4">
        <w:rPr>
          <w:rFonts w:ascii="Courier New" w:eastAsia="Times New Roman" w:hAnsi="Courier New" w:cs="Courier New"/>
          <w:color w:val="000000"/>
          <w:sz w:val="20"/>
          <w:szCs w:val="20"/>
        </w:rPr>
        <w:t>}</w:t>
      </w:r>
    </w:p>
    <w:p w:rsidR="004C01D4" w:rsidRPr="004C01D4" w:rsidRDefault="004C01D4" w:rsidP="004C01D4">
      <w:pPr>
        <w:shd w:val="clear" w:color="auto" w:fill="FFFFFF"/>
        <w:spacing w:before="75" w:after="225" w:line="240" w:lineRule="auto"/>
        <w:rPr>
          <w:rFonts w:ascii="Cambria" w:eastAsia="Times New Roman" w:hAnsi="Cambria" w:cs="Helvetica"/>
          <w:color w:val="222635"/>
          <w:sz w:val="29"/>
          <w:szCs w:val="29"/>
        </w:rPr>
      </w:pPr>
    </w:p>
    <w:p w:rsidR="004C01D4" w:rsidRPr="004C01D4" w:rsidRDefault="004C01D4" w:rsidP="004C01D4">
      <w:pPr>
        <w:shd w:val="clear" w:color="auto" w:fill="FFFFFF"/>
        <w:spacing w:before="75" w:after="225" w:line="240" w:lineRule="auto"/>
        <w:rPr>
          <w:rFonts w:ascii="Cambria" w:eastAsia="Times New Roman" w:hAnsi="Cambria" w:cs="Helvetica"/>
          <w:color w:val="222635"/>
          <w:sz w:val="29"/>
          <w:szCs w:val="29"/>
        </w:rPr>
      </w:pPr>
      <w:r w:rsidRPr="004C01D4">
        <w:rPr>
          <w:rFonts w:ascii="Cambria" w:eastAsia="Times New Roman" w:hAnsi="Cambria" w:cs="Helvetica"/>
          <w:color w:val="222635"/>
          <w:sz w:val="29"/>
          <w:szCs w:val="29"/>
        </w:rPr>
        <w:t>Alternatively, you can also use the </w:t>
      </w:r>
      <w:hyperlink r:id="rId17" w:tgtFrame="_blank" w:history="1">
        <w:r w:rsidRPr="004C01D4">
          <w:rPr>
            <w:rFonts w:ascii="Cambria" w:eastAsia="Times New Roman" w:hAnsi="Cambria" w:cs="Helvetica"/>
            <w:color w:val="29A8FF"/>
            <w:sz w:val="29"/>
            <w:szCs w:val="29"/>
            <w:u w:val="single"/>
          </w:rPr>
          <w:t>@</w:t>
        </w:r>
        <w:proofErr w:type="spellStart"/>
        <w:r w:rsidRPr="004C01D4">
          <w:rPr>
            <w:rFonts w:ascii="Cambria" w:eastAsia="Times New Roman" w:hAnsi="Cambria" w:cs="Helvetica"/>
            <w:color w:val="29A8FF"/>
            <w:sz w:val="29"/>
            <w:szCs w:val="29"/>
            <w:u w:val="single"/>
          </w:rPr>
          <w:t>RestController</w:t>
        </w:r>
        <w:proofErr w:type="spellEnd"/>
      </w:hyperlink>
      <w:r w:rsidRPr="004C01D4">
        <w:rPr>
          <w:rFonts w:ascii="Cambria" w:eastAsia="Times New Roman" w:hAnsi="Cambria" w:cs="Helvetica"/>
          <w:color w:val="222635"/>
          <w:sz w:val="29"/>
          <w:szCs w:val="29"/>
        </w:rPr>
        <w:t> annotation instead of the </w:t>
      </w:r>
      <w:r w:rsidRPr="004C01D4">
        <w:rPr>
          <w:rFonts w:ascii="Courier New" w:eastAsia="Times New Roman" w:hAnsi="Courier New" w:cs="Courier New"/>
          <w:color w:val="000000"/>
          <w:sz w:val="20"/>
          <w:szCs w:val="20"/>
        </w:rPr>
        <w:t>@Controller</w:t>
      </w:r>
      <w:r w:rsidRPr="004C01D4">
        <w:rPr>
          <w:rFonts w:ascii="Cambria" w:eastAsia="Times New Roman" w:hAnsi="Cambria" w:cs="Helvetica"/>
          <w:color w:val="222635"/>
          <w:sz w:val="29"/>
          <w:szCs w:val="29"/>
        </w:rPr>
        <w:t> annotation. This will remove the need for using </w:t>
      </w:r>
      <w:r w:rsidRPr="004C01D4">
        <w:rPr>
          <w:rFonts w:ascii="Courier New" w:eastAsia="Times New Roman" w:hAnsi="Courier New" w:cs="Courier New"/>
          <w:color w:val="000000"/>
          <w:sz w:val="20"/>
          <w:szCs w:val="20"/>
        </w:rPr>
        <w:t>@</w:t>
      </w:r>
      <w:proofErr w:type="spellStart"/>
      <w:r w:rsidRPr="004C01D4">
        <w:rPr>
          <w:rFonts w:ascii="Courier New" w:eastAsia="Times New Roman" w:hAnsi="Courier New" w:cs="Courier New"/>
          <w:color w:val="000000"/>
          <w:sz w:val="20"/>
          <w:szCs w:val="20"/>
        </w:rPr>
        <w:t>ResponseBody</w:t>
      </w:r>
      <w:proofErr w:type="spellEnd"/>
      <w:r w:rsidRPr="004C01D4">
        <w:rPr>
          <w:rFonts w:ascii="Cambria" w:eastAsia="Times New Roman" w:hAnsi="Cambria" w:cs="Helvetica"/>
          <w:color w:val="222635"/>
          <w:sz w:val="29"/>
          <w:szCs w:val="29"/>
        </w:rPr>
        <w:t> because, as discussed in the previous answer, it comes automatically with the </w:t>
      </w:r>
      <w:r w:rsidRPr="004C01D4">
        <w:rPr>
          <w:rFonts w:ascii="Courier New" w:eastAsia="Times New Roman" w:hAnsi="Courier New" w:cs="Courier New"/>
          <w:color w:val="000000"/>
          <w:sz w:val="20"/>
          <w:szCs w:val="20"/>
        </w:rPr>
        <w:t>@</w:t>
      </w:r>
      <w:proofErr w:type="spellStart"/>
      <w:r w:rsidRPr="004C01D4">
        <w:rPr>
          <w:rFonts w:ascii="Courier New" w:eastAsia="Times New Roman" w:hAnsi="Courier New" w:cs="Courier New"/>
          <w:color w:val="000000"/>
          <w:sz w:val="20"/>
          <w:szCs w:val="20"/>
        </w:rPr>
        <w:t>RestController</w:t>
      </w:r>
      <w:proofErr w:type="spellEnd"/>
      <w:r w:rsidRPr="004C01D4">
        <w:rPr>
          <w:rFonts w:ascii="Cambria" w:eastAsia="Times New Roman" w:hAnsi="Cambria" w:cs="Helvetica"/>
          <w:color w:val="222635"/>
          <w:sz w:val="29"/>
          <w:szCs w:val="29"/>
        </w:rPr>
        <w:t> annotation.</w:t>
      </w:r>
    </w:p>
    <w:p w:rsidR="004C01D4" w:rsidRPr="004C01D4" w:rsidRDefault="004C01D4" w:rsidP="004C01D4">
      <w:pPr>
        <w:shd w:val="clear" w:color="auto" w:fill="FFFFFF"/>
        <w:spacing w:before="75" w:after="225" w:line="240" w:lineRule="auto"/>
        <w:rPr>
          <w:rFonts w:ascii="Cambria" w:eastAsia="Times New Roman" w:hAnsi="Cambria" w:cs="Helvetica"/>
          <w:color w:val="222635"/>
          <w:sz w:val="29"/>
          <w:szCs w:val="29"/>
        </w:rPr>
      </w:pPr>
      <w:r w:rsidRPr="004C01D4">
        <w:rPr>
          <w:rFonts w:ascii="Cambria" w:eastAsia="Times New Roman" w:hAnsi="Cambria" w:cs="Helvetica"/>
          <w:b/>
          <w:bCs/>
          <w:color w:val="222635"/>
          <w:sz w:val="29"/>
          <w:szCs w:val="29"/>
        </w:rPr>
        <w:t>What does @</w:t>
      </w:r>
      <w:proofErr w:type="spellStart"/>
      <w:r w:rsidRPr="004C01D4">
        <w:rPr>
          <w:rFonts w:ascii="Cambria" w:eastAsia="Times New Roman" w:hAnsi="Cambria" w:cs="Helvetica"/>
          <w:b/>
          <w:bCs/>
          <w:color w:val="222635"/>
          <w:sz w:val="29"/>
          <w:szCs w:val="29"/>
        </w:rPr>
        <w:t>PathVariable</w:t>
      </w:r>
      <w:proofErr w:type="spellEnd"/>
      <w:r w:rsidRPr="004C01D4">
        <w:rPr>
          <w:rFonts w:ascii="Cambria" w:eastAsia="Times New Roman" w:hAnsi="Cambria" w:cs="Helvetica"/>
          <w:b/>
          <w:bCs/>
          <w:color w:val="222635"/>
          <w:sz w:val="29"/>
          <w:szCs w:val="29"/>
        </w:rPr>
        <w:t xml:space="preserve"> do in Spring MVC? Why it's useful in REST with </w:t>
      </w:r>
      <w:proofErr w:type="gramStart"/>
      <w:r w:rsidRPr="004C01D4">
        <w:rPr>
          <w:rFonts w:ascii="Cambria" w:eastAsia="Times New Roman" w:hAnsi="Cambria" w:cs="Helvetica"/>
          <w:b/>
          <w:bCs/>
          <w:color w:val="222635"/>
          <w:sz w:val="29"/>
          <w:szCs w:val="29"/>
        </w:rPr>
        <w:t>Spring</w:t>
      </w:r>
      <w:proofErr w:type="gramEnd"/>
      <w:r w:rsidRPr="004C01D4">
        <w:rPr>
          <w:rFonts w:ascii="Cambria" w:eastAsia="Times New Roman" w:hAnsi="Cambria" w:cs="Helvetica"/>
          <w:b/>
          <w:bCs/>
          <w:color w:val="222635"/>
          <w:sz w:val="29"/>
          <w:szCs w:val="29"/>
        </w:rPr>
        <w:t>? </w:t>
      </w:r>
    </w:p>
    <w:p w:rsidR="004C01D4" w:rsidRPr="004C01D4" w:rsidRDefault="004C01D4" w:rsidP="004C01D4">
      <w:pPr>
        <w:shd w:val="clear" w:color="auto" w:fill="FFFFFF"/>
        <w:spacing w:before="75" w:after="225" w:line="240" w:lineRule="auto"/>
        <w:rPr>
          <w:rFonts w:ascii="Cambria" w:eastAsia="Times New Roman" w:hAnsi="Cambria" w:cs="Helvetica"/>
          <w:color w:val="222635"/>
          <w:sz w:val="29"/>
          <w:szCs w:val="29"/>
        </w:rPr>
      </w:pPr>
      <w:r w:rsidRPr="004C01D4">
        <w:rPr>
          <w:rFonts w:ascii="Cambria" w:eastAsia="Times New Roman" w:hAnsi="Cambria" w:cs="Helvetica"/>
          <w:color w:val="222635"/>
          <w:sz w:val="29"/>
          <w:szCs w:val="29"/>
        </w:rPr>
        <w:t xml:space="preserve">This is one of the useful annotations from Spring MVC that allows you to read values from the URI, like query parameter. It's particularly useful in case of creating RESTful web service using </w:t>
      </w:r>
      <w:proofErr w:type="gramStart"/>
      <w:r w:rsidRPr="004C01D4">
        <w:rPr>
          <w:rFonts w:ascii="Cambria" w:eastAsia="Times New Roman" w:hAnsi="Cambria" w:cs="Helvetica"/>
          <w:color w:val="222635"/>
          <w:sz w:val="29"/>
          <w:szCs w:val="29"/>
        </w:rPr>
        <w:t>Spring</w:t>
      </w:r>
      <w:proofErr w:type="gramEnd"/>
      <w:r w:rsidRPr="004C01D4">
        <w:rPr>
          <w:rFonts w:ascii="Cambria" w:eastAsia="Times New Roman" w:hAnsi="Cambria" w:cs="Helvetica"/>
          <w:color w:val="222635"/>
          <w:sz w:val="29"/>
          <w:szCs w:val="29"/>
        </w:rPr>
        <w:t>, because, in REST, resource identifiers are part of the URI. This question is normally asked by experienced Spring MVC developers with 4 to 6 years of experience.</w:t>
      </w:r>
    </w:p>
    <w:p w:rsidR="004C01D4" w:rsidRPr="004C01D4" w:rsidRDefault="004C01D4" w:rsidP="004C01D4">
      <w:pPr>
        <w:shd w:val="clear" w:color="auto" w:fill="FFFFFF"/>
        <w:spacing w:before="75" w:after="225" w:line="240" w:lineRule="auto"/>
        <w:rPr>
          <w:rFonts w:ascii="Cambria" w:eastAsia="Times New Roman" w:hAnsi="Cambria" w:cs="Helvetica"/>
          <w:color w:val="222635"/>
          <w:sz w:val="29"/>
          <w:szCs w:val="29"/>
        </w:rPr>
      </w:pPr>
      <w:r w:rsidRPr="004C01D4">
        <w:rPr>
          <w:rFonts w:ascii="Cambria" w:eastAsia="Times New Roman" w:hAnsi="Cambria" w:cs="Helvetica"/>
          <w:color w:val="222635"/>
          <w:sz w:val="29"/>
          <w:szCs w:val="29"/>
        </w:rPr>
        <w:t>For example, this </w:t>
      </w:r>
      <w:hyperlink r:id="rId18" w:tgtFrame="_blank" w:history="1">
        <w:r w:rsidRPr="004C01D4">
          <w:rPr>
            <w:rFonts w:ascii="Cambria" w:eastAsia="Times New Roman" w:hAnsi="Cambria" w:cs="Helvetica"/>
            <w:color w:val="29A8FF"/>
            <w:sz w:val="29"/>
            <w:szCs w:val="29"/>
            <w:u w:val="single"/>
          </w:rPr>
          <w:t>URL</w:t>
        </w:r>
      </w:hyperlink>
      <w:r w:rsidRPr="004C01D4">
        <w:rPr>
          <w:rFonts w:ascii="Cambria" w:eastAsia="Times New Roman" w:hAnsi="Cambria" w:cs="Helvetica"/>
          <w:color w:val="222635"/>
          <w:sz w:val="29"/>
          <w:szCs w:val="29"/>
        </w:rPr>
        <w:t> can be helpful if you want to learn how to extract the id, then you can use the </w:t>
      </w:r>
      <w:r w:rsidRPr="004C01D4">
        <w:rPr>
          <w:rFonts w:ascii="Courier New" w:eastAsia="Times New Roman" w:hAnsi="Courier New" w:cs="Courier New"/>
          <w:color w:val="000000"/>
          <w:sz w:val="20"/>
          <w:szCs w:val="20"/>
        </w:rPr>
        <w:t>@</w:t>
      </w:r>
      <w:proofErr w:type="spellStart"/>
      <w:r w:rsidRPr="004C01D4">
        <w:rPr>
          <w:rFonts w:ascii="Courier New" w:eastAsia="Times New Roman" w:hAnsi="Courier New" w:cs="Courier New"/>
          <w:color w:val="000000"/>
          <w:sz w:val="20"/>
          <w:szCs w:val="20"/>
        </w:rPr>
        <w:t>PathVariable</w:t>
      </w:r>
      <w:proofErr w:type="spellEnd"/>
      <w:r w:rsidRPr="004C01D4">
        <w:rPr>
          <w:rFonts w:ascii="Cambria" w:eastAsia="Times New Roman" w:hAnsi="Cambria" w:cs="Helvetica"/>
          <w:color w:val="222635"/>
          <w:sz w:val="29"/>
          <w:szCs w:val="29"/>
        </w:rPr>
        <w:t> annotation of Spring MVC. If you are not familiar with Spring MVC annotations, then </w:t>
      </w:r>
      <w:hyperlink r:id="rId19" w:tgtFrame="_blank" w:history="1">
        <w:r w:rsidRPr="004C01D4">
          <w:rPr>
            <w:rFonts w:ascii="Cambria" w:eastAsia="Times New Roman" w:hAnsi="Cambria" w:cs="Helvetica"/>
            <w:color w:val="29A8FF"/>
            <w:sz w:val="29"/>
            <w:szCs w:val="29"/>
            <w:u w:val="single"/>
          </w:rPr>
          <w:t xml:space="preserve">Spring MVC </w:t>
        </w:r>
        <w:proofErr w:type="gramStart"/>
        <w:r w:rsidRPr="004C01D4">
          <w:rPr>
            <w:rFonts w:ascii="Cambria" w:eastAsia="Times New Roman" w:hAnsi="Cambria" w:cs="Helvetica"/>
            <w:color w:val="29A8FF"/>
            <w:sz w:val="29"/>
            <w:szCs w:val="29"/>
            <w:u w:val="single"/>
          </w:rPr>
          <w:t>For</w:t>
        </w:r>
        <w:proofErr w:type="gramEnd"/>
        <w:r w:rsidRPr="004C01D4">
          <w:rPr>
            <w:rFonts w:ascii="Cambria" w:eastAsia="Times New Roman" w:hAnsi="Cambria" w:cs="Helvetica"/>
            <w:color w:val="29A8FF"/>
            <w:sz w:val="29"/>
            <w:szCs w:val="29"/>
            <w:u w:val="single"/>
          </w:rPr>
          <w:t xml:space="preserve"> Beginners: Build Java Web App in 25 Steps</w:t>
        </w:r>
      </w:hyperlink>
      <w:r w:rsidRPr="004C01D4">
        <w:rPr>
          <w:rFonts w:ascii="Cambria" w:eastAsia="Times New Roman" w:hAnsi="Cambria" w:cs="Helvetica"/>
          <w:color w:val="222635"/>
          <w:sz w:val="29"/>
          <w:szCs w:val="29"/>
        </w:rPr>
        <w:t> is a good place to start.</w:t>
      </w:r>
    </w:p>
    <w:p w:rsidR="004C01D4" w:rsidRPr="004C01D4" w:rsidRDefault="004C01D4" w:rsidP="004C01D4">
      <w:pPr>
        <w:shd w:val="clear" w:color="auto" w:fill="FFFFFF"/>
        <w:spacing w:before="75" w:after="225" w:line="240" w:lineRule="auto"/>
        <w:rPr>
          <w:rFonts w:ascii="Cambria" w:eastAsia="Times New Roman" w:hAnsi="Cambria" w:cs="Helvetica"/>
          <w:color w:val="222635"/>
          <w:sz w:val="29"/>
          <w:szCs w:val="29"/>
        </w:rPr>
      </w:pPr>
      <w:r w:rsidRPr="004C01D4">
        <w:rPr>
          <w:rFonts w:ascii="Cambria" w:eastAsia="Times New Roman" w:hAnsi="Cambria" w:cs="Helvetica"/>
          <w:noProof/>
          <w:color w:val="29A8FF"/>
          <w:sz w:val="29"/>
          <w:szCs w:val="29"/>
        </w:rPr>
        <w:drawing>
          <wp:inline distT="0" distB="0" distL="0" distR="0">
            <wp:extent cx="7181850" cy="2438400"/>
            <wp:effectExtent l="0" t="0" r="0" b="0"/>
            <wp:docPr id="7" name="Picture 7" descr="Spring MVC REST Interview Questions">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ring MVC REST Interview Questions">
                      <a:hlinkClick r:id="rId13"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181850" cy="2438400"/>
                    </a:xfrm>
                    <a:prstGeom prst="rect">
                      <a:avLst/>
                    </a:prstGeom>
                    <a:noFill/>
                    <a:ln>
                      <a:noFill/>
                    </a:ln>
                  </pic:spPr>
                </pic:pic>
              </a:graphicData>
            </a:graphic>
          </wp:inline>
        </w:drawing>
      </w:r>
    </w:p>
    <w:p w:rsidR="004C01D4" w:rsidRPr="004C01D4" w:rsidRDefault="004C01D4" w:rsidP="004C01D4">
      <w:pPr>
        <w:shd w:val="clear" w:color="auto" w:fill="FFFFFF"/>
        <w:spacing w:before="75" w:after="225" w:line="240" w:lineRule="auto"/>
        <w:rPr>
          <w:rFonts w:ascii="Cambria" w:eastAsia="Times New Roman" w:hAnsi="Cambria" w:cs="Helvetica"/>
          <w:color w:val="222635"/>
          <w:sz w:val="29"/>
          <w:szCs w:val="29"/>
        </w:rPr>
      </w:pPr>
      <w:r w:rsidRPr="004C01D4">
        <w:rPr>
          <w:rFonts w:ascii="Cambria" w:eastAsia="Times New Roman" w:hAnsi="Cambria" w:cs="Helvetica"/>
          <w:b/>
          <w:bCs/>
          <w:color w:val="222635"/>
          <w:sz w:val="29"/>
          <w:szCs w:val="29"/>
        </w:rPr>
        <w:t>What is the HTTP status return code for a successful DELETE statement? </w:t>
      </w:r>
    </w:p>
    <w:p w:rsidR="004C01D4" w:rsidRPr="004C01D4" w:rsidRDefault="004C01D4" w:rsidP="004C01D4">
      <w:pPr>
        <w:shd w:val="clear" w:color="auto" w:fill="FFFFFF"/>
        <w:spacing w:before="75" w:after="225" w:line="240" w:lineRule="auto"/>
        <w:rPr>
          <w:rFonts w:ascii="Cambria" w:eastAsia="Times New Roman" w:hAnsi="Cambria" w:cs="Helvetica"/>
          <w:color w:val="222635"/>
          <w:sz w:val="29"/>
          <w:szCs w:val="29"/>
        </w:rPr>
      </w:pPr>
      <w:r w:rsidRPr="004C01D4">
        <w:rPr>
          <w:rFonts w:ascii="Cambria" w:eastAsia="Times New Roman" w:hAnsi="Cambria" w:cs="Helvetica"/>
          <w:color w:val="222635"/>
          <w:sz w:val="29"/>
          <w:szCs w:val="29"/>
        </w:rPr>
        <w:t>There is no strict rule about what status code your REST API should return to after a successful DELETE. It can return 200 Ok or 204 No Content.</w:t>
      </w:r>
    </w:p>
    <w:p w:rsidR="004C01D4" w:rsidRPr="004C01D4" w:rsidRDefault="004C01D4" w:rsidP="004C01D4">
      <w:pPr>
        <w:shd w:val="clear" w:color="auto" w:fill="FFFFFF"/>
        <w:spacing w:before="75" w:after="225" w:line="240" w:lineRule="auto"/>
        <w:rPr>
          <w:rFonts w:ascii="Cambria" w:eastAsia="Times New Roman" w:hAnsi="Cambria" w:cs="Helvetica"/>
          <w:color w:val="222635"/>
          <w:sz w:val="29"/>
          <w:szCs w:val="29"/>
        </w:rPr>
      </w:pPr>
      <w:r w:rsidRPr="004C01D4">
        <w:rPr>
          <w:rFonts w:ascii="Cambria" w:eastAsia="Times New Roman" w:hAnsi="Cambria" w:cs="Helvetica"/>
          <w:color w:val="222635"/>
          <w:sz w:val="29"/>
          <w:szCs w:val="29"/>
        </w:rPr>
        <w:lastRenderedPageBreak/>
        <w:t>In general, if the DELETE operation is successful, the response body is empty, return 204. If the DELETE request is successful and the response body is NOT empty, return 200.</w:t>
      </w:r>
    </w:p>
    <w:p w:rsidR="004C01D4" w:rsidRPr="004C01D4" w:rsidRDefault="004C01D4" w:rsidP="004C01D4">
      <w:pPr>
        <w:shd w:val="clear" w:color="auto" w:fill="FFFFFF"/>
        <w:spacing w:before="75" w:after="225" w:line="240" w:lineRule="auto"/>
        <w:rPr>
          <w:rFonts w:ascii="Cambria" w:eastAsia="Times New Roman" w:hAnsi="Cambria" w:cs="Helvetica"/>
          <w:color w:val="222635"/>
          <w:sz w:val="29"/>
          <w:szCs w:val="29"/>
        </w:rPr>
      </w:pPr>
      <w:r w:rsidRPr="004C01D4">
        <w:rPr>
          <w:rFonts w:ascii="Cambria" w:eastAsia="Times New Roman" w:hAnsi="Cambria" w:cs="Helvetica"/>
          <w:b/>
          <w:bCs/>
          <w:color w:val="222635"/>
          <w:sz w:val="29"/>
          <w:szCs w:val="29"/>
        </w:rPr>
        <w:t>What does CRUD mean? </w:t>
      </w:r>
    </w:p>
    <w:p w:rsidR="004C01D4" w:rsidRPr="004C01D4" w:rsidRDefault="004C01D4" w:rsidP="004C01D4">
      <w:pPr>
        <w:shd w:val="clear" w:color="auto" w:fill="FFFFFF"/>
        <w:spacing w:before="75" w:after="225" w:line="240" w:lineRule="auto"/>
        <w:rPr>
          <w:rFonts w:ascii="Cambria" w:eastAsia="Times New Roman" w:hAnsi="Cambria" w:cs="Helvetica"/>
          <w:color w:val="222635"/>
          <w:sz w:val="29"/>
          <w:szCs w:val="29"/>
        </w:rPr>
      </w:pPr>
      <w:r w:rsidRPr="004C01D4">
        <w:rPr>
          <w:rFonts w:ascii="Cambria" w:eastAsia="Times New Roman" w:hAnsi="Cambria" w:cs="Helvetica"/>
          <w:color w:val="222635"/>
          <w:sz w:val="29"/>
          <w:szCs w:val="29"/>
        </w:rPr>
        <w:t>CRUD is a short form of Create, Read, Update, and Delete. In REST API, the POST is used to create a resource, GET is used to read a resource, </w:t>
      </w:r>
      <w:hyperlink r:id="rId21" w:tgtFrame="_blank" w:history="1">
        <w:r w:rsidRPr="004C01D4">
          <w:rPr>
            <w:rFonts w:ascii="Cambria" w:eastAsia="Times New Roman" w:hAnsi="Cambria" w:cs="Helvetica"/>
            <w:color w:val="29A8FF"/>
            <w:sz w:val="29"/>
            <w:szCs w:val="29"/>
            <w:u w:val="single"/>
          </w:rPr>
          <w:t>PUT</w:t>
        </w:r>
      </w:hyperlink>
      <w:r w:rsidRPr="004C01D4">
        <w:rPr>
          <w:rFonts w:ascii="Cambria" w:eastAsia="Times New Roman" w:hAnsi="Cambria" w:cs="Helvetica"/>
          <w:color w:val="222635"/>
          <w:sz w:val="29"/>
          <w:szCs w:val="29"/>
        </w:rPr>
        <w:t xml:space="preserve"> is used to </w:t>
      </w:r>
      <w:proofErr w:type="gramStart"/>
      <w:r w:rsidRPr="004C01D4">
        <w:rPr>
          <w:rFonts w:ascii="Cambria" w:eastAsia="Times New Roman" w:hAnsi="Cambria" w:cs="Helvetica"/>
          <w:color w:val="222635"/>
          <w:sz w:val="29"/>
          <w:szCs w:val="29"/>
        </w:rPr>
        <w:t>updated</w:t>
      </w:r>
      <w:proofErr w:type="gramEnd"/>
      <w:r w:rsidRPr="004C01D4">
        <w:rPr>
          <w:rFonts w:ascii="Cambria" w:eastAsia="Times New Roman" w:hAnsi="Cambria" w:cs="Helvetica"/>
          <w:color w:val="222635"/>
          <w:sz w:val="29"/>
          <w:szCs w:val="29"/>
        </w:rPr>
        <w:t xml:space="preserve"> a resource, and DELETE is used to remove a resource from the server. This one is another beginner level Spring MVC question common amongst 1 to 3 years as an experienced programmer.</w:t>
      </w:r>
    </w:p>
    <w:p w:rsidR="004C01D4" w:rsidRPr="004C01D4" w:rsidRDefault="004C01D4" w:rsidP="004C01D4">
      <w:pPr>
        <w:shd w:val="clear" w:color="auto" w:fill="FFFFFF"/>
        <w:spacing w:before="75" w:after="225" w:line="240" w:lineRule="auto"/>
        <w:rPr>
          <w:rFonts w:ascii="Cambria" w:eastAsia="Times New Roman" w:hAnsi="Cambria" w:cs="Helvetica"/>
          <w:color w:val="222635"/>
          <w:sz w:val="29"/>
          <w:szCs w:val="29"/>
        </w:rPr>
      </w:pPr>
      <w:r w:rsidRPr="004C01D4">
        <w:rPr>
          <w:rFonts w:ascii="Cambria" w:eastAsia="Times New Roman" w:hAnsi="Cambria" w:cs="Helvetica"/>
          <w:b/>
          <w:bCs/>
          <w:color w:val="222635"/>
          <w:sz w:val="29"/>
          <w:szCs w:val="29"/>
        </w:rPr>
        <w:t>Where do you need @</w:t>
      </w:r>
      <w:proofErr w:type="spellStart"/>
      <w:r w:rsidRPr="004C01D4">
        <w:rPr>
          <w:rFonts w:ascii="Cambria" w:eastAsia="Times New Roman" w:hAnsi="Cambria" w:cs="Helvetica"/>
          <w:b/>
          <w:bCs/>
          <w:color w:val="222635"/>
          <w:sz w:val="29"/>
          <w:szCs w:val="29"/>
        </w:rPr>
        <w:t>EnableWebMVC</w:t>
      </w:r>
      <w:proofErr w:type="spellEnd"/>
      <w:r w:rsidRPr="004C01D4">
        <w:rPr>
          <w:rFonts w:ascii="Cambria" w:eastAsia="Times New Roman" w:hAnsi="Cambria" w:cs="Helvetica"/>
          <w:b/>
          <w:bCs/>
          <w:color w:val="222635"/>
          <w:sz w:val="29"/>
          <w:szCs w:val="29"/>
        </w:rPr>
        <w:t>? </w:t>
      </w:r>
    </w:p>
    <w:p w:rsidR="004C01D4" w:rsidRPr="004C01D4" w:rsidRDefault="004C01D4" w:rsidP="004C01D4">
      <w:pPr>
        <w:shd w:val="clear" w:color="auto" w:fill="FFFFFF"/>
        <w:spacing w:before="75" w:after="225" w:line="240" w:lineRule="auto"/>
        <w:rPr>
          <w:rFonts w:ascii="Cambria" w:eastAsia="Times New Roman" w:hAnsi="Cambria" w:cs="Helvetica"/>
          <w:color w:val="222635"/>
          <w:sz w:val="29"/>
          <w:szCs w:val="29"/>
        </w:rPr>
      </w:pPr>
      <w:r w:rsidRPr="004C01D4">
        <w:rPr>
          <w:rFonts w:ascii="Cambria" w:eastAsia="Times New Roman" w:hAnsi="Cambria" w:cs="Helvetica"/>
          <w:color w:val="222635"/>
          <w:sz w:val="29"/>
          <w:szCs w:val="29"/>
        </w:rPr>
        <w:t>The </w:t>
      </w:r>
      <w:r w:rsidRPr="004C01D4">
        <w:rPr>
          <w:rFonts w:ascii="Courier New" w:eastAsia="Times New Roman" w:hAnsi="Courier New" w:cs="Courier New"/>
          <w:color w:val="000000"/>
          <w:sz w:val="20"/>
          <w:szCs w:val="20"/>
        </w:rPr>
        <w:t>@</w:t>
      </w:r>
      <w:proofErr w:type="spellStart"/>
      <w:r w:rsidRPr="004C01D4">
        <w:rPr>
          <w:rFonts w:ascii="Courier New" w:eastAsia="Times New Roman" w:hAnsi="Courier New" w:cs="Courier New"/>
          <w:color w:val="000000"/>
          <w:sz w:val="20"/>
          <w:szCs w:val="20"/>
        </w:rPr>
        <w:t>EnableWebMvc</w:t>
      </w:r>
      <w:proofErr w:type="spellEnd"/>
      <w:r w:rsidRPr="004C01D4">
        <w:rPr>
          <w:rFonts w:ascii="Cambria" w:eastAsia="Times New Roman" w:hAnsi="Cambria" w:cs="Helvetica"/>
          <w:color w:val="222635"/>
          <w:sz w:val="29"/>
          <w:szCs w:val="29"/>
        </w:rPr>
        <w:t> annotation is required to enable Spring MVC when Java configuration is used to configure Spring MVC instead of XML. It is equivalent to &lt;</w:t>
      </w:r>
      <w:proofErr w:type="spellStart"/>
      <w:r w:rsidRPr="004C01D4">
        <w:rPr>
          <w:rFonts w:ascii="Cambria" w:eastAsia="Times New Roman" w:hAnsi="Cambria" w:cs="Helvetica"/>
          <w:color w:val="222635"/>
          <w:sz w:val="29"/>
          <w:szCs w:val="29"/>
        </w:rPr>
        <w:t>mvc</w:t>
      </w:r>
      <w:proofErr w:type="spellEnd"/>
      <w:r w:rsidRPr="004C01D4">
        <w:rPr>
          <w:rFonts w:ascii="Cambria" w:eastAsia="Times New Roman" w:hAnsi="Cambria" w:cs="Helvetica"/>
          <w:color w:val="222635"/>
          <w:sz w:val="29"/>
          <w:szCs w:val="29"/>
        </w:rPr>
        <w:t>: annotation-driven&gt; in an XML configuration.</w:t>
      </w:r>
    </w:p>
    <w:p w:rsidR="004C01D4" w:rsidRPr="004C01D4" w:rsidRDefault="004C01D4" w:rsidP="004C01D4">
      <w:pPr>
        <w:shd w:val="clear" w:color="auto" w:fill="FFFFFF"/>
        <w:spacing w:before="75" w:after="225" w:line="240" w:lineRule="auto"/>
        <w:rPr>
          <w:rFonts w:ascii="Cambria" w:eastAsia="Times New Roman" w:hAnsi="Cambria" w:cs="Helvetica"/>
          <w:color w:val="222635"/>
          <w:sz w:val="29"/>
          <w:szCs w:val="29"/>
        </w:rPr>
      </w:pPr>
      <w:r w:rsidRPr="004C01D4">
        <w:rPr>
          <w:rFonts w:ascii="Cambria" w:eastAsia="Times New Roman" w:hAnsi="Cambria" w:cs="Helvetica"/>
          <w:color w:val="222635"/>
          <w:sz w:val="29"/>
          <w:szCs w:val="29"/>
        </w:rPr>
        <w:t>It enables support for the </w:t>
      </w:r>
      <w:r w:rsidRPr="004C01D4">
        <w:rPr>
          <w:rFonts w:ascii="Courier New" w:eastAsia="Times New Roman" w:hAnsi="Courier New" w:cs="Courier New"/>
          <w:color w:val="000000"/>
          <w:sz w:val="20"/>
          <w:szCs w:val="20"/>
        </w:rPr>
        <w:t>@Controller</w:t>
      </w:r>
      <w:r w:rsidRPr="004C01D4">
        <w:rPr>
          <w:rFonts w:ascii="Cambria" w:eastAsia="Times New Roman" w:hAnsi="Cambria" w:cs="Helvetica"/>
          <w:color w:val="222635"/>
          <w:sz w:val="29"/>
          <w:szCs w:val="29"/>
        </w:rPr>
        <w:t>-annotated classes that use </w:t>
      </w:r>
      <w:r w:rsidRPr="004C01D4">
        <w:rPr>
          <w:rFonts w:ascii="Courier New" w:eastAsia="Times New Roman" w:hAnsi="Courier New" w:cs="Courier New"/>
          <w:color w:val="000000"/>
          <w:sz w:val="20"/>
          <w:szCs w:val="20"/>
        </w:rPr>
        <w:t>@</w:t>
      </w:r>
      <w:proofErr w:type="spellStart"/>
      <w:r w:rsidRPr="004C01D4">
        <w:rPr>
          <w:rFonts w:ascii="Courier New" w:eastAsia="Times New Roman" w:hAnsi="Courier New" w:cs="Courier New"/>
          <w:color w:val="000000"/>
          <w:sz w:val="20"/>
          <w:szCs w:val="20"/>
        </w:rPr>
        <w:t>RequestMapping</w:t>
      </w:r>
      <w:proofErr w:type="spellEnd"/>
      <w:r w:rsidRPr="004C01D4">
        <w:rPr>
          <w:rFonts w:ascii="Cambria" w:eastAsia="Times New Roman" w:hAnsi="Cambria" w:cs="Helvetica"/>
          <w:color w:val="222635"/>
          <w:sz w:val="29"/>
          <w:szCs w:val="29"/>
        </w:rPr>
        <w:t xml:space="preserve"> to map incoming requests to handler methods that are not already familiar with </w:t>
      </w:r>
      <w:proofErr w:type="gramStart"/>
      <w:r w:rsidRPr="004C01D4">
        <w:rPr>
          <w:rFonts w:ascii="Cambria" w:eastAsia="Times New Roman" w:hAnsi="Cambria" w:cs="Helvetica"/>
          <w:color w:val="222635"/>
          <w:sz w:val="29"/>
          <w:szCs w:val="29"/>
        </w:rPr>
        <w:t>Spring's</w:t>
      </w:r>
      <w:proofErr w:type="gramEnd"/>
      <w:r w:rsidRPr="004C01D4">
        <w:rPr>
          <w:rFonts w:ascii="Cambria" w:eastAsia="Times New Roman" w:hAnsi="Cambria" w:cs="Helvetica"/>
          <w:color w:val="222635"/>
          <w:sz w:val="29"/>
          <w:szCs w:val="29"/>
        </w:rPr>
        <w:t xml:space="preserve"> support for Java configuration. The </w:t>
      </w:r>
      <w:hyperlink r:id="rId22" w:tgtFrame="_blank" w:history="1">
        <w:r w:rsidRPr="004C01D4">
          <w:rPr>
            <w:rFonts w:ascii="Cambria" w:eastAsia="Times New Roman" w:hAnsi="Cambria" w:cs="Helvetica"/>
            <w:color w:val="29A8FF"/>
            <w:sz w:val="29"/>
            <w:szCs w:val="29"/>
            <w:u w:val="single"/>
          </w:rPr>
          <w:t>Spring Master Class</w:t>
        </w:r>
      </w:hyperlink>
      <w:r w:rsidRPr="004C01D4">
        <w:rPr>
          <w:rFonts w:ascii="Cambria" w:eastAsia="Times New Roman" w:hAnsi="Cambria" w:cs="Helvetica"/>
          <w:color w:val="222635"/>
          <w:sz w:val="29"/>
          <w:szCs w:val="29"/>
        </w:rPr>
        <w:t xml:space="preserve"> on </w:t>
      </w:r>
      <w:proofErr w:type="spellStart"/>
      <w:r w:rsidRPr="004C01D4">
        <w:rPr>
          <w:rFonts w:ascii="Cambria" w:eastAsia="Times New Roman" w:hAnsi="Cambria" w:cs="Helvetica"/>
          <w:color w:val="222635"/>
          <w:sz w:val="29"/>
          <w:szCs w:val="29"/>
        </w:rPr>
        <w:t>Udemy</w:t>
      </w:r>
      <w:proofErr w:type="spellEnd"/>
      <w:r w:rsidRPr="004C01D4">
        <w:rPr>
          <w:rFonts w:ascii="Cambria" w:eastAsia="Times New Roman" w:hAnsi="Cambria" w:cs="Helvetica"/>
          <w:color w:val="222635"/>
          <w:sz w:val="29"/>
          <w:szCs w:val="29"/>
        </w:rPr>
        <w:t xml:space="preserve"> is a good place to start.</w:t>
      </w:r>
    </w:p>
    <w:p w:rsidR="004C01D4" w:rsidRPr="004C01D4" w:rsidRDefault="004C01D4" w:rsidP="004C01D4">
      <w:pPr>
        <w:shd w:val="clear" w:color="auto" w:fill="FFFFFF"/>
        <w:spacing w:before="75" w:after="225" w:line="240" w:lineRule="auto"/>
        <w:rPr>
          <w:rFonts w:ascii="Cambria" w:eastAsia="Times New Roman" w:hAnsi="Cambria" w:cs="Helvetica"/>
          <w:color w:val="222635"/>
          <w:sz w:val="29"/>
          <w:szCs w:val="29"/>
        </w:rPr>
      </w:pPr>
      <w:r w:rsidRPr="004C01D4">
        <w:rPr>
          <w:rFonts w:ascii="Cambria" w:eastAsia="Times New Roman" w:hAnsi="Cambria" w:cs="Helvetica"/>
          <w:b/>
          <w:bCs/>
          <w:color w:val="222635"/>
          <w:sz w:val="29"/>
          <w:szCs w:val="29"/>
        </w:rPr>
        <w:t>When do you need @</w:t>
      </w:r>
      <w:proofErr w:type="spellStart"/>
      <w:r w:rsidRPr="004C01D4">
        <w:rPr>
          <w:rFonts w:ascii="Cambria" w:eastAsia="Times New Roman" w:hAnsi="Cambria" w:cs="Helvetica"/>
          <w:b/>
          <w:bCs/>
          <w:color w:val="222635"/>
          <w:sz w:val="29"/>
          <w:szCs w:val="29"/>
        </w:rPr>
        <w:t>ResponseStatus</w:t>
      </w:r>
      <w:proofErr w:type="spellEnd"/>
      <w:r w:rsidRPr="004C01D4">
        <w:rPr>
          <w:rFonts w:ascii="Cambria" w:eastAsia="Times New Roman" w:hAnsi="Cambria" w:cs="Helvetica"/>
          <w:b/>
          <w:bCs/>
          <w:color w:val="222635"/>
          <w:sz w:val="29"/>
          <w:szCs w:val="29"/>
        </w:rPr>
        <w:t xml:space="preserve"> annotation in Spring MVC? </w:t>
      </w:r>
    </w:p>
    <w:p w:rsidR="004C01D4" w:rsidRPr="004C01D4" w:rsidRDefault="004C01D4" w:rsidP="004C01D4">
      <w:pPr>
        <w:shd w:val="clear" w:color="auto" w:fill="FFFFFF"/>
        <w:spacing w:before="75" w:after="225" w:line="240" w:lineRule="auto"/>
        <w:rPr>
          <w:rFonts w:ascii="Cambria" w:eastAsia="Times New Roman" w:hAnsi="Cambria" w:cs="Helvetica"/>
          <w:color w:val="222635"/>
          <w:sz w:val="29"/>
          <w:szCs w:val="29"/>
        </w:rPr>
      </w:pPr>
      <w:proofErr w:type="gramStart"/>
      <w:r w:rsidRPr="004C01D4">
        <w:rPr>
          <w:rFonts w:ascii="Cambria" w:eastAsia="Times New Roman" w:hAnsi="Cambria" w:cs="Helvetica"/>
          <w:color w:val="222635"/>
          <w:sz w:val="29"/>
          <w:szCs w:val="29"/>
        </w:rPr>
        <w:t>The  </w:t>
      </w:r>
      <w:r w:rsidRPr="004C01D4">
        <w:rPr>
          <w:rFonts w:ascii="Courier New" w:eastAsia="Times New Roman" w:hAnsi="Courier New" w:cs="Courier New"/>
          <w:color w:val="000000"/>
          <w:sz w:val="20"/>
          <w:szCs w:val="20"/>
        </w:rPr>
        <w:t>@</w:t>
      </w:r>
      <w:proofErr w:type="spellStart"/>
      <w:r w:rsidRPr="004C01D4">
        <w:rPr>
          <w:rFonts w:ascii="Courier New" w:eastAsia="Times New Roman" w:hAnsi="Courier New" w:cs="Courier New"/>
          <w:color w:val="000000"/>
          <w:sz w:val="20"/>
          <w:szCs w:val="20"/>
        </w:rPr>
        <w:t>ResponseStatus</w:t>
      </w:r>
      <w:proofErr w:type="spellEnd"/>
      <w:proofErr w:type="gramEnd"/>
      <w:r w:rsidRPr="004C01D4">
        <w:rPr>
          <w:rFonts w:ascii="Courier New" w:eastAsia="Times New Roman" w:hAnsi="Courier New" w:cs="Courier New"/>
          <w:color w:val="000000"/>
          <w:sz w:val="20"/>
          <w:szCs w:val="20"/>
        </w:rPr>
        <w:t> </w:t>
      </w:r>
      <w:r w:rsidRPr="004C01D4">
        <w:rPr>
          <w:rFonts w:ascii="Cambria" w:eastAsia="Times New Roman" w:hAnsi="Cambria" w:cs="Helvetica"/>
          <w:color w:val="222635"/>
          <w:sz w:val="29"/>
          <w:szCs w:val="29"/>
        </w:rPr>
        <w:t>annotation is required during error handling in </w:t>
      </w:r>
      <w:hyperlink r:id="rId23" w:anchor="axzz56WXxxAC0" w:tgtFrame="_blank" w:history="1">
        <w:r w:rsidRPr="004C01D4">
          <w:rPr>
            <w:rFonts w:ascii="Cambria" w:eastAsia="Times New Roman" w:hAnsi="Cambria" w:cs="Helvetica"/>
            <w:color w:val="29A8FF"/>
            <w:sz w:val="29"/>
            <w:szCs w:val="29"/>
            <w:u w:val="single"/>
          </w:rPr>
          <w:t>Spring MVC</w:t>
        </w:r>
      </w:hyperlink>
      <w:r w:rsidRPr="004C01D4">
        <w:rPr>
          <w:rFonts w:ascii="Cambria" w:eastAsia="Times New Roman" w:hAnsi="Cambria" w:cs="Helvetica"/>
          <w:color w:val="222635"/>
          <w:sz w:val="29"/>
          <w:szCs w:val="29"/>
        </w:rPr>
        <w:t xml:space="preserve"> and REST. Normally, when an error or exception is thrown at the server side, the web server returns a blanket HTTP status code 500 — </w:t>
      </w:r>
      <w:proofErr w:type="gramStart"/>
      <w:r w:rsidRPr="004C01D4">
        <w:rPr>
          <w:rFonts w:ascii="Cambria" w:eastAsia="Times New Roman" w:hAnsi="Cambria" w:cs="Helvetica"/>
          <w:color w:val="222635"/>
          <w:sz w:val="29"/>
          <w:szCs w:val="29"/>
        </w:rPr>
        <w:t>Internal</w:t>
      </w:r>
      <w:proofErr w:type="gramEnd"/>
      <w:r w:rsidRPr="004C01D4">
        <w:rPr>
          <w:rFonts w:ascii="Cambria" w:eastAsia="Times New Roman" w:hAnsi="Cambria" w:cs="Helvetica"/>
          <w:color w:val="222635"/>
          <w:sz w:val="29"/>
          <w:szCs w:val="29"/>
        </w:rPr>
        <w:t xml:space="preserve"> server error.</w:t>
      </w:r>
    </w:p>
    <w:p w:rsidR="004C01D4" w:rsidRPr="004C01D4" w:rsidRDefault="004C01D4" w:rsidP="004C01D4">
      <w:pPr>
        <w:shd w:val="clear" w:color="auto" w:fill="FFFFFF"/>
        <w:spacing w:before="75" w:after="225" w:line="240" w:lineRule="auto"/>
        <w:rPr>
          <w:rFonts w:ascii="Cambria" w:eastAsia="Times New Roman" w:hAnsi="Cambria" w:cs="Helvetica"/>
          <w:color w:val="222635"/>
          <w:sz w:val="29"/>
          <w:szCs w:val="29"/>
        </w:rPr>
      </w:pPr>
      <w:r w:rsidRPr="004C01D4">
        <w:rPr>
          <w:rFonts w:ascii="Cambria" w:eastAsia="Times New Roman" w:hAnsi="Cambria" w:cs="Helvetica"/>
          <w:color w:val="222635"/>
          <w:sz w:val="29"/>
          <w:szCs w:val="29"/>
        </w:rPr>
        <w:t>This may work for a human user but not for REST clients. You need to send them the proper status code, like 404, if the resource is not found. That's where you can use the </w:t>
      </w:r>
      <w:r w:rsidRPr="004C01D4">
        <w:rPr>
          <w:rFonts w:ascii="Courier New" w:eastAsia="Times New Roman" w:hAnsi="Courier New" w:cs="Courier New"/>
          <w:color w:val="000000"/>
          <w:sz w:val="20"/>
          <w:szCs w:val="20"/>
        </w:rPr>
        <w:t>@</w:t>
      </w:r>
      <w:proofErr w:type="spellStart"/>
      <w:r w:rsidRPr="004C01D4">
        <w:rPr>
          <w:rFonts w:ascii="Courier New" w:eastAsia="Times New Roman" w:hAnsi="Courier New" w:cs="Courier New"/>
          <w:color w:val="000000"/>
          <w:sz w:val="20"/>
          <w:szCs w:val="20"/>
        </w:rPr>
        <w:t>ResponseStatus</w:t>
      </w:r>
      <w:proofErr w:type="spellEnd"/>
      <w:r w:rsidRPr="004C01D4">
        <w:rPr>
          <w:rFonts w:ascii="Cambria" w:eastAsia="Times New Roman" w:hAnsi="Cambria" w:cs="Helvetica"/>
          <w:color w:val="222635"/>
          <w:sz w:val="29"/>
          <w:szCs w:val="29"/>
        </w:rPr>
        <w:t>  annotation, which allows you to send custom HTTP status codes along with proper error message in case of an exception.</w:t>
      </w:r>
    </w:p>
    <w:p w:rsidR="004C01D4" w:rsidRPr="004C01D4" w:rsidRDefault="004C01D4" w:rsidP="004C01D4">
      <w:pPr>
        <w:shd w:val="clear" w:color="auto" w:fill="FFFFFF"/>
        <w:spacing w:before="75" w:after="225" w:line="240" w:lineRule="auto"/>
        <w:rPr>
          <w:rFonts w:ascii="Cambria" w:eastAsia="Times New Roman" w:hAnsi="Cambria" w:cs="Helvetica"/>
          <w:color w:val="222635"/>
          <w:sz w:val="29"/>
          <w:szCs w:val="29"/>
        </w:rPr>
      </w:pPr>
      <w:r w:rsidRPr="004C01D4">
        <w:rPr>
          <w:rFonts w:ascii="Cambria" w:eastAsia="Times New Roman" w:hAnsi="Cambria" w:cs="Helvetica"/>
          <w:color w:val="222635"/>
          <w:sz w:val="29"/>
          <w:szCs w:val="29"/>
        </w:rPr>
        <w:t>In order to use it, you can create custom exceptions and annotate them using the </w:t>
      </w:r>
      <w:r w:rsidRPr="004C01D4">
        <w:rPr>
          <w:rFonts w:ascii="Courier New" w:eastAsia="Times New Roman" w:hAnsi="Courier New" w:cs="Courier New"/>
          <w:color w:val="000000"/>
          <w:sz w:val="20"/>
          <w:szCs w:val="20"/>
        </w:rPr>
        <w:t>@</w:t>
      </w:r>
      <w:proofErr w:type="spellStart"/>
      <w:r w:rsidRPr="004C01D4">
        <w:rPr>
          <w:rFonts w:ascii="Courier New" w:eastAsia="Times New Roman" w:hAnsi="Courier New" w:cs="Courier New"/>
          <w:color w:val="000000"/>
          <w:sz w:val="20"/>
          <w:szCs w:val="20"/>
        </w:rPr>
        <w:t>ResponseStatus</w:t>
      </w:r>
      <w:proofErr w:type="spellEnd"/>
      <w:r w:rsidRPr="004C01D4">
        <w:rPr>
          <w:rFonts w:ascii="Cambria" w:eastAsia="Times New Roman" w:hAnsi="Cambria" w:cs="Helvetica"/>
          <w:color w:val="222635"/>
          <w:sz w:val="29"/>
          <w:szCs w:val="29"/>
        </w:rPr>
        <w:t> annotation and proper HTTP status code and reason.</w:t>
      </w:r>
    </w:p>
    <w:p w:rsidR="004C01D4" w:rsidRPr="004C01D4" w:rsidRDefault="004C01D4" w:rsidP="004C01D4">
      <w:pPr>
        <w:shd w:val="clear" w:color="auto" w:fill="FFFFFF"/>
        <w:spacing w:before="75" w:after="225" w:line="240" w:lineRule="auto"/>
        <w:rPr>
          <w:rFonts w:ascii="Cambria" w:eastAsia="Times New Roman" w:hAnsi="Cambria" w:cs="Helvetica"/>
          <w:color w:val="222635"/>
          <w:sz w:val="29"/>
          <w:szCs w:val="29"/>
        </w:rPr>
      </w:pPr>
      <w:r w:rsidRPr="004C01D4">
        <w:rPr>
          <w:rFonts w:ascii="Cambria" w:eastAsia="Times New Roman" w:hAnsi="Cambria" w:cs="Helvetica"/>
          <w:color w:val="222635"/>
          <w:sz w:val="29"/>
          <w:szCs w:val="29"/>
        </w:rPr>
        <w:lastRenderedPageBreak/>
        <w:t>When such exceptions are thrown from the controller's handler methods and not handled anywhere else, then the appropriate HTTP response with the proper HTTP status code is sent to the client.</w:t>
      </w:r>
    </w:p>
    <w:p w:rsidR="004C01D4" w:rsidRPr="004C01D4" w:rsidRDefault="004C01D4" w:rsidP="004C01D4">
      <w:pPr>
        <w:shd w:val="clear" w:color="auto" w:fill="FFFFFF"/>
        <w:spacing w:before="75" w:after="225" w:line="240" w:lineRule="auto"/>
        <w:rPr>
          <w:rFonts w:ascii="Cambria" w:eastAsia="Times New Roman" w:hAnsi="Cambria" w:cs="Helvetica"/>
          <w:color w:val="222635"/>
          <w:sz w:val="29"/>
          <w:szCs w:val="29"/>
        </w:rPr>
      </w:pPr>
      <w:r w:rsidRPr="004C01D4">
        <w:rPr>
          <w:rFonts w:ascii="Cambria" w:eastAsia="Times New Roman" w:hAnsi="Cambria" w:cs="Helvetica"/>
          <w:color w:val="222635"/>
          <w:sz w:val="29"/>
          <w:szCs w:val="29"/>
        </w:rPr>
        <w:t>For example, if you are writing a </w:t>
      </w:r>
      <w:hyperlink r:id="rId24" w:tgtFrame="_blank" w:history="1">
        <w:r w:rsidRPr="004C01D4">
          <w:rPr>
            <w:rFonts w:ascii="Cambria" w:eastAsia="Times New Roman" w:hAnsi="Cambria" w:cs="Helvetica"/>
            <w:color w:val="29A8FF"/>
            <w:sz w:val="29"/>
            <w:szCs w:val="29"/>
            <w:u w:val="single"/>
          </w:rPr>
          <w:t>RESTful web service</w:t>
        </w:r>
      </w:hyperlink>
      <w:r w:rsidRPr="004C01D4">
        <w:rPr>
          <w:rFonts w:ascii="Cambria" w:eastAsia="Times New Roman" w:hAnsi="Cambria" w:cs="Helvetica"/>
          <w:color w:val="222635"/>
          <w:sz w:val="29"/>
          <w:szCs w:val="29"/>
        </w:rPr>
        <w:t> for a library that provides book information, then you can use </w:t>
      </w:r>
      <w:r w:rsidRPr="004C01D4">
        <w:rPr>
          <w:rFonts w:ascii="Courier New" w:eastAsia="Times New Roman" w:hAnsi="Courier New" w:cs="Courier New"/>
          <w:color w:val="000000"/>
          <w:sz w:val="20"/>
          <w:szCs w:val="20"/>
        </w:rPr>
        <w:t>@</w:t>
      </w:r>
      <w:proofErr w:type="spellStart"/>
      <w:r w:rsidRPr="004C01D4">
        <w:rPr>
          <w:rFonts w:ascii="Courier New" w:eastAsia="Times New Roman" w:hAnsi="Courier New" w:cs="Courier New"/>
          <w:color w:val="000000"/>
          <w:sz w:val="20"/>
          <w:szCs w:val="20"/>
        </w:rPr>
        <w:t>ResponseStatus</w:t>
      </w:r>
      <w:proofErr w:type="spellEnd"/>
      <w:r w:rsidRPr="004C01D4">
        <w:rPr>
          <w:rFonts w:ascii="Cambria" w:eastAsia="Times New Roman" w:hAnsi="Cambria" w:cs="Helvetica"/>
          <w:color w:val="222635"/>
          <w:sz w:val="29"/>
          <w:szCs w:val="29"/>
        </w:rPr>
        <w:t> to create an exception that returns the HTTP response code 404 when a book is not found instead of the Internal Server Error (500), as shown below:</w:t>
      </w:r>
    </w:p>
    <w:p w:rsidR="004C01D4" w:rsidRPr="004C01D4" w:rsidRDefault="004C01D4" w:rsidP="004C01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4C01D4">
        <w:rPr>
          <w:rFonts w:ascii="Courier New" w:eastAsia="Times New Roman" w:hAnsi="Courier New" w:cs="Courier New"/>
          <w:color w:val="555555"/>
          <w:sz w:val="20"/>
          <w:szCs w:val="20"/>
        </w:rPr>
        <w:t>@</w:t>
      </w:r>
      <w:proofErr w:type="spellStart"/>
      <w:r w:rsidRPr="004C01D4">
        <w:rPr>
          <w:rFonts w:ascii="Courier New" w:eastAsia="Times New Roman" w:hAnsi="Courier New" w:cs="Courier New"/>
          <w:color w:val="555555"/>
          <w:sz w:val="20"/>
          <w:szCs w:val="20"/>
        </w:rPr>
        <w:t>ResponseStatus</w:t>
      </w:r>
      <w:proofErr w:type="spellEnd"/>
      <w:r w:rsidRPr="004C01D4">
        <w:rPr>
          <w:rFonts w:ascii="Courier New" w:eastAsia="Times New Roman" w:hAnsi="Courier New" w:cs="Courier New"/>
          <w:color w:val="000000"/>
          <w:sz w:val="20"/>
          <w:szCs w:val="20"/>
        </w:rPr>
        <w:t>(</w:t>
      </w:r>
      <w:proofErr w:type="gramEnd"/>
      <w:r w:rsidRPr="004C01D4">
        <w:rPr>
          <w:rFonts w:ascii="Courier New" w:eastAsia="Times New Roman" w:hAnsi="Courier New" w:cs="Courier New"/>
          <w:color w:val="000000"/>
          <w:sz w:val="20"/>
          <w:szCs w:val="20"/>
        </w:rPr>
        <w:t>value=</w:t>
      </w:r>
      <w:proofErr w:type="spellStart"/>
      <w:r w:rsidRPr="004C01D4">
        <w:rPr>
          <w:rFonts w:ascii="Courier New" w:eastAsia="Times New Roman" w:hAnsi="Courier New" w:cs="Courier New"/>
          <w:color w:val="000000"/>
          <w:sz w:val="20"/>
          <w:szCs w:val="20"/>
        </w:rPr>
        <w:t>HttpStatus.NOT_FOUND</w:t>
      </w:r>
      <w:proofErr w:type="spellEnd"/>
      <w:r w:rsidRPr="004C01D4">
        <w:rPr>
          <w:rFonts w:ascii="Courier New" w:eastAsia="Times New Roman" w:hAnsi="Courier New" w:cs="Courier New"/>
          <w:color w:val="000000"/>
          <w:sz w:val="20"/>
          <w:szCs w:val="20"/>
        </w:rPr>
        <w:t>, reason=</w:t>
      </w:r>
      <w:r w:rsidRPr="004C01D4">
        <w:rPr>
          <w:rFonts w:ascii="Courier New" w:eastAsia="Times New Roman" w:hAnsi="Courier New" w:cs="Courier New"/>
          <w:color w:val="AA1111"/>
          <w:sz w:val="20"/>
          <w:szCs w:val="20"/>
        </w:rPr>
        <w:t>"No such Book"</w:t>
      </w:r>
      <w:r w:rsidRPr="004C01D4">
        <w:rPr>
          <w:rFonts w:ascii="Courier New" w:eastAsia="Times New Roman" w:hAnsi="Courier New" w:cs="Courier New"/>
          <w:color w:val="000000"/>
          <w:sz w:val="20"/>
          <w:szCs w:val="20"/>
        </w:rPr>
        <w:t xml:space="preserve">)  </w:t>
      </w:r>
      <w:r w:rsidRPr="004C01D4">
        <w:rPr>
          <w:rFonts w:ascii="Courier New" w:eastAsia="Times New Roman" w:hAnsi="Courier New" w:cs="Courier New"/>
          <w:color w:val="AA5500"/>
          <w:sz w:val="20"/>
          <w:szCs w:val="20"/>
        </w:rPr>
        <w:t>// 404</w:t>
      </w:r>
    </w:p>
    <w:p w:rsidR="004C01D4" w:rsidRPr="004C01D4" w:rsidRDefault="004C01D4" w:rsidP="004C01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1D4">
        <w:rPr>
          <w:rFonts w:ascii="Courier New" w:eastAsia="Times New Roman" w:hAnsi="Courier New" w:cs="Courier New"/>
          <w:color w:val="000000"/>
          <w:sz w:val="20"/>
          <w:szCs w:val="20"/>
        </w:rPr>
        <w:t xml:space="preserve"> </w:t>
      </w:r>
      <w:proofErr w:type="gramStart"/>
      <w:r w:rsidRPr="004C01D4">
        <w:rPr>
          <w:rFonts w:ascii="Courier New" w:eastAsia="Times New Roman" w:hAnsi="Courier New" w:cs="Courier New"/>
          <w:color w:val="770088"/>
          <w:sz w:val="20"/>
          <w:szCs w:val="20"/>
        </w:rPr>
        <w:t>public</w:t>
      </w:r>
      <w:proofErr w:type="gramEnd"/>
      <w:r w:rsidRPr="004C01D4">
        <w:rPr>
          <w:rFonts w:ascii="Courier New" w:eastAsia="Times New Roman" w:hAnsi="Courier New" w:cs="Courier New"/>
          <w:color w:val="000000"/>
          <w:sz w:val="20"/>
          <w:szCs w:val="20"/>
        </w:rPr>
        <w:t xml:space="preserve"> </w:t>
      </w:r>
      <w:r w:rsidRPr="004C01D4">
        <w:rPr>
          <w:rFonts w:ascii="Courier New" w:eastAsia="Times New Roman" w:hAnsi="Courier New" w:cs="Courier New"/>
          <w:color w:val="770088"/>
          <w:sz w:val="20"/>
          <w:szCs w:val="20"/>
        </w:rPr>
        <w:t>class</w:t>
      </w:r>
      <w:r w:rsidRPr="004C01D4">
        <w:rPr>
          <w:rFonts w:ascii="Courier New" w:eastAsia="Times New Roman" w:hAnsi="Courier New" w:cs="Courier New"/>
          <w:color w:val="000000"/>
          <w:sz w:val="20"/>
          <w:szCs w:val="20"/>
        </w:rPr>
        <w:t xml:space="preserve"> </w:t>
      </w:r>
      <w:proofErr w:type="spellStart"/>
      <w:r w:rsidRPr="004C01D4">
        <w:rPr>
          <w:rFonts w:ascii="Courier New" w:eastAsia="Times New Roman" w:hAnsi="Courier New" w:cs="Courier New"/>
          <w:color w:val="0000FF"/>
          <w:sz w:val="20"/>
          <w:szCs w:val="20"/>
        </w:rPr>
        <w:t>BookNotFoundException</w:t>
      </w:r>
      <w:proofErr w:type="spellEnd"/>
      <w:r w:rsidRPr="004C01D4">
        <w:rPr>
          <w:rFonts w:ascii="Courier New" w:eastAsia="Times New Roman" w:hAnsi="Courier New" w:cs="Courier New"/>
          <w:color w:val="000000"/>
          <w:sz w:val="20"/>
          <w:szCs w:val="20"/>
        </w:rPr>
        <w:t xml:space="preserve"> </w:t>
      </w:r>
      <w:r w:rsidRPr="004C01D4">
        <w:rPr>
          <w:rFonts w:ascii="Courier New" w:eastAsia="Times New Roman" w:hAnsi="Courier New" w:cs="Courier New"/>
          <w:color w:val="770088"/>
          <w:sz w:val="20"/>
          <w:szCs w:val="20"/>
        </w:rPr>
        <w:t>extends</w:t>
      </w:r>
      <w:r w:rsidRPr="004C01D4">
        <w:rPr>
          <w:rFonts w:ascii="Courier New" w:eastAsia="Times New Roman" w:hAnsi="Courier New" w:cs="Courier New"/>
          <w:color w:val="000000"/>
          <w:sz w:val="20"/>
          <w:szCs w:val="20"/>
        </w:rPr>
        <w:t xml:space="preserve"> </w:t>
      </w:r>
      <w:proofErr w:type="spellStart"/>
      <w:r w:rsidRPr="004C01D4">
        <w:rPr>
          <w:rFonts w:ascii="Courier New" w:eastAsia="Times New Roman" w:hAnsi="Courier New" w:cs="Courier New"/>
          <w:color w:val="000000"/>
          <w:sz w:val="20"/>
          <w:szCs w:val="20"/>
        </w:rPr>
        <w:t>RuntimeException</w:t>
      </w:r>
      <w:proofErr w:type="spellEnd"/>
      <w:r w:rsidRPr="004C01D4">
        <w:rPr>
          <w:rFonts w:ascii="Courier New" w:eastAsia="Times New Roman" w:hAnsi="Courier New" w:cs="Courier New"/>
          <w:color w:val="000000"/>
          <w:sz w:val="20"/>
          <w:szCs w:val="20"/>
        </w:rPr>
        <w:t xml:space="preserve"> {</w:t>
      </w:r>
    </w:p>
    <w:p w:rsidR="004C01D4" w:rsidRPr="004C01D4" w:rsidRDefault="004C01D4" w:rsidP="004C01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1D4">
        <w:rPr>
          <w:rFonts w:ascii="Courier New" w:eastAsia="Times New Roman" w:hAnsi="Courier New" w:cs="Courier New"/>
          <w:color w:val="000000"/>
          <w:sz w:val="20"/>
          <w:szCs w:val="20"/>
        </w:rPr>
        <w:t xml:space="preserve">     </w:t>
      </w:r>
      <w:r w:rsidRPr="004C01D4">
        <w:rPr>
          <w:rFonts w:ascii="Courier New" w:eastAsia="Times New Roman" w:hAnsi="Courier New" w:cs="Courier New"/>
          <w:color w:val="AA5500"/>
          <w:sz w:val="20"/>
          <w:szCs w:val="20"/>
        </w:rPr>
        <w:t>// ...</w:t>
      </w:r>
    </w:p>
    <w:p w:rsidR="004C01D4" w:rsidRPr="004C01D4" w:rsidRDefault="004C01D4" w:rsidP="004C01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1D4">
        <w:rPr>
          <w:rFonts w:ascii="Courier New" w:eastAsia="Times New Roman" w:hAnsi="Courier New" w:cs="Courier New"/>
          <w:color w:val="000000"/>
          <w:sz w:val="20"/>
          <w:szCs w:val="20"/>
        </w:rPr>
        <w:t xml:space="preserve"> }</w:t>
      </w:r>
    </w:p>
    <w:p w:rsidR="004C01D4" w:rsidRPr="004C01D4" w:rsidRDefault="004C01D4" w:rsidP="004C01D4">
      <w:pPr>
        <w:shd w:val="clear" w:color="auto" w:fill="FFFFFF"/>
        <w:spacing w:before="75" w:after="225" w:line="240" w:lineRule="auto"/>
        <w:rPr>
          <w:rFonts w:ascii="Cambria" w:eastAsia="Times New Roman" w:hAnsi="Cambria" w:cs="Helvetica"/>
          <w:color w:val="222635"/>
          <w:sz w:val="29"/>
          <w:szCs w:val="29"/>
        </w:rPr>
      </w:pPr>
    </w:p>
    <w:p w:rsidR="004C01D4" w:rsidRPr="004C01D4" w:rsidRDefault="004C01D4" w:rsidP="004C01D4">
      <w:pPr>
        <w:shd w:val="clear" w:color="auto" w:fill="FFFFFF"/>
        <w:spacing w:before="75" w:after="225" w:line="240" w:lineRule="auto"/>
        <w:rPr>
          <w:rFonts w:ascii="Cambria" w:eastAsia="Times New Roman" w:hAnsi="Cambria" w:cs="Helvetica"/>
          <w:color w:val="222635"/>
          <w:sz w:val="29"/>
          <w:szCs w:val="29"/>
        </w:rPr>
      </w:pPr>
      <w:r w:rsidRPr="004C01D4">
        <w:rPr>
          <w:rFonts w:ascii="Cambria" w:eastAsia="Times New Roman" w:hAnsi="Cambria" w:cs="Helvetica"/>
          <w:color w:val="222635"/>
          <w:sz w:val="29"/>
          <w:szCs w:val="29"/>
        </w:rPr>
        <w:t>If this exception is thrown from any handler method, then the HTTP error code 404 with the reason "No such Book" will be returned to the client.</w:t>
      </w:r>
    </w:p>
    <w:p w:rsidR="004C01D4" w:rsidRPr="004C01D4" w:rsidRDefault="004C01D4" w:rsidP="004C01D4">
      <w:pPr>
        <w:shd w:val="clear" w:color="auto" w:fill="FFFFFF"/>
        <w:spacing w:before="75" w:after="225" w:line="240" w:lineRule="auto"/>
        <w:rPr>
          <w:rFonts w:ascii="Cambria" w:eastAsia="Times New Roman" w:hAnsi="Cambria" w:cs="Helvetica"/>
          <w:color w:val="222635"/>
          <w:sz w:val="29"/>
          <w:szCs w:val="29"/>
        </w:rPr>
      </w:pPr>
      <w:r w:rsidRPr="004C01D4">
        <w:rPr>
          <w:rFonts w:ascii="Cambria" w:eastAsia="Times New Roman" w:hAnsi="Cambria" w:cs="Helvetica"/>
          <w:color w:val="222635"/>
          <w:sz w:val="29"/>
          <w:szCs w:val="29"/>
        </w:rPr>
        <w:t>If you are not familiar with the basics concepts of Spring MVC, Security, and REST, I suggest you go through these </w:t>
      </w:r>
      <w:hyperlink r:id="rId25" w:tgtFrame="_blank" w:history="1">
        <w:r w:rsidRPr="004C01D4">
          <w:rPr>
            <w:rFonts w:ascii="Cambria" w:eastAsia="Times New Roman" w:hAnsi="Cambria" w:cs="Helvetica"/>
            <w:color w:val="29A8FF"/>
            <w:sz w:val="29"/>
            <w:szCs w:val="29"/>
            <w:u w:val="single"/>
          </w:rPr>
          <w:t>REST with Spring</w:t>
        </w:r>
      </w:hyperlink>
      <w:r w:rsidRPr="004C01D4">
        <w:rPr>
          <w:rFonts w:ascii="Cambria" w:eastAsia="Times New Roman" w:hAnsi="Cambria" w:cs="Helvetica"/>
          <w:color w:val="222635"/>
          <w:sz w:val="29"/>
          <w:szCs w:val="29"/>
        </w:rPr>
        <w:t> and </w:t>
      </w:r>
      <w:hyperlink r:id="rId26" w:history="1">
        <w:r w:rsidRPr="004C01D4">
          <w:rPr>
            <w:rFonts w:ascii="Cambria" w:eastAsia="Times New Roman" w:hAnsi="Cambria" w:cs="Helvetica"/>
            <w:color w:val="29A8FF"/>
            <w:sz w:val="29"/>
            <w:szCs w:val="29"/>
            <w:u w:val="single"/>
          </w:rPr>
          <w:t>Learn Spring Security</w:t>
        </w:r>
      </w:hyperlink>
      <w:r w:rsidRPr="004C01D4">
        <w:rPr>
          <w:rFonts w:ascii="Cambria" w:eastAsia="Times New Roman" w:hAnsi="Cambria" w:cs="Helvetica"/>
          <w:color w:val="222635"/>
          <w:sz w:val="29"/>
          <w:szCs w:val="29"/>
        </w:rPr>
        <w:t> courses to gain some experience before your next job interview. These two courses are specially designed to provide you with some real-world experience to boost both your knowledge and experience with Spring MVC, REST, and Spring Security.</w:t>
      </w:r>
    </w:p>
    <w:p w:rsidR="004C01D4" w:rsidRPr="004C01D4" w:rsidRDefault="004C01D4" w:rsidP="004C01D4">
      <w:pPr>
        <w:shd w:val="clear" w:color="auto" w:fill="FFFFFF"/>
        <w:spacing w:before="75" w:after="225" w:line="240" w:lineRule="auto"/>
        <w:rPr>
          <w:rFonts w:ascii="Cambria" w:eastAsia="Times New Roman" w:hAnsi="Cambria" w:cs="Helvetica"/>
          <w:color w:val="222635"/>
          <w:sz w:val="29"/>
          <w:szCs w:val="29"/>
        </w:rPr>
      </w:pPr>
      <w:r w:rsidRPr="004C01D4">
        <w:rPr>
          <w:rFonts w:ascii="Cambria" w:eastAsia="Times New Roman" w:hAnsi="Cambria" w:cs="Helvetica"/>
          <w:b/>
          <w:bCs/>
          <w:color w:val="222635"/>
          <w:sz w:val="29"/>
          <w:szCs w:val="29"/>
        </w:rPr>
        <w:t>Is REST secure</w:t>
      </w:r>
      <w:r>
        <w:rPr>
          <w:rFonts w:ascii="Cambria" w:eastAsia="Times New Roman" w:hAnsi="Cambria" w:cs="Helvetica"/>
          <w:b/>
          <w:bCs/>
          <w:color w:val="222635"/>
          <w:sz w:val="29"/>
          <w:szCs w:val="29"/>
        </w:rPr>
        <w:t>? What can you do to secure it?</w:t>
      </w:r>
    </w:p>
    <w:p w:rsidR="004C01D4" w:rsidRPr="004C01D4" w:rsidRDefault="004C01D4" w:rsidP="004C01D4">
      <w:pPr>
        <w:shd w:val="clear" w:color="auto" w:fill="FFFFFF"/>
        <w:spacing w:before="75" w:after="225" w:line="240" w:lineRule="auto"/>
        <w:rPr>
          <w:rFonts w:ascii="Cambria" w:eastAsia="Times New Roman" w:hAnsi="Cambria" w:cs="Helvetica"/>
          <w:color w:val="222635"/>
          <w:sz w:val="29"/>
          <w:szCs w:val="29"/>
        </w:rPr>
      </w:pPr>
      <w:r>
        <w:rPr>
          <w:rFonts w:ascii="Cambria" w:eastAsia="Times New Roman" w:hAnsi="Cambria" w:cs="Helvetica"/>
          <w:color w:val="222635"/>
          <w:sz w:val="29"/>
          <w:szCs w:val="29"/>
        </w:rPr>
        <w:t xml:space="preserve"> REST and Spring </w:t>
      </w:r>
      <w:r w:rsidRPr="004C01D4">
        <w:rPr>
          <w:rFonts w:ascii="Cambria" w:eastAsia="Times New Roman" w:hAnsi="Cambria" w:cs="Helvetica"/>
          <w:color w:val="222635"/>
          <w:sz w:val="29"/>
          <w:szCs w:val="29"/>
        </w:rPr>
        <w:t>Security is a broad term; it could mean security of message, which is provided by encryption or access restriction that are provided using authentication and authorization. REST is normally not secure, but you can secure it by using Spring Security.</w:t>
      </w:r>
    </w:p>
    <w:p w:rsidR="004C01D4" w:rsidRPr="004C01D4" w:rsidRDefault="004C01D4" w:rsidP="004C01D4">
      <w:pPr>
        <w:shd w:val="clear" w:color="auto" w:fill="FFFFFF"/>
        <w:spacing w:before="75" w:after="225" w:line="240" w:lineRule="auto"/>
        <w:rPr>
          <w:rFonts w:ascii="Cambria" w:eastAsia="Times New Roman" w:hAnsi="Cambria" w:cs="Helvetica"/>
          <w:color w:val="222635"/>
          <w:sz w:val="29"/>
          <w:szCs w:val="29"/>
        </w:rPr>
      </w:pPr>
      <w:r w:rsidRPr="004C01D4">
        <w:rPr>
          <w:rFonts w:ascii="Cambria" w:eastAsia="Times New Roman" w:hAnsi="Cambria" w:cs="Helvetica"/>
          <w:color w:val="222635"/>
          <w:sz w:val="29"/>
          <w:szCs w:val="29"/>
        </w:rPr>
        <w:t>At the very least, you can enable the HTTP basic authentication by using HTTP in your Spring Security configuration file. Similarly, you can expose your REST API using</w:t>
      </w:r>
      <w:hyperlink r:id="rId27" w:tgtFrame="_blank" w:history="1">
        <w:r w:rsidRPr="004C01D4">
          <w:rPr>
            <w:rFonts w:ascii="Cambria" w:eastAsia="Times New Roman" w:hAnsi="Cambria" w:cs="Helvetica"/>
            <w:color w:val="29A8FF"/>
            <w:sz w:val="29"/>
            <w:szCs w:val="29"/>
            <w:u w:val="single"/>
          </w:rPr>
          <w:t> HTTPS</w:t>
        </w:r>
      </w:hyperlink>
      <w:r w:rsidRPr="004C01D4">
        <w:rPr>
          <w:rFonts w:ascii="Cambria" w:eastAsia="Times New Roman" w:hAnsi="Cambria" w:cs="Helvetica"/>
          <w:color w:val="222635"/>
          <w:sz w:val="29"/>
          <w:szCs w:val="29"/>
        </w:rPr>
        <w:t>, if the underlying server supports HTTPS.</w:t>
      </w:r>
    </w:p>
    <w:p w:rsidR="004C01D4" w:rsidRPr="004C01D4" w:rsidRDefault="004C01D4" w:rsidP="004C01D4">
      <w:pPr>
        <w:shd w:val="clear" w:color="auto" w:fill="FFFFFF"/>
        <w:spacing w:before="75" w:after="225" w:line="240" w:lineRule="auto"/>
        <w:rPr>
          <w:rFonts w:ascii="Cambria" w:eastAsia="Times New Roman" w:hAnsi="Cambria" w:cs="Helvetica"/>
          <w:color w:val="222635"/>
          <w:sz w:val="29"/>
          <w:szCs w:val="29"/>
        </w:rPr>
      </w:pPr>
    </w:p>
    <w:p w:rsidR="004C01D4" w:rsidRPr="004C01D4" w:rsidRDefault="004C01D4" w:rsidP="004C01D4">
      <w:pPr>
        <w:shd w:val="clear" w:color="auto" w:fill="FFFFFF"/>
        <w:spacing w:before="75" w:after="225" w:line="240" w:lineRule="auto"/>
        <w:rPr>
          <w:rFonts w:ascii="Cambria" w:eastAsia="Times New Roman" w:hAnsi="Cambria" w:cs="Helvetica"/>
          <w:color w:val="222635"/>
          <w:sz w:val="29"/>
          <w:szCs w:val="29"/>
        </w:rPr>
      </w:pPr>
      <w:r w:rsidRPr="004C01D4">
        <w:rPr>
          <w:rFonts w:ascii="Cambria" w:eastAsia="Times New Roman" w:hAnsi="Cambria" w:cs="Helvetica"/>
          <w:noProof/>
          <w:color w:val="29A8FF"/>
          <w:sz w:val="29"/>
          <w:szCs w:val="29"/>
        </w:rPr>
        <w:lastRenderedPageBreak/>
        <w:drawing>
          <wp:inline distT="0" distB="0" distL="0" distR="0">
            <wp:extent cx="3810000" cy="3267075"/>
            <wp:effectExtent l="0" t="0" r="0" b="0"/>
            <wp:docPr id="6" name="Picture 6" descr="Spring REST Interview Questions with Answers">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pring REST Interview Questions with Answers">
                      <a:hlinkClick r:id="rId26"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10000" cy="3267075"/>
                    </a:xfrm>
                    <a:prstGeom prst="rect">
                      <a:avLst/>
                    </a:prstGeom>
                    <a:noFill/>
                    <a:ln>
                      <a:noFill/>
                    </a:ln>
                  </pic:spPr>
                </pic:pic>
              </a:graphicData>
            </a:graphic>
          </wp:inline>
        </w:drawing>
      </w:r>
    </w:p>
    <w:p w:rsidR="004C01D4" w:rsidRPr="004C01D4" w:rsidRDefault="004C01D4" w:rsidP="004C01D4">
      <w:pPr>
        <w:shd w:val="clear" w:color="auto" w:fill="FFFFFF"/>
        <w:spacing w:before="75" w:after="225" w:line="240" w:lineRule="auto"/>
        <w:rPr>
          <w:rFonts w:ascii="Cambria" w:eastAsia="Times New Roman" w:hAnsi="Cambria" w:cs="Helvetica"/>
          <w:color w:val="222635"/>
          <w:sz w:val="29"/>
          <w:szCs w:val="29"/>
        </w:rPr>
      </w:pPr>
      <w:r w:rsidRPr="004C01D4">
        <w:rPr>
          <w:rFonts w:ascii="Cambria" w:eastAsia="Times New Roman" w:hAnsi="Cambria" w:cs="Helvetica"/>
          <w:b/>
          <w:bCs/>
          <w:color w:val="222635"/>
          <w:sz w:val="29"/>
          <w:szCs w:val="29"/>
        </w:rPr>
        <w:t xml:space="preserve">Does REST work with </w:t>
      </w:r>
      <w:r>
        <w:rPr>
          <w:rFonts w:ascii="Cambria" w:eastAsia="Times New Roman" w:hAnsi="Cambria" w:cs="Helvetica"/>
          <w:b/>
          <w:bCs/>
          <w:color w:val="222635"/>
          <w:sz w:val="29"/>
          <w:szCs w:val="29"/>
        </w:rPr>
        <w:t>transport layer security (TLS)?</w:t>
      </w:r>
    </w:p>
    <w:p w:rsidR="004C01D4" w:rsidRPr="004C01D4" w:rsidRDefault="004C01D4" w:rsidP="004C01D4">
      <w:pPr>
        <w:shd w:val="clear" w:color="auto" w:fill="FFFFFF"/>
        <w:spacing w:before="75" w:after="225" w:line="240" w:lineRule="auto"/>
        <w:rPr>
          <w:rFonts w:ascii="Cambria" w:eastAsia="Times New Roman" w:hAnsi="Cambria" w:cs="Helvetica"/>
          <w:color w:val="222635"/>
          <w:sz w:val="29"/>
          <w:szCs w:val="29"/>
        </w:rPr>
      </w:pPr>
      <w:r w:rsidRPr="004C01D4">
        <w:rPr>
          <w:rFonts w:ascii="Cambria" w:eastAsia="Times New Roman" w:hAnsi="Cambria" w:cs="Helvetica"/>
          <w:color w:val="222635"/>
          <w:sz w:val="29"/>
          <w:szCs w:val="29"/>
        </w:rPr>
        <w:t>Transport Layer Security (TLS) is used for secure communication between the client and server. It is the successor of SSL (Secure Socket Layer). Since HTTPS can work with both SSL and TLS, REST can also work with TLS.</w:t>
      </w:r>
    </w:p>
    <w:p w:rsidR="004C01D4" w:rsidRPr="004C01D4" w:rsidRDefault="004C01D4" w:rsidP="004C01D4">
      <w:pPr>
        <w:shd w:val="clear" w:color="auto" w:fill="FFFFFF"/>
        <w:spacing w:before="75" w:after="225" w:line="240" w:lineRule="auto"/>
        <w:rPr>
          <w:rFonts w:ascii="Cambria" w:eastAsia="Times New Roman" w:hAnsi="Cambria" w:cs="Helvetica"/>
          <w:color w:val="222635"/>
          <w:sz w:val="29"/>
          <w:szCs w:val="29"/>
        </w:rPr>
      </w:pPr>
      <w:r w:rsidRPr="004C01D4">
        <w:rPr>
          <w:rFonts w:ascii="Cambria" w:eastAsia="Times New Roman" w:hAnsi="Cambria" w:cs="Helvetica"/>
          <w:color w:val="222635"/>
          <w:sz w:val="29"/>
          <w:szCs w:val="29"/>
        </w:rPr>
        <w:t>Actually, in REST, it is up to the server to implement security protocols. The same RESTful web service can be accessed using HTTP and HTTPS, if the server supports </w:t>
      </w:r>
      <w:hyperlink r:id="rId29" w:anchor="axzz56WXxxAC0" w:tgtFrame="_blank" w:history="1">
        <w:r w:rsidRPr="004C01D4">
          <w:rPr>
            <w:rFonts w:ascii="Cambria" w:eastAsia="Times New Roman" w:hAnsi="Cambria" w:cs="Helvetica"/>
            <w:color w:val="29A8FF"/>
            <w:sz w:val="29"/>
            <w:szCs w:val="29"/>
            <w:u w:val="single"/>
          </w:rPr>
          <w:t>SSL</w:t>
        </w:r>
      </w:hyperlink>
      <w:r w:rsidRPr="004C01D4">
        <w:rPr>
          <w:rFonts w:ascii="Cambria" w:eastAsia="Times New Roman" w:hAnsi="Cambria" w:cs="Helvetica"/>
          <w:color w:val="222635"/>
          <w:sz w:val="29"/>
          <w:szCs w:val="29"/>
        </w:rPr>
        <w:t>.</w:t>
      </w:r>
    </w:p>
    <w:p w:rsidR="004C01D4" w:rsidRPr="004C01D4" w:rsidRDefault="004C01D4" w:rsidP="004C01D4">
      <w:pPr>
        <w:shd w:val="clear" w:color="auto" w:fill="FFFFFF"/>
        <w:spacing w:before="75" w:after="225" w:line="240" w:lineRule="auto"/>
        <w:rPr>
          <w:rFonts w:ascii="Cambria" w:eastAsia="Times New Roman" w:hAnsi="Cambria" w:cs="Helvetica"/>
          <w:color w:val="222635"/>
          <w:sz w:val="29"/>
          <w:szCs w:val="29"/>
        </w:rPr>
      </w:pPr>
      <w:r w:rsidRPr="004C01D4">
        <w:rPr>
          <w:rFonts w:ascii="Cambria" w:eastAsia="Times New Roman" w:hAnsi="Cambria" w:cs="Helvetica"/>
          <w:color w:val="222635"/>
          <w:sz w:val="29"/>
          <w:szCs w:val="29"/>
        </w:rPr>
        <w:t>If you are using Tomcat, you can learn more about how to enable SSL in Tomcat.</w:t>
      </w:r>
    </w:p>
    <w:p w:rsidR="004C01D4" w:rsidRPr="004C01D4" w:rsidRDefault="004C01D4" w:rsidP="004C01D4">
      <w:pPr>
        <w:shd w:val="clear" w:color="auto" w:fill="FFFFFF"/>
        <w:spacing w:before="75" w:after="225" w:line="240" w:lineRule="auto"/>
        <w:rPr>
          <w:rFonts w:ascii="Cambria" w:eastAsia="Times New Roman" w:hAnsi="Cambria" w:cs="Helvetica"/>
          <w:color w:val="222635"/>
          <w:sz w:val="29"/>
          <w:szCs w:val="29"/>
        </w:rPr>
      </w:pPr>
      <w:r w:rsidRPr="004C01D4">
        <w:rPr>
          <w:rFonts w:ascii="Cambria" w:eastAsia="Times New Roman" w:hAnsi="Cambria" w:cs="Helvetica"/>
          <w:b/>
          <w:bCs/>
          <w:color w:val="222635"/>
          <w:sz w:val="29"/>
          <w:szCs w:val="29"/>
        </w:rPr>
        <w:t xml:space="preserve">Do you need Spring MVC in your </w:t>
      </w:r>
      <w:proofErr w:type="spellStart"/>
      <w:r w:rsidRPr="004C01D4">
        <w:rPr>
          <w:rFonts w:ascii="Cambria" w:eastAsia="Times New Roman" w:hAnsi="Cambria" w:cs="Helvetica"/>
          <w:b/>
          <w:bCs/>
          <w:color w:val="222635"/>
          <w:sz w:val="29"/>
          <w:szCs w:val="29"/>
        </w:rPr>
        <w:t>classpath</w:t>
      </w:r>
      <w:proofErr w:type="spellEnd"/>
      <w:r w:rsidRPr="004C01D4">
        <w:rPr>
          <w:rFonts w:ascii="Cambria" w:eastAsia="Times New Roman" w:hAnsi="Cambria" w:cs="Helvetica"/>
          <w:b/>
          <w:bCs/>
          <w:color w:val="222635"/>
          <w:sz w:val="29"/>
          <w:szCs w:val="29"/>
        </w:rPr>
        <w:t xml:space="preserve"> for developing RESTful Web Service? </w:t>
      </w:r>
    </w:p>
    <w:p w:rsidR="004C01D4" w:rsidRPr="004C01D4" w:rsidRDefault="004C01D4" w:rsidP="004C01D4">
      <w:pPr>
        <w:shd w:val="clear" w:color="auto" w:fill="FFFFFF"/>
        <w:spacing w:before="75" w:after="225" w:line="240" w:lineRule="auto"/>
        <w:rPr>
          <w:rFonts w:ascii="Cambria" w:eastAsia="Times New Roman" w:hAnsi="Cambria" w:cs="Helvetica"/>
          <w:color w:val="222635"/>
          <w:sz w:val="29"/>
          <w:szCs w:val="29"/>
        </w:rPr>
      </w:pPr>
      <w:r w:rsidRPr="004C01D4">
        <w:rPr>
          <w:rFonts w:ascii="Cambria" w:eastAsia="Times New Roman" w:hAnsi="Cambria" w:cs="Helvetica"/>
          <w:color w:val="222635"/>
          <w:sz w:val="29"/>
          <w:szCs w:val="29"/>
        </w:rPr>
        <w:t>It's actually Spring MVC that provides all useful annotations, like  </w:t>
      </w:r>
      <w:r w:rsidRPr="004C01D4">
        <w:rPr>
          <w:rFonts w:ascii="Courier New" w:eastAsia="Times New Roman" w:hAnsi="Courier New" w:cs="Courier New"/>
          <w:color w:val="000000"/>
          <w:sz w:val="20"/>
          <w:szCs w:val="20"/>
        </w:rPr>
        <w:t>@</w:t>
      </w:r>
      <w:proofErr w:type="spellStart"/>
      <w:r w:rsidRPr="004C01D4">
        <w:rPr>
          <w:rFonts w:ascii="Courier New" w:eastAsia="Times New Roman" w:hAnsi="Courier New" w:cs="Courier New"/>
          <w:color w:val="000000"/>
          <w:sz w:val="20"/>
          <w:szCs w:val="20"/>
        </w:rPr>
        <w:t>RestController</w:t>
      </w:r>
      <w:proofErr w:type="spellEnd"/>
      <w:r w:rsidRPr="004C01D4">
        <w:rPr>
          <w:rFonts w:ascii="Cambria" w:eastAsia="Times New Roman" w:hAnsi="Cambria" w:cs="Helvetica"/>
          <w:color w:val="222635"/>
          <w:sz w:val="29"/>
          <w:szCs w:val="29"/>
        </w:rPr>
        <w:t>,  </w:t>
      </w:r>
      <w:r w:rsidRPr="004C01D4">
        <w:rPr>
          <w:rFonts w:ascii="Courier New" w:eastAsia="Times New Roman" w:hAnsi="Courier New" w:cs="Courier New"/>
          <w:color w:val="000000"/>
          <w:sz w:val="20"/>
          <w:szCs w:val="20"/>
        </w:rPr>
        <w:t>@</w:t>
      </w:r>
      <w:proofErr w:type="spellStart"/>
      <w:r w:rsidRPr="004C01D4">
        <w:rPr>
          <w:rFonts w:ascii="Courier New" w:eastAsia="Times New Roman" w:hAnsi="Courier New" w:cs="Courier New"/>
          <w:color w:val="000000"/>
          <w:sz w:val="20"/>
          <w:szCs w:val="20"/>
        </w:rPr>
        <w:t>ResponseCode</w:t>
      </w:r>
      <w:proofErr w:type="spellEnd"/>
      <w:r w:rsidRPr="004C01D4">
        <w:rPr>
          <w:rFonts w:ascii="Cambria" w:eastAsia="Times New Roman" w:hAnsi="Cambria" w:cs="Helvetica"/>
          <w:color w:val="222635"/>
          <w:sz w:val="29"/>
          <w:szCs w:val="29"/>
        </w:rPr>
        <w:t> ,  </w:t>
      </w:r>
      <w:r w:rsidRPr="004C01D4">
        <w:rPr>
          <w:rFonts w:ascii="Courier New" w:eastAsia="Times New Roman" w:hAnsi="Courier New" w:cs="Courier New"/>
          <w:color w:val="000000"/>
          <w:sz w:val="20"/>
          <w:szCs w:val="20"/>
        </w:rPr>
        <w:t>@</w:t>
      </w:r>
      <w:proofErr w:type="spellStart"/>
      <w:r w:rsidRPr="004C01D4">
        <w:rPr>
          <w:rFonts w:ascii="Courier New" w:eastAsia="Times New Roman" w:hAnsi="Courier New" w:cs="Courier New"/>
          <w:color w:val="000000"/>
          <w:sz w:val="20"/>
          <w:szCs w:val="20"/>
        </w:rPr>
        <w:t>ResponseBody</w:t>
      </w:r>
      <w:proofErr w:type="spellEnd"/>
      <w:r w:rsidRPr="004C01D4">
        <w:rPr>
          <w:rFonts w:ascii="Cambria" w:eastAsia="Times New Roman" w:hAnsi="Cambria" w:cs="Helvetica"/>
          <w:color w:val="222635"/>
          <w:sz w:val="29"/>
          <w:szCs w:val="29"/>
        </w:rPr>
        <w:t>,  </w:t>
      </w:r>
      <w:r w:rsidRPr="004C01D4">
        <w:rPr>
          <w:rFonts w:ascii="Courier New" w:eastAsia="Times New Roman" w:hAnsi="Courier New" w:cs="Courier New"/>
          <w:color w:val="000000"/>
          <w:sz w:val="20"/>
          <w:szCs w:val="20"/>
        </w:rPr>
        <w:t>@</w:t>
      </w:r>
      <w:proofErr w:type="spellStart"/>
      <w:r w:rsidRPr="004C01D4">
        <w:rPr>
          <w:rFonts w:ascii="Courier New" w:eastAsia="Times New Roman" w:hAnsi="Courier New" w:cs="Courier New"/>
          <w:color w:val="000000"/>
          <w:sz w:val="20"/>
          <w:szCs w:val="20"/>
        </w:rPr>
        <w:t>RequestBody</w:t>
      </w:r>
      <w:proofErr w:type="spellEnd"/>
      <w:r w:rsidRPr="004C01D4">
        <w:rPr>
          <w:rFonts w:ascii="Cambria" w:eastAsia="Times New Roman" w:hAnsi="Cambria" w:cs="Helvetica"/>
          <w:color w:val="222635"/>
          <w:sz w:val="29"/>
          <w:szCs w:val="29"/>
        </w:rPr>
        <w:t>, and </w:t>
      </w:r>
      <w:r w:rsidRPr="004C01D4">
        <w:rPr>
          <w:rFonts w:ascii="Courier New" w:eastAsia="Times New Roman" w:hAnsi="Courier New" w:cs="Courier New"/>
          <w:color w:val="000000"/>
          <w:sz w:val="20"/>
          <w:szCs w:val="20"/>
        </w:rPr>
        <w:t>@</w:t>
      </w:r>
      <w:proofErr w:type="spellStart"/>
      <w:r w:rsidRPr="004C01D4">
        <w:rPr>
          <w:rFonts w:ascii="Courier New" w:eastAsia="Times New Roman" w:hAnsi="Courier New" w:cs="Courier New"/>
          <w:color w:val="000000"/>
          <w:sz w:val="20"/>
          <w:szCs w:val="20"/>
        </w:rPr>
        <w:t>PathVariable</w:t>
      </w:r>
      <w:proofErr w:type="spellEnd"/>
      <w:r w:rsidRPr="004C01D4">
        <w:rPr>
          <w:rFonts w:ascii="Cambria" w:eastAsia="Times New Roman" w:hAnsi="Cambria" w:cs="Helvetica"/>
          <w:color w:val="222635"/>
          <w:sz w:val="29"/>
          <w:szCs w:val="29"/>
        </w:rPr>
        <w:t> (see </w:t>
      </w:r>
      <w:hyperlink r:id="rId30" w:tgtFrame="_blank" w:history="1">
        <w:r w:rsidRPr="004C01D4">
          <w:rPr>
            <w:rFonts w:ascii="Cambria" w:eastAsia="Times New Roman" w:hAnsi="Cambria" w:cs="Helvetica"/>
            <w:color w:val="29A8FF"/>
            <w:sz w:val="29"/>
            <w:szCs w:val="29"/>
            <w:u w:val="single"/>
          </w:rPr>
          <w:t>REST with Spring</w:t>
        </w:r>
      </w:hyperlink>
      <w:r w:rsidRPr="004C01D4">
        <w:rPr>
          <w:rFonts w:ascii="Cambria" w:eastAsia="Times New Roman" w:hAnsi="Cambria" w:cs="Helvetica"/>
          <w:color w:val="222635"/>
          <w:sz w:val="29"/>
          <w:szCs w:val="29"/>
        </w:rPr>
        <w:t>). Hence, you must use </w:t>
      </w:r>
      <w:r w:rsidRPr="004C01D4">
        <w:rPr>
          <w:rFonts w:ascii="Courier New" w:eastAsia="Times New Roman" w:hAnsi="Courier New" w:cs="Courier New"/>
          <w:color w:val="000000"/>
          <w:sz w:val="20"/>
          <w:szCs w:val="20"/>
        </w:rPr>
        <w:t>spring-mvc.jar</w:t>
      </w:r>
      <w:r w:rsidRPr="004C01D4">
        <w:rPr>
          <w:rFonts w:ascii="Cambria" w:eastAsia="Times New Roman" w:hAnsi="Cambria" w:cs="Helvetica"/>
          <w:color w:val="222635"/>
          <w:sz w:val="29"/>
          <w:szCs w:val="29"/>
        </w:rPr>
        <w:t> or the appropriate Maven entry in your pom.xml</w:t>
      </w:r>
    </w:p>
    <w:sectPr w:rsidR="004C01D4" w:rsidRPr="004C0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1FD"/>
    <w:rsid w:val="002253CA"/>
    <w:rsid w:val="002C39D9"/>
    <w:rsid w:val="004C01D4"/>
    <w:rsid w:val="00BF51FD"/>
    <w:rsid w:val="00F51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2DC425-10DA-4620-B6E3-CBF556F6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C01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01D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C01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01D4"/>
    <w:rPr>
      <w:b/>
      <w:bCs/>
    </w:rPr>
  </w:style>
  <w:style w:type="character" w:styleId="Hyperlink">
    <w:name w:val="Hyperlink"/>
    <w:basedOn w:val="DefaultParagraphFont"/>
    <w:uiPriority w:val="99"/>
    <w:semiHidden/>
    <w:unhideWhenUsed/>
    <w:rsid w:val="004C01D4"/>
    <w:rPr>
      <w:color w:val="0000FF"/>
      <w:u w:val="single"/>
    </w:rPr>
  </w:style>
  <w:style w:type="character" w:styleId="HTMLCode">
    <w:name w:val="HTML Code"/>
    <w:basedOn w:val="DefaultParagraphFont"/>
    <w:uiPriority w:val="99"/>
    <w:semiHidden/>
    <w:unhideWhenUsed/>
    <w:rsid w:val="004C01D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C0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01D4"/>
    <w:rPr>
      <w:rFonts w:ascii="Courier New" w:eastAsia="Times New Roman" w:hAnsi="Courier New" w:cs="Courier New"/>
      <w:sz w:val="20"/>
      <w:szCs w:val="20"/>
    </w:rPr>
  </w:style>
  <w:style w:type="character" w:customStyle="1" w:styleId="cm-meta">
    <w:name w:val="cm-meta"/>
    <w:basedOn w:val="DefaultParagraphFont"/>
    <w:rsid w:val="004C01D4"/>
  </w:style>
  <w:style w:type="character" w:customStyle="1" w:styleId="cm-variable">
    <w:name w:val="cm-variable"/>
    <w:basedOn w:val="DefaultParagraphFont"/>
    <w:rsid w:val="004C01D4"/>
  </w:style>
  <w:style w:type="character" w:customStyle="1" w:styleId="cm-operator">
    <w:name w:val="cm-operator"/>
    <w:basedOn w:val="DefaultParagraphFont"/>
    <w:rsid w:val="004C01D4"/>
  </w:style>
  <w:style w:type="character" w:customStyle="1" w:styleId="cm-string">
    <w:name w:val="cm-string"/>
    <w:basedOn w:val="DefaultParagraphFont"/>
    <w:rsid w:val="004C01D4"/>
  </w:style>
  <w:style w:type="character" w:customStyle="1" w:styleId="cm-keyword">
    <w:name w:val="cm-keyword"/>
    <w:basedOn w:val="DefaultParagraphFont"/>
    <w:rsid w:val="004C01D4"/>
  </w:style>
  <w:style w:type="character" w:customStyle="1" w:styleId="cm-def">
    <w:name w:val="cm-def"/>
    <w:basedOn w:val="DefaultParagraphFont"/>
    <w:rsid w:val="004C01D4"/>
  </w:style>
  <w:style w:type="character" w:customStyle="1" w:styleId="cm-type">
    <w:name w:val="cm-type"/>
    <w:basedOn w:val="DefaultParagraphFont"/>
    <w:rsid w:val="004C01D4"/>
  </w:style>
  <w:style w:type="character" w:customStyle="1" w:styleId="cm-comment">
    <w:name w:val="cm-comment"/>
    <w:basedOn w:val="DefaultParagraphFont"/>
    <w:rsid w:val="004C01D4"/>
  </w:style>
  <w:style w:type="paragraph" w:customStyle="1" w:styleId="relatedres">
    <w:name w:val="relatedres"/>
    <w:basedOn w:val="Normal"/>
    <w:rsid w:val="004C01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pics-tag">
    <w:name w:val="topics-tag"/>
    <w:basedOn w:val="DefaultParagraphFont"/>
    <w:rsid w:val="004C01D4"/>
  </w:style>
  <w:style w:type="character" w:customStyle="1" w:styleId="action-label">
    <w:name w:val="action-label"/>
    <w:basedOn w:val="DefaultParagraphFont"/>
    <w:rsid w:val="004C01D4"/>
  </w:style>
  <w:style w:type="character" w:customStyle="1" w:styleId="ng-binding">
    <w:name w:val="ng-binding"/>
    <w:basedOn w:val="DefaultParagraphFont"/>
    <w:rsid w:val="004C01D4"/>
  </w:style>
  <w:style w:type="paragraph" w:customStyle="1" w:styleId="ng-isolate-scope">
    <w:name w:val="ng-isolate-scope"/>
    <w:basedOn w:val="Normal"/>
    <w:rsid w:val="004C01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after">
    <w:name w:val="comment-after"/>
    <w:basedOn w:val="DefaultParagraphFont"/>
    <w:rsid w:val="004C01D4"/>
  </w:style>
  <w:style w:type="character" w:customStyle="1" w:styleId="save-title">
    <w:name w:val="save-title"/>
    <w:basedOn w:val="DefaultParagraphFont"/>
    <w:rsid w:val="004C0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719384">
      <w:bodyDiv w:val="1"/>
      <w:marLeft w:val="0"/>
      <w:marRight w:val="0"/>
      <w:marTop w:val="0"/>
      <w:marBottom w:val="0"/>
      <w:divBdr>
        <w:top w:val="none" w:sz="0" w:space="0" w:color="auto"/>
        <w:left w:val="none" w:sz="0" w:space="0" w:color="auto"/>
        <w:bottom w:val="none" w:sz="0" w:space="0" w:color="auto"/>
        <w:right w:val="none" w:sz="0" w:space="0" w:color="auto"/>
      </w:divBdr>
    </w:div>
    <w:div w:id="614210377">
      <w:bodyDiv w:val="1"/>
      <w:marLeft w:val="0"/>
      <w:marRight w:val="0"/>
      <w:marTop w:val="0"/>
      <w:marBottom w:val="0"/>
      <w:divBdr>
        <w:top w:val="none" w:sz="0" w:space="0" w:color="auto"/>
        <w:left w:val="none" w:sz="0" w:space="0" w:color="auto"/>
        <w:bottom w:val="none" w:sz="0" w:space="0" w:color="auto"/>
        <w:right w:val="none" w:sz="0" w:space="0" w:color="auto"/>
      </w:divBdr>
    </w:div>
    <w:div w:id="692612280">
      <w:bodyDiv w:val="1"/>
      <w:marLeft w:val="0"/>
      <w:marRight w:val="0"/>
      <w:marTop w:val="0"/>
      <w:marBottom w:val="0"/>
      <w:divBdr>
        <w:top w:val="none" w:sz="0" w:space="0" w:color="auto"/>
        <w:left w:val="none" w:sz="0" w:space="0" w:color="auto"/>
        <w:bottom w:val="none" w:sz="0" w:space="0" w:color="auto"/>
        <w:right w:val="none" w:sz="0" w:space="0" w:color="auto"/>
      </w:divBdr>
      <w:divsChild>
        <w:div w:id="239104599">
          <w:marLeft w:val="0"/>
          <w:marRight w:val="0"/>
          <w:marTop w:val="0"/>
          <w:marBottom w:val="0"/>
          <w:divBdr>
            <w:top w:val="none" w:sz="0" w:space="0" w:color="auto"/>
            <w:left w:val="none" w:sz="0" w:space="0" w:color="auto"/>
            <w:bottom w:val="none" w:sz="0" w:space="0" w:color="auto"/>
            <w:right w:val="none" w:sz="0" w:space="0" w:color="auto"/>
          </w:divBdr>
          <w:divsChild>
            <w:div w:id="130370172">
              <w:marLeft w:val="0"/>
              <w:marRight w:val="0"/>
              <w:marTop w:val="0"/>
              <w:marBottom w:val="0"/>
              <w:divBdr>
                <w:top w:val="none" w:sz="0" w:space="0" w:color="auto"/>
                <w:left w:val="none" w:sz="0" w:space="0" w:color="auto"/>
                <w:bottom w:val="none" w:sz="0" w:space="0" w:color="auto"/>
                <w:right w:val="none" w:sz="0" w:space="0" w:color="auto"/>
              </w:divBdr>
              <w:divsChild>
                <w:div w:id="1801456408">
                  <w:marLeft w:val="0"/>
                  <w:marRight w:val="0"/>
                  <w:marTop w:val="0"/>
                  <w:marBottom w:val="0"/>
                  <w:divBdr>
                    <w:top w:val="none" w:sz="0" w:space="0" w:color="auto"/>
                    <w:left w:val="none" w:sz="0" w:space="0" w:color="auto"/>
                    <w:bottom w:val="none" w:sz="0" w:space="0" w:color="auto"/>
                    <w:right w:val="none" w:sz="0" w:space="0" w:color="auto"/>
                  </w:divBdr>
                </w:div>
                <w:div w:id="637347549">
                  <w:marLeft w:val="0"/>
                  <w:marRight w:val="0"/>
                  <w:marTop w:val="0"/>
                  <w:marBottom w:val="0"/>
                  <w:divBdr>
                    <w:top w:val="none" w:sz="0" w:space="0" w:color="auto"/>
                    <w:left w:val="none" w:sz="0" w:space="0" w:color="auto"/>
                    <w:bottom w:val="none" w:sz="0" w:space="0" w:color="auto"/>
                    <w:right w:val="none" w:sz="0" w:space="0" w:color="auto"/>
                  </w:divBdr>
                </w:div>
                <w:div w:id="384186402">
                  <w:marLeft w:val="0"/>
                  <w:marRight w:val="0"/>
                  <w:marTop w:val="0"/>
                  <w:marBottom w:val="300"/>
                  <w:divBdr>
                    <w:top w:val="none" w:sz="0" w:space="0" w:color="auto"/>
                    <w:left w:val="none" w:sz="0" w:space="0" w:color="auto"/>
                    <w:bottom w:val="none" w:sz="0" w:space="0" w:color="auto"/>
                    <w:right w:val="none" w:sz="0" w:space="0" w:color="auto"/>
                  </w:divBdr>
                  <w:divsChild>
                    <w:div w:id="938677186">
                      <w:marLeft w:val="0"/>
                      <w:marRight w:val="0"/>
                      <w:marTop w:val="0"/>
                      <w:marBottom w:val="0"/>
                      <w:divBdr>
                        <w:top w:val="none" w:sz="0" w:space="0" w:color="auto"/>
                        <w:left w:val="none" w:sz="0" w:space="0" w:color="auto"/>
                        <w:bottom w:val="none" w:sz="0" w:space="0" w:color="auto"/>
                        <w:right w:val="none" w:sz="0" w:space="0" w:color="auto"/>
                      </w:divBdr>
                      <w:divsChild>
                        <w:div w:id="186470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140790">
          <w:marLeft w:val="0"/>
          <w:marRight w:val="0"/>
          <w:marTop w:val="0"/>
          <w:marBottom w:val="0"/>
          <w:divBdr>
            <w:top w:val="single" w:sz="2" w:space="8" w:color="D9DCDD"/>
            <w:left w:val="none" w:sz="0" w:space="0" w:color="auto"/>
            <w:bottom w:val="single" w:sz="2" w:space="0" w:color="D9DCDD"/>
            <w:right w:val="none" w:sz="0" w:space="0" w:color="auto"/>
          </w:divBdr>
          <w:divsChild>
            <w:div w:id="295373258">
              <w:marLeft w:val="0"/>
              <w:marRight w:val="225"/>
              <w:marTop w:val="0"/>
              <w:marBottom w:val="0"/>
              <w:divBdr>
                <w:top w:val="none" w:sz="0" w:space="0" w:color="auto"/>
                <w:left w:val="none" w:sz="0" w:space="0" w:color="auto"/>
                <w:bottom w:val="none" w:sz="0" w:space="0" w:color="auto"/>
                <w:right w:val="none" w:sz="0" w:space="0" w:color="auto"/>
              </w:divBdr>
            </w:div>
            <w:div w:id="82577634">
              <w:marLeft w:val="0"/>
              <w:marRight w:val="225"/>
              <w:marTop w:val="0"/>
              <w:marBottom w:val="0"/>
              <w:divBdr>
                <w:top w:val="none" w:sz="0" w:space="0" w:color="auto"/>
                <w:left w:val="none" w:sz="0" w:space="0" w:color="auto"/>
                <w:bottom w:val="none" w:sz="0" w:space="0" w:color="auto"/>
                <w:right w:val="none" w:sz="0" w:space="0" w:color="auto"/>
              </w:divBdr>
            </w:div>
            <w:div w:id="76289556">
              <w:marLeft w:val="0"/>
              <w:marRight w:val="225"/>
              <w:marTop w:val="0"/>
              <w:marBottom w:val="0"/>
              <w:divBdr>
                <w:top w:val="none" w:sz="0" w:space="0" w:color="auto"/>
                <w:left w:val="none" w:sz="0" w:space="0" w:color="auto"/>
                <w:bottom w:val="none" w:sz="0" w:space="0" w:color="auto"/>
                <w:right w:val="none" w:sz="0" w:space="0" w:color="auto"/>
              </w:divBdr>
              <w:divsChild>
                <w:div w:id="1586644073">
                  <w:marLeft w:val="0"/>
                  <w:marRight w:val="0"/>
                  <w:marTop w:val="0"/>
                  <w:marBottom w:val="0"/>
                  <w:divBdr>
                    <w:top w:val="none" w:sz="0" w:space="0" w:color="auto"/>
                    <w:left w:val="none" w:sz="0" w:space="0" w:color="auto"/>
                    <w:bottom w:val="none" w:sz="0" w:space="0" w:color="auto"/>
                    <w:right w:val="none" w:sz="0" w:space="0" w:color="auto"/>
                  </w:divBdr>
                </w:div>
              </w:divsChild>
            </w:div>
            <w:div w:id="2127112144">
              <w:marLeft w:val="0"/>
              <w:marRight w:val="225"/>
              <w:marTop w:val="0"/>
              <w:marBottom w:val="0"/>
              <w:divBdr>
                <w:top w:val="none" w:sz="0" w:space="0" w:color="auto"/>
                <w:left w:val="none" w:sz="0" w:space="0" w:color="auto"/>
                <w:bottom w:val="none" w:sz="0" w:space="0" w:color="auto"/>
                <w:right w:val="none" w:sz="0" w:space="0" w:color="auto"/>
              </w:divBdr>
            </w:div>
            <w:div w:id="2102483388">
              <w:marLeft w:val="0"/>
              <w:marRight w:val="0"/>
              <w:marTop w:val="0"/>
              <w:marBottom w:val="0"/>
              <w:divBdr>
                <w:top w:val="none" w:sz="0" w:space="0" w:color="auto"/>
                <w:left w:val="none" w:sz="0" w:space="0" w:color="auto"/>
                <w:bottom w:val="none" w:sz="0" w:space="0" w:color="auto"/>
                <w:right w:val="none" w:sz="0" w:space="0" w:color="auto"/>
              </w:divBdr>
            </w:div>
          </w:divsChild>
        </w:div>
        <w:div w:id="453672652">
          <w:marLeft w:val="0"/>
          <w:marRight w:val="0"/>
          <w:marTop w:val="225"/>
          <w:marBottom w:val="0"/>
          <w:divBdr>
            <w:top w:val="none" w:sz="0" w:space="0" w:color="auto"/>
            <w:left w:val="none" w:sz="0" w:space="0" w:color="auto"/>
            <w:bottom w:val="none" w:sz="0" w:space="0" w:color="auto"/>
            <w:right w:val="none" w:sz="0" w:space="0" w:color="auto"/>
          </w:divBdr>
        </w:div>
        <w:div w:id="1287542998">
          <w:marLeft w:val="0"/>
          <w:marRight w:val="0"/>
          <w:marTop w:val="0"/>
          <w:marBottom w:val="0"/>
          <w:divBdr>
            <w:top w:val="none" w:sz="0" w:space="0" w:color="auto"/>
            <w:left w:val="none" w:sz="0" w:space="0" w:color="auto"/>
            <w:bottom w:val="none" w:sz="0" w:space="0" w:color="auto"/>
            <w:right w:val="none" w:sz="0" w:space="0" w:color="auto"/>
          </w:divBdr>
          <w:divsChild>
            <w:div w:id="100806181">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951475024">
      <w:bodyDiv w:val="1"/>
      <w:marLeft w:val="0"/>
      <w:marRight w:val="0"/>
      <w:marTop w:val="0"/>
      <w:marBottom w:val="0"/>
      <w:divBdr>
        <w:top w:val="none" w:sz="0" w:space="0" w:color="auto"/>
        <w:left w:val="none" w:sz="0" w:space="0" w:color="auto"/>
        <w:bottom w:val="none" w:sz="0" w:space="0" w:color="auto"/>
        <w:right w:val="none" w:sz="0" w:space="0" w:color="auto"/>
      </w:divBdr>
    </w:div>
    <w:div w:id="1677687467">
      <w:bodyDiv w:val="1"/>
      <w:marLeft w:val="0"/>
      <w:marRight w:val="0"/>
      <w:marTop w:val="0"/>
      <w:marBottom w:val="0"/>
      <w:divBdr>
        <w:top w:val="none" w:sz="0" w:space="0" w:color="auto"/>
        <w:left w:val="none" w:sz="0" w:space="0" w:color="auto"/>
        <w:bottom w:val="none" w:sz="0" w:space="0" w:color="auto"/>
        <w:right w:val="none" w:sz="0" w:space="0" w:color="auto"/>
      </w:divBdr>
      <w:divsChild>
        <w:div w:id="104153770">
          <w:marLeft w:val="0"/>
          <w:marRight w:val="0"/>
          <w:marTop w:val="0"/>
          <w:marBottom w:val="0"/>
          <w:divBdr>
            <w:top w:val="none" w:sz="0" w:space="0" w:color="auto"/>
            <w:left w:val="none" w:sz="0" w:space="0" w:color="auto"/>
            <w:bottom w:val="none" w:sz="0" w:space="0" w:color="auto"/>
            <w:right w:val="none" w:sz="0" w:space="0" w:color="auto"/>
          </w:divBdr>
          <w:divsChild>
            <w:div w:id="1045955661">
              <w:marLeft w:val="0"/>
              <w:marRight w:val="0"/>
              <w:marTop w:val="450"/>
              <w:marBottom w:val="0"/>
              <w:divBdr>
                <w:top w:val="none" w:sz="0" w:space="0" w:color="auto"/>
                <w:left w:val="none" w:sz="0" w:space="0" w:color="auto"/>
                <w:bottom w:val="none" w:sz="0" w:space="0" w:color="auto"/>
                <w:right w:val="none" w:sz="0" w:space="0" w:color="auto"/>
              </w:divBdr>
              <w:divsChild>
                <w:div w:id="999773199">
                  <w:marLeft w:val="0"/>
                  <w:marRight w:val="0"/>
                  <w:marTop w:val="0"/>
                  <w:marBottom w:val="0"/>
                  <w:divBdr>
                    <w:top w:val="single" w:sz="6" w:space="0" w:color="D9DCDD"/>
                    <w:left w:val="single" w:sz="6" w:space="0" w:color="D9DCDD"/>
                    <w:bottom w:val="single" w:sz="6" w:space="0" w:color="D9DCDD"/>
                    <w:right w:val="single" w:sz="6" w:space="0" w:color="D9DCDD"/>
                  </w:divBdr>
                  <w:divsChild>
                    <w:div w:id="1933706665">
                      <w:marLeft w:val="0"/>
                      <w:marRight w:val="-450"/>
                      <w:marTop w:val="0"/>
                      <w:marBottom w:val="0"/>
                      <w:divBdr>
                        <w:top w:val="none" w:sz="0" w:space="0" w:color="auto"/>
                        <w:left w:val="none" w:sz="0" w:space="0" w:color="auto"/>
                        <w:bottom w:val="none" w:sz="0" w:space="0" w:color="auto"/>
                        <w:right w:val="none" w:sz="0" w:space="0" w:color="auto"/>
                      </w:divBdr>
                      <w:divsChild>
                        <w:div w:id="975597806">
                          <w:marLeft w:val="435"/>
                          <w:marRight w:val="0"/>
                          <w:marTop w:val="0"/>
                          <w:marBottom w:val="0"/>
                          <w:divBdr>
                            <w:top w:val="none" w:sz="0" w:space="0" w:color="auto"/>
                            <w:left w:val="none" w:sz="0" w:space="0" w:color="auto"/>
                            <w:bottom w:val="none" w:sz="0" w:space="0" w:color="auto"/>
                            <w:right w:val="none" w:sz="0" w:space="0" w:color="auto"/>
                          </w:divBdr>
                          <w:divsChild>
                            <w:div w:id="1820535876">
                              <w:marLeft w:val="0"/>
                              <w:marRight w:val="0"/>
                              <w:marTop w:val="0"/>
                              <w:marBottom w:val="0"/>
                              <w:divBdr>
                                <w:top w:val="none" w:sz="0" w:space="0" w:color="auto"/>
                                <w:left w:val="none" w:sz="0" w:space="0" w:color="auto"/>
                                <w:bottom w:val="none" w:sz="0" w:space="0" w:color="auto"/>
                                <w:right w:val="none" w:sz="0" w:space="0" w:color="auto"/>
                              </w:divBdr>
                              <w:divsChild>
                                <w:div w:id="1114910432">
                                  <w:marLeft w:val="0"/>
                                  <w:marRight w:val="0"/>
                                  <w:marTop w:val="0"/>
                                  <w:marBottom w:val="0"/>
                                  <w:divBdr>
                                    <w:top w:val="none" w:sz="0" w:space="0" w:color="auto"/>
                                    <w:left w:val="none" w:sz="0" w:space="0" w:color="auto"/>
                                    <w:bottom w:val="none" w:sz="0" w:space="0" w:color="auto"/>
                                    <w:right w:val="none" w:sz="0" w:space="0" w:color="auto"/>
                                  </w:divBdr>
                                  <w:divsChild>
                                    <w:div w:id="958948364">
                                      <w:marLeft w:val="0"/>
                                      <w:marRight w:val="0"/>
                                      <w:marTop w:val="0"/>
                                      <w:marBottom w:val="0"/>
                                      <w:divBdr>
                                        <w:top w:val="none" w:sz="0" w:space="0" w:color="auto"/>
                                        <w:left w:val="none" w:sz="0" w:space="0" w:color="auto"/>
                                        <w:bottom w:val="none" w:sz="0" w:space="0" w:color="auto"/>
                                        <w:right w:val="none" w:sz="0" w:space="0" w:color="auto"/>
                                      </w:divBdr>
                                      <w:divsChild>
                                        <w:div w:id="328757574">
                                          <w:marLeft w:val="0"/>
                                          <w:marRight w:val="0"/>
                                          <w:marTop w:val="0"/>
                                          <w:marBottom w:val="0"/>
                                          <w:divBdr>
                                            <w:top w:val="none" w:sz="0" w:space="0" w:color="auto"/>
                                            <w:left w:val="none" w:sz="0" w:space="0" w:color="auto"/>
                                            <w:bottom w:val="none" w:sz="0" w:space="0" w:color="auto"/>
                                            <w:right w:val="none" w:sz="0" w:space="0" w:color="auto"/>
                                          </w:divBdr>
                                          <w:divsChild>
                                            <w:div w:id="1544563660">
                                              <w:marLeft w:val="0"/>
                                              <w:marRight w:val="0"/>
                                              <w:marTop w:val="0"/>
                                              <w:marBottom w:val="0"/>
                                              <w:divBdr>
                                                <w:top w:val="none" w:sz="0" w:space="0" w:color="auto"/>
                                                <w:left w:val="none" w:sz="0" w:space="0" w:color="auto"/>
                                                <w:bottom w:val="none" w:sz="0" w:space="0" w:color="auto"/>
                                                <w:right w:val="none" w:sz="0" w:space="0" w:color="auto"/>
                                              </w:divBdr>
                                            </w:div>
                                            <w:div w:id="979193747">
                                              <w:marLeft w:val="0"/>
                                              <w:marRight w:val="0"/>
                                              <w:marTop w:val="0"/>
                                              <w:marBottom w:val="0"/>
                                              <w:divBdr>
                                                <w:top w:val="none" w:sz="0" w:space="0" w:color="auto"/>
                                                <w:left w:val="none" w:sz="0" w:space="0" w:color="auto"/>
                                                <w:bottom w:val="none" w:sz="0" w:space="0" w:color="auto"/>
                                                <w:right w:val="none" w:sz="0" w:space="0" w:color="auto"/>
                                              </w:divBdr>
                                            </w:div>
                                            <w:div w:id="1652252696">
                                              <w:marLeft w:val="0"/>
                                              <w:marRight w:val="0"/>
                                              <w:marTop w:val="0"/>
                                              <w:marBottom w:val="0"/>
                                              <w:divBdr>
                                                <w:top w:val="none" w:sz="0" w:space="0" w:color="auto"/>
                                                <w:left w:val="none" w:sz="0" w:space="0" w:color="auto"/>
                                                <w:bottom w:val="none" w:sz="0" w:space="0" w:color="auto"/>
                                                <w:right w:val="none" w:sz="0" w:space="0" w:color="auto"/>
                                              </w:divBdr>
                                            </w:div>
                                            <w:div w:id="22087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5229446">
                  <w:marLeft w:val="0"/>
                  <w:marRight w:val="0"/>
                  <w:marTop w:val="0"/>
                  <w:marBottom w:val="0"/>
                  <w:divBdr>
                    <w:top w:val="single" w:sz="6" w:space="0" w:color="D9DCDD"/>
                    <w:left w:val="single" w:sz="6" w:space="0" w:color="D9DCDD"/>
                    <w:bottom w:val="single" w:sz="6" w:space="0" w:color="D9DCDD"/>
                    <w:right w:val="single" w:sz="6" w:space="0" w:color="D9DCDD"/>
                  </w:divBdr>
                  <w:divsChild>
                    <w:div w:id="1946226540">
                      <w:marLeft w:val="0"/>
                      <w:marRight w:val="-450"/>
                      <w:marTop w:val="0"/>
                      <w:marBottom w:val="0"/>
                      <w:divBdr>
                        <w:top w:val="none" w:sz="0" w:space="0" w:color="auto"/>
                        <w:left w:val="none" w:sz="0" w:space="0" w:color="auto"/>
                        <w:bottom w:val="none" w:sz="0" w:space="0" w:color="auto"/>
                        <w:right w:val="none" w:sz="0" w:space="0" w:color="auto"/>
                      </w:divBdr>
                      <w:divsChild>
                        <w:div w:id="271283765">
                          <w:marLeft w:val="435"/>
                          <w:marRight w:val="0"/>
                          <w:marTop w:val="0"/>
                          <w:marBottom w:val="0"/>
                          <w:divBdr>
                            <w:top w:val="none" w:sz="0" w:space="0" w:color="auto"/>
                            <w:left w:val="none" w:sz="0" w:space="0" w:color="auto"/>
                            <w:bottom w:val="none" w:sz="0" w:space="0" w:color="auto"/>
                            <w:right w:val="none" w:sz="0" w:space="0" w:color="auto"/>
                          </w:divBdr>
                          <w:divsChild>
                            <w:div w:id="487209712">
                              <w:marLeft w:val="0"/>
                              <w:marRight w:val="0"/>
                              <w:marTop w:val="0"/>
                              <w:marBottom w:val="0"/>
                              <w:divBdr>
                                <w:top w:val="none" w:sz="0" w:space="0" w:color="auto"/>
                                <w:left w:val="none" w:sz="0" w:space="0" w:color="auto"/>
                                <w:bottom w:val="none" w:sz="0" w:space="0" w:color="auto"/>
                                <w:right w:val="none" w:sz="0" w:space="0" w:color="auto"/>
                              </w:divBdr>
                              <w:divsChild>
                                <w:div w:id="47804978">
                                  <w:marLeft w:val="0"/>
                                  <w:marRight w:val="0"/>
                                  <w:marTop w:val="0"/>
                                  <w:marBottom w:val="0"/>
                                  <w:divBdr>
                                    <w:top w:val="none" w:sz="0" w:space="0" w:color="auto"/>
                                    <w:left w:val="none" w:sz="0" w:space="0" w:color="auto"/>
                                    <w:bottom w:val="none" w:sz="0" w:space="0" w:color="auto"/>
                                    <w:right w:val="none" w:sz="0" w:space="0" w:color="auto"/>
                                  </w:divBdr>
                                  <w:divsChild>
                                    <w:div w:id="1951887264">
                                      <w:marLeft w:val="0"/>
                                      <w:marRight w:val="0"/>
                                      <w:marTop w:val="0"/>
                                      <w:marBottom w:val="0"/>
                                      <w:divBdr>
                                        <w:top w:val="none" w:sz="0" w:space="0" w:color="auto"/>
                                        <w:left w:val="none" w:sz="0" w:space="0" w:color="auto"/>
                                        <w:bottom w:val="none" w:sz="0" w:space="0" w:color="auto"/>
                                        <w:right w:val="none" w:sz="0" w:space="0" w:color="auto"/>
                                      </w:divBdr>
                                      <w:divsChild>
                                        <w:div w:id="882598588">
                                          <w:marLeft w:val="0"/>
                                          <w:marRight w:val="0"/>
                                          <w:marTop w:val="0"/>
                                          <w:marBottom w:val="0"/>
                                          <w:divBdr>
                                            <w:top w:val="none" w:sz="0" w:space="0" w:color="auto"/>
                                            <w:left w:val="none" w:sz="0" w:space="0" w:color="auto"/>
                                            <w:bottom w:val="none" w:sz="0" w:space="0" w:color="auto"/>
                                            <w:right w:val="none" w:sz="0" w:space="0" w:color="auto"/>
                                          </w:divBdr>
                                          <w:divsChild>
                                            <w:div w:id="1951426576">
                                              <w:marLeft w:val="0"/>
                                              <w:marRight w:val="0"/>
                                              <w:marTop w:val="0"/>
                                              <w:marBottom w:val="0"/>
                                              <w:divBdr>
                                                <w:top w:val="none" w:sz="0" w:space="0" w:color="auto"/>
                                                <w:left w:val="none" w:sz="0" w:space="0" w:color="auto"/>
                                                <w:bottom w:val="none" w:sz="0" w:space="0" w:color="auto"/>
                                                <w:right w:val="none" w:sz="0" w:space="0" w:color="auto"/>
                                              </w:divBdr>
                                            </w:div>
                                            <w:div w:id="1658530040">
                                              <w:marLeft w:val="0"/>
                                              <w:marRight w:val="0"/>
                                              <w:marTop w:val="0"/>
                                              <w:marBottom w:val="0"/>
                                              <w:divBdr>
                                                <w:top w:val="none" w:sz="0" w:space="0" w:color="auto"/>
                                                <w:left w:val="none" w:sz="0" w:space="0" w:color="auto"/>
                                                <w:bottom w:val="none" w:sz="0" w:space="0" w:color="auto"/>
                                                <w:right w:val="none" w:sz="0" w:space="0" w:color="auto"/>
                                              </w:divBdr>
                                            </w:div>
                                            <w:div w:id="1161776241">
                                              <w:marLeft w:val="0"/>
                                              <w:marRight w:val="0"/>
                                              <w:marTop w:val="0"/>
                                              <w:marBottom w:val="0"/>
                                              <w:divBdr>
                                                <w:top w:val="none" w:sz="0" w:space="0" w:color="auto"/>
                                                <w:left w:val="none" w:sz="0" w:space="0" w:color="auto"/>
                                                <w:bottom w:val="none" w:sz="0" w:space="0" w:color="auto"/>
                                                <w:right w:val="none" w:sz="0" w:space="0" w:color="auto"/>
                                              </w:divBdr>
                                            </w:div>
                                            <w:div w:id="438532527">
                                              <w:marLeft w:val="0"/>
                                              <w:marRight w:val="0"/>
                                              <w:marTop w:val="0"/>
                                              <w:marBottom w:val="0"/>
                                              <w:divBdr>
                                                <w:top w:val="none" w:sz="0" w:space="0" w:color="auto"/>
                                                <w:left w:val="none" w:sz="0" w:space="0" w:color="auto"/>
                                                <w:bottom w:val="none" w:sz="0" w:space="0" w:color="auto"/>
                                                <w:right w:val="none" w:sz="0" w:space="0" w:color="auto"/>
                                              </w:divBdr>
                                            </w:div>
                                            <w:div w:id="140937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736226">
                  <w:marLeft w:val="0"/>
                  <w:marRight w:val="0"/>
                  <w:marTop w:val="0"/>
                  <w:marBottom w:val="0"/>
                  <w:divBdr>
                    <w:top w:val="single" w:sz="6" w:space="0" w:color="D9DCDD"/>
                    <w:left w:val="single" w:sz="6" w:space="0" w:color="D9DCDD"/>
                    <w:bottom w:val="single" w:sz="6" w:space="0" w:color="D9DCDD"/>
                    <w:right w:val="single" w:sz="6" w:space="0" w:color="D9DCDD"/>
                  </w:divBdr>
                  <w:divsChild>
                    <w:div w:id="900409182">
                      <w:marLeft w:val="0"/>
                      <w:marRight w:val="-450"/>
                      <w:marTop w:val="0"/>
                      <w:marBottom w:val="0"/>
                      <w:divBdr>
                        <w:top w:val="none" w:sz="0" w:space="0" w:color="auto"/>
                        <w:left w:val="none" w:sz="0" w:space="0" w:color="auto"/>
                        <w:bottom w:val="none" w:sz="0" w:space="0" w:color="auto"/>
                        <w:right w:val="none" w:sz="0" w:space="0" w:color="auto"/>
                      </w:divBdr>
                      <w:divsChild>
                        <w:div w:id="975721556">
                          <w:marLeft w:val="435"/>
                          <w:marRight w:val="0"/>
                          <w:marTop w:val="0"/>
                          <w:marBottom w:val="0"/>
                          <w:divBdr>
                            <w:top w:val="none" w:sz="0" w:space="0" w:color="auto"/>
                            <w:left w:val="none" w:sz="0" w:space="0" w:color="auto"/>
                            <w:bottom w:val="none" w:sz="0" w:space="0" w:color="auto"/>
                            <w:right w:val="none" w:sz="0" w:space="0" w:color="auto"/>
                          </w:divBdr>
                          <w:divsChild>
                            <w:div w:id="55009612">
                              <w:marLeft w:val="0"/>
                              <w:marRight w:val="0"/>
                              <w:marTop w:val="0"/>
                              <w:marBottom w:val="0"/>
                              <w:divBdr>
                                <w:top w:val="none" w:sz="0" w:space="0" w:color="auto"/>
                                <w:left w:val="none" w:sz="0" w:space="0" w:color="auto"/>
                                <w:bottom w:val="none" w:sz="0" w:space="0" w:color="auto"/>
                                <w:right w:val="none" w:sz="0" w:space="0" w:color="auto"/>
                              </w:divBdr>
                              <w:divsChild>
                                <w:div w:id="877398684">
                                  <w:marLeft w:val="0"/>
                                  <w:marRight w:val="0"/>
                                  <w:marTop w:val="0"/>
                                  <w:marBottom w:val="0"/>
                                  <w:divBdr>
                                    <w:top w:val="none" w:sz="0" w:space="0" w:color="auto"/>
                                    <w:left w:val="none" w:sz="0" w:space="0" w:color="auto"/>
                                    <w:bottom w:val="none" w:sz="0" w:space="0" w:color="auto"/>
                                    <w:right w:val="none" w:sz="0" w:space="0" w:color="auto"/>
                                  </w:divBdr>
                                  <w:divsChild>
                                    <w:div w:id="737480590">
                                      <w:marLeft w:val="0"/>
                                      <w:marRight w:val="0"/>
                                      <w:marTop w:val="0"/>
                                      <w:marBottom w:val="0"/>
                                      <w:divBdr>
                                        <w:top w:val="none" w:sz="0" w:space="0" w:color="auto"/>
                                        <w:left w:val="none" w:sz="0" w:space="0" w:color="auto"/>
                                        <w:bottom w:val="none" w:sz="0" w:space="0" w:color="auto"/>
                                        <w:right w:val="none" w:sz="0" w:space="0" w:color="auto"/>
                                      </w:divBdr>
                                      <w:divsChild>
                                        <w:div w:id="271405620">
                                          <w:marLeft w:val="0"/>
                                          <w:marRight w:val="0"/>
                                          <w:marTop w:val="0"/>
                                          <w:marBottom w:val="0"/>
                                          <w:divBdr>
                                            <w:top w:val="none" w:sz="0" w:space="0" w:color="auto"/>
                                            <w:left w:val="none" w:sz="0" w:space="0" w:color="auto"/>
                                            <w:bottom w:val="none" w:sz="0" w:space="0" w:color="auto"/>
                                            <w:right w:val="none" w:sz="0" w:space="0" w:color="auto"/>
                                          </w:divBdr>
                                          <w:divsChild>
                                            <w:div w:id="85200029">
                                              <w:marLeft w:val="0"/>
                                              <w:marRight w:val="0"/>
                                              <w:marTop w:val="0"/>
                                              <w:marBottom w:val="0"/>
                                              <w:divBdr>
                                                <w:top w:val="none" w:sz="0" w:space="0" w:color="auto"/>
                                                <w:left w:val="none" w:sz="0" w:space="0" w:color="auto"/>
                                                <w:bottom w:val="none" w:sz="0" w:space="0" w:color="auto"/>
                                                <w:right w:val="none" w:sz="0" w:space="0" w:color="auto"/>
                                              </w:divBdr>
                                            </w:div>
                                            <w:div w:id="2115709528">
                                              <w:marLeft w:val="0"/>
                                              <w:marRight w:val="0"/>
                                              <w:marTop w:val="0"/>
                                              <w:marBottom w:val="0"/>
                                              <w:divBdr>
                                                <w:top w:val="none" w:sz="0" w:space="0" w:color="auto"/>
                                                <w:left w:val="none" w:sz="0" w:space="0" w:color="auto"/>
                                                <w:bottom w:val="none" w:sz="0" w:space="0" w:color="auto"/>
                                                <w:right w:val="none" w:sz="0" w:space="0" w:color="auto"/>
                                              </w:divBdr>
                                            </w:div>
                                            <w:div w:id="36122512">
                                              <w:marLeft w:val="0"/>
                                              <w:marRight w:val="0"/>
                                              <w:marTop w:val="0"/>
                                              <w:marBottom w:val="0"/>
                                              <w:divBdr>
                                                <w:top w:val="none" w:sz="0" w:space="0" w:color="auto"/>
                                                <w:left w:val="none" w:sz="0" w:space="0" w:color="auto"/>
                                                <w:bottom w:val="none" w:sz="0" w:space="0" w:color="auto"/>
                                                <w:right w:val="none" w:sz="0" w:space="0" w:color="auto"/>
                                              </w:divBdr>
                                            </w:div>
                                            <w:div w:id="125902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846944">
          <w:marLeft w:val="0"/>
          <w:marRight w:val="0"/>
          <w:marTop w:val="0"/>
          <w:marBottom w:val="0"/>
          <w:divBdr>
            <w:top w:val="none" w:sz="0" w:space="0" w:color="auto"/>
            <w:left w:val="none" w:sz="0" w:space="0" w:color="auto"/>
            <w:bottom w:val="none" w:sz="0" w:space="0" w:color="auto"/>
            <w:right w:val="none" w:sz="0" w:space="0" w:color="auto"/>
          </w:divBdr>
          <w:divsChild>
            <w:div w:id="2030448489">
              <w:marLeft w:val="-225"/>
              <w:marRight w:val="-225"/>
              <w:marTop w:val="0"/>
              <w:marBottom w:val="0"/>
              <w:divBdr>
                <w:top w:val="none" w:sz="0" w:space="0" w:color="auto"/>
                <w:left w:val="none" w:sz="0" w:space="0" w:color="auto"/>
                <w:bottom w:val="none" w:sz="0" w:space="0" w:color="auto"/>
                <w:right w:val="none" w:sz="0" w:space="0" w:color="auto"/>
              </w:divBdr>
              <w:divsChild>
                <w:div w:id="316803546">
                  <w:marLeft w:val="0"/>
                  <w:marRight w:val="0"/>
                  <w:marTop w:val="0"/>
                  <w:marBottom w:val="0"/>
                  <w:divBdr>
                    <w:top w:val="none" w:sz="0" w:space="0" w:color="auto"/>
                    <w:left w:val="none" w:sz="0" w:space="0" w:color="auto"/>
                    <w:bottom w:val="none" w:sz="0" w:space="0" w:color="auto"/>
                    <w:right w:val="none" w:sz="0" w:space="0" w:color="auto"/>
                  </w:divBdr>
                </w:div>
                <w:div w:id="2077626252">
                  <w:marLeft w:val="0"/>
                  <w:marRight w:val="0"/>
                  <w:marTop w:val="0"/>
                  <w:marBottom w:val="0"/>
                  <w:divBdr>
                    <w:top w:val="none" w:sz="0" w:space="0" w:color="auto"/>
                    <w:left w:val="none" w:sz="0" w:space="0" w:color="auto"/>
                    <w:bottom w:val="none" w:sz="0" w:space="0" w:color="auto"/>
                    <w:right w:val="none" w:sz="0" w:space="0" w:color="auto"/>
                  </w:divBdr>
                </w:div>
              </w:divsChild>
            </w:div>
            <w:div w:id="2089500366">
              <w:marLeft w:val="-225"/>
              <w:marRight w:val="-225"/>
              <w:marTop w:val="0"/>
              <w:marBottom w:val="0"/>
              <w:divBdr>
                <w:top w:val="none" w:sz="0" w:space="0" w:color="auto"/>
                <w:left w:val="none" w:sz="0" w:space="0" w:color="auto"/>
                <w:bottom w:val="none" w:sz="0" w:space="0" w:color="auto"/>
                <w:right w:val="none" w:sz="0" w:space="0" w:color="auto"/>
              </w:divBdr>
              <w:divsChild>
                <w:div w:id="1564877492">
                  <w:marLeft w:val="0"/>
                  <w:marRight w:val="0"/>
                  <w:marTop w:val="0"/>
                  <w:marBottom w:val="0"/>
                  <w:divBdr>
                    <w:top w:val="none" w:sz="0" w:space="0" w:color="auto"/>
                    <w:left w:val="none" w:sz="0" w:space="0" w:color="auto"/>
                    <w:bottom w:val="none" w:sz="0" w:space="0" w:color="auto"/>
                    <w:right w:val="none" w:sz="0" w:space="0" w:color="auto"/>
                  </w:divBdr>
                </w:div>
                <w:div w:id="145136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2161">
          <w:marLeft w:val="0"/>
          <w:marRight w:val="0"/>
          <w:marTop w:val="300"/>
          <w:marBottom w:val="300"/>
          <w:divBdr>
            <w:top w:val="none" w:sz="0" w:space="0" w:color="auto"/>
            <w:left w:val="none" w:sz="0" w:space="0" w:color="auto"/>
            <w:bottom w:val="none" w:sz="0" w:space="0" w:color="auto"/>
            <w:right w:val="none" w:sz="0" w:space="0" w:color="auto"/>
          </w:divBdr>
          <w:divsChild>
            <w:div w:id="112016544">
              <w:marLeft w:val="0"/>
              <w:marRight w:val="0"/>
              <w:marTop w:val="0"/>
              <w:marBottom w:val="0"/>
              <w:divBdr>
                <w:top w:val="none" w:sz="0" w:space="0" w:color="auto"/>
                <w:left w:val="none" w:sz="0" w:space="0" w:color="auto"/>
                <w:bottom w:val="none" w:sz="0" w:space="0" w:color="auto"/>
                <w:right w:val="none" w:sz="0" w:space="0" w:color="auto"/>
              </w:divBdr>
            </w:div>
            <w:div w:id="1850606559">
              <w:marLeft w:val="0"/>
              <w:marRight w:val="0"/>
              <w:marTop w:val="0"/>
              <w:marBottom w:val="0"/>
              <w:divBdr>
                <w:top w:val="none" w:sz="0" w:space="0" w:color="auto"/>
                <w:left w:val="none" w:sz="0" w:space="0" w:color="auto"/>
                <w:bottom w:val="none" w:sz="0" w:space="0" w:color="auto"/>
                <w:right w:val="none" w:sz="0" w:space="0" w:color="auto"/>
              </w:divBdr>
            </w:div>
          </w:divsChild>
        </w:div>
        <w:div w:id="509759730">
          <w:marLeft w:val="0"/>
          <w:marRight w:val="0"/>
          <w:marTop w:val="0"/>
          <w:marBottom w:val="0"/>
          <w:divBdr>
            <w:top w:val="single" w:sz="2" w:space="8" w:color="D9DCDD"/>
            <w:left w:val="none" w:sz="0" w:space="0" w:color="auto"/>
            <w:bottom w:val="single" w:sz="2" w:space="0" w:color="D9DCDD"/>
            <w:right w:val="none" w:sz="0" w:space="0" w:color="auto"/>
          </w:divBdr>
          <w:divsChild>
            <w:div w:id="294022281">
              <w:marLeft w:val="0"/>
              <w:marRight w:val="225"/>
              <w:marTop w:val="0"/>
              <w:marBottom w:val="0"/>
              <w:divBdr>
                <w:top w:val="none" w:sz="0" w:space="0" w:color="auto"/>
                <w:left w:val="none" w:sz="0" w:space="0" w:color="auto"/>
                <w:bottom w:val="none" w:sz="0" w:space="0" w:color="auto"/>
                <w:right w:val="none" w:sz="0" w:space="0" w:color="auto"/>
              </w:divBdr>
            </w:div>
            <w:div w:id="1662848899">
              <w:marLeft w:val="0"/>
              <w:marRight w:val="225"/>
              <w:marTop w:val="0"/>
              <w:marBottom w:val="0"/>
              <w:divBdr>
                <w:top w:val="none" w:sz="0" w:space="0" w:color="auto"/>
                <w:left w:val="none" w:sz="0" w:space="0" w:color="auto"/>
                <w:bottom w:val="none" w:sz="0" w:space="0" w:color="auto"/>
                <w:right w:val="none" w:sz="0" w:space="0" w:color="auto"/>
              </w:divBdr>
            </w:div>
            <w:div w:id="1400327078">
              <w:marLeft w:val="0"/>
              <w:marRight w:val="225"/>
              <w:marTop w:val="0"/>
              <w:marBottom w:val="0"/>
              <w:divBdr>
                <w:top w:val="none" w:sz="0" w:space="0" w:color="auto"/>
                <w:left w:val="none" w:sz="0" w:space="0" w:color="auto"/>
                <w:bottom w:val="none" w:sz="0" w:space="0" w:color="auto"/>
                <w:right w:val="none" w:sz="0" w:space="0" w:color="auto"/>
              </w:divBdr>
              <w:divsChild>
                <w:div w:id="410352407">
                  <w:marLeft w:val="0"/>
                  <w:marRight w:val="0"/>
                  <w:marTop w:val="0"/>
                  <w:marBottom w:val="0"/>
                  <w:divBdr>
                    <w:top w:val="none" w:sz="0" w:space="0" w:color="auto"/>
                    <w:left w:val="none" w:sz="0" w:space="0" w:color="auto"/>
                    <w:bottom w:val="none" w:sz="0" w:space="0" w:color="auto"/>
                    <w:right w:val="none" w:sz="0" w:space="0" w:color="auto"/>
                  </w:divBdr>
                </w:div>
              </w:divsChild>
            </w:div>
            <w:div w:id="10314212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3139750">
      <w:bodyDiv w:val="1"/>
      <w:marLeft w:val="0"/>
      <w:marRight w:val="0"/>
      <w:marTop w:val="0"/>
      <w:marBottom w:val="0"/>
      <w:divBdr>
        <w:top w:val="none" w:sz="0" w:space="0" w:color="auto"/>
        <w:left w:val="none" w:sz="0" w:space="0" w:color="auto"/>
        <w:bottom w:val="none" w:sz="0" w:space="0" w:color="auto"/>
        <w:right w:val="none" w:sz="0" w:space="0" w:color="auto"/>
      </w:divBdr>
    </w:div>
    <w:div w:id="2048286962">
      <w:bodyDiv w:val="1"/>
      <w:marLeft w:val="0"/>
      <w:marRight w:val="0"/>
      <w:marTop w:val="0"/>
      <w:marBottom w:val="0"/>
      <w:divBdr>
        <w:top w:val="none" w:sz="0" w:space="0" w:color="auto"/>
        <w:left w:val="none" w:sz="0" w:space="0" w:color="auto"/>
        <w:bottom w:val="none" w:sz="0" w:space="0" w:color="auto"/>
        <w:right w:val="none" w:sz="0" w:space="0" w:color="auto"/>
      </w:divBdr>
      <w:divsChild>
        <w:div w:id="499583589">
          <w:marLeft w:val="0"/>
          <w:marRight w:val="0"/>
          <w:marTop w:val="0"/>
          <w:marBottom w:val="0"/>
          <w:divBdr>
            <w:top w:val="none" w:sz="0" w:space="0" w:color="auto"/>
            <w:left w:val="none" w:sz="0" w:space="0" w:color="auto"/>
            <w:bottom w:val="none" w:sz="0" w:space="0" w:color="auto"/>
            <w:right w:val="none" w:sz="0" w:space="0" w:color="auto"/>
          </w:divBdr>
          <w:divsChild>
            <w:div w:id="143397139">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207959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67.com/2013/01/difference-between-url-uri-and-urn.html" TargetMode="External"/><Relationship Id="rId13" Type="http://schemas.openxmlformats.org/officeDocument/2006/relationships/hyperlink" Target="https://click.linksynergy.com/fs-bin/click?id=JVFxdTr9V80&amp;subid=0&amp;offerid=323058.1&amp;type=10&amp;tmpid=14538&amp;RD_PARM1=https%3A%2F%2Fwww.udemy.com%2Fspring-mvc-tutorial-for-beginners-step-by-step%2F" TargetMode="External"/><Relationship Id="rId18" Type="http://schemas.openxmlformats.org/officeDocument/2006/relationships/hyperlink" Target="http://myapp.com/books/101" TargetMode="External"/><Relationship Id="rId26" Type="http://schemas.openxmlformats.org/officeDocument/2006/relationships/hyperlink" Target="https://courses.baeldung.com/p/learn-spring-security-the-master-class?utm_source=javarevisited&amp;utm_medium=web&amp;utm_campaign=lss&amp;affcode=22136_bkwjs9xa" TargetMode="External"/><Relationship Id="rId3" Type="http://schemas.openxmlformats.org/officeDocument/2006/relationships/webSettings" Target="webSettings.xml"/><Relationship Id="rId21" Type="http://schemas.openxmlformats.org/officeDocument/2006/relationships/hyperlink" Target="http://javarevisited.blogspot.sg/2016/10/difference-between-put-and-post-in-restful-web-service.html" TargetMode="External"/><Relationship Id="rId7" Type="http://schemas.openxmlformats.org/officeDocument/2006/relationships/hyperlink" Target="http://javarevisited.blogspot.sg/2016/10/difference-between-put-and-post-in-restful-web-service.html" TargetMode="External"/><Relationship Id="rId12" Type="http://schemas.openxmlformats.org/officeDocument/2006/relationships/hyperlink" Target="http://www.java67.com/2014/12/strategy-pattern-in-java-with-example.html" TargetMode="External"/><Relationship Id="rId17" Type="http://schemas.openxmlformats.org/officeDocument/2006/relationships/hyperlink" Target="http://courses.baeldung.com/p/rest-with-spring-the-master-class?affcode=22136_bkwjs9xa" TargetMode="External"/><Relationship Id="rId25" Type="http://schemas.openxmlformats.org/officeDocument/2006/relationships/hyperlink" Target="http://courses.baeldung.com/p/rest-with-spring-the-master-class?affcode=22136_bkwjs9xa" TargetMode="External"/><Relationship Id="rId2" Type="http://schemas.openxmlformats.org/officeDocument/2006/relationships/settings" Target="settings.xml"/><Relationship Id="rId16" Type="http://schemas.openxmlformats.org/officeDocument/2006/relationships/image" Target="media/image1.png"/><Relationship Id="rId20" Type="http://schemas.openxmlformats.org/officeDocument/2006/relationships/image" Target="media/image2.png"/><Relationship Id="rId29" Type="http://schemas.openxmlformats.org/officeDocument/2006/relationships/hyperlink" Target="http://javarevisited.blogspot.sg/2013/07/how-to-configure-https-ssl-in-tomcat-6-7-web-server-java.html" TargetMode="External"/><Relationship Id="rId1" Type="http://schemas.openxmlformats.org/officeDocument/2006/relationships/styles" Target="styles.xml"/><Relationship Id="rId6" Type="http://schemas.openxmlformats.org/officeDocument/2006/relationships/hyperlink" Target="http://www.java67.com/2016/09/when-to-use-put-or-post-in-restful-web-services.html" TargetMode="External"/><Relationship Id="rId11" Type="http://schemas.openxmlformats.org/officeDocument/2006/relationships/hyperlink" Target="http://www.java67.com/2012/09/top-10-java-design-pattern-interview-question-answer.html" TargetMode="External"/><Relationship Id="rId24" Type="http://schemas.openxmlformats.org/officeDocument/2006/relationships/hyperlink" Target="http://www.java67.com/2015/09/top-10-restful-web-service-interview-questions-answers.html" TargetMode="External"/><Relationship Id="rId32" Type="http://schemas.openxmlformats.org/officeDocument/2006/relationships/theme" Target="theme/theme1.xml"/><Relationship Id="rId5" Type="http://schemas.openxmlformats.org/officeDocument/2006/relationships/hyperlink" Target="http://www.java67.com/2014/08/difference-between-post-and-get-request.html" TargetMode="External"/><Relationship Id="rId15" Type="http://schemas.openxmlformats.org/officeDocument/2006/relationships/hyperlink" Target="http://bit.ly/2yjLysL" TargetMode="External"/><Relationship Id="rId23" Type="http://schemas.openxmlformats.org/officeDocument/2006/relationships/hyperlink" Target="http://javarevisited.blogspot.sg/2016/12/top-5-spring-and-hibernate-training-courses-java-jee-programmers.html" TargetMode="External"/><Relationship Id="rId28" Type="http://schemas.openxmlformats.org/officeDocument/2006/relationships/image" Target="media/image3.png"/><Relationship Id="rId10" Type="http://schemas.openxmlformats.org/officeDocument/2006/relationships/hyperlink" Target="http://pluralsight.pxf.io/c/1193463/424552/7490?u=https%3A%2F%2Fwww.pluralsight.com%2Fcourses%2Fxhttp-fund" TargetMode="External"/><Relationship Id="rId19" Type="http://schemas.openxmlformats.org/officeDocument/2006/relationships/hyperlink" Target="https://click.linksynergy.com/fs-bin/click?id=JVFxdTr9V80&amp;subid=0&amp;offerid=323058.1&amp;type=10&amp;tmpid=14538&amp;RD_PARM1=https%3A%2F%2Fwww.udemy.com%2Fspring-mvc-tutorial-for-beginners-step-by-step%2F" TargetMode="External"/><Relationship Id="rId31" Type="http://schemas.openxmlformats.org/officeDocument/2006/relationships/fontTable" Target="fontTable.xml"/><Relationship Id="rId4" Type="http://schemas.openxmlformats.org/officeDocument/2006/relationships/hyperlink" Target="http://javarevisited.blogspot.sg/2012/03/get-post-method-in-http-and-https.html" TargetMode="External"/><Relationship Id="rId9" Type="http://schemas.openxmlformats.org/officeDocument/2006/relationships/hyperlink" Target="http://javarevisited.blogspot.sg/2016/05/what-are-idempotent-and-safe-methods-of-HTTP-and-REST.html" TargetMode="External"/><Relationship Id="rId14" Type="http://schemas.openxmlformats.org/officeDocument/2006/relationships/hyperlink" Target="http://courses.baeldung.com/p/rest-with-spring-the-master-class?affcode=22136_bkwjs9xa" TargetMode="External"/><Relationship Id="rId22" Type="http://schemas.openxmlformats.org/officeDocument/2006/relationships/hyperlink" Target="https://click.linksynergy.com/fs-bin/click?id=JVFxdTr9V80&amp;subid=0&amp;offerid=323058.1&amp;type=10&amp;tmpid=14538&amp;RD_PARM1=https%3A%2F%2Fwww.udemy.com%2Fspring-tutorial-for-beginners%2F" TargetMode="External"/><Relationship Id="rId27" Type="http://schemas.openxmlformats.org/officeDocument/2006/relationships/hyperlink" Target="http://javarevisited.blogspot.sg/2013/07/how-ssl-https-and-certificates-works-in-java-web-application.html" TargetMode="External"/><Relationship Id="rId30" Type="http://schemas.openxmlformats.org/officeDocument/2006/relationships/hyperlink" Target="http://courses.baeldung.com/p/rest-with-spring-the-master-class?affcode=22136_bkwjs9x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2281</Words>
  <Characters>13007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kumar</dc:creator>
  <cp:keywords/>
  <dc:description/>
  <cp:lastModifiedBy>pratik kumar</cp:lastModifiedBy>
  <cp:revision>2</cp:revision>
  <dcterms:created xsi:type="dcterms:W3CDTF">2019-05-08T18:06:00Z</dcterms:created>
  <dcterms:modified xsi:type="dcterms:W3CDTF">2019-05-08T18:06:00Z</dcterms:modified>
</cp:coreProperties>
</file>