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BE72" w14:textId="3783C726" w:rsidR="00BC6D54" w:rsidRDefault="00140D22">
      <w:pPr>
        <w:rPr>
          <w:lang w:val="en-US"/>
        </w:rPr>
      </w:pPr>
      <w:r>
        <w:rPr>
          <w:lang w:val="en-US"/>
        </w:rPr>
        <w:t>Coming soon---------------     ellipse bathtub</w:t>
      </w:r>
    </w:p>
    <w:p w14:paraId="0A848E04" w14:textId="77777777" w:rsidR="00140D22" w:rsidRDefault="00140D22">
      <w:pPr>
        <w:rPr>
          <w:lang w:val="en-US"/>
        </w:rPr>
      </w:pPr>
    </w:p>
    <w:p w14:paraId="7725ADED" w14:textId="77777777" w:rsidR="00140D22" w:rsidRDefault="00140D22">
      <w:pPr>
        <w:rPr>
          <w:lang w:val="en-US"/>
        </w:rPr>
      </w:pPr>
    </w:p>
    <w:p w14:paraId="1E33F504" w14:textId="77777777" w:rsidR="00140D22" w:rsidRDefault="00140D22">
      <w:pPr>
        <w:rPr>
          <w:lang w:val="en-US"/>
        </w:rPr>
      </w:pPr>
    </w:p>
    <w:p w14:paraId="4A0A0651" w14:textId="77777777" w:rsidR="00140D22" w:rsidRDefault="00140D22">
      <w:pPr>
        <w:rPr>
          <w:lang w:val="en-US"/>
        </w:rPr>
      </w:pPr>
    </w:p>
    <w:p w14:paraId="2B9B1AA7" w14:textId="08478706" w:rsidR="00140D22" w:rsidRDefault="00140D22">
      <w:pPr>
        <w:rPr>
          <w:lang w:val="en-US"/>
        </w:rPr>
      </w:pPr>
      <w:r w:rsidRPr="00140D22">
        <w:rPr>
          <w:lang w:val="en-US"/>
        </w:rPr>
        <w:t>The ellipse bathtub is made of durable, highly resistant and ultra-light material. Its design with great personality and exceptional quality make it an unrivalled choice for those looking for just the right touch of elegance for bathroom projects.</w:t>
      </w:r>
    </w:p>
    <w:p w14:paraId="4BD476E8" w14:textId="77777777" w:rsidR="006C164B" w:rsidRDefault="006C164B">
      <w:pPr>
        <w:rPr>
          <w:lang w:val="en-US"/>
        </w:rPr>
      </w:pPr>
    </w:p>
    <w:p w14:paraId="7A3F5443" w14:textId="34C1F5EB" w:rsidR="006C164B" w:rsidRDefault="006C164B">
      <w:pPr>
        <w:rPr>
          <w:lang w:val="en-US"/>
        </w:rPr>
      </w:pPr>
      <w:r w:rsidRPr="006C164B">
        <w:rPr>
          <w:lang w:val="en-US"/>
        </w:rPr>
        <w:t>Warm and pleasant to the touch,  is designed for relaxation. The result of a combination of carefully studied functional and formal attributes. Its curved lines and universal dimensions make it a bathtub specially designed for well-being.</w:t>
      </w:r>
    </w:p>
    <w:p w14:paraId="732CA530" w14:textId="77777777" w:rsidR="00140D22" w:rsidRPr="00140D22" w:rsidRDefault="00140D22">
      <w:pPr>
        <w:rPr>
          <w:lang w:val="en-US"/>
        </w:rPr>
      </w:pPr>
    </w:p>
    <w:sectPr w:rsidR="00140D22" w:rsidRPr="00140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2"/>
    <w:rsid w:val="00140D22"/>
    <w:rsid w:val="00155FD2"/>
    <w:rsid w:val="006C164B"/>
    <w:rsid w:val="00943F0F"/>
    <w:rsid w:val="00BC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80E9"/>
  <w15:chartTrackingRefBased/>
  <w15:docId w15:val="{3F9FF167-2A52-455B-B946-3E45650C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detroja</dc:creator>
  <cp:keywords/>
  <dc:description/>
  <cp:lastModifiedBy>dhaval detroja</cp:lastModifiedBy>
  <cp:revision>1</cp:revision>
  <dcterms:created xsi:type="dcterms:W3CDTF">2025-09-29T08:38:00Z</dcterms:created>
  <dcterms:modified xsi:type="dcterms:W3CDTF">2025-09-29T08:52:00Z</dcterms:modified>
</cp:coreProperties>
</file>