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Les objets autour de moi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TECHNIQUES AUTOUR DE MOI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la fonction principale et les fonctions secondaires de trois objets.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ta salle, dans ton sac, dans ta case : des dizaines d'objets techniques. Tu les utilises sans y penser.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Chacun a été conçu pour rendre UN service — c'est sa fonction principale. Mais presque tous en rendent d'autres par-dessus le marché : ce sont ses fonctions secondaires.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repère trois objets techniques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techniques que tu vois ou que tu utilises.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solaire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tribu, en zone isolée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a été fabriqué par des humains pour rendre un service. Il n'existait pas dans la nature.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Fonction principale, fonctions secondaires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FONCTION PRINCIPALE (FP) est la raison pour laquelle l'objet a été inventé. Sans elle, l'objet n'a plus de sens.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FONCTION SECONDAIRE (FS) est un service en plus. On peut la retirer : l'objet sert toujours.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du téléphone portable,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sert à téléphoner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prend des photos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sert de lampe torche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permet de parler à quelqu'un qui est loin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FS :   oui   /  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FP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fiche d'identité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 de la partie 1, puis complète sa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je choisis : 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l'utilise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pour QUOI faire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1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2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d'usage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antenne satellite · vélo électrique · panneau solaire · machine à laver · smartphone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eau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on enlevait à un téléphone sa fonction principale, il ne servirait plus à rien, alors qu'en lui enlevant l'appareil photo il sert encore,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est la raison pour laquelle l'objet a été inventé.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fonction ........................ est un service en plus : on peut la retirer.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a été .................... par des humains.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personnes peuvent utiliser le même objet pour deux ................ différents.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ne vaut pas par ce qu'il est, mais par ce qu'il permet de faire.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2026-09-01T05:25:27.265Z</dcterms:created>
  <dcterms:modified xsi:type="dcterms:W3CDTF">2026-09-01T05:25:27.266Z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