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9C" w:rsidRDefault="005C58FC">
      <w:pPr>
        <w:rPr>
          <w:lang w:val="en-GB"/>
        </w:rPr>
      </w:pPr>
      <w:r>
        <w:rPr>
          <w:lang w:val="en-GB"/>
        </w:rPr>
        <w:t>Admin Dashboard</w:t>
      </w:r>
    </w:p>
    <w:p w:rsidR="005C58FC" w:rsidRDefault="005C58FC">
      <w:pPr>
        <w:rPr>
          <w:lang w:val="en-GB"/>
        </w:rPr>
      </w:pPr>
      <w:r>
        <w:rPr>
          <w:lang w:val="en-GB"/>
        </w:rPr>
        <w:t xml:space="preserve">There is a Settings Menu: </w:t>
      </w:r>
    </w:p>
    <w:p w:rsidR="005C58FC" w:rsidRDefault="005C58FC">
      <w:pPr>
        <w:rPr>
          <w:lang w:val="en-GB"/>
        </w:rPr>
      </w:pPr>
      <w:proofErr w:type="gramStart"/>
      <w:r>
        <w:rPr>
          <w:lang w:val="en-GB"/>
        </w:rPr>
        <w:t>Here  you</w:t>
      </w:r>
      <w:proofErr w:type="gramEnd"/>
      <w:r>
        <w:rPr>
          <w:lang w:val="en-GB"/>
        </w:rPr>
        <w:t xml:space="preserve"> can set/configure factors that drive the website as described in the document provided.</w:t>
      </w:r>
    </w:p>
    <w:p w:rsidR="005C58FC" w:rsidRDefault="005C58FC">
      <w:pPr>
        <w:rPr>
          <w:lang w:val="en-GB"/>
        </w:rPr>
      </w:pPr>
    </w:p>
    <w:p w:rsidR="005C58FC" w:rsidRDefault="005C58FC">
      <w:pPr>
        <w:rPr>
          <w:lang w:val="en-GB"/>
        </w:rPr>
      </w:pPr>
      <w:r>
        <w:rPr>
          <w:lang w:val="en-GB"/>
        </w:rPr>
        <w:t>On the set day for “</w:t>
      </w:r>
      <w:r>
        <w:rPr>
          <w:rFonts w:ascii="Arial" w:hAnsi="Arial" w:cs="Arial"/>
          <w:color w:val="54667A"/>
          <w:shd w:val="clear" w:color="auto" w:fill="FFFFFF"/>
        </w:rPr>
        <w:t>commission_payout_day_of_the_month</w:t>
      </w:r>
      <w:proofErr w:type="gramStart"/>
      <w:r>
        <w:rPr>
          <w:lang w:val="en-GB"/>
        </w:rPr>
        <w:t>” ,</w:t>
      </w:r>
      <w:proofErr w:type="gramEnd"/>
      <w:r>
        <w:rPr>
          <w:lang w:val="en-GB"/>
        </w:rPr>
        <w:t xml:space="preserve"> All  </w:t>
      </w:r>
      <w:proofErr w:type="spellStart"/>
      <w:r>
        <w:rPr>
          <w:lang w:val="en-GB"/>
        </w:rPr>
        <w:t>payouts</w:t>
      </w:r>
      <w:proofErr w:type="spellEnd"/>
      <w:r>
        <w:rPr>
          <w:lang w:val="en-GB"/>
        </w:rPr>
        <w:t xml:space="preserve"> commission will be generated for the month and you can view them at “</w:t>
      </w:r>
      <w:proofErr w:type="spellStart"/>
      <w:r>
        <w:rPr>
          <w:lang w:val="en-GB"/>
        </w:rPr>
        <w:t>Payouts</w:t>
      </w:r>
      <w:proofErr w:type="spellEnd"/>
      <w:r>
        <w:rPr>
          <w:lang w:val="en-GB"/>
        </w:rPr>
        <w:t>” menu. Sort according to the month in question.</w:t>
      </w:r>
    </w:p>
    <w:p w:rsidR="005C58FC" w:rsidRDefault="005C58FC">
      <w:pPr>
        <w:rPr>
          <w:lang w:val="en-GB"/>
        </w:rPr>
      </w:pPr>
    </w:p>
    <w:p w:rsidR="005C58FC" w:rsidRDefault="005C58FC">
      <w:pPr>
        <w:rPr>
          <w:lang w:val="en-GB"/>
        </w:rPr>
      </w:pPr>
      <w:r>
        <w:rPr>
          <w:lang w:val="en-GB"/>
        </w:rPr>
        <w:t xml:space="preserve">You can mark a </w:t>
      </w:r>
      <w:proofErr w:type="spellStart"/>
      <w:r>
        <w:rPr>
          <w:lang w:val="en-GB"/>
        </w:rPr>
        <w:t>payout</w:t>
      </w:r>
      <w:proofErr w:type="spellEnd"/>
      <w:r>
        <w:rPr>
          <w:lang w:val="en-GB"/>
        </w:rPr>
        <w:t xml:space="preserve"> as complete. </w:t>
      </w:r>
    </w:p>
    <w:p w:rsidR="005C58FC" w:rsidRDefault="005C58FC">
      <w:pPr>
        <w:rPr>
          <w:lang w:val="en-GB"/>
        </w:rPr>
      </w:pPr>
    </w:p>
    <w:p w:rsidR="005C58FC" w:rsidRDefault="005C58FC">
      <w:pPr>
        <w:rPr>
          <w:lang w:val="en-GB"/>
        </w:rPr>
      </w:pPr>
      <w:r>
        <w:rPr>
          <w:lang w:val="en-GB"/>
        </w:rPr>
        <w:t>Commissions are calculated automatically during monthly subscription and the reports are generated as well.</w:t>
      </w:r>
    </w:p>
    <w:p w:rsidR="005C58FC" w:rsidRDefault="005C58FC">
      <w:pPr>
        <w:rPr>
          <w:lang w:val="en-GB"/>
        </w:rPr>
      </w:pPr>
    </w:p>
    <w:p w:rsidR="005C58FC" w:rsidRDefault="005C58FC">
      <w:pPr>
        <w:rPr>
          <w:lang w:val="en-GB"/>
        </w:rPr>
      </w:pPr>
      <w:r>
        <w:rPr>
          <w:lang w:val="en-GB"/>
        </w:rPr>
        <w:t>If you have further question kindly reach me.</w:t>
      </w:r>
    </w:p>
    <w:p w:rsidR="005C58FC" w:rsidRPr="005C58FC" w:rsidRDefault="005C58FC">
      <w:pPr>
        <w:rPr>
          <w:lang w:val="en-GB"/>
        </w:rPr>
      </w:pPr>
      <w:bookmarkStart w:id="0" w:name="_GoBack"/>
      <w:bookmarkEnd w:id="0"/>
    </w:p>
    <w:sectPr w:rsidR="005C58FC" w:rsidRPr="005C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FC"/>
    <w:rsid w:val="005C58FC"/>
    <w:rsid w:val="006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0BCA"/>
  <w15:chartTrackingRefBased/>
  <w15:docId w15:val="{66E3AE0F-8DB1-4529-BB79-C56B1B5D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2019-04-24T21:59:00Z</dcterms:created>
  <dcterms:modified xsi:type="dcterms:W3CDTF">2019-04-24T22:04:00Z</dcterms:modified>
</cp:coreProperties>
</file>