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FDE3" w14:textId="541E4F53" w:rsidR="00292D3D" w:rsidRDefault="00292D3D" w:rsidP="00292D3D">
      <w:pPr>
        <w:tabs>
          <w:tab w:val="num" w:pos="1440"/>
        </w:tabs>
        <w:spacing w:before="150" w:after="0" w:line="360" w:lineRule="atLeast"/>
        <w:ind w:left="144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292D3D">
        <w:rPr>
          <w:rFonts w:ascii="Times New Roman" w:hAnsi="Times New Roman" w:cs="Times New Roman"/>
          <w:sz w:val="24"/>
          <w:szCs w:val="24"/>
        </w:rPr>
        <w:t>Tiffany La Mar</w:t>
      </w:r>
    </w:p>
    <w:p w14:paraId="622B7E29" w14:textId="5727A9A2" w:rsidR="00292D3D" w:rsidRPr="00292D3D" w:rsidRDefault="00292D3D" w:rsidP="00292D3D">
      <w:pPr>
        <w:pStyle w:val="ListParagraph"/>
        <w:numPr>
          <w:ilvl w:val="0"/>
          <w:numId w:val="3"/>
        </w:numPr>
        <w:tabs>
          <w:tab w:val="num" w:pos="1440"/>
        </w:tabs>
        <w:spacing w:before="150" w:after="0" w:line="36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CC434A4" w14:textId="2E576AAB" w:rsidR="00C615F1" w:rsidRPr="00292D3D" w:rsidRDefault="003F6426" w:rsidP="00C615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292D3D">
        <w:rPr>
          <w:color w:val="2B2B2B"/>
        </w:rPr>
        <w:t xml:space="preserve">Based on </w:t>
      </w:r>
      <w:proofErr w:type="gramStart"/>
      <w:r w:rsidRPr="00292D3D">
        <w:rPr>
          <w:color w:val="2B2B2B"/>
        </w:rPr>
        <w:t>averages</w:t>
      </w:r>
      <w:proofErr w:type="gramEnd"/>
      <w:r w:rsidRPr="00292D3D">
        <w:rPr>
          <w:color w:val="2B2B2B"/>
        </w:rPr>
        <w:t>, c</w:t>
      </w:r>
      <w:r w:rsidR="00B753BF" w:rsidRPr="00292D3D">
        <w:rPr>
          <w:color w:val="2B2B2B"/>
        </w:rPr>
        <w:t xml:space="preserve">rowdfunding campaigns are </w:t>
      </w:r>
      <w:r w:rsidR="008412C9" w:rsidRPr="00292D3D">
        <w:rPr>
          <w:color w:val="2B2B2B"/>
        </w:rPr>
        <w:t xml:space="preserve">about 57% successful </w:t>
      </w:r>
      <w:r w:rsidRPr="00292D3D">
        <w:rPr>
          <w:color w:val="2B2B2B"/>
        </w:rPr>
        <w:t>at obtaining donations.</w:t>
      </w:r>
    </w:p>
    <w:p w14:paraId="2E5F510D" w14:textId="68B811E9" w:rsidR="003F6426" w:rsidRPr="00292D3D" w:rsidRDefault="00F118A5" w:rsidP="00C615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292D3D">
        <w:rPr>
          <w:color w:val="2B2B2B"/>
        </w:rPr>
        <w:t>Pl</w:t>
      </w:r>
      <w:r w:rsidR="003C6CFD" w:rsidRPr="00292D3D">
        <w:rPr>
          <w:color w:val="2B2B2B"/>
        </w:rPr>
        <w:t>ays</w:t>
      </w:r>
      <w:r w:rsidR="00A51E29" w:rsidRPr="00292D3D">
        <w:rPr>
          <w:color w:val="2B2B2B"/>
        </w:rPr>
        <w:t xml:space="preserve">/theater </w:t>
      </w:r>
      <w:r w:rsidR="00BE7341" w:rsidRPr="00292D3D">
        <w:rPr>
          <w:color w:val="2B2B2B"/>
        </w:rPr>
        <w:t>bring in the most attention to crowdfunding. While having the most success</w:t>
      </w:r>
      <w:r w:rsidR="00BD31A5" w:rsidRPr="00292D3D">
        <w:rPr>
          <w:color w:val="2B2B2B"/>
        </w:rPr>
        <w:t xml:space="preserve">ful donations, </w:t>
      </w:r>
      <w:r w:rsidR="004B2D2B" w:rsidRPr="00292D3D">
        <w:rPr>
          <w:color w:val="2B2B2B"/>
        </w:rPr>
        <w:t>they</w:t>
      </w:r>
      <w:r w:rsidR="00BD31A5" w:rsidRPr="00292D3D">
        <w:rPr>
          <w:color w:val="2B2B2B"/>
        </w:rPr>
        <w:t xml:space="preserve"> also had the most failed donations</w:t>
      </w:r>
      <w:r w:rsidR="004B2D2B" w:rsidRPr="00292D3D">
        <w:rPr>
          <w:color w:val="2B2B2B"/>
        </w:rPr>
        <w:t xml:space="preserve"> but overall each had approximately </w:t>
      </w:r>
      <w:r w:rsidR="004B3D9C" w:rsidRPr="00292D3D">
        <w:rPr>
          <w:color w:val="2B2B2B"/>
        </w:rPr>
        <w:t xml:space="preserve">a 54% success </w:t>
      </w:r>
      <w:proofErr w:type="gramStart"/>
      <w:r w:rsidR="004B3D9C" w:rsidRPr="00292D3D">
        <w:rPr>
          <w:color w:val="2B2B2B"/>
        </w:rPr>
        <w:t>rate</w:t>
      </w:r>
      <w:r w:rsidR="00F93CB1" w:rsidRPr="00292D3D">
        <w:rPr>
          <w:color w:val="2B2B2B"/>
        </w:rPr>
        <w:t xml:space="preserve"> </w:t>
      </w:r>
      <w:r w:rsidR="00DE26A8" w:rsidRPr="00292D3D">
        <w:rPr>
          <w:color w:val="2B2B2B"/>
        </w:rPr>
        <w:t>.</w:t>
      </w:r>
      <w:proofErr w:type="gramEnd"/>
    </w:p>
    <w:p w14:paraId="6882B5C1" w14:textId="67DF8F44" w:rsidR="00DE26A8" w:rsidRDefault="008A2A5D" w:rsidP="00C615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292D3D">
        <w:rPr>
          <w:color w:val="2B2B2B"/>
        </w:rPr>
        <w:t xml:space="preserve">June and July </w:t>
      </w:r>
      <w:r w:rsidR="007B6890" w:rsidRPr="00292D3D">
        <w:rPr>
          <w:color w:val="2B2B2B"/>
        </w:rPr>
        <w:t xml:space="preserve">(summer) </w:t>
      </w:r>
      <w:r w:rsidR="00E03A95" w:rsidRPr="00292D3D">
        <w:rPr>
          <w:color w:val="2B2B2B"/>
        </w:rPr>
        <w:t xml:space="preserve">are the </w:t>
      </w:r>
      <w:r w:rsidR="007B6890" w:rsidRPr="00292D3D">
        <w:rPr>
          <w:color w:val="2B2B2B"/>
        </w:rPr>
        <w:t>best months for donations for crowdfunding.</w:t>
      </w:r>
    </w:p>
    <w:p w14:paraId="60565D3F" w14:textId="7F45EE82" w:rsidR="00292D3D" w:rsidRDefault="00292D3D" w:rsidP="00292D3D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 </w:t>
      </w:r>
    </w:p>
    <w:p w14:paraId="6620996E" w14:textId="13A0FDC1" w:rsidR="00292D3D" w:rsidRPr="00292D3D" w:rsidRDefault="00292D3D" w:rsidP="00292D3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</w:p>
    <w:p w14:paraId="2D5B0989" w14:textId="3029BECC" w:rsidR="007B6890" w:rsidRPr="00292D3D" w:rsidRDefault="00026D62" w:rsidP="007B689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292D3D">
        <w:rPr>
          <w:color w:val="2B2B2B"/>
        </w:rPr>
        <w:t xml:space="preserve">The dataset does not </w:t>
      </w:r>
      <w:proofErr w:type="gramStart"/>
      <w:r w:rsidRPr="00292D3D">
        <w:rPr>
          <w:color w:val="2B2B2B"/>
        </w:rPr>
        <w:t>take into account</w:t>
      </w:r>
      <w:proofErr w:type="gramEnd"/>
      <w:r w:rsidR="00D96965" w:rsidRPr="00292D3D">
        <w:rPr>
          <w:color w:val="2B2B2B"/>
        </w:rPr>
        <w:t xml:space="preserve"> variables such as why</w:t>
      </w:r>
      <w:r w:rsidR="005B704E" w:rsidRPr="00292D3D">
        <w:rPr>
          <w:color w:val="2B2B2B"/>
        </w:rPr>
        <w:t xml:space="preserve"> goals were not met or canceled. </w:t>
      </w:r>
    </w:p>
    <w:p w14:paraId="30A503FD" w14:textId="0DEF2B8F" w:rsidR="005B704E" w:rsidRDefault="00147F03" w:rsidP="007B689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292D3D">
        <w:rPr>
          <w:color w:val="2B2B2B"/>
        </w:rPr>
        <w:t xml:space="preserve">The data is </w:t>
      </w:r>
      <w:r w:rsidR="00E87597" w:rsidRPr="00292D3D">
        <w:rPr>
          <w:color w:val="2B2B2B"/>
        </w:rPr>
        <w:t xml:space="preserve">collected over the course of 10 </w:t>
      </w:r>
      <w:proofErr w:type="gramStart"/>
      <w:r w:rsidR="00E87597" w:rsidRPr="00292D3D">
        <w:rPr>
          <w:color w:val="2B2B2B"/>
        </w:rPr>
        <w:t>years</w:t>
      </w:r>
      <w:proofErr w:type="gramEnd"/>
      <w:r w:rsidR="00A955AD" w:rsidRPr="00292D3D">
        <w:rPr>
          <w:color w:val="2B2B2B"/>
        </w:rPr>
        <w:t xml:space="preserve"> and it does not represent the same amount of data for each year/category. </w:t>
      </w:r>
    </w:p>
    <w:p w14:paraId="53142871" w14:textId="77777777" w:rsidR="0019277A" w:rsidRDefault="0019277A" w:rsidP="0019277A">
      <w:pPr>
        <w:pStyle w:val="NormalWeb"/>
        <w:spacing w:before="150" w:beforeAutospacing="0" w:after="0" w:afterAutospacing="0" w:line="360" w:lineRule="atLeast"/>
        <w:ind w:left="1440"/>
        <w:rPr>
          <w:color w:val="2B2B2B"/>
        </w:rPr>
      </w:pPr>
    </w:p>
    <w:p w14:paraId="5680C313" w14:textId="26DD8C9A" w:rsidR="00292D3D" w:rsidRPr="00292D3D" w:rsidRDefault="00292D3D" w:rsidP="0019277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</w:p>
    <w:p w14:paraId="6D237724" w14:textId="42AB8998" w:rsidR="00E9211A" w:rsidRPr="00292D3D" w:rsidRDefault="00363AA2" w:rsidP="00E9211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292D3D">
        <w:rPr>
          <w:color w:val="2B2B2B"/>
        </w:rPr>
        <w:t xml:space="preserve">I feel a pie chart </w:t>
      </w:r>
      <w:proofErr w:type="gramStart"/>
      <w:r w:rsidRPr="00292D3D">
        <w:rPr>
          <w:color w:val="2B2B2B"/>
        </w:rPr>
        <w:t>visually,</w:t>
      </w:r>
      <w:proofErr w:type="gramEnd"/>
      <w:r w:rsidRPr="00292D3D">
        <w:rPr>
          <w:color w:val="2B2B2B"/>
        </w:rPr>
        <w:t xml:space="preserve"> is easier to </w:t>
      </w:r>
      <w:r w:rsidR="005138D4" w:rsidRPr="00292D3D">
        <w:rPr>
          <w:color w:val="2B2B2B"/>
        </w:rPr>
        <w:t>interpret quickly.</w:t>
      </w:r>
    </w:p>
    <w:p w14:paraId="46A56419" w14:textId="2A671A38" w:rsidR="00A16D92" w:rsidRPr="00292D3D" w:rsidRDefault="00192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3D432F71" w14:textId="77777777" w:rsidR="00AF05B0" w:rsidRPr="00292D3D" w:rsidRDefault="00AF05B0">
      <w:pPr>
        <w:rPr>
          <w:rFonts w:ascii="Times New Roman" w:hAnsi="Times New Roman" w:cs="Times New Roman"/>
          <w:sz w:val="24"/>
          <w:szCs w:val="24"/>
        </w:rPr>
      </w:pPr>
    </w:p>
    <w:p w14:paraId="2399BD38" w14:textId="6E7E2D8F" w:rsidR="00AF05B0" w:rsidRPr="00292D3D" w:rsidRDefault="00AF05B0" w:rsidP="00292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3E2A99A" w14:textId="3E227DDC" w:rsidR="00F7147C" w:rsidRDefault="00F7147C" w:rsidP="00F7147C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292D3D">
        <w:rPr>
          <w:color w:val="2B2B2B"/>
        </w:rPr>
        <w:t>The median best summarizes the dat</w:t>
      </w:r>
      <w:r w:rsidR="009A79A3" w:rsidRPr="00292D3D">
        <w:rPr>
          <w:color w:val="2B2B2B"/>
        </w:rPr>
        <w:t>a</w:t>
      </w:r>
      <w:r w:rsidRPr="00292D3D">
        <w:rPr>
          <w:color w:val="2B2B2B"/>
        </w:rPr>
        <w:t xml:space="preserve">. </w:t>
      </w:r>
      <w:r w:rsidR="00BF6A14" w:rsidRPr="00292D3D">
        <w:rPr>
          <w:color w:val="2B2B2B"/>
        </w:rPr>
        <w:t xml:space="preserve">Although there were </w:t>
      </w:r>
      <w:proofErr w:type="gramStart"/>
      <w:r w:rsidR="00BF6A14" w:rsidRPr="00292D3D">
        <w:rPr>
          <w:color w:val="2B2B2B"/>
        </w:rPr>
        <w:t xml:space="preserve">a </w:t>
      </w:r>
      <w:r w:rsidR="009A79A3" w:rsidRPr="00292D3D">
        <w:rPr>
          <w:color w:val="2B2B2B"/>
        </w:rPr>
        <w:t>large</w:t>
      </w:r>
      <w:r w:rsidR="00BF6A14" w:rsidRPr="00292D3D">
        <w:rPr>
          <w:color w:val="2B2B2B"/>
        </w:rPr>
        <w:t xml:space="preserve"> number of</w:t>
      </w:r>
      <w:proofErr w:type="gramEnd"/>
      <w:r w:rsidR="00BF6A14" w:rsidRPr="00292D3D">
        <w:rPr>
          <w:color w:val="2B2B2B"/>
        </w:rPr>
        <w:t xml:space="preserve"> backers, if we want to focus on</w:t>
      </w:r>
      <w:r w:rsidR="007E1F7D" w:rsidRPr="00292D3D">
        <w:rPr>
          <w:color w:val="2B2B2B"/>
        </w:rPr>
        <w:t xml:space="preserve"> the </w:t>
      </w:r>
      <w:r w:rsidR="009A79A3" w:rsidRPr="00292D3D">
        <w:rPr>
          <w:color w:val="2B2B2B"/>
        </w:rPr>
        <w:t xml:space="preserve">actual </w:t>
      </w:r>
      <w:r w:rsidR="007E1F7D" w:rsidRPr="00292D3D">
        <w:rPr>
          <w:color w:val="2B2B2B"/>
        </w:rPr>
        <w:t>outcome</w:t>
      </w:r>
      <w:r w:rsidR="009A79A3" w:rsidRPr="00292D3D">
        <w:rPr>
          <w:color w:val="2B2B2B"/>
        </w:rPr>
        <w:t>s</w:t>
      </w:r>
      <w:r w:rsidR="00767E28" w:rsidRPr="00292D3D">
        <w:rPr>
          <w:color w:val="2B2B2B"/>
        </w:rPr>
        <w:t xml:space="preserve"> for successful and failed</w:t>
      </w:r>
      <w:r w:rsidR="007E1F7D" w:rsidRPr="00292D3D">
        <w:rPr>
          <w:color w:val="2B2B2B"/>
        </w:rPr>
        <w:t xml:space="preserve">, the median reflects </w:t>
      </w:r>
      <w:r w:rsidR="0026261C" w:rsidRPr="00292D3D">
        <w:rPr>
          <w:color w:val="2B2B2B"/>
        </w:rPr>
        <w:t>best</w:t>
      </w:r>
      <w:r w:rsidR="0072093E" w:rsidRPr="00292D3D">
        <w:rPr>
          <w:color w:val="2B2B2B"/>
        </w:rPr>
        <w:t>.</w:t>
      </w:r>
    </w:p>
    <w:p w14:paraId="70F90351" w14:textId="77777777" w:rsidR="0019277A" w:rsidRDefault="0019277A" w:rsidP="0019277A">
      <w:pPr>
        <w:pStyle w:val="NormalWeb"/>
        <w:spacing w:before="150" w:beforeAutospacing="0" w:after="0" w:afterAutospacing="0" w:line="360" w:lineRule="atLeast"/>
        <w:ind w:left="1440"/>
        <w:rPr>
          <w:color w:val="2B2B2B"/>
        </w:rPr>
      </w:pPr>
    </w:p>
    <w:p w14:paraId="5E48EAFD" w14:textId="77777777" w:rsidR="0019277A" w:rsidRPr="00292D3D" w:rsidRDefault="0019277A" w:rsidP="0019277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</w:p>
    <w:p w14:paraId="51E204F8" w14:textId="7B1FEDA6" w:rsidR="00703302" w:rsidRPr="00292D3D" w:rsidRDefault="003A0D1F" w:rsidP="00703302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292D3D">
        <w:rPr>
          <w:color w:val="2B2B2B"/>
        </w:rPr>
        <w:t xml:space="preserve">Both campaigns have a </w:t>
      </w:r>
      <w:r w:rsidR="00FB3807" w:rsidRPr="00292D3D">
        <w:rPr>
          <w:color w:val="2B2B2B"/>
        </w:rPr>
        <w:t>high variability but t</w:t>
      </w:r>
      <w:r w:rsidR="00703302" w:rsidRPr="00292D3D">
        <w:rPr>
          <w:color w:val="2B2B2B"/>
        </w:rPr>
        <w:t>here is more variability in the successful campaign</w:t>
      </w:r>
      <w:r w:rsidR="002472C4" w:rsidRPr="00292D3D">
        <w:rPr>
          <w:color w:val="2B2B2B"/>
        </w:rPr>
        <w:t xml:space="preserve">. </w:t>
      </w:r>
    </w:p>
    <w:p w14:paraId="0E8BBB47" w14:textId="77777777" w:rsidR="00AF05B0" w:rsidRPr="00292D3D" w:rsidRDefault="00AF05B0">
      <w:pPr>
        <w:rPr>
          <w:rFonts w:ascii="Times New Roman" w:hAnsi="Times New Roman" w:cs="Times New Roman"/>
          <w:sz w:val="24"/>
          <w:szCs w:val="24"/>
        </w:rPr>
      </w:pPr>
    </w:p>
    <w:sectPr w:rsidR="00AF05B0" w:rsidRPr="0029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017"/>
    <w:multiLevelType w:val="hybridMultilevel"/>
    <w:tmpl w:val="9E84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1081F"/>
    <w:multiLevelType w:val="multilevel"/>
    <w:tmpl w:val="827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01CE4"/>
    <w:multiLevelType w:val="multilevel"/>
    <w:tmpl w:val="B52A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343537">
    <w:abstractNumId w:val="1"/>
  </w:num>
  <w:num w:numId="2" w16cid:durableId="725877128">
    <w:abstractNumId w:val="2"/>
  </w:num>
  <w:num w:numId="3" w16cid:durableId="212954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92"/>
    <w:rsid w:val="00026D62"/>
    <w:rsid w:val="000C638F"/>
    <w:rsid w:val="00103F37"/>
    <w:rsid w:val="00147F03"/>
    <w:rsid w:val="0019277A"/>
    <w:rsid w:val="002472C4"/>
    <w:rsid w:val="0026261C"/>
    <w:rsid w:val="00285CF1"/>
    <w:rsid w:val="00292D3D"/>
    <w:rsid w:val="00363AA2"/>
    <w:rsid w:val="003A0D1F"/>
    <w:rsid w:val="003C6CFD"/>
    <w:rsid w:val="003F6426"/>
    <w:rsid w:val="004A6CB5"/>
    <w:rsid w:val="004B2D2B"/>
    <w:rsid w:val="004B3D9C"/>
    <w:rsid w:val="005138D4"/>
    <w:rsid w:val="005B704E"/>
    <w:rsid w:val="005D6915"/>
    <w:rsid w:val="00703302"/>
    <w:rsid w:val="0072093E"/>
    <w:rsid w:val="00767E28"/>
    <w:rsid w:val="007B6890"/>
    <w:rsid w:val="007E1F7D"/>
    <w:rsid w:val="008412C9"/>
    <w:rsid w:val="008A2A5D"/>
    <w:rsid w:val="008B48D1"/>
    <w:rsid w:val="009A79A3"/>
    <w:rsid w:val="00A16D92"/>
    <w:rsid w:val="00A51E29"/>
    <w:rsid w:val="00A955AD"/>
    <w:rsid w:val="00AF05B0"/>
    <w:rsid w:val="00B753BF"/>
    <w:rsid w:val="00BD31A5"/>
    <w:rsid w:val="00BE7341"/>
    <w:rsid w:val="00BF6A14"/>
    <w:rsid w:val="00C615F1"/>
    <w:rsid w:val="00CF3610"/>
    <w:rsid w:val="00D2670D"/>
    <w:rsid w:val="00D5371E"/>
    <w:rsid w:val="00D96965"/>
    <w:rsid w:val="00DE26A8"/>
    <w:rsid w:val="00E03A95"/>
    <w:rsid w:val="00E87597"/>
    <w:rsid w:val="00E9211A"/>
    <w:rsid w:val="00F118A5"/>
    <w:rsid w:val="00F7147C"/>
    <w:rsid w:val="00F93CB1"/>
    <w:rsid w:val="00FB3807"/>
    <w:rsid w:val="00F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2A94"/>
  <w15:chartTrackingRefBased/>
  <w15:docId w15:val="{82715523-36B1-4637-82A3-24221B05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9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La Mar</dc:creator>
  <cp:keywords/>
  <dc:description/>
  <cp:lastModifiedBy>Tiffany La Mar</cp:lastModifiedBy>
  <cp:revision>50</cp:revision>
  <dcterms:created xsi:type="dcterms:W3CDTF">2023-06-11T06:09:00Z</dcterms:created>
  <dcterms:modified xsi:type="dcterms:W3CDTF">2023-06-14T05:19:00Z</dcterms:modified>
</cp:coreProperties>
</file>