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Git Fundamentals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independent build for Git Fundamentals: Apply Git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Fundamentals.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Day_21_Git_Fundamentals/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Beyond_SoftwareDev_Internship\Day_21_Git_Fundamentals\evidence, Beyond_SoftwareDev_Internship\Day_21_Git_Fundamentals\notebooks, Beyond_SoftwareDev_Internship\Day_21_Git_Fundamentals\src, Beyond_SoftwareDev_Internship\Day_21_Git_Fundamentals\data, Beyond_SoftwareDev_Internship\Day_21_Git_Fundamentals\output, Beyond_SoftwareDev_Internship\Day_21_Git_Fundamentals\report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Beyond_SoftwareDev_Internship/Day_21_Git_Fundamentals/{evidence,notebooks,src,data,output,report}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Git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Git fundamentals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day_21_lab.py — Independent build: Git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21 practical starter for Git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Fundamentals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(Independent build) on Git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