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Detection Analysis And Containment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guided laboratory for Detection Analysis And Containment — Configuration Lab: Complete a supervised applied lab for detection analysis and containment,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detection analysis and containment,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Detection Analysis And Containment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Detection Analysis And Containment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“Detection Analysis And Containment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Detection Analysis And Containment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Autopsy/approved tools, Wireshark, hash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Day_114_Detection_Analysis_And_Containment_Configuration/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Beyond_CyberSecurity_Internship\Day_114_Detection_Analysis_And_Containment_Configuration\evidence, Beyond_CyberSecurity_Internship\Day_114_Detection_Analysis_And_Containment_Configuration\notebooks, Beyond_CyberSecurity_Internship\Day_114_Detection_Analysis_And_Containment_Configuration\src, Beyond_CyberSecurity_Internship\Day_114_Detection_Analysis_And_Containment_Configuration\data, Beyond_CyberSecurity_Internship\Day_114_Detection_Analysis_And_Containment_Configuration\output, Beyond_CyberSecurity_Internship\Day_114_Detection_Analysis_And_Containment_Configuration\report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Beyond_CyberSecurity_Internship/Day_114_Detection_Analysis_And_Containment_Configuration/{evidence,notebooks,src,data,output,report}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Detection Analysis And Containment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114 scope, prerequisite from Day 113,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Autopsy/approved tools, Wireshark, hash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Day_114_detection_analysis_and_containment__configuration_lab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detection analysis and containment,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day_114_lab.py — Guided laboratory: Detection Analysis And Containment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114 practical starter for Detection Analysis And Containment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'Detection Analysis And Containment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Detection Analysis And Containment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Detection Analysis And Containment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(Guided laboratory) on Detection Analysis And Containment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