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Optical Mechanical Thermal And Fan Faults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lab, testers, maintena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Optical Mechanical Thermal And Fan Faults — Design and Technique: Explain and demonstrate optical mechanical thermal and fan faults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optical mechanical thermal and fan faults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Optical Mechanical Thermal And Fan Faults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Optical Mechanical Thermal And Fan Faults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“Optical Mechanical Thermal And Fan Faults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Optical Mechanical Thermal And Fan Faults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Day_145_Optical_Mechanical_Thermal_And_Fan_Faults_Design/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Optical Mechanical Thermal And Fan Faults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145 scope, prerequisite from Day 144,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Day_145_optical_mechanical_thermal_and_fan_faults__design_and_techniqu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optical mechanical thermal and fan faults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Optical Mechanical Thermal And Fan Faults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"Optical Mechanical Thermal And Fan Faults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Optical Mechanical Thermal And Fan Faults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Optical Mechanical Thermal And Fan Faults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Optical Mechanical Thermal And Fan Faults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