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6F5" w:rsidRPr="006556F5" w:rsidRDefault="006556F5" w:rsidP="006556F5">
      <w:pPr>
        <w:spacing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t>TỔNG CỤC THUẾ                    </w:t>
      </w:r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>CỘNG HÒA XÃ HỘI CHỦ NGHĨA VIỆT NAM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CỤC THUẾ TP. HỒ CHÍ MINH                      </w:t>
      </w:r>
      <w:proofErr w:type="spellStart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>Độc</w:t>
      </w:r>
      <w:proofErr w:type="spellEnd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>lập</w:t>
      </w:r>
      <w:proofErr w:type="spellEnd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– </w:t>
      </w:r>
      <w:proofErr w:type="spellStart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>Tự</w:t>
      </w:r>
      <w:proofErr w:type="spellEnd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do – </w:t>
      </w:r>
      <w:proofErr w:type="spellStart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>Hạnh</w:t>
      </w:r>
      <w:proofErr w:type="spellEnd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bCs/>
          <w:color w:val="000000"/>
          <w:sz w:val="20"/>
          <w:szCs w:val="20"/>
        </w:rPr>
        <w:t>phúc</w:t>
      </w:r>
      <w:proofErr w:type="spellEnd"/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5pt;height:1.5pt"/>
        </w:pict>
      </w:r>
      <w:r w:rsidRPr="006556F5">
        <w:rPr>
          <w:rFonts w:ascii="Arial" w:eastAsia="Times New Roman" w:hAnsi="Arial" w:cs="Arial"/>
          <w:color w:val="000000"/>
          <w:sz w:val="20"/>
          <w:szCs w:val="20"/>
        </w:rPr>
        <w:pict>
          <v:shape id="_x0000_i1026" type="#_x0000_t75" alt="" style="width:64.5pt;height:1.5pt"/>
        </w:pict>
      </w:r>
      <w:r w:rsidRPr="006556F5">
        <w:rPr>
          <w:rFonts w:ascii="Arial" w:eastAsia="Times New Roman" w:hAnsi="Arial" w:cs="Arial"/>
          <w:color w:val="000000"/>
          <w:sz w:val="20"/>
          <w:szCs w:val="20"/>
        </w:rPr>
        <w:t>                                                                                      </w:t>
      </w:r>
    </w:p>
    <w:p w:rsidR="006556F5" w:rsidRPr="006556F5" w:rsidRDefault="006556F5" w:rsidP="006556F5">
      <w:pPr>
        <w:spacing w:before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        </w:t>
      </w: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Số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:</w:t>
      </w:r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8836/CT-TTHT                  </w:t>
      </w:r>
      <w:r w:rsidRPr="006556F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TP. </w:t>
      </w:r>
      <w:proofErr w:type="spellStart"/>
      <w:r w:rsidRPr="006556F5">
        <w:rPr>
          <w:rFonts w:ascii="Arial" w:eastAsia="Times New Roman" w:hAnsi="Arial" w:cs="Arial"/>
          <w:i/>
          <w:iCs/>
          <w:color w:val="000000"/>
          <w:sz w:val="20"/>
          <w:szCs w:val="20"/>
        </w:rPr>
        <w:t>Hồ</w:t>
      </w:r>
      <w:proofErr w:type="spellEnd"/>
      <w:r w:rsidRPr="006556F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i/>
          <w:iCs/>
          <w:color w:val="000000"/>
          <w:sz w:val="20"/>
          <w:szCs w:val="20"/>
        </w:rPr>
        <w:t>Chí</w:t>
      </w:r>
      <w:proofErr w:type="spellEnd"/>
      <w:r w:rsidRPr="006556F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Minh, </w:t>
      </w:r>
      <w:proofErr w:type="spellStart"/>
      <w:r w:rsidRPr="006556F5">
        <w:rPr>
          <w:rFonts w:ascii="Arial" w:eastAsia="Times New Roman" w:hAnsi="Arial" w:cs="Arial"/>
          <w:i/>
          <w:iCs/>
          <w:color w:val="000000"/>
          <w:sz w:val="20"/>
          <w:szCs w:val="20"/>
        </w:rPr>
        <w:t>ngày</w:t>
      </w:r>
      <w:proofErr w:type="spellEnd"/>
      <w:r w:rsidRPr="006556F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30tháng10năm 2013</w:t>
      </w:r>
    </w:p>
    <w:tbl>
      <w:tblPr>
        <w:tblW w:w="9105" w:type="dxa"/>
        <w:tblCellMar>
          <w:left w:w="0" w:type="dxa"/>
          <w:right w:w="0" w:type="dxa"/>
        </w:tblCellMar>
        <w:tblLook w:val="04A0"/>
      </w:tblPr>
      <w:tblGrid>
        <w:gridCol w:w="3310"/>
        <w:gridCol w:w="5795"/>
      </w:tblGrid>
      <w:tr w:rsidR="006556F5" w:rsidRPr="006556F5" w:rsidTr="006556F5">
        <w:trPr>
          <w:trHeight w:val="345"/>
        </w:trPr>
        <w:tc>
          <w:tcPr>
            <w:tcW w:w="3315" w:type="dxa"/>
            <w:shd w:val="clear" w:color="auto" w:fill="auto"/>
            <w:vAlign w:val="center"/>
            <w:hideMark/>
          </w:tcPr>
          <w:p w:rsidR="006556F5" w:rsidRPr="006556F5" w:rsidRDefault="006556F5" w:rsidP="006556F5">
            <w:pPr>
              <w:spacing w:before="120" w:after="120" w:line="300" w:lineRule="atLeast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6556F5" w:rsidRPr="006556F5" w:rsidRDefault="006556F5" w:rsidP="006556F5">
            <w:pPr>
              <w:spacing w:before="120" w:after="120" w:line="300" w:lineRule="atLeast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V/v: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ủy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quyền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ký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văn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bản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hồ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sơ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giao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dịch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với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cơ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quan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thuế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và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hóa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5805" w:type="dxa"/>
            <w:shd w:val="clear" w:color="auto" w:fill="auto"/>
            <w:vAlign w:val="center"/>
            <w:hideMark/>
          </w:tcPr>
          <w:p w:rsidR="006556F5" w:rsidRPr="006556F5" w:rsidRDefault="006556F5" w:rsidP="006556F5">
            <w:pPr>
              <w:spacing w:before="120" w:after="120" w:line="30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6556F5" w:rsidRPr="006556F5" w:rsidRDefault="006556F5" w:rsidP="006556F5">
      <w:pPr>
        <w:spacing w:before="120" w:after="120" w:line="300" w:lineRule="atLeast"/>
        <w:jc w:val="center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Kính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gửi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TNHH Tung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Hae</w:t>
      </w:r>
      <w:proofErr w:type="spellEnd"/>
    </w:p>
    <w:p w:rsidR="006556F5" w:rsidRPr="006556F5" w:rsidRDefault="006556F5" w:rsidP="006556F5">
      <w:pPr>
        <w:spacing w:before="120" w:after="120" w:line="300" w:lineRule="atLeast"/>
        <w:jc w:val="center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Địa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chỉ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Quốc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lộ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22,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Xã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Tân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Phú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Trung,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Huyện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Chi, TP.HCM</w:t>
      </w:r>
    </w:p>
    <w:p w:rsidR="006556F5" w:rsidRPr="006556F5" w:rsidRDefault="006556F5" w:rsidP="006556F5">
      <w:pPr>
        <w:spacing w:before="120" w:after="120" w:line="300" w:lineRule="atLeast"/>
        <w:jc w:val="center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Mã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số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: 0302652530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t> 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Trả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thư</w:t>
      </w:r>
      <w:proofErr w:type="spellEnd"/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số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06/2013/CV-ST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ngày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08/10/2013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về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ủy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hồ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với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quan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Cục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TP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ý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kiến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như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sau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: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cứ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Khoản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1, 2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Điều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6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tư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số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28/2011/TT- BTC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ngày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28/2/2012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Bộ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Tài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chính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hướng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dẫn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một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số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điều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Luật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: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t>“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diện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theo</w:t>
      </w:r>
      <w:proofErr w:type="spellEnd"/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pháp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luật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nộp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tiếp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hoặc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cấp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mình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thay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các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hồ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với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quan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thuộc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các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lĩnh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được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phân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phụ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trách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Việc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thay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phải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được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định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bằng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lưu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doanh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nghiệp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”.</w:t>
      </w:r>
      <w:proofErr w:type="gramEnd"/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t>“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Uỷ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trong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với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quan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-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đại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diện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proofErr w:type="gram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theo</w:t>
      </w:r>
      <w:proofErr w:type="spellEnd"/>
      <w:proofErr w:type="gram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pháp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luật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nộp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có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thể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uỷ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cho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cán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bộ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phụ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trách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dưới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mình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một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cấp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thừa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uỷ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các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hồ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sơ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với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cơ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quan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b/>
          <w:color w:val="000000"/>
          <w:sz w:val="20"/>
          <w:szCs w:val="20"/>
        </w:rPr>
        <w:t>”.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cứ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Khoản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2d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Điều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14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tư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số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64/2013/TT-BTC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ngày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15/5/2013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Bộ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Tài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chính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hướng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dẫn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về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hoá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hoá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cung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ứng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vụ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: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“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Tiêu</w:t>
      </w:r>
      <w:proofErr w:type="spellEnd"/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thức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“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(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đóng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dấu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ghi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rõ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họ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)”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Trường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hợp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thủ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trưởng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vị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không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tiêu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thức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thì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phải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giấy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ủy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thủ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trưởng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vị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tiếp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ghi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rõ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họ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đóng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dấu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tổ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chức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phía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tờ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.”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1)   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Về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việc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ủy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hồ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sơ</w:t>
      </w:r>
      <w:proofErr w:type="spellEnd"/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với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quan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: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cứ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định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nêu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diện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theo</w:t>
      </w:r>
      <w:proofErr w:type="spellEnd"/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pháp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luật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tiếp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hoặc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cấp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mình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thay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các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hồ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(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gồm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cả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hồ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khai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)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khi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với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quan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thuộc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các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lĩnh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được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phân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phụ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trách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Việc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thay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phải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được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định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bằng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phải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định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cụ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thể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phạm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vi</w:t>
      </w:r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uỷ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gửi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quan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cùng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hồ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sơ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lần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đầu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t> 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lastRenderedPageBreak/>
        <w:t>Về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việc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ủy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chứng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từ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toán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sổ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sách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toán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đề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nghị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tham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khảo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độ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toán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hiện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để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hiện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.</w:t>
      </w:r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Nếu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còn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vướng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mắc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đề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nghị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gửi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Vụ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độ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toán-Bộ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Tài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chính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để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được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hướng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dẫn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theo</w:t>
      </w:r>
      <w:proofErr w:type="spellEnd"/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thẩm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2)   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Về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việc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ủy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đóng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dấu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: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Trường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hợp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chi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nhánh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hạch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toán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phụ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thuộc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cùng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địa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phương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tiếp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vụ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sử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dụng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thì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diện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theo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pháp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luật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tiếp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đóng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dấu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hoặc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ủy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Giám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đốc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chi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nhánh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ghi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rõ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họ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tiêu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thức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“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”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đóng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dấu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treo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phía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tờ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6556F5" w:rsidRPr="006556F5" w:rsidRDefault="006556F5" w:rsidP="006556F5">
      <w:pPr>
        <w:spacing w:before="120" w:after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Trường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hợp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mua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dịch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vụ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nhận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đầu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do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xuất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giao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2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tiêu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thức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“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Thủ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trưởng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vị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”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“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hàng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”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được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người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diện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theo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pháp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luật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ủy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quyền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Phó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Giám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đốc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toán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trưởng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ký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thay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đóng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2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dấu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(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một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dấu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đóng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ở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tiêu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thức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  “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Thủ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trưởng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vị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”,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một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đóng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dấu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treo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phía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của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tờ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hóa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đơn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)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chưa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phù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hợp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đề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nghị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theo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hướng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dẫn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nêu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trên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6556F5" w:rsidRPr="006556F5" w:rsidRDefault="006556F5" w:rsidP="006556F5">
      <w:pPr>
        <w:spacing w:before="120" w:line="300" w:lineRule="atLeast"/>
        <w:textAlignment w:val="top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Cục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Thuế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TP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báo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để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Công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biết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và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thực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hiện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theo</w:t>
      </w:r>
      <w:proofErr w:type="spellEnd"/>
      <w:proofErr w:type="gram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đúng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định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các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quy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phạm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pháp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luật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đã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được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trích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dẫn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tại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văn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bản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6556F5">
        <w:rPr>
          <w:rFonts w:ascii="Arial" w:eastAsia="Times New Roman" w:hAnsi="Arial" w:cs="Arial"/>
          <w:color w:val="000000"/>
          <w:sz w:val="20"/>
          <w:szCs w:val="20"/>
        </w:rPr>
        <w:t>này</w:t>
      </w:r>
      <w:proofErr w:type="spellEnd"/>
      <w:r w:rsidRPr="006556F5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tbl>
      <w:tblPr>
        <w:tblW w:w="9510" w:type="dxa"/>
        <w:tblCellMar>
          <w:left w:w="0" w:type="dxa"/>
          <w:right w:w="0" w:type="dxa"/>
        </w:tblCellMar>
        <w:tblLook w:val="04A0"/>
      </w:tblPr>
      <w:tblGrid>
        <w:gridCol w:w="4455"/>
        <w:gridCol w:w="5055"/>
      </w:tblGrid>
      <w:tr w:rsidR="006556F5" w:rsidRPr="006556F5" w:rsidTr="006556F5">
        <w:trPr>
          <w:trHeight w:val="300"/>
        </w:trPr>
        <w:tc>
          <w:tcPr>
            <w:tcW w:w="4455" w:type="dxa"/>
            <w:shd w:val="clear" w:color="auto" w:fill="auto"/>
            <w:vAlign w:val="center"/>
            <w:hideMark/>
          </w:tcPr>
          <w:p w:rsidR="006556F5" w:rsidRPr="006556F5" w:rsidRDefault="006556F5" w:rsidP="006556F5">
            <w:pPr>
              <w:spacing w:before="120" w:after="120" w:line="30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6556F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Nơi</w:t>
            </w:r>
            <w:proofErr w:type="spellEnd"/>
            <w:r w:rsidRPr="006556F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nhận</w:t>
            </w:r>
            <w:proofErr w:type="spellEnd"/>
            <w:r w:rsidRPr="006556F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  <w:p w:rsidR="006556F5" w:rsidRPr="006556F5" w:rsidRDefault="006556F5" w:rsidP="006556F5">
            <w:pPr>
              <w:spacing w:before="120" w:after="120" w:line="30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Như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trên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;</w:t>
            </w:r>
          </w:p>
          <w:p w:rsidR="006556F5" w:rsidRPr="006556F5" w:rsidRDefault="006556F5" w:rsidP="006556F5">
            <w:pPr>
              <w:spacing w:before="120" w:after="120" w:line="30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 P.KTT2;</w:t>
            </w:r>
          </w:p>
          <w:p w:rsidR="006556F5" w:rsidRPr="006556F5" w:rsidRDefault="006556F5" w:rsidP="006556F5">
            <w:pPr>
              <w:spacing w:before="120" w:after="120" w:line="30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 P.PC;</w:t>
            </w:r>
          </w:p>
          <w:p w:rsidR="006556F5" w:rsidRPr="006556F5" w:rsidRDefault="006556F5" w:rsidP="006556F5">
            <w:pPr>
              <w:spacing w:before="120" w:after="120" w:line="30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Lưu</w:t>
            </w:r>
            <w:proofErr w:type="spellEnd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(TTHT, HC).</w:t>
            </w:r>
          </w:p>
          <w:p w:rsidR="006556F5" w:rsidRPr="006556F5" w:rsidRDefault="006556F5" w:rsidP="006556F5">
            <w:pPr>
              <w:spacing w:before="120" w:after="120" w:line="30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2621/13 -</w:t>
            </w:r>
            <w:proofErr w:type="spellStart"/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kd</w:t>
            </w:r>
            <w:proofErr w:type="spellEnd"/>
          </w:p>
        </w:tc>
        <w:tc>
          <w:tcPr>
            <w:tcW w:w="5055" w:type="dxa"/>
            <w:shd w:val="clear" w:color="auto" w:fill="auto"/>
            <w:vAlign w:val="center"/>
            <w:hideMark/>
          </w:tcPr>
          <w:p w:rsidR="006556F5" w:rsidRPr="006556F5" w:rsidRDefault="006556F5" w:rsidP="006556F5">
            <w:pPr>
              <w:spacing w:before="120" w:after="120" w:line="300" w:lineRule="atLeast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KT.CỤC TRƯỞNG</w:t>
            </w:r>
          </w:p>
          <w:p w:rsidR="006556F5" w:rsidRPr="006556F5" w:rsidRDefault="006556F5" w:rsidP="006556F5">
            <w:pPr>
              <w:spacing w:before="120" w:after="120" w:line="300" w:lineRule="atLeast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PHÓ CỤC TRƯỞNG</w:t>
            </w:r>
          </w:p>
          <w:p w:rsidR="006556F5" w:rsidRPr="006556F5" w:rsidRDefault="006556F5" w:rsidP="006556F5">
            <w:pPr>
              <w:spacing w:before="120" w:after="120" w:line="300" w:lineRule="atLeast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6556F5" w:rsidRPr="006556F5" w:rsidRDefault="006556F5" w:rsidP="006556F5">
            <w:pPr>
              <w:spacing w:before="120" w:after="120" w:line="300" w:lineRule="atLeast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Đã</w:t>
            </w:r>
            <w:proofErr w:type="spellEnd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ký</w:t>
            </w:r>
            <w:proofErr w:type="spellEnd"/>
          </w:p>
          <w:p w:rsidR="006556F5" w:rsidRPr="006556F5" w:rsidRDefault="006556F5" w:rsidP="006556F5">
            <w:pPr>
              <w:spacing w:before="120" w:after="120" w:line="30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55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6556F5" w:rsidRPr="006556F5" w:rsidRDefault="006556F5" w:rsidP="006556F5">
            <w:pPr>
              <w:spacing w:before="120" w:after="120" w:line="300" w:lineRule="atLeast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Trần</w:t>
            </w:r>
            <w:proofErr w:type="spellEnd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Thị</w:t>
            </w:r>
            <w:proofErr w:type="spellEnd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Lệ</w:t>
            </w:r>
            <w:proofErr w:type="spellEnd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56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Nga</w:t>
            </w:r>
            <w:proofErr w:type="spellEnd"/>
          </w:p>
        </w:tc>
      </w:tr>
    </w:tbl>
    <w:p w:rsidR="00415C6F" w:rsidRPr="006556F5" w:rsidRDefault="00415C6F">
      <w:pPr>
        <w:rPr>
          <w:sz w:val="20"/>
          <w:szCs w:val="20"/>
        </w:rPr>
      </w:pPr>
    </w:p>
    <w:sectPr w:rsidR="00415C6F" w:rsidRPr="006556F5" w:rsidSect="00415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56F5"/>
    <w:rsid w:val="000E4AE5"/>
    <w:rsid w:val="00415C6F"/>
    <w:rsid w:val="006556F5"/>
    <w:rsid w:val="00C22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556F5"/>
    <w:rPr>
      <w:i/>
      <w:iCs/>
    </w:rPr>
  </w:style>
  <w:style w:type="character" w:styleId="Strong">
    <w:name w:val="Strong"/>
    <w:basedOn w:val="DefaultParagraphFont"/>
    <w:uiPriority w:val="22"/>
    <w:qFormat/>
    <w:rsid w:val="006556F5"/>
    <w:rPr>
      <w:b/>
      <w:bCs/>
    </w:rPr>
  </w:style>
  <w:style w:type="paragraph" w:styleId="NormalWeb">
    <w:name w:val="Normal (Web)"/>
    <w:basedOn w:val="Normal"/>
    <w:uiPriority w:val="99"/>
    <w:unhideWhenUsed/>
    <w:rsid w:val="006556F5"/>
    <w:pPr>
      <w:spacing w:before="120" w:after="120" w:line="300" w:lineRule="atLeas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6170025">
      <w:bodyDiv w:val="1"/>
      <w:marLeft w:val="0"/>
      <w:marRight w:val="0"/>
      <w:marTop w:val="5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4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3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66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6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9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single" w:sz="6" w:space="0" w:color="DEE9FE"/>
                                                <w:left w:val="single" w:sz="6" w:space="0" w:color="DEE9FE"/>
                                                <w:bottom w:val="single" w:sz="6" w:space="0" w:color="DEE9FE"/>
                                                <w:right w:val="single" w:sz="6" w:space="0" w:color="DEE9FE"/>
                                              </w:divBdr>
                                              <w:divsChild>
                                                <w:div w:id="200497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7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55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7EE2A898-3B76-45F2-B5CB-80133DE34839}"/>
</file>

<file path=customXml/itemProps2.xml><?xml version="1.0" encoding="utf-8"?>
<ds:datastoreItem xmlns:ds="http://schemas.openxmlformats.org/officeDocument/2006/customXml" ds:itemID="{85ACD6CC-477A-4F10-B12D-AF4B91A1B666}"/>
</file>

<file path=customXml/itemProps3.xml><?xml version="1.0" encoding="utf-8"?>
<ds:datastoreItem xmlns:ds="http://schemas.openxmlformats.org/officeDocument/2006/customXml" ds:itemID="{2D2486C3-EE18-44BE-A60F-2829A84826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560</Words>
  <Characters>3197</Characters>
  <Application>Microsoft Office Word</Application>
  <DocSecurity>0</DocSecurity>
  <Lines>26</Lines>
  <Paragraphs>7</Paragraphs>
  <ScaleCrop>false</ScaleCrop>
  <Company>KPMG</Company>
  <LinksUpToDate>false</LinksUpToDate>
  <CharactersWithSpaces>3750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KPMG</dc:creator>
  <cp:lastModifiedBy>KPMG</cp:lastModifiedBy>
  <cp:revision>1</cp:revision>
  <dcterms:created xsi:type="dcterms:W3CDTF">2014-06-26T02:44:00Z</dcterms:created>
  <dcterms:modified xsi:type="dcterms:W3CDTF">2014-06-26T02:48:00Z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