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F8A" w:rsidRDefault="00277F8A">
      <w:pPr>
        <w:rPr>
          <w:rFonts w:ascii="Arial" w:hAnsi="Arial" w:cs="Arial"/>
          <w:noProof/>
          <w:sz w:val="28"/>
        </w:rPr>
      </w:pPr>
    </w:p>
    <w:p w:rsidR="00277F8A" w:rsidRDefault="00277F8A">
      <w:pPr>
        <w:rPr>
          <w:rFonts w:ascii="Arial" w:hAnsi="Arial" w:cs="Arial"/>
          <w:sz w:val="28"/>
        </w:rPr>
      </w:pPr>
    </w:p>
    <w:p w:rsidR="00B828B1" w:rsidRPr="00277F8A" w:rsidRDefault="00BC3AB3">
      <w:pPr>
        <w:rPr>
          <w:rFonts w:ascii="Arial" w:hAnsi="Arial" w:cs="Arial"/>
          <w:sz w:val="28"/>
        </w:rPr>
      </w:pPr>
      <w:r w:rsidRPr="00277F8A">
        <w:rPr>
          <w:rFonts w:ascii="Arial" w:hAnsi="Arial" w:cs="Arial"/>
          <w:sz w:val="28"/>
        </w:rPr>
        <w:t xml:space="preserve">Project </w:t>
      </w:r>
      <w:proofErr w:type="spellStart"/>
      <w:r w:rsidRPr="00277F8A">
        <w:rPr>
          <w:rFonts w:ascii="Arial" w:hAnsi="Arial" w:cs="Arial"/>
          <w:sz w:val="28"/>
        </w:rPr>
        <w:t>LunarX</w:t>
      </w:r>
      <w:proofErr w:type="spellEnd"/>
      <w:r w:rsidRPr="00277F8A">
        <w:rPr>
          <w:rFonts w:ascii="Arial" w:hAnsi="Arial" w:cs="Arial"/>
          <w:sz w:val="28"/>
        </w:rPr>
        <w:t xml:space="preserve"> Status Report</w:t>
      </w:r>
    </w:p>
    <w:p w:rsidR="00BC3AB3" w:rsidRPr="00277F8A" w:rsidRDefault="00BC3AB3">
      <w:pPr>
        <w:rPr>
          <w:rFonts w:ascii="Arial" w:hAnsi="Arial" w:cs="Arial"/>
          <w:sz w:val="28"/>
        </w:rPr>
      </w:pPr>
    </w:p>
    <w:p w:rsidR="00BC3AB3" w:rsidRPr="00277F8A" w:rsidRDefault="00BC3AB3">
      <w:pPr>
        <w:rPr>
          <w:rFonts w:ascii="Arial" w:hAnsi="Arial" w:cs="Arial"/>
          <w:sz w:val="28"/>
        </w:rPr>
      </w:pPr>
      <w:r w:rsidRPr="00277F8A">
        <w:rPr>
          <w:rFonts w:ascii="Arial" w:hAnsi="Arial" w:cs="Arial"/>
          <w:sz w:val="28"/>
        </w:rPr>
        <w:t>Date: April 29, 2016</w:t>
      </w:r>
    </w:p>
    <w:p w:rsidR="00BC3AB3" w:rsidRPr="00277F8A" w:rsidRDefault="00BC3AB3">
      <w:pPr>
        <w:rPr>
          <w:rFonts w:ascii="Arial" w:hAnsi="Arial" w:cs="Arial"/>
          <w:sz w:val="28"/>
        </w:rPr>
      </w:pPr>
      <w:r w:rsidRPr="00277F8A">
        <w:rPr>
          <w:rFonts w:ascii="Arial" w:hAnsi="Arial" w:cs="Arial"/>
          <w:sz w:val="28"/>
        </w:rPr>
        <w:t xml:space="preserve">To: </w:t>
      </w:r>
      <w:proofErr w:type="spellStart"/>
      <w:r w:rsidRPr="00277F8A">
        <w:rPr>
          <w:rFonts w:ascii="Arial" w:hAnsi="Arial" w:cs="Arial"/>
          <w:sz w:val="28"/>
        </w:rPr>
        <w:t>Tejasvi</w:t>
      </w:r>
      <w:proofErr w:type="spellEnd"/>
      <w:r w:rsidRPr="00277F8A">
        <w:rPr>
          <w:rFonts w:ascii="Arial" w:hAnsi="Arial" w:cs="Arial"/>
          <w:sz w:val="28"/>
        </w:rPr>
        <w:t xml:space="preserve"> </w:t>
      </w:r>
      <w:proofErr w:type="spellStart"/>
      <w:r w:rsidRPr="00277F8A">
        <w:rPr>
          <w:rFonts w:ascii="Arial" w:hAnsi="Arial" w:cs="Arial"/>
          <w:sz w:val="28"/>
        </w:rPr>
        <w:t>Kothapalli</w:t>
      </w:r>
      <w:proofErr w:type="spellEnd"/>
    </w:p>
    <w:p w:rsidR="00BC3AB3" w:rsidRPr="00277F8A" w:rsidRDefault="00BC3AB3">
      <w:pPr>
        <w:rPr>
          <w:rFonts w:ascii="Arial" w:hAnsi="Arial" w:cs="Arial"/>
          <w:sz w:val="28"/>
        </w:rPr>
      </w:pPr>
      <w:r w:rsidRPr="00277F8A">
        <w:rPr>
          <w:rFonts w:ascii="Arial" w:hAnsi="Arial" w:cs="Arial"/>
          <w:sz w:val="28"/>
        </w:rPr>
        <w:t>From: Andrew Kou</w:t>
      </w:r>
    </w:p>
    <w:p w:rsidR="00BC3AB3" w:rsidRPr="00277F8A" w:rsidRDefault="00BC3AB3">
      <w:pPr>
        <w:rPr>
          <w:rFonts w:ascii="Arial" w:hAnsi="Arial" w:cs="Arial"/>
          <w:sz w:val="28"/>
        </w:rPr>
      </w:pPr>
    </w:p>
    <w:p w:rsidR="00BC3AB3" w:rsidRPr="00277F8A" w:rsidRDefault="00BC3AB3">
      <w:pPr>
        <w:rPr>
          <w:rFonts w:ascii="Arial" w:hAnsi="Arial" w:cs="Arial"/>
          <w:sz w:val="28"/>
        </w:rPr>
      </w:pPr>
      <w:r w:rsidRPr="00277F8A">
        <w:rPr>
          <w:rFonts w:ascii="Arial" w:hAnsi="Arial" w:cs="Arial"/>
          <w:sz w:val="28"/>
        </w:rPr>
        <w:t>Subject: Status Report 4/29</w:t>
      </w:r>
    </w:p>
    <w:p w:rsidR="00BC3AB3" w:rsidRPr="00277F8A" w:rsidRDefault="00BC3AB3">
      <w:pPr>
        <w:rPr>
          <w:rFonts w:ascii="Arial" w:hAnsi="Arial" w:cs="Arial"/>
          <w:sz w:val="28"/>
        </w:rPr>
      </w:pPr>
    </w:p>
    <w:p w:rsidR="00BC3AB3" w:rsidRPr="00277F8A" w:rsidRDefault="002B4709">
      <w:pPr>
        <w:rPr>
          <w:rFonts w:ascii="Arial" w:hAnsi="Arial" w:cs="Arial"/>
          <w:sz w:val="28"/>
        </w:rPr>
      </w:pPr>
      <w:r>
        <w:rPr>
          <w:rFonts w:ascii="Arial" w:hAnsi="Arial" w:cs="Arial"/>
          <w:sz w:val="28"/>
        </w:rPr>
        <w:t xml:space="preserve">Accomplishments: </w:t>
      </w:r>
      <w:r w:rsidR="00BC3AB3" w:rsidRPr="00277F8A">
        <w:rPr>
          <w:rFonts w:ascii="Arial" w:hAnsi="Arial" w:cs="Arial"/>
          <w:sz w:val="28"/>
        </w:rPr>
        <w:t xml:space="preserve"> </w:t>
      </w:r>
      <w:r>
        <w:rPr>
          <w:rFonts w:ascii="Arial" w:hAnsi="Arial" w:cs="Arial"/>
          <w:sz w:val="28"/>
        </w:rPr>
        <w:t xml:space="preserve">Both </w:t>
      </w:r>
      <w:proofErr w:type="spellStart"/>
      <w:r>
        <w:rPr>
          <w:rFonts w:ascii="Arial" w:hAnsi="Arial" w:cs="Arial"/>
          <w:sz w:val="28"/>
        </w:rPr>
        <w:t>Tejasvi</w:t>
      </w:r>
      <w:proofErr w:type="spellEnd"/>
      <w:r>
        <w:rPr>
          <w:rFonts w:ascii="Arial" w:hAnsi="Arial" w:cs="Arial"/>
          <w:sz w:val="28"/>
        </w:rPr>
        <w:t xml:space="preserve"> and Andrew have brainstormed ideas for what ideas to do for the project. </w:t>
      </w:r>
      <w:proofErr w:type="spellStart"/>
      <w:r>
        <w:rPr>
          <w:rFonts w:ascii="Arial" w:hAnsi="Arial" w:cs="Arial"/>
          <w:sz w:val="28"/>
        </w:rPr>
        <w:t>Tejasvi</w:t>
      </w:r>
      <w:proofErr w:type="spellEnd"/>
      <w:r>
        <w:rPr>
          <w:rFonts w:ascii="Arial" w:hAnsi="Arial" w:cs="Arial"/>
          <w:sz w:val="28"/>
        </w:rPr>
        <w:t xml:space="preserve"> suggested the idea to create a game similar to </w:t>
      </w:r>
      <w:proofErr w:type="spellStart"/>
      <w:r>
        <w:rPr>
          <w:rFonts w:ascii="Arial" w:hAnsi="Arial" w:cs="Arial"/>
          <w:sz w:val="28"/>
        </w:rPr>
        <w:t>MoonLander</w:t>
      </w:r>
      <w:proofErr w:type="spellEnd"/>
      <w:r w:rsidR="00A30BA0">
        <w:rPr>
          <w:rFonts w:ascii="Arial" w:hAnsi="Arial" w:cs="Arial"/>
          <w:sz w:val="28"/>
        </w:rPr>
        <w:t xml:space="preserve">, which we have decided to do (titled Project </w:t>
      </w:r>
      <w:proofErr w:type="spellStart"/>
      <w:r w:rsidR="00A30BA0">
        <w:rPr>
          <w:rFonts w:ascii="Arial" w:hAnsi="Arial" w:cs="Arial"/>
          <w:sz w:val="28"/>
        </w:rPr>
        <w:t>LunarX</w:t>
      </w:r>
      <w:proofErr w:type="spellEnd"/>
      <w:r w:rsidR="00A30BA0">
        <w:rPr>
          <w:rFonts w:ascii="Arial" w:hAnsi="Arial" w:cs="Arial"/>
          <w:sz w:val="28"/>
        </w:rPr>
        <w:t xml:space="preserve">). To create this, we conversed with Mr. Peck to see how we might we go about creating it, since there were several components such as graphics that were part of the project that we had no experience in. However, Mr. Peck informed us of the Java development environment </w:t>
      </w:r>
      <w:proofErr w:type="spellStart"/>
      <w:r w:rsidR="00A30BA0">
        <w:rPr>
          <w:rFonts w:ascii="Arial" w:hAnsi="Arial" w:cs="Arial"/>
          <w:sz w:val="28"/>
        </w:rPr>
        <w:t>Greenfoot</w:t>
      </w:r>
      <w:proofErr w:type="spellEnd"/>
      <w:r w:rsidR="00A30BA0">
        <w:rPr>
          <w:rFonts w:ascii="Arial" w:hAnsi="Arial" w:cs="Arial"/>
          <w:sz w:val="28"/>
        </w:rPr>
        <w:t>, which provided us with the framework for the classes. The last thing we accomplished this week were creating</w:t>
      </w:r>
      <w:r w:rsidR="00BC3AB3" w:rsidRPr="00277F8A">
        <w:rPr>
          <w:rFonts w:ascii="Arial" w:hAnsi="Arial" w:cs="Arial"/>
          <w:sz w:val="28"/>
        </w:rPr>
        <w:t xml:space="preserve"> the deadlines and scheduling of our project so that we are able to complete the project on time. </w:t>
      </w:r>
    </w:p>
    <w:p w:rsidR="00BC3AB3" w:rsidRPr="00277F8A" w:rsidRDefault="00BC3AB3">
      <w:pPr>
        <w:rPr>
          <w:rFonts w:ascii="Arial" w:hAnsi="Arial" w:cs="Arial"/>
          <w:sz w:val="28"/>
        </w:rPr>
      </w:pPr>
    </w:p>
    <w:p w:rsidR="00BC3AB3" w:rsidRPr="00277F8A" w:rsidRDefault="00BC3AB3">
      <w:pPr>
        <w:rPr>
          <w:rFonts w:ascii="Arial" w:hAnsi="Arial" w:cs="Arial"/>
          <w:sz w:val="28"/>
        </w:rPr>
      </w:pPr>
      <w:r w:rsidRPr="00277F8A">
        <w:rPr>
          <w:rFonts w:ascii="Arial" w:hAnsi="Arial" w:cs="Arial"/>
          <w:sz w:val="28"/>
        </w:rPr>
        <w:t xml:space="preserve">Problems/Risks: </w:t>
      </w:r>
      <w:proofErr w:type="spellStart"/>
      <w:r w:rsidRPr="00277F8A">
        <w:rPr>
          <w:rFonts w:ascii="Arial" w:hAnsi="Arial" w:cs="Arial"/>
          <w:sz w:val="28"/>
        </w:rPr>
        <w:t>G</w:t>
      </w:r>
      <w:r w:rsidR="00A30BA0">
        <w:rPr>
          <w:rFonts w:ascii="Arial" w:hAnsi="Arial" w:cs="Arial"/>
          <w:sz w:val="28"/>
        </w:rPr>
        <w:t>reenfoot</w:t>
      </w:r>
      <w:proofErr w:type="spellEnd"/>
      <w:r w:rsidR="00A30BA0">
        <w:rPr>
          <w:rFonts w:ascii="Arial" w:hAnsi="Arial" w:cs="Arial"/>
          <w:sz w:val="28"/>
        </w:rPr>
        <w:t xml:space="preserve"> is completely new to us</w:t>
      </w:r>
      <w:r w:rsidRPr="00277F8A">
        <w:rPr>
          <w:rFonts w:ascii="Arial" w:hAnsi="Arial" w:cs="Arial"/>
          <w:sz w:val="28"/>
        </w:rPr>
        <w:t xml:space="preserve">, and in order to implement the game I need to understand how </w:t>
      </w:r>
      <w:proofErr w:type="spellStart"/>
      <w:r w:rsidRPr="00277F8A">
        <w:rPr>
          <w:rFonts w:ascii="Arial" w:hAnsi="Arial" w:cs="Arial"/>
          <w:sz w:val="28"/>
        </w:rPr>
        <w:t>Greenfoot</w:t>
      </w:r>
      <w:proofErr w:type="spellEnd"/>
      <w:r w:rsidRPr="00277F8A">
        <w:rPr>
          <w:rFonts w:ascii="Arial" w:hAnsi="Arial" w:cs="Arial"/>
          <w:sz w:val="28"/>
        </w:rPr>
        <w:t xml:space="preserve"> works and what is provided for us in the environment. This wil</w:t>
      </w:r>
      <w:r w:rsidR="00A30BA0">
        <w:rPr>
          <w:rFonts w:ascii="Arial" w:hAnsi="Arial" w:cs="Arial"/>
          <w:sz w:val="28"/>
        </w:rPr>
        <w:t xml:space="preserve">l require additional time, as we both </w:t>
      </w:r>
      <w:r w:rsidRPr="00277F8A">
        <w:rPr>
          <w:rFonts w:ascii="Arial" w:hAnsi="Arial" w:cs="Arial"/>
          <w:sz w:val="28"/>
        </w:rPr>
        <w:t xml:space="preserve">need to do research on </w:t>
      </w:r>
      <w:proofErr w:type="spellStart"/>
      <w:r w:rsidRPr="00277F8A">
        <w:rPr>
          <w:rFonts w:ascii="Arial" w:hAnsi="Arial" w:cs="Arial"/>
          <w:sz w:val="28"/>
        </w:rPr>
        <w:t>Greenfoot</w:t>
      </w:r>
      <w:proofErr w:type="spellEnd"/>
      <w:r w:rsidRPr="00277F8A">
        <w:rPr>
          <w:rFonts w:ascii="Arial" w:hAnsi="Arial" w:cs="Arial"/>
          <w:sz w:val="28"/>
        </w:rPr>
        <w:t xml:space="preserve">. </w:t>
      </w:r>
      <w:r w:rsidRPr="00277F8A">
        <w:rPr>
          <w:rFonts w:ascii="Arial" w:hAnsi="Arial" w:cs="Arial"/>
          <w:sz w:val="28"/>
        </w:rPr>
        <w:br/>
      </w:r>
    </w:p>
    <w:p w:rsidR="00BC3AB3" w:rsidRPr="00277F8A" w:rsidRDefault="00BC3AB3">
      <w:pPr>
        <w:rPr>
          <w:rFonts w:ascii="Arial" w:hAnsi="Arial" w:cs="Arial"/>
          <w:sz w:val="28"/>
        </w:rPr>
      </w:pPr>
      <w:r w:rsidRPr="00277F8A">
        <w:rPr>
          <w:rFonts w:ascii="Arial" w:hAnsi="Arial" w:cs="Arial"/>
          <w:sz w:val="28"/>
        </w:rPr>
        <w:t xml:space="preserve">Next Steps: In the </w:t>
      </w:r>
      <w:r w:rsidR="00A30BA0">
        <w:rPr>
          <w:rFonts w:ascii="Arial" w:hAnsi="Arial" w:cs="Arial"/>
          <w:sz w:val="28"/>
        </w:rPr>
        <w:t>following week, we</w:t>
      </w:r>
      <w:r w:rsidRPr="00277F8A">
        <w:rPr>
          <w:rFonts w:ascii="Arial" w:hAnsi="Arial" w:cs="Arial"/>
          <w:sz w:val="28"/>
        </w:rPr>
        <w:t xml:space="preserve"> will be doing research on </w:t>
      </w:r>
      <w:proofErr w:type="spellStart"/>
      <w:r w:rsidRPr="00277F8A">
        <w:rPr>
          <w:rFonts w:ascii="Arial" w:hAnsi="Arial" w:cs="Arial"/>
          <w:sz w:val="28"/>
        </w:rPr>
        <w:t>Greenfoot</w:t>
      </w:r>
      <w:proofErr w:type="spellEnd"/>
      <w:r w:rsidRPr="00277F8A">
        <w:rPr>
          <w:rFonts w:ascii="Arial" w:hAnsi="Arial" w:cs="Arial"/>
          <w:sz w:val="28"/>
        </w:rPr>
        <w:t xml:space="preserve"> and find out exactly what is</w:t>
      </w:r>
      <w:r w:rsidR="00A30BA0">
        <w:rPr>
          <w:rFonts w:ascii="Arial" w:hAnsi="Arial" w:cs="Arial"/>
          <w:sz w:val="28"/>
        </w:rPr>
        <w:t xml:space="preserve"> provided for us already. Once we</w:t>
      </w:r>
      <w:r w:rsidRPr="00277F8A">
        <w:rPr>
          <w:rFonts w:ascii="Arial" w:hAnsi="Arial" w:cs="Arial"/>
          <w:sz w:val="28"/>
        </w:rPr>
        <w:t xml:space="preserve"> have downloaded the </w:t>
      </w:r>
      <w:r w:rsidR="002B4709" w:rsidRPr="00277F8A">
        <w:rPr>
          <w:rFonts w:ascii="Arial" w:hAnsi="Arial" w:cs="Arial"/>
          <w:sz w:val="28"/>
        </w:rPr>
        <w:t>environment</w:t>
      </w:r>
      <w:r w:rsidR="00A30BA0">
        <w:rPr>
          <w:rFonts w:ascii="Arial" w:hAnsi="Arial" w:cs="Arial"/>
          <w:sz w:val="28"/>
        </w:rPr>
        <w:t xml:space="preserve"> and researched it, we will split up the classes to code and</w:t>
      </w:r>
      <w:bookmarkStart w:id="0" w:name="_GoBack"/>
      <w:bookmarkEnd w:id="0"/>
      <w:r w:rsidRPr="00277F8A">
        <w:rPr>
          <w:rFonts w:ascii="Arial" w:hAnsi="Arial" w:cs="Arial"/>
          <w:sz w:val="28"/>
        </w:rPr>
        <w:t xml:space="preserve"> begin the actual game and code development. </w:t>
      </w:r>
    </w:p>
    <w:sectPr w:rsidR="00BC3AB3" w:rsidRPr="00277F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747" w:rsidRDefault="00323747" w:rsidP="00277F8A">
      <w:pPr>
        <w:spacing w:after="0" w:line="240" w:lineRule="auto"/>
      </w:pPr>
      <w:r>
        <w:separator/>
      </w:r>
    </w:p>
  </w:endnote>
  <w:endnote w:type="continuationSeparator" w:id="0">
    <w:p w:rsidR="00323747" w:rsidRDefault="00323747" w:rsidP="00277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747" w:rsidRDefault="00323747" w:rsidP="00277F8A">
      <w:pPr>
        <w:spacing w:after="0" w:line="240" w:lineRule="auto"/>
      </w:pPr>
      <w:r>
        <w:separator/>
      </w:r>
    </w:p>
  </w:footnote>
  <w:footnote w:type="continuationSeparator" w:id="0">
    <w:p w:rsidR="00323747" w:rsidRDefault="00323747" w:rsidP="00277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F8A" w:rsidRDefault="00277F8A">
    <w:pPr>
      <w:pStyle w:val="Header"/>
      <w:rPr>
        <w:rFonts w:ascii="Arial" w:hAnsi="Arial" w:cs="Arial"/>
        <w:noProof/>
        <w:sz w:val="28"/>
      </w:rPr>
    </w:pPr>
    <w:r>
      <w:rPr>
        <w:rFonts w:ascii="Arial" w:hAnsi="Arial" w:cs="Arial"/>
        <w:noProof/>
        <w:sz w:val="28"/>
      </w:rPr>
      <w:drawing>
        <wp:anchor distT="0" distB="0" distL="114300" distR="114300" simplePos="0" relativeHeight="251659264" behindDoc="0" locked="0" layoutInCell="1" allowOverlap="1" wp14:anchorId="033AC2E4" wp14:editId="00536010">
          <wp:simplePos x="0" y="0"/>
          <wp:positionH relativeFrom="margin">
            <wp:posOffset>-644543</wp:posOffset>
          </wp:positionH>
          <wp:positionV relativeFrom="paragraph">
            <wp:posOffset>-398413</wp:posOffset>
          </wp:positionV>
          <wp:extent cx="2100580" cy="13303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b="15293"/>
                  <a:stretch/>
                </pic:blipFill>
                <pic:spPr bwMode="auto">
                  <a:xfrm>
                    <a:off x="0" y="0"/>
                    <a:ext cx="2100580" cy="133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7F8A" w:rsidRPr="00277F8A" w:rsidRDefault="00277F8A" w:rsidP="00277F8A">
    <w:pPr>
      <w:pStyle w:val="Header"/>
      <w:jc w:val="right"/>
      <w:rPr>
        <w:b/>
        <w:sz w:val="28"/>
      </w:rPr>
    </w:pPr>
    <w:r w:rsidRPr="00277F8A">
      <w:rPr>
        <w:b/>
        <w:sz w:val="28"/>
      </w:rPr>
      <w:t xml:space="preserve">Project: </w:t>
    </w:r>
    <w:proofErr w:type="spellStart"/>
    <w:r w:rsidRPr="00277F8A">
      <w:rPr>
        <w:b/>
        <w:sz w:val="28"/>
      </w:rPr>
      <w:t>LunarX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0C"/>
    <w:rsid w:val="000C6AD2"/>
    <w:rsid w:val="00277F8A"/>
    <w:rsid w:val="002B4709"/>
    <w:rsid w:val="00323747"/>
    <w:rsid w:val="004A0C0C"/>
    <w:rsid w:val="00A30BA0"/>
    <w:rsid w:val="00B828B1"/>
    <w:rsid w:val="00BC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A0CDE-9444-4BF3-973E-8126D377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8A"/>
  </w:style>
  <w:style w:type="paragraph" w:styleId="Footer">
    <w:name w:val="footer"/>
    <w:basedOn w:val="Normal"/>
    <w:link w:val="FooterChar"/>
    <w:uiPriority w:val="99"/>
    <w:unhideWhenUsed/>
    <w:rsid w:val="00277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Kou</dc:creator>
  <cp:keywords/>
  <dc:description/>
  <cp:lastModifiedBy>akou873@student.fuhsd.org</cp:lastModifiedBy>
  <cp:revision>4</cp:revision>
  <dcterms:created xsi:type="dcterms:W3CDTF">2016-04-29T02:14:00Z</dcterms:created>
  <dcterms:modified xsi:type="dcterms:W3CDTF">2016-04-29T17:07:00Z</dcterms:modified>
</cp:coreProperties>
</file>