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1"/>
        <w:ind w:left="2065" w:right="2063" w:firstLine="0"/>
        <w:jc w:val="center"/>
        <w:rPr>
          <w:rFonts w:ascii="Times New Roman" w:hAnsi="Times New Roman" w:cs="Times New Roman" w:eastAsia="Times New Roman" w:hint="default"/>
          <w:sz w:val="36"/>
          <w:szCs w:val="36"/>
        </w:rPr>
      </w:pPr>
      <w:r>
        <w:rPr>
          <w:rFonts w:ascii="Times New Roman"/>
          <w:b/>
          <w:sz w:val="36"/>
        </w:rPr>
        <w:t>DOCUMENT TEMPLATES FOR STUDENT PROJECTS IN SOFTWARE</w:t>
      </w:r>
      <w:r>
        <w:rPr>
          <w:rFonts w:ascii="Times New Roman"/>
          <w:b/>
          <w:spacing w:val="-20"/>
          <w:sz w:val="36"/>
        </w:rPr>
        <w:t> </w:t>
      </w:r>
      <w:r>
        <w:rPr>
          <w:rFonts w:ascii="Times New Roman"/>
          <w:b/>
          <w:sz w:val="36"/>
        </w:rPr>
        <w:t>ENGINEERING</w:t>
      </w:r>
      <w:r>
        <w:rPr>
          <w:rFonts w:ascii="Times New Roman"/>
          <w:sz w:val="36"/>
        </w:rPr>
      </w:r>
    </w:p>
    <w:p>
      <w:pPr>
        <w:spacing w:before="267"/>
        <w:ind w:left="2057" w:right="2063" w:firstLine="0"/>
        <w:jc w:val="center"/>
        <w:rPr>
          <w:rFonts w:ascii="Times New Roman" w:hAnsi="Times New Roman" w:cs="Times New Roman" w:eastAsia="Times New Roman" w:hint="default"/>
          <w:sz w:val="36"/>
          <w:szCs w:val="36"/>
        </w:rPr>
      </w:pPr>
      <w:r>
        <w:rPr>
          <w:rFonts w:ascii="Times New Roman"/>
          <w:sz w:val="36"/>
        </w:rPr>
        <w:t>Declan Delaney and Stephen</w:t>
      </w:r>
      <w:r>
        <w:rPr>
          <w:rFonts w:ascii="Times New Roman"/>
          <w:spacing w:val="-20"/>
          <w:sz w:val="36"/>
        </w:rPr>
        <w:t> </w:t>
      </w:r>
      <w:r>
        <w:rPr>
          <w:rFonts w:ascii="Times New Roman"/>
          <w:sz w:val="36"/>
        </w:rPr>
        <w:t>Brown</w:t>
      </w:r>
    </w:p>
    <w:p>
      <w:pPr>
        <w:pStyle w:val="BodyText"/>
        <w:spacing w:line="242" w:lineRule="auto"/>
        <w:ind w:left="2747" w:right="2748" w:firstLine="1"/>
        <w:jc w:val="center"/>
      </w:pPr>
      <w:r>
        <w:rPr/>
        <w:t>Department of Computer Science, National</w:t>
      </w:r>
      <w:r>
        <w:rPr>
          <w:spacing w:val="-22"/>
        </w:rPr>
        <w:t> </w:t>
      </w:r>
      <w:r>
        <w:rPr/>
        <w:t>University</w:t>
      </w:r>
      <w:r>
        <w:rPr>
          <w:spacing w:val="-19"/>
        </w:rPr>
        <w:t> </w:t>
      </w:r>
      <w:r>
        <w:rPr/>
        <w:t>of</w:t>
      </w:r>
      <w:r>
        <w:rPr>
          <w:spacing w:val="-22"/>
        </w:rPr>
        <w:t> </w:t>
      </w:r>
      <w:r>
        <w:rPr/>
        <w:t>Ireland,</w:t>
      </w:r>
      <w:r>
        <w:rPr>
          <w:spacing w:val="-20"/>
        </w:rPr>
        <w:t> </w:t>
      </w:r>
      <w:r>
        <w:rPr/>
        <w:t>Maynooth</w:t>
      </w:r>
    </w:p>
    <w:p>
      <w:pPr>
        <w:spacing w:line="240" w:lineRule="auto" w:before="7"/>
        <w:rPr>
          <w:rFonts w:ascii="Times New Roman" w:hAnsi="Times New Roman" w:cs="Times New Roman" w:eastAsia="Times New Roman" w:hint="default"/>
          <w:sz w:val="19"/>
          <w:szCs w:val="19"/>
        </w:rPr>
      </w:pPr>
    </w:p>
    <w:p>
      <w:pPr>
        <w:spacing w:before="0"/>
        <w:ind w:left="2065" w:right="2061" w:firstLine="0"/>
        <w:jc w:val="center"/>
        <w:rPr>
          <w:rFonts w:ascii="Times New Roman" w:hAnsi="Times New Roman" w:cs="Times New Roman" w:eastAsia="Times New Roman" w:hint="default"/>
          <w:sz w:val="24"/>
          <w:szCs w:val="24"/>
        </w:rPr>
      </w:pPr>
      <w:r>
        <w:rPr>
          <w:rFonts w:ascii="Times New Roman"/>
          <w:b/>
          <w:sz w:val="24"/>
        </w:rPr>
        <w:t>Date: </w:t>
      </w:r>
      <w:r>
        <w:rPr>
          <w:rFonts w:ascii="Times New Roman"/>
          <w:sz w:val="24"/>
        </w:rPr>
        <w:t>August</w:t>
      </w:r>
      <w:r>
        <w:rPr>
          <w:rFonts w:ascii="Times New Roman"/>
          <w:spacing w:val="3"/>
          <w:sz w:val="24"/>
        </w:rPr>
        <w:t> </w:t>
      </w:r>
      <w:r>
        <w:rPr>
          <w:rFonts w:ascii="Times New Roman"/>
          <w:sz w:val="24"/>
        </w:rPr>
        <w:t>2002</w:t>
      </w:r>
    </w:p>
    <w:p>
      <w:pPr>
        <w:spacing w:line="240" w:lineRule="auto" w:before="0"/>
        <w:rPr>
          <w:rFonts w:ascii="Times New Roman" w:hAnsi="Times New Roman" w:cs="Times New Roman" w:eastAsia="Times New Roman" w:hint="default"/>
          <w:sz w:val="24"/>
          <w:szCs w:val="24"/>
        </w:rPr>
      </w:pPr>
    </w:p>
    <w:p>
      <w:pPr>
        <w:spacing w:before="0"/>
        <w:ind w:left="2063" w:right="2063" w:firstLine="0"/>
        <w:jc w:val="center"/>
        <w:rPr>
          <w:rFonts w:ascii="Times New Roman" w:hAnsi="Times New Roman" w:cs="Times New Roman" w:eastAsia="Times New Roman" w:hint="default"/>
          <w:sz w:val="24"/>
          <w:szCs w:val="24"/>
        </w:rPr>
      </w:pPr>
      <w:r>
        <w:rPr>
          <w:rFonts w:ascii="Times New Roman"/>
          <w:b/>
          <w:sz w:val="24"/>
        </w:rPr>
        <w:t>Technical Report:</w:t>
      </w:r>
      <w:r>
        <w:rPr>
          <w:rFonts w:ascii="Times New Roman"/>
          <w:b/>
          <w:spacing w:val="-19"/>
          <w:sz w:val="24"/>
        </w:rPr>
        <w:t> </w:t>
      </w:r>
      <w:r>
        <w:rPr>
          <w:rFonts w:ascii="Times New Roman"/>
          <w:sz w:val="24"/>
        </w:rPr>
        <w:t>NUIM-CS-TR2002-05</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7"/>
        <w:rPr>
          <w:rFonts w:ascii="Times New Roman" w:hAnsi="Times New Roman" w:cs="Times New Roman" w:eastAsia="Times New Roman" w:hint="default"/>
          <w:sz w:val="24"/>
          <w:szCs w:val="24"/>
        </w:rPr>
      </w:pPr>
    </w:p>
    <w:p>
      <w:pPr>
        <w:pStyle w:val="Heading1"/>
        <w:spacing w:line="240" w:lineRule="auto"/>
        <w:ind w:left="2065" w:right="2061"/>
        <w:jc w:val="center"/>
        <w:rPr>
          <w:b w:val="0"/>
          <w:bCs w:val="0"/>
        </w:rPr>
      </w:pPr>
      <w:r>
        <w:rPr/>
        <w:t>Abstract</w:t>
      </w:r>
      <w:r>
        <w:rPr>
          <w:b w:val="0"/>
        </w:rPr>
      </w:r>
    </w:p>
    <w:p>
      <w:pPr>
        <w:spacing w:line="240" w:lineRule="auto" w:before="7"/>
        <w:rPr>
          <w:rFonts w:ascii="Times New Roman" w:hAnsi="Times New Roman" w:cs="Times New Roman" w:eastAsia="Times New Roman" w:hint="default"/>
          <w:b/>
          <w:bCs/>
          <w:sz w:val="23"/>
          <w:szCs w:val="23"/>
        </w:rPr>
      </w:pPr>
    </w:p>
    <w:p>
      <w:pPr>
        <w:pStyle w:val="BodyText"/>
        <w:spacing w:line="240" w:lineRule="auto"/>
        <w:ind w:left="116" w:right="111" w:firstLine="720"/>
        <w:jc w:val="both"/>
      </w:pPr>
      <w:r>
        <w:rPr>
          <w:spacing w:val="-3"/>
        </w:rPr>
        <w:t>This </w:t>
      </w:r>
      <w:r>
        <w:rPr>
          <w:spacing w:val="-4"/>
        </w:rPr>
        <w:t>technical </w:t>
      </w:r>
      <w:r>
        <w:rPr/>
        <w:t>report outlines the contents of a minimal set of software development </w:t>
      </w:r>
      <w:r>
        <w:rPr/>
        <w:t>documents, tailored for use by students in software engineering projects, and firmly based on IEEE standards. The document set is designed to support software development activities. It provides a framework for use in undergraduate software engineering projects, both individual and team-based, that helps students to learn best practice. A supplementary report describes the content</w:t>
      </w:r>
      <w:r>
        <w:rPr>
          <w:spacing w:val="-11"/>
        </w:rPr>
        <w:t> </w:t>
      </w:r>
      <w:r>
        <w:rPr/>
        <w:t>of</w:t>
      </w:r>
      <w:r>
        <w:rPr>
          <w:spacing w:val="-12"/>
        </w:rPr>
        <w:t> </w:t>
      </w:r>
      <w:r>
        <w:rPr/>
        <w:t>each</w:t>
      </w:r>
      <w:r>
        <w:rPr>
          <w:spacing w:val="-8"/>
        </w:rPr>
        <w:t> </w:t>
      </w:r>
      <w:r>
        <w:rPr/>
        <w:t>document</w:t>
      </w:r>
      <w:r>
        <w:rPr>
          <w:spacing w:val="-11"/>
        </w:rPr>
        <w:t> </w:t>
      </w:r>
      <w:r>
        <w:rPr/>
        <w:t>in</w:t>
      </w:r>
      <w:r>
        <w:rPr>
          <w:spacing w:val="-8"/>
        </w:rPr>
        <w:t> </w:t>
      </w:r>
      <w:r>
        <w:rPr/>
        <w:t>more</w:t>
      </w:r>
      <w:r>
        <w:rPr>
          <w:spacing w:val="-11"/>
        </w:rPr>
        <w:t> </w:t>
      </w:r>
      <w:r>
        <w:rPr/>
        <w:t>detail.</w:t>
      </w:r>
    </w:p>
    <w:p>
      <w:pPr>
        <w:spacing w:line="240" w:lineRule="auto" w:before="0"/>
        <w:rPr>
          <w:rFonts w:ascii="Times New Roman" w:hAnsi="Times New Roman" w:cs="Times New Roman" w:eastAsia="Times New Roman" w:hint="default"/>
          <w:sz w:val="24"/>
          <w:szCs w:val="24"/>
        </w:rPr>
      </w:pPr>
    </w:p>
    <w:p>
      <w:pPr>
        <w:spacing w:line="240" w:lineRule="auto" w:before="7"/>
        <w:rPr>
          <w:rFonts w:ascii="Times New Roman" w:hAnsi="Times New Roman" w:cs="Times New Roman" w:eastAsia="Times New Roman" w:hint="default"/>
          <w:sz w:val="24"/>
          <w:szCs w:val="24"/>
        </w:rPr>
      </w:pPr>
    </w:p>
    <w:p>
      <w:pPr>
        <w:pStyle w:val="Heading1"/>
        <w:numPr>
          <w:ilvl w:val="0"/>
          <w:numId w:val="1"/>
        </w:numPr>
        <w:tabs>
          <w:tab w:pos="364" w:val="left" w:leader="none"/>
        </w:tabs>
        <w:spacing w:line="240" w:lineRule="auto" w:before="0" w:after="0"/>
        <w:ind w:left="363" w:right="0" w:hanging="247"/>
        <w:jc w:val="left"/>
        <w:rPr>
          <w:b w:val="0"/>
          <w:bCs w:val="0"/>
        </w:rPr>
      </w:pPr>
      <w:r>
        <w:rPr/>
        <w:t>Background.</w:t>
      </w:r>
      <w:r>
        <w:rPr>
          <w:b w:val="0"/>
        </w:rPr>
      </w:r>
    </w:p>
    <w:p>
      <w:pPr>
        <w:spacing w:line="240" w:lineRule="auto" w:before="7"/>
        <w:rPr>
          <w:rFonts w:ascii="Times New Roman" w:hAnsi="Times New Roman" w:cs="Times New Roman" w:eastAsia="Times New Roman" w:hint="default"/>
          <w:b/>
          <w:bCs/>
          <w:sz w:val="23"/>
          <w:szCs w:val="23"/>
        </w:rPr>
      </w:pPr>
    </w:p>
    <w:p>
      <w:pPr>
        <w:pStyle w:val="BodyText"/>
        <w:spacing w:line="240" w:lineRule="auto"/>
        <w:ind w:left="116" w:right="111" w:firstLine="720"/>
        <w:jc w:val="both"/>
      </w:pPr>
      <w:r>
        <w:rPr/>
        <w:t>Projects form an important part of the education of software engineers. They form an active method of teaching, as defined by Piaget, leading to a "</w:t>
      </w:r>
      <w:r>
        <w:rPr>
          <w:rFonts w:ascii="Times New Roman" w:hAnsi="Times New Roman" w:cs="Times New Roman" w:eastAsia="Times New Roman" w:hint="default"/>
          <w:i/>
        </w:rPr>
        <w:t>training in self-discipline and voluntary effort</w:t>
      </w:r>
      <w:r>
        <w:rPr/>
        <w:t>" [1], which is important to software engineering professionals. Two purposes served by these projects are: education in professional practice, and outcomes-based  assessment, as identified in the </w:t>
      </w:r>
      <w:r>
        <w:rPr>
          <w:spacing w:val="-3"/>
        </w:rPr>
        <w:t>ACM/IEEE </w:t>
      </w:r>
      <w:r>
        <w:rPr/>
        <w:t>Computing Curricula </w:t>
      </w:r>
      <w:r>
        <w:rPr>
          <w:spacing w:val="-3"/>
        </w:rPr>
        <w:t>2001 </w:t>
      </w:r>
      <w:r>
        <w:rPr/>
        <w:t>[2]. An infrastructure </w:t>
      </w:r>
      <w:r>
        <w:rPr/>
        <w:t>must be provided whereby the students are </w:t>
      </w:r>
      <w:r>
        <w:rPr>
          <w:spacing w:val="-3"/>
        </w:rPr>
        <w:t>well </w:t>
      </w:r>
      <w:r>
        <w:rPr>
          <w:spacing w:val="-4"/>
        </w:rPr>
        <w:t>guided </w:t>
      </w:r>
      <w:r>
        <w:rPr/>
        <w:t>in their learning, </w:t>
      </w:r>
      <w:r>
        <w:rPr>
          <w:spacing w:val="-3"/>
        </w:rPr>
        <w:t>yet </w:t>
      </w:r>
      <w:r>
        <w:rPr/>
        <w:t>have  </w:t>
      </w:r>
      <w:r>
        <w:rPr>
          <w:spacing w:val="-3"/>
        </w:rPr>
        <w:t>an  </w:t>
      </w:r>
      <w:r>
        <w:rPr>
          <w:spacing w:val="-3"/>
        </w:rPr>
      </w:r>
      <w:r>
        <w:rPr/>
        <w:t>opportunity to display their individual achievements for the purposes of assessment. This </w:t>
      </w:r>
      <w:r>
        <w:rPr/>
      </w:r>
      <w:r>
        <w:rPr>
          <w:spacing w:val="2"/>
        </w:rPr>
        <w:t>corresponds </w:t>
      </w:r>
      <w:r>
        <w:rPr/>
        <w:t>to the ‘integrational’ and </w:t>
      </w:r>
      <w:r>
        <w:rPr>
          <w:spacing w:val="-3"/>
        </w:rPr>
        <w:t>‘differential’ </w:t>
      </w:r>
      <w:r>
        <w:rPr/>
        <w:t>modes of education as described by Cook in </w:t>
      </w:r>
      <w:r>
        <w:rPr/>
        <w:t>“</w:t>
      </w:r>
      <w:r>
        <w:rPr>
          <w:rFonts w:ascii="Times New Roman" w:hAnsi="Times New Roman" w:cs="Times New Roman" w:eastAsia="Times New Roman" w:hint="default"/>
          <w:i/>
        </w:rPr>
        <w:t>Educational Measurement</w:t>
      </w:r>
      <w:r>
        <w:rPr/>
        <w:t>”</w:t>
      </w:r>
      <w:r>
        <w:rPr>
          <w:spacing w:val="-17"/>
        </w:rPr>
        <w:t> </w:t>
      </w:r>
      <w:r>
        <w:rPr/>
        <w:t>[11].</w:t>
      </w:r>
    </w:p>
    <w:p>
      <w:pPr>
        <w:pStyle w:val="BodyText"/>
        <w:spacing w:line="240" w:lineRule="auto"/>
        <w:ind w:left="116" w:right="109" w:firstLine="360"/>
        <w:jc w:val="both"/>
      </w:pPr>
      <w:r>
        <w:rPr/>
        <w:t>Software engineering projects, as defined by the IEEE/EIA, consist of a number of development activities [10]. Each activity is characterised by a set of deliverables, normally in the </w:t>
      </w:r>
      <w:r>
        <w:rPr>
          <w:spacing w:val="2"/>
        </w:rPr>
        <w:t>form </w:t>
      </w:r>
      <w:r>
        <w:rPr/>
        <w:t>of code or documentation. Providing a structured template for software documentation </w:t>
      </w:r>
      <w:r>
        <w:rPr/>
        <w:t>assists both the educational and the assessment aspects of a software engineering project. These templates provide a guide to the expected </w:t>
      </w:r>
      <w:r>
        <w:rPr>
          <w:spacing w:val="2"/>
        </w:rPr>
        <w:t>format </w:t>
      </w:r>
      <w:r>
        <w:rPr/>
        <w:t>and content of the documentation deliverables </w:t>
      </w:r>
      <w:r>
        <w:rPr/>
        <w:t>based on international standards. They also provide a framework for the evaluation of the student project, based on deliverables. Note that this report does not provide specific  assessment criteria: it describes the development documentation. Also, it does </w:t>
      </w:r>
      <w:r>
        <w:rPr>
          <w:spacing w:val="2"/>
        </w:rPr>
        <w:t>not </w:t>
      </w:r>
      <w:r>
        <w:rPr/>
        <w:t>cover </w:t>
      </w:r>
      <w:r>
        <w:rPr>
          <w:spacing w:val="2"/>
        </w:rPr>
        <w:t>the </w:t>
      </w:r>
      <w:r>
        <w:rPr>
          <w:spacing w:val="2"/>
        </w:rPr>
      </w:r>
      <w:r>
        <w:rPr/>
        <w:t>product documentation </w:t>
      </w:r>
      <w:r>
        <w:rPr>
          <w:spacing w:val="-3"/>
        </w:rPr>
        <w:t>(user </w:t>
      </w:r>
      <w:r>
        <w:rPr/>
        <w:t>manual, reference manual, installation manual, or internal </w:t>
      </w:r>
      <w:r>
        <w:rPr/>
        <w:t>documentation) or the student project</w:t>
      </w:r>
      <w:r>
        <w:rPr>
          <w:spacing w:val="12"/>
        </w:rPr>
        <w:t> </w:t>
      </w:r>
      <w:r>
        <w:rPr/>
        <w:t>report.</w:t>
      </w:r>
    </w:p>
    <w:p>
      <w:pPr>
        <w:pStyle w:val="BodyText"/>
        <w:spacing w:line="242" w:lineRule="auto"/>
        <w:ind w:left="116" w:right="116" w:firstLine="360"/>
        <w:jc w:val="both"/>
      </w:pPr>
      <w:r>
        <w:rPr/>
        <w:t>By industry standards most student projects would not normally justify the production of a complete</w:t>
      </w:r>
      <w:r>
        <w:rPr>
          <w:spacing w:val="27"/>
        </w:rPr>
        <w:t> </w:t>
      </w:r>
      <w:r>
        <w:rPr/>
        <w:t>documentation</w:t>
      </w:r>
      <w:r>
        <w:rPr>
          <w:spacing w:val="24"/>
        </w:rPr>
        <w:t> </w:t>
      </w:r>
      <w:r>
        <w:rPr/>
        <w:t>set.</w:t>
      </w:r>
      <w:r>
        <w:rPr>
          <w:spacing w:val="22"/>
        </w:rPr>
        <w:t> </w:t>
      </w:r>
      <w:r>
        <w:rPr/>
        <w:t>However,</w:t>
      </w:r>
      <w:r>
        <w:rPr>
          <w:spacing w:val="21"/>
        </w:rPr>
        <w:t> </w:t>
      </w:r>
      <w:r>
        <w:rPr/>
        <w:t>as</w:t>
      </w:r>
      <w:r>
        <w:rPr>
          <w:spacing w:val="18"/>
        </w:rPr>
        <w:t> </w:t>
      </w:r>
      <w:r>
        <w:rPr/>
        <w:t>part</w:t>
      </w:r>
      <w:r>
        <w:rPr>
          <w:spacing w:val="20"/>
        </w:rPr>
        <w:t> </w:t>
      </w:r>
      <w:r>
        <w:rPr/>
        <w:t>of</w:t>
      </w:r>
      <w:r>
        <w:rPr>
          <w:spacing w:val="18"/>
        </w:rPr>
        <w:t> </w:t>
      </w:r>
      <w:r>
        <w:rPr/>
        <w:t>the</w:t>
      </w:r>
      <w:r>
        <w:rPr>
          <w:spacing w:val="22"/>
        </w:rPr>
        <w:t> </w:t>
      </w:r>
      <w:r>
        <w:rPr/>
        <w:t>educational</w:t>
      </w:r>
      <w:r>
        <w:rPr>
          <w:spacing w:val="17"/>
        </w:rPr>
        <w:t> </w:t>
      </w:r>
      <w:r>
        <w:rPr/>
        <w:t>process,</w:t>
      </w:r>
      <w:r>
        <w:rPr>
          <w:spacing w:val="21"/>
        </w:rPr>
        <w:t> </w:t>
      </w:r>
      <w:r>
        <w:rPr/>
        <w:t>it</w:t>
      </w:r>
      <w:r>
        <w:rPr>
          <w:spacing w:val="20"/>
        </w:rPr>
        <w:t> </w:t>
      </w:r>
      <w:r>
        <w:rPr/>
        <w:t>is</w:t>
      </w:r>
      <w:r>
        <w:rPr>
          <w:spacing w:val="18"/>
        </w:rPr>
        <w:t> </w:t>
      </w:r>
      <w:r>
        <w:rPr/>
        <w:t>important</w:t>
      </w:r>
      <w:r>
        <w:rPr>
          <w:spacing w:val="24"/>
        </w:rPr>
        <w:t> </w:t>
      </w:r>
      <w:r>
        <w:rPr/>
        <w:t>that</w:t>
      </w:r>
    </w:p>
    <w:p>
      <w:pPr>
        <w:spacing w:after="0" w:line="242" w:lineRule="auto"/>
        <w:jc w:val="both"/>
        <w:sectPr>
          <w:footerReference w:type="default" r:id="rId5"/>
          <w:type w:val="continuous"/>
          <w:pgSz w:w="11900" w:h="16840"/>
          <w:pgMar w:footer="735" w:top="1400" w:bottom="920" w:left="1160" w:right="1300"/>
          <w:pgNumType w:start="1"/>
        </w:sectPr>
      </w:pPr>
    </w:p>
    <w:p>
      <w:pPr>
        <w:pStyle w:val="BodyText"/>
        <w:spacing w:line="240" w:lineRule="auto" w:before="53"/>
        <w:ind w:left="116" w:right="107"/>
        <w:jc w:val="both"/>
      </w:pPr>
      <w:r>
        <w:rPr/>
        <w:t>students are shown how to document their work according to best practice. It is not necessary that every project produce every document described here, but from an educational viewpoint, and considering that students will be embarking on a professional career, there are distinct benefits in each student doing so. Review of activity deliverables is a critical part of ensuring software product quality and tracking project status, and this requires an understanding of what documents are needed [15]. Another important aspect of best practice in documentation, included</w:t>
      </w:r>
      <w:r>
        <w:rPr>
          <w:spacing w:val="-18"/>
        </w:rPr>
        <w:t> </w:t>
      </w:r>
      <w:r>
        <w:rPr/>
        <w:t>in</w:t>
      </w:r>
      <w:r>
        <w:rPr>
          <w:spacing w:val="-12"/>
        </w:rPr>
        <w:t> </w:t>
      </w:r>
      <w:r>
        <w:rPr/>
        <w:t>these</w:t>
      </w:r>
      <w:r>
        <w:rPr>
          <w:spacing w:val="-16"/>
        </w:rPr>
        <w:t> </w:t>
      </w:r>
      <w:r>
        <w:rPr/>
        <w:t>templates,</w:t>
      </w:r>
      <w:r>
        <w:rPr>
          <w:spacing w:val="-19"/>
        </w:rPr>
        <w:t> </w:t>
      </w:r>
      <w:r>
        <w:rPr/>
        <w:t>is</w:t>
      </w:r>
      <w:r>
        <w:rPr>
          <w:spacing w:val="-16"/>
        </w:rPr>
        <w:t> </w:t>
      </w:r>
      <w:r>
        <w:rPr/>
        <w:t>risk</w:t>
      </w:r>
      <w:r>
        <w:rPr>
          <w:spacing w:val="-16"/>
        </w:rPr>
        <w:t> </w:t>
      </w:r>
      <w:r>
        <w:rPr>
          <w:spacing w:val="-3"/>
        </w:rPr>
        <w:t>management.</w:t>
      </w:r>
      <w:r>
        <w:rPr/>
      </w:r>
    </w:p>
    <w:p>
      <w:pPr>
        <w:pStyle w:val="BodyText"/>
        <w:spacing w:line="240" w:lineRule="auto"/>
        <w:ind w:left="116" w:right="106" w:firstLine="360"/>
        <w:jc w:val="both"/>
      </w:pPr>
      <w:r>
        <w:rPr/>
        <w:t>The minimal document set, and the content of each document, has been derived from the full IEEE set of software engineering documents, based on the experience of the authors in professional software development and teaching  software  engineering.  Many  other universities have produced documentation guidelines for final year software engineering students (for example [12], and [13]); the templates described here are based on the most recent IEEE standards and US MIL-STD-498</w:t>
      </w:r>
      <w:r>
        <w:rPr>
          <w:spacing w:val="1"/>
        </w:rPr>
        <w:t> </w:t>
      </w:r>
      <w:r>
        <w:rPr/>
        <w:t>[14].</w:t>
      </w:r>
    </w:p>
    <w:p>
      <w:pPr>
        <w:spacing w:line="240" w:lineRule="auto" w:before="5"/>
        <w:rPr>
          <w:rFonts w:ascii="Times New Roman" w:hAnsi="Times New Roman" w:cs="Times New Roman" w:eastAsia="Times New Roman" w:hint="default"/>
          <w:sz w:val="24"/>
          <w:szCs w:val="24"/>
        </w:rPr>
      </w:pPr>
    </w:p>
    <w:p>
      <w:pPr>
        <w:pStyle w:val="Heading1"/>
        <w:numPr>
          <w:ilvl w:val="0"/>
          <w:numId w:val="1"/>
        </w:numPr>
        <w:tabs>
          <w:tab w:pos="363" w:val="left" w:leader="none"/>
        </w:tabs>
        <w:spacing w:line="240" w:lineRule="auto" w:before="0" w:after="0"/>
        <w:ind w:left="362" w:right="0" w:hanging="246"/>
        <w:jc w:val="both"/>
        <w:rPr>
          <w:b w:val="0"/>
          <w:bCs w:val="0"/>
        </w:rPr>
      </w:pPr>
      <w:r>
        <w:rPr/>
        <w:t>Overview of the Documentation</w:t>
      </w:r>
      <w:r>
        <w:rPr>
          <w:spacing w:val="-10"/>
        </w:rPr>
        <w:t> </w:t>
      </w:r>
      <w:r>
        <w:rPr/>
        <w:t>Set.</w:t>
      </w:r>
      <w:r>
        <w:rPr>
          <w:b w:val="0"/>
        </w:rPr>
      </w:r>
    </w:p>
    <w:p>
      <w:pPr>
        <w:spacing w:line="240" w:lineRule="auto" w:before="0"/>
        <w:rPr>
          <w:rFonts w:ascii="Times New Roman" w:hAnsi="Times New Roman" w:cs="Times New Roman" w:eastAsia="Times New Roman" w:hint="default"/>
          <w:b/>
          <w:bCs/>
          <w:sz w:val="24"/>
          <w:szCs w:val="24"/>
        </w:rPr>
      </w:pPr>
    </w:p>
    <w:p>
      <w:pPr>
        <w:pStyle w:val="BodyText"/>
        <w:spacing w:line="274" w:lineRule="exact"/>
        <w:ind w:left="116" w:right="130"/>
        <w:jc w:val="both"/>
      </w:pPr>
      <w:r>
        <w:rPr/>
        <w:t>The following table identifies the minimal core set of software, and identifies the activities that produce</w:t>
      </w:r>
      <w:r>
        <w:rPr>
          <w:spacing w:val="-10"/>
        </w:rPr>
        <w:t> </w:t>
      </w:r>
      <w:r>
        <w:rPr/>
        <w:t>them.</w:t>
      </w:r>
    </w:p>
    <w:p>
      <w:pPr>
        <w:spacing w:line="240" w:lineRule="auto" w:before="5"/>
        <w:rPr>
          <w:rFonts w:ascii="Times New Roman" w:hAnsi="Times New Roman" w:cs="Times New Roman" w:eastAsia="Times New Roman"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843"/>
        <w:gridCol w:w="2976"/>
        <w:gridCol w:w="3547"/>
      </w:tblGrid>
      <w:tr>
        <w:trPr>
          <w:trHeight w:val="56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292" w:right="108" w:firstLine="100"/>
              <w:jc w:val="left"/>
              <w:rPr>
                <w:rFonts w:ascii="Times New Roman" w:hAnsi="Times New Roman" w:cs="Times New Roman" w:eastAsia="Times New Roman" w:hint="default"/>
                <w:sz w:val="24"/>
                <w:szCs w:val="24"/>
              </w:rPr>
            </w:pPr>
            <w:r>
              <w:rPr>
                <w:rFonts w:ascii="Times New Roman"/>
                <w:b/>
                <w:sz w:val="24"/>
              </w:rPr>
              <w:t>Document </w:t>
            </w:r>
            <w:r>
              <w:rPr>
                <w:rFonts w:ascii="Times New Roman"/>
                <w:b/>
                <w:spacing w:val="-1"/>
                <w:w w:val="95"/>
                <w:sz w:val="24"/>
              </w:rPr>
              <w:t>Deliverables</w:t>
            </w:r>
            <w:r>
              <w:rPr>
                <w:rFonts w:ascii="Times New Roman"/>
                <w:sz w:val="24"/>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88" w:right="254"/>
              <w:jc w:val="left"/>
              <w:rPr>
                <w:rFonts w:ascii="Times New Roman" w:hAnsi="Times New Roman" w:cs="Times New Roman" w:eastAsia="Times New Roman" w:hint="default"/>
                <w:sz w:val="24"/>
                <w:szCs w:val="24"/>
              </w:rPr>
            </w:pPr>
            <w:r>
              <w:rPr>
                <w:rFonts w:ascii="Times New Roman"/>
                <w:b/>
                <w:sz w:val="24"/>
              </w:rPr>
              <w:t>Description</w:t>
            </w:r>
            <w:r>
              <w:rPr>
                <w:rFonts w:ascii="Times New Roman"/>
                <w:sz w:val="24"/>
              </w:rPr>
            </w:r>
          </w:p>
        </w:tc>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20" w:right="175" w:firstLine="1065"/>
              <w:jc w:val="left"/>
              <w:rPr>
                <w:rFonts w:ascii="Times New Roman" w:hAnsi="Times New Roman" w:cs="Times New Roman" w:eastAsia="Times New Roman" w:hint="default"/>
                <w:sz w:val="24"/>
                <w:szCs w:val="24"/>
              </w:rPr>
            </w:pPr>
            <w:r>
              <w:rPr>
                <w:rFonts w:ascii="Times New Roman"/>
                <w:b/>
                <w:sz w:val="24"/>
              </w:rPr>
              <w:t>Activities (IEEE/EIA 12207.2-1997)</w:t>
            </w:r>
            <w:r>
              <w:rPr>
                <w:rFonts w:ascii="Times New Roman"/>
                <w:b/>
                <w:spacing w:val="-9"/>
                <w:sz w:val="24"/>
              </w:rPr>
              <w:t> </w:t>
            </w:r>
            <w:r>
              <w:rPr>
                <w:rFonts w:ascii="Times New Roman"/>
                <w:sz w:val="24"/>
              </w:rPr>
              <w:t>[10]</w:t>
            </w:r>
          </w:p>
        </w:tc>
      </w:tr>
      <w:tr>
        <w:trPr>
          <w:trHeight w:val="84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108"/>
              <w:jc w:val="left"/>
              <w:rPr>
                <w:rFonts w:ascii="Times New Roman" w:hAnsi="Times New Roman" w:cs="Times New Roman" w:eastAsia="Times New Roman" w:hint="default"/>
                <w:sz w:val="24"/>
                <w:szCs w:val="24"/>
              </w:rPr>
            </w:pPr>
            <w:r>
              <w:rPr>
                <w:rFonts w:ascii="Times New Roman"/>
                <w:spacing w:val="2"/>
                <w:sz w:val="24"/>
              </w:rPr>
              <w:t>Software</w:t>
            </w:r>
            <w:r>
              <w:rPr>
                <w:rFonts w:ascii="Times New Roman"/>
                <w:spacing w:val="-26"/>
                <w:sz w:val="24"/>
              </w:rPr>
              <w:t> </w:t>
            </w:r>
            <w:r>
              <w:rPr>
                <w:rFonts w:ascii="Times New Roman"/>
                <w:spacing w:val="2"/>
                <w:sz w:val="24"/>
              </w:rPr>
              <w:t>Project </w:t>
            </w:r>
            <w:r>
              <w:rPr>
                <w:rFonts w:ascii="Times New Roman"/>
                <w:spacing w:val="2"/>
                <w:sz w:val="24"/>
              </w:rPr>
            </w:r>
            <w:r>
              <w:rPr>
                <w:rFonts w:ascii="Times New Roman"/>
                <w:sz w:val="24"/>
              </w:rPr>
              <w:t>Management </w:t>
            </w:r>
            <w:r>
              <w:rPr>
                <w:rFonts w:ascii="Times New Roman"/>
                <w:sz w:val="24"/>
              </w:rPr>
              <w:t>Plan</w:t>
            </w:r>
            <w:r>
              <w:rPr>
                <w:rFonts w:ascii="Times New Roman"/>
                <w:spacing w:val="-9"/>
                <w:sz w:val="24"/>
              </w:rPr>
              <w:t> </w:t>
            </w:r>
            <w:r>
              <w:rPr>
                <w:rFonts w:ascii="Times New Roman"/>
                <w:sz w:val="24"/>
              </w:rPr>
              <w:t>(SPMP)</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254"/>
              <w:jc w:val="left"/>
              <w:rPr>
                <w:rFonts w:ascii="Times New Roman" w:hAnsi="Times New Roman" w:cs="Times New Roman" w:eastAsia="Times New Roman" w:hint="default"/>
                <w:sz w:val="24"/>
                <w:szCs w:val="24"/>
              </w:rPr>
            </w:pPr>
            <w:r>
              <w:rPr>
                <w:rFonts w:ascii="Times New Roman"/>
                <w:sz w:val="24"/>
              </w:rPr>
              <w:t>Description of the</w:t>
            </w:r>
            <w:r>
              <w:rPr>
                <w:rFonts w:ascii="Times New Roman"/>
                <w:spacing w:val="-18"/>
                <w:sz w:val="24"/>
              </w:rPr>
              <w:t> </w:t>
            </w:r>
            <w:r>
              <w:rPr>
                <w:rFonts w:ascii="Times New Roman"/>
                <w:sz w:val="24"/>
              </w:rPr>
              <w:t>software </w:t>
            </w:r>
            <w:r>
              <w:rPr>
                <w:rFonts w:ascii="Times New Roman"/>
                <w:sz w:val="24"/>
              </w:rPr>
              <w:t>approach and associated milestones.</w:t>
            </w:r>
          </w:p>
        </w:tc>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05" w:right="175"/>
              <w:jc w:val="left"/>
              <w:rPr>
                <w:rFonts w:ascii="Times New Roman" w:hAnsi="Times New Roman" w:cs="Times New Roman" w:eastAsia="Times New Roman" w:hint="default"/>
                <w:sz w:val="24"/>
                <w:szCs w:val="24"/>
              </w:rPr>
            </w:pPr>
            <w:r>
              <w:rPr>
                <w:rFonts w:ascii="Times New Roman"/>
                <w:spacing w:val="-3"/>
                <w:sz w:val="24"/>
              </w:rPr>
              <w:t>System </w:t>
            </w:r>
            <w:r>
              <w:rPr>
                <w:rFonts w:ascii="Times New Roman"/>
                <w:sz w:val="24"/>
              </w:rPr>
              <w:t>requirement analysis </w:t>
            </w:r>
            <w:r>
              <w:rPr>
                <w:rFonts w:ascii="Times New Roman"/>
                <w:sz w:val="24"/>
              </w:rPr>
              <w:t>Software</w:t>
            </w:r>
            <w:r>
              <w:rPr>
                <w:rFonts w:ascii="Times New Roman"/>
                <w:spacing w:val="-33"/>
                <w:sz w:val="24"/>
              </w:rPr>
              <w:t> </w:t>
            </w:r>
            <w:r>
              <w:rPr>
                <w:rFonts w:ascii="Times New Roman"/>
                <w:sz w:val="24"/>
              </w:rPr>
              <w:t>requirement</w:t>
            </w:r>
            <w:r>
              <w:rPr>
                <w:rFonts w:ascii="Times New Roman"/>
                <w:spacing w:val="-32"/>
                <w:sz w:val="24"/>
              </w:rPr>
              <w:t> </w:t>
            </w:r>
            <w:r>
              <w:rPr>
                <w:rFonts w:ascii="Times New Roman"/>
                <w:sz w:val="24"/>
              </w:rPr>
              <w:t>analysis</w:t>
            </w:r>
          </w:p>
        </w:tc>
      </w:tr>
      <w:tr>
        <w:trPr>
          <w:trHeight w:val="11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108"/>
              <w:jc w:val="left"/>
              <w:rPr>
                <w:rFonts w:ascii="Times New Roman" w:hAnsi="Times New Roman" w:cs="Times New Roman" w:eastAsia="Times New Roman" w:hint="default"/>
                <w:sz w:val="24"/>
                <w:szCs w:val="24"/>
              </w:rPr>
            </w:pPr>
            <w:r>
              <w:rPr>
                <w:rFonts w:ascii="Times New Roman"/>
                <w:spacing w:val="2"/>
                <w:sz w:val="24"/>
              </w:rPr>
              <w:t>Software </w:t>
            </w:r>
            <w:r>
              <w:rPr>
                <w:rFonts w:ascii="Times New Roman"/>
                <w:w w:val="95"/>
                <w:sz w:val="24"/>
              </w:rPr>
              <w:t>Requirements </w:t>
            </w:r>
            <w:r>
              <w:rPr>
                <w:rFonts w:ascii="Times New Roman"/>
                <w:w w:val="95"/>
                <w:sz w:val="24"/>
              </w:rPr>
              <w:t>Specifications </w:t>
            </w:r>
            <w:r>
              <w:rPr>
                <w:rFonts w:ascii="Times New Roman"/>
                <w:sz w:val="24"/>
              </w:rPr>
              <w:t>(SRS)</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90"/>
              <w:jc w:val="left"/>
              <w:rPr>
                <w:rFonts w:ascii="Times New Roman" w:hAnsi="Times New Roman" w:cs="Times New Roman" w:eastAsia="Times New Roman" w:hint="default"/>
                <w:sz w:val="24"/>
                <w:szCs w:val="24"/>
              </w:rPr>
            </w:pPr>
            <w:r>
              <w:rPr>
                <w:rFonts w:ascii="Times New Roman"/>
                <w:sz w:val="24"/>
              </w:rPr>
              <w:t>Description of the</w:t>
            </w:r>
            <w:r>
              <w:rPr>
                <w:rFonts w:ascii="Times New Roman"/>
                <w:spacing w:val="-22"/>
                <w:sz w:val="24"/>
              </w:rPr>
              <w:t> </w:t>
            </w:r>
            <w:r>
              <w:rPr>
                <w:rFonts w:ascii="Times New Roman"/>
                <w:sz w:val="24"/>
              </w:rPr>
              <w:t>expected </w:t>
            </w:r>
            <w:r>
              <w:rPr>
                <w:rFonts w:ascii="Times New Roman"/>
                <w:sz w:val="24"/>
              </w:rPr>
              <w:t>software features, constraints, interfaces and other</w:t>
            </w:r>
            <w:r>
              <w:rPr>
                <w:rFonts w:ascii="Times New Roman"/>
                <w:spacing w:val="-9"/>
                <w:sz w:val="24"/>
              </w:rPr>
              <w:t> </w:t>
            </w:r>
            <w:r>
              <w:rPr>
                <w:rFonts w:ascii="Times New Roman"/>
                <w:sz w:val="24"/>
              </w:rPr>
              <w:t>attributes.</w:t>
            </w:r>
          </w:p>
        </w:tc>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175"/>
              <w:jc w:val="left"/>
              <w:rPr>
                <w:rFonts w:ascii="Times New Roman" w:hAnsi="Times New Roman" w:cs="Times New Roman" w:eastAsia="Times New Roman" w:hint="default"/>
                <w:sz w:val="24"/>
                <w:szCs w:val="24"/>
              </w:rPr>
            </w:pPr>
            <w:r>
              <w:rPr>
                <w:rFonts w:ascii="Times New Roman"/>
                <w:w w:val="95"/>
                <w:sz w:val="24"/>
              </w:rPr>
              <w:t>Process </w:t>
            </w:r>
            <w:r>
              <w:rPr>
                <w:rFonts w:ascii="Times New Roman"/>
                <w:spacing w:val="3"/>
                <w:w w:val="95"/>
                <w:sz w:val="24"/>
              </w:rPr>
              <w:t> </w:t>
            </w:r>
            <w:r>
              <w:rPr>
                <w:rFonts w:ascii="Times New Roman"/>
                <w:w w:val="95"/>
                <w:sz w:val="24"/>
              </w:rPr>
              <w:t>implementation</w:t>
            </w:r>
            <w:r>
              <w:rPr>
                <w:rFonts w:ascii="Times New Roman"/>
                <w:sz w:val="24"/>
              </w:rPr>
            </w:r>
          </w:p>
        </w:tc>
      </w:tr>
      <w:tr>
        <w:trPr>
          <w:trHeight w:val="139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127"/>
              <w:jc w:val="left"/>
              <w:rPr>
                <w:rFonts w:ascii="Times New Roman" w:hAnsi="Times New Roman" w:cs="Times New Roman" w:eastAsia="Times New Roman" w:hint="default"/>
                <w:sz w:val="24"/>
                <w:szCs w:val="24"/>
              </w:rPr>
            </w:pPr>
            <w:r>
              <w:rPr>
                <w:rFonts w:ascii="Times New Roman"/>
                <w:sz w:val="24"/>
              </w:rPr>
              <w:t>Software</w:t>
            </w:r>
            <w:r>
              <w:rPr>
                <w:rFonts w:ascii="Times New Roman"/>
                <w:spacing w:val="-16"/>
                <w:sz w:val="24"/>
              </w:rPr>
              <w:t> </w:t>
            </w:r>
            <w:r>
              <w:rPr>
                <w:rFonts w:ascii="Times New Roman"/>
                <w:sz w:val="24"/>
              </w:rPr>
              <w:t>Design </w:t>
            </w:r>
            <w:r>
              <w:rPr>
                <w:rFonts w:ascii="Times New Roman"/>
                <w:sz w:val="24"/>
              </w:rPr>
              <w:t>Description (SDD)</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408"/>
              <w:jc w:val="left"/>
              <w:rPr>
                <w:rFonts w:ascii="Times New Roman" w:hAnsi="Times New Roman" w:cs="Times New Roman" w:eastAsia="Times New Roman" w:hint="default"/>
                <w:sz w:val="24"/>
                <w:szCs w:val="24"/>
              </w:rPr>
            </w:pPr>
            <w:r>
              <w:rPr>
                <w:rFonts w:ascii="Times New Roman"/>
                <w:sz w:val="24"/>
              </w:rPr>
              <w:t>Description of how the software will meet the requirements. Also describes the rationale</w:t>
            </w:r>
            <w:r>
              <w:rPr>
                <w:rFonts w:ascii="Times New Roman"/>
                <w:spacing w:val="-38"/>
                <w:sz w:val="24"/>
              </w:rPr>
              <w:t> </w:t>
            </w:r>
            <w:r>
              <w:rPr>
                <w:rFonts w:ascii="Times New Roman"/>
                <w:sz w:val="24"/>
              </w:rPr>
              <w:t>for </w:t>
            </w:r>
            <w:r>
              <w:rPr>
                <w:rFonts w:ascii="Times New Roman"/>
                <w:sz w:val="24"/>
              </w:rPr>
              <w:t>design decisions</w:t>
            </w:r>
            <w:r>
              <w:rPr>
                <w:rFonts w:ascii="Times New Roman"/>
                <w:spacing w:val="-39"/>
                <w:sz w:val="24"/>
              </w:rPr>
              <w:t> </w:t>
            </w:r>
            <w:r>
              <w:rPr>
                <w:rFonts w:ascii="Times New Roman"/>
                <w:spacing w:val="-2"/>
                <w:sz w:val="24"/>
              </w:rPr>
              <w:t>taken.</w:t>
            </w:r>
            <w:r>
              <w:rPr>
                <w:rFonts w:ascii="Times New Roman"/>
                <w:sz w:val="24"/>
              </w:rPr>
            </w:r>
          </w:p>
        </w:tc>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175"/>
              <w:jc w:val="left"/>
              <w:rPr>
                <w:rFonts w:ascii="Times New Roman" w:hAnsi="Times New Roman" w:cs="Times New Roman" w:eastAsia="Times New Roman" w:hint="default"/>
                <w:sz w:val="24"/>
                <w:szCs w:val="24"/>
              </w:rPr>
            </w:pPr>
            <w:r>
              <w:rPr>
                <w:rFonts w:ascii="Times New Roman"/>
                <w:sz w:val="24"/>
              </w:rPr>
              <w:t>System architectural design Software architectural</w:t>
            </w:r>
            <w:r>
              <w:rPr>
                <w:rFonts w:ascii="Times New Roman"/>
                <w:spacing w:val="-38"/>
                <w:sz w:val="24"/>
              </w:rPr>
              <w:t> </w:t>
            </w:r>
            <w:r>
              <w:rPr>
                <w:rFonts w:ascii="Times New Roman"/>
                <w:sz w:val="24"/>
              </w:rPr>
              <w:t>design </w:t>
            </w:r>
            <w:r>
              <w:rPr>
                <w:rFonts w:ascii="Times New Roman"/>
                <w:sz w:val="24"/>
              </w:rPr>
              <w:t>Software detailed</w:t>
            </w:r>
            <w:r>
              <w:rPr>
                <w:rFonts w:ascii="Times New Roman"/>
                <w:spacing w:val="-38"/>
                <w:sz w:val="24"/>
              </w:rPr>
              <w:t> </w:t>
            </w:r>
            <w:r>
              <w:rPr>
                <w:rFonts w:ascii="Times New Roman"/>
                <w:sz w:val="24"/>
              </w:rPr>
              <w:t>design</w:t>
            </w:r>
          </w:p>
        </w:tc>
      </w:tr>
      <w:tr>
        <w:trPr>
          <w:trHeight w:val="11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108"/>
              <w:jc w:val="left"/>
              <w:rPr>
                <w:rFonts w:ascii="Times New Roman" w:hAnsi="Times New Roman" w:cs="Times New Roman" w:eastAsia="Times New Roman" w:hint="default"/>
                <w:sz w:val="24"/>
                <w:szCs w:val="24"/>
              </w:rPr>
            </w:pPr>
            <w:r>
              <w:rPr>
                <w:rFonts w:ascii="Times New Roman"/>
                <w:spacing w:val="2"/>
                <w:sz w:val="24"/>
              </w:rPr>
              <w:t>Software </w:t>
            </w:r>
            <w:r>
              <w:rPr>
                <w:rFonts w:ascii="Times New Roman"/>
                <w:spacing w:val="3"/>
                <w:sz w:val="24"/>
              </w:rPr>
              <w:t>Test </w:t>
            </w:r>
            <w:r>
              <w:rPr>
                <w:rFonts w:ascii="Times New Roman"/>
                <w:spacing w:val="3"/>
                <w:sz w:val="24"/>
              </w:rPr>
            </w:r>
            <w:r>
              <w:rPr>
                <w:rFonts w:ascii="Times New Roman"/>
                <w:w w:val="95"/>
                <w:sz w:val="24"/>
              </w:rPr>
              <w:t>Documentation </w:t>
            </w:r>
            <w:r>
              <w:rPr>
                <w:rFonts w:ascii="Times New Roman"/>
                <w:w w:val="95"/>
                <w:sz w:val="24"/>
              </w:rPr>
            </w:r>
            <w:r>
              <w:rPr>
                <w:rFonts w:ascii="Times New Roman"/>
                <w:sz w:val="24"/>
              </w:rPr>
              <w:t>(STD)</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90"/>
              <w:jc w:val="left"/>
              <w:rPr>
                <w:rFonts w:ascii="Times New Roman" w:hAnsi="Times New Roman" w:cs="Times New Roman" w:eastAsia="Times New Roman" w:hint="default"/>
                <w:sz w:val="24"/>
                <w:szCs w:val="24"/>
              </w:rPr>
            </w:pPr>
            <w:r>
              <w:rPr>
                <w:rFonts w:ascii="Times New Roman"/>
                <w:sz w:val="24"/>
              </w:rPr>
              <w:t>Description of the plan and specifications to verify and validate the software and</w:t>
            </w:r>
            <w:r>
              <w:rPr>
                <w:rFonts w:ascii="Times New Roman"/>
                <w:spacing w:val="-34"/>
                <w:sz w:val="24"/>
              </w:rPr>
              <w:t> </w:t>
            </w:r>
            <w:r>
              <w:rPr>
                <w:rFonts w:ascii="Times New Roman"/>
                <w:sz w:val="24"/>
              </w:rPr>
              <w:t>the </w:t>
            </w:r>
            <w:r>
              <w:rPr>
                <w:rFonts w:ascii="Times New Roman"/>
                <w:sz w:val="24"/>
              </w:rPr>
              <w:t>results.</w:t>
            </w:r>
          </w:p>
        </w:tc>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5" w:right="632"/>
              <w:jc w:val="left"/>
              <w:rPr>
                <w:rFonts w:ascii="Times New Roman" w:hAnsi="Times New Roman" w:cs="Times New Roman" w:eastAsia="Times New Roman" w:hint="default"/>
                <w:sz w:val="24"/>
                <w:szCs w:val="24"/>
              </w:rPr>
            </w:pPr>
            <w:r>
              <w:rPr>
                <w:rFonts w:ascii="Times New Roman"/>
                <w:sz w:val="24"/>
              </w:rPr>
              <w:t>Software</w:t>
            </w:r>
            <w:r>
              <w:rPr>
                <w:rFonts w:ascii="Times New Roman"/>
                <w:spacing w:val="-26"/>
                <w:sz w:val="24"/>
              </w:rPr>
              <w:t> </w:t>
            </w:r>
            <w:r>
              <w:rPr>
                <w:rFonts w:ascii="Times New Roman"/>
                <w:sz w:val="24"/>
              </w:rPr>
              <w:t>qualification</w:t>
            </w:r>
            <w:r>
              <w:rPr>
                <w:rFonts w:ascii="Times New Roman"/>
                <w:spacing w:val="-24"/>
                <w:sz w:val="24"/>
              </w:rPr>
              <w:t> </w:t>
            </w:r>
            <w:r>
              <w:rPr>
                <w:rFonts w:ascii="Times New Roman"/>
                <w:sz w:val="24"/>
              </w:rPr>
              <w:t>testing </w:t>
            </w:r>
            <w:r>
              <w:rPr>
                <w:rFonts w:ascii="Times New Roman"/>
                <w:sz w:val="24"/>
              </w:rPr>
            </w:r>
            <w:r>
              <w:rPr>
                <w:rFonts w:ascii="Times New Roman"/>
                <w:spacing w:val="-3"/>
                <w:sz w:val="24"/>
              </w:rPr>
              <w:t>System</w:t>
            </w:r>
            <w:r>
              <w:rPr>
                <w:rFonts w:ascii="Times New Roman"/>
                <w:spacing w:val="-34"/>
                <w:sz w:val="24"/>
              </w:rPr>
              <w:t> </w:t>
            </w:r>
            <w:r>
              <w:rPr>
                <w:rFonts w:ascii="Times New Roman"/>
                <w:sz w:val="24"/>
              </w:rPr>
              <w:t>qualification</w:t>
            </w:r>
            <w:r>
              <w:rPr>
                <w:rFonts w:ascii="Times New Roman"/>
                <w:spacing w:val="-33"/>
                <w:sz w:val="24"/>
              </w:rPr>
              <w:t> </w:t>
            </w:r>
            <w:r>
              <w:rPr>
                <w:rFonts w:ascii="Times New Roman"/>
                <w:sz w:val="24"/>
              </w:rPr>
              <w:t>testing</w:t>
            </w:r>
          </w:p>
        </w:tc>
      </w:tr>
    </w:tbl>
    <w:p>
      <w:pPr>
        <w:spacing w:line="240" w:lineRule="auto" w:before="1"/>
        <w:rPr>
          <w:rFonts w:ascii="Times New Roman" w:hAnsi="Times New Roman" w:cs="Times New Roman" w:eastAsia="Times New Roman" w:hint="default"/>
          <w:sz w:val="17"/>
          <w:szCs w:val="17"/>
        </w:rPr>
      </w:pPr>
    </w:p>
    <w:p>
      <w:pPr>
        <w:pStyle w:val="BodyText"/>
        <w:spacing w:line="242" w:lineRule="auto" w:before="69"/>
        <w:ind w:left="116" w:right="0"/>
        <w:jc w:val="left"/>
      </w:pPr>
      <w:r>
        <w:rPr/>
        <w:t>IEEE</w:t>
      </w:r>
      <w:r>
        <w:rPr>
          <w:spacing w:val="-2"/>
        </w:rPr>
        <w:t> </w:t>
      </w:r>
      <w:r>
        <w:rPr/>
        <w:t>terms</w:t>
      </w:r>
      <w:r>
        <w:rPr>
          <w:spacing w:val="-4"/>
        </w:rPr>
        <w:t> </w:t>
      </w:r>
      <w:r>
        <w:rPr/>
        <w:t>and</w:t>
      </w:r>
      <w:r>
        <w:rPr>
          <w:spacing w:val="-3"/>
        </w:rPr>
        <w:t> </w:t>
      </w:r>
      <w:r>
        <w:rPr/>
        <w:t>abbreviations</w:t>
      </w:r>
      <w:r>
        <w:rPr>
          <w:spacing w:val="-10"/>
        </w:rPr>
        <w:t> </w:t>
      </w:r>
      <w:r>
        <w:rPr/>
        <w:t>have</w:t>
      </w:r>
      <w:r>
        <w:rPr>
          <w:spacing w:val="-7"/>
        </w:rPr>
        <w:t> </w:t>
      </w:r>
      <w:r>
        <w:rPr/>
        <w:t>been</w:t>
      </w:r>
      <w:r>
        <w:rPr>
          <w:spacing w:val="-2"/>
        </w:rPr>
        <w:t> </w:t>
      </w:r>
      <w:r>
        <w:rPr/>
        <w:t>used</w:t>
      </w:r>
      <w:r>
        <w:rPr>
          <w:spacing w:val="-7"/>
        </w:rPr>
        <w:t> </w:t>
      </w:r>
      <w:r>
        <w:rPr/>
        <w:t>throughout;</w:t>
      </w:r>
      <w:r>
        <w:rPr>
          <w:spacing w:val="-2"/>
        </w:rPr>
        <w:t> </w:t>
      </w:r>
      <w:r>
        <w:rPr/>
        <w:t>this</w:t>
      </w:r>
      <w:r>
        <w:rPr>
          <w:spacing w:val="-3"/>
        </w:rPr>
        <w:t> </w:t>
      </w:r>
      <w:r>
        <w:rPr/>
        <w:t>provides</w:t>
      </w:r>
      <w:r>
        <w:rPr>
          <w:spacing w:val="-5"/>
        </w:rPr>
        <w:t> </w:t>
      </w:r>
      <w:r>
        <w:rPr/>
        <w:t>exposure</w:t>
      </w:r>
      <w:r>
        <w:rPr>
          <w:spacing w:val="-7"/>
        </w:rPr>
        <w:t> </w:t>
      </w:r>
      <w:r>
        <w:rPr/>
        <w:t>to</w:t>
      </w:r>
      <w:r>
        <w:rPr>
          <w:spacing w:val="-7"/>
        </w:rPr>
        <w:t> </w:t>
      </w:r>
      <w:r>
        <w:rPr/>
        <w:t>the </w:t>
      </w:r>
      <w:r>
        <w:rPr/>
        <w:t>professional</w:t>
      </w:r>
      <w:r>
        <w:rPr>
          <w:spacing w:val="-18"/>
        </w:rPr>
        <w:t> </w:t>
      </w:r>
      <w:r>
        <w:rPr/>
        <w:t>terminology</w:t>
      </w:r>
      <w:r>
        <w:rPr>
          <w:spacing w:val="-16"/>
        </w:rPr>
        <w:t> </w:t>
      </w:r>
      <w:r>
        <w:rPr/>
        <w:t>for</w:t>
      </w:r>
      <w:r>
        <w:rPr>
          <w:spacing w:val="-11"/>
        </w:rPr>
        <w:t> </w:t>
      </w:r>
      <w:r>
        <w:rPr/>
        <w:t>students,</w:t>
      </w:r>
      <w:r>
        <w:rPr>
          <w:spacing w:val="-13"/>
        </w:rPr>
        <w:t> </w:t>
      </w:r>
      <w:r>
        <w:rPr/>
        <w:t>and</w:t>
      </w:r>
      <w:r>
        <w:rPr>
          <w:spacing w:val="-13"/>
        </w:rPr>
        <w:t> </w:t>
      </w:r>
      <w:r>
        <w:rPr/>
        <w:t>also</w:t>
      </w:r>
      <w:r>
        <w:rPr>
          <w:spacing w:val="-17"/>
        </w:rPr>
        <w:t> </w:t>
      </w:r>
      <w:r>
        <w:rPr/>
        <w:t>reduces</w:t>
      </w:r>
      <w:r>
        <w:rPr>
          <w:spacing w:val="-16"/>
        </w:rPr>
        <w:t> </w:t>
      </w:r>
      <w:r>
        <w:rPr/>
        <w:t>ambiguity.</w:t>
      </w:r>
    </w:p>
    <w:p>
      <w:pPr>
        <w:spacing w:line="240" w:lineRule="auto" w:before="2"/>
        <w:rPr>
          <w:rFonts w:ascii="Times New Roman" w:hAnsi="Times New Roman" w:cs="Times New Roman" w:eastAsia="Times New Roman" w:hint="default"/>
          <w:sz w:val="24"/>
          <w:szCs w:val="24"/>
        </w:rPr>
      </w:pPr>
    </w:p>
    <w:p>
      <w:pPr>
        <w:pStyle w:val="Heading1"/>
        <w:spacing w:line="240" w:lineRule="auto"/>
        <w:ind w:left="116" w:right="0"/>
        <w:jc w:val="left"/>
        <w:rPr>
          <w:b w:val="0"/>
          <w:bCs w:val="0"/>
        </w:rPr>
      </w:pPr>
      <w:r>
        <w:rPr/>
        <w:t>2.1 Purpose of each</w:t>
      </w:r>
      <w:r>
        <w:rPr>
          <w:spacing w:val="-17"/>
        </w:rPr>
        <w:t> </w:t>
      </w:r>
      <w:r>
        <w:rPr/>
        <w:t>document</w:t>
      </w:r>
      <w:r>
        <w:rPr>
          <w:b w:val="0"/>
        </w:rPr>
      </w:r>
    </w:p>
    <w:p>
      <w:pPr>
        <w:spacing w:line="240" w:lineRule="auto" w:before="3"/>
        <w:rPr>
          <w:rFonts w:ascii="Times New Roman" w:hAnsi="Times New Roman" w:cs="Times New Roman" w:eastAsia="Times New Roman"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1349"/>
        <w:gridCol w:w="7022"/>
      </w:tblGrid>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Times New Roman" w:hAnsi="Times New Roman" w:cs="Times New Roman" w:eastAsia="Times New Roman" w:hint="default"/>
                <w:sz w:val="24"/>
                <w:szCs w:val="24"/>
              </w:rPr>
            </w:pPr>
            <w:r>
              <w:rPr>
                <w:rFonts w:ascii="Times New Roman"/>
                <w:b/>
                <w:sz w:val="24"/>
              </w:rPr>
              <w:t>Document</w:t>
            </w:r>
            <w:r>
              <w:rPr>
                <w:rFonts w:ascii="Times New Roman"/>
                <w:sz w:val="24"/>
              </w:rPr>
            </w:r>
          </w:p>
        </w:tc>
        <w:tc>
          <w:tcPr>
            <w:tcW w:w="7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319"/>
              <w:jc w:val="left"/>
              <w:rPr>
                <w:rFonts w:ascii="Times New Roman" w:hAnsi="Times New Roman" w:cs="Times New Roman" w:eastAsia="Times New Roman" w:hint="default"/>
                <w:sz w:val="24"/>
                <w:szCs w:val="24"/>
              </w:rPr>
            </w:pPr>
            <w:r>
              <w:rPr>
                <w:rFonts w:ascii="Times New Roman"/>
                <w:b/>
                <w:sz w:val="24"/>
              </w:rPr>
              <w:t>Summary of</w:t>
            </w:r>
            <w:r>
              <w:rPr>
                <w:rFonts w:ascii="Times New Roman"/>
                <w:b/>
                <w:spacing w:val="-25"/>
                <w:sz w:val="24"/>
              </w:rPr>
              <w:t> </w:t>
            </w:r>
            <w:r>
              <w:rPr>
                <w:rFonts w:ascii="Times New Roman"/>
                <w:b/>
                <w:sz w:val="24"/>
              </w:rPr>
              <w:t>Purpose</w:t>
            </w:r>
            <w:r>
              <w:rPr>
                <w:rFonts w:ascii="Times New Roman"/>
                <w:sz w:val="24"/>
              </w:rPr>
            </w:r>
          </w:p>
        </w:tc>
      </w:tr>
      <w:tr>
        <w:trPr>
          <w:trHeight w:val="28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left"/>
              <w:rPr>
                <w:rFonts w:ascii="Times New Roman" w:hAnsi="Times New Roman" w:cs="Times New Roman" w:eastAsia="Times New Roman" w:hint="default"/>
                <w:sz w:val="24"/>
                <w:szCs w:val="24"/>
              </w:rPr>
            </w:pPr>
            <w:r>
              <w:rPr>
                <w:rFonts w:ascii="Times New Roman"/>
                <w:sz w:val="24"/>
              </w:rPr>
              <w:t>SPMP</w:t>
            </w:r>
          </w:p>
        </w:tc>
        <w:tc>
          <w:tcPr>
            <w:tcW w:w="702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319"/>
              <w:jc w:val="left"/>
              <w:rPr>
                <w:rFonts w:ascii="Times New Roman" w:hAnsi="Times New Roman" w:cs="Times New Roman" w:eastAsia="Times New Roman" w:hint="default"/>
                <w:sz w:val="24"/>
                <w:szCs w:val="24"/>
              </w:rPr>
            </w:pPr>
            <w:r>
              <w:rPr>
                <w:rFonts w:ascii="Times New Roman"/>
                <w:sz w:val="24"/>
              </w:rPr>
              <w:t>To</w:t>
            </w:r>
            <w:r>
              <w:rPr>
                <w:rFonts w:ascii="Times New Roman"/>
                <w:spacing w:val="-9"/>
                <w:sz w:val="24"/>
              </w:rPr>
              <w:t> </w:t>
            </w:r>
            <w:r>
              <w:rPr>
                <w:rFonts w:ascii="Times New Roman"/>
                <w:sz w:val="24"/>
              </w:rPr>
              <w:t>document</w:t>
            </w:r>
            <w:r>
              <w:rPr>
                <w:rFonts w:ascii="Times New Roman"/>
                <w:spacing w:val="-8"/>
                <w:sz w:val="24"/>
              </w:rPr>
              <w:t> </w:t>
            </w:r>
            <w:r>
              <w:rPr>
                <w:rFonts w:ascii="Times New Roman"/>
                <w:sz w:val="24"/>
              </w:rPr>
              <w:t>the</w:t>
            </w:r>
            <w:r>
              <w:rPr>
                <w:rFonts w:ascii="Times New Roman"/>
                <w:spacing w:val="-6"/>
                <w:sz w:val="24"/>
              </w:rPr>
              <w:t> </w:t>
            </w:r>
            <w:r>
              <w:rPr>
                <w:rFonts w:ascii="Times New Roman"/>
                <w:sz w:val="24"/>
              </w:rPr>
              <w:t>agreed</w:t>
            </w:r>
            <w:r>
              <w:rPr>
                <w:rFonts w:ascii="Times New Roman"/>
                <w:spacing w:val="-11"/>
                <w:sz w:val="24"/>
              </w:rPr>
              <w:t> </w:t>
            </w:r>
            <w:r>
              <w:rPr>
                <w:rFonts w:ascii="Times New Roman"/>
                <w:sz w:val="24"/>
              </w:rPr>
              <w:t>deliverables</w:t>
            </w:r>
            <w:r>
              <w:rPr>
                <w:rFonts w:ascii="Times New Roman"/>
                <w:spacing w:val="-8"/>
                <w:sz w:val="24"/>
              </w:rPr>
              <w:t> </w:t>
            </w:r>
            <w:r>
              <w:rPr>
                <w:rFonts w:ascii="Times New Roman"/>
                <w:sz w:val="24"/>
              </w:rPr>
              <w:t>and</w:t>
            </w:r>
            <w:r>
              <w:rPr>
                <w:rFonts w:ascii="Times New Roman"/>
                <w:spacing w:val="-6"/>
                <w:sz w:val="24"/>
              </w:rPr>
              <w:t> </w:t>
            </w:r>
            <w:r>
              <w:rPr>
                <w:rFonts w:ascii="Times New Roman"/>
                <w:sz w:val="24"/>
              </w:rPr>
              <w:t>dates.</w:t>
            </w:r>
          </w:p>
        </w:tc>
      </w:tr>
      <w:tr>
        <w:trPr>
          <w:trHeight w:val="56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left"/>
              <w:rPr>
                <w:rFonts w:ascii="Times New Roman" w:hAnsi="Times New Roman" w:cs="Times New Roman" w:eastAsia="Times New Roman" w:hint="default"/>
                <w:sz w:val="24"/>
                <w:szCs w:val="24"/>
              </w:rPr>
            </w:pPr>
            <w:r>
              <w:rPr>
                <w:rFonts w:ascii="Times New Roman"/>
                <w:spacing w:val="3"/>
                <w:sz w:val="24"/>
              </w:rPr>
              <w:t>SRS</w:t>
            </w:r>
            <w:r>
              <w:rPr>
                <w:rFonts w:ascii="Times New Roman"/>
                <w:sz w:val="24"/>
              </w:rPr>
            </w:r>
          </w:p>
        </w:tc>
        <w:tc>
          <w:tcPr>
            <w:tcW w:w="70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5" w:right="319"/>
              <w:jc w:val="left"/>
              <w:rPr>
                <w:rFonts w:ascii="Times New Roman" w:hAnsi="Times New Roman" w:cs="Times New Roman" w:eastAsia="Times New Roman" w:hint="default"/>
                <w:sz w:val="24"/>
                <w:szCs w:val="24"/>
              </w:rPr>
            </w:pPr>
            <w:r>
              <w:rPr>
                <w:rFonts w:ascii="Times New Roman"/>
                <w:sz w:val="24"/>
              </w:rPr>
              <w:t>To document the agreed requirements with the project supervisor; to provide</w:t>
            </w:r>
            <w:r>
              <w:rPr>
                <w:rFonts w:ascii="Times New Roman"/>
                <w:spacing w:val="-10"/>
                <w:sz w:val="24"/>
              </w:rPr>
              <w:t> </w:t>
            </w:r>
            <w:r>
              <w:rPr>
                <w:rFonts w:ascii="Times New Roman"/>
                <w:sz w:val="24"/>
              </w:rPr>
              <w:t>the</w:t>
            </w:r>
            <w:r>
              <w:rPr>
                <w:rFonts w:ascii="Times New Roman"/>
                <w:spacing w:val="-8"/>
                <w:sz w:val="24"/>
              </w:rPr>
              <w:t> </w:t>
            </w:r>
            <w:r>
              <w:rPr>
                <w:rFonts w:ascii="Times New Roman"/>
                <w:sz w:val="24"/>
              </w:rPr>
              <w:t>basis</w:t>
            </w:r>
            <w:r>
              <w:rPr>
                <w:rFonts w:ascii="Times New Roman"/>
                <w:spacing w:val="-9"/>
                <w:sz w:val="24"/>
              </w:rPr>
              <w:t> </w:t>
            </w:r>
            <w:r>
              <w:rPr>
                <w:rFonts w:ascii="Times New Roman"/>
                <w:sz w:val="24"/>
              </w:rPr>
              <w:t>for</w:t>
            </w:r>
            <w:r>
              <w:rPr>
                <w:rFonts w:ascii="Times New Roman"/>
                <w:spacing w:val="-7"/>
                <w:sz w:val="24"/>
              </w:rPr>
              <w:t> </w:t>
            </w:r>
            <w:r>
              <w:rPr>
                <w:rFonts w:ascii="Times New Roman"/>
                <w:sz w:val="24"/>
              </w:rPr>
              <w:t>design;</w:t>
            </w:r>
            <w:r>
              <w:rPr>
                <w:rFonts w:ascii="Times New Roman"/>
                <w:spacing w:val="-10"/>
                <w:sz w:val="24"/>
              </w:rPr>
              <w:t> </w:t>
            </w:r>
            <w:r>
              <w:rPr>
                <w:rFonts w:ascii="Times New Roman"/>
                <w:sz w:val="24"/>
              </w:rPr>
              <w:t>to</w:t>
            </w:r>
            <w:r>
              <w:rPr>
                <w:rFonts w:ascii="Times New Roman"/>
                <w:spacing w:val="-11"/>
                <w:sz w:val="24"/>
              </w:rPr>
              <w:t> </w:t>
            </w:r>
            <w:r>
              <w:rPr>
                <w:rFonts w:ascii="Times New Roman"/>
                <w:sz w:val="24"/>
              </w:rPr>
              <w:t>provide</w:t>
            </w:r>
            <w:r>
              <w:rPr>
                <w:rFonts w:ascii="Times New Roman"/>
                <w:spacing w:val="-10"/>
                <w:sz w:val="24"/>
              </w:rPr>
              <w:t> </w:t>
            </w:r>
            <w:r>
              <w:rPr>
                <w:rFonts w:ascii="Times New Roman"/>
                <w:sz w:val="24"/>
              </w:rPr>
              <w:t>the</w:t>
            </w:r>
            <w:r>
              <w:rPr>
                <w:rFonts w:ascii="Times New Roman"/>
                <w:spacing w:val="-8"/>
                <w:sz w:val="24"/>
              </w:rPr>
              <w:t> </w:t>
            </w:r>
            <w:r>
              <w:rPr>
                <w:rFonts w:ascii="Times New Roman"/>
                <w:sz w:val="24"/>
              </w:rPr>
              <w:t>basis</w:t>
            </w:r>
            <w:r>
              <w:rPr>
                <w:rFonts w:ascii="Times New Roman"/>
                <w:spacing w:val="-8"/>
                <w:sz w:val="24"/>
              </w:rPr>
              <w:t> </w:t>
            </w:r>
            <w:r>
              <w:rPr>
                <w:rFonts w:ascii="Times New Roman"/>
                <w:sz w:val="24"/>
              </w:rPr>
              <w:t>for</w:t>
            </w:r>
            <w:r>
              <w:rPr>
                <w:rFonts w:ascii="Times New Roman"/>
                <w:spacing w:val="-7"/>
                <w:sz w:val="24"/>
              </w:rPr>
              <w:t> </w:t>
            </w:r>
            <w:r>
              <w:rPr>
                <w:rFonts w:ascii="Times New Roman"/>
                <w:sz w:val="24"/>
              </w:rPr>
              <w:t>system</w:t>
            </w:r>
            <w:r>
              <w:rPr>
                <w:rFonts w:ascii="Times New Roman"/>
                <w:spacing w:val="-8"/>
                <w:sz w:val="24"/>
              </w:rPr>
              <w:t> </w:t>
            </w:r>
            <w:r>
              <w:rPr>
                <w:rFonts w:ascii="Times New Roman"/>
                <w:sz w:val="24"/>
              </w:rPr>
              <w:t>test.</w:t>
            </w:r>
          </w:p>
        </w:tc>
      </w:tr>
      <w:tr>
        <w:trPr>
          <w:trHeight w:val="562"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left"/>
              <w:rPr>
                <w:rFonts w:ascii="Times New Roman" w:hAnsi="Times New Roman" w:cs="Times New Roman" w:eastAsia="Times New Roman" w:hint="default"/>
                <w:sz w:val="24"/>
                <w:szCs w:val="24"/>
              </w:rPr>
            </w:pPr>
            <w:r>
              <w:rPr>
                <w:rFonts w:ascii="Times New Roman"/>
                <w:spacing w:val="2"/>
                <w:sz w:val="24"/>
              </w:rPr>
              <w:t>SDD</w:t>
            </w:r>
            <w:r>
              <w:rPr>
                <w:rFonts w:ascii="Times New Roman"/>
                <w:sz w:val="24"/>
              </w:rPr>
            </w:r>
          </w:p>
        </w:tc>
        <w:tc>
          <w:tcPr>
            <w:tcW w:w="702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05" w:right="319"/>
              <w:jc w:val="left"/>
              <w:rPr>
                <w:rFonts w:ascii="Times New Roman" w:hAnsi="Times New Roman" w:cs="Times New Roman" w:eastAsia="Times New Roman" w:hint="default"/>
                <w:sz w:val="24"/>
                <w:szCs w:val="24"/>
              </w:rPr>
            </w:pPr>
            <w:r>
              <w:rPr>
                <w:rFonts w:ascii="Times New Roman"/>
                <w:sz w:val="24"/>
              </w:rPr>
              <w:t>To</w:t>
            </w:r>
            <w:r>
              <w:rPr>
                <w:rFonts w:ascii="Times New Roman"/>
                <w:spacing w:val="-9"/>
                <w:sz w:val="24"/>
              </w:rPr>
              <w:t> </w:t>
            </w:r>
            <w:r>
              <w:rPr>
                <w:rFonts w:ascii="Times New Roman"/>
                <w:sz w:val="24"/>
              </w:rPr>
              <w:t>document</w:t>
            </w:r>
            <w:r>
              <w:rPr>
                <w:rFonts w:ascii="Times New Roman"/>
                <w:spacing w:val="-8"/>
                <w:sz w:val="24"/>
              </w:rPr>
              <w:t> </w:t>
            </w:r>
            <w:r>
              <w:rPr>
                <w:rFonts w:ascii="Times New Roman"/>
                <w:sz w:val="24"/>
              </w:rPr>
              <w:t>the</w:t>
            </w:r>
            <w:r>
              <w:rPr>
                <w:rFonts w:ascii="Times New Roman"/>
                <w:spacing w:val="-6"/>
                <w:sz w:val="24"/>
              </w:rPr>
              <w:t> </w:t>
            </w:r>
            <w:r>
              <w:rPr>
                <w:rFonts w:ascii="Times New Roman"/>
                <w:sz w:val="24"/>
              </w:rPr>
              <w:t>design</w:t>
            </w:r>
            <w:r>
              <w:rPr>
                <w:rFonts w:ascii="Times New Roman"/>
                <w:spacing w:val="-5"/>
                <w:sz w:val="24"/>
              </w:rPr>
              <w:t> </w:t>
            </w:r>
            <w:r>
              <w:rPr>
                <w:rFonts w:ascii="Times New Roman"/>
                <w:sz w:val="24"/>
              </w:rPr>
              <w:t>and</w:t>
            </w:r>
            <w:r>
              <w:rPr>
                <w:rFonts w:ascii="Times New Roman"/>
                <w:spacing w:val="-7"/>
                <w:sz w:val="24"/>
              </w:rPr>
              <w:t> </w:t>
            </w:r>
            <w:r>
              <w:rPr>
                <w:rFonts w:ascii="Times New Roman"/>
                <w:sz w:val="24"/>
              </w:rPr>
              <w:t>design</w:t>
            </w:r>
            <w:r>
              <w:rPr>
                <w:rFonts w:ascii="Times New Roman"/>
                <w:spacing w:val="-5"/>
                <w:sz w:val="24"/>
              </w:rPr>
              <w:t> </w:t>
            </w:r>
            <w:r>
              <w:rPr>
                <w:rFonts w:ascii="Times New Roman"/>
                <w:sz w:val="24"/>
              </w:rPr>
              <w:t>decisions</w:t>
            </w:r>
            <w:r>
              <w:rPr>
                <w:rFonts w:ascii="Times New Roman"/>
                <w:spacing w:val="-9"/>
                <w:sz w:val="24"/>
              </w:rPr>
              <w:t> </w:t>
            </w:r>
            <w:r>
              <w:rPr>
                <w:rFonts w:ascii="Times New Roman"/>
                <w:sz w:val="24"/>
              </w:rPr>
              <w:t>in</w:t>
            </w:r>
            <w:r>
              <w:rPr>
                <w:rFonts w:ascii="Times New Roman"/>
                <w:spacing w:val="-5"/>
                <w:sz w:val="24"/>
              </w:rPr>
              <w:t> </w:t>
            </w:r>
            <w:r>
              <w:rPr>
                <w:rFonts w:ascii="Times New Roman"/>
                <w:sz w:val="24"/>
              </w:rPr>
              <w:t>order</w:t>
            </w:r>
            <w:r>
              <w:rPr>
                <w:rFonts w:ascii="Times New Roman"/>
                <w:spacing w:val="-4"/>
                <w:sz w:val="24"/>
              </w:rPr>
              <w:t> </w:t>
            </w:r>
            <w:r>
              <w:rPr>
                <w:rFonts w:ascii="Times New Roman"/>
                <w:sz w:val="24"/>
              </w:rPr>
              <w:t>to</w:t>
            </w:r>
            <w:r>
              <w:rPr>
                <w:rFonts w:ascii="Times New Roman"/>
                <w:spacing w:val="-9"/>
                <w:sz w:val="24"/>
              </w:rPr>
              <w:t> </w:t>
            </w:r>
            <w:r>
              <w:rPr>
                <w:rFonts w:ascii="Times New Roman"/>
                <w:sz w:val="24"/>
              </w:rPr>
              <w:t>provide</w:t>
            </w:r>
            <w:r>
              <w:rPr>
                <w:rFonts w:ascii="Times New Roman"/>
                <w:spacing w:val="-8"/>
                <w:sz w:val="24"/>
              </w:rPr>
              <w:t> </w:t>
            </w:r>
            <w:r>
              <w:rPr>
                <w:rFonts w:ascii="Times New Roman"/>
                <w:sz w:val="24"/>
              </w:rPr>
              <w:t>the </w:t>
            </w:r>
            <w:r>
              <w:rPr>
                <w:rFonts w:ascii="Times New Roman"/>
                <w:sz w:val="24"/>
              </w:rPr>
            </w:r>
            <w:r>
              <w:rPr>
                <w:rFonts w:ascii="Times New Roman"/>
                <w:spacing w:val="-3"/>
                <w:sz w:val="24"/>
              </w:rPr>
              <w:t>basis</w:t>
            </w:r>
            <w:r>
              <w:rPr>
                <w:rFonts w:ascii="Times New Roman"/>
                <w:spacing w:val="-10"/>
                <w:sz w:val="24"/>
              </w:rPr>
              <w:t> </w:t>
            </w:r>
            <w:r>
              <w:rPr>
                <w:rFonts w:ascii="Times New Roman"/>
                <w:sz w:val="24"/>
              </w:rPr>
              <w:t>for</w:t>
            </w:r>
            <w:r>
              <w:rPr>
                <w:rFonts w:ascii="Times New Roman"/>
                <w:spacing w:val="-9"/>
                <w:sz w:val="24"/>
              </w:rPr>
              <w:t> </w:t>
            </w:r>
            <w:r>
              <w:rPr>
                <w:rFonts w:ascii="Times New Roman"/>
                <w:sz w:val="24"/>
              </w:rPr>
              <w:t>implementation</w:t>
            </w:r>
            <w:r>
              <w:rPr>
                <w:rFonts w:ascii="Times New Roman"/>
                <w:spacing w:val="-11"/>
                <w:sz w:val="24"/>
              </w:rPr>
              <w:t> </w:t>
            </w:r>
            <w:r>
              <w:rPr>
                <w:rFonts w:ascii="Times New Roman"/>
                <w:sz w:val="24"/>
              </w:rPr>
              <w:t>and</w:t>
            </w:r>
            <w:r>
              <w:rPr>
                <w:rFonts w:ascii="Times New Roman"/>
                <w:spacing w:val="-10"/>
                <w:sz w:val="24"/>
              </w:rPr>
              <w:t> </w:t>
            </w:r>
            <w:r>
              <w:rPr>
                <w:rFonts w:ascii="Times New Roman"/>
                <w:sz w:val="24"/>
              </w:rPr>
              <w:t>unit</w:t>
            </w:r>
            <w:r>
              <w:rPr>
                <w:rFonts w:ascii="Times New Roman"/>
                <w:spacing w:val="-15"/>
                <w:sz w:val="24"/>
              </w:rPr>
              <w:t> </w:t>
            </w:r>
            <w:r>
              <w:rPr>
                <w:rFonts w:ascii="Times New Roman"/>
                <w:sz w:val="24"/>
              </w:rPr>
              <w:t>test</w:t>
            </w:r>
          </w:p>
        </w:tc>
      </w:tr>
      <w:tr>
        <w:trPr>
          <w:trHeight w:val="288"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left"/>
              <w:rPr>
                <w:rFonts w:ascii="Times New Roman" w:hAnsi="Times New Roman" w:cs="Times New Roman" w:eastAsia="Times New Roman" w:hint="default"/>
                <w:sz w:val="24"/>
                <w:szCs w:val="24"/>
              </w:rPr>
            </w:pPr>
            <w:r>
              <w:rPr>
                <w:rFonts w:ascii="Times New Roman"/>
                <w:sz w:val="24"/>
              </w:rPr>
              <w:t>STD</w:t>
            </w:r>
          </w:p>
        </w:tc>
        <w:tc>
          <w:tcPr>
            <w:tcW w:w="702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319"/>
              <w:jc w:val="left"/>
              <w:rPr>
                <w:rFonts w:ascii="Times New Roman" w:hAnsi="Times New Roman" w:cs="Times New Roman" w:eastAsia="Times New Roman" w:hint="default"/>
                <w:sz w:val="24"/>
                <w:szCs w:val="24"/>
              </w:rPr>
            </w:pPr>
            <w:r>
              <w:rPr>
                <w:rFonts w:ascii="Times New Roman"/>
                <w:sz w:val="24"/>
              </w:rPr>
              <w:t>To document how the software will be tested, and record the</w:t>
            </w:r>
            <w:r>
              <w:rPr>
                <w:rFonts w:ascii="Times New Roman"/>
                <w:spacing w:val="-37"/>
                <w:sz w:val="24"/>
              </w:rPr>
              <w:t> </w:t>
            </w:r>
            <w:r>
              <w:rPr>
                <w:rFonts w:ascii="Times New Roman"/>
                <w:sz w:val="24"/>
              </w:rPr>
              <w:t>results.</w:t>
            </w:r>
          </w:p>
        </w:tc>
      </w:tr>
    </w:tbl>
    <w:p>
      <w:pPr>
        <w:spacing w:after="0" w:line="268" w:lineRule="exact"/>
        <w:jc w:val="left"/>
        <w:rPr>
          <w:rFonts w:ascii="Times New Roman" w:hAnsi="Times New Roman" w:cs="Times New Roman" w:eastAsia="Times New Roman" w:hint="default"/>
          <w:sz w:val="24"/>
          <w:szCs w:val="24"/>
        </w:rPr>
        <w:sectPr>
          <w:pgSz w:w="11900" w:h="16840"/>
          <w:pgMar w:header="0" w:footer="735" w:top="1380" w:bottom="920" w:left="1160" w:right="1300"/>
        </w:sectPr>
      </w:pPr>
    </w:p>
    <w:p>
      <w:pPr>
        <w:pStyle w:val="ListParagraph"/>
        <w:numPr>
          <w:ilvl w:val="0"/>
          <w:numId w:val="1"/>
        </w:numPr>
        <w:tabs>
          <w:tab w:pos="364" w:val="left" w:leader="none"/>
        </w:tabs>
        <w:spacing w:line="240" w:lineRule="auto" w:before="58" w:after="0"/>
        <w:ind w:left="363" w:right="0" w:hanging="247"/>
        <w:jc w:val="left"/>
        <w:rPr>
          <w:rFonts w:ascii="Times New Roman" w:hAnsi="Times New Roman" w:cs="Times New Roman" w:eastAsia="Times New Roman" w:hint="default"/>
          <w:sz w:val="24"/>
          <w:szCs w:val="24"/>
        </w:rPr>
      </w:pPr>
      <w:r>
        <w:rPr>
          <w:rFonts w:ascii="Times New Roman"/>
          <w:b/>
          <w:sz w:val="24"/>
        </w:rPr>
        <w:t>Common Sections for the Documentation</w:t>
      </w:r>
      <w:r>
        <w:rPr>
          <w:rFonts w:ascii="Times New Roman"/>
          <w:b/>
          <w:spacing w:val="-9"/>
          <w:sz w:val="24"/>
        </w:rPr>
        <w:t> </w:t>
      </w:r>
      <w:r>
        <w:rPr>
          <w:rFonts w:ascii="Times New Roman"/>
          <w:b/>
          <w:sz w:val="24"/>
        </w:rPr>
        <w:t>Set.</w:t>
      </w:r>
      <w:r>
        <w:rPr>
          <w:rFonts w:ascii="Times New Roman"/>
          <w:sz w:val="24"/>
        </w:rPr>
      </w:r>
    </w:p>
    <w:p>
      <w:pPr>
        <w:spacing w:line="240" w:lineRule="auto" w:before="0"/>
        <w:rPr>
          <w:rFonts w:ascii="Times New Roman" w:hAnsi="Times New Roman" w:cs="Times New Roman" w:eastAsia="Times New Roman" w:hint="default"/>
          <w:b/>
          <w:bCs/>
          <w:sz w:val="24"/>
          <w:szCs w:val="24"/>
        </w:rPr>
      </w:pPr>
    </w:p>
    <w:p>
      <w:pPr>
        <w:pStyle w:val="BodyText"/>
        <w:spacing w:line="274" w:lineRule="exact"/>
        <w:ind w:left="116" w:right="0"/>
        <w:jc w:val="left"/>
      </w:pPr>
      <w:r>
        <w:rPr/>
        <w:t>Each document within the recommended set has some common characteristics. The following pages</w:t>
      </w:r>
      <w:r>
        <w:rPr>
          <w:spacing w:val="-12"/>
        </w:rPr>
        <w:t> </w:t>
      </w:r>
      <w:r>
        <w:rPr/>
        <w:t>are</w:t>
      </w:r>
      <w:r>
        <w:rPr>
          <w:spacing w:val="-11"/>
        </w:rPr>
        <w:t> </w:t>
      </w:r>
      <w:r>
        <w:rPr/>
        <w:t>included</w:t>
      </w:r>
      <w:r>
        <w:rPr>
          <w:spacing w:val="-16"/>
        </w:rPr>
        <w:t> </w:t>
      </w:r>
      <w:r>
        <w:rPr/>
        <w:t>in</w:t>
      </w:r>
      <w:r>
        <w:rPr>
          <w:spacing w:val="-10"/>
        </w:rPr>
        <w:t> </w:t>
      </w:r>
      <w:r>
        <w:rPr/>
        <w:t>each</w:t>
      </w:r>
      <w:r>
        <w:rPr>
          <w:spacing w:val="-10"/>
        </w:rPr>
        <w:t> </w:t>
      </w:r>
      <w:r>
        <w:rPr/>
        <w:t>document:</w:t>
      </w:r>
    </w:p>
    <w:p>
      <w:pPr>
        <w:spacing w:line="240" w:lineRule="auto" w:before="9"/>
        <w:rPr>
          <w:rFonts w:ascii="Times New Roman" w:hAnsi="Times New Roman" w:cs="Times New Roman" w:eastAsia="Times New Roman" w:hint="default"/>
          <w:sz w:val="23"/>
          <w:szCs w:val="23"/>
        </w:rPr>
      </w:pPr>
    </w:p>
    <w:p>
      <w:pPr>
        <w:pStyle w:val="ListParagraph"/>
        <w:numPr>
          <w:ilvl w:val="1"/>
          <w:numId w:val="1"/>
        </w:numPr>
        <w:tabs>
          <w:tab w:pos="660" w:val="left" w:leader="none"/>
        </w:tabs>
        <w:spacing w:line="240" w:lineRule="auto" w:before="0" w:after="0"/>
        <w:ind w:left="659" w:right="0" w:hanging="322"/>
        <w:jc w:val="left"/>
        <w:rPr>
          <w:rFonts w:ascii="Times New Roman" w:hAnsi="Times New Roman" w:cs="Times New Roman" w:eastAsia="Times New Roman" w:hint="default"/>
          <w:sz w:val="24"/>
          <w:szCs w:val="24"/>
        </w:rPr>
      </w:pPr>
      <w:r>
        <w:rPr>
          <w:rFonts w:ascii="Times New Roman"/>
          <w:sz w:val="24"/>
        </w:rPr>
        <w:t>Cover page (contents &amp;</w:t>
      </w:r>
      <w:r>
        <w:rPr>
          <w:rFonts w:ascii="Times New Roman"/>
          <w:spacing w:val="-17"/>
          <w:sz w:val="24"/>
        </w:rPr>
        <w:t> </w:t>
      </w:r>
      <w:r>
        <w:rPr>
          <w:rFonts w:ascii="Times New Roman"/>
          <w:sz w:val="24"/>
        </w:rPr>
        <w:t>layout)</w:t>
      </w:r>
    </w:p>
    <w:p>
      <w:pPr>
        <w:spacing w:line="240" w:lineRule="auto" w:before="0"/>
        <w:rPr>
          <w:rFonts w:ascii="Times New Roman" w:hAnsi="Times New Roman" w:cs="Times New Roman" w:eastAsia="Times New Roman" w:hint="default"/>
          <w:sz w:val="23"/>
          <w:szCs w:val="23"/>
        </w:rPr>
      </w:pPr>
      <w:r>
        <w:rPr/>
        <w:pict>
          <v:shape style="position:absolute;margin-left:76.320pt;margin-top:14.444287pt;width:453.6pt;height:181.95pt;mso-position-horizontal-relative:page;mso-position-vertical-relative:paragraph;z-index:0;mso-wrap-distance-left:0;mso-wrap-distance-right:0" type="#_x0000_t202" filled="false" stroked="true" strokeweight=".48pt" strokecolor="#000000">
            <v:textbox inset="0,0,0,0">
              <w:txbxContent>
                <w:p>
                  <w:pPr>
                    <w:spacing w:line="240" w:lineRule="auto" w:before="2"/>
                    <w:rPr>
                      <w:rFonts w:ascii="Times New Roman" w:hAnsi="Times New Roman" w:cs="Times New Roman" w:eastAsia="Times New Roman" w:hint="default"/>
                      <w:sz w:val="25"/>
                      <w:szCs w:val="25"/>
                    </w:rPr>
                  </w:pPr>
                </w:p>
                <w:p>
                  <w:pPr>
                    <w:pStyle w:val="BodyText"/>
                    <w:spacing w:line="480" w:lineRule="auto"/>
                    <w:ind w:left="3590" w:right="3594"/>
                    <w:jc w:val="center"/>
                  </w:pPr>
                  <w:r>
                    <w:rPr/>
                    <w:t>Name of</w:t>
                  </w:r>
                  <w:r>
                    <w:rPr>
                      <w:spacing w:val="-26"/>
                    </w:rPr>
                    <w:t> </w:t>
                  </w:r>
                  <w:r>
                    <w:rPr/>
                    <w:t>Document </w:t>
                  </w:r>
                  <w:r>
                    <w:rPr/>
                    <w:t>Project</w:t>
                  </w:r>
                  <w:r>
                    <w:rPr>
                      <w:spacing w:val="-19"/>
                    </w:rPr>
                    <w:t> </w:t>
                  </w:r>
                  <w:r>
                    <w:rPr/>
                    <w:t>Title</w:t>
                  </w:r>
                </w:p>
                <w:p>
                  <w:pPr>
                    <w:pStyle w:val="BodyText"/>
                    <w:spacing w:line="480" w:lineRule="auto" w:before="10"/>
                    <w:ind w:left="3211" w:right="3213"/>
                    <w:jc w:val="center"/>
                  </w:pPr>
                  <w:r>
                    <w:rPr/>
                    <w:t>Document Version</w:t>
                  </w:r>
                  <w:r>
                    <w:rPr>
                      <w:spacing w:val="-31"/>
                    </w:rPr>
                    <w:t> </w:t>
                  </w:r>
                  <w:r>
                    <w:rPr/>
                    <w:t>Number </w:t>
                  </w:r>
                  <w:r>
                    <w:rPr/>
                    <w:t>Printing</w:t>
                  </w:r>
                  <w:r>
                    <w:rPr>
                      <w:spacing w:val="-8"/>
                    </w:rPr>
                    <w:t> </w:t>
                  </w:r>
                  <w:r>
                    <w:rPr>
                      <w:spacing w:val="-3"/>
                    </w:rPr>
                    <w:t>Date</w:t>
                  </w:r>
                  <w:r>
                    <w:rPr/>
                  </w:r>
                </w:p>
                <w:p>
                  <w:pPr>
                    <w:pStyle w:val="BodyText"/>
                    <w:spacing w:line="480" w:lineRule="auto" w:before="10"/>
                    <w:ind w:left="2793" w:right="2799"/>
                    <w:jc w:val="center"/>
                  </w:pPr>
                  <w:r>
                    <w:rPr/>
                    <w:t>Location</w:t>
                  </w:r>
                  <w:r>
                    <w:rPr>
                      <w:spacing w:val="-12"/>
                    </w:rPr>
                    <w:t> </w:t>
                  </w:r>
                  <w:r>
                    <w:rPr/>
                    <w:t>of</w:t>
                  </w:r>
                  <w:r>
                    <w:rPr>
                      <w:spacing w:val="-16"/>
                    </w:rPr>
                    <w:t> </w:t>
                  </w:r>
                  <w:r>
                    <w:rPr/>
                    <w:t>electronic</w:t>
                  </w:r>
                  <w:r>
                    <w:rPr>
                      <w:spacing w:val="-16"/>
                    </w:rPr>
                    <w:t> </w:t>
                  </w:r>
                  <w:r>
                    <w:rPr/>
                    <w:t>version</w:t>
                  </w:r>
                  <w:r>
                    <w:rPr>
                      <w:spacing w:val="-12"/>
                    </w:rPr>
                    <w:t> </w:t>
                  </w:r>
                  <w:r>
                    <w:rPr/>
                    <w:t>of</w:t>
                  </w:r>
                  <w:r>
                    <w:rPr>
                      <w:spacing w:val="-16"/>
                    </w:rPr>
                    <w:t> </w:t>
                  </w:r>
                  <w:r>
                    <w:rPr/>
                    <w:t>file </w:t>
                  </w:r>
                  <w:r>
                    <w:rPr/>
                    <w:t>Department</w:t>
                  </w:r>
                  <w:r>
                    <w:rPr>
                      <w:spacing w:val="-26"/>
                    </w:rPr>
                    <w:t> </w:t>
                  </w:r>
                  <w:r>
                    <w:rPr/>
                    <w:t>&amp;</w:t>
                  </w:r>
                  <w:r>
                    <w:rPr>
                      <w:spacing w:val="-27"/>
                    </w:rPr>
                    <w:t> </w:t>
                  </w:r>
                  <w:r>
                    <w:rPr/>
                    <w:t>University</w:t>
                  </w:r>
                </w:p>
              </w:txbxContent>
            </v:textbox>
            <w10:wrap type="topAndBottom"/>
          </v:shape>
        </w:pict>
      </w:r>
    </w:p>
    <w:p>
      <w:pPr>
        <w:spacing w:line="240" w:lineRule="auto" w:before="11"/>
        <w:rPr>
          <w:rFonts w:ascii="Times New Roman" w:hAnsi="Times New Roman" w:cs="Times New Roman" w:eastAsia="Times New Roman" w:hint="default"/>
          <w:sz w:val="14"/>
          <w:szCs w:val="14"/>
        </w:rPr>
      </w:pPr>
    </w:p>
    <w:p>
      <w:pPr>
        <w:pStyle w:val="ListParagraph"/>
        <w:numPr>
          <w:ilvl w:val="1"/>
          <w:numId w:val="1"/>
        </w:numPr>
        <w:tabs>
          <w:tab w:pos="660" w:val="left" w:leader="none"/>
        </w:tabs>
        <w:spacing w:line="240" w:lineRule="auto" w:before="69" w:after="0"/>
        <w:ind w:left="659" w:right="0" w:hanging="403"/>
        <w:jc w:val="left"/>
        <w:rPr>
          <w:rFonts w:ascii="Times New Roman" w:hAnsi="Times New Roman" w:cs="Times New Roman" w:eastAsia="Times New Roman" w:hint="default"/>
          <w:sz w:val="24"/>
          <w:szCs w:val="24"/>
        </w:rPr>
      </w:pPr>
      <w:r>
        <w:rPr>
          <w:rFonts w:ascii="Times New Roman"/>
          <w:sz w:val="24"/>
        </w:rPr>
        <w:t>Revisions page</w:t>
      </w:r>
      <w:r>
        <w:rPr>
          <w:rFonts w:ascii="Times New Roman"/>
          <w:spacing w:val="-37"/>
          <w:sz w:val="24"/>
        </w:rPr>
        <w:t> </w:t>
      </w:r>
      <w:r>
        <w:rPr>
          <w:rFonts w:ascii="Times New Roman"/>
          <w:sz w:val="24"/>
        </w:rPr>
        <w:t>(contents)</w:t>
      </w:r>
    </w:p>
    <w:p>
      <w:pPr>
        <w:spacing w:line="240" w:lineRule="auto" w:before="2"/>
        <w:rPr>
          <w:rFonts w:ascii="Times New Roman" w:hAnsi="Times New Roman" w:cs="Times New Roman" w:eastAsia="Times New Roman" w:hint="default"/>
          <w:sz w:val="24"/>
          <w:szCs w:val="24"/>
        </w:rPr>
      </w:pPr>
    </w:p>
    <w:p>
      <w:pPr>
        <w:pStyle w:val="BodyText"/>
        <w:spacing w:line="293" w:lineRule="exact"/>
        <w:ind w:left="476" w:right="0"/>
        <w:jc w:val="left"/>
      </w:pPr>
      <w:r>
        <w:rPr>
          <w:rFonts w:ascii="Symbol" w:hAnsi="Symbol" w:cs="Symbol" w:eastAsia="Symbol" w:hint="default"/>
          <w:w w:val="95"/>
        </w:rPr>
        <w:t></w:t>
      </w:r>
      <w:r>
        <w:rPr>
          <w:rFonts w:ascii="Times New Roman" w:hAnsi="Times New Roman" w:cs="Times New Roman" w:eastAsia="Times New Roman" w:hint="default"/>
          <w:w w:val="95"/>
        </w:rPr>
        <w:t> </w:t>
      </w:r>
      <w:r>
        <w:rPr>
          <w:rFonts w:ascii="Symbol" w:hAnsi="Symbol" w:cs="Symbol" w:eastAsia="Symbol" w:hint="default"/>
          <w:w w:val="95"/>
        </w:rPr>
        <w:t></w:t>
      </w:r>
      <w:r>
        <w:rPr>
          <w:rFonts w:ascii="Times New Roman" w:hAnsi="Times New Roman" w:cs="Times New Roman" w:eastAsia="Times New Roman" w:hint="default"/>
          <w:w w:val="95"/>
        </w:rPr>
        <w:t> </w:t>
      </w:r>
      <w:r>
        <w:rPr>
          <w:rFonts w:ascii="Times New Roman" w:hAnsi="Times New Roman" w:cs="Times New Roman" w:eastAsia="Times New Roman" w:hint="default"/>
          <w:spacing w:val="8"/>
          <w:w w:val="95"/>
        </w:rPr>
        <w:t> </w:t>
      </w:r>
      <w:r>
        <w:rPr>
          <w:rFonts w:ascii="Times New Roman" w:hAnsi="Times New Roman" w:cs="Times New Roman" w:eastAsia="Times New Roman" w:hint="default"/>
          <w:spacing w:val="8"/>
          <w:w w:val="95"/>
        </w:rPr>
      </w:r>
      <w:r>
        <w:rPr>
          <w:w w:val="95"/>
        </w:rPr>
        <w:t>Overview</w:t>
      </w:r>
      <w:r>
        <w:rPr/>
      </w:r>
    </w:p>
    <w:p>
      <w:pPr>
        <w:pStyle w:val="BodyText"/>
        <w:spacing w:line="293" w:lineRule="exact"/>
        <w:ind w:left="476" w:right="0"/>
        <w:jc w:val="left"/>
      </w:pPr>
      <w:r>
        <w:rPr>
          <w:rFonts w:ascii="Symbol" w:hAnsi="Symbol" w:cs="Symbol" w:eastAsia="Symbol" w:hint="default"/>
        </w:rPr>
        <w:t></w:t>
      </w:r>
      <w:r>
        <w:rPr>
          <w:rFonts w:ascii="Times New Roman" w:hAnsi="Times New Roman" w:cs="Times New Roman" w:eastAsia="Times New Roman" w:hint="default"/>
        </w:rPr>
        <w:t> </w:t>
      </w:r>
      <w:r>
        <w:rPr>
          <w:rFonts w:ascii="Symbol" w:hAnsi="Symbol" w:cs="Symbol" w:eastAsia="Symbol" w:hint="default"/>
        </w:rPr>
        <w:t></w:t>
      </w:r>
      <w:r>
        <w:rPr>
          <w:rFonts w:ascii="Times New Roman" w:hAnsi="Times New Roman" w:cs="Times New Roman" w:eastAsia="Times New Roman" w:hint="default"/>
        </w:rPr>
        <w:t> </w:t>
      </w:r>
      <w:r>
        <w:rPr/>
        <w:t>Target</w:t>
      </w:r>
      <w:r>
        <w:rPr>
          <w:spacing w:val="2"/>
        </w:rPr>
        <w:t> </w:t>
      </w:r>
      <w:r>
        <w:rPr/>
        <w:t>Audience</w:t>
      </w:r>
    </w:p>
    <w:p>
      <w:pPr>
        <w:pStyle w:val="BodyText"/>
        <w:spacing w:line="293" w:lineRule="exact"/>
        <w:ind w:left="476" w:right="0"/>
        <w:jc w:val="left"/>
      </w:pPr>
      <w:r>
        <w:rPr>
          <w:rFonts w:ascii="Symbol" w:hAnsi="Symbol" w:cs="Symbol" w:eastAsia="Symbol" w:hint="default"/>
        </w:rPr>
        <w:t></w:t>
      </w:r>
      <w:r>
        <w:rPr>
          <w:rFonts w:ascii="Times New Roman" w:hAnsi="Times New Roman" w:cs="Times New Roman" w:eastAsia="Times New Roman" w:hint="default"/>
        </w:rPr>
        <w:t> </w:t>
      </w:r>
      <w:r>
        <w:rPr>
          <w:rFonts w:ascii="Symbol" w:hAnsi="Symbol" w:cs="Symbol" w:eastAsia="Symbol" w:hint="default"/>
        </w:rPr>
        <w:t></w:t>
      </w:r>
      <w:r>
        <w:rPr>
          <w:rFonts w:ascii="Times New Roman" w:hAnsi="Times New Roman" w:cs="Times New Roman" w:eastAsia="Times New Roman" w:hint="default"/>
          <w:spacing w:val="-7"/>
        </w:rPr>
        <w:t> </w:t>
      </w:r>
      <w:r>
        <w:rPr/>
        <w:t>Project Team Members</w:t>
      </w:r>
    </w:p>
    <w:p>
      <w:pPr>
        <w:pStyle w:val="BodyText"/>
        <w:spacing w:line="293" w:lineRule="exact" w:after="5"/>
        <w:ind w:left="476" w:right="0"/>
        <w:jc w:val="left"/>
      </w:pPr>
      <w:r>
        <w:rPr>
          <w:rFonts w:ascii="Symbol" w:hAnsi="Symbol" w:cs="Symbol" w:eastAsia="Symbol" w:hint="default"/>
        </w:rPr>
        <w:t></w:t>
      </w:r>
      <w:r>
        <w:rPr>
          <w:rFonts w:ascii="Times New Roman" w:hAnsi="Times New Roman" w:cs="Times New Roman" w:eastAsia="Times New Roman" w:hint="default"/>
        </w:rPr>
        <w:t> </w:t>
      </w:r>
      <w:r>
        <w:rPr>
          <w:rFonts w:ascii="Symbol" w:hAnsi="Symbol" w:cs="Symbol" w:eastAsia="Symbol" w:hint="default"/>
        </w:rPr>
        <w:t></w:t>
      </w:r>
      <w:r>
        <w:rPr>
          <w:rFonts w:ascii="Times New Roman" w:hAnsi="Times New Roman" w:cs="Times New Roman" w:eastAsia="Times New Roman" w:hint="default"/>
          <w:spacing w:val="-4"/>
        </w:rPr>
        <w:t> </w:t>
      </w:r>
      <w:r>
        <w:rPr/>
        <w:t>Version Control History:</w:t>
      </w:r>
    </w:p>
    <w:tbl>
      <w:tblPr>
        <w:tblW w:w="0" w:type="auto"/>
        <w:jc w:val="left"/>
        <w:tblInd w:w="822" w:type="dxa"/>
        <w:tblLayout w:type="fixed"/>
        <w:tblCellMar>
          <w:top w:w="0" w:type="dxa"/>
          <w:left w:w="0" w:type="dxa"/>
          <w:bottom w:w="0" w:type="dxa"/>
          <w:right w:w="0" w:type="dxa"/>
        </w:tblCellMar>
        <w:tblLook w:val="01E0"/>
      </w:tblPr>
      <w:tblGrid>
        <w:gridCol w:w="1817"/>
        <w:gridCol w:w="1800"/>
        <w:gridCol w:w="2323"/>
        <w:gridCol w:w="1706"/>
      </w:tblGrid>
      <w:tr>
        <w:trPr>
          <w:trHeight w:val="350" w:hRule="exact"/>
        </w:trPr>
        <w:tc>
          <w:tcPr>
            <w:tcW w:w="1817" w:type="dxa"/>
            <w:tcBorders>
              <w:top w:val="single" w:sz="12" w:space="0" w:color="000000"/>
              <w:left w:val="single" w:sz="12" w:space="0" w:color="000000"/>
              <w:bottom w:val="single" w:sz="6" w:space="0" w:color="000000"/>
              <w:right w:val="single" w:sz="6" w:space="0" w:color="000000"/>
            </w:tcBorders>
            <w:shd w:val="clear" w:color="auto" w:fill="E4E4E4"/>
          </w:tcPr>
          <w:p>
            <w:pPr>
              <w:pStyle w:val="TableParagraph"/>
              <w:spacing w:line="240" w:lineRule="auto" w:before="52"/>
              <w:ind w:left="95" w:right="0"/>
              <w:jc w:val="left"/>
              <w:rPr>
                <w:rFonts w:ascii="Arial" w:hAnsi="Arial" w:cs="Arial" w:eastAsia="Arial" w:hint="default"/>
                <w:sz w:val="18"/>
                <w:szCs w:val="18"/>
              </w:rPr>
            </w:pPr>
            <w:r>
              <w:rPr>
                <w:rFonts w:ascii="Arial"/>
                <w:b/>
                <w:sz w:val="18"/>
              </w:rPr>
              <w:t>Version</w:t>
            </w:r>
            <w:r>
              <w:rPr>
                <w:rFonts w:ascii="Arial"/>
                <w:sz w:val="18"/>
              </w:rPr>
            </w:r>
          </w:p>
        </w:tc>
        <w:tc>
          <w:tcPr>
            <w:tcW w:w="1800" w:type="dxa"/>
            <w:tcBorders>
              <w:top w:val="single" w:sz="12"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52"/>
              <w:ind w:left="100" w:right="0"/>
              <w:jc w:val="left"/>
              <w:rPr>
                <w:rFonts w:ascii="Arial" w:hAnsi="Arial" w:cs="Arial" w:eastAsia="Arial" w:hint="default"/>
                <w:sz w:val="18"/>
                <w:szCs w:val="18"/>
              </w:rPr>
            </w:pPr>
            <w:r>
              <w:rPr>
                <w:rFonts w:ascii="Arial"/>
                <w:b/>
                <w:sz w:val="18"/>
              </w:rPr>
              <w:t>Primary</w:t>
            </w:r>
            <w:r>
              <w:rPr>
                <w:rFonts w:ascii="Arial"/>
                <w:b/>
                <w:spacing w:val="16"/>
                <w:sz w:val="18"/>
              </w:rPr>
              <w:t> </w:t>
            </w:r>
            <w:r>
              <w:rPr>
                <w:rFonts w:ascii="Arial"/>
                <w:b/>
                <w:sz w:val="18"/>
              </w:rPr>
              <w:t>Author(s)</w:t>
            </w:r>
            <w:r>
              <w:rPr>
                <w:rFonts w:ascii="Arial"/>
                <w:sz w:val="18"/>
              </w:rPr>
            </w:r>
          </w:p>
        </w:tc>
        <w:tc>
          <w:tcPr>
            <w:tcW w:w="2323" w:type="dxa"/>
            <w:tcBorders>
              <w:top w:val="single" w:sz="12"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52"/>
              <w:ind w:left="100" w:right="0"/>
              <w:jc w:val="left"/>
              <w:rPr>
                <w:rFonts w:ascii="Arial" w:hAnsi="Arial" w:cs="Arial" w:eastAsia="Arial" w:hint="default"/>
                <w:sz w:val="18"/>
                <w:szCs w:val="18"/>
              </w:rPr>
            </w:pPr>
            <w:r>
              <w:rPr>
                <w:rFonts w:ascii="Arial"/>
                <w:b/>
                <w:sz w:val="18"/>
              </w:rPr>
              <w:t>Description of</w:t>
            </w:r>
            <w:r>
              <w:rPr>
                <w:rFonts w:ascii="Arial"/>
                <w:b/>
                <w:spacing w:val="22"/>
                <w:sz w:val="18"/>
              </w:rPr>
              <w:t> </w:t>
            </w:r>
            <w:r>
              <w:rPr>
                <w:rFonts w:ascii="Arial"/>
                <w:b/>
                <w:sz w:val="18"/>
              </w:rPr>
              <w:t>Version</w:t>
            </w:r>
            <w:r>
              <w:rPr>
                <w:rFonts w:ascii="Arial"/>
                <w:sz w:val="18"/>
              </w:rPr>
            </w:r>
          </w:p>
        </w:tc>
        <w:tc>
          <w:tcPr>
            <w:tcW w:w="1706" w:type="dxa"/>
            <w:tcBorders>
              <w:top w:val="single" w:sz="12" w:space="0" w:color="000000"/>
              <w:left w:val="single" w:sz="6" w:space="0" w:color="000000"/>
              <w:bottom w:val="single" w:sz="6" w:space="0" w:color="000000"/>
              <w:right w:val="single" w:sz="12" w:space="0" w:color="000000"/>
            </w:tcBorders>
            <w:shd w:val="clear" w:color="auto" w:fill="E4E4E4"/>
          </w:tcPr>
          <w:p>
            <w:pPr>
              <w:pStyle w:val="TableParagraph"/>
              <w:spacing w:line="240" w:lineRule="auto" w:before="52"/>
              <w:ind w:left="105" w:right="0"/>
              <w:jc w:val="left"/>
              <w:rPr>
                <w:rFonts w:ascii="Arial" w:hAnsi="Arial" w:cs="Arial" w:eastAsia="Arial" w:hint="default"/>
                <w:sz w:val="18"/>
                <w:szCs w:val="18"/>
              </w:rPr>
            </w:pPr>
            <w:r>
              <w:rPr>
                <w:rFonts w:ascii="Arial"/>
                <w:b/>
                <w:sz w:val="18"/>
              </w:rPr>
              <w:t>Date</w:t>
            </w:r>
            <w:r>
              <w:rPr>
                <w:rFonts w:ascii="Arial"/>
                <w:b/>
                <w:spacing w:val="15"/>
                <w:sz w:val="18"/>
              </w:rPr>
              <w:t> </w:t>
            </w:r>
            <w:r>
              <w:rPr>
                <w:rFonts w:ascii="Arial"/>
                <w:b/>
                <w:sz w:val="18"/>
              </w:rPr>
              <w:t>Completed</w:t>
            </w:r>
            <w:r>
              <w:rPr>
                <w:rFonts w:ascii="Arial"/>
                <w:sz w:val="18"/>
              </w:rPr>
            </w:r>
          </w:p>
        </w:tc>
      </w:tr>
      <w:tr>
        <w:trPr>
          <w:trHeight w:val="374" w:hRule="exact"/>
        </w:trPr>
        <w:tc>
          <w:tcPr>
            <w:tcW w:w="18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95" w:right="0"/>
              <w:jc w:val="left"/>
              <w:rPr>
                <w:rFonts w:ascii="Times New Roman" w:hAnsi="Times New Roman" w:cs="Times New Roman" w:eastAsia="Times New Roman" w:hint="default"/>
                <w:sz w:val="20"/>
                <w:szCs w:val="20"/>
              </w:rPr>
            </w:pPr>
            <w:r>
              <w:rPr>
                <w:rFonts w:ascii="Times New Roman"/>
                <w:sz w:val="20"/>
              </w:rPr>
              <w:t>Draft /</w:t>
            </w:r>
            <w:r>
              <w:rPr>
                <w:rFonts w:ascii="Times New Roman"/>
                <w:spacing w:val="15"/>
                <w:sz w:val="20"/>
              </w:rPr>
              <w:t> </w:t>
            </w:r>
            <w:r>
              <w:rPr>
                <w:rFonts w:ascii="Times New Roman"/>
                <w:sz w:val="20"/>
              </w:rPr>
              <w:t>final</w:t>
            </w:r>
          </w:p>
        </w:tc>
        <w:tc>
          <w:tcPr>
            <w:tcW w:w="1800" w:type="dxa"/>
            <w:tcBorders>
              <w:top w:val="single" w:sz="6" w:space="0" w:color="000000"/>
              <w:left w:val="single" w:sz="6" w:space="0" w:color="000000"/>
              <w:bottom w:val="single" w:sz="12" w:space="0" w:color="000000"/>
              <w:right w:val="single" w:sz="6" w:space="0" w:color="000000"/>
            </w:tcBorders>
          </w:tcPr>
          <w:p>
            <w:pPr/>
          </w:p>
        </w:tc>
        <w:tc>
          <w:tcPr>
            <w:tcW w:w="2323" w:type="dxa"/>
            <w:tcBorders>
              <w:top w:val="single" w:sz="6" w:space="0" w:color="000000"/>
              <w:left w:val="single" w:sz="6" w:space="0" w:color="000000"/>
              <w:bottom w:val="single" w:sz="12" w:space="0" w:color="000000"/>
              <w:right w:val="single" w:sz="6" w:space="0" w:color="000000"/>
            </w:tcBorders>
          </w:tcPr>
          <w:p>
            <w:pPr/>
          </w:p>
        </w:tc>
        <w:tc>
          <w:tcPr>
            <w:tcW w:w="1706"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88" w:lineRule="exact"/>
        <w:ind w:left="476" w:right="0"/>
        <w:jc w:val="left"/>
      </w:pPr>
      <w:r>
        <w:rPr>
          <w:rFonts w:ascii="Symbol" w:hAnsi="Symbol" w:cs="Symbol" w:eastAsia="Symbol" w:hint="default"/>
        </w:rPr>
        <w:t></w:t>
      </w:r>
      <w:r>
        <w:rPr>
          <w:rFonts w:ascii="Times New Roman" w:hAnsi="Times New Roman" w:cs="Times New Roman" w:eastAsia="Times New Roman" w:hint="default"/>
        </w:rPr>
        <w:t> </w:t>
      </w:r>
      <w:r>
        <w:rPr>
          <w:rFonts w:ascii="Symbol" w:hAnsi="Symbol" w:cs="Symbol" w:eastAsia="Symbol" w:hint="default"/>
        </w:rPr>
        <w:t></w:t>
      </w:r>
      <w:r>
        <w:rPr>
          <w:rFonts w:ascii="Times New Roman" w:hAnsi="Times New Roman" w:cs="Times New Roman" w:eastAsia="Times New Roman" w:hint="default"/>
          <w:spacing w:val="-6"/>
        </w:rPr>
        <w:t> </w:t>
      </w:r>
      <w:r>
        <w:rPr/>
        <w:t>Signatures of Approval</w:t>
      </w:r>
    </w:p>
    <w:p>
      <w:pPr>
        <w:spacing w:line="240" w:lineRule="auto" w:before="6"/>
        <w:rPr>
          <w:rFonts w:ascii="Times New Roman" w:hAnsi="Times New Roman" w:cs="Times New Roman" w:eastAsia="Times New Roman" w:hint="default"/>
          <w:sz w:val="23"/>
          <w:szCs w:val="23"/>
        </w:rPr>
      </w:pPr>
    </w:p>
    <w:p>
      <w:pPr>
        <w:pStyle w:val="ListParagraph"/>
        <w:numPr>
          <w:ilvl w:val="1"/>
          <w:numId w:val="1"/>
        </w:numPr>
        <w:tabs>
          <w:tab w:pos="660" w:val="left" w:leader="none"/>
        </w:tabs>
        <w:spacing w:line="240" w:lineRule="auto" w:before="0" w:after="0"/>
        <w:ind w:left="659" w:right="0" w:hanging="480"/>
        <w:jc w:val="left"/>
        <w:rPr>
          <w:rFonts w:ascii="Times New Roman" w:hAnsi="Times New Roman" w:cs="Times New Roman" w:eastAsia="Times New Roman" w:hint="default"/>
          <w:sz w:val="24"/>
          <w:szCs w:val="24"/>
        </w:rPr>
      </w:pPr>
      <w:r>
        <w:rPr>
          <w:rFonts w:ascii="Times New Roman"/>
          <w:sz w:val="24"/>
        </w:rPr>
        <w:t>Additional Material</w:t>
      </w:r>
      <w:r>
        <w:rPr>
          <w:rFonts w:ascii="Times New Roman"/>
          <w:spacing w:val="-44"/>
          <w:sz w:val="24"/>
        </w:rPr>
        <w:t> </w:t>
      </w:r>
      <w:r>
        <w:rPr>
          <w:rFonts w:ascii="Times New Roman"/>
          <w:sz w:val="24"/>
        </w:rPr>
        <w:t>(contents)</w:t>
      </w:r>
    </w:p>
    <w:p>
      <w:pPr>
        <w:spacing w:line="240" w:lineRule="auto" w:before="2"/>
        <w:rPr>
          <w:rFonts w:ascii="Times New Roman" w:hAnsi="Times New Roman" w:cs="Times New Roman" w:eastAsia="Times New Roman" w:hint="default"/>
          <w:sz w:val="24"/>
          <w:szCs w:val="24"/>
        </w:rPr>
      </w:pPr>
    </w:p>
    <w:p>
      <w:pPr>
        <w:pStyle w:val="BodyText"/>
        <w:spacing w:line="240" w:lineRule="auto"/>
        <w:ind w:left="1316" w:right="0"/>
        <w:jc w:val="left"/>
      </w:pPr>
      <w:r>
        <w:rPr>
          <w:rFonts w:ascii="Symbol" w:hAnsi="Symbol" w:cs="Symbol" w:eastAsia="Symbol" w:hint="default"/>
        </w:rPr>
        <w:t></w:t>
      </w:r>
      <w:r>
        <w:rPr>
          <w:rFonts w:ascii="Times New Roman" w:hAnsi="Times New Roman" w:cs="Times New Roman" w:eastAsia="Times New Roman" w:hint="default"/>
          <w:spacing w:val="-44"/>
        </w:rPr>
        <w:t> </w:t>
      </w:r>
      <w:r>
        <w:rPr>
          <w:rFonts w:ascii="Symbol" w:hAnsi="Symbol" w:cs="Symbol" w:eastAsia="Symbol" w:hint="default"/>
        </w:rPr>
        <w:t></w:t>
      </w:r>
      <w:r>
        <w:rPr>
          <w:rFonts w:ascii="Times New Roman" w:hAnsi="Times New Roman" w:cs="Times New Roman" w:eastAsia="Times New Roman" w:hint="default"/>
          <w:spacing w:val="-34"/>
        </w:rPr>
        <w:t> </w:t>
      </w:r>
      <w:r>
        <w:rPr/>
        <w:t>ADDITIONAL</w:t>
      </w:r>
      <w:r>
        <w:rPr>
          <w:spacing w:val="-28"/>
        </w:rPr>
        <w:t> </w:t>
      </w:r>
      <w:r>
        <w:rPr/>
        <w:t>ISSUES</w:t>
      </w:r>
    </w:p>
    <w:p>
      <w:pPr>
        <w:pStyle w:val="BodyText"/>
        <w:spacing w:line="293" w:lineRule="exact" w:before="3"/>
        <w:ind w:left="1316" w:right="0"/>
        <w:jc w:val="left"/>
      </w:pPr>
      <w:r>
        <w:rPr>
          <w:rFonts w:ascii="Symbol" w:hAnsi="Symbol" w:cs="Symbol" w:eastAsia="Symbol" w:hint="default"/>
        </w:rPr>
        <w:t></w:t>
      </w:r>
      <w:r>
        <w:rPr>
          <w:rFonts w:ascii="Times New Roman" w:hAnsi="Times New Roman" w:cs="Times New Roman" w:eastAsia="Times New Roman" w:hint="default"/>
          <w:spacing w:val="-38"/>
        </w:rPr>
        <w:t> </w:t>
      </w:r>
      <w:r>
        <w:rPr>
          <w:rFonts w:ascii="Symbol" w:hAnsi="Symbol" w:cs="Symbol" w:eastAsia="Symbol" w:hint="default"/>
        </w:rPr>
        <w:t></w:t>
      </w:r>
      <w:r>
        <w:rPr>
          <w:rFonts w:ascii="Times New Roman" w:hAnsi="Times New Roman" w:cs="Times New Roman" w:eastAsia="Times New Roman" w:hint="default"/>
          <w:spacing w:val="-26"/>
        </w:rPr>
        <w:t> </w:t>
      </w:r>
      <w:r>
        <w:rPr/>
        <w:t>DFINITIONS,</w:t>
      </w:r>
      <w:r>
        <w:rPr>
          <w:spacing w:val="-15"/>
        </w:rPr>
        <w:t> </w:t>
      </w:r>
      <w:r>
        <w:rPr/>
        <w:t>ACRONYMS,</w:t>
      </w:r>
      <w:r>
        <w:rPr>
          <w:spacing w:val="-16"/>
        </w:rPr>
        <w:t> </w:t>
      </w:r>
      <w:r>
        <w:rPr/>
        <w:t>AND</w:t>
      </w:r>
      <w:r>
        <w:rPr>
          <w:spacing w:val="-18"/>
        </w:rPr>
        <w:t> </w:t>
      </w:r>
      <w:r>
        <w:rPr/>
        <w:t>ABBREVIATIONS</w:t>
      </w:r>
    </w:p>
    <w:p>
      <w:pPr>
        <w:pStyle w:val="BodyText"/>
        <w:spacing w:line="293" w:lineRule="exact"/>
        <w:ind w:left="1316" w:right="0"/>
        <w:jc w:val="left"/>
      </w:pPr>
      <w:r>
        <w:rPr>
          <w:rFonts w:ascii="Symbol" w:hAnsi="Symbol" w:cs="Symbol" w:eastAsia="Symbol" w:hint="default"/>
          <w:w w:val="95"/>
        </w:rPr>
        <w:t></w:t>
      </w:r>
      <w:r>
        <w:rPr>
          <w:rFonts w:ascii="Times New Roman" w:hAnsi="Times New Roman" w:cs="Times New Roman" w:eastAsia="Times New Roman" w:hint="default"/>
          <w:w w:val="95"/>
        </w:rPr>
        <w:t> </w:t>
      </w:r>
      <w:r>
        <w:rPr>
          <w:rFonts w:ascii="Symbol" w:hAnsi="Symbol" w:cs="Symbol" w:eastAsia="Symbol" w:hint="default"/>
          <w:w w:val="95"/>
        </w:rPr>
        <w:t></w:t>
      </w:r>
      <w:r>
        <w:rPr>
          <w:rFonts w:ascii="Times New Roman" w:hAnsi="Times New Roman" w:cs="Times New Roman" w:eastAsia="Times New Roman" w:hint="default"/>
          <w:spacing w:val="-12"/>
          <w:w w:val="95"/>
        </w:rPr>
        <w:t> </w:t>
      </w:r>
      <w:r>
        <w:rPr>
          <w:w w:val="95"/>
        </w:rPr>
        <w:t>REFERENCES</w:t>
      </w:r>
      <w:r>
        <w:rPr/>
      </w:r>
    </w:p>
    <w:p>
      <w:pPr>
        <w:pStyle w:val="BodyText"/>
        <w:spacing w:line="293" w:lineRule="exact"/>
        <w:ind w:left="1316" w:right="0"/>
        <w:jc w:val="left"/>
      </w:pPr>
      <w:r>
        <w:rPr>
          <w:rFonts w:ascii="Symbol" w:hAnsi="Symbol" w:cs="Symbol" w:eastAsia="Symbol" w:hint="default"/>
          <w:w w:val="95"/>
        </w:rPr>
        <w:t></w:t>
      </w:r>
      <w:r>
        <w:rPr>
          <w:rFonts w:ascii="Times New Roman" w:hAnsi="Times New Roman" w:cs="Times New Roman" w:eastAsia="Times New Roman" w:hint="default"/>
          <w:w w:val="95"/>
        </w:rPr>
        <w:t> </w:t>
      </w:r>
      <w:r>
        <w:rPr>
          <w:rFonts w:ascii="Symbol" w:hAnsi="Symbol" w:cs="Symbol" w:eastAsia="Symbol" w:hint="default"/>
          <w:w w:val="95"/>
        </w:rPr>
        <w:t></w:t>
      </w:r>
      <w:r>
        <w:rPr>
          <w:rFonts w:ascii="Times New Roman" w:hAnsi="Times New Roman" w:cs="Times New Roman" w:eastAsia="Times New Roman" w:hint="default"/>
          <w:spacing w:val="-18"/>
          <w:w w:val="95"/>
        </w:rPr>
        <w:t> </w:t>
      </w:r>
      <w:r>
        <w:rPr>
          <w:w w:val="95"/>
        </w:rPr>
        <w:t>APPENDICES</w:t>
      </w:r>
      <w:r>
        <w:rPr/>
      </w:r>
    </w:p>
    <w:p>
      <w:pPr>
        <w:spacing w:line="240" w:lineRule="auto" w:before="11"/>
        <w:rPr>
          <w:rFonts w:ascii="Times New Roman" w:hAnsi="Times New Roman" w:cs="Times New Roman" w:eastAsia="Times New Roman" w:hint="default"/>
          <w:sz w:val="23"/>
          <w:szCs w:val="23"/>
        </w:rPr>
      </w:pPr>
    </w:p>
    <w:p>
      <w:pPr>
        <w:pStyle w:val="Heading1"/>
        <w:numPr>
          <w:ilvl w:val="0"/>
          <w:numId w:val="1"/>
        </w:numPr>
        <w:tabs>
          <w:tab w:pos="364" w:val="left" w:leader="none"/>
        </w:tabs>
        <w:spacing w:line="240" w:lineRule="auto" w:before="0" w:after="0"/>
        <w:ind w:left="363" w:right="0" w:hanging="247"/>
        <w:jc w:val="left"/>
        <w:rPr>
          <w:b w:val="0"/>
          <w:bCs w:val="0"/>
        </w:rPr>
      </w:pPr>
      <w:r>
        <w:rPr/>
        <w:t>Contents of the Documentation</w:t>
      </w:r>
      <w:r>
        <w:rPr>
          <w:spacing w:val="1"/>
        </w:rPr>
        <w:t> </w:t>
      </w:r>
      <w:r>
        <w:rPr/>
        <w:t>Set.</w:t>
      </w:r>
      <w:r>
        <w:rPr>
          <w:b w:val="0"/>
        </w:rPr>
      </w:r>
    </w:p>
    <w:p>
      <w:pPr>
        <w:spacing w:line="240" w:lineRule="auto" w:before="10"/>
        <w:rPr>
          <w:rFonts w:ascii="Times New Roman" w:hAnsi="Times New Roman" w:cs="Times New Roman" w:eastAsia="Times New Roman" w:hint="default"/>
          <w:b/>
          <w:bCs/>
          <w:sz w:val="19"/>
          <w:szCs w:val="19"/>
        </w:rPr>
      </w:pPr>
    </w:p>
    <w:p>
      <w:pPr>
        <w:pStyle w:val="BodyText"/>
        <w:spacing w:line="240" w:lineRule="auto"/>
        <w:ind w:left="116" w:right="208" w:firstLine="720"/>
        <w:jc w:val="both"/>
      </w:pPr>
      <w:r>
        <w:rPr/>
        <w:t>The following four pages identify the contents of each document. A detailed description of the contents will be provided in a future Technical Report. The contents are not a rigid definition, but a guide as to the most pertinent features of each document. These should be tailored to reflect the emphasis of each project. Documentation produced during  implementation is not covered; these results are usually in the form of executable code, user documentation, and an implementation journal/engineering notebook recording </w:t>
      </w:r>
      <w:r>
        <w:rPr>
          <w:spacing w:val="-2"/>
        </w:rPr>
        <w:t>the </w:t>
      </w:r>
      <w:r>
        <w:rPr>
          <w:spacing w:val="-2"/>
        </w:rPr>
      </w:r>
      <w:r>
        <w:rPr/>
        <w:t>implementation work of the student. The specifications for, and results of, unit testing are also </w:t>
      </w:r>
      <w:r>
        <w:rPr/>
        <w:t>regarded</w:t>
      </w:r>
      <w:r>
        <w:rPr>
          <w:spacing w:val="-15"/>
        </w:rPr>
        <w:t> </w:t>
      </w:r>
      <w:r>
        <w:rPr/>
        <w:t>as</w:t>
      </w:r>
      <w:r>
        <w:rPr>
          <w:spacing w:val="-15"/>
        </w:rPr>
        <w:t> </w:t>
      </w:r>
      <w:r>
        <w:rPr/>
        <w:t>being</w:t>
      </w:r>
      <w:r>
        <w:rPr>
          <w:spacing w:val="-15"/>
        </w:rPr>
        <w:t> </w:t>
      </w:r>
      <w:r>
        <w:rPr/>
        <w:t>part</w:t>
      </w:r>
      <w:r>
        <w:rPr>
          <w:spacing w:val="-13"/>
        </w:rPr>
        <w:t> </w:t>
      </w:r>
      <w:r>
        <w:rPr/>
        <w:t>of</w:t>
      </w:r>
      <w:r>
        <w:rPr>
          <w:spacing w:val="-15"/>
        </w:rPr>
        <w:t> </w:t>
      </w:r>
      <w:r>
        <w:rPr/>
        <w:t>the</w:t>
      </w:r>
      <w:r>
        <w:rPr>
          <w:spacing w:val="-12"/>
        </w:rPr>
        <w:t> </w:t>
      </w:r>
      <w:r>
        <w:rPr/>
        <w:t>implementation.</w:t>
      </w:r>
    </w:p>
    <w:p>
      <w:pPr>
        <w:spacing w:after="0" w:line="240" w:lineRule="auto"/>
        <w:jc w:val="both"/>
        <w:sectPr>
          <w:pgSz w:w="11900" w:h="16840"/>
          <w:pgMar w:header="0" w:footer="735" w:top="1380" w:bottom="920" w:left="1160" w:right="1200"/>
        </w:sectPr>
      </w:pPr>
    </w:p>
    <w:p>
      <w:pPr>
        <w:spacing w:line="240" w:lineRule="auto"/>
        <w:ind w:left="104" w:right="0" w:firstLine="0"/>
        <w:rPr>
          <w:rFonts w:ascii="Times New Roman" w:hAnsi="Times New Roman" w:cs="Times New Roman" w:eastAsia="Times New Roman" w:hint="default"/>
          <w:sz w:val="20"/>
          <w:szCs w:val="20"/>
        </w:rPr>
      </w:pPr>
      <w:r>
        <w:rPr>
          <w:rFonts w:ascii="Times New Roman"/>
          <w:spacing w:val="-49"/>
          <w:sz w:val="20"/>
        </w:rPr>
        <w:t> </w:t>
      </w:r>
      <w:r>
        <w:rPr>
          <w:rFonts w:ascii="Times New Roman"/>
          <w:spacing w:val="-49"/>
          <w:sz w:val="20"/>
        </w:rPr>
        <w:pict>
          <v:shape style="width:426.25pt;height:361.2pt;mso-position-horizontal-relative:char;mso-position-vertical-relative:line" type="#_x0000_t202" filled="false" stroked="true" strokeweight=".48pt" strokecolor="#000000">
            <w10:anchorlock/>
            <v:textbox inset="0,0,0,0">
              <w:txbxContent>
                <w:p>
                  <w:pPr>
                    <w:spacing w:line="240" w:lineRule="auto" w:before="7"/>
                    <w:rPr>
                      <w:rFonts w:ascii="Times New Roman" w:hAnsi="Times New Roman" w:cs="Times New Roman" w:eastAsia="Times New Roman" w:hint="default"/>
                      <w:sz w:val="25"/>
                      <w:szCs w:val="25"/>
                    </w:rPr>
                  </w:pPr>
                </w:p>
                <w:p>
                  <w:pPr>
                    <w:spacing w:before="0"/>
                    <w:ind w:left="1992" w:right="0" w:firstLine="0"/>
                    <w:jc w:val="left"/>
                    <w:rPr>
                      <w:rFonts w:ascii="Times New Roman" w:hAnsi="Times New Roman" w:cs="Times New Roman" w:eastAsia="Times New Roman" w:hint="default"/>
                      <w:sz w:val="24"/>
                      <w:szCs w:val="24"/>
                    </w:rPr>
                  </w:pPr>
                  <w:r>
                    <w:rPr>
                      <w:rFonts w:ascii="Times New Roman"/>
                      <w:b/>
                      <w:sz w:val="24"/>
                    </w:rPr>
                    <w:t>Software Project Management Plan</w:t>
                  </w:r>
                  <w:r>
                    <w:rPr>
                      <w:rFonts w:ascii="Times New Roman"/>
                      <w:b/>
                      <w:spacing w:val="-39"/>
                      <w:sz w:val="24"/>
                    </w:rPr>
                    <w:t> </w:t>
                  </w:r>
                  <w:r>
                    <w:rPr>
                      <w:rFonts w:ascii="Times New Roman"/>
                      <w:b/>
                      <w:sz w:val="24"/>
                    </w:rPr>
                    <w:t>(SPMP)</w:t>
                  </w:r>
                  <w:r>
                    <w:rPr>
                      <w:rFonts w:ascii="Times New Roman"/>
                      <w:sz w:val="24"/>
                    </w:rPr>
                  </w:r>
                </w:p>
                <w:p>
                  <w:pPr>
                    <w:spacing w:line="240" w:lineRule="auto" w:before="7"/>
                    <w:rPr>
                      <w:rFonts w:ascii="Times New Roman" w:hAnsi="Times New Roman" w:cs="Times New Roman" w:eastAsia="Times New Roman" w:hint="default"/>
                      <w:sz w:val="23"/>
                      <w:szCs w:val="23"/>
                    </w:rPr>
                  </w:pPr>
                </w:p>
                <w:p>
                  <w:pPr>
                    <w:pStyle w:val="BodyText"/>
                    <w:spacing w:line="240" w:lineRule="auto"/>
                    <w:ind w:left="105" w:right="6420"/>
                    <w:jc w:val="left"/>
                  </w:pPr>
                  <w:r>
                    <w:rPr/>
                    <w:t>Cover Page Revisions Page Table of</w:t>
                  </w:r>
                  <w:r>
                    <w:rPr>
                      <w:spacing w:val="-18"/>
                    </w:rPr>
                    <w:t> </w:t>
                  </w:r>
                  <w:r>
                    <w:rPr/>
                    <w:t>Contents</w:t>
                  </w:r>
                </w:p>
                <w:p>
                  <w:pPr>
                    <w:spacing w:line="240" w:lineRule="auto" w:before="0"/>
                    <w:rPr>
                      <w:rFonts w:ascii="Times New Roman" w:hAnsi="Times New Roman" w:cs="Times New Roman" w:eastAsia="Times New Roman" w:hint="default"/>
                      <w:sz w:val="24"/>
                      <w:szCs w:val="24"/>
                    </w:rPr>
                  </w:pPr>
                </w:p>
                <w:p>
                  <w:pPr>
                    <w:pStyle w:val="ListParagraph"/>
                    <w:numPr>
                      <w:ilvl w:val="0"/>
                      <w:numId w:val="2"/>
                    </w:numPr>
                    <w:tabs>
                      <w:tab w:pos="826" w:val="left" w:leader="none"/>
                    </w:tabs>
                    <w:spacing w:line="275" w:lineRule="exact" w:before="0" w:after="0"/>
                    <w:ind w:left="825" w:right="0" w:hanging="720"/>
                    <w:jc w:val="left"/>
                    <w:rPr>
                      <w:rFonts w:ascii="Times New Roman" w:hAnsi="Times New Roman" w:cs="Times New Roman" w:eastAsia="Times New Roman" w:hint="default"/>
                      <w:sz w:val="24"/>
                      <w:szCs w:val="24"/>
                    </w:rPr>
                  </w:pPr>
                  <w:r>
                    <w:rPr>
                      <w:rFonts w:ascii="Times New Roman"/>
                      <w:sz w:val="24"/>
                    </w:rPr>
                    <w:t>INTRODUCTION</w:t>
                  </w:r>
                </w:p>
                <w:p>
                  <w:pPr>
                    <w:pStyle w:val="ListParagraph"/>
                    <w:numPr>
                      <w:ilvl w:val="1"/>
                      <w:numId w:val="2"/>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sz w:val="24"/>
                    </w:rPr>
                    <w:t>Project</w:t>
                  </w:r>
                  <w:r>
                    <w:rPr>
                      <w:rFonts w:ascii="Times New Roman"/>
                      <w:spacing w:val="-20"/>
                      <w:sz w:val="24"/>
                    </w:rPr>
                    <w:t> </w:t>
                  </w:r>
                  <w:r>
                    <w:rPr>
                      <w:rFonts w:ascii="Times New Roman"/>
                      <w:sz w:val="24"/>
                    </w:rPr>
                    <w:t>Overview</w:t>
                  </w:r>
                </w:p>
                <w:p>
                  <w:pPr>
                    <w:pStyle w:val="ListParagraph"/>
                    <w:numPr>
                      <w:ilvl w:val="1"/>
                      <w:numId w:val="2"/>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w w:val="95"/>
                      <w:sz w:val="24"/>
                    </w:rPr>
                    <w:t>Project</w:t>
                  </w:r>
                  <w:r>
                    <w:rPr>
                      <w:rFonts w:ascii="Times New Roman"/>
                      <w:spacing w:val="50"/>
                      <w:w w:val="95"/>
                      <w:sz w:val="24"/>
                    </w:rPr>
                    <w:t> </w:t>
                  </w:r>
                  <w:r>
                    <w:rPr>
                      <w:rFonts w:ascii="Times New Roman"/>
                      <w:w w:val="95"/>
                      <w:sz w:val="24"/>
                    </w:rPr>
                    <w:t>Deliverables</w:t>
                  </w:r>
                  <w:r>
                    <w:rPr>
                      <w:rFonts w:ascii="Times New Roman"/>
                      <w:sz w:val="24"/>
                    </w:rPr>
                  </w:r>
                </w:p>
                <w:p>
                  <w:pPr>
                    <w:pStyle w:val="ListParagraph"/>
                    <w:numPr>
                      <w:ilvl w:val="0"/>
                      <w:numId w:val="3"/>
                    </w:numPr>
                    <w:tabs>
                      <w:tab w:pos="826" w:val="left" w:leader="none"/>
                    </w:tabs>
                    <w:spacing w:line="275" w:lineRule="exact" w:before="0" w:after="0"/>
                    <w:ind w:left="825" w:right="0" w:hanging="720"/>
                    <w:jc w:val="left"/>
                    <w:rPr>
                      <w:rFonts w:ascii="Times New Roman" w:hAnsi="Times New Roman" w:cs="Times New Roman" w:eastAsia="Times New Roman" w:hint="default"/>
                      <w:sz w:val="24"/>
                      <w:szCs w:val="24"/>
                    </w:rPr>
                  </w:pPr>
                  <w:r>
                    <w:rPr>
                      <w:rFonts w:ascii="Times New Roman"/>
                      <w:sz w:val="24"/>
                    </w:rPr>
                    <w:t>PROJECT</w:t>
                  </w:r>
                  <w:r>
                    <w:rPr>
                      <w:rFonts w:ascii="Times New Roman"/>
                      <w:spacing w:val="-30"/>
                      <w:sz w:val="24"/>
                    </w:rPr>
                    <w:t> </w:t>
                  </w:r>
                  <w:r>
                    <w:rPr>
                      <w:rFonts w:ascii="Times New Roman"/>
                      <w:sz w:val="24"/>
                    </w:rPr>
                    <w:t>ORGANIZATION</w:t>
                  </w:r>
                </w:p>
                <w:p>
                  <w:pPr>
                    <w:pStyle w:val="ListParagraph"/>
                    <w:numPr>
                      <w:ilvl w:val="1"/>
                      <w:numId w:val="3"/>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Software Process</w:t>
                  </w:r>
                  <w:r>
                    <w:rPr>
                      <w:rFonts w:ascii="Times New Roman"/>
                      <w:spacing w:val="-16"/>
                      <w:sz w:val="24"/>
                    </w:rPr>
                    <w:t> </w:t>
                  </w:r>
                  <w:r>
                    <w:rPr>
                      <w:rFonts w:ascii="Times New Roman"/>
                      <w:sz w:val="24"/>
                    </w:rPr>
                    <w:t>Model</w:t>
                  </w:r>
                </w:p>
                <w:p>
                  <w:pPr>
                    <w:pStyle w:val="ListParagraph"/>
                    <w:numPr>
                      <w:ilvl w:val="1"/>
                      <w:numId w:val="3"/>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w w:val="95"/>
                      <w:sz w:val="24"/>
                    </w:rPr>
                    <w:t>Roles and</w:t>
                  </w:r>
                  <w:r>
                    <w:rPr>
                      <w:rFonts w:ascii="Times New Roman"/>
                      <w:spacing w:val="48"/>
                      <w:w w:val="95"/>
                      <w:sz w:val="24"/>
                    </w:rPr>
                    <w:t> </w:t>
                  </w:r>
                  <w:r>
                    <w:rPr>
                      <w:rFonts w:ascii="Times New Roman"/>
                      <w:w w:val="95"/>
                      <w:sz w:val="24"/>
                    </w:rPr>
                    <w:t>Responsibilities</w:t>
                  </w:r>
                  <w:r>
                    <w:rPr>
                      <w:rFonts w:ascii="Times New Roman"/>
                      <w:sz w:val="24"/>
                    </w:rPr>
                  </w:r>
                </w:p>
                <w:p>
                  <w:pPr>
                    <w:pStyle w:val="ListParagraph"/>
                    <w:numPr>
                      <w:ilvl w:val="1"/>
                      <w:numId w:val="3"/>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Tools and</w:t>
                  </w:r>
                  <w:r>
                    <w:rPr>
                      <w:rFonts w:ascii="Times New Roman"/>
                      <w:spacing w:val="-38"/>
                      <w:sz w:val="24"/>
                    </w:rPr>
                    <w:t> </w:t>
                  </w:r>
                  <w:r>
                    <w:rPr>
                      <w:rFonts w:ascii="Times New Roman"/>
                      <w:sz w:val="24"/>
                    </w:rPr>
                    <w:t>Techniques</w:t>
                  </w:r>
                </w:p>
                <w:p>
                  <w:pPr>
                    <w:pStyle w:val="ListParagraph"/>
                    <w:numPr>
                      <w:ilvl w:val="0"/>
                      <w:numId w:val="4"/>
                    </w:numPr>
                    <w:tabs>
                      <w:tab w:pos="826" w:val="left" w:leader="none"/>
                    </w:tabs>
                    <w:spacing w:line="275" w:lineRule="exact" w:before="0" w:after="0"/>
                    <w:ind w:left="825" w:right="0" w:hanging="720"/>
                    <w:jc w:val="left"/>
                    <w:rPr>
                      <w:rFonts w:ascii="Times New Roman" w:hAnsi="Times New Roman" w:cs="Times New Roman" w:eastAsia="Times New Roman" w:hint="default"/>
                      <w:sz w:val="24"/>
                      <w:szCs w:val="24"/>
                    </w:rPr>
                  </w:pPr>
                  <w:r>
                    <w:rPr>
                      <w:rFonts w:ascii="Times New Roman"/>
                      <w:sz w:val="24"/>
                    </w:rPr>
                    <w:t>PROJECT MANAGEMENT</w:t>
                  </w:r>
                  <w:r>
                    <w:rPr>
                      <w:rFonts w:ascii="Times New Roman"/>
                      <w:spacing w:val="-23"/>
                      <w:sz w:val="24"/>
                    </w:rPr>
                    <w:t> </w:t>
                  </w:r>
                  <w:r>
                    <w:rPr>
                      <w:rFonts w:ascii="Times New Roman"/>
                      <w:sz w:val="24"/>
                    </w:rPr>
                    <w:t>PLAN</w:t>
                  </w:r>
                </w:p>
                <w:p>
                  <w:pPr>
                    <w:pStyle w:val="ListParagraph"/>
                    <w:numPr>
                      <w:ilvl w:val="1"/>
                      <w:numId w:val="4"/>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Tasks</w:t>
                  </w:r>
                </w:p>
                <w:p>
                  <w:pPr>
                    <w:pStyle w:val="ListParagraph"/>
                    <w:numPr>
                      <w:ilvl w:val="2"/>
                      <w:numId w:val="4"/>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z w:val="24"/>
                    </w:rPr>
                    <w:t>Task-</w:t>
                  </w:r>
                  <w:r>
                    <w:rPr>
                      <w:rFonts w:ascii="Times New Roman"/>
                      <w:i/>
                      <w:sz w:val="24"/>
                    </w:rPr>
                    <w:t>n</w:t>
                  </w:r>
                  <w:r>
                    <w:rPr>
                      <w:rFonts w:ascii="Times New Roman"/>
                      <w:sz w:val="24"/>
                    </w:rPr>
                  </w:r>
                </w:p>
                <w:p>
                  <w:pPr>
                    <w:pStyle w:val="ListParagraph"/>
                    <w:numPr>
                      <w:ilvl w:val="3"/>
                      <w:numId w:val="4"/>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z w:val="24"/>
                    </w:rPr>
                    <w:t>Description</w:t>
                  </w:r>
                </w:p>
                <w:p>
                  <w:pPr>
                    <w:pStyle w:val="ListParagraph"/>
                    <w:numPr>
                      <w:ilvl w:val="3"/>
                      <w:numId w:val="4"/>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w w:val="95"/>
                      <w:sz w:val="24"/>
                    </w:rPr>
                    <w:t>Deliverables and</w:t>
                  </w:r>
                  <w:r>
                    <w:rPr>
                      <w:rFonts w:ascii="Times New Roman"/>
                      <w:spacing w:val="53"/>
                      <w:w w:val="95"/>
                      <w:sz w:val="24"/>
                    </w:rPr>
                    <w:t> </w:t>
                  </w:r>
                  <w:r>
                    <w:rPr>
                      <w:rFonts w:ascii="Times New Roman"/>
                      <w:w w:val="95"/>
                      <w:sz w:val="24"/>
                    </w:rPr>
                    <w:t>Milestones</w:t>
                  </w:r>
                  <w:r>
                    <w:rPr>
                      <w:rFonts w:ascii="Times New Roman"/>
                      <w:sz w:val="24"/>
                    </w:rPr>
                  </w:r>
                </w:p>
                <w:p>
                  <w:pPr>
                    <w:pStyle w:val="ListParagraph"/>
                    <w:numPr>
                      <w:ilvl w:val="3"/>
                      <w:numId w:val="4"/>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z w:val="24"/>
                    </w:rPr>
                    <w:t>Resources</w:t>
                  </w:r>
                  <w:r>
                    <w:rPr>
                      <w:rFonts w:ascii="Times New Roman"/>
                      <w:spacing w:val="-17"/>
                      <w:sz w:val="24"/>
                    </w:rPr>
                    <w:t> </w:t>
                  </w:r>
                  <w:r>
                    <w:rPr>
                      <w:rFonts w:ascii="Times New Roman"/>
                      <w:sz w:val="24"/>
                    </w:rPr>
                    <w:t>Needed</w:t>
                  </w:r>
                </w:p>
                <w:p>
                  <w:pPr>
                    <w:pStyle w:val="ListParagraph"/>
                    <w:numPr>
                      <w:ilvl w:val="3"/>
                      <w:numId w:val="4"/>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z w:val="24"/>
                    </w:rPr>
                    <w:t>Dependencies and</w:t>
                  </w:r>
                  <w:r>
                    <w:rPr>
                      <w:rFonts w:ascii="Times New Roman"/>
                      <w:spacing w:val="-41"/>
                      <w:sz w:val="24"/>
                    </w:rPr>
                    <w:t> </w:t>
                  </w:r>
                  <w:r>
                    <w:rPr>
                      <w:rFonts w:ascii="Times New Roman"/>
                      <w:sz w:val="24"/>
                    </w:rPr>
                    <w:t>Constraints</w:t>
                  </w:r>
                </w:p>
                <w:p>
                  <w:pPr>
                    <w:pStyle w:val="ListParagraph"/>
                    <w:numPr>
                      <w:ilvl w:val="3"/>
                      <w:numId w:val="4"/>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pacing w:val="-3"/>
                      <w:sz w:val="24"/>
                    </w:rPr>
                    <w:t>Risks </w:t>
                  </w:r>
                  <w:r>
                    <w:rPr>
                      <w:rFonts w:ascii="Times New Roman"/>
                      <w:sz w:val="24"/>
                    </w:rPr>
                    <w:t>and</w:t>
                  </w:r>
                  <w:r>
                    <w:rPr>
                      <w:rFonts w:ascii="Times New Roman"/>
                      <w:spacing w:val="-41"/>
                      <w:sz w:val="24"/>
                    </w:rPr>
                    <w:t> </w:t>
                  </w:r>
                  <w:r>
                    <w:rPr>
                      <w:rFonts w:ascii="Times New Roman"/>
                      <w:sz w:val="24"/>
                    </w:rPr>
                    <w:t>Contingencies</w:t>
                  </w:r>
                </w:p>
                <w:p>
                  <w:pPr>
                    <w:pStyle w:val="ListParagraph"/>
                    <w:numPr>
                      <w:ilvl w:val="1"/>
                      <w:numId w:val="5"/>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spacing w:val="-3"/>
                      <w:sz w:val="24"/>
                    </w:rPr>
                    <w:t>Assignments</w:t>
                  </w:r>
                </w:p>
                <w:p>
                  <w:pPr>
                    <w:pStyle w:val="ListParagraph"/>
                    <w:numPr>
                      <w:ilvl w:val="1"/>
                      <w:numId w:val="5"/>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Timetable</w:t>
                  </w:r>
                </w:p>
                <w:p>
                  <w:pPr>
                    <w:pStyle w:val="BodyText"/>
                    <w:tabs>
                      <w:tab w:pos="825" w:val="left" w:leader="none"/>
                    </w:tabs>
                    <w:spacing w:line="275" w:lineRule="exact"/>
                    <w:ind w:left="105" w:right="0"/>
                    <w:jc w:val="left"/>
                  </w:pPr>
                  <w:r>
                    <w:rPr/>
                    <w:t>4</w:t>
                    <w:tab/>
                    <w:t>ADDITIONAL</w:t>
                  </w:r>
                  <w:r>
                    <w:rPr>
                      <w:spacing w:val="-28"/>
                    </w:rPr>
                    <w:t> </w:t>
                  </w:r>
                  <w:r>
                    <w:rPr/>
                    <w:t>MATERIAL</w:t>
                  </w:r>
                </w:p>
              </w:txbxContent>
            </v:textbox>
          </v:shape>
        </w:pict>
      </w:r>
      <w:r>
        <w:rPr>
          <w:rFonts w:ascii="Times New Roman"/>
          <w:spacing w:val="-49"/>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240" w:lineRule="auto"/>
        <w:ind w:left="220" w:right="0"/>
        <w:jc w:val="left"/>
      </w:pPr>
      <w:r>
        <w:rPr/>
        <w:t>Relevant IEEE standards: IEEE-1058 [8], IEEE-1540</w:t>
      </w:r>
      <w:r>
        <w:rPr>
          <w:spacing w:val="19"/>
        </w:rPr>
        <w:t> </w:t>
      </w:r>
      <w:r>
        <w:rPr/>
        <w:t>[9]</w:t>
      </w:r>
    </w:p>
    <w:p>
      <w:pPr>
        <w:spacing w:after="0" w:line="240" w:lineRule="auto"/>
        <w:jc w:val="left"/>
        <w:sectPr>
          <w:pgSz w:w="11900" w:h="16840"/>
          <w:pgMar w:header="0" w:footer="735" w:top="1440" w:bottom="920" w:left="1580" w:right="1580"/>
        </w:sectPr>
      </w:pPr>
    </w:p>
    <w:p>
      <w:pPr>
        <w:spacing w:line="240" w:lineRule="auto" w:before="0"/>
        <w:rPr>
          <w:rFonts w:ascii="Times New Roman" w:hAnsi="Times New Roman" w:cs="Times New Roman" w:eastAsia="Times New Roman" w:hint="default"/>
          <w:sz w:val="10"/>
          <w:szCs w:val="10"/>
        </w:rPr>
      </w:pPr>
    </w:p>
    <w:p>
      <w:pPr>
        <w:spacing w:line="240" w:lineRule="auto"/>
        <w:ind w:left="104" w:right="0" w:firstLine="0"/>
        <w:rPr>
          <w:rFonts w:ascii="Times New Roman" w:hAnsi="Times New Roman" w:cs="Times New Roman" w:eastAsia="Times New Roman" w:hint="default"/>
          <w:sz w:val="20"/>
          <w:szCs w:val="20"/>
        </w:rPr>
      </w:pPr>
      <w:r>
        <w:rPr>
          <w:rFonts w:ascii="Times New Roman"/>
          <w:spacing w:val="-49"/>
          <w:sz w:val="20"/>
        </w:rPr>
        <w:t> </w:t>
      </w:r>
      <w:r>
        <w:rPr>
          <w:rFonts w:ascii="Times New Roman"/>
          <w:spacing w:val="-49"/>
          <w:sz w:val="20"/>
        </w:rPr>
        <w:pict>
          <v:shape style="width:426.25pt;height:361.45pt;mso-position-horizontal-relative:char;mso-position-vertical-relative:line" type="#_x0000_t202" filled="false" stroked="true" strokeweight=".48pt" strokecolor="#000000">
            <w10:anchorlock/>
            <v:textbox inset="0,0,0,0">
              <w:txbxContent>
                <w:p>
                  <w:pPr>
                    <w:spacing w:line="240" w:lineRule="auto" w:before="7"/>
                    <w:rPr>
                      <w:rFonts w:ascii="Times New Roman" w:hAnsi="Times New Roman" w:cs="Times New Roman" w:eastAsia="Times New Roman" w:hint="default"/>
                      <w:sz w:val="25"/>
                      <w:szCs w:val="25"/>
                    </w:rPr>
                  </w:pPr>
                </w:p>
                <w:p>
                  <w:pPr>
                    <w:spacing w:before="0"/>
                    <w:ind w:left="1982" w:right="0" w:firstLine="0"/>
                    <w:jc w:val="left"/>
                    <w:rPr>
                      <w:rFonts w:ascii="Times New Roman" w:hAnsi="Times New Roman" w:cs="Times New Roman" w:eastAsia="Times New Roman" w:hint="default"/>
                      <w:sz w:val="24"/>
                      <w:szCs w:val="24"/>
                    </w:rPr>
                  </w:pPr>
                  <w:r>
                    <w:rPr>
                      <w:rFonts w:ascii="Times New Roman"/>
                      <w:b/>
                      <w:sz w:val="24"/>
                    </w:rPr>
                    <w:t>Software Requirements Specifications</w:t>
                  </w:r>
                  <w:r>
                    <w:rPr>
                      <w:rFonts w:ascii="Times New Roman"/>
                      <w:b/>
                      <w:spacing w:val="-20"/>
                      <w:sz w:val="24"/>
                    </w:rPr>
                    <w:t> </w:t>
                  </w:r>
                  <w:r>
                    <w:rPr>
                      <w:rFonts w:ascii="Times New Roman"/>
                      <w:b/>
                      <w:sz w:val="24"/>
                    </w:rPr>
                    <w:t>(SRS)</w:t>
                  </w:r>
                  <w:r>
                    <w:rPr>
                      <w:rFonts w:ascii="Times New Roman"/>
                      <w:sz w:val="24"/>
                    </w:rPr>
                  </w:r>
                </w:p>
                <w:p>
                  <w:pPr>
                    <w:spacing w:line="240" w:lineRule="auto" w:before="7"/>
                    <w:rPr>
                      <w:rFonts w:ascii="Times New Roman" w:hAnsi="Times New Roman" w:cs="Times New Roman" w:eastAsia="Times New Roman" w:hint="default"/>
                      <w:sz w:val="23"/>
                      <w:szCs w:val="23"/>
                    </w:rPr>
                  </w:pPr>
                </w:p>
                <w:p>
                  <w:pPr>
                    <w:pStyle w:val="BodyText"/>
                    <w:spacing w:line="240" w:lineRule="auto"/>
                    <w:ind w:left="105" w:right="6420"/>
                    <w:jc w:val="left"/>
                  </w:pPr>
                  <w:r>
                    <w:rPr/>
                    <w:t>Cover Page Revisions Page Table of</w:t>
                  </w:r>
                  <w:r>
                    <w:rPr>
                      <w:spacing w:val="-18"/>
                    </w:rPr>
                    <w:t> </w:t>
                  </w:r>
                  <w:r>
                    <w:rPr/>
                    <w:t>Contents</w:t>
                  </w:r>
                </w:p>
                <w:p>
                  <w:pPr>
                    <w:spacing w:line="240" w:lineRule="auto" w:before="0"/>
                    <w:rPr>
                      <w:rFonts w:ascii="Times New Roman" w:hAnsi="Times New Roman" w:cs="Times New Roman" w:eastAsia="Times New Roman" w:hint="default"/>
                      <w:sz w:val="24"/>
                      <w:szCs w:val="24"/>
                    </w:rPr>
                  </w:pPr>
                </w:p>
                <w:p>
                  <w:pPr>
                    <w:pStyle w:val="BodyText"/>
                    <w:tabs>
                      <w:tab w:pos="825" w:val="left" w:leader="none"/>
                    </w:tabs>
                    <w:spacing w:line="240" w:lineRule="auto"/>
                    <w:ind w:left="105" w:right="0"/>
                    <w:jc w:val="left"/>
                  </w:pPr>
                  <w:r>
                    <w:rPr/>
                    <w:t>1</w:t>
                    <w:tab/>
                    <w:t>INTRODUCTION</w:t>
                  </w:r>
                </w:p>
                <w:p>
                  <w:pPr>
                    <w:pStyle w:val="BodyText"/>
                    <w:tabs>
                      <w:tab w:pos="1545" w:val="left" w:leader="none"/>
                    </w:tabs>
                    <w:spacing w:line="275" w:lineRule="exact" w:before="2"/>
                    <w:ind w:left="105" w:right="0"/>
                    <w:jc w:val="left"/>
                  </w:pPr>
                  <w:r>
                    <w:rPr/>
                    <w:t>1.1</w:t>
                    <w:tab/>
                    <w:t>Product</w:t>
                  </w:r>
                  <w:r>
                    <w:rPr>
                      <w:spacing w:val="-12"/>
                    </w:rPr>
                    <w:t> </w:t>
                  </w:r>
                  <w:r>
                    <w:rPr/>
                    <w:t>Overview</w:t>
                  </w:r>
                </w:p>
                <w:p>
                  <w:pPr>
                    <w:pStyle w:val="ListParagraph"/>
                    <w:numPr>
                      <w:ilvl w:val="0"/>
                      <w:numId w:val="6"/>
                    </w:numPr>
                    <w:tabs>
                      <w:tab w:pos="826" w:val="left" w:leader="none"/>
                    </w:tabs>
                    <w:spacing w:line="275" w:lineRule="exact" w:before="0" w:after="0"/>
                    <w:ind w:left="825" w:right="0" w:hanging="720"/>
                    <w:jc w:val="left"/>
                    <w:rPr>
                      <w:rFonts w:ascii="Times New Roman" w:hAnsi="Times New Roman" w:cs="Times New Roman" w:eastAsia="Times New Roman" w:hint="default"/>
                      <w:sz w:val="24"/>
                      <w:szCs w:val="24"/>
                    </w:rPr>
                  </w:pPr>
                  <w:r>
                    <w:rPr>
                      <w:rFonts w:ascii="Times New Roman"/>
                      <w:sz w:val="24"/>
                    </w:rPr>
                    <w:t>SPECIFIC</w:t>
                  </w:r>
                  <w:r>
                    <w:rPr>
                      <w:rFonts w:ascii="Times New Roman"/>
                      <w:spacing w:val="-12"/>
                      <w:sz w:val="24"/>
                    </w:rPr>
                    <w:t> </w:t>
                  </w:r>
                  <w:r>
                    <w:rPr>
                      <w:rFonts w:ascii="Times New Roman"/>
                      <w:sz w:val="24"/>
                    </w:rPr>
                    <w:t>REQUIREMENTS</w:t>
                  </w:r>
                </w:p>
                <w:p>
                  <w:pPr>
                    <w:pStyle w:val="ListParagraph"/>
                    <w:numPr>
                      <w:ilvl w:val="1"/>
                      <w:numId w:val="6"/>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External Interface</w:t>
                  </w:r>
                  <w:r>
                    <w:rPr>
                      <w:rFonts w:ascii="Times New Roman"/>
                      <w:spacing w:val="-44"/>
                      <w:sz w:val="24"/>
                    </w:rPr>
                    <w:t> </w:t>
                  </w:r>
                  <w:r>
                    <w:rPr>
                      <w:rFonts w:ascii="Times New Roman"/>
                      <w:sz w:val="24"/>
                    </w:rPr>
                    <w:t>Requirements</w:t>
                  </w:r>
                </w:p>
                <w:p>
                  <w:pPr>
                    <w:pStyle w:val="ListParagraph"/>
                    <w:numPr>
                      <w:ilvl w:val="2"/>
                      <w:numId w:val="6"/>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z w:val="24"/>
                    </w:rPr>
                    <w:t>User</w:t>
                  </w:r>
                  <w:r>
                    <w:rPr>
                      <w:rFonts w:ascii="Times New Roman"/>
                      <w:spacing w:val="-14"/>
                      <w:sz w:val="24"/>
                    </w:rPr>
                    <w:t> </w:t>
                  </w:r>
                  <w:r>
                    <w:rPr>
                      <w:rFonts w:ascii="Times New Roman"/>
                      <w:sz w:val="24"/>
                    </w:rPr>
                    <w:t>Interfaces</w:t>
                  </w:r>
                </w:p>
                <w:p>
                  <w:pPr>
                    <w:pStyle w:val="ListParagraph"/>
                    <w:numPr>
                      <w:ilvl w:val="2"/>
                      <w:numId w:val="6"/>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z w:val="24"/>
                    </w:rPr>
                    <w:t>Hardware</w:t>
                  </w:r>
                  <w:r>
                    <w:rPr>
                      <w:rFonts w:ascii="Times New Roman"/>
                      <w:spacing w:val="-20"/>
                      <w:sz w:val="24"/>
                    </w:rPr>
                    <w:t> </w:t>
                  </w:r>
                  <w:r>
                    <w:rPr>
                      <w:rFonts w:ascii="Times New Roman"/>
                      <w:sz w:val="24"/>
                    </w:rPr>
                    <w:t>Interfaces</w:t>
                  </w:r>
                </w:p>
                <w:p>
                  <w:pPr>
                    <w:pStyle w:val="ListParagraph"/>
                    <w:numPr>
                      <w:ilvl w:val="2"/>
                      <w:numId w:val="6"/>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z w:val="24"/>
                    </w:rPr>
                    <w:t>Software</w:t>
                  </w:r>
                  <w:r>
                    <w:rPr>
                      <w:rFonts w:ascii="Times New Roman"/>
                      <w:spacing w:val="-19"/>
                      <w:sz w:val="24"/>
                    </w:rPr>
                    <w:t> </w:t>
                  </w:r>
                  <w:r>
                    <w:rPr>
                      <w:rFonts w:ascii="Times New Roman"/>
                      <w:sz w:val="24"/>
                    </w:rPr>
                    <w:t>Interfaces</w:t>
                  </w:r>
                </w:p>
                <w:p>
                  <w:pPr>
                    <w:pStyle w:val="ListParagraph"/>
                    <w:numPr>
                      <w:ilvl w:val="2"/>
                      <w:numId w:val="6"/>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z w:val="24"/>
                    </w:rPr>
                    <w:t>Communications</w:t>
                  </w:r>
                  <w:r>
                    <w:rPr>
                      <w:rFonts w:ascii="Times New Roman"/>
                      <w:spacing w:val="-38"/>
                      <w:sz w:val="24"/>
                    </w:rPr>
                    <w:t> </w:t>
                  </w:r>
                  <w:r>
                    <w:rPr>
                      <w:rFonts w:ascii="Times New Roman"/>
                      <w:sz w:val="24"/>
                    </w:rPr>
                    <w:t>Protocols</w:t>
                  </w:r>
                </w:p>
                <w:p>
                  <w:pPr>
                    <w:pStyle w:val="ListParagraph"/>
                    <w:numPr>
                      <w:ilvl w:val="1"/>
                      <w:numId w:val="7"/>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sz w:val="24"/>
                    </w:rPr>
                    <w:t>Software Product</w:t>
                  </w:r>
                  <w:r>
                    <w:rPr>
                      <w:rFonts w:ascii="Times New Roman"/>
                      <w:spacing w:val="4"/>
                      <w:sz w:val="24"/>
                    </w:rPr>
                    <w:t> </w:t>
                  </w:r>
                  <w:r>
                    <w:rPr>
                      <w:rFonts w:ascii="Times New Roman"/>
                      <w:sz w:val="24"/>
                    </w:rPr>
                    <w:t>Features</w:t>
                  </w:r>
                </w:p>
                <w:p>
                  <w:pPr>
                    <w:pStyle w:val="ListParagraph"/>
                    <w:numPr>
                      <w:ilvl w:val="1"/>
                      <w:numId w:val="7"/>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Software System</w:t>
                  </w:r>
                  <w:r>
                    <w:rPr>
                      <w:rFonts w:ascii="Times New Roman"/>
                      <w:spacing w:val="-28"/>
                      <w:sz w:val="24"/>
                    </w:rPr>
                    <w:t> </w:t>
                  </w:r>
                  <w:r>
                    <w:rPr>
                      <w:rFonts w:ascii="Times New Roman"/>
                      <w:sz w:val="24"/>
                    </w:rPr>
                    <w:t>Attributes</w:t>
                  </w:r>
                </w:p>
                <w:p>
                  <w:pPr>
                    <w:pStyle w:val="ListParagraph"/>
                    <w:numPr>
                      <w:ilvl w:val="2"/>
                      <w:numId w:val="7"/>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pacing w:val="-4"/>
                      <w:sz w:val="24"/>
                    </w:rPr>
                    <w:t>Reliability</w:t>
                  </w:r>
                  <w:r>
                    <w:rPr>
                      <w:rFonts w:ascii="Times New Roman"/>
                      <w:sz w:val="24"/>
                    </w:rPr>
                  </w:r>
                </w:p>
                <w:p>
                  <w:pPr>
                    <w:pStyle w:val="ListParagraph"/>
                    <w:numPr>
                      <w:ilvl w:val="2"/>
                      <w:numId w:val="7"/>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pacing w:val="-5"/>
                      <w:sz w:val="24"/>
                    </w:rPr>
                    <w:t>Availability</w:t>
                  </w:r>
                  <w:r>
                    <w:rPr>
                      <w:rFonts w:ascii="Times New Roman"/>
                      <w:sz w:val="24"/>
                    </w:rPr>
                  </w:r>
                </w:p>
                <w:p>
                  <w:pPr>
                    <w:pStyle w:val="ListParagraph"/>
                    <w:numPr>
                      <w:ilvl w:val="2"/>
                      <w:numId w:val="7"/>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z w:val="24"/>
                    </w:rPr>
                    <w:t>Security</w:t>
                  </w:r>
                </w:p>
                <w:p>
                  <w:pPr>
                    <w:pStyle w:val="ListParagraph"/>
                    <w:numPr>
                      <w:ilvl w:val="2"/>
                      <w:numId w:val="7"/>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pacing w:val="-4"/>
                      <w:sz w:val="24"/>
                    </w:rPr>
                    <w:t>Maintainability</w:t>
                  </w:r>
                  <w:r>
                    <w:rPr>
                      <w:rFonts w:ascii="Times New Roman"/>
                      <w:sz w:val="24"/>
                    </w:rPr>
                  </w:r>
                </w:p>
                <w:p>
                  <w:pPr>
                    <w:pStyle w:val="ListParagraph"/>
                    <w:numPr>
                      <w:ilvl w:val="2"/>
                      <w:numId w:val="7"/>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z w:val="24"/>
                    </w:rPr>
                    <w:t>Portability</w:t>
                  </w:r>
                </w:p>
                <w:p>
                  <w:pPr>
                    <w:pStyle w:val="ListParagraph"/>
                    <w:numPr>
                      <w:ilvl w:val="2"/>
                      <w:numId w:val="7"/>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z w:val="24"/>
                    </w:rPr>
                    <w:t>Performance</w:t>
                  </w:r>
                </w:p>
                <w:p>
                  <w:pPr>
                    <w:pStyle w:val="BodyText"/>
                    <w:tabs>
                      <w:tab w:pos="1545" w:val="left" w:leader="none"/>
                    </w:tabs>
                    <w:spacing w:line="275" w:lineRule="exact"/>
                    <w:ind w:left="105" w:right="0"/>
                    <w:jc w:val="left"/>
                  </w:pPr>
                  <w:r>
                    <w:rPr/>
                    <w:t>2.4</w:t>
                    <w:tab/>
                    <w:t>Database</w:t>
                  </w:r>
                  <w:r>
                    <w:rPr>
                      <w:spacing w:val="-28"/>
                    </w:rPr>
                    <w:t> </w:t>
                  </w:r>
                  <w:r>
                    <w:rPr/>
                    <w:t>Requirements</w:t>
                  </w:r>
                </w:p>
                <w:p>
                  <w:pPr>
                    <w:pStyle w:val="BodyText"/>
                    <w:tabs>
                      <w:tab w:pos="825" w:val="left" w:leader="none"/>
                    </w:tabs>
                    <w:spacing w:line="240" w:lineRule="auto" w:before="2"/>
                    <w:ind w:left="105" w:right="0"/>
                    <w:jc w:val="left"/>
                  </w:pPr>
                  <w:r>
                    <w:rPr/>
                    <w:t>3</w:t>
                    <w:tab/>
                    <w:t>ADDITIONAL</w:t>
                  </w:r>
                  <w:r>
                    <w:rPr>
                      <w:spacing w:val="-28"/>
                    </w:rPr>
                    <w:t> </w:t>
                  </w:r>
                  <w:r>
                    <w:rPr/>
                    <w:t>MATERIAL</w:t>
                  </w:r>
                </w:p>
              </w:txbxContent>
            </v:textbox>
          </v:shape>
        </w:pict>
      </w:r>
      <w:r>
        <w:rPr>
          <w:rFonts w:ascii="Times New Roman"/>
          <w:spacing w:val="-49"/>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240" w:lineRule="auto"/>
        <w:ind w:left="220" w:right="0"/>
        <w:jc w:val="left"/>
      </w:pPr>
      <w:r>
        <w:rPr/>
        <w:t>Relevant IEEE standards: IEEE-830</w:t>
      </w:r>
      <w:r>
        <w:rPr>
          <w:spacing w:val="2"/>
        </w:rPr>
        <w:t> </w:t>
      </w:r>
      <w:r>
        <w:rPr/>
        <w:t>[4]</w:t>
      </w:r>
    </w:p>
    <w:p>
      <w:pPr>
        <w:spacing w:after="0" w:line="240" w:lineRule="auto"/>
        <w:jc w:val="left"/>
        <w:sectPr>
          <w:pgSz w:w="11900" w:h="16840"/>
          <w:pgMar w:header="0" w:footer="735" w:top="1600" w:bottom="920" w:left="1580" w:right="1580"/>
        </w:sectPr>
      </w:pPr>
    </w:p>
    <w:p>
      <w:pPr>
        <w:spacing w:line="240" w:lineRule="auto"/>
        <w:ind w:left="104" w:right="0" w:firstLine="0"/>
        <w:rPr>
          <w:rFonts w:ascii="Times New Roman" w:hAnsi="Times New Roman" w:cs="Times New Roman" w:eastAsia="Times New Roman" w:hint="default"/>
          <w:sz w:val="20"/>
          <w:szCs w:val="20"/>
        </w:rPr>
      </w:pPr>
      <w:r>
        <w:rPr>
          <w:rFonts w:ascii="Times New Roman"/>
          <w:spacing w:val="-49"/>
          <w:sz w:val="20"/>
        </w:rPr>
        <w:t> </w:t>
      </w:r>
      <w:r>
        <w:rPr>
          <w:rFonts w:ascii="Times New Roman"/>
          <w:spacing w:val="-49"/>
          <w:sz w:val="20"/>
        </w:rPr>
        <w:pict>
          <v:shape style="width:426.25pt;height:306pt;mso-position-horizontal-relative:char;mso-position-vertical-relative:line" type="#_x0000_t202" filled="false" stroked="true" strokeweight=".48pt" strokecolor="#000000">
            <w10:anchorlock/>
            <v:textbox inset="0,0,0,0">
              <w:txbxContent>
                <w:p>
                  <w:pPr>
                    <w:spacing w:line="240" w:lineRule="auto" w:before="7"/>
                    <w:rPr>
                      <w:rFonts w:ascii="Times New Roman" w:hAnsi="Times New Roman" w:cs="Times New Roman" w:eastAsia="Times New Roman" w:hint="default"/>
                      <w:sz w:val="25"/>
                      <w:szCs w:val="25"/>
                    </w:rPr>
                  </w:pPr>
                </w:p>
                <w:p>
                  <w:pPr>
                    <w:spacing w:before="0"/>
                    <w:ind w:left="2448" w:right="0" w:firstLine="0"/>
                    <w:jc w:val="left"/>
                    <w:rPr>
                      <w:rFonts w:ascii="Times New Roman" w:hAnsi="Times New Roman" w:cs="Times New Roman" w:eastAsia="Times New Roman" w:hint="default"/>
                      <w:sz w:val="24"/>
                      <w:szCs w:val="24"/>
                    </w:rPr>
                  </w:pPr>
                  <w:r>
                    <w:rPr>
                      <w:rFonts w:ascii="Times New Roman"/>
                      <w:b/>
                      <w:sz w:val="24"/>
                    </w:rPr>
                    <w:t>Software Design Description</w:t>
                  </w:r>
                  <w:r>
                    <w:rPr>
                      <w:rFonts w:ascii="Times New Roman"/>
                      <w:b/>
                      <w:spacing w:val="-33"/>
                      <w:sz w:val="24"/>
                    </w:rPr>
                    <w:t> </w:t>
                  </w:r>
                  <w:r>
                    <w:rPr>
                      <w:rFonts w:ascii="Times New Roman"/>
                      <w:b/>
                      <w:sz w:val="24"/>
                    </w:rPr>
                    <w:t>(SDD)</w:t>
                  </w:r>
                  <w:r>
                    <w:rPr>
                      <w:rFonts w:ascii="Times New Roman"/>
                      <w:sz w:val="24"/>
                    </w:rPr>
                  </w:r>
                </w:p>
                <w:p>
                  <w:pPr>
                    <w:spacing w:line="240" w:lineRule="auto" w:before="7"/>
                    <w:rPr>
                      <w:rFonts w:ascii="Times New Roman" w:hAnsi="Times New Roman" w:cs="Times New Roman" w:eastAsia="Times New Roman" w:hint="default"/>
                      <w:sz w:val="23"/>
                      <w:szCs w:val="23"/>
                    </w:rPr>
                  </w:pPr>
                </w:p>
                <w:p>
                  <w:pPr>
                    <w:pStyle w:val="BodyText"/>
                    <w:spacing w:line="240" w:lineRule="auto"/>
                    <w:ind w:left="105" w:right="6420"/>
                    <w:jc w:val="left"/>
                  </w:pPr>
                  <w:r>
                    <w:rPr/>
                    <w:t>Cover Page Revisions Page Table of</w:t>
                  </w:r>
                  <w:r>
                    <w:rPr>
                      <w:spacing w:val="-18"/>
                    </w:rPr>
                    <w:t> </w:t>
                  </w:r>
                  <w:r>
                    <w:rPr/>
                    <w:t>Contents</w:t>
                  </w:r>
                </w:p>
                <w:p>
                  <w:pPr>
                    <w:spacing w:line="240" w:lineRule="auto" w:before="0"/>
                    <w:rPr>
                      <w:rFonts w:ascii="Times New Roman" w:hAnsi="Times New Roman" w:cs="Times New Roman" w:eastAsia="Times New Roman" w:hint="default"/>
                      <w:sz w:val="24"/>
                      <w:szCs w:val="24"/>
                    </w:rPr>
                  </w:pPr>
                </w:p>
                <w:p>
                  <w:pPr>
                    <w:pStyle w:val="ListParagraph"/>
                    <w:numPr>
                      <w:ilvl w:val="0"/>
                      <w:numId w:val="8"/>
                    </w:numPr>
                    <w:tabs>
                      <w:tab w:pos="826" w:val="left" w:leader="none"/>
                    </w:tabs>
                    <w:spacing w:line="275" w:lineRule="exact" w:before="0" w:after="0"/>
                    <w:ind w:left="825" w:right="0" w:hanging="720"/>
                    <w:jc w:val="left"/>
                    <w:rPr>
                      <w:rFonts w:ascii="Times New Roman" w:hAnsi="Times New Roman" w:cs="Times New Roman" w:eastAsia="Times New Roman" w:hint="default"/>
                      <w:sz w:val="24"/>
                      <w:szCs w:val="24"/>
                    </w:rPr>
                  </w:pPr>
                  <w:r>
                    <w:rPr>
                      <w:rFonts w:ascii="Times New Roman"/>
                      <w:sz w:val="24"/>
                    </w:rPr>
                    <w:t>INTRODUCTION</w:t>
                  </w:r>
                </w:p>
                <w:p>
                  <w:pPr>
                    <w:pStyle w:val="ListParagraph"/>
                    <w:numPr>
                      <w:ilvl w:val="1"/>
                      <w:numId w:val="8"/>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w w:val="95"/>
                      <w:sz w:val="24"/>
                    </w:rPr>
                    <w:t>Design</w:t>
                  </w:r>
                  <w:r>
                    <w:rPr>
                      <w:rFonts w:ascii="Times New Roman"/>
                      <w:spacing w:val="36"/>
                      <w:w w:val="95"/>
                      <w:sz w:val="24"/>
                    </w:rPr>
                    <w:t> </w:t>
                  </w:r>
                  <w:r>
                    <w:rPr>
                      <w:rFonts w:ascii="Times New Roman"/>
                      <w:w w:val="95"/>
                      <w:sz w:val="24"/>
                    </w:rPr>
                    <w:t>Overview</w:t>
                  </w:r>
                  <w:r>
                    <w:rPr>
                      <w:rFonts w:ascii="Times New Roman"/>
                      <w:sz w:val="24"/>
                    </w:rPr>
                  </w:r>
                </w:p>
                <w:p>
                  <w:pPr>
                    <w:pStyle w:val="ListParagraph"/>
                    <w:numPr>
                      <w:ilvl w:val="1"/>
                      <w:numId w:val="8"/>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Requirements</w:t>
                  </w:r>
                  <w:r>
                    <w:rPr>
                      <w:rFonts w:ascii="Times New Roman"/>
                      <w:spacing w:val="-40"/>
                      <w:sz w:val="24"/>
                    </w:rPr>
                    <w:t> </w:t>
                  </w:r>
                  <w:r>
                    <w:rPr>
                      <w:rFonts w:ascii="Times New Roman"/>
                      <w:sz w:val="24"/>
                    </w:rPr>
                    <w:t>Traceability</w:t>
                  </w:r>
                  <w:r>
                    <w:rPr>
                      <w:rFonts w:ascii="Times New Roman"/>
                      <w:spacing w:val="-41"/>
                      <w:sz w:val="24"/>
                    </w:rPr>
                    <w:t> </w:t>
                  </w:r>
                  <w:r>
                    <w:rPr>
                      <w:rFonts w:ascii="Times New Roman"/>
                      <w:sz w:val="24"/>
                    </w:rPr>
                    <w:t>Matrix</w:t>
                  </w:r>
                </w:p>
                <w:p>
                  <w:pPr>
                    <w:pStyle w:val="ListParagraph"/>
                    <w:numPr>
                      <w:ilvl w:val="0"/>
                      <w:numId w:val="9"/>
                    </w:numPr>
                    <w:tabs>
                      <w:tab w:pos="826" w:val="left" w:leader="none"/>
                    </w:tabs>
                    <w:spacing w:line="275" w:lineRule="exact" w:before="0" w:after="0"/>
                    <w:ind w:left="825" w:right="0" w:hanging="720"/>
                    <w:jc w:val="left"/>
                    <w:rPr>
                      <w:rFonts w:ascii="Times New Roman" w:hAnsi="Times New Roman" w:cs="Times New Roman" w:eastAsia="Times New Roman" w:hint="default"/>
                      <w:sz w:val="24"/>
                      <w:szCs w:val="24"/>
                    </w:rPr>
                  </w:pPr>
                  <w:r>
                    <w:rPr>
                      <w:rFonts w:ascii="Times New Roman"/>
                      <w:sz w:val="24"/>
                    </w:rPr>
                    <w:t>SYSTEM ARCHITECTURAL</w:t>
                  </w:r>
                  <w:r>
                    <w:rPr>
                      <w:rFonts w:ascii="Times New Roman"/>
                      <w:spacing w:val="-14"/>
                      <w:sz w:val="24"/>
                    </w:rPr>
                    <w:t> </w:t>
                  </w:r>
                  <w:r>
                    <w:rPr>
                      <w:rFonts w:ascii="Times New Roman"/>
                      <w:sz w:val="24"/>
                    </w:rPr>
                    <w:t>DESIGN</w:t>
                  </w:r>
                </w:p>
                <w:p>
                  <w:pPr>
                    <w:pStyle w:val="ListParagraph"/>
                    <w:numPr>
                      <w:ilvl w:val="1"/>
                      <w:numId w:val="9"/>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Chosen System</w:t>
                  </w:r>
                  <w:r>
                    <w:rPr>
                      <w:rFonts w:ascii="Times New Roman"/>
                      <w:spacing w:val="-35"/>
                      <w:sz w:val="24"/>
                    </w:rPr>
                    <w:t> </w:t>
                  </w:r>
                  <w:r>
                    <w:rPr>
                      <w:rFonts w:ascii="Times New Roman"/>
                      <w:sz w:val="24"/>
                    </w:rPr>
                    <w:t>Architecture</w:t>
                  </w:r>
                </w:p>
                <w:p>
                  <w:pPr>
                    <w:pStyle w:val="ListParagraph"/>
                    <w:numPr>
                      <w:ilvl w:val="1"/>
                      <w:numId w:val="9"/>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sz w:val="24"/>
                    </w:rPr>
                    <w:t>Discussion</w:t>
                  </w:r>
                  <w:r>
                    <w:rPr>
                      <w:rFonts w:ascii="Times New Roman"/>
                      <w:spacing w:val="-22"/>
                      <w:sz w:val="24"/>
                    </w:rPr>
                    <w:t> </w:t>
                  </w:r>
                  <w:r>
                    <w:rPr>
                      <w:rFonts w:ascii="Times New Roman"/>
                      <w:sz w:val="24"/>
                    </w:rPr>
                    <w:t>of</w:t>
                  </w:r>
                  <w:r>
                    <w:rPr>
                      <w:rFonts w:ascii="Times New Roman"/>
                      <w:spacing w:val="-25"/>
                      <w:sz w:val="24"/>
                    </w:rPr>
                    <w:t> </w:t>
                  </w:r>
                  <w:r>
                    <w:rPr>
                      <w:rFonts w:ascii="Times New Roman"/>
                      <w:sz w:val="24"/>
                    </w:rPr>
                    <w:t>Alternative</w:t>
                  </w:r>
                  <w:r>
                    <w:rPr>
                      <w:rFonts w:ascii="Times New Roman"/>
                      <w:spacing w:val="-25"/>
                      <w:sz w:val="24"/>
                    </w:rPr>
                    <w:t> </w:t>
                  </w:r>
                  <w:r>
                    <w:rPr>
                      <w:rFonts w:ascii="Times New Roman"/>
                      <w:sz w:val="24"/>
                    </w:rPr>
                    <w:t>Designs</w:t>
                  </w:r>
                </w:p>
                <w:p>
                  <w:pPr>
                    <w:pStyle w:val="ListParagraph"/>
                    <w:numPr>
                      <w:ilvl w:val="1"/>
                      <w:numId w:val="9"/>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System Interface</w:t>
                  </w:r>
                  <w:r>
                    <w:rPr>
                      <w:rFonts w:ascii="Times New Roman"/>
                      <w:spacing w:val="-48"/>
                      <w:sz w:val="24"/>
                    </w:rPr>
                    <w:t> </w:t>
                  </w:r>
                  <w:r>
                    <w:rPr>
                      <w:rFonts w:ascii="Times New Roman"/>
                      <w:sz w:val="24"/>
                    </w:rPr>
                    <w:t>Description</w:t>
                  </w:r>
                </w:p>
                <w:p>
                  <w:pPr>
                    <w:pStyle w:val="BodyText"/>
                    <w:tabs>
                      <w:tab w:pos="825" w:val="left" w:leader="none"/>
                    </w:tabs>
                    <w:spacing w:line="275" w:lineRule="exact"/>
                    <w:ind w:left="105" w:right="0"/>
                    <w:jc w:val="left"/>
                  </w:pPr>
                  <w:r>
                    <w:rPr/>
                    <w:t>3</w:t>
                    <w:tab/>
                    <w:t>DETAILED DESCRIPTION OF</w:t>
                  </w:r>
                  <w:r>
                    <w:rPr>
                      <w:spacing w:val="1"/>
                    </w:rPr>
                    <w:t> </w:t>
                  </w:r>
                  <w:r>
                    <w:rPr/>
                    <w:t>COMPONENTS</w:t>
                  </w:r>
                </w:p>
                <w:p>
                  <w:pPr>
                    <w:pStyle w:val="BodyText"/>
                    <w:tabs>
                      <w:tab w:pos="1545" w:val="left" w:leader="none"/>
                    </w:tabs>
                    <w:spacing w:line="275" w:lineRule="exact" w:before="2"/>
                    <w:ind w:left="105" w:right="0"/>
                    <w:jc w:val="left"/>
                    <w:rPr>
                      <w:rFonts w:ascii="Times New Roman" w:hAnsi="Times New Roman" w:cs="Times New Roman" w:eastAsia="Times New Roman" w:hint="default"/>
                    </w:rPr>
                  </w:pPr>
                  <w:r>
                    <w:rPr/>
                    <w:t>3.</w:t>
                  </w:r>
                  <w:r>
                    <w:rPr>
                      <w:rFonts w:ascii="Times New Roman"/>
                      <w:i/>
                    </w:rPr>
                    <w:t>n</w:t>
                    <w:tab/>
                  </w:r>
                  <w:r>
                    <w:rPr/>
                    <w:t>Component-</w:t>
                  </w:r>
                  <w:r>
                    <w:rPr>
                      <w:rFonts w:ascii="Times New Roman"/>
                      <w:i/>
                    </w:rPr>
                    <w:t>n</w:t>
                  </w:r>
                  <w:r>
                    <w:rPr>
                      <w:rFonts w:ascii="Times New Roman"/>
                    </w:rPr>
                  </w:r>
                </w:p>
                <w:p>
                  <w:pPr>
                    <w:pStyle w:val="ListParagraph"/>
                    <w:numPr>
                      <w:ilvl w:val="0"/>
                      <w:numId w:val="10"/>
                    </w:numPr>
                    <w:tabs>
                      <w:tab w:pos="826" w:val="left" w:leader="none"/>
                    </w:tabs>
                    <w:spacing w:line="275" w:lineRule="exact" w:before="0" w:after="0"/>
                    <w:ind w:left="825" w:right="0" w:hanging="720"/>
                    <w:jc w:val="left"/>
                    <w:rPr>
                      <w:rFonts w:ascii="Times New Roman" w:hAnsi="Times New Roman" w:cs="Times New Roman" w:eastAsia="Times New Roman" w:hint="default"/>
                      <w:sz w:val="24"/>
                      <w:szCs w:val="24"/>
                    </w:rPr>
                  </w:pPr>
                  <w:r>
                    <w:rPr>
                      <w:rFonts w:ascii="Times New Roman"/>
                      <w:sz w:val="24"/>
                    </w:rPr>
                    <w:t>USER INTERFACE</w:t>
                  </w:r>
                  <w:r>
                    <w:rPr>
                      <w:rFonts w:ascii="Times New Roman"/>
                      <w:spacing w:val="-6"/>
                      <w:sz w:val="24"/>
                    </w:rPr>
                    <w:t> </w:t>
                  </w:r>
                  <w:r>
                    <w:rPr>
                      <w:rFonts w:ascii="Times New Roman"/>
                      <w:sz w:val="24"/>
                    </w:rPr>
                    <w:t>DESIGN</w:t>
                  </w:r>
                </w:p>
                <w:p>
                  <w:pPr>
                    <w:pStyle w:val="ListParagraph"/>
                    <w:numPr>
                      <w:ilvl w:val="1"/>
                      <w:numId w:val="10"/>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Description of the User</w:t>
                  </w:r>
                  <w:r>
                    <w:rPr>
                      <w:rFonts w:ascii="Times New Roman"/>
                      <w:spacing w:val="-39"/>
                      <w:sz w:val="24"/>
                    </w:rPr>
                    <w:t> </w:t>
                  </w:r>
                  <w:r>
                    <w:rPr>
                      <w:rFonts w:ascii="Times New Roman"/>
                      <w:sz w:val="24"/>
                    </w:rPr>
                    <w:t>Interface</w:t>
                  </w:r>
                </w:p>
                <w:p>
                  <w:pPr>
                    <w:pStyle w:val="ListParagraph"/>
                    <w:numPr>
                      <w:ilvl w:val="2"/>
                      <w:numId w:val="10"/>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z w:val="24"/>
                    </w:rPr>
                    <w:t>Screen</w:t>
                  </w:r>
                  <w:r>
                    <w:rPr>
                      <w:rFonts w:ascii="Times New Roman"/>
                      <w:spacing w:val="-20"/>
                      <w:sz w:val="24"/>
                    </w:rPr>
                    <w:t> </w:t>
                  </w:r>
                  <w:r>
                    <w:rPr>
                      <w:rFonts w:ascii="Times New Roman"/>
                      <w:sz w:val="24"/>
                    </w:rPr>
                    <w:t>Images</w:t>
                  </w:r>
                </w:p>
                <w:p>
                  <w:pPr>
                    <w:pStyle w:val="ListParagraph"/>
                    <w:numPr>
                      <w:ilvl w:val="2"/>
                      <w:numId w:val="10"/>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z w:val="24"/>
                    </w:rPr>
                    <w:t>Objects and</w:t>
                  </w:r>
                  <w:r>
                    <w:rPr>
                      <w:rFonts w:ascii="Times New Roman"/>
                      <w:spacing w:val="-30"/>
                      <w:sz w:val="24"/>
                    </w:rPr>
                    <w:t> </w:t>
                  </w:r>
                  <w:r>
                    <w:rPr>
                      <w:rFonts w:ascii="Times New Roman"/>
                      <w:sz w:val="24"/>
                    </w:rPr>
                    <w:t>Actions</w:t>
                  </w:r>
                </w:p>
                <w:p>
                  <w:pPr>
                    <w:pStyle w:val="BodyText"/>
                    <w:tabs>
                      <w:tab w:pos="825" w:val="left" w:leader="none"/>
                    </w:tabs>
                    <w:spacing w:line="275" w:lineRule="exact"/>
                    <w:ind w:left="105" w:right="0"/>
                    <w:jc w:val="left"/>
                  </w:pPr>
                  <w:r>
                    <w:rPr/>
                    <w:t>5</w:t>
                    <w:tab/>
                    <w:t>ADDITIONAL</w:t>
                  </w:r>
                  <w:r>
                    <w:rPr>
                      <w:spacing w:val="-28"/>
                    </w:rPr>
                    <w:t> </w:t>
                  </w:r>
                  <w:r>
                    <w:rPr/>
                    <w:t>MATERIAL</w:t>
                  </w:r>
                </w:p>
              </w:txbxContent>
            </v:textbox>
          </v:shape>
        </w:pict>
      </w:r>
      <w:r>
        <w:rPr>
          <w:rFonts w:ascii="Times New Roman"/>
          <w:spacing w:val="-49"/>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pStyle w:val="BodyText"/>
        <w:spacing w:line="240" w:lineRule="auto"/>
        <w:ind w:left="220" w:right="0"/>
        <w:jc w:val="left"/>
      </w:pPr>
      <w:r>
        <w:rPr/>
        <w:t>Relevant IEEE standards: IEEE-1016</w:t>
      </w:r>
      <w:r>
        <w:rPr>
          <w:spacing w:val="2"/>
        </w:rPr>
        <w:t> </w:t>
      </w:r>
      <w:r>
        <w:rPr/>
        <w:t>[7]</w:t>
      </w:r>
    </w:p>
    <w:p>
      <w:pPr>
        <w:spacing w:after="0" w:line="240" w:lineRule="auto"/>
        <w:jc w:val="left"/>
        <w:sectPr>
          <w:pgSz w:w="11900" w:h="16840"/>
          <w:pgMar w:header="0" w:footer="735" w:top="1440" w:bottom="920" w:left="1580" w:right="1580"/>
        </w:sectPr>
      </w:pPr>
    </w:p>
    <w:p>
      <w:pPr>
        <w:spacing w:line="240" w:lineRule="auto"/>
        <w:ind w:left="104" w:right="0" w:firstLine="0"/>
        <w:rPr>
          <w:rFonts w:ascii="Times New Roman" w:hAnsi="Times New Roman" w:cs="Times New Roman" w:eastAsia="Times New Roman" w:hint="default"/>
          <w:sz w:val="20"/>
          <w:szCs w:val="20"/>
        </w:rPr>
      </w:pPr>
      <w:r>
        <w:rPr>
          <w:rFonts w:ascii="Times New Roman"/>
          <w:spacing w:val="-49"/>
          <w:sz w:val="20"/>
        </w:rPr>
        <w:t> </w:t>
      </w:r>
      <w:r>
        <w:rPr>
          <w:rFonts w:ascii="Times New Roman"/>
          <w:spacing w:val="-49"/>
          <w:sz w:val="20"/>
        </w:rPr>
        <w:pict>
          <v:shape style="width:426.25pt;height:372.75pt;mso-position-horizontal-relative:char;mso-position-vertical-relative:line" type="#_x0000_t202" filled="false" stroked="true" strokeweight=".48pt" strokecolor="#000000">
            <w10:anchorlock/>
            <v:textbox inset="0,0,0,0">
              <w:txbxContent>
                <w:p>
                  <w:pPr>
                    <w:spacing w:line="240" w:lineRule="auto" w:before="5"/>
                    <w:rPr>
                      <w:rFonts w:ascii="Times New Roman" w:hAnsi="Times New Roman" w:cs="Times New Roman" w:eastAsia="Times New Roman" w:hint="default"/>
                      <w:sz w:val="21"/>
                      <w:szCs w:val="21"/>
                    </w:rPr>
                  </w:pPr>
                </w:p>
                <w:p>
                  <w:pPr>
                    <w:spacing w:before="0"/>
                    <w:ind w:left="2385" w:right="0" w:firstLine="0"/>
                    <w:jc w:val="left"/>
                    <w:rPr>
                      <w:rFonts w:ascii="Times New Roman" w:hAnsi="Times New Roman" w:cs="Times New Roman" w:eastAsia="Times New Roman" w:hint="default"/>
                      <w:sz w:val="24"/>
                      <w:szCs w:val="24"/>
                    </w:rPr>
                  </w:pPr>
                  <w:r>
                    <w:rPr>
                      <w:rFonts w:ascii="Times New Roman"/>
                      <w:b/>
                      <w:sz w:val="24"/>
                    </w:rPr>
                    <w:t>Software Test Documentation</w:t>
                  </w:r>
                  <w:r>
                    <w:rPr>
                      <w:rFonts w:ascii="Times New Roman"/>
                      <w:b/>
                      <w:spacing w:val="-17"/>
                      <w:sz w:val="24"/>
                    </w:rPr>
                    <w:t> </w:t>
                  </w:r>
                  <w:r>
                    <w:rPr>
                      <w:rFonts w:ascii="Times New Roman"/>
                      <w:b/>
                      <w:sz w:val="24"/>
                    </w:rPr>
                    <w:t>(STD)</w:t>
                  </w:r>
                  <w:r>
                    <w:rPr>
                      <w:rFonts w:ascii="Times New Roman"/>
                      <w:sz w:val="24"/>
                    </w:rPr>
                  </w:r>
                </w:p>
                <w:p>
                  <w:pPr>
                    <w:spacing w:line="240" w:lineRule="auto" w:before="7"/>
                    <w:rPr>
                      <w:rFonts w:ascii="Times New Roman" w:hAnsi="Times New Roman" w:cs="Times New Roman" w:eastAsia="Times New Roman" w:hint="default"/>
                      <w:sz w:val="23"/>
                      <w:szCs w:val="23"/>
                    </w:rPr>
                  </w:pPr>
                </w:p>
                <w:p>
                  <w:pPr>
                    <w:pStyle w:val="BodyText"/>
                    <w:spacing w:line="240" w:lineRule="auto"/>
                    <w:ind w:left="105" w:right="6420"/>
                    <w:jc w:val="left"/>
                  </w:pPr>
                  <w:r>
                    <w:rPr/>
                    <w:t>Cover Page Revisions Page Table of</w:t>
                  </w:r>
                  <w:r>
                    <w:rPr>
                      <w:spacing w:val="-18"/>
                    </w:rPr>
                    <w:t> </w:t>
                  </w:r>
                  <w:r>
                    <w:rPr/>
                    <w:t>Contents</w:t>
                  </w:r>
                </w:p>
                <w:p>
                  <w:pPr>
                    <w:spacing w:line="240" w:lineRule="auto" w:before="0"/>
                    <w:rPr>
                      <w:rFonts w:ascii="Times New Roman" w:hAnsi="Times New Roman" w:cs="Times New Roman" w:eastAsia="Times New Roman" w:hint="default"/>
                      <w:sz w:val="24"/>
                      <w:szCs w:val="24"/>
                    </w:rPr>
                  </w:pPr>
                </w:p>
                <w:p>
                  <w:pPr>
                    <w:pStyle w:val="ListParagraph"/>
                    <w:numPr>
                      <w:ilvl w:val="0"/>
                      <w:numId w:val="11"/>
                    </w:numPr>
                    <w:tabs>
                      <w:tab w:pos="826" w:val="left" w:leader="none"/>
                    </w:tabs>
                    <w:spacing w:line="240" w:lineRule="auto" w:before="0" w:after="0"/>
                    <w:ind w:left="825" w:right="0" w:hanging="720"/>
                    <w:jc w:val="left"/>
                    <w:rPr>
                      <w:rFonts w:ascii="Times New Roman" w:hAnsi="Times New Roman" w:cs="Times New Roman" w:eastAsia="Times New Roman" w:hint="default"/>
                      <w:sz w:val="24"/>
                      <w:szCs w:val="24"/>
                    </w:rPr>
                  </w:pPr>
                  <w:r>
                    <w:rPr>
                      <w:rFonts w:ascii="Times New Roman"/>
                      <w:sz w:val="24"/>
                    </w:rPr>
                    <w:t>INTRODUCTION</w:t>
                  </w:r>
                </w:p>
                <w:p>
                  <w:pPr>
                    <w:pStyle w:val="ListParagraph"/>
                    <w:numPr>
                      <w:ilvl w:val="1"/>
                      <w:numId w:val="11"/>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System</w:t>
                  </w:r>
                  <w:r>
                    <w:rPr>
                      <w:rFonts w:ascii="Times New Roman"/>
                      <w:spacing w:val="-38"/>
                      <w:sz w:val="24"/>
                    </w:rPr>
                    <w:t> </w:t>
                  </w:r>
                  <w:r>
                    <w:rPr>
                      <w:rFonts w:ascii="Times New Roman"/>
                      <w:sz w:val="24"/>
                    </w:rPr>
                    <w:t>Overview</w:t>
                  </w:r>
                </w:p>
                <w:p>
                  <w:pPr>
                    <w:pStyle w:val="ListParagraph"/>
                    <w:numPr>
                      <w:ilvl w:val="1"/>
                      <w:numId w:val="11"/>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sz w:val="24"/>
                    </w:rPr>
                    <w:t>Test</w:t>
                  </w:r>
                  <w:r>
                    <w:rPr>
                      <w:rFonts w:ascii="Times New Roman"/>
                      <w:spacing w:val="-12"/>
                      <w:sz w:val="24"/>
                    </w:rPr>
                    <w:t> </w:t>
                  </w:r>
                  <w:r>
                    <w:rPr>
                      <w:rFonts w:ascii="Times New Roman"/>
                      <w:sz w:val="24"/>
                    </w:rPr>
                    <w:t>Approach</w:t>
                  </w:r>
                </w:p>
                <w:p>
                  <w:pPr>
                    <w:pStyle w:val="ListParagraph"/>
                    <w:numPr>
                      <w:ilvl w:val="0"/>
                      <w:numId w:val="12"/>
                    </w:numPr>
                    <w:tabs>
                      <w:tab w:pos="826" w:val="left" w:leader="none"/>
                    </w:tabs>
                    <w:spacing w:line="275" w:lineRule="exact" w:before="2" w:after="0"/>
                    <w:ind w:left="825" w:right="0" w:hanging="720"/>
                    <w:jc w:val="left"/>
                    <w:rPr>
                      <w:rFonts w:ascii="Times New Roman" w:hAnsi="Times New Roman" w:cs="Times New Roman" w:eastAsia="Times New Roman" w:hint="default"/>
                      <w:sz w:val="24"/>
                      <w:szCs w:val="24"/>
                    </w:rPr>
                  </w:pPr>
                  <w:r>
                    <w:rPr>
                      <w:rFonts w:ascii="Times New Roman"/>
                      <w:sz w:val="24"/>
                    </w:rPr>
                    <w:t>TEST</w:t>
                  </w:r>
                  <w:r>
                    <w:rPr>
                      <w:rFonts w:ascii="Times New Roman"/>
                      <w:spacing w:val="-4"/>
                      <w:sz w:val="24"/>
                    </w:rPr>
                    <w:t> </w:t>
                  </w:r>
                  <w:r>
                    <w:rPr>
                      <w:rFonts w:ascii="Times New Roman"/>
                      <w:sz w:val="24"/>
                    </w:rPr>
                    <w:t>PLAN</w:t>
                  </w:r>
                </w:p>
                <w:p>
                  <w:pPr>
                    <w:pStyle w:val="ListParagraph"/>
                    <w:numPr>
                      <w:ilvl w:val="1"/>
                      <w:numId w:val="12"/>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sz w:val="24"/>
                    </w:rPr>
                    <w:t>Features to be</w:t>
                  </w:r>
                  <w:r>
                    <w:rPr>
                      <w:rFonts w:ascii="Times New Roman"/>
                      <w:spacing w:val="-9"/>
                      <w:sz w:val="24"/>
                    </w:rPr>
                    <w:t> </w:t>
                  </w:r>
                  <w:r>
                    <w:rPr>
                      <w:rFonts w:ascii="Times New Roman"/>
                      <w:spacing w:val="2"/>
                      <w:sz w:val="24"/>
                    </w:rPr>
                    <w:t>Tested</w:t>
                  </w:r>
                  <w:r>
                    <w:rPr>
                      <w:rFonts w:ascii="Times New Roman"/>
                      <w:sz w:val="24"/>
                    </w:rPr>
                  </w:r>
                </w:p>
                <w:p>
                  <w:pPr>
                    <w:pStyle w:val="ListParagraph"/>
                    <w:numPr>
                      <w:ilvl w:val="1"/>
                      <w:numId w:val="12"/>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Features </w:t>
                  </w:r>
                  <w:r>
                    <w:rPr>
                      <w:rFonts w:ascii="Times New Roman"/>
                      <w:spacing w:val="2"/>
                      <w:sz w:val="24"/>
                    </w:rPr>
                    <w:t>not </w:t>
                  </w:r>
                  <w:r>
                    <w:rPr>
                      <w:rFonts w:ascii="Times New Roman"/>
                      <w:sz w:val="24"/>
                    </w:rPr>
                    <w:t>to be</w:t>
                  </w:r>
                  <w:r>
                    <w:rPr>
                      <w:rFonts w:ascii="Times New Roman"/>
                      <w:spacing w:val="-10"/>
                      <w:sz w:val="24"/>
                    </w:rPr>
                    <w:t> </w:t>
                  </w:r>
                  <w:r>
                    <w:rPr>
                      <w:rFonts w:ascii="Times New Roman"/>
                      <w:spacing w:val="2"/>
                      <w:sz w:val="24"/>
                    </w:rPr>
                    <w:t>Tested</w:t>
                  </w:r>
                  <w:r>
                    <w:rPr>
                      <w:rFonts w:ascii="Times New Roman"/>
                      <w:sz w:val="24"/>
                    </w:rPr>
                  </w:r>
                </w:p>
                <w:p>
                  <w:pPr>
                    <w:pStyle w:val="ListParagraph"/>
                    <w:numPr>
                      <w:ilvl w:val="1"/>
                      <w:numId w:val="12"/>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sz w:val="24"/>
                    </w:rPr>
                    <w:t>Testing</w:t>
                  </w:r>
                  <w:r>
                    <w:rPr>
                      <w:rFonts w:ascii="Times New Roman"/>
                      <w:spacing w:val="-24"/>
                      <w:sz w:val="24"/>
                    </w:rPr>
                    <w:t> </w:t>
                  </w:r>
                  <w:r>
                    <w:rPr>
                      <w:rFonts w:ascii="Times New Roman"/>
                      <w:sz w:val="24"/>
                    </w:rPr>
                    <w:t>Tools</w:t>
                  </w:r>
                  <w:r>
                    <w:rPr>
                      <w:rFonts w:ascii="Times New Roman"/>
                      <w:spacing w:val="-26"/>
                      <w:sz w:val="24"/>
                    </w:rPr>
                    <w:t> </w:t>
                  </w:r>
                  <w:r>
                    <w:rPr>
                      <w:rFonts w:ascii="Times New Roman"/>
                      <w:sz w:val="24"/>
                    </w:rPr>
                    <w:t>and</w:t>
                  </w:r>
                  <w:r>
                    <w:rPr>
                      <w:rFonts w:ascii="Times New Roman"/>
                      <w:spacing w:val="-22"/>
                      <w:sz w:val="24"/>
                    </w:rPr>
                    <w:t> </w:t>
                  </w:r>
                  <w:r>
                    <w:rPr>
                      <w:rFonts w:ascii="Times New Roman"/>
                      <w:sz w:val="24"/>
                    </w:rPr>
                    <w:t>Environment</w:t>
                  </w:r>
                </w:p>
                <w:p>
                  <w:pPr>
                    <w:pStyle w:val="ListParagraph"/>
                    <w:numPr>
                      <w:ilvl w:val="0"/>
                      <w:numId w:val="13"/>
                    </w:numPr>
                    <w:tabs>
                      <w:tab w:pos="826" w:val="left" w:leader="none"/>
                    </w:tabs>
                    <w:spacing w:line="275" w:lineRule="exact" w:before="2" w:after="0"/>
                    <w:ind w:left="825" w:right="0" w:hanging="720"/>
                    <w:jc w:val="left"/>
                    <w:rPr>
                      <w:rFonts w:ascii="Times New Roman" w:hAnsi="Times New Roman" w:cs="Times New Roman" w:eastAsia="Times New Roman" w:hint="default"/>
                      <w:sz w:val="24"/>
                      <w:szCs w:val="24"/>
                    </w:rPr>
                  </w:pPr>
                  <w:r>
                    <w:rPr>
                      <w:rFonts w:ascii="Times New Roman"/>
                      <w:sz w:val="24"/>
                    </w:rPr>
                    <w:t>TEST CASES</w:t>
                  </w:r>
                </w:p>
                <w:p>
                  <w:pPr>
                    <w:pStyle w:val="ListParagraph"/>
                    <w:numPr>
                      <w:ilvl w:val="1"/>
                      <w:numId w:val="13"/>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sz w:val="24"/>
                    </w:rPr>
                    <w:t>Case-</w:t>
                  </w:r>
                  <w:r>
                    <w:rPr>
                      <w:rFonts w:ascii="Times New Roman"/>
                      <w:i/>
                      <w:sz w:val="24"/>
                    </w:rPr>
                    <w:t>n</w:t>
                  </w:r>
                  <w:r>
                    <w:rPr>
                      <w:rFonts w:ascii="Times New Roman"/>
                      <w:sz w:val="24"/>
                    </w:rPr>
                  </w:r>
                </w:p>
                <w:p>
                  <w:pPr>
                    <w:pStyle w:val="ListParagraph"/>
                    <w:numPr>
                      <w:ilvl w:val="2"/>
                      <w:numId w:val="13"/>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z w:val="24"/>
                    </w:rPr>
                    <w:t>Purpose</w:t>
                  </w:r>
                </w:p>
                <w:p>
                  <w:pPr>
                    <w:pStyle w:val="ListParagraph"/>
                    <w:numPr>
                      <w:ilvl w:val="2"/>
                      <w:numId w:val="13"/>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z w:val="24"/>
                    </w:rPr>
                    <w:t>Inputs</w:t>
                  </w:r>
                </w:p>
                <w:p>
                  <w:pPr>
                    <w:pStyle w:val="ListParagraph"/>
                    <w:numPr>
                      <w:ilvl w:val="2"/>
                      <w:numId w:val="13"/>
                    </w:numPr>
                    <w:tabs>
                      <w:tab w:pos="2266" w:val="left" w:leader="none"/>
                    </w:tabs>
                    <w:spacing w:line="275" w:lineRule="exact" w:before="2" w:after="0"/>
                    <w:ind w:left="2265" w:right="0" w:hanging="2160"/>
                    <w:jc w:val="left"/>
                    <w:rPr>
                      <w:rFonts w:ascii="Times New Roman" w:hAnsi="Times New Roman" w:cs="Times New Roman" w:eastAsia="Times New Roman" w:hint="default"/>
                      <w:sz w:val="24"/>
                      <w:szCs w:val="24"/>
                    </w:rPr>
                  </w:pPr>
                  <w:r>
                    <w:rPr>
                      <w:rFonts w:ascii="Times New Roman"/>
                      <w:sz w:val="24"/>
                    </w:rPr>
                    <w:t>Expected</w:t>
                  </w:r>
                  <w:r>
                    <w:rPr>
                      <w:rFonts w:ascii="Times New Roman"/>
                      <w:spacing w:val="-22"/>
                      <w:sz w:val="24"/>
                    </w:rPr>
                    <w:t> </w:t>
                  </w:r>
                  <w:r>
                    <w:rPr>
                      <w:rFonts w:ascii="Times New Roman"/>
                      <w:sz w:val="24"/>
                    </w:rPr>
                    <w:t>Outputs</w:t>
                  </w:r>
                  <w:r>
                    <w:rPr>
                      <w:rFonts w:ascii="Times New Roman"/>
                      <w:spacing w:val="-12"/>
                      <w:sz w:val="24"/>
                    </w:rPr>
                    <w:t> </w:t>
                  </w:r>
                  <w:r>
                    <w:rPr>
                      <w:rFonts w:ascii="Times New Roman"/>
                      <w:sz w:val="24"/>
                    </w:rPr>
                    <w:t>&amp;</w:t>
                  </w:r>
                  <w:r>
                    <w:rPr>
                      <w:rFonts w:ascii="Times New Roman"/>
                      <w:spacing w:val="-14"/>
                      <w:sz w:val="24"/>
                    </w:rPr>
                    <w:t> </w:t>
                  </w:r>
                  <w:r>
                    <w:rPr>
                      <w:rFonts w:ascii="Times New Roman"/>
                      <w:sz w:val="24"/>
                    </w:rPr>
                    <w:t>Pass/Fail</w:t>
                  </w:r>
                  <w:r>
                    <w:rPr>
                      <w:rFonts w:ascii="Times New Roman"/>
                      <w:spacing w:val="-7"/>
                      <w:sz w:val="24"/>
                    </w:rPr>
                    <w:t> </w:t>
                  </w:r>
                  <w:r>
                    <w:rPr>
                      <w:rFonts w:ascii="Times New Roman"/>
                      <w:sz w:val="24"/>
                    </w:rPr>
                    <w:t>criteria</w:t>
                  </w:r>
                </w:p>
                <w:p>
                  <w:pPr>
                    <w:pStyle w:val="ListParagraph"/>
                    <w:numPr>
                      <w:ilvl w:val="2"/>
                      <w:numId w:val="13"/>
                    </w:numPr>
                    <w:tabs>
                      <w:tab w:pos="2266" w:val="left" w:leader="none"/>
                    </w:tabs>
                    <w:spacing w:line="275" w:lineRule="exact" w:before="0" w:after="0"/>
                    <w:ind w:left="2265" w:right="0" w:hanging="2160"/>
                    <w:jc w:val="left"/>
                    <w:rPr>
                      <w:rFonts w:ascii="Times New Roman" w:hAnsi="Times New Roman" w:cs="Times New Roman" w:eastAsia="Times New Roman" w:hint="default"/>
                      <w:sz w:val="24"/>
                      <w:szCs w:val="24"/>
                    </w:rPr>
                  </w:pPr>
                  <w:r>
                    <w:rPr>
                      <w:rFonts w:ascii="Times New Roman"/>
                      <w:sz w:val="24"/>
                    </w:rPr>
                    <w:t>Test</w:t>
                  </w:r>
                  <w:r>
                    <w:rPr>
                      <w:rFonts w:ascii="Times New Roman"/>
                      <w:spacing w:val="3"/>
                      <w:sz w:val="24"/>
                    </w:rPr>
                    <w:t> </w:t>
                  </w:r>
                  <w:r>
                    <w:rPr>
                      <w:rFonts w:ascii="Times New Roman"/>
                      <w:sz w:val="24"/>
                    </w:rPr>
                    <w:t>Procedure</w:t>
                  </w:r>
                </w:p>
                <w:p>
                  <w:pPr>
                    <w:pStyle w:val="BodyText"/>
                    <w:tabs>
                      <w:tab w:pos="825" w:val="left" w:leader="none"/>
                    </w:tabs>
                    <w:spacing w:line="240" w:lineRule="auto" w:before="2"/>
                    <w:ind w:left="105" w:right="0"/>
                    <w:jc w:val="left"/>
                  </w:pPr>
                  <w:r>
                    <w:rPr/>
                    <w:t>4</w:t>
                    <w:tab/>
                    <w:t>ADDITIONAL</w:t>
                  </w:r>
                  <w:r>
                    <w:rPr>
                      <w:spacing w:val="-19"/>
                    </w:rPr>
                    <w:t> </w:t>
                  </w:r>
                  <w:r>
                    <w:rPr/>
                    <w:t>MATERIAL</w:t>
                  </w:r>
                  <w:r>
                    <w:rPr>
                      <w:spacing w:val="-18"/>
                    </w:rPr>
                    <w:t> </w:t>
                  </w:r>
                  <w:r>
                    <w:rPr/>
                    <w:t>(including</w:t>
                  </w:r>
                  <w:r>
                    <w:rPr>
                      <w:spacing w:val="-20"/>
                    </w:rPr>
                    <w:t> </w:t>
                  </w:r>
                  <w:r>
                    <w:rPr/>
                    <w:t>appendix</w:t>
                  </w:r>
                  <w:r>
                    <w:rPr>
                      <w:spacing w:val="-23"/>
                    </w:rPr>
                    <w:t> </w:t>
                  </w:r>
                  <w:r>
                    <w:rPr/>
                    <w:t>A)</w:t>
                  </w:r>
                </w:p>
                <w:p>
                  <w:pPr>
                    <w:spacing w:line="240" w:lineRule="auto" w:before="0"/>
                    <w:rPr>
                      <w:rFonts w:ascii="Times New Roman" w:hAnsi="Times New Roman" w:cs="Times New Roman" w:eastAsia="Times New Roman" w:hint="default"/>
                      <w:sz w:val="24"/>
                      <w:szCs w:val="24"/>
                    </w:rPr>
                  </w:pPr>
                </w:p>
                <w:p>
                  <w:pPr>
                    <w:pStyle w:val="BodyText"/>
                    <w:spacing w:line="275" w:lineRule="exact"/>
                    <w:ind w:left="105" w:right="0"/>
                    <w:jc w:val="left"/>
                  </w:pPr>
                  <w:r>
                    <w:rPr/>
                    <w:t>APPENDIX A. TEST</w:t>
                  </w:r>
                  <w:r>
                    <w:rPr>
                      <w:spacing w:val="-8"/>
                    </w:rPr>
                    <w:t> </w:t>
                  </w:r>
                  <w:r>
                    <w:rPr/>
                    <w:t>LOGS</w:t>
                  </w:r>
                </w:p>
                <w:p>
                  <w:pPr>
                    <w:pStyle w:val="ListParagraph"/>
                    <w:numPr>
                      <w:ilvl w:val="1"/>
                      <w:numId w:val="14"/>
                    </w:numPr>
                    <w:tabs>
                      <w:tab w:pos="826" w:val="left" w:leader="none"/>
                    </w:tabs>
                    <w:spacing w:line="275" w:lineRule="exact" w:before="0" w:after="0"/>
                    <w:ind w:left="825" w:right="0" w:hanging="720"/>
                    <w:jc w:val="left"/>
                    <w:rPr>
                      <w:rFonts w:ascii="Times New Roman" w:hAnsi="Times New Roman" w:cs="Times New Roman" w:eastAsia="Times New Roman" w:hint="default"/>
                      <w:sz w:val="24"/>
                      <w:szCs w:val="24"/>
                    </w:rPr>
                  </w:pPr>
                  <w:r>
                    <w:rPr>
                      <w:rFonts w:ascii="Times New Roman"/>
                      <w:sz w:val="24"/>
                    </w:rPr>
                    <w:t>Log for </w:t>
                  </w:r>
                  <w:r>
                    <w:rPr>
                      <w:rFonts w:ascii="Times New Roman"/>
                      <w:spacing w:val="3"/>
                      <w:sz w:val="24"/>
                    </w:rPr>
                    <w:t>test</w:t>
                  </w:r>
                  <w:r>
                    <w:rPr>
                      <w:rFonts w:ascii="Times New Roman"/>
                      <w:spacing w:val="-3"/>
                      <w:sz w:val="24"/>
                    </w:rPr>
                    <w:t> </w:t>
                  </w:r>
                  <w:r>
                    <w:rPr>
                      <w:rFonts w:ascii="Times New Roman"/>
                      <w:i/>
                      <w:sz w:val="24"/>
                    </w:rPr>
                    <w:t>n</w:t>
                  </w:r>
                  <w:r>
                    <w:rPr>
                      <w:rFonts w:ascii="Times New Roman"/>
                      <w:sz w:val="24"/>
                    </w:rPr>
                  </w:r>
                </w:p>
                <w:p>
                  <w:pPr>
                    <w:pStyle w:val="ListParagraph"/>
                    <w:numPr>
                      <w:ilvl w:val="2"/>
                      <w:numId w:val="14"/>
                    </w:numPr>
                    <w:tabs>
                      <w:tab w:pos="1546" w:val="left" w:leader="none"/>
                    </w:tabs>
                    <w:spacing w:line="275" w:lineRule="exact" w:before="2" w:after="0"/>
                    <w:ind w:left="1545" w:right="0" w:hanging="1440"/>
                    <w:jc w:val="left"/>
                    <w:rPr>
                      <w:rFonts w:ascii="Times New Roman" w:hAnsi="Times New Roman" w:cs="Times New Roman" w:eastAsia="Times New Roman" w:hint="default"/>
                      <w:sz w:val="24"/>
                      <w:szCs w:val="24"/>
                    </w:rPr>
                  </w:pPr>
                  <w:r>
                    <w:rPr>
                      <w:rFonts w:ascii="Times New Roman"/>
                      <w:sz w:val="24"/>
                    </w:rPr>
                    <w:t>Test</w:t>
                  </w:r>
                  <w:r>
                    <w:rPr>
                      <w:rFonts w:ascii="Times New Roman"/>
                      <w:spacing w:val="-15"/>
                      <w:sz w:val="24"/>
                    </w:rPr>
                    <w:t> </w:t>
                  </w:r>
                  <w:r>
                    <w:rPr>
                      <w:rFonts w:ascii="Times New Roman"/>
                      <w:sz w:val="24"/>
                    </w:rPr>
                    <w:t>Results</w:t>
                  </w:r>
                </w:p>
                <w:p>
                  <w:pPr>
                    <w:pStyle w:val="ListParagraph"/>
                    <w:numPr>
                      <w:ilvl w:val="2"/>
                      <w:numId w:val="14"/>
                    </w:numPr>
                    <w:tabs>
                      <w:tab w:pos="1546" w:val="left" w:leader="none"/>
                    </w:tabs>
                    <w:spacing w:line="275" w:lineRule="exact" w:before="0" w:after="0"/>
                    <w:ind w:left="1545" w:right="0" w:hanging="1440"/>
                    <w:jc w:val="left"/>
                    <w:rPr>
                      <w:rFonts w:ascii="Times New Roman" w:hAnsi="Times New Roman" w:cs="Times New Roman" w:eastAsia="Times New Roman" w:hint="default"/>
                      <w:sz w:val="24"/>
                      <w:szCs w:val="24"/>
                    </w:rPr>
                  </w:pPr>
                  <w:r>
                    <w:rPr>
                      <w:rFonts w:ascii="Times New Roman"/>
                      <w:sz w:val="24"/>
                    </w:rPr>
                    <w:t>Incident</w:t>
                  </w:r>
                  <w:r>
                    <w:rPr>
                      <w:rFonts w:ascii="Times New Roman"/>
                      <w:spacing w:val="-12"/>
                      <w:sz w:val="24"/>
                    </w:rPr>
                    <w:t> </w:t>
                  </w:r>
                  <w:r>
                    <w:rPr>
                      <w:rFonts w:ascii="Times New Roman"/>
                      <w:sz w:val="24"/>
                    </w:rPr>
                    <w:t>Report</w:t>
                  </w:r>
                </w:p>
              </w:txbxContent>
            </v:textbox>
          </v:shape>
        </w:pict>
      </w:r>
      <w:r>
        <w:rPr>
          <w:rFonts w:ascii="Times New Roman"/>
          <w:spacing w:val="-49"/>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pStyle w:val="BodyText"/>
        <w:spacing w:line="240" w:lineRule="auto"/>
        <w:ind w:left="220" w:right="0"/>
        <w:jc w:val="left"/>
      </w:pPr>
      <w:r>
        <w:rPr/>
        <w:t>Relevant IEEE standards: IEEE-829 [3], IEEE-1008 [5], IEEE-1012</w:t>
      </w:r>
      <w:r>
        <w:rPr>
          <w:spacing w:val="36"/>
        </w:rPr>
        <w:t> </w:t>
      </w:r>
      <w:r>
        <w:rPr/>
        <w:t>[6]</w:t>
      </w:r>
    </w:p>
    <w:p>
      <w:pPr>
        <w:spacing w:after="0" w:line="240" w:lineRule="auto"/>
        <w:jc w:val="left"/>
        <w:sectPr>
          <w:pgSz w:w="11900" w:h="16840"/>
          <w:pgMar w:header="0" w:footer="735" w:top="1440" w:bottom="920" w:left="1580" w:right="1580"/>
        </w:sectPr>
      </w:pPr>
    </w:p>
    <w:p>
      <w:pPr>
        <w:pStyle w:val="Heading1"/>
        <w:spacing w:line="272" w:lineRule="exact" w:before="58"/>
        <w:ind w:left="120" w:right="175"/>
        <w:jc w:val="left"/>
        <w:rPr>
          <w:b w:val="0"/>
          <w:bCs w:val="0"/>
        </w:rPr>
      </w:pPr>
      <w:r>
        <w:rPr/>
        <w:t>References</w:t>
      </w:r>
      <w:r>
        <w:rPr>
          <w:b w:val="0"/>
        </w:rPr>
      </w:r>
    </w:p>
    <w:p>
      <w:pPr>
        <w:tabs>
          <w:tab w:pos="686" w:val="left" w:leader="none"/>
        </w:tabs>
        <w:spacing w:line="242" w:lineRule="auto" w:before="0"/>
        <w:ind w:left="120" w:right="392" w:firstLine="0"/>
        <w:jc w:val="left"/>
        <w:rPr>
          <w:rFonts w:ascii="Times New Roman" w:hAnsi="Times New Roman" w:cs="Times New Roman" w:eastAsia="Times New Roman" w:hint="default"/>
          <w:sz w:val="24"/>
          <w:szCs w:val="24"/>
        </w:rPr>
      </w:pPr>
      <w:r>
        <w:rPr>
          <w:rFonts w:ascii="Times New Roman" w:hAnsi="Times New Roman"/>
          <w:sz w:val="24"/>
        </w:rPr>
        <w:t>[1]</w:t>
        <w:tab/>
        <w:t>H.E. Gruber &amp; J. J. Vonèche [Eds.], </w:t>
      </w:r>
      <w:r>
        <w:rPr>
          <w:rFonts w:ascii="Times New Roman" w:hAnsi="Times New Roman"/>
          <w:i/>
          <w:sz w:val="24"/>
        </w:rPr>
        <w:t>The Essential Piaget</w:t>
      </w:r>
      <w:r>
        <w:rPr>
          <w:rFonts w:ascii="Times New Roman" w:hAnsi="Times New Roman"/>
          <w:sz w:val="24"/>
        </w:rPr>
        <w:t>, Basic Books,</w:t>
      </w:r>
      <w:r>
        <w:rPr>
          <w:rFonts w:ascii="Times New Roman" w:hAnsi="Times New Roman"/>
          <w:spacing w:val="2"/>
          <w:sz w:val="24"/>
        </w:rPr>
        <w:t> </w:t>
      </w:r>
      <w:r>
        <w:rPr>
          <w:rFonts w:ascii="Times New Roman" w:hAnsi="Times New Roman"/>
          <w:sz w:val="24"/>
        </w:rPr>
        <w:t>1977</w:t>
      </w:r>
      <w:r>
        <w:rPr>
          <w:rFonts w:ascii="Times New Roman" w:hAnsi="Times New Roman"/>
          <w:spacing w:val="1"/>
          <w:sz w:val="24"/>
        </w:rPr>
        <w:t> </w:t>
      </w:r>
      <w:r>
        <w:rPr>
          <w:rFonts w:ascii="Times New Roman" w:hAnsi="Times New Roman"/>
          <w:sz w:val="24"/>
        </w:rPr>
        <w:t>[2]</w:t>
        <w:tab/>
      </w:r>
      <w:r>
        <w:rPr>
          <w:rFonts w:ascii="Times New Roman" w:hAnsi="Times New Roman"/>
          <w:i/>
          <w:sz w:val="24"/>
        </w:rPr>
        <w:t>Computing</w:t>
      </w:r>
      <w:r>
        <w:rPr>
          <w:rFonts w:ascii="Times New Roman" w:hAnsi="Times New Roman"/>
          <w:i/>
          <w:spacing w:val="-6"/>
          <w:sz w:val="24"/>
        </w:rPr>
        <w:t> </w:t>
      </w:r>
      <w:r>
        <w:rPr>
          <w:rFonts w:ascii="Times New Roman" w:hAnsi="Times New Roman"/>
          <w:i/>
          <w:sz w:val="24"/>
        </w:rPr>
        <w:t>Curricula</w:t>
      </w:r>
      <w:r>
        <w:rPr>
          <w:rFonts w:ascii="Times New Roman" w:hAnsi="Times New Roman"/>
          <w:i/>
          <w:spacing w:val="-6"/>
          <w:sz w:val="24"/>
        </w:rPr>
        <w:t> </w:t>
      </w:r>
      <w:r>
        <w:rPr>
          <w:rFonts w:ascii="Times New Roman" w:hAnsi="Times New Roman"/>
          <w:i/>
          <w:sz w:val="24"/>
        </w:rPr>
        <w:t>2001</w:t>
      </w:r>
      <w:r>
        <w:rPr>
          <w:rFonts w:ascii="Times New Roman" w:hAnsi="Times New Roman"/>
          <w:sz w:val="24"/>
        </w:rPr>
        <w:t>,</w:t>
      </w:r>
      <w:r>
        <w:rPr>
          <w:rFonts w:ascii="Times New Roman" w:hAnsi="Times New Roman"/>
          <w:spacing w:val="-6"/>
          <w:sz w:val="24"/>
        </w:rPr>
        <w:t> </w:t>
      </w:r>
      <w:r>
        <w:rPr>
          <w:rFonts w:ascii="Times New Roman" w:hAnsi="Times New Roman"/>
          <w:sz w:val="24"/>
        </w:rPr>
        <w:t>The</w:t>
      </w:r>
      <w:r>
        <w:rPr>
          <w:rFonts w:ascii="Times New Roman" w:hAnsi="Times New Roman"/>
          <w:spacing w:val="-5"/>
          <w:sz w:val="24"/>
        </w:rPr>
        <w:t> </w:t>
      </w:r>
      <w:r>
        <w:rPr>
          <w:rFonts w:ascii="Times New Roman" w:hAnsi="Times New Roman"/>
          <w:sz w:val="24"/>
        </w:rPr>
        <w:t>Joint</w:t>
      </w:r>
      <w:r>
        <w:rPr>
          <w:rFonts w:ascii="Times New Roman" w:hAnsi="Times New Roman"/>
          <w:spacing w:val="-6"/>
          <w:sz w:val="24"/>
        </w:rPr>
        <w:t> </w:t>
      </w:r>
      <w:r>
        <w:rPr>
          <w:rFonts w:ascii="Times New Roman" w:hAnsi="Times New Roman"/>
          <w:sz w:val="24"/>
        </w:rPr>
        <w:t>Task</w:t>
      </w:r>
      <w:r>
        <w:rPr>
          <w:rFonts w:ascii="Times New Roman" w:hAnsi="Times New Roman"/>
          <w:spacing w:val="-9"/>
          <w:sz w:val="24"/>
        </w:rPr>
        <w:t> </w:t>
      </w:r>
      <w:r>
        <w:rPr>
          <w:rFonts w:ascii="Times New Roman" w:hAnsi="Times New Roman"/>
          <w:sz w:val="24"/>
        </w:rPr>
        <w:t>Force</w:t>
      </w:r>
      <w:r>
        <w:rPr>
          <w:rFonts w:ascii="Times New Roman" w:hAnsi="Times New Roman"/>
          <w:spacing w:val="-8"/>
          <w:sz w:val="24"/>
        </w:rPr>
        <w:t> </w:t>
      </w:r>
      <w:r>
        <w:rPr>
          <w:rFonts w:ascii="Times New Roman" w:hAnsi="Times New Roman"/>
          <w:sz w:val="24"/>
        </w:rPr>
        <w:t>on</w:t>
      </w:r>
      <w:r>
        <w:rPr>
          <w:rFonts w:ascii="Times New Roman" w:hAnsi="Times New Roman"/>
          <w:spacing w:val="-3"/>
          <w:sz w:val="24"/>
        </w:rPr>
        <w:t> </w:t>
      </w:r>
      <w:r>
        <w:rPr>
          <w:rFonts w:ascii="Times New Roman" w:hAnsi="Times New Roman"/>
          <w:sz w:val="24"/>
        </w:rPr>
        <w:t>Computing</w:t>
      </w:r>
      <w:r>
        <w:rPr>
          <w:rFonts w:ascii="Times New Roman" w:hAnsi="Times New Roman"/>
          <w:spacing w:val="-8"/>
          <w:sz w:val="24"/>
        </w:rPr>
        <w:t> </w:t>
      </w:r>
      <w:r>
        <w:rPr>
          <w:rFonts w:ascii="Times New Roman" w:hAnsi="Times New Roman"/>
          <w:sz w:val="24"/>
        </w:rPr>
        <w:t>Curricula,</w:t>
      </w:r>
    </w:p>
    <w:p>
      <w:pPr>
        <w:pStyle w:val="BodyText"/>
        <w:spacing w:line="271" w:lineRule="exact"/>
        <w:ind w:left="686" w:right="175"/>
        <w:jc w:val="left"/>
      </w:pPr>
      <w:r>
        <w:rPr/>
        <w:t>Final</w:t>
      </w:r>
      <w:r>
        <w:rPr>
          <w:spacing w:val="-14"/>
        </w:rPr>
        <w:t> </w:t>
      </w:r>
      <w:r>
        <w:rPr/>
        <w:t>Report,</w:t>
      </w:r>
      <w:r>
        <w:rPr>
          <w:spacing w:val="-14"/>
        </w:rPr>
        <w:t> </w:t>
      </w:r>
      <w:r>
        <w:rPr/>
        <w:t>IEEE</w:t>
      </w:r>
      <w:r>
        <w:rPr>
          <w:spacing w:val="-8"/>
        </w:rPr>
        <w:t> </w:t>
      </w:r>
      <w:r>
        <w:rPr/>
        <w:t>Computer</w:t>
      </w:r>
      <w:r>
        <w:rPr>
          <w:spacing w:val="-8"/>
        </w:rPr>
        <w:t> </w:t>
      </w:r>
      <w:r>
        <w:rPr/>
        <w:t>Society,</w:t>
      </w:r>
      <w:r>
        <w:rPr>
          <w:spacing w:val="-8"/>
        </w:rPr>
        <w:t> </w:t>
      </w:r>
      <w:r>
        <w:rPr/>
        <w:t>Association</w:t>
      </w:r>
      <w:r>
        <w:rPr>
          <w:spacing w:val="-8"/>
        </w:rPr>
        <w:t> </w:t>
      </w:r>
      <w:r>
        <w:rPr/>
        <w:t>for</w:t>
      </w:r>
      <w:r>
        <w:rPr>
          <w:spacing w:val="-8"/>
        </w:rPr>
        <w:t> </w:t>
      </w:r>
      <w:r>
        <w:rPr/>
        <w:t>Computing</w:t>
      </w:r>
      <w:r>
        <w:rPr>
          <w:spacing w:val="-13"/>
        </w:rPr>
        <w:t> </w:t>
      </w:r>
      <w:r>
        <w:rPr/>
        <w:t>Machinery,</w:t>
      </w:r>
    </w:p>
    <w:p>
      <w:pPr>
        <w:pStyle w:val="BodyText"/>
        <w:spacing w:line="275" w:lineRule="exact" w:before="2"/>
        <w:ind w:left="686" w:right="175"/>
        <w:jc w:val="left"/>
      </w:pPr>
      <w:r>
        <w:rPr/>
        <w:t>Dec 15,</w:t>
      </w:r>
      <w:r>
        <w:rPr>
          <w:spacing w:val="-2"/>
        </w:rPr>
        <w:t> </w:t>
      </w:r>
      <w:r>
        <w:rPr/>
        <w:t>2001</w:t>
      </w:r>
    </w:p>
    <w:p>
      <w:pPr>
        <w:tabs>
          <w:tab w:pos="686" w:val="left" w:leader="none"/>
        </w:tabs>
        <w:spacing w:line="275" w:lineRule="exact" w:before="0"/>
        <w:ind w:left="120" w:right="175" w:firstLine="0"/>
        <w:jc w:val="left"/>
        <w:rPr>
          <w:rFonts w:ascii="Times New Roman" w:hAnsi="Times New Roman" w:cs="Times New Roman" w:eastAsia="Times New Roman" w:hint="default"/>
          <w:sz w:val="24"/>
          <w:szCs w:val="24"/>
        </w:rPr>
      </w:pPr>
      <w:r>
        <w:rPr>
          <w:rFonts w:ascii="Times New Roman"/>
          <w:sz w:val="24"/>
        </w:rPr>
        <w:t>[3]</w:t>
        <w:tab/>
        <w:t>IEEE Std. 829-1998 </w:t>
      </w:r>
      <w:r>
        <w:rPr>
          <w:rFonts w:ascii="Times New Roman"/>
          <w:i/>
          <w:sz w:val="24"/>
        </w:rPr>
        <w:t>IEEE Standard for Software Test</w:t>
      </w:r>
      <w:r>
        <w:rPr>
          <w:rFonts w:ascii="Times New Roman"/>
          <w:i/>
          <w:spacing w:val="15"/>
          <w:sz w:val="24"/>
        </w:rPr>
        <w:t> </w:t>
      </w:r>
      <w:r>
        <w:rPr>
          <w:rFonts w:ascii="Times New Roman"/>
          <w:i/>
          <w:sz w:val="24"/>
        </w:rPr>
        <w:t>Documentation</w:t>
      </w:r>
      <w:r>
        <w:rPr>
          <w:rFonts w:ascii="Times New Roman"/>
          <w:sz w:val="24"/>
        </w:rPr>
      </w:r>
    </w:p>
    <w:p>
      <w:pPr>
        <w:tabs>
          <w:tab w:pos="686" w:val="left" w:leader="none"/>
        </w:tabs>
        <w:spacing w:line="274" w:lineRule="exact" w:before="7"/>
        <w:ind w:left="686" w:right="316" w:hanging="567"/>
        <w:jc w:val="left"/>
        <w:rPr>
          <w:rFonts w:ascii="Times New Roman" w:hAnsi="Times New Roman" w:cs="Times New Roman" w:eastAsia="Times New Roman" w:hint="default"/>
          <w:sz w:val="24"/>
          <w:szCs w:val="24"/>
        </w:rPr>
      </w:pPr>
      <w:r>
        <w:rPr>
          <w:rFonts w:ascii="Times New Roman"/>
          <w:sz w:val="24"/>
        </w:rPr>
        <w:t>[4]</w:t>
        <w:tab/>
        <w:t>IEEE Std. 830-1998 </w:t>
      </w:r>
      <w:r>
        <w:rPr>
          <w:rFonts w:ascii="Times New Roman"/>
          <w:i/>
          <w:sz w:val="24"/>
        </w:rPr>
        <w:t>IEEE Recommended Practice for</w:t>
      </w:r>
      <w:r>
        <w:rPr>
          <w:rFonts w:ascii="Times New Roman"/>
          <w:i/>
          <w:spacing w:val="6"/>
          <w:sz w:val="24"/>
        </w:rPr>
        <w:t> </w:t>
      </w:r>
      <w:r>
        <w:rPr>
          <w:rFonts w:ascii="Times New Roman"/>
          <w:i/>
          <w:sz w:val="24"/>
        </w:rPr>
        <w:t>Software</w:t>
      </w:r>
      <w:r>
        <w:rPr>
          <w:rFonts w:ascii="Times New Roman"/>
          <w:i/>
          <w:spacing w:val="-1"/>
          <w:sz w:val="24"/>
        </w:rPr>
        <w:t> </w:t>
      </w:r>
      <w:r>
        <w:rPr>
          <w:rFonts w:ascii="Times New Roman"/>
          <w:i/>
          <w:spacing w:val="2"/>
          <w:sz w:val="24"/>
        </w:rPr>
        <w:t>Requirements</w:t>
      </w:r>
      <w:r>
        <w:rPr>
          <w:rFonts w:ascii="Times New Roman"/>
          <w:i/>
          <w:spacing w:val="2"/>
          <w:w w:val="99"/>
          <w:sz w:val="24"/>
        </w:rPr>
        <w:t> </w:t>
      </w:r>
      <w:r>
        <w:rPr>
          <w:rFonts w:ascii="Times New Roman"/>
          <w:i/>
          <w:sz w:val="24"/>
        </w:rPr>
        <w:t>Specifications</w:t>
      </w:r>
      <w:r>
        <w:rPr>
          <w:rFonts w:ascii="Times New Roman"/>
          <w:sz w:val="24"/>
        </w:rPr>
      </w:r>
    </w:p>
    <w:p>
      <w:pPr>
        <w:tabs>
          <w:tab w:pos="686" w:val="left" w:leader="none"/>
        </w:tabs>
        <w:spacing w:line="274" w:lineRule="exact" w:before="0"/>
        <w:ind w:left="120" w:right="175" w:firstLine="0"/>
        <w:jc w:val="left"/>
        <w:rPr>
          <w:rFonts w:ascii="Times New Roman" w:hAnsi="Times New Roman" w:cs="Times New Roman" w:eastAsia="Times New Roman" w:hint="default"/>
          <w:sz w:val="24"/>
          <w:szCs w:val="24"/>
        </w:rPr>
      </w:pPr>
      <w:r>
        <w:rPr>
          <w:rFonts w:ascii="Times New Roman"/>
          <w:sz w:val="24"/>
        </w:rPr>
        <w:t>[5]</w:t>
        <w:tab/>
        <w:t>IEEE Std. 1008-1997 </w:t>
      </w:r>
      <w:r>
        <w:rPr>
          <w:rFonts w:ascii="Times New Roman"/>
          <w:i/>
          <w:sz w:val="24"/>
        </w:rPr>
        <w:t>IEEE Standard for Software Unit</w:t>
      </w:r>
      <w:r>
        <w:rPr>
          <w:rFonts w:ascii="Times New Roman"/>
          <w:i/>
          <w:spacing w:val="20"/>
          <w:sz w:val="24"/>
        </w:rPr>
        <w:t> </w:t>
      </w:r>
      <w:r>
        <w:rPr>
          <w:rFonts w:ascii="Times New Roman"/>
          <w:i/>
          <w:sz w:val="24"/>
        </w:rPr>
        <w:t>Testing</w:t>
      </w:r>
      <w:r>
        <w:rPr>
          <w:rFonts w:ascii="Times New Roman"/>
          <w:sz w:val="24"/>
        </w:rPr>
      </w:r>
    </w:p>
    <w:p>
      <w:pPr>
        <w:tabs>
          <w:tab w:pos="686" w:val="left" w:leader="none"/>
        </w:tabs>
        <w:spacing w:line="275" w:lineRule="exact" w:before="0"/>
        <w:ind w:left="120" w:right="175" w:firstLine="0"/>
        <w:jc w:val="left"/>
        <w:rPr>
          <w:rFonts w:ascii="Times New Roman" w:hAnsi="Times New Roman" w:cs="Times New Roman" w:eastAsia="Times New Roman" w:hint="default"/>
          <w:sz w:val="24"/>
          <w:szCs w:val="24"/>
        </w:rPr>
      </w:pPr>
      <w:r>
        <w:rPr>
          <w:rFonts w:ascii="Times New Roman"/>
          <w:sz w:val="24"/>
        </w:rPr>
        <w:t>[6]</w:t>
        <w:tab/>
        <w:t>IEEE Std. 1012-1998 </w:t>
      </w:r>
      <w:r>
        <w:rPr>
          <w:rFonts w:ascii="Times New Roman"/>
          <w:i/>
          <w:sz w:val="24"/>
        </w:rPr>
        <w:t>IEEE Standard for Software Verification and</w:t>
      </w:r>
      <w:r>
        <w:rPr>
          <w:rFonts w:ascii="Times New Roman"/>
          <w:i/>
          <w:spacing w:val="18"/>
          <w:sz w:val="24"/>
        </w:rPr>
        <w:t> </w:t>
      </w:r>
      <w:r>
        <w:rPr>
          <w:rFonts w:ascii="Times New Roman"/>
          <w:i/>
          <w:sz w:val="24"/>
        </w:rPr>
        <w:t>Validation</w:t>
      </w:r>
      <w:r>
        <w:rPr>
          <w:rFonts w:ascii="Times New Roman"/>
          <w:sz w:val="24"/>
        </w:rPr>
      </w:r>
    </w:p>
    <w:p>
      <w:pPr>
        <w:tabs>
          <w:tab w:pos="686" w:val="left" w:leader="none"/>
        </w:tabs>
        <w:spacing w:line="274" w:lineRule="exact" w:before="7"/>
        <w:ind w:left="686" w:right="858" w:hanging="567"/>
        <w:jc w:val="left"/>
        <w:rPr>
          <w:rFonts w:ascii="Times New Roman" w:hAnsi="Times New Roman" w:cs="Times New Roman" w:eastAsia="Times New Roman" w:hint="default"/>
          <w:sz w:val="24"/>
          <w:szCs w:val="24"/>
        </w:rPr>
      </w:pPr>
      <w:r>
        <w:rPr>
          <w:rFonts w:ascii="Times New Roman"/>
          <w:sz w:val="24"/>
        </w:rPr>
        <w:t>[7]</w:t>
        <w:tab/>
        <w:t>IEEE Std. 1016-1998 </w:t>
      </w:r>
      <w:r>
        <w:rPr>
          <w:rFonts w:ascii="Times New Roman"/>
          <w:i/>
          <w:sz w:val="24"/>
        </w:rPr>
        <w:t>IEEE Recommended Practice for</w:t>
      </w:r>
      <w:r>
        <w:rPr>
          <w:rFonts w:ascii="Times New Roman"/>
          <w:i/>
          <w:spacing w:val="9"/>
          <w:sz w:val="24"/>
        </w:rPr>
        <w:t> </w:t>
      </w:r>
      <w:r>
        <w:rPr>
          <w:rFonts w:ascii="Times New Roman"/>
          <w:i/>
          <w:sz w:val="24"/>
        </w:rPr>
        <w:t>Software</w:t>
      </w:r>
      <w:r>
        <w:rPr>
          <w:rFonts w:ascii="Times New Roman"/>
          <w:i/>
          <w:spacing w:val="-1"/>
          <w:sz w:val="24"/>
        </w:rPr>
        <w:t> </w:t>
      </w:r>
      <w:r>
        <w:rPr>
          <w:rFonts w:ascii="Times New Roman"/>
          <w:i/>
          <w:sz w:val="24"/>
        </w:rPr>
        <w:t>Design</w:t>
      </w:r>
      <w:r>
        <w:rPr>
          <w:rFonts w:ascii="Times New Roman"/>
          <w:i/>
          <w:w w:val="99"/>
          <w:sz w:val="24"/>
        </w:rPr>
        <w:t> </w:t>
      </w:r>
      <w:r>
        <w:rPr>
          <w:rFonts w:ascii="Times New Roman"/>
          <w:i/>
          <w:sz w:val="24"/>
        </w:rPr>
        <w:t>Descriptions</w:t>
      </w:r>
      <w:r>
        <w:rPr>
          <w:rFonts w:ascii="Times New Roman"/>
          <w:sz w:val="24"/>
        </w:rPr>
      </w:r>
    </w:p>
    <w:p>
      <w:pPr>
        <w:tabs>
          <w:tab w:pos="686" w:val="left" w:leader="none"/>
        </w:tabs>
        <w:spacing w:line="274" w:lineRule="exact" w:before="0"/>
        <w:ind w:left="120" w:right="175" w:firstLine="0"/>
        <w:jc w:val="left"/>
        <w:rPr>
          <w:rFonts w:ascii="Times New Roman" w:hAnsi="Times New Roman" w:cs="Times New Roman" w:eastAsia="Times New Roman" w:hint="default"/>
          <w:sz w:val="24"/>
          <w:szCs w:val="24"/>
        </w:rPr>
      </w:pPr>
      <w:r>
        <w:rPr>
          <w:rFonts w:ascii="Times New Roman"/>
          <w:sz w:val="24"/>
        </w:rPr>
        <w:t>[8]</w:t>
        <w:tab/>
        <w:t>IEEE Std 1058-1998 </w:t>
      </w:r>
      <w:r>
        <w:rPr>
          <w:rFonts w:ascii="Times New Roman"/>
          <w:i/>
          <w:sz w:val="24"/>
        </w:rPr>
        <w:t>IEEE Standard for Software Project Management</w:t>
      </w:r>
      <w:r>
        <w:rPr>
          <w:rFonts w:ascii="Times New Roman"/>
          <w:i/>
          <w:spacing w:val="5"/>
          <w:sz w:val="24"/>
        </w:rPr>
        <w:t> </w:t>
      </w:r>
      <w:r>
        <w:rPr>
          <w:rFonts w:ascii="Times New Roman"/>
          <w:i/>
          <w:sz w:val="24"/>
        </w:rPr>
        <w:t>Plans</w:t>
      </w:r>
      <w:r>
        <w:rPr>
          <w:rFonts w:ascii="Times New Roman"/>
          <w:sz w:val="24"/>
        </w:rPr>
      </w:r>
    </w:p>
    <w:p>
      <w:pPr>
        <w:tabs>
          <w:tab w:pos="686" w:val="left" w:leader="none"/>
        </w:tabs>
        <w:spacing w:line="242" w:lineRule="auto" w:before="0"/>
        <w:ind w:left="686" w:right="328" w:hanging="567"/>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[9]</w:t>
        <w:tab/>
        <w:t>IEEE Std 1540-2001 </w:t>
      </w:r>
      <w:r>
        <w:rPr>
          <w:rFonts w:ascii="Times New Roman" w:hAnsi="Times New Roman" w:cs="Times New Roman" w:eastAsia="Times New Roman" w:hint="default"/>
          <w:i/>
          <w:sz w:val="24"/>
          <w:szCs w:val="24"/>
        </w:rPr>
        <w:t>IEEE Standard for Software Life Cycle Processes</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Risk</w:t>
      </w:r>
      <w:r>
        <w:rPr>
          <w:rFonts w:ascii="Times New Roman" w:hAnsi="Times New Roman" w:cs="Times New Roman" w:eastAsia="Times New Roman" w:hint="default"/>
          <w:i/>
          <w:spacing w:val="2"/>
          <w:w w:val="99"/>
          <w:sz w:val="24"/>
          <w:szCs w:val="24"/>
        </w:rPr>
        <w:t> </w:t>
      </w:r>
      <w:r>
        <w:rPr>
          <w:rFonts w:ascii="Times New Roman" w:hAnsi="Times New Roman" w:cs="Times New Roman" w:eastAsia="Times New Roman" w:hint="default"/>
          <w:i/>
          <w:sz w:val="24"/>
          <w:szCs w:val="24"/>
        </w:rPr>
        <w:t>Management</w:t>
      </w:r>
      <w:r>
        <w:rPr>
          <w:rFonts w:ascii="Times New Roman" w:hAnsi="Times New Roman" w:cs="Times New Roman" w:eastAsia="Times New Roman" w:hint="default"/>
          <w:sz w:val="24"/>
          <w:szCs w:val="24"/>
        </w:rPr>
      </w:r>
    </w:p>
    <w:p>
      <w:pPr>
        <w:spacing w:line="242" w:lineRule="auto" w:before="0"/>
        <w:ind w:left="686" w:right="175" w:hanging="567"/>
        <w:jc w:val="left"/>
        <w:rPr>
          <w:rFonts w:ascii="Times New Roman" w:hAnsi="Times New Roman" w:cs="Times New Roman" w:eastAsia="Times New Roman" w:hint="default"/>
          <w:sz w:val="24"/>
          <w:szCs w:val="24"/>
        </w:rPr>
      </w:pPr>
      <w:r>
        <w:rPr>
          <w:rFonts w:ascii="Times New Roman"/>
          <w:sz w:val="24"/>
        </w:rPr>
        <w:t>[10]   IEEE 12207.2-1997 </w:t>
      </w:r>
      <w:r>
        <w:rPr>
          <w:rFonts w:ascii="Times New Roman"/>
          <w:i/>
          <w:sz w:val="24"/>
        </w:rPr>
        <w:t>Industry Implementation of International Standard ISO/IEC 12207: 1995 (ISO/IEC 12207) Standard for Information Technology</w:t>
      </w:r>
      <w:r>
        <w:rPr>
          <w:rFonts w:ascii="Times New Roman"/>
          <w:i/>
          <w:spacing w:val="12"/>
          <w:sz w:val="24"/>
        </w:rPr>
        <w:t> </w:t>
      </w:r>
      <w:r>
        <w:rPr>
          <w:rFonts w:ascii="Times New Roman"/>
          <w:i/>
          <w:sz w:val="24"/>
        </w:rPr>
        <w:t>-</w:t>
      </w:r>
      <w:r>
        <w:rPr>
          <w:rFonts w:ascii="Times New Roman"/>
          <w:sz w:val="24"/>
        </w:rPr>
      </w:r>
    </w:p>
    <w:p>
      <w:pPr>
        <w:spacing w:line="271" w:lineRule="exact" w:before="0"/>
        <w:ind w:left="686" w:right="175" w:firstLine="0"/>
        <w:jc w:val="left"/>
        <w:rPr>
          <w:rFonts w:ascii="Times New Roman" w:hAnsi="Times New Roman" w:cs="Times New Roman" w:eastAsia="Times New Roman" w:hint="default"/>
          <w:sz w:val="24"/>
          <w:szCs w:val="24"/>
        </w:rPr>
      </w:pPr>
      <w:r>
        <w:rPr>
          <w:rFonts w:ascii="Times New Roman"/>
          <w:i/>
          <w:sz w:val="24"/>
        </w:rPr>
        <w:t>Software Life Cycle Processes - Implementation</w:t>
      </w:r>
      <w:r>
        <w:rPr>
          <w:rFonts w:ascii="Times New Roman"/>
          <w:i/>
          <w:spacing w:val="-31"/>
          <w:sz w:val="24"/>
        </w:rPr>
        <w:t> </w:t>
      </w:r>
      <w:r>
        <w:rPr>
          <w:rFonts w:ascii="Times New Roman"/>
          <w:i/>
          <w:sz w:val="24"/>
        </w:rPr>
        <w:t>Considerations</w:t>
      </w:r>
      <w:r>
        <w:rPr>
          <w:rFonts w:ascii="Times New Roman"/>
          <w:sz w:val="24"/>
        </w:rPr>
      </w:r>
    </w:p>
    <w:p>
      <w:pPr>
        <w:spacing w:line="274" w:lineRule="exact" w:before="7"/>
        <w:ind w:left="686" w:right="858" w:hanging="567"/>
        <w:jc w:val="left"/>
        <w:rPr>
          <w:rFonts w:ascii="Times New Roman" w:hAnsi="Times New Roman" w:cs="Times New Roman" w:eastAsia="Times New Roman" w:hint="default"/>
          <w:sz w:val="24"/>
          <w:szCs w:val="24"/>
        </w:rPr>
      </w:pPr>
      <w:r>
        <w:rPr>
          <w:rFonts w:ascii="Times New Roman"/>
          <w:sz w:val="24"/>
        </w:rPr>
        <w:t>[11] E.F. Lindquist (Ed.), </w:t>
      </w:r>
      <w:r>
        <w:rPr>
          <w:rFonts w:ascii="Times New Roman"/>
          <w:i/>
          <w:sz w:val="24"/>
        </w:rPr>
        <w:t>Educational Measurement</w:t>
      </w:r>
      <w:r>
        <w:rPr>
          <w:rFonts w:ascii="Times New Roman"/>
          <w:sz w:val="24"/>
        </w:rPr>
        <w:t>, American </w:t>
      </w:r>
      <w:r>
        <w:rPr>
          <w:rFonts w:ascii="Times New Roman"/>
          <w:spacing w:val="-3"/>
          <w:sz w:val="24"/>
        </w:rPr>
        <w:t>Council </w:t>
      </w:r>
      <w:r>
        <w:rPr>
          <w:rFonts w:ascii="Times New Roman"/>
          <w:sz w:val="24"/>
        </w:rPr>
        <w:t>on </w:t>
      </w:r>
      <w:r>
        <w:rPr>
          <w:rFonts w:ascii="Times New Roman"/>
          <w:sz w:val="24"/>
        </w:rPr>
        <w:t>Education,</w:t>
      </w:r>
      <w:r>
        <w:rPr>
          <w:rFonts w:ascii="Times New Roman"/>
          <w:spacing w:val="-6"/>
          <w:sz w:val="24"/>
        </w:rPr>
        <w:t> </w:t>
      </w:r>
      <w:r>
        <w:rPr>
          <w:rFonts w:ascii="Times New Roman"/>
          <w:sz w:val="24"/>
        </w:rPr>
        <w:t>1951</w:t>
      </w:r>
    </w:p>
    <w:p>
      <w:pPr>
        <w:spacing w:line="240" w:lineRule="auto" w:before="0"/>
        <w:ind w:left="686" w:right="453" w:hanging="567"/>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[12] R. McCauley and U. Jackson, "Teaching Software Engineering Early – Experiences and </w:t>
      </w:r>
      <w:r>
        <w:rPr>
          <w:rFonts w:ascii="Times New Roman" w:hAnsi="Times New Roman" w:cs="Times New Roman" w:eastAsia="Times New Roman" w:hint="default"/>
          <w:spacing w:val="-3"/>
          <w:sz w:val="24"/>
          <w:szCs w:val="24"/>
        </w:rPr>
        <w:t>Results",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i/>
          <w:sz w:val="24"/>
          <w:szCs w:val="24"/>
        </w:rPr>
        <w:t>Proceedings of the 1998 Frontiers in Education Conference (FIE'98)</w:t>
      </w:r>
      <w:r>
        <w:rPr>
          <w:rFonts w:ascii="Times New Roman" w:hAnsi="Times New Roman" w:cs="Times New Roman" w:eastAsia="Times New Roman" w:hint="default"/>
          <w:sz w:val="24"/>
          <w:szCs w:val="24"/>
        </w:rPr>
        <w:t>, IEEE,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1998.</w:t>
      </w:r>
    </w:p>
    <w:p>
      <w:pPr>
        <w:spacing w:line="240" w:lineRule="auto" w:before="0"/>
        <w:ind w:left="686" w:right="350" w:hanging="567"/>
        <w:jc w:val="both"/>
        <w:rPr>
          <w:rFonts w:ascii="Times New Roman" w:hAnsi="Times New Roman" w:cs="Times New Roman" w:eastAsia="Times New Roman" w:hint="default"/>
          <w:sz w:val="24"/>
          <w:szCs w:val="24"/>
        </w:rPr>
      </w:pPr>
      <w:r>
        <w:rPr>
          <w:rFonts w:ascii="Times New Roman"/>
          <w:sz w:val="24"/>
        </w:rPr>
        <w:t>[13] R. Thomas, G. Semeczko, H. Morarji, G. Mohay, "Core Software Engineering Subjects: A Case Study ('86 - '94)", in </w:t>
      </w:r>
      <w:r>
        <w:rPr>
          <w:rFonts w:ascii="Times New Roman"/>
          <w:i/>
          <w:sz w:val="24"/>
        </w:rPr>
        <w:t>Proceedings of the Software Education Conference 1994</w:t>
      </w:r>
      <w:r>
        <w:rPr>
          <w:rFonts w:ascii="Times New Roman"/>
          <w:sz w:val="24"/>
        </w:rPr>
        <w:t>, Pages: 24-31, IEEE,</w:t>
      </w:r>
      <w:r>
        <w:rPr>
          <w:rFonts w:ascii="Times New Roman"/>
          <w:spacing w:val="19"/>
          <w:sz w:val="24"/>
        </w:rPr>
        <w:t> </w:t>
      </w:r>
      <w:r>
        <w:rPr>
          <w:rFonts w:ascii="Times New Roman"/>
          <w:sz w:val="24"/>
        </w:rPr>
        <w:t>1995</w:t>
      </w:r>
    </w:p>
    <w:p>
      <w:pPr>
        <w:spacing w:line="275" w:lineRule="exact" w:before="2"/>
        <w:ind w:left="119" w:right="175" w:firstLine="0"/>
        <w:jc w:val="left"/>
        <w:rPr>
          <w:rFonts w:ascii="Times New Roman" w:hAnsi="Times New Roman" w:cs="Times New Roman" w:eastAsia="Times New Roman" w:hint="default"/>
          <w:sz w:val="24"/>
          <w:szCs w:val="24"/>
        </w:rPr>
      </w:pPr>
      <w:r>
        <w:rPr>
          <w:rFonts w:ascii="Times New Roman"/>
          <w:sz w:val="24"/>
        </w:rPr>
        <w:t>[14]   MIL-STD-498 </w:t>
      </w:r>
      <w:r>
        <w:rPr>
          <w:rFonts w:ascii="Times New Roman"/>
          <w:i/>
          <w:sz w:val="24"/>
        </w:rPr>
        <w:t>Military Standard, Software Development and</w:t>
      </w:r>
      <w:r>
        <w:rPr>
          <w:rFonts w:ascii="Times New Roman"/>
          <w:i/>
          <w:spacing w:val="-28"/>
          <w:sz w:val="24"/>
        </w:rPr>
        <w:t> </w:t>
      </w:r>
      <w:r>
        <w:rPr>
          <w:rFonts w:ascii="Times New Roman"/>
          <w:i/>
          <w:sz w:val="24"/>
        </w:rPr>
        <w:t>Documentation</w:t>
      </w:r>
      <w:r>
        <w:rPr>
          <w:rFonts w:ascii="Times New Roman"/>
          <w:sz w:val="24"/>
        </w:rPr>
        <w:t>,</w:t>
      </w:r>
    </w:p>
    <w:p>
      <w:pPr>
        <w:pStyle w:val="BodyText"/>
        <w:spacing w:line="275" w:lineRule="exact"/>
        <w:ind w:left="686" w:right="175"/>
        <w:jc w:val="left"/>
      </w:pPr>
      <w:r>
        <w:rPr/>
        <w:t>US Department of Defence, 5 December,</w:t>
      </w:r>
      <w:r>
        <w:rPr>
          <w:spacing w:val="-29"/>
        </w:rPr>
        <w:t> </w:t>
      </w:r>
      <w:r>
        <w:rPr/>
        <w:t>1994</w:t>
      </w:r>
    </w:p>
    <w:p>
      <w:pPr>
        <w:spacing w:line="274" w:lineRule="exact" w:before="7"/>
        <w:ind w:left="686" w:right="175" w:hanging="567"/>
        <w:jc w:val="left"/>
        <w:rPr>
          <w:rFonts w:ascii="Times New Roman" w:hAnsi="Times New Roman" w:cs="Times New Roman" w:eastAsia="Times New Roman" w:hint="default"/>
          <w:sz w:val="24"/>
          <w:szCs w:val="24"/>
        </w:rPr>
      </w:pPr>
      <w:r>
        <w:rPr>
          <w:rFonts w:ascii="Times New Roman"/>
          <w:sz w:val="24"/>
        </w:rPr>
        <w:t>[15] E. Yourdon</w:t>
      </w:r>
      <w:r>
        <w:rPr>
          <w:rFonts w:ascii="Times New Roman"/>
          <w:i/>
          <w:sz w:val="24"/>
        </w:rPr>
        <w:t>, Rise and Resurrection of the American Programmer</w:t>
      </w:r>
      <w:r>
        <w:rPr>
          <w:rFonts w:ascii="Times New Roman"/>
          <w:sz w:val="24"/>
        </w:rPr>
        <w:t>, Yourdon Press,</w:t>
      </w:r>
      <w:r>
        <w:rPr>
          <w:rFonts w:ascii="Times New Roman"/>
          <w:spacing w:val="-1"/>
          <w:sz w:val="24"/>
        </w:rPr>
        <w:t> </w:t>
      </w:r>
      <w:r>
        <w:rPr>
          <w:rFonts w:ascii="Times New Roman"/>
          <w:sz w:val="24"/>
        </w:rPr>
        <w:t>1996</w:t>
      </w:r>
    </w:p>
    <w:p>
      <w:pPr>
        <w:spacing w:line="240" w:lineRule="auto" w:before="2"/>
        <w:rPr>
          <w:rFonts w:ascii="Times New Roman" w:hAnsi="Times New Roman" w:cs="Times New Roman" w:eastAsia="Times New Roman" w:hint="default"/>
          <w:sz w:val="24"/>
          <w:szCs w:val="24"/>
        </w:rPr>
      </w:pPr>
    </w:p>
    <w:p>
      <w:pPr>
        <w:pStyle w:val="Heading1"/>
        <w:spacing w:line="276" w:lineRule="exact"/>
        <w:ind w:left="119" w:right="175"/>
        <w:jc w:val="left"/>
        <w:rPr>
          <w:b w:val="0"/>
          <w:bCs w:val="0"/>
        </w:rPr>
      </w:pPr>
      <w:r>
        <w:rPr/>
        <w:t>Further</w:t>
      </w:r>
      <w:r>
        <w:rPr>
          <w:spacing w:val="-16"/>
        </w:rPr>
        <w:t> </w:t>
      </w:r>
      <w:r>
        <w:rPr/>
        <w:t>Reading</w:t>
      </w:r>
      <w:r>
        <w:rPr>
          <w:b w:val="0"/>
        </w:rPr>
      </w:r>
    </w:p>
    <w:p>
      <w:pPr>
        <w:spacing w:line="274" w:lineRule="exact" w:before="22"/>
        <w:ind w:left="479" w:right="175" w:hanging="360"/>
        <w:jc w:val="left"/>
        <w:rPr>
          <w:rFonts w:ascii="Times New Roman" w:hAnsi="Times New Roman" w:cs="Times New Roman" w:eastAsia="Times New Roman"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z w:val="24"/>
          <w:szCs w:val="24"/>
        </w:rPr>
        <w:t>C.W. Dawson, </w:t>
      </w:r>
      <w:r>
        <w:rPr>
          <w:rFonts w:ascii="Times New Roman" w:hAnsi="Times New Roman" w:cs="Times New Roman" w:eastAsia="Times New Roman" w:hint="default"/>
          <w:i/>
          <w:sz w:val="24"/>
          <w:szCs w:val="24"/>
        </w:rPr>
        <w:t>The Essence of Computing Projects: A Student's Guide</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Prentice </w:t>
      </w:r>
      <w:r>
        <w:rPr>
          <w:rFonts w:ascii="Times New Roman" w:hAnsi="Times New Roman" w:cs="Times New Roman" w:eastAsia="Times New Roman" w:hint="default"/>
          <w:sz w:val="24"/>
          <w:szCs w:val="24"/>
        </w:rPr>
        <w:t>Hall,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2000</w:t>
      </w:r>
    </w:p>
    <w:p>
      <w:pPr>
        <w:pStyle w:val="BodyText"/>
        <w:spacing w:line="242" w:lineRule="auto"/>
        <w:ind w:left="479" w:right="175" w:hanging="360"/>
        <w:jc w:val="left"/>
      </w:pPr>
      <w:r>
        <w:rPr>
          <w:rFonts w:ascii="Symbol" w:hAnsi="Symbol" w:cs="Symbol" w:eastAsia="Symbol" w:hint="default"/>
        </w:rPr>
        <w:t></w:t>
      </w:r>
      <w:r>
        <w:rPr>
          <w:rFonts w:ascii="Times New Roman" w:hAnsi="Times New Roman" w:cs="Times New Roman" w:eastAsia="Times New Roman" w:hint="default"/>
        </w:rPr>
        <w:t> </w:t>
      </w:r>
      <w:r>
        <w:rPr>
          <w:rFonts w:ascii="Symbol" w:hAnsi="Symbol" w:cs="Symbol" w:eastAsia="Symbol" w:hint="default"/>
        </w:rPr>
        <w:t></w:t>
      </w:r>
      <w:r>
        <w:rPr>
          <w:rFonts w:ascii="Times New Roman" w:hAnsi="Times New Roman" w:cs="Times New Roman" w:eastAsia="Times New Roman" w:hint="default"/>
          <w:spacing w:val="-6"/>
        </w:rPr>
        <w:t> </w:t>
      </w:r>
      <w:r>
        <w:rPr/>
        <w:t>R. Dorfman, R.H. Thayer, (Eds.) </w:t>
      </w:r>
      <w:r>
        <w:rPr>
          <w:rFonts w:ascii="Times New Roman" w:hAnsi="Times New Roman" w:cs="Times New Roman" w:eastAsia="Times New Roman" w:hint="default"/>
          <w:i/>
        </w:rPr>
        <w:t>Software Engineering</w:t>
      </w:r>
      <w:r>
        <w:rPr/>
        <w:t>, Second Edition, IEEE Computer Society Press,</w:t>
      </w:r>
      <w:r>
        <w:rPr>
          <w:spacing w:val="-10"/>
        </w:rPr>
        <w:t> </w:t>
      </w:r>
      <w:r>
        <w:rPr/>
        <w:t>2002</w:t>
      </w:r>
    </w:p>
    <w:p>
      <w:pPr>
        <w:spacing w:line="274" w:lineRule="exact" w:before="19"/>
        <w:ind w:left="479" w:right="175" w:hanging="360"/>
        <w:jc w:val="left"/>
        <w:rPr>
          <w:rFonts w:ascii="Times New Roman" w:hAnsi="Times New Roman" w:cs="Times New Roman" w:eastAsia="Times New Roman"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z w:val="24"/>
          <w:szCs w:val="24"/>
        </w:rPr>
        <w:t>J. W. Moore, </w:t>
      </w:r>
      <w:r>
        <w:rPr>
          <w:rFonts w:ascii="Times New Roman" w:hAnsi="Times New Roman" w:cs="Times New Roman" w:eastAsia="Times New Roman" w:hint="default"/>
          <w:i/>
          <w:sz w:val="24"/>
          <w:szCs w:val="24"/>
        </w:rPr>
        <w:t>Software Engineering Standards: A User's Road Map</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IEEE </w:t>
      </w:r>
      <w:r>
        <w:rPr>
          <w:rFonts w:ascii="Times New Roman" w:hAnsi="Times New Roman" w:cs="Times New Roman" w:eastAsia="Times New Roman" w:hint="default"/>
          <w:sz w:val="24"/>
          <w:szCs w:val="24"/>
        </w:rPr>
        <w:t>Computer Society Press,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1998</w:t>
      </w:r>
    </w:p>
    <w:p>
      <w:pPr>
        <w:pStyle w:val="BodyText"/>
        <w:spacing w:line="274" w:lineRule="exact" w:before="23"/>
        <w:ind w:left="479" w:right="175" w:hanging="360"/>
        <w:jc w:val="left"/>
      </w:pPr>
      <w:r>
        <w:rPr>
          <w:rFonts w:ascii="Symbol" w:hAnsi="Symbol" w:cs="Symbol" w:eastAsia="Symbol" w:hint="default"/>
        </w:rPr>
        <w:t></w:t>
      </w:r>
      <w:r>
        <w:rPr>
          <w:rFonts w:ascii="Times New Roman" w:hAnsi="Times New Roman" w:cs="Times New Roman" w:eastAsia="Times New Roman" w:hint="default"/>
          <w:spacing w:val="-34"/>
        </w:rPr>
        <w:t> </w:t>
      </w:r>
      <w:r>
        <w:rPr>
          <w:rFonts w:ascii="Symbol" w:hAnsi="Symbol" w:cs="Symbol" w:eastAsia="Symbol" w:hint="default"/>
        </w:rPr>
        <w:t></w:t>
      </w:r>
      <w:r>
        <w:rPr>
          <w:rFonts w:ascii="Times New Roman" w:hAnsi="Times New Roman" w:cs="Times New Roman" w:eastAsia="Times New Roman" w:hint="default"/>
          <w:spacing w:val="19"/>
        </w:rPr>
        <w:t> </w:t>
      </w:r>
      <w:r>
        <w:rPr/>
        <w:t>D.</w:t>
      </w:r>
      <w:r>
        <w:rPr>
          <w:spacing w:val="-9"/>
        </w:rPr>
        <w:t> </w:t>
      </w:r>
      <w:r>
        <w:rPr/>
        <w:t>L.</w:t>
      </w:r>
      <w:r>
        <w:rPr>
          <w:spacing w:val="-9"/>
        </w:rPr>
        <w:t> </w:t>
      </w:r>
      <w:r>
        <w:rPr/>
        <w:t>Parnas,</w:t>
      </w:r>
      <w:r>
        <w:rPr>
          <w:spacing w:val="-9"/>
        </w:rPr>
        <w:t> </w:t>
      </w:r>
      <w:r>
        <w:rPr/>
        <w:t>"Education</w:t>
      </w:r>
      <w:r>
        <w:rPr>
          <w:spacing w:val="-7"/>
        </w:rPr>
        <w:t> </w:t>
      </w:r>
      <w:r>
        <w:rPr/>
        <w:t>for</w:t>
      </w:r>
      <w:r>
        <w:rPr>
          <w:spacing w:val="-6"/>
        </w:rPr>
        <w:t> </w:t>
      </w:r>
      <w:r>
        <w:rPr/>
        <w:t>Computing</w:t>
      </w:r>
      <w:r>
        <w:rPr>
          <w:spacing w:val="-11"/>
        </w:rPr>
        <w:t> </w:t>
      </w:r>
      <w:r>
        <w:rPr/>
        <w:t>Professionals",</w:t>
      </w:r>
      <w:r>
        <w:rPr>
          <w:spacing w:val="-9"/>
        </w:rPr>
        <w:t> </w:t>
      </w:r>
      <w:r>
        <w:rPr>
          <w:rFonts w:ascii="Times New Roman" w:hAnsi="Times New Roman" w:cs="Times New Roman" w:eastAsia="Times New Roman" w:hint="default"/>
          <w:i/>
        </w:rPr>
        <w:t>IEEE</w:t>
      </w:r>
      <w:r>
        <w:rPr>
          <w:rFonts w:ascii="Times New Roman" w:hAnsi="Times New Roman" w:cs="Times New Roman" w:eastAsia="Times New Roman" w:hint="default"/>
          <w:i/>
          <w:spacing w:val="-8"/>
        </w:rPr>
        <w:t> </w:t>
      </w:r>
      <w:r>
        <w:rPr>
          <w:rFonts w:ascii="Times New Roman" w:hAnsi="Times New Roman" w:cs="Times New Roman" w:eastAsia="Times New Roman" w:hint="default"/>
          <w:i/>
        </w:rPr>
        <w:t>Computer</w:t>
      </w:r>
      <w:r>
        <w:rPr/>
        <w:t>,</w:t>
      </w:r>
      <w:r>
        <w:rPr>
          <w:spacing w:val="-8"/>
        </w:rPr>
        <w:t> </w:t>
      </w:r>
      <w:r>
        <w:rPr/>
        <w:t>23(1), </w:t>
      </w:r>
      <w:r>
        <w:rPr/>
        <w:t>January</w:t>
      </w:r>
      <w:r>
        <w:rPr>
          <w:spacing w:val="-20"/>
        </w:rPr>
        <w:t> </w:t>
      </w:r>
      <w:r>
        <w:rPr/>
        <w:t>1990</w:t>
      </w:r>
    </w:p>
    <w:p>
      <w:pPr>
        <w:tabs>
          <w:tab w:pos="479" w:val="left" w:leader="none"/>
        </w:tabs>
        <w:spacing w:line="271" w:lineRule="exact" w:before="0"/>
        <w:ind w:left="119" w:right="175" w:firstLine="0"/>
        <w:jc w:val="left"/>
        <w:rPr>
          <w:rFonts w:ascii="Times New Roman" w:hAnsi="Times New Roman" w:cs="Times New Roman" w:eastAsia="Times New Roman" w:hint="default"/>
          <w:sz w:val="24"/>
          <w:szCs w:val="24"/>
        </w:rPr>
      </w:pPr>
      <w:r>
        <w:rPr>
          <w:rFonts w:ascii="Symbol" w:hAnsi="Symbol" w:cs="Symbol" w:eastAsia="Symbol" w:hint="default"/>
          <w:sz w:val="20"/>
          <w:szCs w:val="20"/>
        </w:rPr>
        <w:t></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5"/>
          <w:sz w:val="20"/>
          <w:szCs w:val="20"/>
        </w:rPr>
        <w:t> </w:t>
      </w:r>
      <w:r>
        <w:rPr>
          <w:rFonts w:ascii="Times New Roman" w:hAnsi="Times New Roman" w:cs="Times New Roman" w:eastAsia="Times New Roman" w:hint="default"/>
          <w:spacing w:val="15"/>
          <w:sz w:val="20"/>
          <w:szCs w:val="20"/>
        </w:rPr>
      </w:r>
      <w:r>
        <w:rPr>
          <w:rFonts w:ascii="Symbol" w:hAnsi="Symbol" w:cs="Symbol" w:eastAsia="Symbol" w:hint="default"/>
          <w:sz w:val="20"/>
          <w:szCs w:val="20"/>
        </w:rPr>
        <w:t></w:t>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4"/>
          <w:szCs w:val="24"/>
        </w:rPr>
        <w:t>I.</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Sommerville,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i/>
          <w:sz w:val="24"/>
          <w:szCs w:val="24"/>
        </w:rPr>
        <w:t>Software</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Engineering</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Sixth</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Edition,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Addison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Wesley,</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2001</w:t>
      </w:r>
    </w:p>
    <w:p>
      <w:pPr>
        <w:spacing w:line="274" w:lineRule="exact" w:before="26"/>
        <w:ind w:left="479" w:right="175" w:hanging="360"/>
        <w:jc w:val="left"/>
        <w:rPr>
          <w:rFonts w:ascii="Times New Roman" w:hAnsi="Times New Roman" w:cs="Times New Roman" w:eastAsia="Times New Roman"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z w:val="24"/>
          <w:szCs w:val="24"/>
        </w:rPr>
        <w:t>IEEE Std. 1012a-1998 </w:t>
      </w:r>
      <w:r>
        <w:rPr>
          <w:rFonts w:ascii="Times New Roman" w:hAnsi="Times New Roman" w:cs="Times New Roman" w:eastAsia="Times New Roman" w:hint="default"/>
          <w:i/>
          <w:sz w:val="24"/>
          <w:szCs w:val="24"/>
        </w:rPr>
        <w:t>IEEE Standard for Software Verification and Validation - Supplement to 1012-1998 - Context Map to IEEE</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12207.1</w:t>
      </w:r>
      <w:r>
        <w:rPr>
          <w:rFonts w:ascii="Times New Roman" w:hAnsi="Times New Roman" w:cs="Times New Roman" w:eastAsia="Times New Roman" w:hint="default"/>
          <w:sz w:val="24"/>
          <w:szCs w:val="24"/>
        </w:rPr>
      </w:r>
    </w:p>
    <w:p>
      <w:pPr>
        <w:spacing w:line="290" w:lineRule="exact" w:before="0"/>
        <w:ind w:left="119" w:right="175" w:firstLine="0"/>
        <w:jc w:val="left"/>
        <w:rPr>
          <w:rFonts w:ascii="Times New Roman" w:hAnsi="Times New Roman" w:cs="Times New Roman" w:eastAsia="Times New Roman"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z w:val="24"/>
          <w:szCs w:val="24"/>
        </w:rPr>
        <w:t>IEEE-1058.1-1987 </w:t>
      </w:r>
      <w:r>
        <w:rPr>
          <w:rFonts w:ascii="Times New Roman" w:hAnsi="Times New Roman" w:cs="Times New Roman" w:eastAsia="Times New Roman" w:hint="default"/>
          <w:i/>
          <w:sz w:val="24"/>
          <w:szCs w:val="24"/>
        </w:rPr>
        <w:t>IEEE Standard for Software Project Management</w:t>
      </w:r>
      <w:r>
        <w:rPr>
          <w:rFonts w:ascii="Times New Roman" w:hAnsi="Times New Roman" w:cs="Times New Roman" w:eastAsia="Times New Roman" w:hint="default"/>
          <w:i/>
          <w:spacing w:val="-37"/>
          <w:sz w:val="24"/>
          <w:szCs w:val="24"/>
        </w:rPr>
        <w:t> </w:t>
      </w:r>
      <w:r>
        <w:rPr>
          <w:rFonts w:ascii="Times New Roman" w:hAnsi="Times New Roman" w:cs="Times New Roman" w:eastAsia="Times New Roman" w:hint="default"/>
          <w:i/>
          <w:sz w:val="24"/>
          <w:szCs w:val="24"/>
        </w:rPr>
        <w:t>Plans</w:t>
      </w:r>
      <w:r>
        <w:rPr>
          <w:rFonts w:ascii="Times New Roman" w:hAnsi="Times New Roman" w:cs="Times New Roman" w:eastAsia="Times New Roman" w:hint="default"/>
          <w:sz w:val="24"/>
          <w:szCs w:val="24"/>
        </w:rPr>
      </w:r>
    </w:p>
    <w:p>
      <w:pPr>
        <w:spacing w:line="274" w:lineRule="exact" w:before="21"/>
        <w:ind w:left="479" w:right="175" w:hanging="360"/>
        <w:jc w:val="left"/>
        <w:rPr>
          <w:rFonts w:ascii="Times New Roman" w:hAnsi="Times New Roman" w:cs="Times New Roman" w:eastAsia="Times New Roman"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pacing w:val="-33"/>
          <w:sz w:val="24"/>
          <w:szCs w:val="24"/>
        </w:rPr>
        <w:t> </w:t>
      </w:r>
      <w:r>
        <w:rPr>
          <w:rFonts w:ascii="Symbol" w:hAnsi="Symbol" w:cs="Symbol" w:eastAsia="Symbol" w:hint="default"/>
          <w:sz w:val="24"/>
          <w:szCs w:val="24"/>
        </w:rPr>
        <w: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i/>
          <w:sz w:val="24"/>
          <w:szCs w:val="24"/>
        </w:rPr>
        <w:t>Final</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Year</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Project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Handbook</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Department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Computer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Science,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National </w:t>
      </w:r>
      <w:r>
        <w:rPr>
          <w:rFonts w:ascii="Times New Roman" w:hAnsi="Times New Roman" w:cs="Times New Roman" w:eastAsia="Times New Roman" w:hint="default"/>
          <w:sz w:val="24"/>
          <w:szCs w:val="24"/>
        </w:rPr>
        <w:t>University</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Ireland,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Maynooth,</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2001</w:t>
      </w:r>
    </w:p>
    <w:p>
      <w:pPr>
        <w:spacing w:line="292" w:lineRule="exact" w:before="1"/>
        <w:ind w:left="119" w:right="175" w:firstLine="0"/>
        <w:jc w:val="left"/>
        <w:rPr>
          <w:rFonts w:ascii="Times New Roman" w:hAnsi="Times New Roman" w:cs="Times New Roman" w:eastAsia="Times New Roman"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Symbol" w:hAnsi="Symbol" w:cs="Symbol" w:eastAsia="Symbol" w:hint="default"/>
          <w:sz w:val="24"/>
          <w:szCs w:val="24"/>
        </w:rPr>
        <w: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The Digital Guide to Software Development</w:t>
      </w:r>
      <w:r>
        <w:rPr>
          <w:rFonts w:ascii="Times New Roman" w:hAnsi="Times New Roman" w:cs="Times New Roman" w:eastAsia="Times New Roman" w:hint="default"/>
          <w:sz w:val="24"/>
          <w:szCs w:val="24"/>
        </w:rPr>
        <w:t>, Digital Press, 1989</w:t>
      </w:r>
    </w:p>
    <w:p>
      <w:pPr>
        <w:tabs>
          <w:tab w:pos="479" w:val="left" w:leader="none"/>
        </w:tabs>
        <w:spacing w:line="240" w:lineRule="auto" w:before="0"/>
        <w:ind w:left="479" w:right="445" w:hanging="360"/>
        <w:jc w:val="left"/>
        <w:rPr>
          <w:rFonts w:ascii="Times New Roman" w:hAnsi="Times New Roman" w:cs="Times New Roman" w:eastAsia="Times New Roman" w:hint="default"/>
          <w:sz w:val="24"/>
          <w:szCs w:val="24"/>
        </w:rPr>
      </w:pPr>
      <w:r>
        <w:rPr>
          <w:rFonts w:ascii="Symbol" w:hAnsi="Symbol" w:cs="Symbol" w:eastAsia="Symbol" w:hint="default"/>
          <w:sz w:val="20"/>
          <w:szCs w:val="20"/>
        </w:rPr>
        <w:t></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5"/>
          <w:sz w:val="20"/>
          <w:szCs w:val="20"/>
        </w:rPr>
        <w:t> </w:t>
      </w:r>
      <w:r>
        <w:rPr>
          <w:rFonts w:ascii="Times New Roman" w:hAnsi="Times New Roman" w:cs="Times New Roman" w:eastAsia="Times New Roman" w:hint="default"/>
          <w:spacing w:val="15"/>
          <w:sz w:val="20"/>
          <w:szCs w:val="20"/>
        </w:rPr>
      </w:r>
      <w:r>
        <w:rPr>
          <w:rFonts w:ascii="Symbol" w:hAnsi="Symbol" w:cs="Symbol" w:eastAsia="Symbol" w:hint="default"/>
          <w:sz w:val="20"/>
          <w:szCs w:val="20"/>
        </w:rPr>
        <w:t></w:t>
      </w:r>
      <w:r>
        <w:rPr>
          <w:rFonts w:ascii="Times New Roman" w:hAnsi="Times New Roman" w:cs="Times New Roman" w:eastAsia="Times New Roman" w:hint="default"/>
          <w:sz w:val="20"/>
          <w:szCs w:val="20"/>
        </w:rPr>
        <w:tab/>
      </w:r>
      <w:r>
        <w:rPr>
          <w:rFonts w:ascii="Times New Roman" w:hAnsi="Times New Roman" w:cs="Times New Roman" w:eastAsia="Times New Roman" w:hint="default"/>
          <w:i/>
          <w:sz w:val="24"/>
          <w:szCs w:val="24"/>
        </w:rPr>
        <w:t>CS328 Abstract Data Types, Programming Documentation Standards,</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Dept.</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of</w:t>
      </w:r>
      <w:r>
        <w:rPr>
          <w:rFonts w:ascii="Times New Roman" w:hAnsi="Times New Roman" w:cs="Times New Roman" w:eastAsia="Times New Roman" w:hint="default"/>
          <w:i/>
          <w:sz w:val="24"/>
          <w:szCs w:val="24"/>
        </w:rPr>
        <w:t> Computer Sciences, University of Texas </w:t>
      </w:r>
      <w:hyperlink r:id="rId6">
        <w:r>
          <w:rPr>
            <w:rFonts w:ascii="Times New Roman" w:hAnsi="Times New Roman" w:cs="Times New Roman" w:eastAsia="Times New Roman" w:hint="default"/>
            <w:i/>
            <w:sz w:val="24"/>
            <w:szCs w:val="24"/>
          </w:rPr>
          <w:t>(http://</w:t>
        </w:r>
        <w:r>
          <w:rPr>
            <w:rFonts w:ascii="Times New Roman" w:hAnsi="Times New Roman" w:cs="Times New Roman" w:eastAsia="Times New Roman" w:hint="default"/>
            <w:i/>
            <w:color w:val="0000FF"/>
            <w:sz w:val="24"/>
            <w:szCs w:val="24"/>
          </w:rPr>
        </w:r>
        <w:r>
          <w:rPr>
            <w:rFonts w:ascii="Times New Roman" w:hAnsi="Times New Roman" w:cs="Times New Roman" w:eastAsia="Times New Roman" w:hint="default"/>
            <w:i/>
            <w:color w:val="0000FF"/>
            <w:sz w:val="24"/>
            <w:szCs w:val="24"/>
            <w:u w:val="single" w:color="0000FF"/>
          </w:rPr>
          <w:t>www.cs.utexas.edu/users/almstrum/classes/cs328/doc</w:t>
        </w:r>
      </w:hyperlink>
      <w:r>
        <w:rPr>
          <w:rFonts w:ascii="Times New Roman" w:hAnsi="Times New Roman" w:cs="Times New Roman" w:eastAsia="Times New Roman" w:hint="default"/>
          <w:i/>
          <w:color w:val="0000FF"/>
          <w:sz w:val="24"/>
          <w:szCs w:val="24"/>
          <w:u w:val="single" w:color="0000FF"/>
        </w:rPr>
        <w:t>-</w:t>
      </w:r>
      <w:hyperlink r:id="rId6">
        <w:r>
          <w:rPr>
            <w:rFonts w:ascii="Times New Roman" w:hAnsi="Times New Roman" w:cs="Times New Roman" w:eastAsia="Times New Roman" w:hint="default"/>
            <w:i/>
            <w:color w:val="0000FF"/>
            <w:sz w:val="24"/>
            <w:szCs w:val="24"/>
            <w:u w:val="single" w:color="0000FF"/>
          </w:rPr>
          <w:t>stds.html</w:t>
        </w:r>
        <w:r>
          <w:rPr>
            <w:rFonts w:ascii="Times New Roman" w:hAnsi="Times New Roman" w:cs="Times New Roman" w:eastAsia="Times New Roman" w:hint="default"/>
            <w:i/>
            <w:color w:val="0000FF"/>
            <w:sz w:val="24"/>
            <w:szCs w:val="24"/>
          </w:rPr>
        </w:r>
        <w:r>
          <w:rPr>
            <w:rFonts w:ascii="Times New Roman" w:hAnsi="Times New Roman" w:cs="Times New Roman" w:eastAsia="Times New Roman" w:hint="default"/>
            <w:i/>
            <w:sz w:val="24"/>
            <w:szCs w:val="24"/>
          </w:rPr>
          <w:t>)</w:t>
        </w:r>
        <w:r>
          <w:rPr>
            <w:rFonts w:ascii="Times New Roman" w:hAnsi="Times New Roman" w:cs="Times New Roman" w:eastAsia="Times New Roman" w:hint="default"/>
            <w:sz w:val="24"/>
            <w:szCs w:val="24"/>
          </w:rPr>
        </w:r>
      </w:hyperlink>
    </w:p>
    <w:sectPr>
      <w:pgSz w:w="11900" w:h="16840"/>
      <w:pgMar w:header="0" w:footer="735" w:top="1380" w:bottom="9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89.600006pt;margin-top:794.248901pt;width:12.4pt;height:12.1pt;mso-position-horizontal-relative:page;mso-position-vertical-relative:page;z-index:-12976" type="#_x0000_t202" filled="false" stroked="false">
          <v:textbox inset="0,0,0,0">
            <w:txbxContent>
              <w:p>
                <w:pPr>
                  <w:spacing w:line="225" w:lineRule="exact" w:before="0"/>
                  <w:ind w:left="40" w:right="0" w:firstLine="0"/>
                  <w:jc w:val="left"/>
                  <w:rPr>
                    <w:rFonts w:ascii="Times New Roman" w:hAnsi="Times New Roman" w:cs="Times New Roman" w:eastAsia="Times New Roman" w:hint="default"/>
                    <w:sz w:val="20"/>
                    <w:szCs w:val="20"/>
                  </w:rPr>
                </w:pPr>
                <w:r>
                  <w:rPr>
                    <w:rFonts w:ascii="Times New Roman"/>
                    <w:w w:val="100"/>
                    <w:sz w:val="20"/>
                  </w:rPr>
                </w:r>
                <w:r>
                  <w:rPr/>
                  <w:fldChar w:fldCharType="begin"/>
                </w:r>
                <w:r>
                  <w:rPr>
                    <w:rFonts w:ascii="Times New Roman"/>
                    <w:w w:val="100"/>
                    <w:sz w:val="2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Letter"/>
      <w:lvlText w:val="%1"/>
      <w:lvlJc w:val="left"/>
      <w:pPr>
        <w:ind w:left="825" w:hanging="720"/>
        <w:jc w:val="left"/>
      </w:pPr>
      <w:rPr>
        <w:rFonts w:hint="default"/>
      </w:rPr>
    </w:lvl>
    <w:lvl w:ilvl="1">
      <w:start w:val="14"/>
      <w:numFmt w:val="lowerLetter"/>
      <w:lvlText w:val="%1.%2"/>
      <w:lvlJc w:val="left"/>
      <w:pPr>
        <w:ind w:left="825" w:hanging="720"/>
        <w:jc w:val="left"/>
      </w:pPr>
      <w:rPr>
        <w:rFonts w:hint="default" w:ascii="Times New Roman" w:hAnsi="Times New Roman" w:eastAsia="Times New Roman"/>
        <w:spacing w:val="-5"/>
        <w:w w:val="94"/>
        <w:sz w:val="24"/>
        <w:szCs w:val="24"/>
      </w:rPr>
    </w:lvl>
    <w:lvl w:ilvl="2">
      <w:start w:val="1"/>
      <w:numFmt w:val="decimal"/>
      <w:lvlText w:val="%1.%2.%3"/>
      <w:lvlJc w:val="left"/>
      <w:pPr>
        <w:ind w:left="1545" w:hanging="1440"/>
        <w:jc w:val="left"/>
      </w:pPr>
      <w:rPr>
        <w:rFonts w:hint="default" w:ascii="Times New Roman" w:hAnsi="Times New Roman" w:eastAsia="Times New Roman"/>
        <w:spacing w:val="-3"/>
        <w:w w:val="97"/>
        <w:sz w:val="24"/>
        <w:szCs w:val="24"/>
      </w:rPr>
    </w:lvl>
    <w:lvl w:ilvl="3">
      <w:start w:val="1"/>
      <w:numFmt w:val="bullet"/>
      <w:lvlText w:val="•"/>
      <w:lvlJc w:val="left"/>
      <w:pPr>
        <w:ind w:left="3090" w:hanging="1440"/>
      </w:pPr>
      <w:rPr>
        <w:rFonts w:hint="default"/>
      </w:rPr>
    </w:lvl>
    <w:lvl w:ilvl="4">
      <w:start w:val="1"/>
      <w:numFmt w:val="bullet"/>
      <w:lvlText w:val="•"/>
      <w:lvlJc w:val="left"/>
      <w:pPr>
        <w:ind w:left="3865" w:hanging="1440"/>
      </w:pPr>
      <w:rPr>
        <w:rFonts w:hint="default"/>
      </w:rPr>
    </w:lvl>
    <w:lvl w:ilvl="5">
      <w:start w:val="1"/>
      <w:numFmt w:val="bullet"/>
      <w:lvlText w:val="•"/>
      <w:lvlJc w:val="left"/>
      <w:pPr>
        <w:ind w:left="4640" w:hanging="1440"/>
      </w:pPr>
      <w:rPr>
        <w:rFonts w:hint="default"/>
      </w:rPr>
    </w:lvl>
    <w:lvl w:ilvl="6">
      <w:start w:val="1"/>
      <w:numFmt w:val="bullet"/>
      <w:lvlText w:val="•"/>
      <w:lvlJc w:val="left"/>
      <w:pPr>
        <w:ind w:left="5415" w:hanging="1440"/>
      </w:pPr>
      <w:rPr>
        <w:rFonts w:hint="default"/>
      </w:rPr>
    </w:lvl>
    <w:lvl w:ilvl="7">
      <w:start w:val="1"/>
      <w:numFmt w:val="bullet"/>
      <w:lvlText w:val="•"/>
      <w:lvlJc w:val="left"/>
      <w:pPr>
        <w:ind w:left="6190" w:hanging="1440"/>
      </w:pPr>
      <w:rPr>
        <w:rFonts w:hint="default"/>
      </w:rPr>
    </w:lvl>
    <w:lvl w:ilvl="8">
      <w:start w:val="1"/>
      <w:numFmt w:val="bullet"/>
      <w:lvlText w:val="•"/>
      <w:lvlJc w:val="left"/>
      <w:pPr>
        <w:ind w:left="6965" w:hanging="1440"/>
      </w:pPr>
      <w:rPr>
        <w:rFonts w:hint="default"/>
      </w:rPr>
    </w:lvl>
  </w:abstractNum>
  <w:abstractNum w:abstractNumId="12">
    <w:multiLevelType w:val="hybridMultilevel"/>
    <w:lvl w:ilvl="0">
      <w:start w:val="3"/>
      <w:numFmt w:val="decimal"/>
      <w:lvlText w:val="%1"/>
      <w:lvlJc w:val="left"/>
      <w:pPr>
        <w:ind w:left="825" w:hanging="720"/>
        <w:jc w:val="left"/>
      </w:pPr>
      <w:rPr>
        <w:rFonts w:hint="default" w:ascii="Times New Roman" w:hAnsi="Times New Roman" w:eastAsia="Times New Roman"/>
        <w:w w:val="99"/>
        <w:sz w:val="24"/>
        <w:szCs w:val="24"/>
      </w:rPr>
    </w:lvl>
    <w:lvl w:ilvl="1">
      <w:start w:val="14"/>
      <w:numFmt w:val="lowerLetter"/>
      <w:lvlText w:val="%1.%2"/>
      <w:lvlJc w:val="left"/>
      <w:pPr>
        <w:ind w:left="1545" w:hanging="1440"/>
        <w:jc w:val="left"/>
      </w:pPr>
      <w:rPr>
        <w:rFonts w:hint="default" w:ascii="Times New Roman" w:hAnsi="Times New Roman" w:eastAsia="Times New Roman"/>
        <w:spacing w:val="-2"/>
        <w:w w:val="98"/>
        <w:sz w:val="24"/>
        <w:szCs w:val="24"/>
      </w:rPr>
    </w:lvl>
    <w:lvl w:ilvl="2">
      <w:start w:val="1"/>
      <w:numFmt w:val="decimal"/>
      <w:lvlText w:val="%1.%2.%3"/>
      <w:lvlJc w:val="left"/>
      <w:pPr>
        <w:ind w:left="2265" w:hanging="2160"/>
        <w:jc w:val="left"/>
      </w:pPr>
      <w:rPr>
        <w:rFonts w:hint="default" w:ascii="Times New Roman" w:hAnsi="Times New Roman" w:eastAsia="Times New Roman"/>
        <w:spacing w:val="-1"/>
        <w:w w:val="97"/>
        <w:sz w:val="24"/>
        <w:szCs w:val="24"/>
      </w:rPr>
    </w:lvl>
    <w:lvl w:ilvl="3">
      <w:start w:val="1"/>
      <w:numFmt w:val="bullet"/>
      <w:lvlText w:val="•"/>
      <w:lvlJc w:val="left"/>
      <w:pPr>
        <w:ind w:left="3041" w:hanging="2160"/>
      </w:pPr>
      <w:rPr>
        <w:rFonts w:hint="default"/>
      </w:rPr>
    </w:lvl>
    <w:lvl w:ilvl="4">
      <w:start w:val="1"/>
      <w:numFmt w:val="bullet"/>
      <w:lvlText w:val="•"/>
      <w:lvlJc w:val="left"/>
      <w:pPr>
        <w:ind w:left="3823" w:hanging="2160"/>
      </w:pPr>
      <w:rPr>
        <w:rFonts w:hint="default"/>
      </w:rPr>
    </w:lvl>
    <w:lvl w:ilvl="5">
      <w:start w:val="1"/>
      <w:numFmt w:val="bullet"/>
      <w:lvlText w:val="•"/>
      <w:lvlJc w:val="left"/>
      <w:pPr>
        <w:ind w:left="4605" w:hanging="2160"/>
      </w:pPr>
      <w:rPr>
        <w:rFonts w:hint="default"/>
      </w:rPr>
    </w:lvl>
    <w:lvl w:ilvl="6">
      <w:start w:val="1"/>
      <w:numFmt w:val="bullet"/>
      <w:lvlText w:val="•"/>
      <w:lvlJc w:val="left"/>
      <w:pPr>
        <w:ind w:left="5387" w:hanging="2160"/>
      </w:pPr>
      <w:rPr>
        <w:rFonts w:hint="default"/>
      </w:rPr>
    </w:lvl>
    <w:lvl w:ilvl="7">
      <w:start w:val="1"/>
      <w:numFmt w:val="bullet"/>
      <w:lvlText w:val="•"/>
      <w:lvlJc w:val="left"/>
      <w:pPr>
        <w:ind w:left="6169" w:hanging="2160"/>
      </w:pPr>
      <w:rPr>
        <w:rFonts w:hint="default"/>
      </w:rPr>
    </w:lvl>
    <w:lvl w:ilvl="8">
      <w:start w:val="1"/>
      <w:numFmt w:val="bullet"/>
      <w:lvlText w:val="•"/>
      <w:lvlJc w:val="left"/>
      <w:pPr>
        <w:ind w:left="6951" w:hanging="2160"/>
      </w:pPr>
      <w:rPr>
        <w:rFonts w:hint="default"/>
      </w:rPr>
    </w:lvl>
  </w:abstractNum>
  <w:abstractNum w:abstractNumId="11">
    <w:multiLevelType w:val="hybridMultilevel"/>
    <w:lvl w:ilvl="0">
      <w:start w:val="2"/>
      <w:numFmt w:val="decimal"/>
      <w:lvlText w:val="%1"/>
      <w:lvlJc w:val="left"/>
      <w:pPr>
        <w:ind w:left="825" w:hanging="720"/>
        <w:jc w:val="left"/>
      </w:pPr>
      <w:rPr>
        <w:rFonts w:hint="default" w:ascii="Times New Roman" w:hAnsi="Times New Roman" w:eastAsia="Times New Roman"/>
        <w:w w:val="98"/>
        <w:sz w:val="24"/>
        <w:szCs w:val="24"/>
      </w:rPr>
    </w:lvl>
    <w:lvl w:ilvl="1">
      <w:start w:val="1"/>
      <w:numFmt w:val="decimal"/>
      <w:lvlText w:val="%1.%2"/>
      <w:lvlJc w:val="left"/>
      <w:pPr>
        <w:ind w:left="1545" w:hanging="1440"/>
        <w:jc w:val="left"/>
      </w:pPr>
      <w:rPr>
        <w:rFonts w:hint="default" w:ascii="Times New Roman" w:hAnsi="Times New Roman" w:eastAsia="Times New Roman"/>
        <w:spacing w:val="-1"/>
        <w:w w:val="95"/>
        <w:sz w:val="24"/>
        <w:szCs w:val="24"/>
      </w:rPr>
    </w:lvl>
    <w:lvl w:ilvl="2">
      <w:start w:val="1"/>
      <w:numFmt w:val="bullet"/>
      <w:lvlText w:val="•"/>
      <w:lvlJc w:val="left"/>
      <w:pPr>
        <w:ind w:left="2315" w:hanging="1440"/>
      </w:pPr>
      <w:rPr>
        <w:rFonts w:hint="default"/>
      </w:rPr>
    </w:lvl>
    <w:lvl w:ilvl="3">
      <w:start w:val="1"/>
      <w:numFmt w:val="bullet"/>
      <w:lvlText w:val="•"/>
      <w:lvlJc w:val="left"/>
      <w:pPr>
        <w:ind w:left="3090" w:hanging="1440"/>
      </w:pPr>
      <w:rPr>
        <w:rFonts w:hint="default"/>
      </w:rPr>
    </w:lvl>
    <w:lvl w:ilvl="4">
      <w:start w:val="1"/>
      <w:numFmt w:val="bullet"/>
      <w:lvlText w:val="•"/>
      <w:lvlJc w:val="left"/>
      <w:pPr>
        <w:ind w:left="3865" w:hanging="1440"/>
      </w:pPr>
      <w:rPr>
        <w:rFonts w:hint="default"/>
      </w:rPr>
    </w:lvl>
    <w:lvl w:ilvl="5">
      <w:start w:val="1"/>
      <w:numFmt w:val="bullet"/>
      <w:lvlText w:val="•"/>
      <w:lvlJc w:val="left"/>
      <w:pPr>
        <w:ind w:left="4640" w:hanging="1440"/>
      </w:pPr>
      <w:rPr>
        <w:rFonts w:hint="default"/>
      </w:rPr>
    </w:lvl>
    <w:lvl w:ilvl="6">
      <w:start w:val="1"/>
      <w:numFmt w:val="bullet"/>
      <w:lvlText w:val="•"/>
      <w:lvlJc w:val="left"/>
      <w:pPr>
        <w:ind w:left="5415" w:hanging="1440"/>
      </w:pPr>
      <w:rPr>
        <w:rFonts w:hint="default"/>
      </w:rPr>
    </w:lvl>
    <w:lvl w:ilvl="7">
      <w:start w:val="1"/>
      <w:numFmt w:val="bullet"/>
      <w:lvlText w:val="•"/>
      <w:lvlJc w:val="left"/>
      <w:pPr>
        <w:ind w:left="6190" w:hanging="1440"/>
      </w:pPr>
      <w:rPr>
        <w:rFonts w:hint="default"/>
      </w:rPr>
    </w:lvl>
    <w:lvl w:ilvl="8">
      <w:start w:val="1"/>
      <w:numFmt w:val="bullet"/>
      <w:lvlText w:val="•"/>
      <w:lvlJc w:val="left"/>
      <w:pPr>
        <w:ind w:left="6965" w:hanging="1440"/>
      </w:pPr>
      <w:rPr>
        <w:rFonts w:hint="default"/>
      </w:rPr>
    </w:lvl>
  </w:abstractNum>
  <w:abstractNum w:abstractNumId="10">
    <w:multiLevelType w:val="hybridMultilevel"/>
    <w:lvl w:ilvl="0">
      <w:start w:val="1"/>
      <w:numFmt w:val="decimal"/>
      <w:lvlText w:val="%1"/>
      <w:lvlJc w:val="left"/>
      <w:pPr>
        <w:ind w:left="825" w:hanging="720"/>
        <w:jc w:val="left"/>
      </w:pPr>
      <w:rPr>
        <w:rFonts w:hint="default" w:ascii="Times New Roman" w:hAnsi="Times New Roman" w:eastAsia="Times New Roman"/>
        <w:w w:val="98"/>
        <w:sz w:val="24"/>
        <w:szCs w:val="24"/>
      </w:rPr>
    </w:lvl>
    <w:lvl w:ilvl="1">
      <w:start w:val="1"/>
      <w:numFmt w:val="decimal"/>
      <w:lvlText w:val="%1.%2"/>
      <w:lvlJc w:val="left"/>
      <w:pPr>
        <w:ind w:left="1545" w:hanging="1440"/>
        <w:jc w:val="left"/>
      </w:pPr>
      <w:rPr>
        <w:rFonts w:hint="default" w:ascii="Times New Roman" w:hAnsi="Times New Roman" w:eastAsia="Times New Roman"/>
        <w:spacing w:val="-1"/>
        <w:w w:val="96"/>
        <w:sz w:val="24"/>
        <w:szCs w:val="24"/>
      </w:rPr>
    </w:lvl>
    <w:lvl w:ilvl="2">
      <w:start w:val="1"/>
      <w:numFmt w:val="bullet"/>
      <w:lvlText w:val="•"/>
      <w:lvlJc w:val="left"/>
      <w:pPr>
        <w:ind w:left="2315" w:hanging="1440"/>
      </w:pPr>
      <w:rPr>
        <w:rFonts w:hint="default"/>
      </w:rPr>
    </w:lvl>
    <w:lvl w:ilvl="3">
      <w:start w:val="1"/>
      <w:numFmt w:val="bullet"/>
      <w:lvlText w:val="•"/>
      <w:lvlJc w:val="left"/>
      <w:pPr>
        <w:ind w:left="3090" w:hanging="1440"/>
      </w:pPr>
      <w:rPr>
        <w:rFonts w:hint="default"/>
      </w:rPr>
    </w:lvl>
    <w:lvl w:ilvl="4">
      <w:start w:val="1"/>
      <w:numFmt w:val="bullet"/>
      <w:lvlText w:val="•"/>
      <w:lvlJc w:val="left"/>
      <w:pPr>
        <w:ind w:left="3865" w:hanging="1440"/>
      </w:pPr>
      <w:rPr>
        <w:rFonts w:hint="default"/>
      </w:rPr>
    </w:lvl>
    <w:lvl w:ilvl="5">
      <w:start w:val="1"/>
      <w:numFmt w:val="bullet"/>
      <w:lvlText w:val="•"/>
      <w:lvlJc w:val="left"/>
      <w:pPr>
        <w:ind w:left="4640" w:hanging="1440"/>
      </w:pPr>
      <w:rPr>
        <w:rFonts w:hint="default"/>
      </w:rPr>
    </w:lvl>
    <w:lvl w:ilvl="6">
      <w:start w:val="1"/>
      <w:numFmt w:val="bullet"/>
      <w:lvlText w:val="•"/>
      <w:lvlJc w:val="left"/>
      <w:pPr>
        <w:ind w:left="5415" w:hanging="1440"/>
      </w:pPr>
      <w:rPr>
        <w:rFonts w:hint="default"/>
      </w:rPr>
    </w:lvl>
    <w:lvl w:ilvl="7">
      <w:start w:val="1"/>
      <w:numFmt w:val="bullet"/>
      <w:lvlText w:val="•"/>
      <w:lvlJc w:val="left"/>
      <w:pPr>
        <w:ind w:left="6190" w:hanging="1440"/>
      </w:pPr>
      <w:rPr>
        <w:rFonts w:hint="default"/>
      </w:rPr>
    </w:lvl>
    <w:lvl w:ilvl="8">
      <w:start w:val="1"/>
      <w:numFmt w:val="bullet"/>
      <w:lvlText w:val="•"/>
      <w:lvlJc w:val="left"/>
      <w:pPr>
        <w:ind w:left="6965" w:hanging="1440"/>
      </w:pPr>
      <w:rPr>
        <w:rFonts w:hint="default"/>
      </w:rPr>
    </w:lvl>
  </w:abstractNum>
  <w:abstractNum w:abstractNumId="9">
    <w:multiLevelType w:val="hybridMultilevel"/>
    <w:lvl w:ilvl="0">
      <w:start w:val="4"/>
      <w:numFmt w:val="decimal"/>
      <w:lvlText w:val="%1"/>
      <w:lvlJc w:val="left"/>
      <w:pPr>
        <w:ind w:left="825" w:hanging="720"/>
        <w:jc w:val="left"/>
      </w:pPr>
      <w:rPr>
        <w:rFonts w:hint="default" w:ascii="Times New Roman" w:hAnsi="Times New Roman" w:eastAsia="Times New Roman"/>
        <w:w w:val="97"/>
        <w:sz w:val="24"/>
        <w:szCs w:val="24"/>
      </w:rPr>
    </w:lvl>
    <w:lvl w:ilvl="1">
      <w:start w:val="1"/>
      <w:numFmt w:val="decimal"/>
      <w:lvlText w:val="%1.%2"/>
      <w:lvlJc w:val="left"/>
      <w:pPr>
        <w:ind w:left="1545" w:hanging="1440"/>
        <w:jc w:val="left"/>
      </w:pPr>
      <w:rPr>
        <w:rFonts w:hint="default" w:ascii="Times New Roman" w:hAnsi="Times New Roman" w:eastAsia="Times New Roman"/>
        <w:spacing w:val="-1"/>
        <w:w w:val="94"/>
        <w:sz w:val="24"/>
        <w:szCs w:val="24"/>
      </w:rPr>
    </w:lvl>
    <w:lvl w:ilvl="2">
      <w:start w:val="1"/>
      <w:numFmt w:val="decimal"/>
      <w:lvlText w:val="%1.%2.%3"/>
      <w:lvlJc w:val="left"/>
      <w:pPr>
        <w:ind w:left="2265" w:hanging="2160"/>
        <w:jc w:val="left"/>
      </w:pPr>
      <w:rPr>
        <w:rFonts w:hint="default" w:ascii="Times New Roman" w:hAnsi="Times New Roman" w:eastAsia="Times New Roman"/>
        <w:spacing w:val="-1"/>
        <w:w w:val="96"/>
        <w:sz w:val="24"/>
        <w:szCs w:val="24"/>
      </w:rPr>
    </w:lvl>
    <w:lvl w:ilvl="3">
      <w:start w:val="1"/>
      <w:numFmt w:val="bullet"/>
      <w:lvlText w:val="•"/>
      <w:lvlJc w:val="left"/>
      <w:pPr>
        <w:ind w:left="3041" w:hanging="2160"/>
      </w:pPr>
      <w:rPr>
        <w:rFonts w:hint="default"/>
      </w:rPr>
    </w:lvl>
    <w:lvl w:ilvl="4">
      <w:start w:val="1"/>
      <w:numFmt w:val="bullet"/>
      <w:lvlText w:val="•"/>
      <w:lvlJc w:val="left"/>
      <w:pPr>
        <w:ind w:left="3823" w:hanging="2160"/>
      </w:pPr>
      <w:rPr>
        <w:rFonts w:hint="default"/>
      </w:rPr>
    </w:lvl>
    <w:lvl w:ilvl="5">
      <w:start w:val="1"/>
      <w:numFmt w:val="bullet"/>
      <w:lvlText w:val="•"/>
      <w:lvlJc w:val="left"/>
      <w:pPr>
        <w:ind w:left="4605" w:hanging="2160"/>
      </w:pPr>
      <w:rPr>
        <w:rFonts w:hint="default"/>
      </w:rPr>
    </w:lvl>
    <w:lvl w:ilvl="6">
      <w:start w:val="1"/>
      <w:numFmt w:val="bullet"/>
      <w:lvlText w:val="•"/>
      <w:lvlJc w:val="left"/>
      <w:pPr>
        <w:ind w:left="5387" w:hanging="2160"/>
      </w:pPr>
      <w:rPr>
        <w:rFonts w:hint="default"/>
      </w:rPr>
    </w:lvl>
    <w:lvl w:ilvl="7">
      <w:start w:val="1"/>
      <w:numFmt w:val="bullet"/>
      <w:lvlText w:val="•"/>
      <w:lvlJc w:val="left"/>
      <w:pPr>
        <w:ind w:left="6169" w:hanging="2160"/>
      </w:pPr>
      <w:rPr>
        <w:rFonts w:hint="default"/>
      </w:rPr>
    </w:lvl>
    <w:lvl w:ilvl="8">
      <w:start w:val="1"/>
      <w:numFmt w:val="bullet"/>
      <w:lvlText w:val="•"/>
      <w:lvlJc w:val="left"/>
      <w:pPr>
        <w:ind w:left="6951" w:hanging="2160"/>
      </w:pPr>
      <w:rPr>
        <w:rFonts w:hint="default"/>
      </w:rPr>
    </w:lvl>
  </w:abstractNum>
  <w:abstractNum w:abstractNumId="8">
    <w:multiLevelType w:val="hybridMultilevel"/>
    <w:lvl w:ilvl="0">
      <w:start w:val="2"/>
      <w:numFmt w:val="decimal"/>
      <w:lvlText w:val="%1"/>
      <w:lvlJc w:val="left"/>
      <w:pPr>
        <w:ind w:left="825" w:hanging="720"/>
        <w:jc w:val="left"/>
      </w:pPr>
      <w:rPr>
        <w:rFonts w:hint="default" w:ascii="Times New Roman" w:hAnsi="Times New Roman" w:eastAsia="Times New Roman"/>
        <w:w w:val="98"/>
        <w:sz w:val="24"/>
        <w:szCs w:val="24"/>
      </w:rPr>
    </w:lvl>
    <w:lvl w:ilvl="1">
      <w:start w:val="1"/>
      <w:numFmt w:val="decimal"/>
      <w:lvlText w:val="%1.%2"/>
      <w:lvlJc w:val="left"/>
      <w:pPr>
        <w:ind w:left="1545" w:hanging="1440"/>
        <w:jc w:val="left"/>
      </w:pPr>
      <w:rPr>
        <w:rFonts w:hint="default" w:ascii="Times New Roman" w:hAnsi="Times New Roman" w:eastAsia="Times New Roman"/>
        <w:spacing w:val="-1"/>
        <w:w w:val="96"/>
        <w:sz w:val="24"/>
        <w:szCs w:val="24"/>
      </w:rPr>
    </w:lvl>
    <w:lvl w:ilvl="2">
      <w:start w:val="1"/>
      <w:numFmt w:val="bullet"/>
      <w:lvlText w:val="•"/>
      <w:lvlJc w:val="left"/>
      <w:pPr>
        <w:ind w:left="2315" w:hanging="1440"/>
      </w:pPr>
      <w:rPr>
        <w:rFonts w:hint="default"/>
      </w:rPr>
    </w:lvl>
    <w:lvl w:ilvl="3">
      <w:start w:val="1"/>
      <w:numFmt w:val="bullet"/>
      <w:lvlText w:val="•"/>
      <w:lvlJc w:val="left"/>
      <w:pPr>
        <w:ind w:left="3090" w:hanging="1440"/>
      </w:pPr>
      <w:rPr>
        <w:rFonts w:hint="default"/>
      </w:rPr>
    </w:lvl>
    <w:lvl w:ilvl="4">
      <w:start w:val="1"/>
      <w:numFmt w:val="bullet"/>
      <w:lvlText w:val="•"/>
      <w:lvlJc w:val="left"/>
      <w:pPr>
        <w:ind w:left="3865" w:hanging="1440"/>
      </w:pPr>
      <w:rPr>
        <w:rFonts w:hint="default"/>
      </w:rPr>
    </w:lvl>
    <w:lvl w:ilvl="5">
      <w:start w:val="1"/>
      <w:numFmt w:val="bullet"/>
      <w:lvlText w:val="•"/>
      <w:lvlJc w:val="left"/>
      <w:pPr>
        <w:ind w:left="4640" w:hanging="1440"/>
      </w:pPr>
      <w:rPr>
        <w:rFonts w:hint="default"/>
      </w:rPr>
    </w:lvl>
    <w:lvl w:ilvl="6">
      <w:start w:val="1"/>
      <w:numFmt w:val="bullet"/>
      <w:lvlText w:val="•"/>
      <w:lvlJc w:val="left"/>
      <w:pPr>
        <w:ind w:left="5415" w:hanging="1440"/>
      </w:pPr>
      <w:rPr>
        <w:rFonts w:hint="default"/>
      </w:rPr>
    </w:lvl>
    <w:lvl w:ilvl="7">
      <w:start w:val="1"/>
      <w:numFmt w:val="bullet"/>
      <w:lvlText w:val="•"/>
      <w:lvlJc w:val="left"/>
      <w:pPr>
        <w:ind w:left="6190" w:hanging="1440"/>
      </w:pPr>
      <w:rPr>
        <w:rFonts w:hint="default"/>
      </w:rPr>
    </w:lvl>
    <w:lvl w:ilvl="8">
      <w:start w:val="1"/>
      <w:numFmt w:val="bullet"/>
      <w:lvlText w:val="•"/>
      <w:lvlJc w:val="left"/>
      <w:pPr>
        <w:ind w:left="6965" w:hanging="1440"/>
      </w:pPr>
      <w:rPr>
        <w:rFonts w:hint="default"/>
      </w:rPr>
    </w:lvl>
  </w:abstractNum>
  <w:abstractNum w:abstractNumId="7">
    <w:multiLevelType w:val="hybridMultilevel"/>
    <w:lvl w:ilvl="0">
      <w:start w:val="1"/>
      <w:numFmt w:val="decimal"/>
      <w:lvlText w:val="%1"/>
      <w:lvlJc w:val="left"/>
      <w:pPr>
        <w:ind w:left="825" w:hanging="720"/>
        <w:jc w:val="left"/>
      </w:pPr>
      <w:rPr>
        <w:rFonts w:hint="default" w:ascii="Times New Roman" w:hAnsi="Times New Roman" w:eastAsia="Times New Roman"/>
        <w:w w:val="98"/>
        <w:sz w:val="24"/>
        <w:szCs w:val="24"/>
      </w:rPr>
    </w:lvl>
    <w:lvl w:ilvl="1">
      <w:start w:val="1"/>
      <w:numFmt w:val="decimal"/>
      <w:lvlText w:val="%1.%2"/>
      <w:lvlJc w:val="left"/>
      <w:pPr>
        <w:ind w:left="1545" w:hanging="1440"/>
        <w:jc w:val="left"/>
      </w:pPr>
      <w:rPr>
        <w:rFonts w:hint="default" w:ascii="Times New Roman" w:hAnsi="Times New Roman" w:eastAsia="Times New Roman"/>
        <w:spacing w:val="-2"/>
        <w:w w:val="96"/>
        <w:sz w:val="24"/>
        <w:szCs w:val="24"/>
      </w:rPr>
    </w:lvl>
    <w:lvl w:ilvl="2">
      <w:start w:val="1"/>
      <w:numFmt w:val="bullet"/>
      <w:lvlText w:val="•"/>
      <w:lvlJc w:val="left"/>
      <w:pPr>
        <w:ind w:left="2315" w:hanging="1440"/>
      </w:pPr>
      <w:rPr>
        <w:rFonts w:hint="default"/>
      </w:rPr>
    </w:lvl>
    <w:lvl w:ilvl="3">
      <w:start w:val="1"/>
      <w:numFmt w:val="bullet"/>
      <w:lvlText w:val="•"/>
      <w:lvlJc w:val="left"/>
      <w:pPr>
        <w:ind w:left="3090" w:hanging="1440"/>
      </w:pPr>
      <w:rPr>
        <w:rFonts w:hint="default"/>
      </w:rPr>
    </w:lvl>
    <w:lvl w:ilvl="4">
      <w:start w:val="1"/>
      <w:numFmt w:val="bullet"/>
      <w:lvlText w:val="•"/>
      <w:lvlJc w:val="left"/>
      <w:pPr>
        <w:ind w:left="3865" w:hanging="1440"/>
      </w:pPr>
      <w:rPr>
        <w:rFonts w:hint="default"/>
      </w:rPr>
    </w:lvl>
    <w:lvl w:ilvl="5">
      <w:start w:val="1"/>
      <w:numFmt w:val="bullet"/>
      <w:lvlText w:val="•"/>
      <w:lvlJc w:val="left"/>
      <w:pPr>
        <w:ind w:left="4640" w:hanging="1440"/>
      </w:pPr>
      <w:rPr>
        <w:rFonts w:hint="default"/>
      </w:rPr>
    </w:lvl>
    <w:lvl w:ilvl="6">
      <w:start w:val="1"/>
      <w:numFmt w:val="bullet"/>
      <w:lvlText w:val="•"/>
      <w:lvlJc w:val="left"/>
      <w:pPr>
        <w:ind w:left="5415" w:hanging="1440"/>
      </w:pPr>
      <w:rPr>
        <w:rFonts w:hint="default"/>
      </w:rPr>
    </w:lvl>
    <w:lvl w:ilvl="7">
      <w:start w:val="1"/>
      <w:numFmt w:val="bullet"/>
      <w:lvlText w:val="•"/>
      <w:lvlJc w:val="left"/>
      <w:pPr>
        <w:ind w:left="6190" w:hanging="1440"/>
      </w:pPr>
      <w:rPr>
        <w:rFonts w:hint="default"/>
      </w:rPr>
    </w:lvl>
    <w:lvl w:ilvl="8">
      <w:start w:val="1"/>
      <w:numFmt w:val="bullet"/>
      <w:lvlText w:val="•"/>
      <w:lvlJc w:val="left"/>
      <w:pPr>
        <w:ind w:left="6965" w:hanging="1440"/>
      </w:pPr>
      <w:rPr>
        <w:rFonts w:hint="default"/>
      </w:rPr>
    </w:lvl>
  </w:abstractNum>
  <w:abstractNum w:abstractNumId="6">
    <w:multiLevelType w:val="hybridMultilevel"/>
    <w:lvl w:ilvl="0">
      <w:start w:val="2"/>
      <w:numFmt w:val="decimal"/>
      <w:lvlText w:val="%1"/>
      <w:lvlJc w:val="left"/>
      <w:pPr>
        <w:ind w:left="1545" w:hanging="1440"/>
        <w:jc w:val="left"/>
      </w:pPr>
      <w:rPr>
        <w:rFonts w:hint="default"/>
      </w:rPr>
    </w:lvl>
    <w:lvl w:ilvl="1">
      <w:start w:val="2"/>
      <w:numFmt w:val="decimal"/>
      <w:lvlText w:val="%1.%2"/>
      <w:lvlJc w:val="left"/>
      <w:pPr>
        <w:ind w:left="1545" w:hanging="1440"/>
        <w:jc w:val="left"/>
      </w:pPr>
      <w:rPr>
        <w:rFonts w:hint="default" w:ascii="Times New Roman" w:hAnsi="Times New Roman" w:eastAsia="Times New Roman"/>
        <w:spacing w:val="-1"/>
        <w:w w:val="96"/>
        <w:sz w:val="24"/>
        <w:szCs w:val="24"/>
      </w:rPr>
    </w:lvl>
    <w:lvl w:ilvl="2">
      <w:start w:val="1"/>
      <w:numFmt w:val="decimal"/>
      <w:lvlText w:val="%1.%2.%3"/>
      <w:lvlJc w:val="left"/>
      <w:pPr>
        <w:ind w:left="2265" w:hanging="2160"/>
        <w:jc w:val="left"/>
      </w:pPr>
      <w:rPr>
        <w:rFonts w:hint="default" w:ascii="Times New Roman" w:hAnsi="Times New Roman" w:eastAsia="Times New Roman"/>
        <w:spacing w:val="-4"/>
        <w:w w:val="97"/>
        <w:sz w:val="24"/>
        <w:szCs w:val="24"/>
      </w:rPr>
    </w:lvl>
    <w:lvl w:ilvl="3">
      <w:start w:val="1"/>
      <w:numFmt w:val="bullet"/>
      <w:lvlText w:val="•"/>
      <w:lvlJc w:val="left"/>
      <w:pPr>
        <w:ind w:left="3650" w:hanging="2160"/>
      </w:pPr>
      <w:rPr>
        <w:rFonts w:hint="default"/>
      </w:rPr>
    </w:lvl>
    <w:lvl w:ilvl="4">
      <w:start w:val="1"/>
      <w:numFmt w:val="bullet"/>
      <w:lvlText w:val="•"/>
      <w:lvlJc w:val="left"/>
      <w:pPr>
        <w:ind w:left="4345" w:hanging="2160"/>
      </w:pPr>
      <w:rPr>
        <w:rFonts w:hint="default"/>
      </w:rPr>
    </w:lvl>
    <w:lvl w:ilvl="5">
      <w:start w:val="1"/>
      <w:numFmt w:val="bullet"/>
      <w:lvlText w:val="•"/>
      <w:lvlJc w:val="left"/>
      <w:pPr>
        <w:ind w:left="5040" w:hanging="2160"/>
      </w:pPr>
      <w:rPr>
        <w:rFonts w:hint="default"/>
      </w:rPr>
    </w:lvl>
    <w:lvl w:ilvl="6">
      <w:start w:val="1"/>
      <w:numFmt w:val="bullet"/>
      <w:lvlText w:val="•"/>
      <w:lvlJc w:val="left"/>
      <w:pPr>
        <w:ind w:left="5735" w:hanging="2160"/>
      </w:pPr>
      <w:rPr>
        <w:rFonts w:hint="default"/>
      </w:rPr>
    </w:lvl>
    <w:lvl w:ilvl="7">
      <w:start w:val="1"/>
      <w:numFmt w:val="bullet"/>
      <w:lvlText w:val="•"/>
      <w:lvlJc w:val="left"/>
      <w:pPr>
        <w:ind w:left="6430" w:hanging="2160"/>
      </w:pPr>
      <w:rPr>
        <w:rFonts w:hint="default"/>
      </w:rPr>
    </w:lvl>
    <w:lvl w:ilvl="8">
      <w:start w:val="1"/>
      <w:numFmt w:val="bullet"/>
      <w:lvlText w:val="•"/>
      <w:lvlJc w:val="left"/>
      <w:pPr>
        <w:ind w:left="7125" w:hanging="2160"/>
      </w:pPr>
      <w:rPr>
        <w:rFonts w:hint="default"/>
      </w:rPr>
    </w:lvl>
  </w:abstractNum>
  <w:abstractNum w:abstractNumId="5">
    <w:multiLevelType w:val="hybridMultilevel"/>
    <w:lvl w:ilvl="0">
      <w:start w:val="2"/>
      <w:numFmt w:val="decimal"/>
      <w:lvlText w:val="%1"/>
      <w:lvlJc w:val="left"/>
      <w:pPr>
        <w:ind w:left="825" w:hanging="720"/>
        <w:jc w:val="left"/>
      </w:pPr>
      <w:rPr>
        <w:rFonts w:hint="default" w:ascii="Times New Roman" w:hAnsi="Times New Roman" w:eastAsia="Times New Roman"/>
        <w:w w:val="98"/>
        <w:sz w:val="24"/>
        <w:szCs w:val="24"/>
      </w:rPr>
    </w:lvl>
    <w:lvl w:ilvl="1">
      <w:start w:val="1"/>
      <w:numFmt w:val="decimal"/>
      <w:lvlText w:val="%1.%2"/>
      <w:lvlJc w:val="left"/>
      <w:pPr>
        <w:ind w:left="1545" w:hanging="1440"/>
        <w:jc w:val="left"/>
      </w:pPr>
      <w:rPr>
        <w:rFonts w:hint="default" w:ascii="Times New Roman" w:hAnsi="Times New Roman" w:eastAsia="Times New Roman"/>
        <w:spacing w:val="-2"/>
        <w:w w:val="96"/>
        <w:sz w:val="24"/>
        <w:szCs w:val="24"/>
      </w:rPr>
    </w:lvl>
    <w:lvl w:ilvl="2">
      <w:start w:val="1"/>
      <w:numFmt w:val="decimal"/>
      <w:lvlText w:val="%1.%2.%3"/>
      <w:lvlJc w:val="left"/>
      <w:pPr>
        <w:ind w:left="2265" w:hanging="2160"/>
        <w:jc w:val="left"/>
      </w:pPr>
      <w:rPr>
        <w:rFonts w:hint="default" w:ascii="Times New Roman" w:hAnsi="Times New Roman" w:eastAsia="Times New Roman"/>
        <w:spacing w:val="-1"/>
        <w:w w:val="96"/>
        <w:sz w:val="24"/>
        <w:szCs w:val="24"/>
      </w:rPr>
    </w:lvl>
    <w:lvl w:ilvl="3">
      <w:start w:val="1"/>
      <w:numFmt w:val="bullet"/>
      <w:lvlText w:val="•"/>
      <w:lvlJc w:val="left"/>
      <w:pPr>
        <w:ind w:left="3041" w:hanging="2160"/>
      </w:pPr>
      <w:rPr>
        <w:rFonts w:hint="default"/>
      </w:rPr>
    </w:lvl>
    <w:lvl w:ilvl="4">
      <w:start w:val="1"/>
      <w:numFmt w:val="bullet"/>
      <w:lvlText w:val="•"/>
      <w:lvlJc w:val="left"/>
      <w:pPr>
        <w:ind w:left="3823" w:hanging="2160"/>
      </w:pPr>
      <w:rPr>
        <w:rFonts w:hint="default"/>
      </w:rPr>
    </w:lvl>
    <w:lvl w:ilvl="5">
      <w:start w:val="1"/>
      <w:numFmt w:val="bullet"/>
      <w:lvlText w:val="•"/>
      <w:lvlJc w:val="left"/>
      <w:pPr>
        <w:ind w:left="4605" w:hanging="2160"/>
      </w:pPr>
      <w:rPr>
        <w:rFonts w:hint="default"/>
      </w:rPr>
    </w:lvl>
    <w:lvl w:ilvl="6">
      <w:start w:val="1"/>
      <w:numFmt w:val="bullet"/>
      <w:lvlText w:val="•"/>
      <w:lvlJc w:val="left"/>
      <w:pPr>
        <w:ind w:left="5387" w:hanging="2160"/>
      </w:pPr>
      <w:rPr>
        <w:rFonts w:hint="default"/>
      </w:rPr>
    </w:lvl>
    <w:lvl w:ilvl="7">
      <w:start w:val="1"/>
      <w:numFmt w:val="bullet"/>
      <w:lvlText w:val="•"/>
      <w:lvlJc w:val="left"/>
      <w:pPr>
        <w:ind w:left="6169" w:hanging="2160"/>
      </w:pPr>
      <w:rPr>
        <w:rFonts w:hint="default"/>
      </w:rPr>
    </w:lvl>
    <w:lvl w:ilvl="8">
      <w:start w:val="1"/>
      <w:numFmt w:val="bullet"/>
      <w:lvlText w:val="•"/>
      <w:lvlJc w:val="left"/>
      <w:pPr>
        <w:ind w:left="6951" w:hanging="2160"/>
      </w:pPr>
      <w:rPr>
        <w:rFonts w:hint="default"/>
      </w:rPr>
    </w:lvl>
  </w:abstractNum>
  <w:abstractNum w:abstractNumId="4">
    <w:multiLevelType w:val="hybridMultilevel"/>
    <w:lvl w:ilvl="0">
      <w:start w:val="3"/>
      <w:numFmt w:val="decimal"/>
      <w:lvlText w:val="%1"/>
      <w:lvlJc w:val="left"/>
      <w:pPr>
        <w:ind w:left="1545" w:hanging="1440"/>
        <w:jc w:val="left"/>
      </w:pPr>
      <w:rPr>
        <w:rFonts w:hint="default"/>
      </w:rPr>
    </w:lvl>
    <w:lvl w:ilvl="1">
      <w:start w:val="2"/>
      <w:numFmt w:val="decimal"/>
      <w:lvlText w:val="%1.%2"/>
      <w:lvlJc w:val="left"/>
      <w:pPr>
        <w:ind w:left="1545" w:hanging="1440"/>
        <w:jc w:val="left"/>
      </w:pPr>
      <w:rPr>
        <w:rFonts w:hint="default" w:ascii="Times New Roman" w:hAnsi="Times New Roman" w:eastAsia="Times New Roman"/>
        <w:spacing w:val="-4"/>
        <w:w w:val="96"/>
        <w:sz w:val="24"/>
        <w:szCs w:val="24"/>
      </w:rPr>
    </w:lvl>
    <w:lvl w:ilvl="2">
      <w:start w:val="1"/>
      <w:numFmt w:val="bullet"/>
      <w:lvlText w:val="•"/>
      <w:lvlJc w:val="left"/>
      <w:pPr>
        <w:ind w:left="2935" w:hanging="1440"/>
      </w:pPr>
      <w:rPr>
        <w:rFonts w:hint="default"/>
      </w:rPr>
    </w:lvl>
    <w:lvl w:ilvl="3">
      <w:start w:val="1"/>
      <w:numFmt w:val="bullet"/>
      <w:lvlText w:val="•"/>
      <w:lvlJc w:val="left"/>
      <w:pPr>
        <w:ind w:left="3632" w:hanging="1440"/>
      </w:pPr>
      <w:rPr>
        <w:rFonts w:hint="default"/>
      </w:rPr>
    </w:lvl>
    <w:lvl w:ilvl="4">
      <w:start w:val="1"/>
      <w:numFmt w:val="bullet"/>
      <w:lvlText w:val="•"/>
      <w:lvlJc w:val="left"/>
      <w:pPr>
        <w:ind w:left="4330" w:hanging="1440"/>
      </w:pPr>
      <w:rPr>
        <w:rFonts w:hint="default"/>
      </w:rPr>
    </w:lvl>
    <w:lvl w:ilvl="5">
      <w:start w:val="1"/>
      <w:numFmt w:val="bullet"/>
      <w:lvlText w:val="•"/>
      <w:lvlJc w:val="left"/>
      <w:pPr>
        <w:ind w:left="5027" w:hanging="1440"/>
      </w:pPr>
      <w:rPr>
        <w:rFonts w:hint="default"/>
      </w:rPr>
    </w:lvl>
    <w:lvl w:ilvl="6">
      <w:start w:val="1"/>
      <w:numFmt w:val="bullet"/>
      <w:lvlText w:val="•"/>
      <w:lvlJc w:val="left"/>
      <w:pPr>
        <w:ind w:left="5725" w:hanging="1440"/>
      </w:pPr>
      <w:rPr>
        <w:rFonts w:hint="default"/>
      </w:rPr>
    </w:lvl>
    <w:lvl w:ilvl="7">
      <w:start w:val="1"/>
      <w:numFmt w:val="bullet"/>
      <w:lvlText w:val="•"/>
      <w:lvlJc w:val="left"/>
      <w:pPr>
        <w:ind w:left="6422" w:hanging="1440"/>
      </w:pPr>
      <w:rPr>
        <w:rFonts w:hint="default"/>
      </w:rPr>
    </w:lvl>
    <w:lvl w:ilvl="8">
      <w:start w:val="1"/>
      <w:numFmt w:val="bullet"/>
      <w:lvlText w:val="•"/>
      <w:lvlJc w:val="left"/>
      <w:pPr>
        <w:ind w:left="7120" w:hanging="1440"/>
      </w:pPr>
      <w:rPr>
        <w:rFonts w:hint="default"/>
      </w:rPr>
    </w:lvl>
  </w:abstractNum>
  <w:abstractNum w:abstractNumId="3">
    <w:multiLevelType w:val="hybridMultilevel"/>
    <w:lvl w:ilvl="0">
      <w:start w:val="3"/>
      <w:numFmt w:val="decimal"/>
      <w:lvlText w:val="%1"/>
      <w:lvlJc w:val="left"/>
      <w:pPr>
        <w:ind w:left="825" w:hanging="720"/>
        <w:jc w:val="left"/>
      </w:pPr>
      <w:rPr>
        <w:rFonts w:hint="default" w:ascii="Times New Roman" w:hAnsi="Times New Roman" w:eastAsia="Times New Roman"/>
        <w:w w:val="98"/>
        <w:sz w:val="24"/>
        <w:szCs w:val="24"/>
      </w:rPr>
    </w:lvl>
    <w:lvl w:ilvl="1">
      <w:start w:val="1"/>
      <w:numFmt w:val="decimal"/>
      <w:lvlText w:val="%1.%2"/>
      <w:lvlJc w:val="left"/>
      <w:pPr>
        <w:ind w:left="1545" w:hanging="1440"/>
        <w:jc w:val="left"/>
      </w:pPr>
      <w:rPr>
        <w:rFonts w:hint="default" w:ascii="Times New Roman" w:hAnsi="Times New Roman" w:eastAsia="Times New Roman"/>
        <w:spacing w:val="-1"/>
        <w:w w:val="99"/>
        <w:sz w:val="24"/>
        <w:szCs w:val="24"/>
      </w:rPr>
    </w:lvl>
    <w:lvl w:ilvl="2">
      <w:start w:val="14"/>
      <w:numFmt w:val="lowerLetter"/>
      <w:lvlText w:val="%1.%2.%3"/>
      <w:lvlJc w:val="left"/>
      <w:pPr>
        <w:ind w:left="2265" w:hanging="2160"/>
        <w:jc w:val="left"/>
      </w:pPr>
      <w:rPr>
        <w:rFonts w:hint="default" w:ascii="Times New Roman" w:hAnsi="Times New Roman" w:eastAsia="Times New Roman"/>
        <w:spacing w:val="-3"/>
        <w:w w:val="99"/>
        <w:sz w:val="24"/>
        <w:szCs w:val="24"/>
      </w:rPr>
    </w:lvl>
    <w:lvl w:ilvl="3">
      <w:start w:val="1"/>
      <w:numFmt w:val="decimal"/>
      <w:lvlText w:val="%1.%2.%3.%4"/>
      <w:lvlJc w:val="left"/>
      <w:pPr>
        <w:ind w:left="2265" w:hanging="2160"/>
        <w:jc w:val="left"/>
      </w:pPr>
      <w:rPr>
        <w:rFonts w:hint="default" w:ascii="Times New Roman" w:hAnsi="Times New Roman" w:eastAsia="Times New Roman"/>
        <w:spacing w:val="-2"/>
        <w:w w:val="97"/>
        <w:sz w:val="24"/>
        <w:szCs w:val="24"/>
      </w:rPr>
    </w:lvl>
    <w:lvl w:ilvl="4">
      <w:start w:val="1"/>
      <w:numFmt w:val="bullet"/>
      <w:lvlText w:val="•"/>
      <w:lvlJc w:val="left"/>
      <w:pPr>
        <w:ind w:left="3823" w:hanging="2160"/>
      </w:pPr>
      <w:rPr>
        <w:rFonts w:hint="default"/>
      </w:rPr>
    </w:lvl>
    <w:lvl w:ilvl="5">
      <w:start w:val="1"/>
      <w:numFmt w:val="bullet"/>
      <w:lvlText w:val="•"/>
      <w:lvlJc w:val="left"/>
      <w:pPr>
        <w:ind w:left="4605" w:hanging="2160"/>
      </w:pPr>
      <w:rPr>
        <w:rFonts w:hint="default"/>
      </w:rPr>
    </w:lvl>
    <w:lvl w:ilvl="6">
      <w:start w:val="1"/>
      <w:numFmt w:val="bullet"/>
      <w:lvlText w:val="•"/>
      <w:lvlJc w:val="left"/>
      <w:pPr>
        <w:ind w:left="5387" w:hanging="2160"/>
      </w:pPr>
      <w:rPr>
        <w:rFonts w:hint="default"/>
      </w:rPr>
    </w:lvl>
    <w:lvl w:ilvl="7">
      <w:start w:val="1"/>
      <w:numFmt w:val="bullet"/>
      <w:lvlText w:val="•"/>
      <w:lvlJc w:val="left"/>
      <w:pPr>
        <w:ind w:left="6169" w:hanging="2160"/>
      </w:pPr>
      <w:rPr>
        <w:rFonts w:hint="default"/>
      </w:rPr>
    </w:lvl>
    <w:lvl w:ilvl="8">
      <w:start w:val="1"/>
      <w:numFmt w:val="bullet"/>
      <w:lvlText w:val="•"/>
      <w:lvlJc w:val="left"/>
      <w:pPr>
        <w:ind w:left="6951" w:hanging="2160"/>
      </w:pPr>
      <w:rPr>
        <w:rFonts w:hint="default"/>
      </w:rPr>
    </w:lvl>
  </w:abstractNum>
  <w:abstractNum w:abstractNumId="2">
    <w:multiLevelType w:val="hybridMultilevel"/>
    <w:lvl w:ilvl="0">
      <w:start w:val="2"/>
      <w:numFmt w:val="decimal"/>
      <w:lvlText w:val="%1"/>
      <w:lvlJc w:val="left"/>
      <w:pPr>
        <w:ind w:left="825" w:hanging="720"/>
        <w:jc w:val="left"/>
      </w:pPr>
      <w:rPr>
        <w:rFonts w:hint="default" w:ascii="Times New Roman" w:hAnsi="Times New Roman" w:eastAsia="Times New Roman"/>
        <w:w w:val="98"/>
        <w:sz w:val="24"/>
        <w:szCs w:val="24"/>
      </w:rPr>
    </w:lvl>
    <w:lvl w:ilvl="1">
      <w:start w:val="1"/>
      <w:numFmt w:val="decimal"/>
      <w:lvlText w:val="%1.%2"/>
      <w:lvlJc w:val="left"/>
      <w:pPr>
        <w:ind w:left="1545" w:hanging="1440"/>
        <w:jc w:val="left"/>
      </w:pPr>
      <w:rPr>
        <w:rFonts w:hint="default" w:ascii="Times New Roman" w:hAnsi="Times New Roman" w:eastAsia="Times New Roman"/>
        <w:spacing w:val="-1"/>
        <w:w w:val="96"/>
        <w:sz w:val="24"/>
        <w:szCs w:val="24"/>
      </w:rPr>
    </w:lvl>
    <w:lvl w:ilvl="2">
      <w:start w:val="1"/>
      <w:numFmt w:val="bullet"/>
      <w:lvlText w:val="•"/>
      <w:lvlJc w:val="left"/>
      <w:pPr>
        <w:ind w:left="2315" w:hanging="1440"/>
      </w:pPr>
      <w:rPr>
        <w:rFonts w:hint="default"/>
      </w:rPr>
    </w:lvl>
    <w:lvl w:ilvl="3">
      <w:start w:val="1"/>
      <w:numFmt w:val="bullet"/>
      <w:lvlText w:val="•"/>
      <w:lvlJc w:val="left"/>
      <w:pPr>
        <w:ind w:left="3090" w:hanging="1440"/>
      </w:pPr>
      <w:rPr>
        <w:rFonts w:hint="default"/>
      </w:rPr>
    </w:lvl>
    <w:lvl w:ilvl="4">
      <w:start w:val="1"/>
      <w:numFmt w:val="bullet"/>
      <w:lvlText w:val="•"/>
      <w:lvlJc w:val="left"/>
      <w:pPr>
        <w:ind w:left="3865" w:hanging="1440"/>
      </w:pPr>
      <w:rPr>
        <w:rFonts w:hint="default"/>
      </w:rPr>
    </w:lvl>
    <w:lvl w:ilvl="5">
      <w:start w:val="1"/>
      <w:numFmt w:val="bullet"/>
      <w:lvlText w:val="•"/>
      <w:lvlJc w:val="left"/>
      <w:pPr>
        <w:ind w:left="4640" w:hanging="1440"/>
      </w:pPr>
      <w:rPr>
        <w:rFonts w:hint="default"/>
      </w:rPr>
    </w:lvl>
    <w:lvl w:ilvl="6">
      <w:start w:val="1"/>
      <w:numFmt w:val="bullet"/>
      <w:lvlText w:val="•"/>
      <w:lvlJc w:val="left"/>
      <w:pPr>
        <w:ind w:left="5415" w:hanging="1440"/>
      </w:pPr>
      <w:rPr>
        <w:rFonts w:hint="default"/>
      </w:rPr>
    </w:lvl>
    <w:lvl w:ilvl="7">
      <w:start w:val="1"/>
      <w:numFmt w:val="bullet"/>
      <w:lvlText w:val="•"/>
      <w:lvlJc w:val="left"/>
      <w:pPr>
        <w:ind w:left="6190" w:hanging="1440"/>
      </w:pPr>
      <w:rPr>
        <w:rFonts w:hint="default"/>
      </w:rPr>
    </w:lvl>
    <w:lvl w:ilvl="8">
      <w:start w:val="1"/>
      <w:numFmt w:val="bullet"/>
      <w:lvlText w:val="•"/>
      <w:lvlJc w:val="left"/>
      <w:pPr>
        <w:ind w:left="6965" w:hanging="1440"/>
      </w:pPr>
      <w:rPr>
        <w:rFonts w:hint="default"/>
      </w:rPr>
    </w:lvl>
  </w:abstractNum>
  <w:abstractNum w:abstractNumId="1">
    <w:multiLevelType w:val="hybridMultilevel"/>
    <w:lvl w:ilvl="0">
      <w:start w:val="1"/>
      <w:numFmt w:val="decimal"/>
      <w:lvlText w:val="%1"/>
      <w:lvlJc w:val="left"/>
      <w:pPr>
        <w:ind w:left="825" w:hanging="720"/>
        <w:jc w:val="left"/>
      </w:pPr>
      <w:rPr>
        <w:rFonts w:hint="default" w:ascii="Times New Roman" w:hAnsi="Times New Roman" w:eastAsia="Times New Roman"/>
        <w:w w:val="98"/>
        <w:sz w:val="24"/>
        <w:szCs w:val="24"/>
      </w:rPr>
    </w:lvl>
    <w:lvl w:ilvl="1">
      <w:start w:val="1"/>
      <w:numFmt w:val="decimal"/>
      <w:lvlText w:val="%1.%2"/>
      <w:lvlJc w:val="left"/>
      <w:pPr>
        <w:ind w:left="1545" w:hanging="1440"/>
        <w:jc w:val="left"/>
      </w:pPr>
      <w:rPr>
        <w:rFonts w:hint="default" w:ascii="Times New Roman" w:hAnsi="Times New Roman" w:eastAsia="Times New Roman"/>
        <w:spacing w:val="-1"/>
        <w:w w:val="96"/>
        <w:sz w:val="24"/>
        <w:szCs w:val="24"/>
      </w:rPr>
    </w:lvl>
    <w:lvl w:ilvl="2">
      <w:start w:val="1"/>
      <w:numFmt w:val="bullet"/>
      <w:lvlText w:val="•"/>
      <w:lvlJc w:val="left"/>
      <w:pPr>
        <w:ind w:left="2315" w:hanging="1440"/>
      </w:pPr>
      <w:rPr>
        <w:rFonts w:hint="default"/>
      </w:rPr>
    </w:lvl>
    <w:lvl w:ilvl="3">
      <w:start w:val="1"/>
      <w:numFmt w:val="bullet"/>
      <w:lvlText w:val="•"/>
      <w:lvlJc w:val="left"/>
      <w:pPr>
        <w:ind w:left="3090" w:hanging="1440"/>
      </w:pPr>
      <w:rPr>
        <w:rFonts w:hint="default"/>
      </w:rPr>
    </w:lvl>
    <w:lvl w:ilvl="4">
      <w:start w:val="1"/>
      <w:numFmt w:val="bullet"/>
      <w:lvlText w:val="•"/>
      <w:lvlJc w:val="left"/>
      <w:pPr>
        <w:ind w:left="3865" w:hanging="1440"/>
      </w:pPr>
      <w:rPr>
        <w:rFonts w:hint="default"/>
      </w:rPr>
    </w:lvl>
    <w:lvl w:ilvl="5">
      <w:start w:val="1"/>
      <w:numFmt w:val="bullet"/>
      <w:lvlText w:val="•"/>
      <w:lvlJc w:val="left"/>
      <w:pPr>
        <w:ind w:left="4640" w:hanging="1440"/>
      </w:pPr>
      <w:rPr>
        <w:rFonts w:hint="default"/>
      </w:rPr>
    </w:lvl>
    <w:lvl w:ilvl="6">
      <w:start w:val="1"/>
      <w:numFmt w:val="bullet"/>
      <w:lvlText w:val="•"/>
      <w:lvlJc w:val="left"/>
      <w:pPr>
        <w:ind w:left="5415" w:hanging="1440"/>
      </w:pPr>
      <w:rPr>
        <w:rFonts w:hint="default"/>
      </w:rPr>
    </w:lvl>
    <w:lvl w:ilvl="7">
      <w:start w:val="1"/>
      <w:numFmt w:val="bullet"/>
      <w:lvlText w:val="•"/>
      <w:lvlJc w:val="left"/>
      <w:pPr>
        <w:ind w:left="6190" w:hanging="1440"/>
      </w:pPr>
      <w:rPr>
        <w:rFonts w:hint="default"/>
      </w:rPr>
    </w:lvl>
    <w:lvl w:ilvl="8">
      <w:start w:val="1"/>
      <w:numFmt w:val="bullet"/>
      <w:lvlText w:val="•"/>
      <w:lvlJc w:val="left"/>
      <w:pPr>
        <w:ind w:left="6965" w:hanging="1440"/>
      </w:pPr>
      <w:rPr>
        <w:rFonts w:hint="default"/>
      </w:rPr>
    </w:lvl>
  </w:abstractNum>
  <w:abstractNum w:abstractNumId="0">
    <w:multiLevelType w:val="hybridMultilevel"/>
    <w:lvl w:ilvl="0">
      <w:start w:val="1"/>
      <w:numFmt w:val="decimal"/>
      <w:lvlText w:val="%1."/>
      <w:lvlJc w:val="left"/>
      <w:pPr>
        <w:ind w:left="363" w:hanging="247"/>
        <w:jc w:val="left"/>
      </w:pPr>
      <w:rPr>
        <w:rFonts w:hint="default" w:ascii="Times New Roman" w:hAnsi="Times New Roman" w:eastAsia="Times New Roman"/>
        <w:b/>
        <w:bCs/>
        <w:spacing w:val="0"/>
        <w:w w:val="100"/>
        <w:sz w:val="24"/>
        <w:szCs w:val="24"/>
      </w:rPr>
    </w:lvl>
    <w:lvl w:ilvl="1">
      <w:start w:val="1"/>
      <w:numFmt w:val="upperRoman"/>
      <w:lvlText w:val="%2."/>
      <w:lvlJc w:val="left"/>
      <w:pPr>
        <w:ind w:left="659" w:hanging="322"/>
        <w:jc w:val="right"/>
      </w:pPr>
      <w:rPr>
        <w:rFonts w:hint="default" w:ascii="Times New Roman" w:hAnsi="Times New Roman" w:eastAsia="Times New Roman"/>
        <w:w w:val="96"/>
        <w:sz w:val="24"/>
        <w:szCs w:val="24"/>
      </w:rPr>
    </w:lvl>
    <w:lvl w:ilvl="2">
      <w:start w:val="1"/>
      <w:numFmt w:val="bullet"/>
      <w:lvlText w:val="•"/>
      <w:lvlJc w:val="left"/>
      <w:pPr>
        <w:ind w:left="660" w:hanging="322"/>
      </w:pPr>
      <w:rPr>
        <w:rFonts w:hint="default"/>
      </w:rPr>
    </w:lvl>
    <w:lvl w:ilvl="3">
      <w:start w:val="1"/>
      <w:numFmt w:val="bullet"/>
      <w:lvlText w:val="•"/>
      <w:lvlJc w:val="left"/>
      <w:pPr>
        <w:ind w:left="1757" w:hanging="322"/>
      </w:pPr>
      <w:rPr>
        <w:rFonts w:hint="default"/>
      </w:rPr>
    </w:lvl>
    <w:lvl w:ilvl="4">
      <w:start w:val="1"/>
      <w:numFmt w:val="bullet"/>
      <w:lvlText w:val="•"/>
      <w:lvlJc w:val="left"/>
      <w:pPr>
        <w:ind w:left="2855" w:hanging="322"/>
      </w:pPr>
      <w:rPr>
        <w:rFonts w:hint="default"/>
      </w:rPr>
    </w:lvl>
    <w:lvl w:ilvl="5">
      <w:start w:val="1"/>
      <w:numFmt w:val="bullet"/>
      <w:lvlText w:val="•"/>
      <w:lvlJc w:val="left"/>
      <w:pPr>
        <w:ind w:left="3952" w:hanging="322"/>
      </w:pPr>
      <w:rPr>
        <w:rFonts w:hint="default"/>
      </w:rPr>
    </w:lvl>
    <w:lvl w:ilvl="6">
      <w:start w:val="1"/>
      <w:numFmt w:val="bullet"/>
      <w:lvlText w:val="•"/>
      <w:lvlJc w:val="left"/>
      <w:pPr>
        <w:ind w:left="5050" w:hanging="322"/>
      </w:pPr>
      <w:rPr>
        <w:rFonts w:hint="default"/>
      </w:rPr>
    </w:lvl>
    <w:lvl w:ilvl="7">
      <w:start w:val="1"/>
      <w:numFmt w:val="bullet"/>
      <w:lvlText w:val="•"/>
      <w:lvlJc w:val="left"/>
      <w:pPr>
        <w:ind w:left="6147" w:hanging="322"/>
      </w:pPr>
      <w:rPr>
        <w:rFonts w:hint="default"/>
      </w:rPr>
    </w:lvl>
    <w:lvl w:ilvl="8">
      <w:start w:val="1"/>
      <w:numFmt w:val="bullet"/>
      <w:lvlText w:val="•"/>
      <w:lvlJc w:val="left"/>
      <w:pPr>
        <w:ind w:left="7245" w:hanging="322"/>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45"/>
    </w:pPr>
    <w:rPr>
      <w:rFonts w:ascii="Times New Roman" w:hAnsi="Times New Roman" w:eastAsia="Times New Roman"/>
      <w:sz w:val="24"/>
      <w:szCs w:val="24"/>
    </w:rPr>
  </w:style>
  <w:style w:styleId="Heading1" w:type="paragraph">
    <w:name w:val="Heading 1"/>
    <w:basedOn w:val="Normal"/>
    <w:uiPriority w:val="1"/>
    <w:qFormat/>
    <w:pPr>
      <w:ind w:left="363"/>
      <w:outlineLvl w:val="1"/>
    </w:pPr>
    <w:rPr>
      <w:rFonts w:ascii="Times New Roman" w:hAnsi="Times New Roman" w:eastAsia="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cs.utexas.edu/users/almstrum/classes/cs328/doc-stds.html)"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dc:creator>
  <dc:title>TR200205.PDF</dc:title>
  <dcterms:created xsi:type="dcterms:W3CDTF">2015-12-08T20:05:21Z</dcterms:created>
  <dcterms:modified xsi:type="dcterms:W3CDTF">2015-12-08T20:05:21Z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2003-09-23T00:00:00Z</vt:filetime>
  </property>
  <property fmtid="{D5CDD505-2E9C-101B-9397-08002B2CF9AE}" pid="3" name="Creator">
    <vt:lpwstr>NUIM-CS-TR2002-05_final.doc (Read-Only) - Microsoft Word</vt:lpwstr>
  </property>
  <property fmtid="{D5CDD505-2E9C-101B-9397-08002B2CF9AE}" pid="4" name="LastSaved">
    <vt:filetime>2015-12-08T00:00:00Z</vt:filetime>
  </property>
</Properties>
</file>