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58F" w14:textId="0B22E37E" w:rsidR="00CE2A72" w:rsidRPr="00826E49" w:rsidRDefault="002F136A">
      <w:r w:rsidRPr="00826E49">
        <w:t xml:space="preserve">Summary </w:t>
      </w:r>
      <w:proofErr w:type="spellStart"/>
      <w:r w:rsidRPr="00826E49">
        <w:t>cBuildCapAffils</w:t>
      </w:r>
      <w:proofErr w:type="spellEnd"/>
    </w:p>
    <w:p w14:paraId="5BF13EA9" w14:textId="3D342E8C" w:rsidR="002F136A" w:rsidRPr="00826E49" w:rsidRDefault="002F136A">
      <w:proofErr w:type="spellStart"/>
      <w:r w:rsidRPr="00826E49">
        <w:t>cBuildCapAffils</w:t>
      </w:r>
      <w:proofErr w:type="spellEnd"/>
      <w:r w:rsidRPr="00826E49">
        <w:t xml:space="preserve"> does not </w:t>
      </w:r>
      <w:proofErr w:type="spellStart"/>
      <w:proofErr w:type="gramStart"/>
      <w:r w:rsidRPr="00826E49">
        <w:t>update,insert</w:t>
      </w:r>
      <w:proofErr w:type="spellEnd"/>
      <w:proofErr w:type="gramEnd"/>
      <w:r w:rsidRPr="00826E49">
        <w:t xml:space="preserve"> or delete any data to tables. It </w:t>
      </w:r>
      <w:proofErr w:type="spellStart"/>
      <w:r w:rsidRPr="00826E49">
        <w:t>creats</w:t>
      </w:r>
      <w:proofErr w:type="spellEnd"/>
      <w:r w:rsidRPr="00826E49">
        <w:t xml:space="preserve"> an </w:t>
      </w:r>
      <w:r w:rsidRPr="00826E49">
        <w:t>affiliation</w:t>
      </w:r>
    </w:p>
    <w:p w14:paraId="67CF2ECC" w14:textId="4597A7CB" w:rsidR="002F136A" w:rsidRPr="00826E49" w:rsidRDefault="002F136A">
      <w:r w:rsidRPr="00826E49">
        <w:t>list to pay after validated below condition and produces and XML that can be moved a head to next step for process.</w:t>
      </w:r>
    </w:p>
    <w:p w14:paraId="18CCE3CC" w14:textId="4F09F329" w:rsidR="002F136A" w:rsidRPr="00826E49" w:rsidRDefault="002F136A" w:rsidP="002F136A">
      <w:pPr>
        <w:pStyle w:val="ListParagraph"/>
        <w:numPr>
          <w:ilvl w:val="0"/>
          <w:numId w:val="1"/>
        </w:numPr>
      </w:pPr>
      <w:r w:rsidRPr="00826E49">
        <w:t xml:space="preserve">Rate Loaded: The member enrollment has </w:t>
      </w:r>
      <w:r w:rsidRPr="00826E49">
        <w:t>several rate codes and coverage codes</w:t>
      </w:r>
      <w:r w:rsidRPr="00826E49">
        <w:t xml:space="preserve"> for months. All these rates are </w:t>
      </w:r>
      <w:proofErr w:type="gramStart"/>
      <w:r w:rsidRPr="00826E49">
        <w:t>loaded</w:t>
      </w:r>
      <w:proofErr w:type="gramEnd"/>
      <w:r w:rsidRPr="00826E49">
        <w:t xml:space="preserve"> and the processing month will pick the </w:t>
      </w:r>
      <w:proofErr w:type="spellStart"/>
      <w:r w:rsidRPr="00826E49">
        <w:t>the</w:t>
      </w:r>
      <w:proofErr w:type="spellEnd"/>
      <w:r w:rsidRPr="00826E49">
        <w:t xml:space="preserve"> codes effective</w:t>
      </w:r>
      <w:r w:rsidRPr="00826E49">
        <w:t>.</w:t>
      </w:r>
    </w:p>
    <w:p w14:paraId="774A8B58" w14:textId="5B467DA2" w:rsidR="002F136A" w:rsidRPr="00826E49" w:rsidRDefault="002F136A" w:rsidP="002F136A">
      <w:pPr>
        <w:pStyle w:val="ListParagraph"/>
        <w:numPr>
          <w:ilvl w:val="0"/>
          <w:numId w:val="1"/>
        </w:numPr>
      </w:pPr>
      <w:r w:rsidRPr="00826E49">
        <w:t>M</w:t>
      </w:r>
      <w:r w:rsidRPr="00826E49">
        <w:t>ember's tier</w:t>
      </w:r>
      <w:r w:rsidRPr="00826E49">
        <w:t xml:space="preserve">: </w:t>
      </w:r>
      <w:r w:rsidR="00646B5D" w:rsidRPr="00826E49">
        <w:t xml:space="preserve">Every member </w:t>
      </w:r>
      <w:proofErr w:type="gramStart"/>
      <w:r w:rsidR="00646B5D" w:rsidRPr="00826E49">
        <w:t>belong</w:t>
      </w:r>
      <w:proofErr w:type="gramEnd"/>
      <w:r w:rsidR="00646B5D" w:rsidRPr="00826E49">
        <w:t xml:space="preserve"> to a tier that has a cost share band like for child/Adult/senior citizen the rates will vary. Here member tier is loaded.</w:t>
      </w:r>
    </w:p>
    <w:p w14:paraId="75F60F94" w14:textId="0B288D7A" w:rsidR="00646B5D" w:rsidRPr="00826E49" w:rsidRDefault="00646B5D" w:rsidP="002F136A">
      <w:pPr>
        <w:pStyle w:val="ListParagraph"/>
        <w:numPr>
          <w:ilvl w:val="0"/>
          <w:numId w:val="1"/>
        </w:numPr>
      </w:pPr>
      <w:proofErr w:type="spellStart"/>
      <w:proofErr w:type="gramStart"/>
      <w:r w:rsidRPr="00826E49">
        <w:t>Policycopays</w:t>
      </w:r>
      <w:proofErr w:type="spellEnd"/>
      <w:r w:rsidRPr="00826E49">
        <w:t xml:space="preserve"> :</w:t>
      </w:r>
      <w:proofErr w:type="gramEnd"/>
      <w:r w:rsidRPr="00826E49">
        <w:t xml:space="preserve"> </w:t>
      </w:r>
      <w:r w:rsidR="00AD0022" w:rsidRPr="00826E49">
        <w:t xml:space="preserve">A copay is the </w:t>
      </w:r>
      <w:proofErr w:type="gramStart"/>
      <w:r w:rsidR="00AD0022" w:rsidRPr="00826E49">
        <w:t>small fixed</w:t>
      </w:r>
      <w:proofErr w:type="gramEnd"/>
      <w:r w:rsidR="00AD0022" w:rsidRPr="00826E49">
        <w:t xml:space="preserve"> amount a member pays out of pocket at a </w:t>
      </w:r>
      <w:proofErr w:type="gramStart"/>
      <w:r w:rsidR="00AD0022" w:rsidRPr="00826E49">
        <w:t xml:space="preserve">visit </w:t>
      </w:r>
      <w:r w:rsidR="00AD0022" w:rsidRPr="00826E49">
        <w:t>.</w:t>
      </w:r>
      <w:r w:rsidR="00AD0022" w:rsidRPr="00826E49">
        <w:t>In</w:t>
      </w:r>
      <w:proofErr w:type="gramEnd"/>
      <w:r w:rsidR="00AD0022" w:rsidRPr="00826E49">
        <w:t xml:space="preserve"> some capitation contracts, the plan doesn't pay the provider the full cap — it pays the cap minus the copays the member already hands over, because the provider effectively "collects" part of their payment directly from the member.</w:t>
      </w:r>
    </w:p>
    <w:p w14:paraId="58E5AA56" w14:textId="77777777" w:rsidR="000F6DFB" w:rsidRPr="00826E49" w:rsidRDefault="00AD0022" w:rsidP="002F136A">
      <w:pPr>
        <w:pStyle w:val="ListParagraph"/>
        <w:numPr>
          <w:ilvl w:val="0"/>
          <w:numId w:val="1"/>
        </w:numPr>
      </w:pPr>
      <w:r w:rsidRPr="00826E49">
        <w:t>PCP affiliations</w:t>
      </w:r>
      <w:r w:rsidRPr="00826E49">
        <w:t xml:space="preserve">- </w:t>
      </w:r>
    </w:p>
    <w:p w14:paraId="741FF2C8" w14:textId="05225CFD" w:rsidR="00AD0022" w:rsidRPr="00826E49" w:rsidRDefault="00AD0022" w:rsidP="000F6DFB">
      <w:pPr>
        <w:pStyle w:val="ListParagraph"/>
      </w:pPr>
      <w:proofErr w:type="gramStart"/>
      <w:r w:rsidRPr="00826E49">
        <w:t>the</w:t>
      </w:r>
      <w:proofErr w:type="gramEnd"/>
      <w:r w:rsidRPr="00826E49">
        <w:t xml:space="preserve"> money doesn't go to the doctor personally — it goes to a pay-to affiliation, which is the billing/payment entity the doctor is attached to (a clinic, a group entity</w:t>
      </w:r>
      <w:r w:rsidRPr="00826E49">
        <w:t xml:space="preserve"> </w:t>
      </w:r>
      <w:proofErr w:type="spellStart"/>
      <w:r w:rsidRPr="00826E49">
        <w:t>etc</w:t>
      </w:r>
      <w:proofErr w:type="spellEnd"/>
      <w:r w:rsidRPr="00826E49">
        <w:t xml:space="preserve">). One doctor can bill under different pay-to </w:t>
      </w:r>
      <w:proofErr w:type="spellStart"/>
      <w:proofErr w:type="gramStart"/>
      <w:r w:rsidRPr="00826E49">
        <w:t>entities.</w:t>
      </w:r>
      <w:r w:rsidRPr="00826E49">
        <w:t>A</w:t>
      </w:r>
      <w:proofErr w:type="spellEnd"/>
      <w:proofErr w:type="gramEnd"/>
      <w:r w:rsidRPr="00826E49">
        <w:t xml:space="preserve"> list of </w:t>
      </w:r>
      <w:r w:rsidRPr="00826E49">
        <w:t>pay-to affiliation</w:t>
      </w:r>
      <w:r w:rsidRPr="00826E49">
        <w:t>s</w:t>
      </w:r>
      <w:r w:rsidRPr="00826E49">
        <w:t xml:space="preserve"> that will </w:t>
      </w:r>
      <w:proofErr w:type="gramStart"/>
      <w:r w:rsidRPr="00826E49">
        <w:t>actually receive</w:t>
      </w:r>
      <w:proofErr w:type="gramEnd"/>
      <w:r w:rsidRPr="00826E49">
        <w:t xml:space="preserve"> the cap check</w:t>
      </w:r>
      <w:r w:rsidR="00DB5855" w:rsidRPr="00826E49">
        <w:t>.</w:t>
      </w:r>
    </w:p>
    <w:p w14:paraId="03AE5718" w14:textId="0A2688BC" w:rsidR="00C94642" w:rsidRPr="00826E49" w:rsidRDefault="00C94642" w:rsidP="00C94642">
      <w:pPr>
        <w:pStyle w:val="ListParagraph"/>
        <w:numPr>
          <w:ilvl w:val="0"/>
          <w:numId w:val="1"/>
        </w:numPr>
      </w:pPr>
      <w:r w:rsidRPr="00826E49">
        <w:t>enrollment restrictions  </w:t>
      </w:r>
    </w:p>
    <w:p w14:paraId="70CBCD7B" w14:textId="77777777" w:rsidR="00C94642" w:rsidRPr="00826E49" w:rsidRDefault="00C94642" w:rsidP="00C94642">
      <w:r w:rsidRPr="00826E49">
        <w:t>Example:</w:t>
      </w:r>
    </w:p>
    <w:p w14:paraId="5596E629" w14:textId="77777777" w:rsidR="00C94642" w:rsidRPr="00826E49" w:rsidRDefault="00C94642" w:rsidP="00C94642">
      <w:pPr>
        <w:pStyle w:val="ListParagraph"/>
        <w:numPr>
          <w:ilvl w:val="0"/>
          <w:numId w:val="2"/>
        </w:numPr>
      </w:pPr>
      <w:r w:rsidRPr="00826E49">
        <w:t>Member assigned to PCP all of January → starts at 31 days</w:t>
      </w:r>
    </w:p>
    <w:p w14:paraId="1908A41D" w14:textId="77777777" w:rsidR="00C94642" w:rsidRPr="00826E49" w:rsidRDefault="00C94642" w:rsidP="00C94642">
      <w:pPr>
        <w:pStyle w:val="ListParagraph"/>
        <w:numPr>
          <w:ilvl w:val="0"/>
          <w:numId w:val="2"/>
        </w:numPr>
      </w:pPr>
      <w:r w:rsidRPr="00826E49">
        <w:t>Restriction: Jan 1–10 (10 days) → marked restricted</w:t>
      </w:r>
    </w:p>
    <w:p w14:paraId="7B8CB19E" w14:textId="77777777" w:rsidR="00C94642" w:rsidRPr="00826E49" w:rsidRDefault="00C94642" w:rsidP="00C94642">
      <w:pPr>
        <w:pStyle w:val="ListParagraph"/>
        <w:numPr>
          <w:ilvl w:val="0"/>
          <w:numId w:val="2"/>
        </w:numPr>
      </w:pPr>
      <w:proofErr w:type="spellStart"/>
      <w:r w:rsidRPr="00826E49">
        <w:t>RemoveRestrictions</w:t>
      </w:r>
      <w:proofErr w:type="spellEnd"/>
      <w:r w:rsidRPr="00826E49">
        <w:t>: 31 − 10 = 21 billable days</w:t>
      </w:r>
    </w:p>
    <w:p w14:paraId="5F86E65E" w14:textId="77777777" w:rsidR="00C94642" w:rsidRPr="00826E49" w:rsidRDefault="00C94642" w:rsidP="00C94642">
      <w:pPr>
        <w:pStyle w:val="ListParagraph"/>
        <w:numPr>
          <w:ilvl w:val="0"/>
          <w:numId w:val="2"/>
        </w:numPr>
      </w:pPr>
      <w:r w:rsidRPr="00826E49">
        <w:t>The cap amount is then prorated to 21 days instead of a full month.</w:t>
      </w:r>
    </w:p>
    <w:p w14:paraId="729620E1" w14:textId="77777777" w:rsidR="00826E49" w:rsidRDefault="007B65DF" w:rsidP="00826E49">
      <w:pPr>
        <w:pStyle w:val="ListParagraph"/>
        <w:numPr>
          <w:ilvl w:val="0"/>
          <w:numId w:val="1"/>
        </w:numPr>
      </w:pPr>
      <w:r w:rsidRPr="00826E49">
        <w:t>all PCP assignment segments </w:t>
      </w:r>
    </w:p>
    <w:p w14:paraId="6AA67A43" w14:textId="17C16D98" w:rsidR="007B65DF" w:rsidRPr="00826E49" w:rsidRDefault="007B65DF" w:rsidP="00826E49">
      <w:pPr>
        <w:pStyle w:val="ListParagraph"/>
      </w:pPr>
      <w:r w:rsidRPr="00826E49">
        <w:t xml:space="preserve">A member is not always with the same doctor for a whole month or the whole window. People switch PCPs. </w:t>
      </w:r>
      <w:proofErr w:type="gramStart"/>
      <w:r w:rsidRPr="00826E49">
        <w:t>So</w:t>
      </w:r>
      <w:proofErr w:type="gramEnd"/>
      <w:r w:rsidRPr="00826E49">
        <w:t xml:space="preserve"> one member can have multiple segments inside a single month. </w:t>
      </w:r>
    </w:p>
    <w:p w14:paraId="0FAD4E4F" w14:textId="77777777" w:rsidR="007B65DF" w:rsidRPr="00826E49" w:rsidRDefault="007B65DF" w:rsidP="007B65DF">
      <w:pPr>
        <w:pStyle w:val="ListParagraph"/>
        <w:ind w:left="1260"/>
      </w:pPr>
      <w:r w:rsidRPr="00826E49">
        <w:t>Examples:</w:t>
      </w:r>
    </w:p>
    <w:p w14:paraId="06A1EABE" w14:textId="77777777" w:rsidR="007B65DF" w:rsidRPr="00826E49" w:rsidRDefault="007B65DF" w:rsidP="007B65DF">
      <w:pPr>
        <w:pStyle w:val="ListParagraph"/>
        <w:numPr>
          <w:ilvl w:val="0"/>
          <w:numId w:val="3"/>
        </w:numPr>
      </w:pPr>
      <w:r w:rsidRPr="00826E49">
        <w:t>Mid-month switch: Dr. A Jan 1–15, then Dr. B Jan 16–31 → two segments in January.</w:t>
      </w:r>
    </w:p>
    <w:p w14:paraId="79C9695B" w14:textId="0464CB3E" w:rsidR="007C37F7" w:rsidRPr="00826E49" w:rsidRDefault="007B65DF" w:rsidP="00826E49">
      <w:pPr>
        <w:pStyle w:val="ListParagraph"/>
        <w:numPr>
          <w:ilvl w:val="0"/>
          <w:numId w:val="3"/>
        </w:numPr>
      </w:pPr>
      <w:r w:rsidRPr="00826E49">
        <w:t xml:space="preserve">Gap then re-assign: Dr. A Jan 1–10, unassigned Jan 11–20, Dr. </w:t>
      </w:r>
      <w:proofErr w:type="gramStart"/>
      <w:r w:rsidRPr="00826E49">
        <w:t>A</w:t>
      </w:r>
      <w:proofErr w:type="gramEnd"/>
      <w:r w:rsidRPr="00826E49">
        <w:t xml:space="preserve"> again Jan 21–31 → two segments to the same doctor.</w:t>
      </w:r>
    </w:p>
    <w:p w14:paraId="12F58DDC" w14:textId="40360702" w:rsidR="00DB5855" w:rsidRPr="00826E49" w:rsidRDefault="00826E49" w:rsidP="00826E49">
      <w:pPr>
        <w:pStyle w:val="ListParagraph"/>
        <w:numPr>
          <w:ilvl w:val="0"/>
          <w:numId w:val="1"/>
        </w:numPr>
      </w:pPr>
      <w:r w:rsidRPr="00826E49">
        <w:t>cap contract / terms</w:t>
      </w:r>
      <w:r w:rsidRPr="00826E49">
        <w:t xml:space="preserve"> </w:t>
      </w:r>
    </w:p>
    <w:p w14:paraId="6854E2A8" w14:textId="5D1832E1" w:rsidR="00826E49" w:rsidRPr="00826E49" w:rsidRDefault="00826E49" w:rsidP="00826E49">
      <w:pPr>
        <w:pStyle w:val="ListParagraph"/>
        <w:rPr>
          <w:i/>
          <w:iCs/>
        </w:rPr>
      </w:pPr>
      <w:proofErr w:type="gramStart"/>
      <w:r w:rsidRPr="00826E49">
        <w:rPr>
          <w:i/>
          <w:iCs/>
        </w:rPr>
        <w:t>this</w:t>
      </w:r>
      <w:proofErr w:type="gramEnd"/>
      <w:r w:rsidRPr="00826E49">
        <w:rPr>
          <w:i/>
          <w:iCs/>
        </w:rPr>
        <w:t xml:space="preserve"> </w:t>
      </w:r>
      <w:proofErr w:type="gramStart"/>
      <w:r w:rsidRPr="00826E49">
        <w:rPr>
          <w:i/>
          <w:iCs/>
        </w:rPr>
        <w:t>is provider</w:t>
      </w:r>
      <w:proofErr w:type="gramEnd"/>
      <w:r w:rsidRPr="00826E49">
        <w:rPr>
          <w:i/>
          <w:iCs/>
        </w:rPr>
        <w:t xml:space="preserve"> linked to their contract and </w:t>
      </w:r>
      <w:r w:rsidRPr="00826E49">
        <w:rPr>
          <w:i/>
          <w:iCs/>
        </w:rPr>
        <w:t>the cap rulebook that contract uses.</w:t>
      </w:r>
    </w:p>
    <w:p w14:paraId="659845C9" w14:textId="1823D772" w:rsidR="00826E49" w:rsidRPr="00826E49" w:rsidRDefault="00826E49" w:rsidP="00826E49">
      <w:pPr>
        <w:pStyle w:val="ListParagraph"/>
        <w:numPr>
          <w:ilvl w:val="0"/>
          <w:numId w:val="1"/>
        </w:numPr>
      </w:pPr>
      <w:proofErr w:type="spellStart"/>
      <w:r w:rsidRPr="00826E49">
        <w:t>CheckCapServiceZips</w:t>
      </w:r>
      <w:proofErr w:type="spellEnd"/>
    </w:p>
    <w:p w14:paraId="69ED2AF3" w14:textId="4A9589DD" w:rsidR="00826E49" w:rsidRPr="00826E49" w:rsidRDefault="00826E49" w:rsidP="00826E49">
      <w:pPr>
        <w:pStyle w:val="ListParagraph"/>
      </w:pPr>
      <w:r w:rsidRPr="00826E49">
        <w:lastRenderedPageBreak/>
        <w:t>Some capitation rates are geographically limited — the provider is only paid cap for members who live (or are served) in specific ZIP codes.</w:t>
      </w:r>
    </w:p>
    <w:p w14:paraId="47DE7181" w14:textId="3641D163" w:rsidR="00826E49" w:rsidRPr="00826E49" w:rsidRDefault="00826E49" w:rsidP="00826E49">
      <w:pPr>
        <w:pStyle w:val="ListParagraph"/>
        <w:numPr>
          <w:ilvl w:val="0"/>
          <w:numId w:val="1"/>
        </w:numPr>
      </w:pPr>
      <w:proofErr w:type="spellStart"/>
      <w:proofErr w:type="gramStart"/>
      <w:r w:rsidRPr="00826E49">
        <w:t>LoadCarveOuts</w:t>
      </w:r>
      <w:proofErr w:type="spellEnd"/>
      <w:r w:rsidRPr="00826E49">
        <w:t>() :</w:t>
      </w:r>
      <w:proofErr w:type="gramEnd"/>
      <w:r w:rsidRPr="00826E49">
        <w:t xml:space="preserve">  Runs only on the Global path (</w:t>
      </w:r>
      <w:proofErr w:type="spellStart"/>
      <w:r w:rsidRPr="00826E49">
        <w:t>isGlobal</w:t>
      </w:r>
      <w:proofErr w:type="spellEnd"/>
      <w:r w:rsidRPr="00826E49">
        <w:t>=True)</w:t>
      </w:r>
    </w:p>
    <w:p w14:paraId="58EACAD1" w14:textId="3246BC01" w:rsidR="00826E49" w:rsidRPr="00826E49" w:rsidRDefault="00826E49" w:rsidP="00826E49">
      <w:pPr>
        <w:pStyle w:val="ListParagraph"/>
      </w:pPr>
    </w:p>
    <w:sectPr w:rsidR="00826E49" w:rsidRPr="0082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B6C"/>
    <w:multiLevelType w:val="multilevel"/>
    <w:tmpl w:val="19D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A0C"/>
    <w:multiLevelType w:val="hybridMultilevel"/>
    <w:tmpl w:val="CC6C058A"/>
    <w:lvl w:ilvl="0" w:tplc="9D3A33C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377001CA"/>
    <w:multiLevelType w:val="multilevel"/>
    <w:tmpl w:val="998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53D5A"/>
    <w:multiLevelType w:val="hybridMultilevel"/>
    <w:tmpl w:val="5A04D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895846">
    <w:abstractNumId w:val="3"/>
  </w:num>
  <w:num w:numId="2" w16cid:durableId="1075006351">
    <w:abstractNumId w:val="0"/>
  </w:num>
  <w:num w:numId="3" w16cid:durableId="998508597">
    <w:abstractNumId w:val="2"/>
  </w:num>
  <w:num w:numId="4" w16cid:durableId="80107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6A"/>
    <w:rsid w:val="000F6DFB"/>
    <w:rsid w:val="00203707"/>
    <w:rsid w:val="002F136A"/>
    <w:rsid w:val="00646B5D"/>
    <w:rsid w:val="007B65DF"/>
    <w:rsid w:val="007C37F7"/>
    <w:rsid w:val="00826E49"/>
    <w:rsid w:val="00AD0022"/>
    <w:rsid w:val="00B91968"/>
    <w:rsid w:val="00C94642"/>
    <w:rsid w:val="00CE2A72"/>
    <w:rsid w:val="00DB5855"/>
    <w:rsid w:val="00FD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C5BE"/>
  <w15:chartTrackingRefBased/>
  <w15:docId w15:val="{5B64B902-5A7D-4F84-A09E-60733ED5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Temudo, Steffi</dc:creator>
  <cp:keywords/>
  <dc:description/>
  <cp:lastModifiedBy>Temudo, Steffi</cp:lastModifiedBy>
  <cp:revision>1</cp:revision>
  <dcterms:created xsi:type="dcterms:W3CDTF">2026-10-27T16:55:00Z</dcterms:created>
  <dcterms:modified xsi:type="dcterms:W3CDTF">2026-10-27T19:01:00Z</dcterms:modified>
</cp:coreProperties>
</file>