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Quantum Computing Fundamentals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Quantum Computing Fundamentals for Beginners lesson plan: two 9:30 am – 5:30 pm days (15 instructional hours) across the four topics, mapped to the 17 hands-on IBM Quantum Composer labs and the v1.0 95-slide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Outline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Quantum Principles, States and Gates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Quantum Algorithms and Applications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four topics)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Lab Schedule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</w:t>
        <w:tab/>
        <w:t>8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Quantum Computing Fundamentals for Beginners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C882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on both days (7.5 instructional hours each). The single 30-minute lunch break is excluded from instructional time; refreshments are taken during activity time.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quantum circuit labs on IBM Quantum Composer (browser-based simulator and real quantum hardware)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Beginners with no prior quantum experience; basic computer literacy and a positive learning attitude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and use appropriate quantum computing platforms for testing quantum gates and algorithms</w:t>
      </w:r>
    </w:p>
    <w:p>
      <w:pPr>
        <w:pStyle w:val="ListBullet"/>
      </w:pPr>
      <w:r>
        <w:rPr>
          <w:sz w:val="21"/>
        </w:rPr>
        <w:t>LO2: Utilise and conduct quantum gates and logic to derive solutions</w:t>
      </w:r>
    </w:p>
    <w:p>
      <w:pPr>
        <w:pStyle w:val="ListBullet"/>
      </w:pPr>
      <w:r>
        <w:rPr>
          <w:sz w:val="21"/>
        </w:rPr>
        <w:t>LO3: Perform coding and conduct testing of quantum algorithms</w:t>
      </w:r>
    </w:p>
    <w:p>
      <w:pPr>
        <w:pStyle w:val="ListBullet"/>
      </w:pPr>
      <w:r>
        <w:rPr>
          <w:sz w:val="21"/>
        </w:rPr>
        <w:t>LO4: Diagnose outcomes, propose, and implement changes for quantum computing applications</w:t>
      </w:r>
    </w:p>
    <w:p>
      <w:pPr>
        <w:pStyle w:val="Heading1"/>
      </w:pPr>
      <w:r>
        <w:t>Course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1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Sub-topics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Hands-on 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Quantum Computing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Key Principles of Quantum Computing; Quantum Computing Platforms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Labs 1–3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Quantum States and Gates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Quantum State Vector Representations; Quantum Circuits and Quantum Gates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Labs 4–7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Quantum Algorithms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Coding Quantum Algorithms; Testing Quantum Algorithms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Labs 8–13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Quantum Computing Applications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9"/>
              </w:rPr>
              <w:t>Introduction to Quantum Error Correction; Introduction to Quantum Machine Learning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Labs 14–17</w:t>
            </w:r>
          </w:p>
        </w:tc>
      </w:tr>
    </w:tbl>
    <w:p>
      <w:pPr>
        <w:pStyle w:val="Heading1"/>
      </w:pPr>
      <w:r>
        <w:t>Course Schedule</w:t>
      </w:r>
    </w:p>
    <w:p>
      <w:r>
        <w:t>Each training day runs 9:30 am – 5:30 pm and comprises 7.5 instructional hours. The single 30-minute lunch break is excluded from instructional time.</w:t>
      </w:r>
    </w:p>
    <w:p>
      <w:pPr>
        <w:pStyle w:val="Heading2"/>
      </w:pPr>
      <w:r>
        <w:t>Day 1 — Quantum Principles, States and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course outline and learning outcomes  (Slides from p.1)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Quantum Computing: what a quantum computer is, the qubit, the Bloch sphere, physical qubit implementations, superposition, interference and entanglement (concepts + demonstration)  (Slides from p.9)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1 continued — separability, the five postulates of quantum mechanics, quantum computing platforms and industry use cases. Hands-on: Lab 1: Explore the Qubit on the Bloch Sphere; Lab 2: Observe Superposition and Interference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12:15–12:45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Create Your First Entangled Pair (Bell State)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13:15–14:45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Quantum States and Gates: state vectors and Dirac notation, unitary gates, the Pauli gates X/Y/Z, the Hadamard gate, rotation and phase gates (concepts + demonstration)  (Slides from p.28)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continued — CNOT, CZ, SWAP and Toffoli; Bell and GHZ states; phase kickback. Hands-on: Lab 4: Single-Qubit Gates — Pauli X, Y, Z and Hadamard; Lab 5: Rotation and Phase Gates — RX, RY, RZ, S and 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Two-Qubit Gates — CNOT, CZ, SWAP and Toffoli; Lab 7: Bell States, GHZ States and Phase Kickback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close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2"/>
      </w:pPr>
      <w:r>
        <w:t>Day 2 — Quantum Algorithms and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Quantum Algorithms: the no-cloning theorem, quantum teleportation, superdense coding and BB84 quantum key distribution (concepts + demonstration)  (Slides from p.46)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Quantum Teleportation; Lab 9: Superdense Coding; Lab 10: BB84 Quantum Key Distribution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12:20–12:50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12:50–13:35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continued — the query/oracle model, phase kickback in practice, Deutsch and Deutsch-Jozsa, Bernstein-Vazirani, Grover's search and the Quantum Fourier Transform (concepts + demonstration)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13:35–14:55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The Deutsch and Deutsch-Jozsa Algorithms; Lab 12: The Bernstein-Vazirani Algorithm; Lab 13: Grover's Search Algorithm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14:55–15:40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Quantum Computing Applications: quantum error correction (bit-flip, phase-flip, Shor, Steane and surface codes), fault tolerance, simulator versus real hardware, and quantum machine learning (concepts + demonstration)  (Slides from p.70)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15:40–17:00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Quantum Error Correction — The Bit-Flip Code; Lab 15: Quantum Error Correction — The Phase-Flip Code; Lab 16: Simulator vs Real Quantum Hardware; Lab 17: Introduction to Quantum Machine Learning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17:00–17:30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Q&amp;A and course feedback  (Slides from p.87)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hours).</w:t>
      </w:r>
    </w:p>
    <w:p>
      <w:pPr>
        <w:pStyle w:val="Heading1"/>
      </w:pPr>
      <w:r>
        <w:t>Lab Reference (aligned to the four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27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Quantum Computing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IBM Quantum Composer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Quantum States and Gates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6, Lab 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IBM Quantum Composer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Quantum Algorithms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10, Lab 11, Lab 12, Lab 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IBM Quantum Composer</w:t>
            </w:r>
          </w:p>
        </w:tc>
      </w:tr>
      <w:tr>
        <w:tc>
          <w:tcPr>
            <w:tcW w:type="dxa" w:w="36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Quantum Computing Applications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19"/>
              </w:rPr>
              <w:t>Lab 14, Lab 15, Lab 16, Lab 17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IBM Quantum Composer</w:t>
            </w:r>
          </w:p>
        </w:tc>
      </w:tr>
    </w:tbl>
    <w:p>
      <w:pPr>
        <w:pStyle w:val="Heading1"/>
      </w:pPr>
      <w:r>
        <w:t>Detailed Lab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Explore the Qubit on the Bloch Sphere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LO1 — identify and use appropriate quantum computing platforms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Bloch Sphere Simulator (bloch.kherb.io)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Observe Superposition and Interference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LO1 — identify key principles of quantum computing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Create Your First Entangled Pair (Bell State)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LO1/LO2 — use a quantum platform to demonstrate entanglement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Single-Qubit Gates — Pauli X, Y, Z and Hadamard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LO2 — utilise quantum gates and logic to derive solutions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Rotation and Phase Gates — RX, RY, RZ, S and T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LO2 — utilise quantum gates and logic to derive solutions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6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Two-Qubit Gates — CNOT, CZ, SWAP and Toffoli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LO2 — utilise quantum gates and logic to derive solutions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Bell States, GHZ States and Phase Kickback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LO2 — utilise quantum gates and logic to derive solutions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8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Quantum Teleportation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9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Superdense Coding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10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BB84 Quantum Key Distribution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The Deutsch and Deutsch-Jozsa Algorithms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The Bernstein-Vazirani Algorithm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Grover's Search Algorithm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LO3 — perform coding and conduct testing of quantum algorithms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Quantum Error Correction — The Bit-Flip Code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LO4 — diagnose outcomes and implement changes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Quantum Error Correction — The Phase-Flip Code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LO4 — diagnose outcomes and implement changes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16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Simulator vs Real Quantum Hardware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LO4 — diagnose unintended outcomes and propose changes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Composer, IBM Quantum Platform</w:t>
            </w:r>
          </w:p>
        </w:tc>
      </w:tr>
      <w:tr>
        <w:tc>
          <w:tcPr>
            <w:tcW w:type="dxa" w:w="100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Lab 17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9"/>
              </w:rPr>
              <w:t>Introduction to Quantum Machine Learning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LO4 — propose and implement changes for quantum computing applications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IBM Quantum Composer</w:t>
            </w:r>
          </w:p>
        </w:tc>
      </w:tr>
    </w:tbl>
    <w:p>
      <w:pPr>
        <w:pStyle w:val="Heading1"/>
      </w:pPr>
      <w:r>
        <w:t>Training Resources</w:t>
      </w:r>
    </w:p>
    <w:p>
      <w:pPr>
        <w:pStyle w:val="ListBullet"/>
      </w:pPr>
      <w:r>
        <w:rPr>
          <w:sz w:val="21"/>
        </w:rPr>
        <w:t>Course slides: Quantum Computing Fundamentals for Beginners (C882)-v1.0.pptx (Trainer) and the learner PDF.</w:t>
      </w:r>
    </w:p>
    <w:p>
      <w:pPr>
        <w:pStyle w:val="ListBullet"/>
      </w:pPr>
      <w:r>
        <w:rPr>
          <w:sz w:val="21"/>
        </w:rPr>
        <w:t>Learner Guide: LG-Quantum Computing Fundamentals for Beginners (C882).docx — contains the full step-by-step instructions for all 17 labs.</w:t>
      </w:r>
    </w:p>
    <w:p>
      <w:pPr>
        <w:pStyle w:val="ListBullet"/>
      </w:pPr>
      <w:r>
        <w:rPr>
          <w:sz w:val="21"/>
        </w:rPr>
        <w:t>Lab files: labs/lab-01 … lab-17 with the OpenQASM source for every circuit.</w:t>
      </w:r>
    </w:p>
    <w:p>
      <w:pPr>
        <w:pStyle w:val="ListBullet"/>
      </w:pPr>
      <w:r>
        <w:rPr>
          <w:sz w:val="21"/>
        </w:rPr>
        <w:t>Platform: IBM Quantum Composer — https://quantum.cloud.ibm.com/composer (free IBM Quantum account required; browser only).</w:t>
      </w:r>
    </w:p>
    <w:p>
      <w:pPr>
        <w:pStyle w:val="ListBullet"/>
      </w:pPr>
      <w:r>
        <w:rPr>
          <w:sz w:val="21"/>
        </w:rPr>
        <w:t>LMS/TMS portal: https://lms-tms.tertiaryinfotech.com for the course materials.</w:t>
      </w:r>
    </w:p>
    <w:p>
      <w:pPr>
        <w:pStyle w:val="ListBullet"/>
      </w:pPr>
      <w:r>
        <w:rPr>
          <w:sz w:val="21"/>
        </w:rPr>
        <w:t>Each learner requires a laptop with a modern browser and internet access.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LP-Quantum Computing Fundamentals for Beginners (C882)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