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1508"/>
        <w:rPr>
          <w:b w:val="1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2286000" cy="2286000"/>
            <wp:effectExtent b="0" l="0" r="0" t="0"/>
            <wp:docPr id="100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0" w:after="320" w:line="269" w:lineRule="auto"/>
        <w:ind w:left="851" w:right="1508" w:firstLine="0"/>
        <w:jc w:val="center"/>
        <w:rPr>
          <w:b w:val="1"/>
          <w:sz w:val="72"/>
          <w:szCs w:val="72"/>
        </w:rPr>
      </w:pPr>
      <w:r w:rsidDel="00000000" w:rsidR="00000000" w:rsidRPr="00000000">
        <w:rPr>
          <w:rFonts w:ascii="Arial" w:hAnsi="Arial"/>
          <w:b/>
          <w:color w:val="161B26"/>
          <w:sz w:val="48"/>
          <w:szCs w:val="72"/>
          <w:rtl w:val="0"/>
        </w:rPr>
        <w:t xml:space="preserve">  LESSON PLAN</w:t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851" w:right="1508" w:firstLine="0"/>
        <w:jc w:val="center"/>
        <w:rPr>
          <w:rFonts w:ascii="Arial" w:cs="Arial" w:eastAsia="Arial" w:hAnsi="Arial"/>
          <w:b w:val="1"/>
          <w:color w:val="000000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69" w:lineRule="auto" w:before="0"/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/>
          <w:color w:val="1F6FEB"/>
          <w:sz w:val="32"/>
          <w:szCs w:val="28"/>
          <w:rtl w:val="0"/>
        </w:rPr>
        <w:t xml:space="preserve">AWS Certified SysOps Administrator Associate Training</w:t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69" w:lineRule="auto" w:before="0"/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/>
          <w:color w:val="10B981"/>
          <w:sz w:val="20"/>
          <w:szCs w:val="28"/>
          <w:rtl w:val="0"/>
        </w:rPr>
        <w:t xml:space="preserve">TGS Ref No: TGS-2024051413</w:t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="269" w:lineRule="auto" w:before="0"/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161B26"/>
          <w:sz w:val="20"/>
          <w:szCs w:val="28"/>
          <w:rtl w:val="0"/>
        </w:rPr>
        <w:t xml:space="preserve">Conducted by</w:t>
      </w:r>
    </w:p>
    <w:p w:rsidR="00000000" w:rsidDel="00000000" w:rsidP="00000000" w:rsidRDefault="00000000" w:rsidRPr="00000000" w14:paraId="0000000B">
      <w:pPr>
        <w:spacing w:after="80" w:line="269" w:lineRule="auto" w:before="0"/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161B26"/>
          <w:sz w:val="20"/>
          <w:szCs w:val="28"/>
          <w:rtl w:val="0"/>
        </w:rPr>
        <w:t xml:space="preserve">Tertiary Infotech Academy Pte Ltd.</w:t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line="269" w:lineRule="auto" w:before="0"/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161B26"/>
          <w:sz w:val="20"/>
          <w:szCs w:val="28"/>
          <w:rtl w:val="0"/>
        </w:rPr>
        <w:t xml:space="preserve">UEN: 201200696W</w:t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line="269" w:lineRule="auto" w:before="0"/>
        <w:jc w:val="center"/>
        <w:rPr>
          <w:rFonts w:ascii="Arial" w:cs="Arial" w:eastAsia="Arial" w:hAnsi="Arial"/>
          <w:b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/>
          <w:color w:val="5B6372"/>
          <w:sz w:val="20"/>
          <w:szCs w:val="28"/>
          <w:rtl w:val="0"/>
        </w:rPr>
      </w:r>
      <w:r w:rsidDel="00000000" w:rsidR="00000000" w:rsidRPr="00000000">
        <w:rPr>
          <w:rFonts w:ascii="Arial" w:hAnsi="Arial"/>
          <w:b/>
          <w:color w:val="5B6372"/>
          <w:sz w:val="20"/>
        </w:rPr>
      </w:r>
      <w:r w:rsidDel="00000000" w:rsidR="00000000" w:rsidRPr="00000000">
        <w:rPr>
          <w:rFonts w:ascii="Arial" w:hAnsi="Arial"/>
          <w:b/>
          <w:color w:val="5B6372"/>
          <w:sz w:val="20"/>
          <w:rtl w:val="0"/>
        </w:rPr>
      </w:r>
      <w:r>
        <w:rPr>
          <w:rFonts w:ascii="Arial" w:hAnsi="Arial"/>
          <w:b/>
          <w:color w:val="5B6372"/>
          <w:sz w:val="20"/>
        </w:rPr>
        <w:t>Version 4.0</w:t>
      </w:r>
    </w:p>
    <w:p w:rsidR="00000000" w:rsidDel="00000000" w:rsidP="00000000" w:rsidRDefault="00000000" w:rsidRPr="00000000" w14:paraId="00000010">
      <w:pPr>
        <w:spacing w:before="0" w:after="80" w:line="269" w:lineRule="auto"/>
        <w:jc w:val="center"/>
        <w:rPr>
          <w:rFonts w:ascii="Arial" w:cs="Arial" w:eastAsia="Arial" w:hAnsi="Arial"/>
          <w:b w:val="1"/>
          <w:color w:val="000000"/>
          <w:sz w:val="32"/>
          <w:szCs w:val="32"/>
        </w:rPr>
        <w:keepNext/>
        <w:pageBreakBefore w:val="1"/>
      </w:pPr>
      <w:r w:rsidDel="00000000" w:rsidR="00000000" w:rsidRPr="00000000">
        <w:rPr>
          <w:rFonts w:ascii="Arial" w:cs="Arial" w:eastAsia="Arial" w:hAnsi="Arial"/>
          <w:b/>
          <w:color w:val="161B26"/>
          <w:sz w:val="20"/>
          <w:szCs w:val="32"/>
          <w:rtl w:val="0"/>
        </w:rPr>
        <w:t xml:space="preserve">DOCUMENT VERSION CONTROL RECORD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Arial" w:cs="Arial" w:eastAsia="Arial" w:hAnsi="Arial"/>
          <w:b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00"/>
        <w:gridCol w:w="1800"/>
        <w:gridCol w:w="3300"/>
        <w:gridCol w:w="2760"/>
      </w:tblGrid>
      <w:tr>
        <w:trPr>
          <w:cantSplit w:val="0"/>
          <w:tblHeader w:val="true"/>
        </w:trPr>
        <w:tc>
          <w:tcPr>
            <w:shd w:fill="1F6FEB" w:val="clear"/>
            <w:vAlign w:val="center"/>
            <w:tcW w:w="1500" w:type="dxa"/>
            <w:tcMar>
              <w:top w:w="90" w:type="dxa"/>
              <w:start w:w="100" w:type="dxa"/>
              <w:bottom w:w="90" w:type="dxa"/>
              <w:end w:w="100" w:type="dxa"/>
            </w:tcMar>
          </w:tcPr>
          <w:p w:rsidR="00000000" w:rsidDel="00000000" w:rsidP="00000000" w:rsidRDefault="00000000" w:rsidRPr="00000000" w14:paraId="00000012">
            <w:pPr>
              <w:spacing w:before="0" w:after="4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color w:val="FFFFFF"/>
                <w:sz w:val="16"/>
                <w:rtl w:val="0"/>
              </w:rPr>
              <w:t xml:space="preserve">Version</w:t>
            </w:r>
            <w:r w:rsidDel="00000000" w:rsidR="00000000" w:rsidRPr="00000000">
              <w:rPr>
                <w:rFonts w:ascii="Arial" w:hAnsi="Arial"/>
                <w:b/>
                <w:color w:val="FFFFFF"/>
                <w:sz w:val="16"/>
                <w:rtl w:val="0"/>
              </w:rPr>
            </w:r>
          </w:p>
        </w:tc>
        <w:tc>
          <w:tcPr>
            <w:shd w:fill="1F6FEB" w:val="clear"/>
            <w:vAlign w:val="center"/>
            <w:tcW w:w="1800" w:type="dxa"/>
            <w:tcMar>
              <w:top w:w="90" w:type="dxa"/>
              <w:start w:w="100" w:type="dxa"/>
              <w:bottom w:w="90" w:type="dxa"/>
              <w:end w:w="100" w:type="dxa"/>
            </w:tcMar>
          </w:tcPr>
          <w:p w:rsidR="00000000" w:rsidDel="00000000" w:rsidP="00000000" w:rsidRDefault="00000000" w:rsidRPr="00000000" w14:paraId="00000013">
            <w:pPr>
              <w:spacing w:before="0" w:after="4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color w:val="FFFFFF"/>
                <w:sz w:val="16"/>
                <w:rtl w:val="0"/>
              </w:rPr>
              <w:t xml:space="preserve">Effective Date</w:t>
            </w:r>
            <w:r w:rsidDel="00000000" w:rsidR="00000000" w:rsidRPr="00000000">
              <w:rPr>
                <w:rFonts w:ascii="Arial" w:hAnsi="Arial"/>
                <w:b/>
                <w:color w:val="FFFFFF"/>
                <w:sz w:val="16"/>
                <w:rtl w:val="0"/>
              </w:rPr>
            </w:r>
          </w:p>
        </w:tc>
        <w:tc>
          <w:tcPr>
            <w:shd w:fill="1F6FEB" w:val="clear"/>
            <w:vAlign w:val="center"/>
            <w:tcW w:w="3300" w:type="dxa"/>
            <w:tcMar>
              <w:top w:w="90" w:type="dxa"/>
              <w:start w:w="100" w:type="dxa"/>
              <w:bottom w:w="90" w:type="dxa"/>
              <w:end w:w="100" w:type="dxa"/>
            </w:tcMar>
          </w:tcPr>
          <w:p w:rsidR="00000000" w:rsidDel="00000000" w:rsidP="00000000" w:rsidRDefault="00000000" w:rsidRPr="00000000" w14:paraId="00000014">
            <w:pPr>
              <w:spacing w:before="0" w:after="4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color w:val="FFFFFF"/>
                <w:sz w:val="16"/>
                <w:rtl w:val="0"/>
              </w:rPr>
              <w:t xml:space="preserve">Changes </w:t>
            </w:r>
            <w:r w:rsidDel="00000000" w:rsidR="00000000" w:rsidRPr="00000000">
              <w:rPr>
                <w:rFonts w:ascii="Arial" w:hAnsi="Arial"/>
                <w:b/>
                <w:color w:val="FFFFFF"/>
                <w:sz w:val="16"/>
                <w:rtl w:val="0"/>
              </w:rPr>
            </w:r>
          </w:p>
        </w:tc>
        <w:tc>
          <w:tcPr>
            <w:shd w:fill="1F6FEB" w:val="clear"/>
            <w:vAlign w:val="center"/>
            <w:tcW w:w="2760" w:type="dxa"/>
            <w:tcMar>
              <w:top w:w="90" w:type="dxa"/>
              <w:start w:w="100" w:type="dxa"/>
              <w:bottom w:w="90" w:type="dxa"/>
              <w:end w:w="100" w:type="dxa"/>
            </w:tcMar>
          </w:tcPr>
          <w:p w:rsidR="00000000" w:rsidDel="00000000" w:rsidP="00000000" w:rsidRDefault="00000000" w:rsidRPr="00000000" w14:paraId="00000015">
            <w:pPr>
              <w:spacing w:before="0" w:after="4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color w:val="FFFFFF"/>
                <w:sz w:val="16"/>
                <w:rtl w:val="0"/>
              </w:rPr>
              <w:t xml:space="preserve">Author </w:t>
            </w:r>
            <w:r w:rsidDel="00000000" w:rsidR="00000000" w:rsidRPr="00000000">
              <w:rPr>
                <w:rFonts w:ascii="Arial" w:hAnsi="Arial"/>
                <w:b/>
                <w:color w:val="FFFFFF"/>
                <w:sz w:val="16"/>
                <w:rtl w:val="0"/>
              </w:rPr>
            </w:r>
          </w:p>
        </w:tc>
      </w:tr>
      <w:tr>
        <w:trPr>
          <w:cantSplit w:val="0"/>
          <w:trHeight w:val="17" w:hRule="atLeast"/>
          <w:tblHeader w:val="0"/>
        </w:trPr>
        <w:tc>
          <w:tcPr>
            <w:vAlign w:val="center"/>
            <w:tcW w:w="1500" w:type="dxa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 w:rsidR="00000000" w:rsidDel="00000000" w:rsidP="00000000" w:rsidRDefault="00000000" w:rsidRPr="00000000" w14:paraId="00000016">
            <w:pPr>
              <w:spacing w:before="0" w:after="4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6"/>
                <w:rtl w:val="0"/>
              </w:rPr>
              <w:t xml:space="preserve">1.0</w:t>
            </w:r>
          </w:p>
        </w:tc>
        <w:tc>
          <w:tcPr>
            <w:vAlign w:val="center"/>
            <w:tcW w:w="1800" w:type="dxa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 w:rsidR="00000000" w:rsidDel="00000000" w:rsidP="00000000" w:rsidRDefault="00000000" w:rsidRPr="00000000" w14:paraId="00000017">
            <w:pPr>
              <w:spacing w:before="0" w:after="4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6"/>
                <w:rtl w:val="0"/>
              </w:rPr>
              <w:t xml:space="preserve">12 Dec 2024</w:t>
            </w:r>
            <w:r w:rsidDel="00000000" w:rsidR="00000000" w:rsidRPr="00000000">
              <w:rPr>
                <w:rFonts w:ascii="Arial" w:hAnsi="Arial"/>
                <w:b w:val="0"/>
                <w:color w:val="161B26"/>
                <w:sz w:val="16"/>
                <w:rtl w:val="0"/>
              </w:rPr>
            </w:r>
          </w:p>
        </w:tc>
        <w:tc>
          <w:tcPr>
            <w:vAlign w:val="center"/>
            <w:tcW w:w="3300" w:type="dxa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 w:rsidR="00000000" w:rsidDel="00000000" w:rsidP="00000000" w:rsidRDefault="00000000" w:rsidRPr="00000000" w14:paraId="00000018">
            <w:pPr>
              <w:spacing w:before="0" w:after="4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6"/>
                <w:rtl w:val="0"/>
              </w:rPr>
              <w:t xml:space="preserve">First version</w:t>
            </w:r>
          </w:p>
        </w:tc>
        <w:tc>
          <w:tcPr>
            <w:vAlign w:val="center"/>
            <w:tcW w:w="2760" w:type="dxa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 w:rsidR="00000000" w:rsidDel="00000000" w:rsidP="00000000" w:rsidRDefault="00000000" w:rsidRPr="00000000" w14:paraId="00000019">
            <w:pPr>
              <w:spacing w:before="0" w:after="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6"/>
                <w:rtl w:val="0"/>
              </w:rPr>
              <w:t xml:space="preserve">Tertiary Infotech Academy</w:t>
            </w:r>
          </w:p>
          <w:p w:rsidR="00000000" w:rsidDel="00000000" w:rsidP="00000000" w:rsidRDefault="00000000" w:rsidRPr="00000000" w14:paraId="0000001A">
            <w:pPr>
              <w:spacing w:before="0" w:after="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hAnsi="Arial"/>
                <w:b w:val="0"/>
                <w:color w:val="161B26"/>
                <w:sz w:val="16"/>
                <w:rtl w:val="0"/>
              </w:rPr>
            </w:r>
          </w:p>
        </w:tc>
      </w:tr>
      <w:tr>
        <w:trPr>
          <w:cantSplit w:val="0"/>
          <w:trHeight w:val="39" w:hRule="atLeast"/>
          <w:tblHeader w:val="0"/>
        </w:trPr>
        <w:tc>
          <w:tcPr>
            <w:vAlign w:val="center"/>
            <w:tcW w:w="1500" w:type="dxa"/>
            <w:tcMar>
              <w:top w:w="90" w:type="dxa"/>
              <w:start w:w="100" w:type="dxa"/>
              <w:bottom w:w="90" w:type="dxa"/>
              <w:end w:w="100" w:type="dxa"/>
            </w:tcMar>
            <w:shd w:fill="F3F7FC"/>
          </w:tcPr>
          <w:p w:rsidR="00000000" w:rsidDel="00000000" w:rsidP="00000000" w:rsidRDefault="00000000" w:rsidRPr="00000000" w14:paraId="0000001B">
            <w:pPr>
              <w:spacing w:before="0" w:after="4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6"/>
                <w:rtl w:val="0"/>
              </w:rPr>
              <w:t xml:space="preserve">2.0 </w:t>
            </w:r>
            <w:r w:rsidDel="00000000" w:rsidR="00000000" w:rsidRPr="00000000">
              <w:rPr>
                <w:rFonts w:ascii="Arial" w:hAnsi="Arial"/>
                <w:b w:val="0"/>
                <w:color w:val="161B26"/>
                <w:sz w:val="16"/>
                <w:rtl w:val="0"/>
              </w:rPr>
            </w:r>
          </w:p>
        </w:tc>
        <w:tc>
          <w:tcPr>
            <w:vAlign w:val="center"/>
            <w:tcW w:w="1800" w:type="dxa"/>
            <w:tcMar>
              <w:top w:w="90" w:type="dxa"/>
              <w:start w:w="100" w:type="dxa"/>
              <w:bottom w:w="90" w:type="dxa"/>
              <w:end w:w="100" w:type="dxa"/>
            </w:tcMar>
            <w:shd w:fill="F3F7FC"/>
          </w:tcPr>
          <w:p w:rsidR="00000000" w:rsidDel="00000000" w:rsidP="00000000" w:rsidRDefault="00000000" w:rsidRPr="00000000" w14:paraId="0000001C">
            <w:pPr>
              <w:spacing w:before="0" w:after="4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hAnsi="Arial"/>
                <w:b w:val="0"/>
                <w:color w:val="161B26"/>
                <w:sz w:val="16"/>
                <w:rtl w:val="0"/>
              </w:rPr>
            </w:r>
          </w:p>
        </w:tc>
        <w:tc>
          <w:tcPr>
            <w:vAlign w:val="center"/>
            <w:tcW w:w="3300" w:type="dxa"/>
            <w:tcMar>
              <w:top w:w="90" w:type="dxa"/>
              <w:start w:w="100" w:type="dxa"/>
              <w:bottom w:w="90" w:type="dxa"/>
              <w:end w:w="100" w:type="dxa"/>
            </w:tcMar>
            <w:shd w:fill="F3F7FC"/>
          </w:tcPr>
          <w:p w:rsidR="00000000" w:rsidDel="00000000" w:rsidP="00000000" w:rsidRDefault="00000000" w:rsidRPr="00000000" w14:paraId="0000001D">
            <w:pPr>
              <w:spacing w:before="0" w:after="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6"/>
                <w:rtl w:val="0"/>
              </w:rPr>
              <w:t xml:space="preserve">New Format</w:t>
            </w:r>
          </w:p>
        </w:tc>
        <w:tc>
          <w:tcPr>
            <w:vAlign w:val="center"/>
            <w:tcW w:w="2760" w:type="dxa"/>
            <w:tcMar>
              <w:top w:w="90" w:type="dxa"/>
              <w:start w:w="100" w:type="dxa"/>
              <w:bottom w:w="90" w:type="dxa"/>
              <w:end w:w="100" w:type="dxa"/>
            </w:tcMar>
            <w:shd w:fill="F3F7FC"/>
          </w:tcPr>
          <w:p w:rsidR="00000000" w:rsidDel="00000000" w:rsidP="00000000" w:rsidRDefault="00000000" w:rsidRPr="00000000" w14:paraId="0000001E">
            <w:pPr>
              <w:spacing w:before="0" w:after="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6"/>
                <w:rtl w:val="0"/>
              </w:rPr>
              <w:t xml:space="preserve">Tertiary Infotech Academy</w:t>
            </w:r>
          </w:p>
          <w:p w:rsidR="00000000" w:rsidDel="00000000" w:rsidP="00000000" w:rsidRDefault="00000000" w:rsidRPr="00000000" w14:paraId="0000001F">
            <w:pPr>
              <w:spacing w:before="0" w:after="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hAnsi="Arial"/>
                <w:b w:val="0"/>
                <w:color w:val="161B26"/>
                <w:sz w:val="16"/>
                <w:rtl w:val="0"/>
              </w:rPr>
            </w:r>
          </w:p>
        </w:tc>
      </w:tr>
      <w:tr>
        <w:trPr>
          <w:cantSplit w:val="0"/>
          <w:trHeight w:val="17" w:hRule="atLeast"/>
          <w:tblHeader w:val="0"/>
        </w:trPr>
        <w:tc>
          <w:tcPr>
            <w:vAlign w:val="center"/>
            <w:tcW w:w="1500" w:type="dxa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 w:rsidR="00000000" w:rsidDel="00000000" w:rsidP="00000000" w:rsidRDefault="00000000" w:rsidRPr="00000000" w14:paraId="00000020">
            <w:pPr>
              <w:spacing w:before="0" w:after="4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6"/>
                <w:rtl w:val="0"/>
              </w:rPr>
              <w:t xml:space="preserve">3.0</w:t>
            </w:r>
            <w:r w:rsidDel="00000000" w:rsidR="00000000" w:rsidRPr="00000000">
              <w:rPr>
                <w:rFonts w:ascii="Arial" w:hAnsi="Arial"/>
                <w:b w:val="0"/>
                <w:color w:val="161B26"/>
                <w:sz w:val="16"/>
                <w:rtl w:val="0"/>
              </w:rPr>
            </w:r>
          </w:p>
        </w:tc>
        <w:tc>
          <w:tcPr>
            <w:vAlign w:val="center"/>
            <w:tcW w:w="1800" w:type="dxa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 w:rsidR="00000000" w:rsidDel="00000000" w:rsidP="00000000" w:rsidRDefault="00000000" w:rsidRPr="00000000" w14:paraId="00000021">
            <w:pPr>
              <w:spacing w:before="0" w:after="4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6"/>
                <w:rtl w:val="0"/>
              </w:rPr>
              <w:t xml:space="preserve">17 Oct 2025</w:t>
            </w:r>
            <w:r w:rsidDel="00000000" w:rsidR="00000000" w:rsidRPr="00000000">
              <w:rPr>
                <w:rFonts w:ascii="Arial" w:hAnsi="Arial"/>
                <w:b w:val="0"/>
                <w:color w:val="161B26"/>
                <w:sz w:val="16"/>
                <w:rtl w:val="0"/>
              </w:rPr>
            </w:r>
          </w:p>
        </w:tc>
        <w:tc>
          <w:tcPr>
            <w:vAlign w:val="center"/>
            <w:tcW w:w="3300" w:type="dxa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 w:rsidR="00000000" w:rsidDel="00000000" w:rsidP="00000000" w:rsidRDefault="00000000" w:rsidRPr="00000000" w14:paraId="00000022">
            <w:pPr>
              <w:spacing w:before="0" w:after="4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6"/>
                <w:rtl w:val="0"/>
              </w:rPr>
              <w:t xml:space="preserve">Update company name</w:t>
            </w:r>
            <w:r w:rsidDel="00000000" w:rsidR="00000000" w:rsidRPr="00000000">
              <w:rPr>
                <w:rFonts w:ascii="Arial" w:hAnsi="Arial"/>
                <w:b w:val="0"/>
                <w:color w:val="161B26"/>
                <w:sz w:val="16"/>
                <w:rtl w:val="0"/>
              </w:rPr>
            </w:r>
          </w:p>
        </w:tc>
        <w:tc>
          <w:tcPr>
            <w:vAlign w:val="center"/>
            <w:tcW w:w="2760" w:type="dxa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 w:rsidR="00000000" w:rsidDel="00000000" w:rsidP="00000000" w:rsidRDefault="00000000" w:rsidRPr="00000000" w14:paraId="00000023">
            <w:pPr>
              <w:spacing w:before="0" w:after="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6"/>
                <w:rtl w:val="0"/>
              </w:rPr>
              <w:t xml:space="preserve">Tertiary Infotech Academy</w:t>
            </w:r>
          </w:p>
          <w:p w:rsidR="00000000" w:rsidDel="00000000" w:rsidP="00000000" w:rsidRDefault="00000000" w:rsidRPr="00000000" w14:paraId="00000024">
            <w:pPr>
              <w:spacing w:before="0" w:after="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hAnsi="Arial"/>
                <w:b w:val="0"/>
                <w:color w:val="161B26"/>
                <w:sz w:val="16"/>
                <w:rtl w:val="0"/>
              </w:rPr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C"/>
          </w:tcPr>
          <w:p>
            <w:pPr>
              <w:spacing w:before="0" w:after="40" w:line="240" w:lineRule="auto"/>
            </w:pPr>
            <w:r>
              <w:rPr>
                <w:rFonts w:ascii="Arial" w:hAnsi="Arial"/>
                <w:b w:val="0"/>
                <w:color w:val="161B26"/>
                <w:sz w:val="16"/>
              </w:rPr>
              <w:t>4.0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C"/>
          </w:tcPr>
          <w:p>
            <w:pPr>
              <w:spacing w:before="0" w:after="40" w:line="240" w:lineRule="auto"/>
            </w:pPr>
            <w:r>
              <w:rPr>
                <w:rFonts w:ascii="Arial" w:hAnsi="Arial"/>
                <w:b w:val="0"/>
                <w:color w:val="161B26"/>
                <w:sz w:val="16"/>
              </w:rPr>
              <w:t>3 Aug 2026</w:t>
            </w:r>
          </w:p>
        </w:tc>
        <w:tc>
          <w:tcPr>
            <w:tcW w:type="dxa" w:w="33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C"/>
          </w:tcPr>
          <w:p>
            <w:pPr>
              <w:spacing w:before="0" w:after="40" w:line="240" w:lineRule="auto"/>
            </w:pPr>
            <w:r>
              <w:rPr>
                <w:rFonts w:ascii="Arial" w:hAnsi="Arial"/>
                <w:b w:val="0"/>
                <w:color w:val="161B26"/>
                <w:sz w:val="16"/>
              </w:rPr>
              <w:t>House design, branding and layout update</w:t>
            </w:r>
          </w:p>
        </w:tc>
        <w:tc>
          <w:tcPr>
            <w:tcW w:type="dxa" w:w="27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C"/>
          </w:tcPr>
          <w:p>
            <w:pPr>
              <w:spacing w:before="0" w:after="40" w:line="240" w:lineRule="auto"/>
            </w:pPr>
            <w:r>
              <w:rPr>
                <w:rFonts w:ascii="Arial" w:hAnsi="Arial"/>
                <w:b w:val="0"/>
                <w:color w:val="161B26"/>
                <w:sz w:val="16"/>
              </w:rPr>
              <w:t>Tertiary Infotech Academy</w:t>
            </w:r>
          </w:p>
        </w:tc>
      </w:tr>
    </w:tbl>
    <w:p w:rsidR="00000000" w:rsidDel="00000000" w:rsidP="00000000" w:rsidRDefault="00000000" w:rsidRPr="00000000" w14:paraId="00000025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/>
        <w:keepLines w:val="0"/>
        <w:spacing w:after="80" w:before="0" w:line="269" w:lineRule="auto"/>
        <w:jc w:val="center"/>
        <w:rPr>
          <w:rFonts w:ascii="Arial" w:cs="Arial" w:eastAsia="Arial" w:hAnsi="Arial"/>
          <w:sz w:val="26"/>
          <w:szCs w:val="26"/>
        </w:rPr>
      </w:pPr>
      <w:bookmarkStart w:colFirst="0" w:colLast="0" w:name="_heading=h.7axt28mz8yss" w:id="0"/>
      <w:bookmarkEnd w:id="0"/>
      <w:r w:rsidDel="00000000" w:rsidR="00000000" w:rsidRPr="00000000">
        <w:rPr>
          <w:rFonts w:ascii="Arial" w:cs="Arial" w:eastAsia="Arial" w:hAnsi="Arial"/>
          <w:b/>
          <w:color w:val="161B26"/>
          <w:sz w:val="20"/>
          <w:szCs w:val="26"/>
          <w:rtl w:val="0"/>
        </w:rPr>
        <w:t xml:space="preserve">Day 1</w:t>
      </w:r>
    </w:p>
    <w:tbl>
      <w:tblPr>
        <w:tblStyle w:val="Table2"/>
        <w:tblW w:w="936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"/>
        <w:gridCol w:w="900"/>
        <w:gridCol w:w="720"/>
        <w:gridCol w:w="3600"/>
        <w:gridCol w:w="1300"/>
        <w:gridCol w:w="1940"/>
      </w:tblGrid>
      <w:tr>
        <w:trPr>
          <w:cantSplit w:val="0"/>
          <w:trHeight w:val="770" w:hRule="atLeast"/>
          <w:tblHeader w:val="true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6FEB" w:val="clear"/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</w:tcPr>
          <w:p w:rsidR="00000000" w:rsidDel="00000000" w:rsidP="00000000" w:rsidRDefault="00000000" w:rsidRPr="00000000" w14:paraId="00000028">
            <w:pPr>
              <w:spacing w:before="0" w:after="4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color w:val="FFFFFF"/>
                <w:sz w:val="14"/>
                <w:rtl w:val="0"/>
              </w:rPr>
              <w:t xml:space="preserve">Start 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6FEB" w:val="clear"/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</w:tcPr>
          <w:p w:rsidR="00000000" w:rsidDel="00000000" w:rsidP="00000000" w:rsidRDefault="00000000" w:rsidRPr="00000000" w14:paraId="00000029">
            <w:pPr>
              <w:spacing w:before="0" w:after="4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color w:val="FFFFFF"/>
                <w:sz w:val="14"/>
                <w:rtl w:val="0"/>
              </w:rPr>
              <w:t xml:space="preserve">End 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6FEB" w:val="clear"/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720" w:type="dxa"/>
            <w:vAlign w:val="center"/>
          </w:tcPr>
          <w:p w:rsidR="00000000" w:rsidDel="00000000" w:rsidP="00000000" w:rsidRDefault="00000000" w:rsidRPr="00000000" w14:paraId="0000002A">
            <w:pPr>
              <w:spacing w:after="40" w:lineRule="auto" w:before="0" w:line="24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color w:val="FFFFFF"/>
                <w:sz w:val="14"/>
                <w:rtl w:val="0"/>
              </w:rPr>
              <w:t xml:space="preserve">Time</w:t>
            </w:r>
            <w:r w:rsidDel="00000000" w:rsidR="00000000" w:rsidRPr="00000000">
              <w:rPr>
                <w:rFonts w:ascii="Arial" w:hAnsi="Arial"/>
                <w:b/>
                <w:color w:val="FFFFFF"/>
                <w:sz w:val="14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6FEB" w:val="clear"/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3600" w:type="dxa"/>
            <w:vAlign w:val="center"/>
          </w:tcPr>
          <w:p w:rsidR="00000000" w:rsidDel="00000000" w:rsidP="00000000" w:rsidRDefault="00000000" w:rsidRPr="00000000" w14:paraId="0000002B">
            <w:pPr>
              <w:spacing w:after="40" w:lineRule="auto" w:before="0" w:line="24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color w:val="FFFFFF"/>
                <w:sz w:val="14"/>
                <w:rtl w:val="0"/>
              </w:rPr>
              <w:t xml:space="preserve">Instructions for Facilitator</w:t>
            </w:r>
            <w:r w:rsidDel="00000000" w:rsidR="00000000" w:rsidRPr="00000000">
              <w:rPr>
                <w:rFonts w:ascii="Arial" w:hAnsi="Arial"/>
                <w:b/>
                <w:color w:val="FFFFFF"/>
                <w:sz w:val="14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6FEB" w:val="clear"/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300" w:type="dxa"/>
            <w:vAlign w:val="center"/>
          </w:tcPr>
          <w:p w:rsidR="00000000" w:rsidDel="00000000" w:rsidP="00000000" w:rsidRDefault="00000000" w:rsidRPr="00000000" w14:paraId="0000002C">
            <w:pPr>
              <w:spacing w:after="40" w:lineRule="auto" w:before="0" w:line="24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color w:val="FFFFFF"/>
                <w:sz w:val="14"/>
                <w:rtl w:val="0"/>
              </w:rPr>
              <w:t xml:space="preserve">Instructional Methods</w:t>
            </w:r>
            <w:r w:rsidDel="00000000" w:rsidR="00000000" w:rsidRPr="00000000">
              <w:rPr>
                <w:rFonts w:ascii="Arial" w:hAnsi="Arial"/>
                <w:b/>
                <w:color w:val="FFFFFF"/>
                <w:sz w:val="14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6FEB" w:val="clear"/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940" w:type="dxa"/>
            <w:vAlign w:val="center"/>
          </w:tcPr>
          <w:p w:rsidR="00000000" w:rsidDel="00000000" w:rsidP="00000000" w:rsidRDefault="00000000" w:rsidRPr="00000000" w14:paraId="0000002D">
            <w:pPr>
              <w:spacing w:after="40" w:lineRule="auto" w:before="0" w:line="24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color w:val="FFFFFF"/>
                <w:sz w:val="14"/>
                <w:rtl w:val="0"/>
              </w:rPr>
              <w:t xml:space="preserve">Resources</w:t>
            </w:r>
            <w:r w:rsidDel="00000000" w:rsidR="00000000" w:rsidRPr="00000000">
              <w:rPr>
                <w:rFonts w:ascii="Arial" w:hAnsi="Arial"/>
                <w:b/>
                <w:color w:val="FFFFFF"/>
                <w:sz w:val="14"/>
                <w:rtl w:val="0"/>
              </w:rPr>
            </w:r>
          </w:p>
        </w:tc>
      </w:tr>
      <w:tr>
        <w:trPr>
          <w:cantSplit w:val="0"/>
          <w:trHeight w:val="7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FFFFF"/>
          </w:tcPr>
          <w:p w:rsidR="00000000" w:rsidDel="00000000" w:rsidP="00000000" w:rsidRDefault="00000000" w:rsidRPr="00000000" w14:paraId="0000002E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0930hrs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FFFFF"/>
          </w:tcPr>
          <w:p w:rsidR="00000000" w:rsidDel="00000000" w:rsidP="00000000" w:rsidRDefault="00000000" w:rsidRPr="00000000" w14:paraId="0000002F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0945hrs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720" w:type="dxa"/>
            <w:vAlign w:val="center"/>
            <w:shd w:fill="FFFFFF"/>
          </w:tcPr>
          <w:p w:rsidR="00000000" w:rsidDel="00000000" w:rsidP="00000000" w:rsidRDefault="00000000" w:rsidRPr="00000000" w14:paraId="00000030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15 mins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3600" w:type="dxa"/>
            <w:vAlign w:val="center"/>
            <w:shd w:fill="FFFFFF"/>
          </w:tcPr>
          <w:p w:rsidR="00000000" w:rsidDel="00000000" w:rsidP="00000000" w:rsidRDefault="00000000" w:rsidRPr="00000000" w14:paraId="00000031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Digital Attendance and Introduction to the Course</w:t>
              <w:br w:type="textWrapping"/>
              <w:t xml:space="preserve">- Trainer Introduction</w:t>
              <w:br w:type="textWrapping"/>
              <w:t xml:space="preserve">- Learner Introduction</w:t>
              <w:br w:type="textWrapping"/>
              <w:t xml:space="preserve">- Overview of Course Structure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300" w:type="dxa"/>
            <w:vAlign w:val="center"/>
            <w:shd w:fill="FFFFFF"/>
          </w:tcPr>
          <w:p w:rsidR="00000000" w:rsidDel="00000000" w:rsidP="00000000" w:rsidRDefault="00000000" w:rsidRPr="00000000" w14:paraId="00000032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940" w:type="dxa"/>
            <w:vAlign w:val="center"/>
            <w:shd w:fill="FFFFFF"/>
          </w:tcPr>
          <w:p w:rsidR="00000000" w:rsidDel="00000000" w:rsidP="00000000" w:rsidRDefault="00000000" w:rsidRPr="00000000" w14:paraId="00000033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N/A</w:t>
            </w:r>
          </w:p>
        </w:tc>
      </w:tr>
      <w:tr>
        <w:trPr>
          <w:cantSplit w:val="0"/>
          <w:trHeight w:val="7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3F7FC"/>
          </w:tcPr>
          <w:p w:rsidR="00000000" w:rsidDel="00000000" w:rsidP="00000000" w:rsidRDefault="00000000" w:rsidRPr="00000000" w14:paraId="00000034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0945hrs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3F7FC"/>
          </w:tcPr>
          <w:p w:rsidR="00000000" w:rsidDel="00000000" w:rsidP="00000000" w:rsidRDefault="00000000" w:rsidRPr="00000000" w14:paraId="00000035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1050hrs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720" w:type="dxa"/>
            <w:vAlign w:val="center"/>
            <w:shd w:fill="F3F7FC"/>
          </w:tcPr>
          <w:p w:rsidR="00000000" w:rsidDel="00000000" w:rsidP="00000000" w:rsidRDefault="00000000" w:rsidRPr="00000000" w14:paraId="00000036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65 mins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3600" w:type="dxa"/>
            <w:vAlign w:val="center"/>
            <w:shd w:fill="F3F7FC"/>
          </w:tcPr>
          <w:p w:rsidR="00000000" w:rsidDel="00000000" w:rsidP="00000000" w:rsidRDefault="00000000" w:rsidRPr="00000000" w14:paraId="00000037">
            <w:pPr>
              <w:spacing w:after="40" w:line="240" w:lineRule="auto" w:befor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LU1: Reliability and Business Continuity</w:t>
            </w:r>
          </w:p>
          <w:p w:rsidR="00000000" w:rsidDel="00000000" w:rsidP="00000000" w:rsidRDefault="00000000" w:rsidRPr="00000000" w14:paraId="00000038">
            <w:pPr>
              <w:spacing w:after="40" w:line="240" w:lineRule="auto" w:befor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hAnsi="Arial"/>
                <w:b w:val="0"/>
                <w:color w:val="161B26"/>
                <w:sz w:val="14"/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Topic 1: EC2 for SysOps</w:t>
            </w: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br w:type="textWrapping"/>
              <w:br w:type="textWrapping"/>
              <w:t xml:space="preserve">- Introduction to EC2 concepts and virtualization technologies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300" w:type="dxa"/>
            <w:vAlign w:val="center"/>
            <w:shd w:fill="F3F7FC"/>
          </w:tcPr>
          <w:p w:rsidR="00000000" w:rsidDel="00000000" w:rsidP="00000000" w:rsidRDefault="00000000" w:rsidRPr="00000000" w14:paraId="0000003A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Lecture, Peer Sharing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940" w:type="dxa"/>
            <w:vAlign w:val="center"/>
            <w:shd w:fill="F3F7FC"/>
          </w:tcPr>
          <w:p w:rsidR="00000000" w:rsidDel="00000000" w:rsidP="00000000" w:rsidRDefault="00000000" w:rsidRPr="00000000" w14:paraId="0000003B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Slide page #, TV, Whiteboard</w:t>
            </w:r>
          </w:p>
        </w:tc>
      </w:tr>
      <w:tr>
        <w:trPr>
          <w:cantSplit w:val="0"/>
          <w:trHeight w:val="7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FFFFF"/>
          </w:tcPr>
          <w:p w:rsidR="00000000" w:rsidDel="00000000" w:rsidP="00000000" w:rsidRDefault="00000000" w:rsidRPr="00000000" w14:paraId="0000003C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1050hrs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FFFFF"/>
          </w:tcPr>
          <w:p w:rsidR="00000000" w:rsidDel="00000000" w:rsidP="00000000" w:rsidRDefault="00000000" w:rsidRPr="00000000" w14:paraId="0000003D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1100hrs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720" w:type="dxa"/>
            <w:vAlign w:val="center"/>
            <w:shd w:fill="FFFFFF"/>
          </w:tcPr>
          <w:p w:rsidR="00000000" w:rsidDel="00000000" w:rsidP="00000000" w:rsidRDefault="00000000" w:rsidRPr="00000000" w14:paraId="0000003E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10 mins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3600" w:type="dxa"/>
            <w:vAlign w:val="center"/>
            <w:shd w:fill="FFFFFF"/>
          </w:tcPr>
          <w:p w:rsidR="00000000" w:rsidDel="00000000" w:rsidP="00000000" w:rsidRDefault="00000000" w:rsidRPr="00000000" w14:paraId="0000003F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Morning Break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300" w:type="dxa"/>
            <w:vAlign w:val="center"/>
            <w:shd w:fill="FFFFFF"/>
          </w:tcPr>
          <w:p w:rsidR="00000000" w:rsidDel="00000000" w:rsidP="00000000" w:rsidRDefault="00000000" w:rsidRPr="00000000" w14:paraId="00000040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940" w:type="dxa"/>
            <w:vAlign w:val="center"/>
            <w:shd w:fill="FFFFFF"/>
          </w:tcPr>
          <w:p w:rsidR="00000000" w:rsidDel="00000000" w:rsidP="00000000" w:rsidRDefault="00000000" w:rsidRPr="00000000" w14:paraId="00000041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N/A</w:t>
            </w:r>
          </w:p>
        </w:tc>
      </w:tr>
      <w:tr>
        <w:trPr>
          <w:cantSplit w:val="0"/>
          <w:trHeight w:val="7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3F7FC"/>
          </w:tcPr>
          <w:p w:rsidR="00000000" w:rsidDel="00000000" w:rsidP="00000000" w:rsidRDefault="00000000" w:rsidRPr="00000000" w14:paraId="00000042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1100hrs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3F7FC"/>
          </w:tcPr>
          <w:p w:rsidR="00000000" w:rsidDel="00000000" w:rsidP="00000000" w:rsidRDefault="00000000" w:rsidRPr="00000000" w14:paraId="00000043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1200hrs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720" w:type="dxa"/>
            <w:vAlign w:val="center"/>
            <w:shd w:fill="F3F7FC"/>
          </w:tcPr>
          <w:p w:rsidR="00000000" w:rsidDel="00000000" w:rsidP="00000000" w:rsidRDefault="00000000" w:rsidRPr="00000000" w14:paraId="00000044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60 mins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3600" w:type="dxa"/>
            <w:vAlign w:val="center"/>
            <w:shd w:fill="F3F7FC"/>
          </w:tcPr>
          <w:p w:rsidR="00000000" w:rsidDel="00000000" w:rsidP="00000000" w:rsidRDefault="00000000" w:rsidRPr="00000000" w14:paraId="00000045">
            <w:pPr>
              <w:spacing w:after="40" w:line="240" w:lineRule="auto" w:befor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LU1: Reliability and Business Continuity</w:t>
            </w:r>
          </w:p>
          <w:p w:rsidR="00000000" w:rsidDel="00000000" w:rsidP="00000000" w:rsidRDefault="00000000" w:rsidRPr="00000000" w14:paraId="00000046">
            <w:pPr>
              <w:spacing w:after="40" w:line="240" w:lineRule="auto" w:befor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hAnsi="Arial"/>
                <w:b w:val="0"/>
                <w:color w:val="161B26"/>
                <w:sz w:val="14"/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Topic 2: Amazon Machine Image (AMI) </w:t>
            </w: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br w:type="textWrapping"/>
              <w:br w:type="textWrapping"/>
              <w:t xml:space="preserve">- Understanding AMI and its benefits in virtualization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300" w:type="dxa"/>
            <w:vAlign w:val="center"/>
            <w:shd w:fill="F3F7FC"/>
          </w:tcPr>
          <w:p w:rsidR="00000000" w:rsidDel="00000000" w:rsidP="00000000" w:rsidRDefault="00000000" w:rsidRPr="00000000" w14:paraId="00000048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Lecture, Peer Sharing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940" w:type="dxa"/>
            <w:vAlign w:val="center"/>
            <w:shd w:fill="F3F7FC"/>
          </w:tcPr>
          <w:p w:rsidR="00000000" w:rsidDel="00000000" w:rsidP="00000000" w:rsidRDefault="00000000" w:rsidRPr="00000000" w14:paraId="00000049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Slide page #, TV, Whiteboard</w:t>
            </w:r>
          </w:p>
        </w:tc>
      </w:tr>
      <w:tr>
        <w:trPr>
          <w:cantSplit w:val="0"/>
          <w:trHeight w:val="7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FFFFF"/>
          </w:tcPr>
          <w:p w:rsidR="00000000" w:rsidDel="00000000" w:rsidP="00000000" w:rsidRDefault="00000000" w:rsidRPr="00000000" w14:paraId="0000004A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1200hrs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FFFFF"/>
          </w:tcPr>
          <w:p w:rsidR="00000000" w:rsidDel="00000000" w:rsidP="00000000" w:rsidRDefault="00000000" w:rsidRPr="00000000" w14:paraId="0000004B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1245hrs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720" w:type="dxa"/>
            <w:vAlign w:val="center"/>
            <w:shd w:fill="FFFFFF"/>
          </w:tcPr>
          <w:p w:rsidR="00000000" w:rsidDel="00000000" w:rsidP="00000000" w:rsidRDefault="00000000" w:rsidRPr="00000000" w14:paraId="0000004C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45 mins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3600" w:type="dxa"/>
            <w:vAlign w:val="center"/>
            <w:shd w:fill="FFFFFF"/>
          </w:tcPr>
          <w:p w:rsidR="00000000" w:rsidDel="00000000" w:rsidP="00000000" w:rsidRDefault="00000000" w:rsidRPr="00000000" w14:paraId="0000004D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Lunch Break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300" w:type="dxa"/>
            <w:vAlign w:val="center"/>
            <w:shd w:fill="FFFFFF"/>
          </w:tcPr>
          <w:p w:rsidR="00000000" w:rsidDel="00000000" w:rsidP="00000000" w:rsidRDefault="00000000" w:rsidRPr="00000000" w14:paraId="0000004E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940" w:type="dxa"/>
            <w:vAlign w:val="center"/>
            <w:shd w:fill="FFFFFF"/>
          </w:tcPr>
          <w:p w:rsidR="00000000" w:rsidDel="00000000" w:rsidP="00000000" w:rsidRDefault="00000000" w:rsidRPr="00000000" w14:paraId="0000004F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N/A</w:t>
            </w:r>
          </w:p>
        </w:tc>
      </w:tr>
      <w:tr>
        <w:trPr>
          <w:cantSplit w:val="0"/>
          <w:trHeight w:val="7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3F7FC"/>
          </w:tcPr>
          <w:p w:rsidR="00000000" w:rsidDel="00000000" w:rsidP="00000000" w:rsidRDefault="00000000" w:rsidRPr="00000000" w14:paraId="00000050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1245hrs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3F7FC"/>
          </w:tcPr>
          <w:p w:rsidR="00000000" w:rsidDel="00000000" w:rsidP="00000000" w:rsidRDefault="00000000" w:rsidRPr="00000000" w14:paraId="00000051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1330hrs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720" w:type="dxa"/>
            <w:vAlign w:val="center"/>
            <w:shd w:fill="F3F7FC"/>
          </w:tcPr>
          <w:p w:rsidR="00000000" w:rsidDel="00000000" w:rsidP="00000000" w:rsidRDefault="00000000" w:rsidRPr="00000000" w14:paraId="00000052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45 mins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3600" w:type="dxa"/>
            <w:vAlign w:val="center"/>
            <w:shd w:fill="F3F7FC"/>
          </w:tcPr>
          <w:p w:rsidR="00000000" w:rsidDel="00000000" w:rsidP="00000000" w:rsidRDefault="00000000" w:rsidRPr="00000000" w14:paraId="00000053">
            <w:pPr>
              <w:spacing w:after="40" w:line="240" w:lineRule="auto" w:befor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LU1: Reliability and Business Continuity</w:t>
            </w:r>
          </w:p>
          <w:p w:rsidR="00000000" w:rsidDel="00000000" w:rsidP="00000000" w:rsidRDefault="00000000" w:rsidRPr="00000000" w14:paraId="00000054">
            <w:pPr>
              <w:spacing w:after="40" w:line="240" w:lineRule="auto" w:befor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hAnsi="Arial"/>
                <w:b w:val="0"/>
                <w:color w:val="161B26"/>
                <w:sz w:val="14"/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Topic 3: Managing EC2 at Scale - Systems Manager (SSM)</w:t>
            </w: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br w:type="textWrapping"/>
              <w:br w:type="textWrapping"/>
              <w:t xml:space="preserve">- Introduction to Systems Manager for EC2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300" w:type="dxa"/>
            <w:vAlign w:val="center"/>
            <w:shd w:fill="F3F7FC"/>
          </w:tcPr>
          <w:p w:rsidR="00000000" w:rsidDel="00000000" w:rsidP="00000000" w:rsidRDefault="00000000" w:rsidRPr="00000000" w14:paraId="00000056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Lecture, Peer Sharing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940" w:type="dxa"/>
            <w:vAlign w:val="center"/>
            <w:shd w:fill="F3F7FC"/>
          </w:tcPr>
          <w:p w:rsidR="00000000" w:rsidDel="00000000" w:rsidP="00000000" w:rsidRDefault="00000000" w:rsidRPr="00000000" w14:paraId="00000057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Slide page #, TV, Whiteboard</w:t>
            </w:r>
          </w:p>
        </w:tc>
      </w:tr>
      <w:tr>
        <w:trPr>
          <w:cantSplit w:val="0"/>
          <w:trHeight w:val="7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FFFFF"/>
          </w:tcPr>
          <w:p w:rsidR="00000000" w:rsidDel="00000000" w:rsidP="00000000" w:rsidRDefault="00000000" w:rsidRPr="00000000" w14:paraId="00000058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1330hrs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FFFFF"/>
          </w:tcPr>
          <w:p w:rsidR="00000000" w:rsidDel="00000000" w:rsidP="00000000" w:rsidRDefault="00000000" w:rsidRPr="00000000" w14:paraId="00000059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1340hrs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720" w:type="dxa"/>
            <w:vAlign w:val="center"/>
            <w:shd w:fill="FFFFFF"/>
          </w:tcPr>
          <w:p w:rsidR="00000000" w:rsidDel="00000000" w:rsidP="00000000" w:rsidRDefault="00000000" w:rsidRPr="00000000" w14:paraId="0000005A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10 mins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3600" w:type="dxa"/>
            <w:vAlign w:val="center"/>
            <w:shd w:fill="FFFFFF"/>
          </w:tcPr>
          <w:p w:rsidR="00000000" w:rsidDel="00000000" w:rsidP="00000000" w:rsidRDefault="00000000" w:rsidRPr="00000000" w14:paraId="0000005B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Digital Attendance (PM)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300" w:type="dxa"/>
            <w:vAlign w:val="center"/>
            <w:shd w:fill="FFFFFF"/>
          </w:tcPr>
          <w:p w:rsidR="00000000" w:rsidDel="00000000" w:rsidP="00000000" w:rsidRDefault="00000000" w:rsidRPr="00000000" w14:paraId="0000005C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940" w:type="dxa"/>
            <w:vAlign w:val="center"/>
            <w:shd w:fill="FFFFFF"/>
          </w:tcPr>
          <w:p w:rsidR="00000000" w:rsidDel="00000000" w:rsidP="00000000" w:rsidRDefault="00000000" w:rsidRPr="00000000" w14:paraId="0000005D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N/A</w:t>
            </w:r>
          </w:p>
        </w:tc>
      </w:tr>
      <w:tr>
        <w:trPr>
          <w:cantSplit w:val="0"/>
          <w:trHeight w:val="7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3F7FC"/>
          </w:tcPr>
          <w:p w:rsidR="00000000" w:rsidDel="00000000" w:rsidP="00000000" w:rsidRDefault="00000000" w:rsidRPr="00000000" w14:paraId="0000005E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1340hrs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3F7FC"/>
          </w:tcPr>
          <w:p w:rsidR="00000000" w:rsidDel="00000000" w:rsidP="00000000" w:rsidRDefault="00000000" w:rsidRPr="00000000" w14:paraId="0000005F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1420hrs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720" w:type="dxa"/>
            <w:vAlign w:val="center"/>
            <w:shd w:fill="F3F7FC"/>
          </w:tcPr>
          <w:p w:rsidR="00000000" w:rsidDel="00000000" w:rsidP="00000000" w:rsidRDefault="00000000" w:rsidRPr="00000000" w14:paraId="00000060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40 mins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3600" w:type="dxa"/>
            <w:vAlign w:val="center"/>
            <w:shd w:fill="F3F7FC"/>
          </w:tcPr>
          <w:p w:rsidR="00000000" w:rsidDel="00000000" w:rsidP="00000000" w:rsidRDefault="00000000" w:rsidRPr="00000000" w14:paraId="00000061">
            <w:pPr>
              <w:spacing w:after="40" w:line="240" w:lineRule="auto" w:befor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LU1: Reliability and Business Continuity</w:t>
            </w:r>
          </w:p>
          <w:p w:rsidR="00000000" w:rsidDel="00000000" w:rsidP="00000000" w:rsidRDefault="00000000" w:rsidRPr="00000000" w14:paraId="00000062">
            <w:pPr>
              <w:spacing w:after="40" w:line="240" w:lineRule="auto" w:befor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hAnsi="Arial"/>
                <w:b w:val="0"/>
                <w:color w:val="161B26"/>
                <w:sz w:val="14"/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Topic 3: Managing EC2 at Scale - Systems Manager (SSM) (K5)</w:t>
            </w: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br w:type="textWrapping"/>
              <w:br w:type="textWrapping"/>
              <w:t xml:space="preserve">- Further exploration of Systems Manager tools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300" w:type="dxa"/>
            <w:vAlign w:val="center"/>
            <w:shd w:fill="F3F7FC"/>
          </w:tcPr>
          <w:p w:rsidR="00000000" w:rsidDel="00000000" w:rsidP="00000000" w:rsidRDefault="00000000" w:rsidRPr="00000000" w14:paraId="00000064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Lecture, Peer Sharing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940" w:type="dxa"/>
            <w:vAlign w:val="center"/>
            <w:shd w:fill="F3F7FC"/>
          </w:tcPr>
          <w:p w:rsidR="00000000" w:rsidDel="00000000" w:rsidP="00000000" w:rsidRDefault="00000000" w:rsidRPr="00000000" w14:paraId="00000065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Slide page #, TV, Whiteboard</w:t>
            </w:r>
          </w:p>
        </w:tc>
      </w:tr>
      <w:tr>
        <w:trPr>
          <w:cantSplit w:val="0"/>
          <w:trHeight w:val="7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FFFFF"/>
          </w:tcPr>
          <w:p w:rsidR="00000000" w:rsidDel="00000000" w:rsidP="00000000" w:rsidRDefault="00000000" w:rsidRPr="00000000" w14:paraId="00000066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1420hrs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FFFFF"/>
          </w:tcPr>
          <w:p w:rsidR="00000000" w:rsidDel="00000000" w:rsidP="00000000" w:rsidRDefault="00000000" w:rsidRPr="00000000" w14:paraId="00000067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1450hrs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720" w:type="dxa"/>
            <w:vAlign w:val="center"/>
            <w:shd w:fill="FFFFFF"/>
          </w:tcPr>
          <w:p w:rsidR="00000000" w:rsidDel="00000000" w:rsidP="00000000" w:rsidRDefault="00000000" w:rsidRPr="00000000" w14:paraId="00000068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30 mins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3600" w:type="dxa"/>
            <w:vAlign w:val="center"/>
            <w:shd w:fill="FFFFFF"/>
          </w:tcPr>
          <w:p w:rsidR="00000000" w:rsidDel="00000000" w:rsidP="00000000" w:rsidRDefault="00000000" w:rsidRPr="00000000" w14:paraId="00000069">
            <w:pPr>
              <w:spacing w:after="40" w:line="240" w:lineRule="auto" w:befor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LU1: Reliability and Business Continuity</w:t>
            </w:r>
          </w:p>
          <w:p w:rsidR="00000000" w:rsidDel="00000000" w:rsidP="00000000" w:rsidRDefault="00000000" w:rsidRPr="00000000" w14:paraId="0000006A">
            <w:pPr>
              <w:spacing w:after="40" w:line="240" w:lineRule="auto" w:befor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hAnsi="Arial"/>
                <w:b w:val="0"/>
                <w:color w:val="161B26"/>
                <w:sz w:val="14"/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Topic 4: EC2 High Availability and Scalability (K5)</w:t>
            </w: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br w:type="textWrapping"/>
              <w:br w:type="textWrapping"/>
              <w:t xml:space="preserve">- Techniques for ensuring EC2 availability and scalability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300" w:type="dxa"/>
            <w:vAlign w:val="center"/>
            <w:shd w:fill="FFFFFF"/>
          </w:tcPr>
          <w:p w:rsidR="00000000" w:rsidDel="00000000" w:rsidP="00000000" w:rsidRDefault="00000000" w:rsidRPr="00000000" w14:paraId="0000006C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Lecture, Peer Sharing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940" w:type="dxa"/>
            <w:vAlign w:val="center"/>
            <w:shd w:fill="FFFFFF"/>
          </w:tcPr>
          <w:p w:rsidR="00000000" w:rsidDel="00000000" w:rsidP="00000000" w:rsidRDefault="00000000" w:rsidRPr="00000000" w14:paraId="0000006D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Slide page #, TV, Whiteboard</w:t>
            </w:r>
          </w:p>
        </w:tc>
      </w:tr>
      <w:tr>
        <w:trPr>
          <w:cantSplit w:val="0"/>
          <w:trHeight w:val="7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3F7FC"/>
          </w:tcPr>
          <w:p w:rsidR="00000000" w:rsidDel="00000000" w:rsidP="00000000" w:rsidRDefault="00000000" w:rsidRPr="00000000" w14:paraId="0000006E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1450hrs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3F7FC"/>
          </w:tcPr>
          <w:p w:rsidR="00000000" w:rsidDel="00000000" w:rsidP="00000000" w:rsidRDefault="00000000" w:rsidRPr="00000000" w14:paraId="0000006F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1500hrs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720" w:type="dxa"/>
            <w:vAlign w:val="center"/>
            <w:shd w:fill="F3F7FC"/>
          </w:tcPr>
          <w:p w:rsidR="00000000" w:rsidDel="00000000" w:rsidP="00000000" w:rsidRDefault="00000000" w:rsidRPr="00000000" w14:paraId="00000070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10 mins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3600" w:type="dxa"/>
            <w:vAlign w:val="center"/>
            <w:shd w:fill="F3F7FC"/>
          </w:tcPr>
          <w:p w:rsidR="00000000" w:rsidDel="00000000" w:rsidP="00000000" w:rsidRDefault="00000000" w:rsidRPr="00000000" w14:paraId="00000071">
            <w:pPr>
              <w:spacing w:after="40" w:lineRule="auto" w:before="0" w:line="24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Activity: Demonstration on EC2 High Availability</w:t>
            </w:r>
            <w:r w:rsidDel="00000000" w:rsidR="00000000" w:rsidRPr="00000000">
              <w:rPr>
                <w:rFonts w:ascii="Arial" w:hAnsi="Arial"/>
                <w:b w:val="0"/>
                <w:color w:val="161B26"/>
                <w:sz w:val="14"/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40" w:lineRule="auto" w:before="0" w:line="24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hAnsi="Arial"/>
                <w:b w:val="0"/>
                <w:color w:val="161B26"/>
                <w:sz w:val="14"/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40" w:lineRule="auto" w:before="0" w:line="24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Facilitator Guidance:</w:t>
            </w:r>
          </w:p>
          <w:p w:rsidR="00000000" w:rsidDel="00000000" w:rsidP="00000000" w:rsidRDefault="00000000" w:rsidRPr="00000000" w14:paraId="00000074">
            <w:pPr>
              <w:spacing w:after="40" w:lineRule="auto" w:before="0" w:line="24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- Facilitator will break the class into groups of 3 to 5 participants.</w:t>
            </w:r>
          </w:p>
          <w:p w:rsidR="00000000" w:rsidDel="00000000" w:rsidP="00000000" w:rsidRDefault="00000000" w:rsidRPr="00000000" w14:paraId="00000075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- Facilitator will explain the case study to learners.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300" w:type="dxa"/>
            <w:vAlign w:val="center"/>
            <w:shd w:fill="F3F7FC"/>
          </w:tcPr>
          <w:p w:rsidR="00000000" w:rsidDel="00000000" w:rsidP="00000000" w:rsidRDefault="00000000" w:rsidRPr="00000000" w14:paraId="00000076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Case Study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940" w:type="dxa"/>
            <w:vAlign w:val="center"/>
            <w:shd w:fill="F3F7FC"/>
          </w:tcPr>
          <w:p w:rsidR="00000000" w:rsidDel="00000000" w:rsidP="00000000" w:rsidRDefault="00000000" w:rsidRPr="00000000" w14:paraId="00000077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Slide page #, TV, Whiteboard</w:t>
            </w:r>
          </w:p>
        </w:tc>
      </w:tr>
      <w:tr>
        <w:trPr>
          <w:cantSplit w:val="0"/>
          <w:trHeight w:val="7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FFFFF"/>
          </w:tcPr>
          <w:p w:rsidR="00000000" w:rsidDel="00000000" w:rsidP="00000000" w:rsidRDefault="00000000" w:rsidRPr="00000000" w14:paraId="00000078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1500hrs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FFFFF"/>
          </w:tcPr>
          <w:p w:rsidR="00000000" w:rsidDel="00000000" w:rsidP="00000000" w:rsidRDefault="00000000" w:rsidRPr="00000000" w14:paraId="00000079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1510hrs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720" w:type="dxa"/>
            <w:vAlign w:val="center"/>
            <w:shd w:fill="FFFFFF"/>
          </w:tcPr>
          <w:p w:rsidR="00000000" w:rsidDel="00000000" w:rsidP="00000000" w:rsidRDefault="00000000" w:rsidRPr="00000000" w14:paraId="0000007A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10 mins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3600" w:type="dxa"/>
            <w:vAlign w:val="center"/>
            <w:shd w:fill="FFFFFF"/>
          </w:tcPr>
          <w:p w:rsidR="00000000" w:rsidDel="00000000" w:rsidP="00000000" w:rsidRDefault="00000000" w:rsidRPr="00000000" w14:paraId="0000007B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Afternoon Break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300" w:type="dxa"/>
            <w:vAlign w:val="center"/>
            <w:shd w:fill="FFFFFF"/>
          </w:tcPr>
          <w:p w:rsidR="00000000" w:rsidDel="00000000" w:rsidP="00000000" w:rsidRDefault="00000000" w:rsidRPr="00000000" w14:paraId="0000007C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940" w:type="dxa"/>
            <w:vAlign w:val="center"/>
            <w:shd w:fill="FFFFFF"/>
          </w:tcPr>
          <w:p w:rsidR="00000000" w:rsidDel="00000000" w:rsidP="00000000" w:rsidRDefault="00000000" w:rsidRPr="00000000" w14:paraId="0000007D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N/A</w:t>
            </w:r>
          </w:p>
        </w:tc>
      </w:tr>
      <w:tr>
        <w:trPr>
          <w:cantSplit w:val="0"/>
          <w:trHeight w:val="7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3F7FC"/>
          </w:tcPr>
          <w:p w:rsidR="00000000" w:rsidDel="00000000" w:rsidP="00000000" w:rsidRDefault="00000000" w:rsidRPr="00000000" w14:paraId="0000007E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1510hrs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3F7FC"/>
          </w:tcPr>
          <w:p w:rsidR="00000000" w:rsidDel="00000000" w:rsidP="00000000" w:rsidRDefault="00000000" w:rsidRPr="00000000" w14:paraId="0000007F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1650hrs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720" w:type="dxa"/>
            <w:vAlign w:val="center"/>
            <w:shd w:fill="F3F7FC"/>
          </w:tcPr>
          <w:p w:rsidR="00000000" w:rsidDel="00000000" w:rsidP="00000000" w:rsidRDefault="00000000" w:rsidRPr="00000000" w14:paraId="00000080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70 mins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3600" w:type="dxa"/>
            <w:vAlign w:val="center"/>
            <w:shd w:fill="F3F7FC"/>
          </w:tcPr>
          <w:p w:rsidR="00000000" w:rsidDel="00000000" w:rsidP="00000000" w:rsidRDefault="00000000" w:rsidRPr="00000000" w14:paraId="00000081">
            <w:pPr>
              <w:spacing w:after="40" w:line="240" w:lineRule="auto" w:befor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LU2: Deployment, Provisioning, and Automation</w:t>
            </w:r>
          </w:p>
          <w:p w:rsidR="00000000" w:rsidDel="00000000" w:rsidP="00000000" w:rsidRDefault="00000000" w:rsidRPr="00000000" w14:paraId="00000082">
            <w:pPr>
              <w:spacing w:after="40" w:line="240" w:lineRule="auto" w:befor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hAnsi="Arial"/>
                <w:b w:val="0"/>
                <w:color w:val="161B26"/>
                <w:sz w:val="14"/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40" w:line="240" w:lineRule="auto" w:befor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Topic 6: CloudFormation for SysOps</w:t>
            </w:r>
          </w:p>
          <w:p w:rsidR="00000000" w:rsidDel="00000000" w:rsidP="00000000" w:rsidRDefault="00000000" w:rsidRPr="00000000" w14:paraId="00000084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br w:type="textWrapping"/>
              <w:t xml:space="preserve">- Understanding Elastic Beanstalk for management and deployment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300" w:type="dxa"/>
            <w:vAlign w:val="center"/>
            <w:shd w:fill="F3F7FC"/>
          </w:tcPr>
          <w:p w:rsidR="00000000" w:rsidDel="00000000" w:rsidP="00000000" w:rsidRDefault="00000000" w:rsidRPr="00000000" w14:paraId="00000085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Lecture, Peer Sharing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940" w:type="dxa"/>
            <w:vAlign w:val="center"/>
            <w:shd w:fill="F3F7FC"/>
          </w:tcPr>
          <w:p w:rsidR="00000000" w:rsidDel="00000000" w:rsidP="00000000" w:rsidRDefault="00000000" w:rsidRPr="00000000" w14:paraId="00000086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Slide page #, TV, Whiteboard</w:t>
            </w:r>
          </w:p>
        </w:tc>
      </w:tr>
      <w:tr>
        <w:trPr>
          <w:cantSplit w:val="0"/>
          <w:trHeight w:val="7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FFFFF"/>
          </w:tcPr>
          <w:p w:rsidR="00000000" w:rsidDel="00000000" w:rsidP="00000000" w:rsidRDefault="00000000" w:rsidRPr="00000000" w14:paraId="00000087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1650hrs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FFFFF"/>
          </w:tcPr>
          <w:p w:rsidR="00000000" w:rsidDel="00000000" w:rsidP="00000000" w:rsidRDefault="00000000" w:rsidRPr="00000000" w14:paraId="00000088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1700hrs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720" w:type="dxa"/>
            <w:vAlign w:val="center"/>
            <w:shd w:fill="FFFFFF"/>
          </w:tcPr>
          <w:p w:rsidR="00000000" w:rsidDel="00000000" w:rsidP="00000000" w:rsidRDefault="00000000" w:rsidRPr="00000000" w14:paraId="00000089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10 mins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3600" w:type="dxa"/>
            <w:vAlign w:val="center"/>
            <w:shd w:fill="FFFFFF"/>
          </w:tcPr>
          <w:p w:rsidR="00000000" w:rsidDel="00000000" w:rsidP="00000000" w:rsidRDefault="00000000" w:rsidRPr="00000000" w14:paraId="0000008A">
            <w:pPr>
              <w:spacing w:after="40" w:lineRule="auto" w:before="0" w:line="24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Activity: Case Study on Elastic Beanstalk Deployment</w:t>
            </w:r>
          </w:p>
          <w:p w:rsidR="00000000" w:rsidDel="00000000" w:rsidP="00000000" w:rsidRDefault="00000000" w:rsidRPr="00000000" w14:paraId="0000008B">
            <w:pPr>
              <w:spacing w:after="40" w:lineRule="auto" w:before="0" w:line="24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hAnsi="Arial"/>
                <w:b w:val="0"/>
                <w:color w:val="161B26"/>
                <w:sz w:val="14"/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40" w:lineRule="auto" w:before="0" w:line="24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Facilitator Guidance:</w:t>
            </w:r>
          </w:p>
          <w:p w:rsidR="00000000" w:rsidDel="00000000" w:rsidP="00000000" w:rsidRDefault="00000000" w:rsidRPr="00000000" w14:paraId="0000008D">
            <w:pPr>
              <w:spacing w:after="40" w:lineRule="auto" w:before="0" w:line="24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- Facilitator will break the class into groups of 3 to 5 participants.</w:t>
            </w:r>
          </w:p>
          <w:p w:rsidR="00000000" w:rsidDel="00000000" w:rsidP="00000000" w:rsidRDefault="00000000" w:rsidRPr="00000000" w14:paraId="0000008E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- Facilitator will explain the case study to learners.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300" w:type="dxa"/>
            <w:vAlign w:val="center"/>
            <w:shd w:fill="FFFFFF"/>
          </w:tcPr>
          <w:p w:rsidR="00000000" w:rsidDel="00000000" w:rsidP="00000000" w:rsidRDefault="00000000" w:rsidRPr="00000000" w14:paraId="0000008F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Case Study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940" w:type="dxa"/>
            <w:vAlign w:val="center"/>
            <w:shd w:fill="FFFFFF"/>
          </w:tcPr>
          <w:p w:rsidR="00000000" w:rsidDel="00000000" w:rsidP="00000000" w:rsidRDefault="00000000" w:rsidRPr="00000000" w14:paraId="00000090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Slide page #, TV, Whiteboard</w:t>
            </w:r>
          </w:p>
        </w:tc>
      </w:tr>
      <w:tr>
        <w:trPr>
          <w:cantSplit w:val="0"/>
          <w:trHeight w:val="7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3F7FC"/>
          </w:tcPr>
          <w:p w:rsidR="00000000" w:rsidDel="00000000" w:rsidP="00000000" w:rsidRDefault="00000000" w:rsidRPr="00000000" w14:paraId="00000091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1700hrs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3F7FC"/>
          </w:tcPr>
          <w:p w:rsidR="00000000" w:rsidDel="00000000" w:rsidP="00000000" w:rsidRDefault="00000000" w:rsidRPr="00000000" w14:paraId="00000092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1750hrs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720" w:type="dxa"/>
            <w:vAlign w:val="center"/>
            <w:shd w:fill="F3F7FC"/>
          </w:tcPr>
          <w:p w:rsidR="00000000" w:rsidDel="00000000" w:rsidP="00000000" w:rsidRDefault="00000000" w:rsidRPr="00000000" w14:paraId="00000093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50 mins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3600" w:type="dxa"/>
            <w:vAlign w:val="center"/>
            <w:shd w:fill="F3F7FC"/>
          </w:tcPr>
          <w:p w:rsidR="00000000" w:rsidDel="00000000" w:rsidP="00000000" w:rsidRDefault="00000000" w:rsidRPr="00000000" w14:paraId="00000094">
            <w:pPr>
              <w:spacing w:after="40" w:line="240" w:lineRule="auto" w:befor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LU2: Deployment, Provisioning, and Automation</w:t>
            </w:r>
          </w:p>
          <w:p w:rsidR="00000000" w:rsidDel="00000000" w:rsidP="00000000" w:rsidRDefault="00000000" w:rsidRPr="00000000" w14:paraId="00000095">
            <w:pPr>
              <w:spacing w:after="40" w:line="240" w:lineRule="auto" w:befor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hAnsi="Arial"/>
                <w:b w:val="0"/>
                <w:color w:val="161B26"/>
                <w:sz w:val="14"/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Topic 6: CloudFormation for SysOps (K1)</w:t>
            </w: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br w:type="textWrapping"/>
              <w:br w:type="textWrapping"/>
              <w:t xml:space="preserve">- Introduction to CloudFormation and infrastructure as 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300" w:type="dxa"/>
            <w:vAlign w:val="center"/>
            <w:shd w:fill="F3F7FC"/>
          </w:tcPr>
          <w:p w:rsidR="00000000" w:rsidDel="00000000" w:rsidP="00000000" w:rsidRDefault="00000000" w:rsidRPr="00000000" w14:paraId="00000097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Lecture, Peer Sharing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940" w:type="dxa"/>
            <w:vAlign w:val="center"/>
            <w:shd w:fill="F3F7FC"/>
          </w:tcPr>
          <w:p w:rsidR="00000000" w:rsidDel="00000000" w:rsidP="00000000" w:rsidRDefault="00000000" w:rsidRPr="00000000" w14:paraId="00000098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Slide page #, TV, Whiteboard</w:t>
            </w:r>
          </w:p>
        </w:tc>
      </w:tr>
      <w:tr>
        <w:trPr>
          <w:cantSplit w:val="0"/>
          <w:trHeight w:val="7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FFFFF"/>
          </w:tcPr>
          <w:p w:rsidR="00000000" w:rsidDel="00000000" w:rsidP="00000000" w:rsidRDefault="00000000" w:rsidRPr="00000000" w14:paraId="00000099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1750hrs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FFFFF"/>
          </w:tcPr>
          <w:p w:rsidR="00000000" w:rsidDel="00000000" w:rsidP="00000000" w:rsidRDefault="00000000" w:rsidRPr="00000000" w14:paraId="0000009A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1800hrs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720" w:type="dxa"/>
            <w:vAlign w:val="center"/>
            <w:shd w:fill="FFFFFF"/>
          </w:tcPr>
          <w:p w:rsidR="00000000" w:rsidDel="00000000" w:rsidP="00000000" w:rsidRDefault="00000000" w:rsidRPr="00000000" w14:paraId="0000009B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10 mins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3600" w:type="dxa"/>
            <w:vAlign w:val="center"/>
            <w:shd w:fill="FFFFFF"/>
          </w:tcPr>
          <w:p w:rsidR="00000000" w:rsidDel="00000000" w:rsidP="00000000" w:rsidRDefault="00000000" w:rsidRPr="00000000" w14:paraId="0000009C">
            <w:pPr>
              <w:spacing w:after="40" w:lineRule="auto" w:before="0" w:line="24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Activity: Case Study on CloudFormation</w:t>
            </w:r>
          </w:p>
          <w:p w:rsidR="00000000" w:rsidDel="00000000" w:rsidP="00000000" w:rsidRDefault="00000000" w:rsidRPr="00000000" w14:paraId="0000009D">
            <w:pPr>
              <w:spacing w:after="40" w:lineRule="auto" w:before="0" w:line="24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hAnsi="Arial"/>
                <w:b w:val="0"/>
                <w:color w:val="161B26"/>
                <w:sz w:val="14"/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40" w:lineRule="auto" w:before="0" w:line="24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Facilitator Guidance:</w:t>
            </w:r>
          </w:p>
          <w:p w:rsidR="00000000" w:rsidDel="00000000" w:rsidP="00000000" w:rsidRDefault="00000000" w:rsidRPr="00000000" w14:paraId="0000009F">
            <w:pPr>
              <w:spacing w:after="40" w:lineRule="auto" w:before="0" w:line="24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- Facilitator will break the class into groups of 3 to 5 participants.</w:t>
            </w:r>
          </w:p>
          <w:p w:rsidR="00000000" w:rsidDel="00000000" w:rsidP="00000000" w:rsidRDefault="00000000" w:rsidRPr="00000000" w14:paraId="000000A0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- Facilitator will explain the case study to learners.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300" w:type="dxa"/>
            <w:vAlign w:val="center"/>
            <w:shd w:fill="FFFFFF"/>
          </w:tcPr>
          <w:p w:rsidR="00000000" w:rsidDel="00000000" w:rsidP="00000000" w:rsidRDefault="00000000" w:rsidRPr="00000000" w14:paraId="000000A1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Case Study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940" w:type="dxa"/>
            <w:vAlign w:val="center"/>
            <w:shd w:fill="FFFFFF"/>
          </w:tcPr>
          <w:p w:rsidR="00000000" w:rsidDel="00000000" w:rsidP="00000000" w:rsidRDefault="00000000" w:rsidRPr="00000000" w14:paraId="000000A2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Slide page #, TV, Whiteboard</w:t>
            </w:r>
          </w:p>
        </w:tc>
      </w:tr>
      <w:tr>
        <w:trPr>
          <w:cantSplit w:val="0"/>
          <w:trHeight w:val="7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3F7FC"/>
          </w:tcPr>
          <w:p w:rsidR="00000000" w:rsidDel="00000000" w:rsidP="00000000" w:rsidRDefault="00000000" w:rsidRPr="00000000" w14:paraId="000000A3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1800hrs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3F7FC"/>
          </w:tcPr>
          <w:p w:rsidR="00000000" w:rsidDel="00000000" w:rsidP="00000000" w:rsidRDefault="00000000" w:rsidRPr="00000000" w14:paraId="000000A4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1830hrs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720" w:type="dxa"/>
            <w:vAlign w:val="center"/>
            <w:shd w:fill="F3F7FC"/>
          </w:tcPr>
          <w:p w:rsidR="00000000" w:rsidDel="00000000" w:rsidP="00000000" w:rsidRDefault="00000000" w:rsidRPr="00000000" w14:paraId="000000A5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30 mins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3600" w:type="dxa"/>
            <w:vAlign w:val="center"/>
            <w:shd w:fill="F3F7FC"/>
          </w:tcPr>
          <w:p w:rsidR="00000000" w:rsidDel="00000000" w:rsidP="00000000" w:rsidRDefault="00000000" w:rsidRPr="00000000" w14:paraId="000000A6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Recap All Contents and Close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300" w:type="dxa"/>
            <w:vAlign w:val="center"/>
            <w:shd w:fill="F3F7FC"/>
          </w:tcPr>
          <w:p w:rsidR="00000000" w:rsidDel="00000000" w:rsidP="00000000" w:rsidRDefault="00000000" w:rsidRPr="00000000" w14:paraId="000000A7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Lecture, Group Discussion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940" w:type="dxa"/>
            <w:vAlign w:val="center"/>
            <w:shd w:fill="F3F7FC"/>
          </w:tcPr>
          <w:p w:rsidR="00000000" w:rsidDel="00000000" w:rsidP="00000000" w:rsidRDefault="00000000" w:rsidRPr="00000000" w14:paraId="000000A8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Slide page #, TV, Whiteboard</w:t>
            </w:r>
          </w:p>
        </w:tc>
      </w:tr>
    </w:tbl>
    <w:p w:rsidR="00000000" w:rsidDel="00000000" w:rsidP="00000000" w:rsidRDefault="00000000" w:rsidRPr="00000000" w14:paraId="000000A9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/>
        <w:keepLines w:val="0"/>
        <w:spacing w:after="80" w:before="0" w:line="269" w:lineRule="auto"/>
        <w:jc w:val="center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/>
          <w:color w:val="161B26"/>
          <w:sz w:val="20"/>
          <w:szCs w:val="26"/>
          <w:rtl w:val="0"/>
        </w:rPr>
        <w:t xml:space="preserve">Day 2</w:t>
      </w:r>
    </w:p>
    <w:tbl>
      <w:tblPr>
        <w:tblStyle w:val="Table3"/>
        <w:tblW w:w="9360" w:type="dxa"/>
        <w:jc w:val="center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"/>
        <w:gridCol w:w="900"/>
        <w:gridCol w:w="720"/>
        <w:gridCol w:w="3600"/>
        <w:gridCol w:w="1300"/>
        <w:gridCol w:w="1940"/>
      </w:tblGrid>
      <w:tr>
        <w:trPr>
          <w:cantSplit w:val="0"/>
          <w:trHeight w:val="770" w:hRule="atLeast"/>
          <w:tblHeader w:val="true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6FEB" w:val="clear"/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</w:tcPr>
          <w:p w:rsidR="00000000" w:rsidDel="00000000" w:rsidP="00000000" w:rsidRDefault="00000000" w:rsidRPr="00000000" w14:paraId="000000AD">
            <w:pPr>
              <w:spacing w:before="0" w:after="4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color w:val="FFFFFF"/>
                <w:sz w:val="14"/>
                <w:rtl w:val="0"/>
              </w:rPr>
              <w:t xml:space="preserve">Start 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6FEB" w:val="clear"/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</w:tcPr>
          <w:p w:rsidR="00000000" w:rsidDel="00000000" w:rsidP="00000000" w:rsidRDefault="00000000" w:rsidRPr="00000000" w14:paraId="000000AE">
            <w:pPr>
              <w:spacing w:before="0" w:after="4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color w:val="FFFFFF"/>
                <w:sz w:val="14"/>
                <w:rtl w:val="0"/>
              </w:rPr>
              <w:t xml:space="preserve">End 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6FEB" w:val="clear"/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720" w:type="dxa"/>
            <w:vAlign w:val="center"/>
          </w:tcPr>
          <w:p w:rsidR="00000000" w:rsidDel="00000000" w:rsidP="00000000" w:rsidRDefault="00000000" w:rsidRPr="00000000" w14:paraId="000000AF">
            <w:pPr>
              <w:spacing w:after="40" w:lineRule="auto" w:before="0" w:line="24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color w:val="FFFFFF"/>
                <w:sz w:val="14"/>
                <w:rtl w:val="0"/>
              </w:rPr>
              <w:t xml:space="preserve">Time</w:t>
            </w:r>
            <w:r w:rsidDel="00000000" w:rsidR="00000000" w:rsidRPr="00000000">
              <w:rPr>
                <w:rFonts w:ascii="Arial" w:hAnsi="Arial"/>
                <w:b/>
                <w:color w:val="FFFFFF"/>
                <w:sz w:val="14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6FEB" w:val="clear"/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3600" w:type="dxa"/>
            <w:vAlign w:val="center"/>
          </w:tcPr>
          <w:p w:rsidR="00000000" w:rsidDel="00000000" w:rsidP="00000000" w:rsidRDefault="00000000" w:rsidRPr="00000000" w14:paraId="000000B0">
            <w:pPr>
              <w:spacing w:after="40" w:lineRule="auto" w:before="0" w:line="24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color w:val="FFFFFF"/>
                <w:sz w:val="14"/>
                <w:rtl w:val="0"/>
              </w:rPr>
              <w:t xml:space="preserve">Instructions for Facilitator</w:t>
            </w:r>
            <w:r w:rsidDel="00000000" w:rsidR="00000000" w:rsidRPr="00000000">
              <w:rPr>
                <w:rFonts w:ascii="Arial" w:hAnsi="Arial"/>
                <w:b/>
                <w:color w:val="FFFFFF"/>
                <w:sz w:val="14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6FEB" w:val="clear"/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300" w:type="dxa"/>
            <w:vAlign w:val="center"/>
          </w:tcPr>
          <w:p w:rsidR="00000000" w:rsidDel="00000000" w:rsidP="00000000" w:rsidRDefault="00000000" w:rsidRPr="00000000" w14:paraId="000000B1">
            <w:pPr>
              <w:spacing w:after="40" w:lineRule="auto" w:before="0" w:line="24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color w:val="FFFFFF"/>
                <w:sz w:val="14"/>
                <w:rtl w:val="0"/>
              </w:rPr>
              <w:t xml:space="preserve">Instructional Methods</w:t>
            </w:r>
            <w:r w:rsidDel="00000000" w:rsidR="00000000" w:rsidRPr="00000000">
              <w:rPr>
                <w:rFonts w:ascii="Arial" w:hAnsi="Arial"/>
                <w:b/>
                <w:color w:val="FFFFFF"/>
                <w:sz w:val="14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6FEB" w:val="clear"/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940" w:type="dxa"/>
            <w:vAlign w:val="center"/>
          </w:tcPr>
          <w:p w:rsidR="00000000" w:rsidDel="00000000" w:rsidP="00000000" w:rsidRDefault="00000000" w:rsidRPr="00000000" w14:paraId="000000B2">
            <w:pPr>
              <w:spacing w:after="40" w:lineRule="auto" w:before="0" w:line="24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color w:val="FFFFFF"/>
                <w:sz w:val="14"/>
                <w:rtl w:val="0"/>
              </w:rPr>
              <w:t xml:space="preserve">Resources</w:t>
            </w:r>
            <w:r w:rsidDel="00000000" w:rsidR="00000000" w:rsidRPr="00000000">
              <w:rPr>
                <w:rFonts w:ascii="Arial" w:hAnsi="Arial"/>
                <w:b/>
                <w:color w:val="FFFFFF"/>
                <w:sz w:val="14"/>
                <w:rtl w:val="0"/>
              </w:rPr>
            </w:r>
          </w:p>
        </w:tc>
      </w:tr>
      <w:tr>
        <w:trPr>
          <w:cantSplit w:val="0"/>
          <w:trHeight w:val="7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FFFFF"/>
          </w:tcPr>
          <w:p w:rsidR="00000000" w:rsidDel="00000000" w:rsidP="00000000" w:rsidRDefault="00000000" w:rsidRPr="00000000" w14:paraId="000000B3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0930hrs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FFFFF"/>
          </w:tcPr>
          <w:p w:rsidR="00000000" w:rsidDel="00000000" w:rsidP="00000000" w:rsidRDefault="00000000" w:rsidRPr="00000000" w14:paraId="000000B4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0940hrs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720" w:type="dxa"/>
            <w:vAlign w:val="center"/>
            <w:shd w:fill="FFFFFF"/>
          </w:tcPr>
          <w:p w:rsidR="00000000" w:rsidDel="00000000" w:rsidP="00000000" w:rsidRDefault="00000000" w:rsidRPr="00000000" w14:paraId="000000B5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10 mins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3600" w:type="dxa"/>
            <w:vAlign w:val="center"/>
            <w:shd w:fill="FFFFFF"/>
          </w:tcPr>
          <w:p w:rsidR="00000000" w:rsidDel="00000000" w:rsidP="00000000" w:rsidRDefault="00000000" w:rsidRPr="00000000" w14:paraId="000000B6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Digital Attendance (AM)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300" w:type="dxa"/>
            <w:vAlign w:val="center"/>
            <w:shd w:fill="FFFFFF"/>
          </w:tcPr>
          <w:p w:rsidR="00000000" w:rsidDel="00000000" w:rsidP="00000000" w:rsidRDefault="00000000" w:rsidRPr="00000000" w14:paraId="000000B7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940" w:type="dxa"/>
            <w:vAlign w:val="center"/>
            <w:shd w:fill="FFFFFF"/>
          </w:tcPr>
          <w:p w:rsidR="00000000" w:rsidDel="00000000" w:rsidP="00000000" w:rsidRDefault="00000000" w:rsidRPr="00000000" w14:paraId="000000B8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N/A</w:t>
            </w:r>
          </w:p>
        </w:tc>
      </w:tr>
      <w:tr>
        <w:trPr>
          <w:cantSplit w:val="0"/>
          <w:trHeight w:val="7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3F7FC"/>
          </w:tcPr>
          <w:p w:rsidR="00000000" w:rsidDel="00000000" w:rsidP="00000000" w:rsidRDefault="00000000" w:rsidRPr="00000000" w14:paraId="000000B9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0940hrs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3F7FC"/>
          </w:tcPr>
          <w:p w:rsidR="00000000" w:rsidDel="00000000" w:rsidP="00000000" w:rsidRDefault="00000000" w:rsidRPr="00000000" w14:paraId="000000BA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1050hrs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720" w:type="dxa"/>
            <w:vAlign w:val="center"/>
            <w:shd w:fill="F3F7FC"/>
          </w:tcPr>
          <w:p w:rsidR="00000000" w:rsidDel="00000000" w:rsidP="00000000" w:rsidRDefault="00000000" w:rsidRPr="00000000" w14:paraId="000000BB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70 mins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3600" w:type="dxa"/>
            <w:vAlign w:val="center"/>
            <w:shd w:fill="F3F7FC"/>
          </w:tcPr>
          <w:p w:rsidR="00000000" w:rsidDel="00000000" w:rsidP="00000000" w:rsidRDefault="00000000" w:rsidRPr="00000000" w14:paraId="000000BC">
            <w:pPr>
              <w:spacing w:after="40" w:line="240" w:lineRule="auto" w:befor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LU2: Deployment, Provisioning, and Automation</w:t>
            </w:r>
          </w:p>
          <w:p w:rsidR="00000000" w:rsidDel="00000000" w:rsidP="00000000" w:rsidRDefault="00000000" w:rsidRPr="00000000" w14:paraId="000000BD">
            <w:pPr>
              <w:spacing w:after="40" w:line="240" w:lineRule="auto" w:befor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hAnsi="Arial"/>
                <w:b w:val="0"/>
                <w:color w:val="161B26"/>
                <w:sz w:val="14"/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Topic 7: EC2 Storage and Data Management - EBS and EFS (K1)</w:t>
            </w: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br w:type="textWrapping"/>
              <w:br w:type="textWrapping"/>
              <w:t xml:space="preserve">- Overview of EBS and EFS storage types and data management techniques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300" w:type="dxa"/>
            <w:vAlign w:val="center"/>
            <w:shd w:fill="F3F7FC"/>
          </w:tcPr>
          <w:p w:rsidR="00000000" w:rsidDel="00000000" w:rsidP="00000000" w:rsidRDefault="00000000" w:rsidRPr="00000000" w14:paraId="000000BF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Lecture, Peer Sharing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940" w:type="dxa"/>
            <w:vAlign w:val="center"/>
            <w:shd w:fill="F3F7FC"/>
          </w:tcPr>
          <w:p w:rsidR="00000000" w:rsidDel="00000000" w:rsidP="00000000" w:rsidRDefault="00000000" w:rsidRPr="00000000" w14:paraId="000000C0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Slide page #, TV, Whiteboard</w:t>
            </w:r>
          </w:p>
        </w:tc>
      </w:tr>
      <w:tr>
        <w:trPr>
          <w:cantSplit w:val="0"/>
          <w:trHeight w:val="7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FFFFF"/>
          </w:tcPr>
          <w:p w:rsidR="00000000" w:rsidDel="00000000" w:rsidP="00000000" w:rsidRDefault="00000000" w:rsidRPr="00000000" w14:paraId="000000C1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1050hrs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FFFFF"/>
          </w:tcPr>
          <w:p w:rsidR="00000000" w:rsidDel="00000000" w:rsidP="00000000" w:rsidRDefault="00000000" w:rsidRPr="00000000" w14:paraId="000000C2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 1100hrs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720" w:type="dxa"/>
            <w:vAlign w:val="center"/>
            <w:shd w:fill="FFFFFF"/>
          </w:tcPr>
          <w:p w:rsidR="00000000" w:rsidDel="00000000" w:rsidP="00000000" w:rsidRDefault="00000000" w:rsidRPr="00000000" w14:paraId="000000C3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10 mins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3600" w:type="dxa"/>
            <w:vAlign w:val="center"/>
            <w:shd w:fill="FFFFFF"/>
          </w:tcPr>
          <w:p w:rsidR="00000000" w:rsidDel="00000000" w:rsidP="00000000" w:rsidRDefault="00000000" w:rsidRPr="00000000" w14:paraId="000000C4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Morning Break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300" w:type="dxa"/>
            <w:vAlign w:val="center"/>
            <w:shd w:fill="FFFFFF"/>
          </w:tcPr>
          <w:p w:rsidR="00000000" w:rsidDel="00000000" w:rsidP="00000000" w:rsidRDefault="00000000" w:rsidRPr="00000000" w14:paraId="000000C5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940" w:type="dxa"/>
            <w:vAlign w:val="center"/>
            <w:shd w:fill="FFFFFF"/>
          </w:tcPr>
          <w:p w:rsidR="00000000" w:rsidDel="00000000" w:rsidP="00000000" w:rsidRDefault="00000000" w:rsidRPr="00000000" w14:paraId="000000C6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N/A</w:t>
            </w:r>
          </w:p>
        </w:tc>
      </w:tr>
      <w:tr>
        <w:trPr>
          <w:cantSplit w:val="0"/>
          <w:trHeight w:val="7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3F7FC"/>
          </w:tcPr>
          <w:p w:rsidR="00000000" w:rsidDel="00000000" w:rsidP="00000000" w:rsidRDefault="00000000" w:rsidRPr="00000000" w14:paraId="000000C7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1100hrs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3F7FC"/>
          </w:tcPr>
          <w:p w:rsidR="00000000" w:rsidDel="00000000" w:rsidP="00000000" w:rsidRDefault="00000000" w:rsidRPr="00000000" w14:paraId="000000C8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>11500hrs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720" w:type="dxa"/>
            <w:vAlign w:val="center"/>
            <w:shd w:fill="F3F7FC"/>
          </w:tcPr>
          <w:p w:rsidR="00000000" w:rsidDel="00000000" w:rsidP="00000000" w:rsidRDefault="00000000" w:rsidRPr="00000000" w14:paraId="000000C9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50 mins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3600" w:type="dxa"/>
            <w:vAlign w:val="center"/>
            <w:shd w:fill="F3F7FC"/>
          </w:tcPr>
          <w:p w:rsidR="00000000" w:rsidDel="00000000" w:rsidP="00000000" w:rsidRDefault="00000000" w:rsidRPr="00000000" w14:paraId="000000CA">
            <w:pPr>
              <w:spacing w:after="40" w:line="240" w:lineRule="auto" w:befor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LU2: Deployment, Provisioning, and Automation</w:t>
            </w:r>
          </w:p>
          <w:p w:rsidR="00000000" w:rsidDel="00000000" w:rsidP="00000000" w:rsidRDefault="00000000" w:rsidRPr="00000000" w14:paraId="000000CB">
            <w:pPr>
              <w:spacing w:after="40" w:line="240" w:lineRule="auto" w:befor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hAnsi="Arial"/>
                <w:b w:val="0"/>
                <w:color w:val="161B26"/>
                <w:sz w:val="14"/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Topic 8: Amazon S3 (K1)</w:t>
            </w: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br w:type="textWrapping"/>
              <w:br w:type="textWrapping"/>
              <w:t xml:space="preserve">- Introduction to Amazon S3 basics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300" w:type="dxa"/>
            <w:vAlign w:val="center"/>
            <w:shd w:fill="F3F7FC"/>
          </w:tcPr>
          <w:p w:rsidR="00000000" w:rsidDel="00000000" w:rsidP="00000000" w:rsidRDefault="00000000" w:rsidRPr="00000000" w14:paraId="000000CD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Lecture, Peer Sharing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940" w:type="dxa"/>
            <w:vAlign w:val="center"/>
            <w:shd w:fill="F3F7FC"/>
          </w:tcPr>
          <w:p w:rsidR="00000000" w:rsidDel="00000000" w:rsidP="00000000" w:rsidRDefault="00000000" w:rsidRPr="00000000" w14:paraId="000000CE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Slide page #, TV, Whiteboard</w:t>
            </w:r>
          </w:p>
        </w:tc>
      </w:tr>
      <w:tr>
        <w:trPr>
          <w:cantSplit w:val="0"/>
          <w:trHeight w:val="7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FFFFF"/>
          </w:tcPr>
          <w:p w:rsidR="00000000" w:rsidDel="00000000" w:rsidP="00000000" w:rsidRDefault="00000000" w:rsidRPr="00000000" w14:paraId="000000CF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11500hrs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FFFFF"/>
          </w:tcPr>
          <w:p w:rsidR="00000000" w:rsidDel="00000000" w:rsidP="00000000" w:rsidRDefault="00000000" w:rsidRPr="00000000" w14:paraId="000000D0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1200hrs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720" w:type="dxa"/>
            <w:vAlign w:val="center"/>
            <w:shd w:fill="FFFFFF"/>
          </w:tcPr>
          <w:p w:rsidR="00000000" w:rsidDel="00000000" w:rsidP="00000000" w:rsidRDefault="00000000" w:rsidRPr="00000000" w14:paraId="000000D1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10 mins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3600" w:type="dxa"/>
            <w:vAlign w:val="center"/>
            <w:shd w:fill="FFFFFF"/>
          </w:tcPr>
          <w:p w:rsidR="00000000" w:rsidDel="00000000" w:rsidP="00000000" w:rsidRDefault="00000000" w:rsidRPr="00000000" w14:paraId="000000D2">
            <w:pPr>
              <w:spacing w:after="40" w:lineRule="auto" w:before="0" w:line="24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Activity: Case Study on Amazon S3 Usage</w:t>
            </w: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D3">
            <w:pPr>
              <w:spacing w:after="40" w:lineRule="auto" w:before="0" w:line="24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Facilitator Guidance:</w:t>
            </w:r>
          </w:p>
          <w:p w:rsidR="00000000" w:rsidDel="00000000" w:rsidP="00000000" w:rsidRDefault="00000000" w:rsidRPr="00000000" w14:paraId="000000D4">
            <w:pPr>
              <w:spacing w:after="40" w:lineRule="auto" w:before="0" w:line="24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- Facilitator will break the class into groups of 3 to 5 participants.</w:t>
            </w:r>
          </w:p>
          <w:p w:rsidR="00000000" w:rsidDel="00000000" w:rsidP="00000000" w:rsidRDefault="00000000" w:rsidRPr="00000000" w14:paraId="000000D5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- Facilitator will explain the case study to learners.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300" w:type="dxa"/>
            <w:vAlign w:val="center"/>
            <w:shd w:fill="FFFFFF"/>
          </w:tcPr>
          <w:p w:rsidR="00000000" w:rsidDel="00000000" w:rsidP="00000000" w:rsidRDefault="00000000" w:rsidRPr="00000000" w14:paraId="000000D6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Case Study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940" w:type="dxa"/>
            <w:vAlign w:val="center"/>
            <w:shd w:fill="FFFFFF"/>
          </w:tcPr>
          <w:p w:rsidR="00000000" w:rsidDel="00000000" w:rsidP="00000000" w:rsidRDefault="00000000" w:rsidRPr="00000000" w14:paraId="000000D7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Slide page #, TV, Whiteboard</w:t>
            </w:r>
          </w:p>
        </w:tc>
      </w:tr>
      <w:tr>
        <w:trPr>
          <w:cantSplit w:val="0"/>
          <w:trHeight w:val="7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3F7FC"/>
          </w:tcPr>
          <w:p w:rsidR="00000000" w:rsidDel="00000000" w:rsidP="00000000" w:rsidRDefault="00000000" w:rsidRPr="00000000" w14:paraId="000000D8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1200hrs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3F7FC"/>
          </w:tcPr>
          <w:p w:rsidR="00000000" w:rsidDel="00000000" w:rsidP="00000000" w:rsidRDefault="00000000" w:rsidRPr="00000000" w14:paraId="000000D9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1250hrs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720" w:type="dxa"/>
            <w:vAlign w:val="center"/>
            <w:shd w:fill="F3F7FC"/>
          </w:tcPr>
          <w:p w:rsidR="00000000" w:rsidDel="00000000" w:rsidP="00000000" w:rsidRDefault="00000000" w:rsidRPr="00000000" w14:paraId="000000DA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50 mins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3600" w:type="dxa"/>
            <w:vAlign w:val="center"/>
            <w:shd w:fill="F3F7FC"/>
          </w:tcPr>
          <w:p w:rsidR="00000000" w:rsidDel="00000000" w:rsidP="00000000" w:rsidRDefault="00000000" w:rsidRPr="00000000" w14:paraId="000000DB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Lunch Break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300" w:type="dxa"/>
            <w:vAlign w:val="center"/>
            <w:shd w:fill="F3F7FC"/>
          </w:tcPr>
          <w:p w:rsidR="00000000" w:rsidDel="00000000" w:rsidP="00000000" w:rsidRDefault="00000000" w:rsidRPr="00000000" w14:paraId="000000DC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940" w:type="dxa"/>
            <w:vAlign w:val="center"/>
            <w:shd w:fill="F3F7FC"/>
          </w:tcPr>
          <w:p w:rsidR="00000000" w:rsidDel="00000000" w:rsidP="00000000" w:rsidRDefault="00000000" w:rsidRPr="00000000" w14:paraId="000000DD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N/A</w:t>
            </w:r>
          </w:p>
        </w:tc>
      </w:tr>
      <w:tr>
        <w:trPr>
          <w:cantSplit w:val="0"/>
          <w:trHeight w:val="7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FFFFF"/>
          </w:tcPr>
          <w:p w:rsidR="00000000" w:rsidDel="00000000" w:rsidP="00000000" w:rsidRDefault="00000000" w:rsidRPr="00000000" w14:paraId="000000DE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1250hrs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FFFFF"/>
          </w:tcPr>
          <w:p w:rsidR="00000000" w:rsidDel="00000000" w:rsidP="00000000" w:rsidRDefault="00000000" w:rsidRPr="00000000" w14:paraId="000000DF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1330hrs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720" w:type="dxa"/>
            <w:vAlign w:val="center"/>
            <w:shd w:fill="FFFFFF"/>
          </w:tcPr>
          <w:p w:rsidR="00000000" w:rsidDel="00000000" w:rsidP="00000000" w:rsidRDefault="00000000" w:rsidRPr="00000000" w14:paraId="000000E0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40 mins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3600" w:type="dxa"/>
            <w:vAlign w:val="center"/>
            <w:shd w:fill="FFFFFF"/>
          </w:tcPr>
          <w:p w:rsidR="00000000" w:rsidDel="00000000" w:rsidP="00000000" w:rsidRDefault="00000000" w:rsidRPr="00000000" w14:paraId="000000E1">
            <w:pPr>
              <w:spacing w:after="40" w:line="240" w:lineRule="auto" w:befor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LU2: Deployment, Provisioning, and Automation</w:t>
            </w:r>
          </w:p>
          <w:p w:rsidR="00000000" w:rsidDel="00000000" w:rsidP="00000000" w:rsidRDefault="00000000" w:rsidRPr="00000000" w14:paraId="000000E2">
            <w:pPr>
              <w:spacing w:after="40" w:line="240" w:lineRule="auto" w:befor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hAnsi="Arial"/>
                <w:b w:val="0"/>
                <w:color w:val="161B26"/>
                <w:sz w:val="14"/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Topic 9: Advanced Amazon S3 and Athena (K1)</w:t>
            </w: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br w:type="textWrapping"/>
              <w:br w:type="textWrapping"/>
              <w:t xml:space="preserve">- Advanced features of Amazon S3 and query processing with Athena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300" w:type="dxa"/>
            <w:vAlign w:val="center"/>
            <w:shd w:fill="FFFFFF"/>
          </w:tcPr>
          <w:p w:rsidR="00000000" w:rsidDel="00000000" w:rsidP="00000000" w:rsidRDefault="00000000" w:rsidRPr="00000000" w14:paraId="000000E4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Lecture, Peer Sharing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940" w:type="dxa"/>
            <w:vAlign w:val="center"/>
            <w:shd w:fill="FFFFFF"/>
          </w:tcPr>
          <w:p w:rsidR="00000000" w:rsidDel="00000000" w:rsidP="00000000" w:rsidRDefault="00000000" w:rsidRPr="00000000" w14:paraId="000000E5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Slide page #, TV, Whiteboard</w:t>
            </w:r>
          </w:p>
        </w:tc>
      </w:tr>
      <w:tr>
        <w:trPr>
          <w:cantSplit w:val="0"/>
          <w:trHeight w:val="7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3F7FC"/>
          </w:tcPr>
          <w:p w:rsidR="00000000" w:rsidDel="00000000" w:rsidP="00000000" w:rsidRDefault="00000000" w:rsidRPr="00000000" w14:paraId="000000E6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1330hrs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3F7FC"/>
          </w:tcPr>
          <w:p w:rsidR="00000000" w:rsidDel="00000000" w:rsidP="00000000" w:rsidRDefault="00000000" w:rsidRPr="00000000" w14:paraId="000000E7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1400hrs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720" w:type="dxa"/>
            <w:vAlign w:val="center"/>
            <w:shd w:fill="F3F7FC"/>
          </w:tcPr>
          <w:p w:rsidR="00000000" w:rsidDel="00000000" w:rsidP="00000000" w:rsidRDefault="00000000" w:rsidRPr="00000000" w14:paraId="000000E8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30 mins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3600" w:type="dxa"/>
            <w:vAlign w:val="center"/>
            <w:shd w:fill="F3F7FC"/>
          </w:tcPr>
          <w:p w:rsidR="00000000" w:rsidDel="00000000" w:rsidP="00000000" w:rsidRDefault="00000000" w:rsidRPr="00000000" w14:paraId="000000E9">
            <w:pPr>
              <w:spacing w:after="40" w:line="240" w:lineRule="auto" w:befor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LU2: Deployment, Provisioning, and Automation</w:t>
            </w:r>
          </w:p>
          <w:p w:rsidR="00000000" w:rsidDel="00000000" w:rsidP="00000000" w:rsidRDefault="00000000" w:rsidRPr="00000000" w14:paraId="000000EA">
            <w:pPr>
              <w:spacing w:after="40" w:line="240" w:lineRule="auto" w:befor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hAnsi="Arial"/>
                <w:b w:val="0"/>
                <w:color w:val="161B26"/>
                <w:sz w:val="14"/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Topic 10: Advanced Storage (K1)</w:t>
            </w: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br w:type="textWrapping"/>
              <w:br w:type="textWrapping"/>
              <w:t xml:space="preserve">- Understanding advanced storage architectures and solutions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300" w:type="dxa"/>
            <w:vAlign w:val="center"/>
            <w:shd w:fill="F3F7FC"/>
          </w:tcPr>
          <w:p w:rsidR="00000000" w:rsidDel="00000000" w:rsidP="00000000" w:rsidRDefault="00000000" w:rsidRPr="00000000" w14:paraId="000000EC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Lecture, Peer Sharing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940" w:type="dxa"/>
            <w:vAlign w:val="center"/>
            <w:shd w:fill="F3F7FC"/>
          </w:tcPr>
          <w:p w:rsidR="00000000" w:rsidDel="00000000" w:rsidP="00000000" w:rsidRDefault="00000000" w:rsidRPr="00000000" w14:paraId="000000ED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Slide page #, TV, Whiteboard</w:t>
            </w:r>
          </w:p>
        </w:tc>
      </w:tr>
      <w:tr>
        <w:trPr>
          <w:cantSplit w:val="0"/>
          <w:trHeight w:val="7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FFFFF"/>
          </w:tcPr>
          <w:p w:rsidR="00000000" w:rsidDel="00000000" w:rsidP="00000000" w:rsidRDefault="00000000" w:rsidRPr="00000000" w14:paraId="000000EE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1400hrs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FFFFF"/>
          </w:tcPr>
          <w:p w:rsidR="00000000" w:rsidDel="00000000" w:rsidP="00000000" w:rsidRDefault="00000000" w:rsidRPr="00000000" w14:paraId="000000EF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1420hrs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720" w:type="dxa"/>
            <w:vAlign w:val="center"/>
            <w:shd w:fill="FFFFFF"/>
          </w:tcPr>
          <w:p w:rsidR="00000000" w:rsidDel="00000000" w:rsidP="00000000" w:rsidRDefault="00000000" w:rsidRPr="00000000" w14:paraId="000000F0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20 mins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3600" w:type="dxa"/>
            <w:vAlign w:val="center"/>
            <w:shd w:fill="FFFFFF"/>
          </w:tcPr>
          <w:p w:rsidR="00000000" w:rsidDel="00000000" w:rsidP="00000000" w:rsidRDefault="00000000" w:rsidRPr="00000000" w14:paraId="000000F1">
            <w:pPr>
              <w:spacing w:after="40" w:lineRule="auto" w:before="0" w:line="24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Activity: Case Study on Storage Architectures</w:t>
            </w:r>
          </w:p>
          <w:p w:rsidR="00000000" w:rsidDel="00000000" w:rsidP="00000000" w:rsidRDefault="00000000" w:rsidRPr="00000000" w14:paraId="000000F2">
            <w:pPr>
              <w:spacing w:after="40" w:lineRule="auto" w:before="0" w:line="24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hAnsi="Arial"/>
                <w:b w:val="0"/>
                <w:color w:val="161B26"/>
                <w:sz w:val="14"/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40" w:lineRule="auto" w:before="0" w:line="24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Facilitator Guidance:</w:t>
            </w:r>
          </w:p>
          <w:p w:rsidR="00000000" w:rsidDel="00000000" w:rsidP="00000000" w:rsidRDefault="00000000" w:rsidRPr="00000000" w14:paraId="000000F4">
            <w:pPr>
              <w:spacing w:after="40" w:lineRule="auto" w:before="0" w:line="24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- Facilitator will break the class into groups of 3 to 5 participants.</w:t>
            </w:r>
          </w:p>
          <w:p w:rsidR="00000000" w:rsidDel="00000000" w:rsidP="00000000" w:rsidRDefault="00000000" w:rsidRPr="00000000" w14:paraId="000000F5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- Facilitator will explain the case study to learners.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300" w:type="dxa"/>
            <w:vAlign w:val="center"/>
            <w:shd w:fill="FFFFFF"/>
          </w:tcPr>
          <w:p w:rsidR="00000000" w:rsidDel="00000000" w:rsidP="00000000" w:rsidRDefault="00000000" w:rsidRPr="00000000" w14:paraId="000000F6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Demonstration, Practice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940" w:type="dxa"/>
            <w:vAlign w:val="center"/>
            <w:shd w:fill="FFFFFF"/>
          </w:tcPr>
          <w:p w:rsidR="00000000" w:rsidDel="00000000" w:rsidP="00000000" w:rsidRDefault="00000000" w:rsidRPr="00000000" w14:paraId="000000F7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Slide page #, TV, Whiteboard</w:t>
            </w:r>
          </w:p>
        </w:tc>
      </w:tr>
      <w:tr>
        <w:trPr>
          <w:cantSplit w:val="0"/>
          <w:trHeight w:val="7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3F7FC"/>
          </w:tcPr>
          <w:p w:rsidR="00000000" w:rsidDel="00000000" w:rsidP="00000000" w:rsidRDefault="00000000" w:rsidRPr="00000000" w14:paraId="000000F8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1420hrs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3F7FC"/>
          </w:tcPr>
          <w:p w:rsidR="00000000" w:rsidDel="00000000" w:rsidP="00000000" w:rsidRDefault="00000000" w:rsidRPr="00000000" w14:paraId="000000F9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1500hrs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720" w:type="dxa"/>
            <w:vAlign w:val="center"/>
            <w:shd w:fill="F3F7FC"/>
          </w:tcPr>
          <w:p w:rsidR="00000000" w:rsidDel="00000000" w:rsidP="00000000" w:rsidRDefault="00000000" w:rsidRPr="00000000" w14:paraId="000000FA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40 mins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3600" w:type="dxa"/>
            <w:vAlign w:val="center"/>
            <w:shd w:fill="F3F7FC"/>
          </w:tcPr>
          <w:p w:rsidR="00000000" w:rsidDel="00000000" w:rsidP="00000000" w:rsidRDefault="00000000" w:rsidRPr="00000000" w14:paraId="000000FB">
            <w:pPr>
              <w:spacing w:after="40" w:line="240" w:lineRule="auto" w:befor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LU2: Deployment, Provisioning, and Automation</w:t>
            </w:r>
          </w:p>
          <w:p w:rsidR="00000000" w:rsidDel="00000000" w:rsidP="00000000" w:rsidRDefault="00000000" w:rsidRPr="00000000" w14:paraId="000000FC">
            <w:pPr>
              <w:spacing w:after="40" w:line="240" w:lineRule="auto" w:befor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hAnsi="Arial"/>
                <w:b w:val="0"/>
                <w:color w:val="161B26"/>
                <w:sz w:val="14"/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Topic 11: CloudFront (K1)</w:t>
            </w: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br w:type="textWrapping"/>
              <w:br w:type="textWrapping"/>
              <w:t xml:space="preserve">- Enabling efficient content delivery with CloudFront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300" w:type="dxa"/>
            <w:vAlign w:val="center"/>
            <w:shd w:fill="F3F7FC"/>
          </w:tcPr>
          <w:p w:rsidR="00000000" w:rsidDel="00000000" w:rsidP="00000000" w:rsidRDefault="00000000" w:rsidRPr="00000000" w14:paraId="000000FE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Lecture, Peer Sharing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940" w:type="dxa"/>
            <w:vAlign w:val="center"/>
            <w:shd w:fill="F3F7FC"/>
          </w:tcPr>
          <w:p w:rsidR="00000000" w:rsidDel="00000000" w:rsidP="00000000" w:rsidRDefault="00000000" w:rsidRPr="00000000" w14:paraId="000000FF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Slide page #, TV, Whiteboard</w:t>
            </w:r>
          </w:p>
        </w:tc>
      </w:tr>
      <w:tr>
        <w:trPr>
          <w:cantSplit w:val="0"/>
          <w:trHeight w:val="7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FFFFF"/>
          </w:tcPr>
          <w:p w:rsidR="00000000" w:rsidDel="00000000" w:rsidP="00000000" w:rsidRDefault="00000000" w:rsidRPr="00000000" w14:paraId="00000100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1500hrs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FFFFF"/>
          </w:tcPr>
          <w:p w:rsidR="00000000" w:rsidDel="00000000" w:rsidP="00000000" w:rsidRDefault="00000000" w:rsidRPr="00000000" w14:paraId="00000101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1510hrs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720" w:type="dxa"/>
            <w:vAlign w:val="center"/>
            <w:shd w:fill="FFFFFF"/>
          </w:tcPr>
          <w:p w:rsidR="00000000" w:rsidDel="00000000" w:rsidP="00000000" w:rsidRDefault="00000000" w:rsidRPr="00000000" w14:paraId="00000102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10 mins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3600" w:type="dxa"/>
            <w:vAlign w:val="center"/>
            <w:shd w:fill="FFFFFF"/>
          </w:tcPr>
          <w:p w:rsidR="00000000" w:rsidDel="00000000" w:rsidP="00000000" w:rsidRDefault="00000000" w:rsidRPr="00000000" w14:paraId="00000103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Afternoon Break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300" w:type="dxa"/>
            <w:vAlign w:val="center"/>
            <w:shd w:fill="FFFFFF"/>
          </w:tcPr>
          <w:p w:rsidR="00000000" w:rsidDel="00000000" w:rsidP="00000000" w:rsidRDefault="00000000" w:rsidRPr="00000000" w14:paraId="00000104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940" w:type="dxa"/>
            <w:vAlign w:val="center"/>
            <w:shd w:fill="FFFFFF"/>
          </w:tcPr>
          <w:p w:rsidR="00000000" w:rsidDel="00000000" w:rsidP="00000000" w:rsidRDefault="00000000" w:rsidRPr="00000000" w14:paraId="00000105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N/A</w:t>
            </w:r>
          </w:p>
        </w:tc>
      </w:tr>
      <w:tr>
        <w:trPr>
          <w:cantSplit w:val="0"/>
          <w:trHeight w:val="7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3F7FC"/>
          </w:tcPr>
          <w:p w:rsidR="00000000" w:rsidDel="00000000" w:rsidP="00000000" w:rsidRDefault="00000000" w:rsidRPr="00000000" w14:paraId="00000106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1510hrs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3F7FC"/>
          </w:tcPr>
          <w:p w:rsidR="00000000" w:rsidDel="00000000" w:rsidP="00000000" w:rsidRDefault="00000000" w:rsidRPr="00000000" w14:paraId="00000107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1600hrs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720" w:type="dxa"/>
            <w:vAlign w:val="center"/>
            <w:shd w:fill="F3F7FC"/>
          </w:tcPr>
          <w:p w:rsidR="00000000" w:rsidDel="00000000" w:rsidP="00000000" w:rsidRDefault="00000000" w:rsidRPr="00000000" w14:paraId="00000108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50 mins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3600" w:type="dxa"/>
            <w:vAlign w:val="center"/>
            <w:shd w:fill="F3F7FC"/>
          </w:tcPr>
          <w:p w:rsidR="00000000" w:rsidDel="00000000" w:rsidP="00000000" w:rsidRDefault="00000000" w:rsidRPr="00000000" w14:paraId="00000109">
            <w:pPr>
              <w:spacing w:after="40" w:line="240" w:lineRule="auto" w:befor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LU2: Deployment, Provisioning, and Automation</w:t>
            </w:r>
          </w:p>
          <w:p w:rsidR="00000000" w:rsidDel="00000000" w:rsidP="00000000" w:rsidRDefault="00000000" w:rsidRPr="00000000" w14:paraId="0000010A">
            <w:pPr>
              <w:spacing w:after="40" w:line="240" w:lineRule="auto" w:befor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hAnsi="Arial"/>
                <w:b w:val="0"/>
                <w:color w:val="161B26"/>
                <w:sz w:val="14"/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Topic 12: Database for SysOps (K1)</w:t>
            </w: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br w:type="textWrapping"/>
              <w:br w:type="textWrapping"/>
              <w:t xml:space="preserve">- Managing databases effectively with AWS tools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300" w:type="dxa"/>
            <w:vAlign w:val="center"/>
            <w:shd w:fill="F3F7FC"/>
          </w:tcPr>
          <w:p w:rsidR="00000000" w:rsidDel="00000000" w:rsidP="00000000" w:rsidRDefault="00000000" w:rsidRPr="00000000" w14:paraId="0000010C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Lecture, Peer Sharing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940" w:type="dxa"/>
            <w:vAlign w:val="center"/>
            <w:shd w:fill="F3F7FC"/>
          </w:tcPr>
          <w:p w:rsidR="00000000" w:rsidDel="00000000" w:rsidP="00000000" w:rsidRDefault="00000000" w:rsidRPr="00000000" w14:paraId="0000010D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Slide page #, TV, Whiteboard</w:t>
            </w:r>
          </w:p>
        </w:tc>
      </w:tr>
      <w:tr>
        <w:trPr>
          <w:cantSplit w:val="0"/>
          <w:trHeight w:val="7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FFFFF"/>
          </w:tcPr>
          <w:p w:rsidR="00000000" w:rsidDel="00000000" w:rsidP="00000000" w:rsidRDefault="00000000" w:rsidRPr="00000000" w14:paraId="0000010E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1600hrs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FFFFF"/>
          </w:tcPr>
          <w:p w:rsidR="00000000" w:rsidDel="00000000" w:rsidP="00000000" w:rsidRDefault="00000000" w:rsidRPr="00000000" w14:paraId="0000010F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1640hrs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720" w:type="dxa"/>
            <w:vAlign w:val="center"/>
            <w:shd w:fill="FFFFFF"/>
          </w:tcPr>
          <w:p w:rsidR="00000000" w:rsidDel="00000000" w:rsidP="00000000" w:rsidRDefault="00000000" w:rsidRPr="00000000" w14:paraId="00000110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40 mins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3600" w:type="dxa"/>
            <w:vAlign w:val="center"/>
            <w:shd w:fill="FFFFFF"/>
          </w:tcPr>
          <w:p w:rsidR="00000000" w:rsidDel="00000000" w:rsidP="00000000" w:rsidRDefault="00000000" w:rsidRPr="00000000" w14:paraId="00000111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LU3: Security and Compliance</w:t>
              <w:br w:type="textWrapping"/>
              <w:br w:type="textWrapping"/>
              <w:t xml:space="preserve">Topic 13: Amazon S3 Security (K3)</w:t>
            </w: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br w:type="textWrapping"/>
              <w:br w:type="textWrapping"/>
              <w:t xml:space="preserve">- Securing data within Amazon S3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300" w:type="dxa"/>
            <w:vAlign w:val="center"/>
            <w:shd w:fill="FFFFFF"/>
          </w:tcPr>
          <w:p w:rsidR="00000000" w:rsidDel="00000000" w:rsidP="00000000" w:rsidRDefault="00000000" w:rsidRPr="00000000" w14:paraId="00000112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Lecture, Peer Sharing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940" w:type="dxa"/>
            <w:vAlign w:val="center"/>
            <w:shd w:fill="FFFFFF"/>
          </w:tcPr>
          <w:p w:rsidR="00000000" w:rsidDel="00000000" w:rsidP="00000000" w:rsidRDefault="00000000" w:rsidRPr="00000000" w14:paraId="00000113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Slide page #, TV, Whiteboard</w:t>
            </w:r>
          </w:p>
        </w:tc>
      </w:tr>
      <w:tr>
        <w:trPr>
          <w:cantSplit w:val="0"/>
          <w:trHeight w:val="7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3F7FC"/>
          </w:tcPr>
          <w:p w:rsidR="00000000" w:rsidDel="00000000" w:rsidP="00000000" w:rsidRDefault="00000000" w:rsidRPr="00000000" w14:paraId="00000114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1640hrs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3F7FC"/>
          </w:tcPr>
          <w:p w:rsidR="00000000" w:rsidDel="00000000" w:rsidP="00000000" w:rsidRDefault="00000000" w:rsidRPr="00000000" w14:paraId="00000115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1720hrs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720" w:type="dxa"/>
            <w:vAlign w:val="center"/>
            <w:shd w:fill="F3F7FC"/>
          </w:tcPr>
          <w:p w:rsidR="00000000" w:rsidDel="00000000" w:rsidP="00000000" w:rsidRDefault="00000000" w:rsidRPr="00000000" w14:paraId="00000116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40 mins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3600" w:type="dxa"/>
            <w:vAlign w:val="center"/>
            <w:shd w:fill="F3F7FC"/>
          </w:tcPr>
          <w:p w:rsidR="00000000" w:rsidDel="00000000" w:rsidP="00000000" w:rsidRDefault="00000000" w:rsidRPr="00000000" w14:paraId="00000117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LU3: Security and Compliance</w:t>
              <w:br w:type="textWrapping"/>
              <w:br w:type="textWrapping"/>
              <w:t xml:space="preserve">Topic 14: Security and Compliance for SysOps (K3)</w:t>
            </w: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br w:type="textWrapping"/>
              <w:br w:type="textWrapping"/>
              <w:t xml:space="preserve">- Implementing security and compliance for cloud operations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300" w:type="dxa"/>
            <w:vAlign w:val="center"/>
            <w:shd w:fill="F3F7FC"/>
          </w:tcPr>
          <w:p w:rsidR="00000000" w:rsidDel="00000000" w:rsidP="00000000" w:rsidRDefault="00000000" w:rsidRPr="00000000" w14:paraId="00000118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Lecture, Peer Sharing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940" w:type="dxa"/>
            <w:vAlign w:val="center"/>
            <w:shd w:fill="F3F7FC"/>
          </w:tcPr>
          <w:p w:rsidR="00000000" w:rsidDel="00000000" w:rsidP="00000000" w:rsidRDefault="00000000" w:rsidRPr="00000000" w14:paraId="00000119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Slide page #, TV, Whiteboard</w:t>
            </w:r>
          </w:p>
        </w:tc>
      </w:tr>
      <w:tr>
        <w:trPr>
          <w:cantSplit w:val="0"/>
          <w:trHeight w:val="7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FFFFF"/>
          </w:tcPr>
          <w:p w:rsidR="00000000" w:rsidDel="00000000" w:rsidP="00000000" w:rsidRDefault="00000000" w:rsidRPr="00000000" w14:paraId="0000011A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1720hrs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FFFFF"/>
          </w:tcPr>
          <w:p w:rsidR="00000000" w:rsidDel="00000000" w:rsidP="00000000" w:rsidRDefault="00000000" w:rsidRPr="00000000" w14:paraId="0000011B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1800hrs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720" w:type="dxa"/>
            <w:vAlign w:val="center"/>
            <w:shd w:fill="FFFFFF"/>
          </w:tcPr>
          <w:p w:rsidR="00000000" w:rsidDel="00000000" w:rsidP="00000000" w:rsidRDefault="00000000" w:rsidRPr="00000000" w14:paraId="0000011C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40 mins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3600" w:type="dxa"/>
            <w:vAlign w:val="center"/>
            <w:shd w:fill="FFFFFF"/>
          </w:tcPr>
          <w:p w:rsidR="00000000" w:rsidDel="00000000" w:rsidP="00000000" w:rsidRDefault="00000000" w:rsidRPr="00000000" w14:paraId="0000011D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LU3: Security and Compliance  </w:t>
              <w:br w:type="textWrapping"/>
              <w:br w:type="textWrapping"/>
              <w:t xml:space="preserve">Topic 15: Identity (K3)</w:t>
            </w: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br w:type="textWrapping"/>
              <w:br w:type="textWrapping"/>
              <w:t xml:space="preserve">- Managing identities and ensuring secure access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300" w:type="dxa"/>
            <w:vAlign w:val="center"/>
            <w:shd w:fill="FFFFFF"/>
          </w:tcPr>
          <w:p w:rsidR="00000000" w:rsidDel="00000000" w:rsidP="00000000" w:rsidRDefault="00000000" w:rsidRPr="00000000" w14:paraId="0000011E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Lecture, Peer Sharing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940" w:type="dxa"/>
            <w:vAlign w:val="center"/>
            <w:shd w:fill="FFFFFF"/>
          </w:tcPr>
          <w:p w:rsidR="00000000" w:rsidDel="00000000" w:rsidP="00000000" w:rsidRDefault="00000000" w:rsidRPr="00000000" w14:paraId="0000011F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Slide page #, TV, Whiteboard</w:t>
            </w:r>
          </w:p>
        </w:tc>
      </w:tr>
      <w:tr>
        <w:trPr>
          <w:cantSplit w:val="0"/>
          <w:trHeight w:val="7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3F7FC"/>
          </w:tcPr>
          <w:p w:rsidR="00000000" w:rsidDel="00000000" w:rsidP="00000000" w:rsidRDefault="00000000" w:rsidRPr="00000000" w14:paraId="00000120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1800hrs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3F7FC"/>
          </w:tcPr>
          <w:p w:rsidR="00000000" w:rsidDel="00000000" w:rsidP="00000000" w:rsidRDefault="00000000" w:rsidRPr="00000000" w14:paraId="00000121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1830hrs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720" w:type="dxa"/>
            <w:vAlign w:val="center"/>
            <w:shd w:fill="F3F7FC"/>
          </w:tcPr>
          <w:p w:rsidR="00000000" w:rsidDel="00000000" w:rsidP="00000000" w:rsidRDefault="00000000" w:rsidRPr="00000000" w14:paraId="00000122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60 mins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3600" w:type="dxa"/>
            <w:vAlign w:val="center"/>
            <w:shd w:fill="F3F7FC"/>
          </w:tcPr>
          <w:p w:rsidR="00000000" w:rsidDel="00000000" w:rsidP="00000000" w:rsidRDefault="00000000" w:rsidRPr="00000000" w14:paraId="00000123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Recap All Contents and Close</w:t>
              <w:br w:type="textWrapping"/>
              <w:t xml:space="preserve">- Review key concepts covered today.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300" w:type="dxa"/>
            <w:vAlign w:val="center"/>
            <w:shd w:fill="F3F7FC"/>
          </w:tcPr>
          <w:p w:rsidR="00000000" w:rsidDel="00000000" w:rsidP="00000000" w:rsidRDefault="00000000" w:rsidRPr="00000000" w14:paraId="00000124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Lecture, Peer Sharing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940" w:type="dxa"/>
            <w:vAlign w:val="center"/>
            <w:shd w:fill="F3F7FC"/>
          </w:tcPr>
          <w:p w:rsidR="00000000" w:rsidDel="00000000" w:rsidP="00000000" w:rsidRDefault="00000000" w:rsidRPr="00000000" w14:paraId="00000125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Slide page #, TV, Whiteboard</w:t>
            </w:r>
          </w:p>
        </w:tc>
      </w:tr>
    </w:tbl>
    <w:p w:rsidR="00000000" w:rsidDel="00000000" w:rsidP="00000000" w:rsidRDefault="00000000" w:rsidRPr="00000000" w14:paraId="00000126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keepNext/>
        <w:keepLines w:val="0"/>
        <w:spacing w:after="100" w:before="200" w:line="269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/>
          <w:color w:val="1F6FEB"/>
          <w:sz w:val="26"/>
          <w:szCs w:val="26"/>
          <w:rtl w:val="0"/>
        </w:rPr>
        <w:t xml:space="preserve">Day 3</w:t>
      </w:r>
    </w:p>
    <w:tbl>
      <w:tblPr>
        <w:tblStyle w:val="Table4"/>
        <w:tblW w:w="936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"/>
        <w:gridCol w:w="900"/>
        <w:gridCol w:w="720"/>
        <w:gridCol w:w="3600"/>
        <w:gridCol w:w="1300"/>
        <w:gridCol w:w="1940"/>
      </w:tblGrid>
      <w:tr>
        <w:trPr>
          <w:cantSplit w:val="0"/>
          <w:trHeight w:val="770" w:hRule="atLeast"/>
          <w:tblHeader w:val="true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6FEB" w:val="clear"/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</w:tcPr>
          <w:p w:rsidR="00000000" w:rsidDel="00000000" w:rsidP="00000000" w:rsidRDefault="00000000" w:rsidRPr="00000000" w14:paraId="0000012A">
            <w:pPr>
              <w:spacing w:before="0" w:after="4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color w:val="FFFFFF"/>
                <w:sz w:val="14"/>
                <w:rtl w:val="0"/>
              </w:rPr>
              <w:t xml:space="preserve">Start 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6FEB" w:val="clear"/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</w:tcPr>
          <w:p w:rsidR="00000000" w:rsidDel="00000000" w:rsidP="00000000" w:rsidRDefault="00000000" w:rsidRPr="00000000" w14:paraId="0000012B">
            <w:pPr>
              <w:spacing w:before="0" w:after="4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color w:val="FFFFFF"/>
                <w:sz w:val="14"/>
                <w:rtl w:val="0"/>
              </w:rPr>
              <w:t xml:space="preserve">End 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6FEB" w:val="clear"/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720" w:type="dxa"/>
            <w:vAlign w:val="center"/>
          </w:tcPr>
          <w:p w:rsidR="00000000" w:rsidDel="00000000" w:rsidP="00000000" w:rsidRDefault="00000000" w:rsidRPr="00000000" w14:paraId="0000012C">
            <w:pPr>
              <w:spacing w:after="40" w:lineRule="auto" w:before="0" w:line="24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color w:val="FFFFFF"/>
                <w:sz w:val="14"/>
                <w:rtl w:val="0"/>
              </w:rPr>
              <w:t xml:space="preserve">Time</w:t>
            </w:r>
            <w:r w:rsidDel="00000000" w:rsidR="00000000" w:rsidRPr="00000000">
              <w:rPr>
                <w:rFonts w:ascii="Arial" w:hAnsi="Arial"/>
                <w:b/>
                <w:color w:val="FFFFFF"/>
                <w:sz w:val="14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6FEB" w:val="clear"/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3600" w:type="dxa"/>
            <w:vAlign w:val="center"/>
          </w:tcPr>
          <w:p w:rsidR="00000000" w:rsidDel="00000000" w:rsidP="00000000" w:rsidRDefault="00000000" w:rsidRPr="00000000" w14:paraId="0000012D">
            <w:pPr>
              <w:spacing w:after="40" w:lineRule="auto" w:before="0" w:line="24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color w:val="FFFFFF"/>
                <w:sz w:val="14"/>
                <w:rtl w:val="0"/>
              </w:rPr>
              <w:t xml:space="preserve">Instructions for Facilitator</w:t>
            </w:r>
            <w:r w:rsidDel="00000000" w:rsidR="00000000" w:rsidRPr="00000000">
              <w:rPr>
                <w:rFonts w:ascii="Arial" w:hAnsi="Arial"/>
                <w:b/>
                <w:color w:val="FFFFFF"/>
                <w:sz w:val="14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6FEB" w:val="clear"/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300" w:type="dxa"/>
            <w:vAlign w:val="center"/>
          </w:tcPr>
          <w:p w:rsidR="00000000" w:rsidDel="00000000" w:rsidP="00000000" w:rsidRDefault="00000000" w:rsidRPr="00000000" w14:paraId="0000012E">
            <w:pPr>
              <w:spacing w:after="40" w:lineRule="auto" w:before="0" w:line="24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color w:val="FFFFFF"/>
                <w:sz w:val="14"/>
                <w:rtl w:val="0"/>
              </w:rPr>
              <w:t xml:space="preserve">Instructional Methods</w:t>
            </w:r>
            <w:r w:rsidDel="00000000" w:rsidR="00000000" w:rsidRPr="00000000">
              <w:rPr>
                <w:rFonts w:ascii="Arial" w:hAnsi="Arial"/>
                <w:b/>
                <w:color w:val="FFFFFF"/>
                <w:sz w:val="14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6FEB" w:val="clear"/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940" w:type="dxa"/>
            <w:vAlign w:val="center"/>
          </w:tcPr>
          <w:p w:rsidR="00000000" w:rsidDel="00000000" w:rsidP="00000000" w:rsidRDefault="00000000" w:rsidRPr="00000000" w14:paraId="0000012F">
            <w:pPr>
              <w:spacing w:after="40" w:lineRule="auto" w:before="0" w:line="24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color w:val="FFFFFF"/>
                <w:sz w:val="14"/>
                <w:rtl w:val="0"/>
              </w:rPr>
              <w:t xml:space="preserve">Resources</w:t>
            </w:r>
            <w:r w:rsidDel="00000000" w:rsidR="00000000" w:rsidRPr="00000000">
              <w:rPr>
                <w:rFonts w:ascii="Arial" w:hAnsi="Arial"/>
                <w:b/>
                <w:color w:val="FFFFFF"/>
                <w:sz w:val="14"/>
                <w:rtl w:val="0"/>
              </w:rPr>
            </w:r>
          </w:p>
        </w:tc>
      </w:tr>
      <w:tr>
        <w:trPr>
          <w:cantSplit w:val="0"/>
          <w:trHeight w:val="7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FFFFF"/>
          </w:tcPr>
          <w:p w:rsidR="00000000" w:rsidDel="00000000" w:rsidP="00000000" w:rsidRDefault="00000000" w:rsidRPr="00000000" w14:paraId="00000130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0930hrs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FFFFF"/>
          </w:tcPr>
          <w:p w:rsidR="00000000" w:rsidDel="00000000" w:rsidP="00000000" w:rsidRDefault="00000000" w:rsidRPr="00000000" w14:paraId="00000131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0940hrs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720" w:type="dxa"/>
            <w:vAlign w:val="center"/>
            <w:shd w:fill="FFFFFF"/>
          </w:tcPr>
          <w:p w:rsidR="00000000" w:rsidDel="00000000" w:rsidP="00000000" w:rsidRDefault="00000000" w:rsidRPr="00000000" w14:paraId="00000132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10 mins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3600" w:type="dxa"/>
            <w:vAlign w:val="center"/>
            <w:shd w:fill="FFFFFF"/>
          </w:tcPr>
          <w:p w:rsidR="00000000" w:rsidDel="00000000" w:rsidP="00000000" w:rsidRDefault="00000000" w:rsidRPr="00000000" w14:paraId="00000133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Digital Attendance (AM)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300" w:type="dxa"/>
            <w:vAlign w:val="center"/>
            <w:shd w:fill="FFFFFF"/>
          </w:tcPr>
          <w:p w:rsidR="00000000" w:rsidDel="00000000" w:rsidP="00000000" w:rsidRDefault="00000000" w:rsidRPr="00000000" w14:paraId="00000134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940" w:type="dxa"/>
            <w:vAlign w:val="center"/>
            <w:shd w:fill="FFFFFF"/>
          </w:tcPr>
          <w:p w:rsidR="00000000" w:rsidDel="00000000" w:rsidP="00000000" w:rsidRDefault="00000000" w:rsidRPr="00000000" w14:paraId="00000135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N/A</w:t>
            </w:r>
          </w:p>
        </w:tc>
      </w:tr>
      <w:tr>
        <w:trPr>
          <w:cantSplit w:val="0"/>
          <w:trHeight w:val="7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3F7FC"/>
          </w:tcPr>
          <w:p w:rsidR="00000000" w:rsidDel="00000000" w:rsidP="00000000" w:rsidRDefault="00000000" w:rsidRPr="00000000" w14:paraId="00000136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0940hrs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3F7FC"/>
          </w:tcPr>
          <w:p w:rsidR="00000000" w:rsidDel="00000000" w:rsidP="00000000" w:rsidRDefault="00000000" w:rsidRPr="00000000" w14:paraId="00000137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1050hrs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720" w:type="dxa"/>
            <w:vAlign w:val="center"/>
            <w:shd w:fill="F3F7FC"/>
          </w:tcPr>
          <w:p w:rsidR="00000000" w:rsidDel="00000000" w:rsidP="00000000" w:rsidRDefault="00000000" w:rsidRPr="00000000" w14:paraId="00000138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70 mins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3600" w:type="dxa"/>
            <w:vAlign w:val="center"/>
            <w:shd w:fill="F3F7FC"/>
          </w:tcPr>
          <w:p w:rsidR="00000000" w:rsidDel="00000000" w:rsidP="00000000" w:rsidRDefault="00000000" w:rsidRPr="00000000" w14:paraId="00000139">
            <w:pPr>
              <w:spacing w:after="40" w:line="240" w:lineRule="auto" w:befor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LU4: Monitoring, Logging, and Remediation</w:t>
            </w:r>
          </w:p>
          <w:p w:rsidR="00000000" w:rsidDel="00000000" w:rsidP="00000000" w:rsidRDefault="00000000" w:rsidRPr="00000000" w14:paraId="0000013A">
            <w:pPr>
              <w:spacing w:after="40" w:line="240" w:lineRule="auto" w:befor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hAnsi="Arial"/>
                <w:b w:val="0"/>
                <w:color w:val="161B26"/>
                <w:sz w:val="14"/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Topic 16: Monitoring, Auditing and Performance (K4)</w:t>
            </w: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br w:type="textWrapping"/>
              <w:br w:type="textWrapping"/>
              <w:t xml:space="preserve">- Techniques for monitoring and auditing AWS resources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300" w:type="dxa"/>
            <w:vAlign w:val="center"/>
            <w:shd w:fill="F3F7FC"/>
          </w:tcPr>
          <w:p w:rsidR="00000000" w:rsidDel="00000000" w:rsidP="00000000" w:rsidRDefault="00000000" w:rsidRPr="00000000" w14:paraId="0000013C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Lecture, Peer Sharing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940" w:type="dxa"/>
            <w:vAlign w:val="center"/>
            <w:shd w:fill="F3F7FC"/>
          </w:tcPr>
          <w:p w:rsidR="00000000" w:rsidDel="00000000" w:rsidP="00000000" w:rsidRDefault="00000000" w:rsidRPr="00000000" w14:paraId="0000013D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Slide page #, TV, Whiteboard</w:t>
            </w:r>
          </w:p>
        </w:tc>
      </w:tr>
      <w:tr>
        <w:trPr>
          <w:cantSplit w:val="0"/>
          <w:trHeight w:val="7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FFFFF"/>
          </w:tcPr>
          <w:p w:rsidR="00000000" w:rsidDel="00000000" w:rsidP="00000000" w:rsidRDefault="00000000" w:rsidRPr="00000000" w14:paraId="0000013E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1050hrs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FFFFF"/>
          </w:tcPr>
          <w:p w:rsidR="00000000" w:rsidDel="00000000" w:rsidP="00000000" w:rsidRDefault="00000000" w:rsidRPr="00000000" w14:paraId="0000013F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1100hrs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720" w:type="dxa"/>
            <w:vAlign w:val="center"/>
            <w:shd w:fill="FFFFFF"/>
          </w:tcPr>
          <w:p w:rsidR="00000000" w:rsidDel="00000000" w:rsidP="00000000" w:rsidRDefault="00000000" w:rsidRPr="00000000" w14:paraId="00000140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10 mins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3600" w:type="dxa"/>
            <w:vAlign w:val="center"/>
            <w:shd w:fill="FFFFFF"/>
          </w:tcPr>
          <w:p w:rsidR="00000000" w:rsidDel="00000000" w:rsidP="00000000" w:rsidRDefault="00000000" w:rsidRPr="00000000" w14:paraId="00000141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Morning Break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300" w:type="dxa"/>
            <w:vAlign w:val="center"/>
            <w:shd w:fill="FFFFFF"/>
          </w:tcPr>
          <w:p w:rsidR="00000000" w:rsidDel="00000000" w:rsidP="00000000" w:rsidRDefault="00000000" w:rsidRPr="00000000" w14:paraId="00000142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940" w:type="dxa"/>
            <w:vAlign w:val="center"/>
            <w:shd w:fill="FFFFFF"/>
          </w:tcPr>
          <w:p w:rsidR="00000000" w:rsidDel="00000000" w:rsidP="00000000" w:rsidRDefault="00000000" w:rsidRPr="00000000" w14:paraId="00000143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N/A</w:t>
            </w:r>
          </w:p>
        </w:tc>
      </w:tr>
      <w:tr>
        <w:trPr>
          <w:cantSplit w:val="0"/>
          <w:trHeight w:val="7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3F7FC"/>
          </w:tcPr>
          <w:p w:rsidR="00000000" w:rsidDel="00000000" w:rsidP="00000000" w:rsidRDefault="00000000" w:rsidRPr="00000000" w14:paraId="00000144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1100hrs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3F7FC"/>
          </w:tcPr>
          <w:p w:rsidR="00000000" w:rsidDel="00000000" w:rsidP="00000000" w:rsidRDefault="00000000" w:rsidRPr="00000000" w14:paraId="00000145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1200hrs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720" w:type="dxa"/>
            <w:vAlign w:val="center"/>
            <w:shd w:fill="F3F7FC"/>
          </w:tcPr>
          <w:p w:rsidR="00000000" w:rsidDel="00000000" w:rsidP="00000000" w:rsidRDefault="00000000" w:rsidRPr="00000000" w14:paraId="00000146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60 mins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3600" w:type="dxa"/>
            <w:vAlign w:val="center"/>
            <w:shd w:fill="F3F7FC"/>
          </w:tcPr>
          <w:p w:rsidR="00000000" w:rsidDel="00000000" w:rsidP="00000000" w:rsidRDefault="00000000" w:rsidRPr="00000000" w14:paraId="00000147">
            <w:pPr>
              <w:spacing w:after="40" w:line="240" w:lineRule="auto" w:befor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LU4: Monitoring, Logging, and Remediation</w:t>
            </w:r>
          </w:p>
          <w:p w:rsidR="00000000" w:rsidDel="00000000" w:rsidP="00000000" w:rsidRDefault="00000000" w:rsidRPr="00000000" w14:paraId="00000148">
            <w:pPr>
              <w:spacing w:after="40" w:line="240" w:lineRule="auto" w:befor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hAnsi="Arial"/>
                <w:b w:val="0"/>
                <w:color w:val="161B26"/>
                <w:sz w:val="14"/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Topic 17: AWS Account Management (K4)</w:t>
            </w: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br w:type="textWrapping"/>
              <w:br w:type="textWrapping"/>
              <w:t xml:space="preserve">- Managing AWS accounts effectively to optimize performance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300" w:type="dxa"/>
            <w:vAlign w:val="center"/>
            <w:shd w:fill="F3F7FC"/>
          </w:tcPr>
          <w:p w:rsidR="00000000" w:rsidDel="00000000" w:rsidP="00000000" w:rsidRDefault="00000000" w:rsidRPr="00000000" w14:paraId="0000014A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Lecture, Peer Sharing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940" w:type="dxa"/>
            <w:vAlign w:val="center"/>
            <w:shd w:fill="F3F7FC"/>
          </w:tcPr>
          <w:p w:rsidR="00000000" w:rsidDel="00000000" w:rsidP="00000000" w:rsidRDefault="00000000" w:rsidRPr="00000000" w14:paraId="0000014B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Slide page #, TV, Whiteboard</w:t>
            </w:r>
          </w:p>
        </w:tc>
      </w:tr>
      <w:tr>
        <w:trPr>
          <w:cantSplit w:val="0"/>
          <w:trHeight w:val="7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FFFFF"/>
          </w:tcPr>
          <w:p w:rsidR="00000000" w:rsidDel="00000000" w:rsidP="00000000" w:rsidRDefault="00000000" w:rsidRPr="00000000" w14:paraId="0000014C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1200hrs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FFFFF"/>
          </w:tcPr>
          <w:p w:rsidR="00000000" w:rsidDel="00000000" w:rsidP="00000000" w:rsidRDefault="00000000" w:rsidRPr="00000000" w14:paraId="0000014D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1245hrs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720" w:type="dxa"/>
            <w:vAlign w:val="center"/>
            <w:shd w:fill="FFFFFF"/>
          </w:tcPr>
          <w:p w:rsidR="00000000" w:rsidDel="00000000" w:rsidP="00000000" w:rsidRDefault="00000000" w:rsidRPr="00000000" w14:paraId="0000014E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45 mins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3600" w:type="dxa"/>
            <w:vAlign w:val="center"/>
            <w:shd w:fill="FFFFFF"/>
          </w:tcPr>
          <w:p w:rsidR="00000000" w:rsidDel="00000000" w:rsidP="00000000" w:rsidRDefault="00000000" w:rsidRPr="00000000" w14:paraId="0000014F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Lunch Break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300" w:type="dxa"/>
            <w:vAlign w:val="center"/>
            <w:shd w:fill="FFFFFF"/>
          </w:tcPr>
          <w:p w:rsidR="00000000" w:rsidDel="00000000" w:rsidP="00000000" w:rsidRDefault="00000000" w:rsidRPr="00000000" w14:paraId="00000150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940" w:type="dxa"/>
            <w:vAlign w:val="center"/>
            <w:shd w:fill="FFFFFF"/>
          </w:tcPr>
          <w:p w:rsidR="00000000" w:rsidDel="00000000" w:rsidP="00000000" w:rsidRDefault="00000000" w:rsidRPr="00000000" w14:paraId="00000151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N/A</w:t>
            </w:r>
          </w:p>
        </w:tc>
      </w:tr>
      <w:tr>
        <w:trPr>
          <w:cantSplit w:val="0"/>
          <w:trHeight w:val="7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3F7FC"/>
          </w:tcPr>
          <w:p w:rsidR="00000000" w:rsidDel="00000000" w:rsidP="00000000" w:rsidRDefault="00000000" w:rsidRPr="00000000" w14:paraId="00000152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1245hrs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3F7FC"/>
          </w:tcPr>
          <w:p w:rsidR="00000000" w:rsidDel="00000000" w:rsidP="00000000" w:rsidRDefault="00000000" w:rsidRPr="00000000" w14:paraId="00000153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1330hrs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720" w:type="dxa"/>
            <w:vAlign w:val="center"/>
            <w:shd w:fill="F3F7FC"/>
          </w:tcPr>
          <w:p w:rsidR="00000000" w:rsidDel="00000000" w:rsidP="00000000" w:rsidRDefault="00000000" w:rsidRPr="00000000" w14:paraId="00000154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45 mins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3600" w:type="dxa"/>
            <w:vAlign w:val="center"/>
            <w:shd w:fill="F3F7FC"/>
          </w:tcPr>
          <w:p w:rsidR="00000000" w:rsidDel="00000000" w:rsidP="00000000" w:rsidRDefault="00000000" w:rsidRPr="00000000" w14:paraId="00000155">
            <w:pPr>
              <w:spacing w:after="40" w:line="240" w:lineRule="auto" w:befor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LU4: Monitoring, Logging, and Remediation</w:t>
            </w:r>
          </w:p>
          <w:p w:rsidR="00000000" w:rsidDel="00000000" w:rsidP="00000000" w:rsidRDefault="00000000" w:rsidRPr="00000000" w14:paraId="00000156">
            <w:pPr>
              <w:spacing w:after="40" w:line="240" w:lineRule="auto" w:befor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hAnsi="Arial"/>
                <w:b w:val="0"/>
                <w:color w:val="161B26"/>
                <w:sz w:val="14"/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>Topic 18: Disaster Recovery (K4)</w:t>
            </w: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br w:type="textWrapping"/>
              <w:br w:type="textWrapping"/>
              <w:t xml:space="preserve">- Techniques for ensuring data recovery and continuity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300" w:type="dxa"/>
            <w:vAlign w:val="center"/>
            <w:shd w:fill="F3F7FC"/>
          </w:tcPr>
          <w:p w:rsidR="00000000" w:rsidDel="00000000" w:rsidP="00000000" w:rsidRDefault="00000000" w:rsidRPr="00000000" w14:paraId="00000158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Lecture, Peer Sharing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940" w:type="dxa"/>
            <w:vAlign w:val="center"/>
            <w:shd w:fill="F3F7FC"/>
          </w:tcPr>
          <w:p w:rsidR="00000000" w:rsidDel="00000000" w:rsidP="00000000" w:rsidRDefault="00000000" w:rsidRPr="00000000" w14:paraId="00000159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Slide page #, TV, Whiteboard</w:t>
            </w:r>
          </w:p>
        </w:tc>
      </w:tr>
      <w:tr>
        <w:trPr>
          <w:cantSplit w:val="0"/>
          <w:trHeight w:val="7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FFFFF"/>
          </w:tcPr>
          <w:p w:rsidR="00000000" w:rsidDel="00000000" w:rsidP="00000000" w:rsidRDefault="00000000" w:rsidRPr="00000000" w14:paraId="0000015A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1330hrs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FFFFF"/>
          </w:tcPr>
          <w:p w:rsidR="00000000" w:rsidDel="00000000" w:rsidP="00000000" w:rsidRDefault="00000000" w:rsidRPr="00000000" w14:paraId="0000015B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 1340hrs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720" w:type="dxa"/>
            <w:vAlign w:val="center"/>
            <w:shd w:fill="FFFFFF"/>
          </w:tcPr>
          <w:p w:rsidR="00000000" w:rsidDel="00000000" w:rsidP="00000000" w:rsidRDefault="00000000" w:rsidRPr="00000000" w14:paraId="0000015C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10 mins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3600" w:type="dxa"/>
            <w:vAlign w:val="center"/>
            <w:shd w:fill="FFFFFF"/>
          </w:tcPr>
          <w:p w:rsidR="00000000" w:rsidDel="00000000" w:rsidP="00000000" w:rsidRDefault="00000000" w:rsidRPr="00000000" w14:paraId="0000015D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Digital Attendance (PM)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300" w:type="dxa"/>
            <w:vAlign w:val="center"/>
            <w:shd w:fill="FFFFFF"/>
          </w:tcPr>
          <w:p w:rsidR="00000000" w:rsidDel="00000000" w:rsidP="00000000" w:rsidRDefault="00000000" w:rsidRPr="00000000" w14:paraId="0000015E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940" w:type="dxa"/>
            <w:vAlign w:val="center"/>
            <w:shd w:fill="FFFFFF"/>
          </w:tcPr>
          <w:p w:rsidR="00000000" w:rsidDel="00000000" w:rsidP="00000000" w:rsidRDefault="00000000" w:rsidRPr="00000000" w14:paraId="0000015F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N/A</w:t>
            </w:r>
          </w:p>
        </w:tc>
      </w:tr>
      <w:tr>
        <w:trPr>
          <w:cantSplit w:val="0"/>
          <w:trHeight w:val="7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3F7FC"/>
          </w:tcPr>
          <w:p w:rsidR="00000000" w:rsidDel="00000000" w:rsidP="00000000" w:rsidRDefault="00000000" w:rsidRPr="00000000" w14:paraId="00000160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1340hrs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3F7FC"/>
          </w:tcPr>
          <w:p w:rsidR="00000000" w:rsidDel="00000000" w:rsidP="00000000" w:rsidRDefault="00000000" w:rsidRPr="00000000" w14:paraId="00000161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1440hrs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720" w:type="dxa"/>
            <w:vAlign w:val="center"/>
            <w:shd w:fill="F3F7FC"/>
          </w:tcPr>
          <w:p w:rsidR="00000000" w:rsidDel="00000000" w:rsidP="00000000" w:rsidRDefault="00000000" w:rsidRPr="00000000" w14:paraId="00000162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60 mins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3600" w:type="dxa"/>
            <w:vAlign w:val="center"/>
            <w:shd w:fill="F3F7FC"/>
          </w:tcPr>
          <w:p w:rsidR="00000000" w:rsidDel="00000000" w:rsidP="00000000" w:rsidRDefault="00000000" w:rsidRPr="00000000" w14:paraId="00000163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LU5: Networking and Content Delivery</w:t>
              <w:br w:type="textWrapping"/>
              <w:br w:type="textWrapping"/>
              <w:t xml:space="preserve">Topic 19: Networking - Route 53 (K2)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br w:type="textWrapping"/>
              <w:t xml:space="preserve">- DNS management and networking with Route 53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300" w:type="dxa"/>
            <w:vAlign w:val="center"/>
            <w:shd w:fill="F3F7FC"/>
          </w:tcPr>
          <w:p w:rsidR="00000000" w:rsidDel="00000000" w:rsidP="00000000" w:rsidRDefault="00000000" w:rsidRPr="00000000" w14:paraId="00000164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Lecture, Peer Sharing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940" w:type="dxa"/>
            <w:vAlign w:val="center"/>
            <w:shd w:fill="F3F7FC"/>
          </w:tcPr>
          <w:p w:rsidR="00000000" w:rsidDel="00000000" w:rsidP="00000000" w:rsidRDefault="00000000" w:rsidRPr="00000000" w14:paraId="00000165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Slide page #, TV, Whiteboard</w:t>
            </w:r>
          </w:p>
        </w:tc>
      </w:tr>
      <w:tr>
        <w:trPr>
          <w:cantSplit w:val="0"/>
          <w:trHeight w:val="7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FFFFF"/>
          </w:tcPr>
          <w:p w:rsidR="00000000" w:rsidDel="00000000" w:rsidP="00000000" w:rsidRDefault="00000000" w:rsidRPr="00000000" w14:paraId="00000166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1440hrs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FFFFF"/>
          </w:tcPr>
          <w:p w:rsidR="00000000" w:rsidDel="00000000" w:rsidP="00000000" w:rsidRDefault="00000000" w:rsidRPr="00000000" w14:paraId="00000167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1450hrs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720" w:type="dxa"/>
            <w:vAlign w:val="center"/>
            <w:shd w:fill="FFFFFF"/>
          </w:tcPr>
          <w:p w:rsidR="00000000" w:rsidDel="00000000" w:rsidP="00000000" w:rsidRDefault="00000000" w:rsidRPr="00000000" w14:paraId="00000168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10 mins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3600" w:type="dxa"/>
            <w:vAlign w:val="center"/>
            <w:shd w:fill="FFFFFF"/>
          </w:tcPr>
          <w:p w:rsidR="00000000" w:rsidDel="00000000" w:rsidP="00000000" w:rsidRDefault="00000000" w:rsidRPr="00000000" w14:paraId="00000169">
            <w:pPr>
              <w:spacing w:after="40" w:lineRule="auto" w:before="0" w:line="24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Activity: Case Study on Networking with Route 53</w:t>
            </w:r>
          </w:p>
          <w:p w:rsidR="00000000" w:rsidDel="00000000" w:rsidP="00000000" w:rsidRDefault="00000000" w:rsidRPr="00000000" w14:paraId="0000016A">
            <w:pPr>
              <w:spacing w:after="40" w:lineRule="auto" w:before="0" w:line="24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Facilitator Guidance:</w:t>
            </w:r>
          </w:p>
          <w:p w:rsidR="00000000" w:rsidDel="00000000" w:rsidP="00000000" w:rsidRDefault="00000000" w:rsidRPr="00000000" w14:paraId="0000016B">
            <w:pPr>
              <w:spacing w:after="40" w:lineRule="auto" w:before="0" w:line="24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- Facilitator will break the class into groups of 3 to 5 participants.</w:t>
            </w:r>
          </w:p>
          <w:p w:rsidR="00000000" w:rsidDel="00000000" w:rsidP="00000000" w:rsidRDefault="00000000" w:rsidRPr="00000000" w14:paraId="0000016C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- Facilitator will explain the case study to learners.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300" w:type="dxa"/>
            <w:vAlign w:val="center"/>
            <w:shd w:fill="FFFFFF"/>
          </w:tcPr>
          <w:p w:rsidR="00000000" w:rsidDel="00000000" w:rsidP="00000000" w:rsidRDefault="00000000" w:rsidRPr="00000000" w14:paraId="0000016D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Case Study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940" w:type="dxa"/>
            <w:vAlign w:val="center"/>
            <w:shd w:fill="FFFFFF"/>
          </w:tcPr>
          <w:p w:rsidR="00000000" w:rsidDel="00000000" w:rsidP="00000000" w:rsidRDefault="00000000" w:rsidRPr="00000000" w14:paraId="0000016E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Slide page #, TV, Whiteboard</w:t>
            </w:r>
          </w:p>
        </w:tc>
      </w:tr>
      <w:tr>
        <w:trPr>
          <w:cantSplit w:val="0"/>
          <w:trHeight w:val="7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3F7FC"/>
          </w:tcPr>
          <w:p w:rsidR="00000000" w:rsidDel="00000000" w:rsidP="00000000" w:rsidRDefault="00000000" w:rsidRPr="00000000" w14:paraId="0000016F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1450hrs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3F7FC"/>
          </w:tcPr>
          <w:p w:rsidR="00000000" w:rsidDel="00000000" w:rsidP="00000000" w:rsidRDefault="00000000" w:rsidRPr="00000000" w14:paraId="00000170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1500hrs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720" w:type="dxa"/>
            <w:vAlign w:val="center"/>
            <w:shd w:fill="F3F7FC"/>
          </w:tcPr>
          <w:p w:rsidR="00000000" w:rsidDel="00000000" w:rsidP="00000000" w:rsidRDefault="00000000" w:rsidRPr="00000000" w14:paraId="00000171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10 mins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3600" w:type="dxa"/>
            <w:vAlign w:val="center"/>
            <w:shd w:fill="F3F7FC"/>
          </w:tcPr>
          <w:p w:rsidR="00000000" w:rsidDel="00000000" w:rsidP="00000000" w:rsidRDefault="00000000" w:rsidRPr="00000000" w14:paraId="00000172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Afternoon Break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300" w:type="dxa"/>
            <w:vAlign w:val="center"/>
            <w:shd w:fill="F3F7FC"/>
          </w:tcPr>
          <w:p w:rsidR="00000000" w:rsidDel="00000000" w:rsidP="00000000" w:rsidRDefault="00000000" w:rsidRPr="00000000" w14:paraId="00000173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940" w:type="dxa"/>
            <w:vAlign w:val="center"/>
            <w:shd w:fill="F3F7FC"/>
          </w:tcPr>
          <w:p w:rsidR="00000000" w:rsidDel="00000000" w:rsidP="00000000" w:rsidRDefault="00000000" w:rsidRPr="00000000" w14:paraId="00000174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N/A</w:t>
            </w:r>
          </w:p>
        </w:tc>
      </w:tr>
      <w:tr>
        <w:trPr>
          <w:cantSplit w:val="0"/>
          <w:trHeight w:val="7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FFFFF"/>
          </w:tcPr>
          <w:p w:rsidR="00000000" w:rsidDel="00000000" w:rsidP="00000000" w:rsidRDefault="00000000" w:rsidRPr="00000000" w14:paraId="00000175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1500hrs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FFFFF"/>
          </w:tcPr>
          <w:p w:rsidR="00000000" w:rsidDel="00000000" w:rsidP="00000000" w:rsidRDefault="00000000" w:rsidRPr="00000000" w14:paraId="00000176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1620hrs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720" w:type="dxa"/>
            <w:vAlign w:val="center"/>
            <w:shd w:fill="FFFFFF"/>
          </w:tcPr>
          <w:p w:rsidR="00000000" w:rsidDel="00000000" w:rsidP="00000000" w:rsidRDefault="00000000" w:rsidRPr="00000000" w14:paraId="00000177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80mins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3600" w:type="dxa"/>
            <w:vAlign w:val="center"/>
            <w:shd w:fill="FFFFFF"/>
          </w:tcPr>
          <w:p w:rsidR="00000000" w:rsidDel="00000000" w:rsidP="00000000" w:rsidRDefault="00000000" w:rsidRPr="00000000" w14:paraId="00000178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LU5: Networking and Content Delivery</w:t>
              <w:br w:type="textWrapping"/>
              <w:br w:type="textWrapping"/>
              <w:t xml:space="preserve">Topic 20: Networking VPC (K2)</w:t>
            </w: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br w:type="textWrapping"/>
              <w:br w:type="textWrapping"/>
              <w:t xml:space="preserve">- Virtual Private Cloud setup and configurations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300" w:type="dxa"/>
            <w:vAlign w:val="center"/>
            <w:shd w:fill="FFFFFF"/>
          </w:tcPr>
          <w:p w:rsidR="00000000" w:rsidDel="00000000" w:rsidP="00000000" w:rsidRDefault="00000000" w:rsidRPr="00000000" w14:paraId="00000179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Lecture, Peer Sharing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940" w:type="dxa"/>
            <w:vAlign w:val="center"/>
            <w:shd w:fill="FFFFFF"/>
          </w:tcPr>
          <w:p w:rsidR="00000000" w:rsidDel="00000000" w:rsidP="00000000" w:rsidRDefault="00000000" w:rsidRPr="00000000" w14:paraId="0000017A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Slide page #, TV, Whiteboard</w:t>
            </w:r>
          </w:p>
        </w:tc>
      </w:tr>
      <w:tr>
        <w:trPr>
          <w:cantSplit w:val="0"/>
          <w:trHeight w:val="7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3F7FC"/>
          </w:tcPr>
          <w:p w:rsidR="00000000" w:rsidDel="00000000" w:rsidP="00000000" w:rsidRDefault="00000000" w:rsidRPr="00000000" w14:paraId="0000017B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1620hrs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3F7FC"/>
          </w:tcPr>
          <w:p w:rsidR="00000000" w:rsidDel="00000000" w:rsidP="00000000" w:rsidRDefault="00000000" w:rsidRPr="00000000" w14:paraId="0000017C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1630hrs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720" w:type="dxa"/>
            <w:vAlign w:val="center"/>
            <w:shd w:fill="F3F7FC"/>
          </w:tcPr>
          <w:p w:rsidR="00000000" w:rsidDel="00000000" w:rsidP="00000000" w:rsidRDefault="00000000" w:rsidRPr="00000000" w14:paraId="0000017D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10 mins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3600" w:type="dxa"/>
            <w:vAlign w:val="center"/>
            <w:shd w:fill="F3F7FC"/>
          </w:tcPr>
          <w:p w:rsidR="00000000" w:rsidDel="00000000" w:rsidP="00000000" w:rsidRDefault="00000000" w:rsidRPr="00000000" w14:paraId="0000017E">
            <w:pPr>
              <w:spacing w:after="40" w:lineRule="auto" w:before="0" w:line="24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Activity: Case Study on VPC Setup</w:t>
              <w:br w:type="textWrapping"/>
            </w:r>
          </w:p>
          <w:p w:rsidR="00000000" w:rsidDel="00000000" w:rsidP="00000000" w:rsidRDefault="00000000" w:rsidRPr="00000000" w14:paraId="0000017F">
            <w:pPr>
              <w:spacing w:after="40" w:lineRule="auto" w:before="0" w:line="24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Facilitator Guidance:</w:t>
            </w:r>
          </w:p>
          <w:p w:rsidR="00000000" w:rsidDel="00000000" w:rsidP="00000000" w:rsidRDefault="00000000" w:rsidRPr="00000000" w14:paraId="00000180">
            <w:pPr>
              <w:spacing w:after="40" w:lineRule="auto" w:before="0" w:line="24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- Facilitator will break the class into groups of 3 to 5 participants.</w:t>
            </w:r>
          </w:p>
          <w:p w:rsidR="00000000" w:rsidDel="00000000" w:rsidP="00000000" w:rsidRDefault="00000000" w:rsidRPr="00000000" w14:paraId="00000181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- Facilitator will explain the case study to learners.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300" w:type="dxa"/>
            <w:vAlign w:val="center"/>
            <w:shd w:fill="F3F7FC"/>
          </w:tcPr>
          <w:p w:rsidR="00000000" w:rsidDel="00000000" w:rsidP="00000000" w:rsidRDefault="00000000" w:rsidRPr="00000000" w14:paraId="00000182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Case Study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940" w:type="dxa"/>
            <w:vAlign w:val="center"/>
            <w:shd w:fill="F3F7FC"/>
          </w:tcPr>
          <w:p w:rsidR="00000000" w:rsidDel="00000000" w:rsidP="00000000" w:rsidRDefault="00000000" w:rsidRPr="00000000" w14:paraId="00000183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Slide page #, TV, Whiteboard</w:t>
            </w:r>
          </w:p>
        </w:tc>
      </w:tr>
      <w:tr>
        <w:trPr>
          <w:cantSplit w:val="0"/>
          <w:trHeight w:val="7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FFFFF"/>
          </w:tcPr>
          <w:p w:rsidR="00000000" w:rsidDel="00000000" w:rsidP="00000000" w:rsidRDefault="00000000" w:rsidRPr="00000000" w14:paraId="00000184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1630hrs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FFFFF"/>
          </w:tcPr>
          <w:p w:rsidR="00000000" w:rsidDel="00000000" w:rsidP="00000000" w:rsidRDefault="00000000" w:rsidRPr="00000000" w14:paraId="00000185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1730hrs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720" w:type="dxa"/>
            <w:vAlign w:val="center"/>
            <w:shd w:fill="FFFFFF"/>
          </w:tcPr>
          <w:p w:rsidR="00000000" w:rsidDel="00000000" w:rsidP="00000000" w:rsidRDefault="00000000" w:rsidRPr="00000000" w14:paraId="00000186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60 mins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3600" w:type="dxa"/>
            <w:vAlign w:val="center"/>
            <w:shd w:fill="FFFFFF"/>
          </w:tcPr>
          <w:p w:rsidR="00000000" w:rsidDel="00000000" w:rsidP="00000000" w:rsidRDefault="00000000" w:rsidRPr="00000000" w14:paraId="00000187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Final Assessment: Written Assessment - Short-Answer Questions (WA-SAQ)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300" w:type="dxa"/>
            <w:vAlign w:val="center"/>
            <w:shd w:fill="FFFFFF"/>
          </w:tcPr>
          <w:p w:rsidR="00000000" w:rsidDel="00000000" w:rsidP="00000000" w:rsidRDefault="00000000" w:rsidRPr="00000000" w14:paraId="00000188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Assessment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940" w:type="dxa"/>
            <w:vAlign w:val="center"/>
            <w:shd w:fill="FFFFFF"/>
          </w:tcPr>
          <w:p w:rsidR="00000000" w:rsidDel="00000000" w:rsidP="00000000" w:rsidRDefault="00000000" w:rsidRPr="00000000" w14:paraId="00000189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Assessment Questions, Assessment Plan</w:t>
            </w:r>
          </w:p>
        </w:tc>
      </w:tr>
      <w:tr>
        <w:trPr>
          <w:cantSplit w:val="0"/>
          <w:trHeight w:val="7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3F7FC"/>
          </w:tcPr>
          <w:p w:rsidR="00000000" w:rsidDel="00000000" w:rsidP="00000000" w:rsidRDefault="00000000" w:rsidRPr="00000000" w14:paraId="0000018A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1730hrs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900" w:type="dxa"/>
            <w:vAlign w:val="center"/>
            <w:shd w:fill="F3F7FC"/>
          </w:tcPr>
          <w:p w:rsidR="00000000" w:rsidDel="00000000" w:rsidP="00000000" w:rsidRDefault="00000000" w:rsidRPr="00000000" w14:paraId="0000018B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1830hrs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720" w:type="dxa"/>
            <w:vAlign w:val="center"/>
            <w:shd w:fill="F3F7FC"/>
          </w:tcPr>
          <w:p w:rsidR="00000000" w:rsidDel="00000000" w:rsidP="00000000" w:rsidRDefault="00000000" w:rsidRPr="00000000" w14:paraId="0000018C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60 mins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3600" w:type="dxa"/>
            <w:vAlign w:val="center"/>
            <w:shd w:fill="F3F7FC"/>
          </w:tcPr>
          <w:p w:rsidR="00000000" w:rsidDel="00000000" w:rsidP="00000000" w:rsidRDefault="00000000" w:rsidRPr="00000000" w14:paraId="0000018D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Final Assessment: Case Study (CS)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300" w:type="dxa"/>
            <w:vAlign w:val="center"/>
            <w:shd w:fill="F3F7FC"/>
          </w:tcPr>
          <w:p w:rsidR="00000000" w:rsidDel="00000000" w:rsidP="00000000" w:rsidRDefault="00000000" w:rsidRPr="00000000" w14:paraId="0000018E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Assessment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0" w:type="dxa"/>
              <w:left w:w="100.0" w:type="dxa"/>
              <w:bottom w:w="90" w:type="dxa"/>
              <w:right w:w="100.0" w:type="dxa"/>
              <w:start w:w="100" w:type="dxa"/>
              <w:end w:w="100" w:type="dxa"/>
            </w:tcMar>
            <w:tcW w:w="1940" w:type="dxa"/>
            <w:vAlign w:val="center"/>
            <w:shd w:fill="F3F7FC"/>
          </w:tcPr>
          <w:p w:rsidR="00000000" w:rsidDel="00000000" w:rsidP="00000000" w:rsidRDefault="00000000" w:rsidRPr="00000000" w14:paraId="0000018F">
            <w:pPr>
              <w:spacing w:after="40" w:line="240" w:lineRule="auto" w:befor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161B26"/>
                <w:sz w:val="14"/>
                <w:rtl w:val="0"/>
              </w:rPr>
              <w:t xml:space="preserve">Assessment Questions, Assessment Plan</w:t>
            </w:r>
          </w:p>
        </w:tc>
      </w:tr>
    </w:tbl>
    <w:p w:rsidR="00000000" w:rsidDel="00000000" w:rsidP="00000000" w:rsidRDefault="00000000" w:rsidRPr="00000000" w14:paraId="0000019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spacing w:after="100" w:lineRule="auto" w:before="0" w:line="269"/>
        <w:ind w:left="720" w:hanging="360"/>
        <w:rPr/>
      </w:pPr>
      <w:r w:rsidDel="00000000" w:rsidR="00000000" w:rsidRPr="00000000">
        <w:rPr>
          <w:rFonts w:ascii="Arial" w:hAnsi="Arial"/>
          <w:b w:val="1"/>
          <w:color w:val="161B26"/>
          <w:sz w:val="20"/>
          <w:rtl w:val="0"/>
        </w:rPr>
        <w:t xml:space="preserve">Total Training Hours: 22 hrs</w:t>
      </w:r>
      <w:r w:rsidDel="00000000" w:rsidR="00000000" w:rsidRPr="00000000">
        <w:rPr>
          <w:rFonts w:ascii="Arial" w:hAnsi="Arial"/>
          <w:color w:val="161B26"/>
          <w:sz w:val="20"/>
          <w:rtl w:val="0"/>
        </w:rPr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spacing w:after="100" w:lineRule="auto" w:before="0" w:line="269"/>
        <w:ind w:left="720" w:hanging="360"/>
        <w:rPr/>
      </w:pPr>
      <w:r w:rsidDel="00000000" w:rsidR="00000000" w:rsidRPr="00000000">
        <w:rPr>
          <w:rFonts w:ascii="Arial" w:hAnsi="Arial"/>
          <w:b w:val="1"/>
          <w:color w:val="161B26"/>
          <w:sz w:val="20"/>
          <w:rtl w:val="0"/>
        </w:rPr>
        <w:t xml:space="preserve">Total Assessment Hours: 2 hrs</w:t>
      </w:r>
      <w:r w:rsidDel="00000000" w:rsidR="00000000" w:rsidRPr="00000000">
        <w:rPr>
          <w:rFonts w:ascii="Arial" w:hAnsi="Arial"/>
          <w:color w:val="161B26"/>
          <w:sz w:val="20"/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8" w:w="11906" w:orient="portrait"/>
      <w:pgMar w:bottom="936" w:top="936" w:left="936" w:right="936" w:header="403" w:footer="403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8">
    <w:pPr>
      <w:spacing w:after="0" w:line="240" w:lineRule="auto"/>
      <w:ind w:right="360"/>
      <w:rPr>
        <w:rFonts w:ascii="Arial" w:cs="Arial" w:eastAsia="Arial" w:hAnsi="Arial"/>
        <w:sz w:val="20"/>
        <w:szCs w:val="20"/>
      </w:rPr>
    </w:pPr>
  </w:p>
  <w:p w:rsidR="00000000" w:rsidDel="00000000" w:rsidP="00000000" w:rsidRDefault="00000000" w:rsidRPr="00000000" w14:paraId="00000199">
    <w:pPr>
      <w:widowControl w:val="0"/>
      <w:spacing w:after="0" w:line="240" w:lineRule="auto"/>
      <w:jc w:val="center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9A">
    <w:pPr>
      <w:widowControl w:val="0"/>
      <w:spacing w:after="0" w:line="240" w:lineRule="auto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b w:val="1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1"/>
        <w:sz w:val="20"/>
        <w:szCs w:val="2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84"/>
      <w:gridCol w:w="5184"/>
    </w:tblGrid>
    <w:tr>
      <w:tc>
        <w:tcPr>
          <w:tcW w:type="dxa" w:w="5184"/>
        </w:tcPr>
        <w:p>
          <w:pPr>
            <w:jc w:val="left"/>
          </w:pPr>
          <w:r>
            <w:rPr>
              <w:rFonts w:ascii="Arial" w:hAnsi="Arial"/>
              <w:color w:val="5B6372"/>
              <w:sz w:val="16"/>
            </w:rPr>
            <w:t>TGS-2023040474  |  Tertiary Infotech Academy Pte Ltd</w:t>
          </w:r>
        </w:p>
      </w:tc>
      <w:tc>
        <w:tcPr>
          <w:tcW w:type="dxa" w:w="5184"/>
        </w:tcPr>
        <w:p>
          <w:pPr>
            <w:jc w:val="right"/>
          </w:pPr>
          <w:r>
            <w:rPr>
              <w:rFonts w:ascii="Arial" w:hAnsi="Arial"/>
              <w:color w:val="5B6372"/>
              <w:sz w:val="16"/>
            </w:rPr>
            <w:t xml:space="preserve">Page </w:t>
          </w:r>
          <w:fldSimple w:instr="PAGE">
            <w:r>
              <w:rPr>
                <w:color w:val="5B6372"/>
                <w:sz w:val="16"/>
              </w:rPr>
              <w:t>1</w:t>
            </w:r>
          </w:fldSimple>
        </w:p>
      </w:tc>
    </w:tr>
  </w:tbl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B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4">
    <w:pPr>
      <w:spacing w:after="0" w:line="240" w:lineRule="auto"/>
      <w:jc w:val="left"/>
      <w:rPr>
        <w:rFonts w:ascii="Times New Roman" w:cs="Times New Roman" w:eastAsia="Times New Roman" w:hAnsi="Times New Roman"/>
        <w:sz w:val="24"/>
        <w:szCs w:val="24"/>
      </w:rPr>
      <w:pBdr>
        <w:bottom w:val="single" w:sz="10" w:space="4" w:color="10B981"/>
      </w:pBdr>
    </w:pPr>
    <w:r>
      <w:rPr>
        <w:rFonts w:ascii="Arial" w:hAnsi="Arial"/>
        <w:b/>
        <w:color w:val="1F6FEB"/>
        <w:sz w:val="16"/>
      </w:rPr>
      <w:t>LESSON PLAN | AWS CERTIFIED SYSOPS ADMINISTRATOR - ASSOCIATE</w:t>
    </w:r>
  </w:p>
  <w:p w:rsidR="00000000" w:rsidDel="00000000" w:rsidP="00000000" w:rsidRDefault="00000000" w:rsidRPr="00000000" w14:paraId="0000019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ind w:left="720" w:firstLine="0"/>
      <w:jc w:val="center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6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SG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8A355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aliases w:val="alphabet listing,RUS List,Noise heading,Credits,List Paragraph1,Normal 1,Text,Cell bullets,Rec para,Number abc,a List Paragraph,TOC,bullets 1,Bullet Points,Dot pt,No Spacing1,List Paragraph Char Char Char,Indicator Text,Numbered Para 1"/>
    <w:basedOn w:val="Normal"/>
    <w:uiPriority w:val="34"/>
    <w:qFormat w:val="1"/>
    <w:rsid w:val="005F28DC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333090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33090"/>
  </w:style>
  <w:style w:type="paragraph" w:styleId="Footer">
    <w:name w:val="footer"/>
    <w:basedOn w:val="Normal"/>
    <w:link w:val="FooterChar"/>
    <w:uiPriority w:val="99"/>
    <w:unhideWhenUsed w:val="1"/>
    <w:rsid w:val="00333090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33090"/>
  </w:style>
  <w:style w:type="paragraph" w:styleId="BodyText">
    <w:name w:val="Body Text"/>
    <w:basedOn w:val="Normal"/>
    <w:link w:val="BodyTextChar"/>
    <w:uiPriority w:val="1"/>
    <w:qFormat w:val="1"/>
    <w:rsid w:val="00333090"/>
    <w:pPr>
      <w:widowControl w:val="0"/>
      <w:autoSpaceDE w:val="0"/>
      <w:autoSpaceDN w:val="0"/>
      <w:spacing w:after="0" w:line="240" w:lineRule="auto"/>
    </w:pPr>
    <w:rPr>
      <w:rFonts w:ascii="Arial" w:cs="Arial" w:eastAsia="Arial" w:hAnsi="Arial"/>
      <w:sz w:val="20"/>
      <w:szCs w:val="20"/>
      <w:lang w:eastAsia="en-US" w:val="en-US"/>
    </w:rPr>
  </w:style>
  <w:style w:type="character" w:styleId="BodyTextChar" w:customStyle="1">
    <w:name w:val="Body Text Char"/>
    <w:basedOn w:val="DefaultParagraphFont"/>
    <w:link w:val="BodyText"/>
    <w:uiPriority w:val="1"/>
    <w:rsid w:val="00333090"/>
    <w:rPr>
      <w:rFonts w:ascii="Arial" w:cs="Arial" w:eastAsia="Arial" w:hAnsi="Arial"/>
      <w:sz w:val="20"/>
      <w:szCs w:val="20"/>
      <w:lang w:eastAsia="en-US" w:val="en-US"/>
    </w:rPr>
  </w:style>
  <w:style w:type="paragraph" w:styleId="BalloonText">
    <w:name w:val="Balloon Text"/>
    <w:basedOn w:val="Normal"/>
    <w:link w:val="BalloonTextChar"/>
    <w:rsid w:val="00452FBB"/>
    <w:pPr>
      <w:suppressAutoHyphens w:val="1"/>
      <w:autoSpaceDN w:val="0"/>
      <w:spacing w:after="0" w:line="240" w:lineRule="auto"/>
      <w:textAlignment w:val="baseline"/>
    </w:pPr>
    <w:rPr>
      <w:rFonts w:ascii="Tahoma" w:cs="Tahoma" w:eastAsia="SimSun" w:hAnsi="Tahoma"/>
      <w:sz w:val="16"/>
      <w:szCs w:val="16"/>
      <w:lang w:eastAsia="en-GB" w:val="en-GB"/>
    </w:rPr>
  </w:style>
  <w:style w:type="character" w:styleId="BalloonTextChar" w:customStyle="1">
    <w:name w:val="Balloon Text Char"/>
    <w:basedOn w:val="DefaultParagraphFont"/>
    <w:link w:val="BalloonText"/>
    <w:rsid w:val="00452FBB"/>
    <w:rPr>
      <w:rFonts w:ascii="Tahoma" w:cs="Tahoma" w:eastAsia="SimSun" w:hAnsi="Tahoma"/>
      <w:sz w:val="16"/>
      <w:szCs w:val="16"/>
      <w:lang w:eastAsia="en-GB" w:val="en-GB"/>
    </w:rPr>
  </w:style>
  <w:style w:type="character" w:styleId="CommentReference">
    <w:name w:val="annotation reference"/>
    <w:basedOn w:val="DefaultParagraphFont"/>
    <w:uiPriority w:val="99"/>
    <w:unhideWhenUsed w:val="1"/>
    <w:rsid w:val="006758F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6758F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6758F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6758F1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6758F1"/>
    <w:rPr>
      <w:b w:val="1"/>
      <w:bCs w:val="1"/>
      <w:sz w:val="20"/>
      <w:szCs w:val="20"/>
    </w:rPr>
  </w:style>
  <w:style w:type="table" w:styleId="a" w:customStyle="1">
    <w:basedOn w:val="TableNormal"/>
    <w:tblPr>
      <w:tblStyleRowBandSize w:val="1"/>
      <w:tblStyleColBandSize w:val="1"/>
      <w:tblCellMar>
        <w:top w:w="113.0" w:type="dxa"/>
        <w:left w:w="115.0" w:type="dxa"/>
        <w:bottom w:w="113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QhoGG3bxS/X21CNrTILKRRxFaw==">CgMxLjAyDmguN2F4dDI4bXo4eXNzOAByITFLOXkxMmpOVFZQZVZsd0YtTTJMT3VXQmcwSUJIeUYxSg==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2023-12-07T03:18:00Z</dcterms:created>
  <dc:creator>Tertiary Infotech Academy Pte Ltd</dc:creator>
  <dc:title>Lesson Plan - AWS Certified SysOps Administrator Associate Training</dc:title>
  <dc:subject>TGS-2024051413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0x010100E1E7AC586CB97D4C815FA26BCB05D42E</vt:lpwstr>
  </property>
  <property fmtid="{D5CDD505-2E9C-101B-9397-08002B2CF9AE}" pid="3" name="MSIP_Label_153db910-0838-4c35-bb3a-1ee21aa199ac_Enabled">
    <vt:lpwstr>true</vt:lpwstr>
  </property>
  <property fmtid="{D5CDD505-2E9C-101B-9397-08002B2CF9AE}" pid="4" name="MSIP_Label_153db910-0838-4c35-bb3a-1ee21aa199ac_SetDate">
    <vt:lpwstr>2023-11-14T00:43:44Z</vt:lpwstr>
  </property>
  <property fmtid="{D5CDD505-2E9C-101B-9397-08002B2CF9AE}" pid="5" name="MSIP_Label_153db910-0838-4c35-bb3a-1ee21aa199ac_Method">
    <vt:lpwstr>Privileged</vt:lpwstr>
  </property>
  <property fmtid="{D5CDD505-2E9C-101B-9397-08002B2CF9AE}" pid="6" name="MSIP_Label_153db910-0838-4c35-bb3a-1ee21aa199ac_Name">
    <vt:lpwstr>Sensitive Normal</vt:lpwstr>
  </property>
  <property fmtid="{D5CDD505-2E9C-101B-9397-08002B2CF9AE}" pid="7" name="MSIP_Label_153db910-0838-4c35-bb3a-1ee21aa199ac_SiteId">
    <vt:lpwstr>0b11c524-9a1c-4e1b-84cb-6336aefc2243</vt:lpwstr>
  </property>
  <property fmtid="{D5CDD505-2E9C-101B-9397-08002B2CF9AE}" pid="8" name="MSIP_Label_153db910-0838-4c35-bb3a-1ee21aa199ac_ActionId">
    <vt:lpwstr>62e939a9-f112-4049-92cf-298ed0beb3e8</vt:lpwstr>
  </property>
  <property fmtid="{D5CDD505-2E9C-101B-9397-08002B2CF9AE}" pid="9" name="MSIP_Label_153db910-0838-4c35-bb3a-1ee21aa199ac_ContentBits">
    <vt:lpwstr>0</vt:lpwstr>
  </property>
</Properties>
</file>