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5FF3" w14:textId="7CBE7E93" w:rsidR="00E119BE" w:rsidRPr="000539B4" w:rsidRDefault="000539B4" w:rsidP="000539B4">
      <w:pPr>
        <w:spacing w:after="240"/>
        <w:rPr>
          <w:rFonts w:ascii="Arial" w:hAnsi="Arial" w:cs="Arial"/>
          <w:b/>
          <w:bCs/>
          <w:color w:val="000000" w:themeColor="text1"/>
          <w:sz w:val="32"/>
          <w:szCs w:val="32"/>
        </w:rPr>
      </w:pPr>
      <w:r w:rsidRPr="000539B4">
        <w:rPr>
          <w:rFonts w:ascii="Arial" w:eastAsia="Times New Roman" w:hAnsi="Arial" w:cs="Arial"/>
          <w:b/>
          <w:bCs/>
          <w:color w:val="000000" w:themeColor="text1"/>
          <w:sz w:val="32"/>
          <w:szCs w:val="32"/>
          <w:lang w:eastAsia="en-GB"/>
        </w:rPr>
        <w:t xml:space="preserve">COMP4003 </w:t>
      </w:r>
      <w:r>
        <w:rPr>
          <w:rFonts w:ascii="Arial" w:hAnsi="Arial" w:cs="Arial"/>
          <w:b/>
          <w:bCs/>
          <w:color w:val="000000" w:themeColor="text1"/>
          <w:sz w:val="32"/>
          <w:szCs w:val="32"/>
        </w:rPr>
        <w:t>/</w:t>
      </w:r>
      <w:r w:rsidRPr="000539B4">
        <w:rPr>
          <w:rFonts w:ascii="Arial" w:hAnsi="Arial" w:cs="Arial"/>
          <w:b/>
          <w:bCs/>
          <w:color w:val="000000" w:themeColor="text1"/>
          <w:sz w:val="32"/>
          <w:szCs w:val="32"/>
        </w:rPr>
        <w:t xml:space="preserve"> COMP4031 </w:t>
      </w:r>
      <w:r>
        <w:rPr>
          <w:rFonts w:ascii="Arial" w:hAnsi="Arial" w:cs="Arial"/>
          <w:b/>
          <w:bCs/>
          <w:color w:val="000000" w:themeColor="text1"/>
          <w:sz w:val="32"/>
          <w:szCs w:val="32"/>
        </w:rPr>
        <w:t xml:space="preserve">/ </w:t>
      </w:r>
      <w:r w:rsidRPr="000539B4">
        <w:rPr>
          <w:rFonts w:ascii="Arial" w:hAnsi="Arial" w:cs="Arial"/>
          <w:b/>
          <w:bCs/>
          <w:color w:val="000000" w:themeColor="text1"/>
          <w:sz w:val="32"/>
          <w:szCs w:val="32"/>
        </w:rPr>
        <w:t xml:space="preserve">COMP4026 </w:t>
      </w:r>
      <w:r w:rsidR="00307B6E">
        <w:rPr>
          <w:rFonts w:ascii="Arial" w:hAnsi="Arial" w:cs="Arial"/>
          <w:b/>
          <w:bCs/>
          <w:sz w:val="32"/>
          <w:szCs w:val="32"/>
        </w:rPr>
        <w:t>P</w:t>
      </w:r>
      <w:r w:rsidR="00367BF2" w:rsidRPr="000539B4">
        <w:rPr>
          <w:rFonts w:ascii="Arial" w:hAnsi="Arial" w:cs="Arial"/>
          <w:b/>
          <w:bCs/>
          <w:sz w:val="32"/>
          <w:szCs w:val="32"/>
        </w:rPr>
        <w:t xml:space="preserve">roject </w:t>
      </w:r>
      <w:r w:rsidR="00307B6E">
        <w:rPr>
          <w:rFonts w:ascii="Arial" w:hAnsi="Arial" w:cs="Arial"/>
          <w:b/>
          <w:bCs/>
          <w:sz w:val="32"/>
          <w:szCs w:val="32"/>
        </w:rPr>
        <w:t>P</w:t>
      </w:r>
      <w:r w:rsidR="000B46F6" w:rsidRPr="000539B4">
        <w:rPr>
          <w:rFonts w:ascii="Arial" w:hAnsi="Arial" w:cs="Arial"/>
          <w:b/>
          <w:bCs/>
          <w:sz w:val="32"/>
          <w:szCs w:val="32"/>
        </w:rPr>
        <w:t xml:space="preserve">lan </w:t>
      </w:r>
    </w:p>
    <w:p w14:paraId="3B9749AB" w14:textId="7D3B65F2" w:rsidR="00E119BE" w:rsidRPr="0069535C" w:rsidRDefault="00E119BE" w:rsidP="0069535C">
      <w:pPr>
        <w:spacing w:after="120"/>
        <w:rPr>
          <w:rFonts w:ascii="Arial" w:hAnsi="Arial" w:cs="Arial"/>
          <w:sz w:val="22"/>
          <w:szCs w:val="22"/>
        </w:rPr>
      </w:pPr>
      <w:r w:rsidRPr="0069535C">
        <w:rPr>
          <w:rFonts w:ascii="Arial" w:hAnsi="Arial" w:cs="Arial"/>
          <w:b/>
          <w:bCs/>
          <w:sz w:val="22"/>
          <w:szCs w:val="22"/>
        </w:rPr>
        <w:t>Student:</w:t>
      </w:r>
      <w:r w:rsidR="0069535C">
        <w:rPr>
          <w:rFonts w:ascii="Arial" w:hAnsi="Arial" w:cs="Arial"/>
          <w:sz w:val="22"/>
          <w:szCs w:val="22"/>
        </w:rPr>
        <w:t xml:space="preserve"> </w:t>
      </w:r>
      <w:r w:rsidR="00D06ED2">
        <w:rPr>
          <w:rFonts w:ascii="Arial" w:hAnsi="Arial" w:cs="Arial"/>
          <w:sz w:val="22"/>
          <w:szCs w:val="22"/>
        </w:rPr>
        <w:t>Ting-Chun Chen</w:t>
      </w:r>
    </w:p>
    <w:p w14:paraId="5A31D625" w14:textId="391A31F2" w:rsidR="00E119BE" w:rsidRPr="0069535C" w:rsidRDefault="00E119BE" w:rsidP="0069535C">
      <w:pPr>
        <w:spacing w:after="120"/>
        <w:rPr>
          <w:rFonts w:ascii="Arial" w:hAnsi="Arial" w:cs="Arial"/>
          <w:sz w:val="22"/>
          <w:szCs w:val="22"/>
        </w:rPr>
      </w:pPr>
      <w:r w:rsidRPr="0069535C">
        <w:rPr>
          <w:rFonts w:ascii="Arial" w:hAnsi="Arial" w:cs="Arial"/>
          <w:b/>
          <w:bCs/>
          <w:sz w:val="22"/>
          <w:szCs w:val="22"/>
        </w:rPr>
        <w:t>Student ID:</w:t>
      </w:r>
      <w:r w:rsidR="0069535C">
        <w:rPr>
          <w:rFonts w:ascii="Arial" w:hAnsi="Arial" w:cs="Arial"/>
          <w:sz w:val="22"/>
          <w:szCs w:val="22"/>
        </w:rPr>
        <w:t xml:space="preserve"> </w:t>
      </w:r>
      <w:r w:rsidR="00D06ED2">
        <w:rPr>
          <w:rFonts w:ascii="Arial" w:hAnsi="Arial" w:cs="Arial"/>
          <w:sz w:val="22"/>
          <w:szCs w:val="22"/>
        </w:rPr>
        <w:t>20498346</w:t>
      </w:r>
    </w:p>
    <w:p w14:paraId="1E31F99D" w14:textId="4B75CDB6" w:rsidR="00E119BE" w:rsidRPr="0069535C" w:rsidRDefault="00E119BE" w:rsidP="0069535C">
      <w:pPr>
        <w:spacing w:after="120"/>
        <w:rPr>
          <w:rFonts w:ascii="Arial" w:hAnsi="Arial" w:cs="Arial"/>
          <w:b/>
          <w:bCs/>
          <w:sz w:val="22"/>
          <w:szCs w:val="22"/>
        </w:rPr>
      </w:pPr>
      <w:r w:rsidRPr="0069535C">
        <w:rPr>
          <w:rFonts w:ascii="Arial" w:hAnsi="Arial" w:cs="Arial"/>
          <w:b/>
          <w:bCs/>
          <w:sz w:val="22"/>
          <w:szCs w:val="22"/>
        </w:rPr>
        <w:t>Course:</w:t>
      </w:r>
      <w:r w:rsidR="0069535C">
        <w:rPr>
          <w:rFonts w:ascii="Arial" w:hAnsi="Arial" w:cs="Arial"/>
          <w:b/>
          <w:bCs/>
          <w:sz w:val="22"/>
          <w:szCs w:val="22"/>
        </w:rPr>
        <w:t xml:space="preserve"> </w:t>
      </w:r>
      <w:r w:rsidR="00D06ED2" w:rsidRPr="00D06ED2">
        <w:rPr>
          <w:rFonts w:ascii="Arial" w:hAnsi="Arial" w:cs="Arial"/>
          <w:sz w:val="22"/>
          <w:szCs w:val="22"/>
        </w:rPr>
        <w:t>MSc Projects COMP4096</w:t>
      </w:r>
    </w:p>
    <w:p w14:paraId="163CBE38" w14:textId="77777777" w:rsidR="000D516D" w:rsidRPr="000D516D" w:rsidRDefault="000D516D">
      <w:pPr>
        <w:rPr>
          <w:rFonts w:ascii="Arial" w:hAnsi="Arial" w:cs="Arial"/>
          <w:sz w:val="22"/>
          <w:szCs w:val="22"/>
        </w:rPr>
      </w:pPr>
    </w:p>
    <w:p w14:paraId="6D0B049A" w14:textId="77777777" w:rsidR="00543D25" w:rsidRDefault="00CF1867" w:rsidP="00543D25">
      <w:pPr>
        <w:rPr>
          <w:rFonts w:ascii="Arial" w:hAnsi="Arial" w:cs="Arial"/>
          <w:sz w:val="22"/>
          <w:szCs w:val="22"/>
        </w:rPr>
      </w:pPr>
      <w:r w:rsidRPr="00CF1867">
        <w:rPr>
          <w:rFonts w:ascii="Arial" w:hAnsi="Arial" w:cs="Arial"/>
          <w:b/>
          <w:bCs/>
          <w:sz w:val="22"/>
          <w:szCs w:val="22"/>
        </w:rPr>
        <w:t xml:space="preserve">1. </w:t>
      </w:r>
      <w:r w:rsidR="00337E7B" w:rsidRPr="00CF1867">
        <w:rPr>
          <w:rFonts w:ascii="Arial" w:hAnsi="Arial" w:cs="Arial"/>
          <w:b/>
          <w:bCs/>
          <w:sz w:val="22"/>
          <w:szCs w:val="22"/>
        </w:rPr>
        <w:t xml:space="preserve">Project </w:t>
      </w:r>
      <w:r w:rsidR="00463F50">
        <w:rPr>
          <w:rFonts w:ascii="Arial" w:hAnsi="Arial" w:cs="Arial"/>
          <w:b/>
          <w:bCs/>
          <w:sz w:val="22"/>
          <w:szCs w:val="22"/>
        </w:rPr>
        <w:t>t</w:t>
      </w:r>
      <w:r w:rsidR="00337E7B" w:rsidRPr="00CF1867">
        <w:rPr>
          <w:rFonts w:ascii="Arial" w:hAnsi="Arial" w:cs="Arial"/>
          <w:b/>
          <w:bCs/>
          <w:sz w:val="22"/>
          <w:szCs w:val="22"/>
        </w:rPr>
        <w:t>itle</w:t>
      </w:r>
      <w:r w:rsidR="00E227DD">
        <w:rPr>
          <w:rFonts w:ascii="Arial" w:hAnsi="Arial" w:cs="Arial"/>
          <w:b/>
          <w:bCs/>
          <w:sz w:val="22"/>
          <w:szCs w:val="22"/>
        </w:rPr>
        <w:t>.</w:t>
      </w:r>
      <w:r>
        <w:rPr>
          <w:rFonts w:ascii="Arial" w:hAnsi="Arial" w:cs="Arial"/>
          <w:sz w:val="22"/>
          <w:szCs w:val="22"/>
        </w:rPr>
        <w:t xml:space="preserve"> </w:t>
      </w:r>
    </w:p>
    <w:p w14:paraId="39DF7DB7" w14:textId="77777777" w:rsidR="000F791E" w:rsidRDefault="000F791E" w:rsidP="00543D25">
      <w:pPr>
        <w:rPr>
          <w:rFonts w:ascii="Arial" w:hAnsi="Arial" w:cs="Arial"/>
          <w:sz w:val="22"/>
          <w:szCs w:val="22"/>
        </w:rPr>
      </w:pPr>
    </w:p>
    <w:p w14:paraId="00179D3D" w14:textId="7A9E0946" w:rsidR="000F791E" w:rsidRDefault="000F791E" w:rsidP="00543D25">
      <w:pPr>
        <w:rPr>
          <w:rFonts w:ascii="Arial" w:hAnsi="Arial" w:cs="Arial"/>
          <w:sz w:val="22"/>
          <w:szCs w:val="22"/>
        </w:rPr>
      </w:pPr>
      <w:r>
        <w:t>This project is about building relations between sentences and scientific articles in FinTech based on word embedding and document summarisation techniques. We would like to develop a word-embedding method that can best describe sentences in FinTech research articles and yield the best result of relating citation sentences and scientific articles.</w:t>
      </w:r>
    </w:p>
    <w:p w14:paraId="05EF4D92" w14:textId="77777777" w:rsidR="00543D25" w:rsidRDefault="00543D25" w:rsidP="00543D25">
      <w:pPr>
        <w:rPr>
          <w:rFonts w:ascii="Arial" w:hAnsi="Arial" w:cs="Arial"/>
          <w:sz w:val="22"/>
          <w:szCs w:val="22"/>
        </w:rPr>
      </w:pPr>
    </w:p>
    <w:p w14:paraId="75CF17F3" w14:textId="157BCEEE" w:rsidR="00337E7B" w:rsidRDefault="00CF1867">
      <w:pPr>
        <w:rPr>
          <w:rFonts w:ascii="Arial" w:hAnsi="Arial" w:cs="Arial"/>
          <w:sz w:val="22"/>
          <w:szCs w:val="22"/>
        </w:rPr>
      </w:pPr>
      <w:r w:rsidRPr="00CF1867">
        <w:rPr>
          <w:rFonts w:ascii="Arial" w:hAnsi="Arial" w:cs="Arial"/>
          <w:b/>
          <w:bCs/>
          <w:sz w:val="22"/>
          <w:szCs w:val="22"/>
        </w:rPr>
        <w:t xml:space="preserve">2. </w:t>
      </w:r>
      <w:r w:rsidR="00337E7B" w:rsidRPr="00CF1867">
        <w:rPr>
          <w:rFonts w:ascii="Arial" w:hAnsi="Arial" w:cs="Arial"/>
          <w:b/>
          <w:bCs/>
          <w:sz w:val="22"/>
          <w:szCs w:val="22"/>
        </w:rPr>
        <w:t xml:space="preserve">Statement of </w:t>
      </w:r>
      <w:r w:rsidR="00463F50">
        <w:rPr>
          <w:rFonts w:ascii="Arial" w:hAnsi="Arial" w:cs="Arial"/>
          <w:b/>
          <w:bCs/>
          <w:sz w:val="22"/>
          <w:szCs w:val="22"/>
        </w:rPr>
        <w:t>the r</w:t>
      </w:r>
      <w:r w:rsidR="00337E7B" w:rsidRPr="00CF1867">
        <w:rPr>
          <w:rFonts w:ascii="Arial" w:hAnsi="Arial" w:cs="Arial"/>
          <w:b/>
          <w:bCs/>
          <w:sz w:val="22"/>
          <w:szCs w:val="22"/>
        </w:rPr>
        <w:t xml:space="preserve">esearch </w:t>
      </w:r>
      <w:r w:rsidR="00463F50">
        <w:rPr>
          <w:rFonts w:ascii="Arial" w:hAnsi="Arial" w:cs="Arial"/>
          <w:b/>
          <w:bCs/>
          <w:sz w:val="22"/>
          <w:szCs w:val="22"/>
        </w:rPr>
        <w:t>p</w:t>
      </w:r>
      <w:r w:rsidR="00337E7B" w:rsidRPr="00CF1867">
        <w:rPr>
          <w:rFonts w:ascii="Arial" w:hAnsi="Arial" w:cs="Arial"/>
          <w:b/>
          <w:bCs/>
          <w:sz w:val="22"/>
          <w:szCs w:val="22"/>
        </w:rPr>
        <w:t>roblem</w:t>
      </w:r>
      <w:r w:rsidR="00DD5439">
        <w:rPr>
          <w:rFonts w:ascii="Arial" w:hAnsi="Arial" w:cs="Arial"/>
          <w:b/>
          <w:bCs/>
          <w:sz w:val="22"/>
          <w:szCs w:val="22"/>
        </w:rPr>
        <w:t xml:space="preserve">. </w:t>
      </w:r>
    </w:p>
    <w:p w14:paraId="0B502A60" w14:textId="77777777" w:rsidR="00543D25" w:rsidRDefault="00543D25" w:rsidP="00543D25">
      <w:pPr>
        <w:pStyle w:val="NormalWeb"/>
      </w:pPr>
      <w:r>
        <w:t>This project aims to help academics find proper references for their statement when writing literature reviews and introductions of scientific reports. Citations are commonly used in writing scientific articles to acknowledge the source of a statement in our work. Though we usually file and organize papers well while doing literature reviews, it happens that some statements are based on months or years of experience or accumulated knowledge in a particular subject. It could be relatively hard work to find an appropriate source for this idea. Hence, we are proposing a method to find the best math articles for our writing.</w:t>
      </w:r>
    </w:p>
    <w:p w14:paraId="24D6AB08" w14:textId="2A72E1F0" w:rsidR="00337E7B" w:rsidRPr="000F791E" w:rsidRDefault="00543D25" w:rsidP="000F791E">
      <w:pPr>
        <w:pStyle w:val="NormalWeb"/>
      </w:pPr>
      <w:r>
        <w:t>We want to look for articles that mainly describe similar thoughts to the statement we write down in a certain domain in scientific writing. Among the processes within NLP (natural language processing) pipeline, word-embedding techniques would be mostly focused on in this research, which is to convert texts and words into meaningful numbers for algorithms to compute, summarise and compare. We decide to apply this research in the fintech field and answer the question “What word embedding techniques can best represent a scientific article sentence to derive an academic writing citation-hinting system in fintech field?”</w:t>
      </w:r>
    </w:p>
    <w:p w14:paraId="00F425CA" w14:textId="14527BAC" w:rsidR="00DE70D9" w:rsidRDefault="00CF1867" w:rsidP="000F791E">
      <w:pPr>
        <w:rPr>
          <w:rFonts w:ascii="Arial" w:hAnsi="Arial" w:cs="Arial"/>
          <w:sz w:val="22"/>
          <w:szCs w:val="22"/>
        </w:rPr>
      </w:pPr>
      <w:r w:rsidRPr="000C5D90">
        <w:rPr>
          <w:rFonts w:ascii="Arial" w:hAnsi="Arial" w:cs="Arial"/>
          <w:b/>
          <w:bCs/>
          <w:sz w:val="22"/>
          <w:szCs w:val="22"/>
        </w:rPr>
        <w:t xml:space="preserve">3. </w:t>
      </w:r>
      <w:r w:rsidR="000C5D90" w:rsidRPr="000C5D90">
        <w:rPr>
          <w:rFonts w:ascii="Arial" w:hAnsi="Arial" w:cs="Arial"/>
          <w:b/>
          <w:bCs/>
          <w:sz w:val="22"/>
          <w:szCs w:val="22"/>
        </w:rPr>
        <w:t>Related work</w:t>
      </w:r>
      <w:r w:rsidR="00AA1FA3">
        <w:rPr>
          <w:rFonts w:ascii="Arial" w:hAnsi="Arial" w:cs="Arial"/>
          <w:b/>
          <w:bCs/>
          <w:sz w:val="22"/>
          <w:szCs w:val="22"/>
        </w:rPr>
        <w:t xml:space="preserve">. </w:t>
      </w:r>
    </w:p>
    <w:p w14:paraId="28F93FCA" w14:textId="77777777" w:rsidR="00E04949" w:rsidRDefault="00E04949" w:rsidP="00E04949">
      <w:pPr>
        <w:pStyle w:val="NormalWeb"/>
      </w:pPr>
      <w:r>
        <w:t>Document summarisation methods are widely used in scientific articles to generate a representative conclusion for the whole research. Citation-based summarisation uses citation sentences as the prediction target of document summarisation. Citation sentences are thought to be more precise and represent main ideas and contribution of the research[</w:t>
      </w:r>
      <w:proofErr w:type="spellStart"/>
      <w:r>
        <w:fldChar w:fldCharType="begin"/>
      </w:r>
      <w:r>
        <w:instrText>HYPERLINK "https://onlinelibrary.wiley.com/doi/epdf/10.1002/asi.20707?src=getftr"</w:instrText>
      </w:r>
      <w:r>
        <w:fldChar w:fldCharType="separate"/>
      </w:r>
      <w:r>
        <w:rPr>
          <w:rStyle w:val="Hyperlink"/>
        </w:rPr>
        <w:t>Elkiss</w:t>
      </w:r>
      <w:proofErr w:type="spellEnd"/>
      <w:r>
        <w:rPr>
          <w:rStyle w:val="Hyperlink"/>
        </w:rPr>
        <w:t xml:space="preserve"> et al., 2008</w:t>
      </w:r>
      <w:r>
        <w:fldChar w:fldCharType="end"/>
      </w:r>
      <w:r>
        <w:t xml:space="preserve">], making it another object of document summarisation instead of manually generated summaries. </w:t>
      </w:r>
      <w:hyperlink r:id="rId4" w:anchor="b0395" w:history="1">
        <w:proofErr w:type="spellStart"/>
        <w:r>
          <w:rPr>
            <w:rStyle w:val="Hyperlink"/>
          </w:rPr>
          <w:t>Qazvinian</w:t>
        </w:r>
        <w:proofErr w:type="spellEnd"/>
        <w:r>
          <w:rPr>
            <w:rStyle w:val="Hyperlink"/>
          </w:rPr>
          <w:t xml:space="preserve"> et al., 2013</w:t>
        </w:r>
      </w:hyperlink>
      <w:r>
        <w:t xml:space="preserve"> proposed a single-article citation-based summarisation with ANN dataset and </w:t>
      </w:r>
      <w:hyperlink r:id="rId5" w:history="1">
        <w:r>
          <w:rPr>
            <w:rStyle w:val="Hyperlink"/>
          </w:rPr>
          <w:t>Saini et al., 2023</w:t>
        </w:r>
      </w:hyperlink>
      <w:r>
        <w:t xml:space="preserve"> proposed a multi-objective clustering for citation-based scientific document summarisation.</w:t>
      </w:r>
    </w:p>
    <w:p w14:paraId="315A6B35" w14:textId="081C82A7" w:rsidR="00DE70D9" w:rsidRPr="00E04949" w:rsidRDefault="00E04949" w:rsidP="00E04949">
      <w:pPr>
        <w:pStyle w:val="NormalWeb"/>
      </w:pPr>
      <w:r>
        <w:t>Word embedding can be used in a wide range of tasks, including visualisation in medical field [</w:t>
      </w:r>
      <w:proofErr w:type="spellStart"/>
      <w:r>
        <w:fldChar w:fldCharType="begin"/>
      </w:r>
      <w:r>
        <w:instrText>HYPERLINK "https://bmcmedinformdecismak.biomedcentral.com/articles/10.1186/s12911-022-01822-9"</w:instrText>
      </w:r>
      <w:r>
        <w:fldChar w:fldCharType="separate"/>
      </w:r>
      <w:r>
        <w:rPr>
          <w:rStyle w:val="Hyperlink"/>
        </w:rPr>
        <w:t>Oubenali</w:t>
      </w:r>
      <w:proofErr w:type="spellEnd"/>
      <w:r>
        <w:rPr>
          <w:rStyle w:val="Hyperlink"/>
        </w:rPr>
        <w:t xml:space="preserve"> et al., 2022</w:t>
      </w:r>
      <w:r>
        <w:fldChar w:fldCharType="end"/>
      </w:r>
      <w:r>
        <w:t>], topic modelling on social networks of Twitter and Reddit[</w:t>
      </w:r>
      <w:proofErr w:type="spellStart"/>
      <w:r>
        <w:fldChar w:fldCharType="begin"/>
      </w:r>
      <w:r>
        <w:instrText>HYPERLINK "https://www.sciencedirect.com/science/article/pii/S0306457318307805?via%3Dihub"</w:instrText>
      </w:r>
      <w:r>
        <w:fldChar w:fldCharType="separate"/>
      </w:r>
      <w:r>
        <w:rPr>
          <w:rStyle w:val="Hyperlink"/>
        </w:rPr>
        <w:t>Curiskis</w:t>
      </w:r>
      <w:proofErr w:type="spellEnd"/>
      <w:r>
        <w:rPr>
          <w:rStyle w:val="Hyperlink"/>
        </w:rPr>
        <w:t xml:space="preserve"> et al., 2020</w:t>
      </w:r>
      <w:r>
        <w:fldChar w:fldCharType="end"/>
      </w:r>
      <w:r>
        <w:t>] and sentiment analysis on product reviews[</w:t>
      </w:r>
      <w:hyperlink r:id="rId6" w:history="1">
        <w:r>
          <w:rPr>
            <w:rStyle w:val="Hyperlink"/>
          </w:rPr>
          <w:t>Onan, 2020</w:t>
        </w:r>
      </w:hyperlink>
      <w:r>
        <w:t xml:space="preserve">]. As for the application of word embedding to scientific sentences, </w:t>
      </w:r>
      <w:hyperlink r:id="rId7" w:history="1">
        <w:proofErr w:type="spellStart"/>
        <w:r>
          <w:rPr>
            <w:rStyle w:val="Hyperlink"/>
          </w:rPr>
          <w:t>Tshitoyan</w:t>
        </w:r>
        <w:proofErr w:type="spellEnd"/>
        <w:r>
          <w:rPr>
            <w:rStyle w:val="Hyperlink"/>
          </w:rPr>
          <w:t xml:space="preserve"> et </w:t>
        </w:r>
        <w:r>
          <w:rPr>
            <w:rStyle w:val="Hyperlink"/>
          </w:rPr>
          <w:lastRenderedPageBreak/>
          <w:t>al., 2019</w:t>
        </w:r>
      </w:hyperlink>
      <w:r>
        <w:t xml:space="preserve"> used embedding to capture complex materials science concepts to extract knowledge and relationship from scientific literature. </w:t>
      </w:r>
      <w:hyperlink r:id="rId8" w:history="1">
        <w:r>
          <w:rPr>
            <w:rStyle w:val="Hyperlink"/>
          </w:rPr>
          <w:t>Zhang et al., 2022</w:t>
        </w:r>
      </w:hyperlink>
      <w:r>
        <w:t xml:space="preserve"> used 15 text representation models to construct a similar article recommendation system in biomedical field.</w:t>
      </w:r>
    </w:p>
    <w:p w14:paraId="5E109424" w14:textId="48CCFB7D" w:rsidR="00DE70D9" w:rsidRDefault="00ED2AA6" w:rsidP="00E04949">
      <w:pPr>
        <w:rPr>
          <w:rFonts w:ascii="Arial" w:hAnsi="Arial" w:cs="Arial"/>
          <w:b/>
          <w:bCs/>
          <w:sz w:val="22"/>
          <w:szCs w:val="22"/>
        </w:rPr>
      </w:pPr>
      <w:r w:rsidRPr="00ED2AA6">
        <w:rPr>
          <w:rFonts w:ascii="Arial" w:hAnsi="Arial" w:cs="Arial"/>
          <w:b/>
          <w:bCs/>
          <w:sz w:val="22"/>
          <w:szCs w:val="22"/>
        </w:rPr>
        <w:t xml:space="preserve">4. </w:t>
      </w:r>
      <w:r w:rsidR="00DE70D9" w:rsidRPr="00ED2AA6">
        <w:rPr>
          <w:rFonts w:ascii="Arial" w:hAnsi="Arial" w:cs="Arial"/>
          <w:b/>
          <w:bCs/>
          <w:sz w:val="22"/>
          <w:szCs w:val="22"/>
        </w:rPr>
        <w:t>Methodology</w:t>
      </w:r>
      <w:r w:rsidR="00C84827">
        <w:rPr>
          <w:rFonts w:ascii="Arial" w:hAnsi="Arial" w:cs="Arial"/>
          <w:b/>
          <w:bCs/>
          <w:sz w:val="22"/>
          <w:szCs w:val="22"/>
        </w:rPr>
        <w:t xml:space="preserve">. </w:t>
      </w:r>
    </w:p>
    <w:p w14:paraId="6789C0AB" w14:textId="77777777" w:rsidR="009F25C7" w:rsidRPr="00C84827" w:rsidRDefault="009F25C7" w:rsidP="00E04949">
      <w:pPr>
        <w:rPr>
          <w:rFonts w:ascii="Arial" w:hAnsi="Arial" w:cs="Arial"/>
          <w:b/>
          <w:bCs/>
          <w:sz w:val="22"/>
          <w:szCs w:val="22"/>
        </w:rPr>
      </w:pPr>
    </w:p>
    <w:p w14:paraId="3D100CCF" w14:textId="77777777" w:rsidR="00DE70D9" w:rsidRPr="000D516D" w:rsidRDefault="00DE70D9">
      <w:pPr>
        <w:rPr>
          <w:rFonts w:ascii="Arial" w:hAnsi="Arial" w:cs="Arial"/>
          <w:sz w:val="22"/>
          <w:szCs w:val="22"/>
        </w:rPr>
      </w:pPr>
    </w:p>
    <w:p w14:paraId="3A31EFF4" w14:textId="7AD8B470" w:rsidR="00404EE5" w:rsidRPr="000E60CF" w:rsidRDefault="00E306BD" w:rsidP="00E04949">
      <w:pPr>
        <w:rPr>
          <w:rFonts w:ascii="Arial" w:hAnsi="Arial" w:cs="Arial"/>
          <w:b/>
          <w:bCs/>
          <w:sz w:val="22"/>
          <w:szCs w:val="22"/>
        </w:rPr>
      </w:pPr>
      <w:r w:rsidRPr="00E306BD">
        <w:rPr>
          <w:rFonts w:ascii="Arial" w:hAnsi="Arial" w:cs="Arial"/>
          <w:b/>
          <w:bCs/>
          <w:sz w:val="22"/>
          <w:szCs w:val="22"/>
        </w:rPr>
        <w:t xml:space="preserve">5. </w:t>
      </w:r>
      <w:r>
        <w:rPr>
          <w:rFonts w:ascii="Arial" w:hAnsi="Arial" w:cs="Arial"/>
          <w:b/>
          <w:bCs/>
          <w:sz w:val="22"/>
          <w:szCs w:val="22"/>
        </w:rPr>
        <w:t>Programme of w</w:t>
      </w:r>
      <w:r w:rsidR="00DE70D9" w:rsidRPr="00E306BD">
        <w:rPr>
          <w:rFonts w:ascii="Arial" w:hAnsi="Arial" w:cs="Arial"/>
          <w:b/>
          <w:bCs/>
          <w:sz w:val="22"/>
          <w:szCs w:val="22"/>
        </w:rPr>
        <w:t>ork</w:t>
      </w:r>
      <w:r w:rsidR="000E60CF">
        <w:rPr>
          <w:rFonts w:ascii="Arial" w:hAnsi="Arial" w:cs="Arial"/>
          <w:b/>
          <w:bCs/>
          <w:sz w:val="22"/>
          <w:szCs w:val="22"/>
        </w:rPr>
        <w:t xml:space="preserve">. </w:t>
      </w:r>
    </w:p>
    <w:p w14:paraId="28CF3CF5" w14:textId="77777777" w:rsidR="00404EE5" w:rsidRPr="000D516D" w:rsidRDefault="00404EE5">
      <w:pPr>
        <w:rPr>
          <w:rFonts w:ascii="Arial" w:hAnsi="Arial" w:cs="Arial"/>
          <w:sz w:val="22"/>
          <w:szCs w:val="22"/>
        </w:rPr>
      </w:pPr>
    </w:p>
    <w:p w14:paraId="0E78EE33" w14:textId="77777777" w:rsidR="00DE70D9" w:rsidRPr="000D516D" w:rsidRDefault="00DE70D9">
      <w:pPr>
        <w:rPr>
          <w:rFonts w:ascii="Arial" w:hAnsi="Arial" w:cs="Arial"/>
          <w:sz w:val="22"/>
          <w:szCs w:val="22"/>
        </w:rPr>
      </w:pPr>
    </w:p>
    <w:p w14:paraId="23145484" w14:textId="7590725B" w:rsidR="000D516D" w:rsidRPr="000D516D" w:rsidRDefault="00680523">
      <w:pPr>
        <w:rPr>
          <w:rFonts w:ascii="Arial" w:hAnsi="Arial" w:cs="Arial"/>
          <w:sz w:val="22"/>
          <w:szCs w:val="22"/>
        </w:rPr>
      </w:pPr>
      <w:r w:rsidRPr="00680523">
        <w:rPr>
          <w:rFonts w:ascii="Arial" w:hAnsi="Arial" w:cs="Arial"/>
          <w:b/>
          <w:bCs/>
          <w:sz w:val="22"/>
          <w:szCs w:val="22"/>
        </w:rPr>
        <w:t xml:space="preserve">6. </w:t>
      </w:r>
      <w:r w:rsidR="00DE70D9" w:rsidRPr="00680523">
        <w:rPr>
          <w:rFonts w:ascii="Arial" w:hAnsi="Arial" w:cs="Arial"/>
          <w:b/>
          <w:bCs/>
          <w:sz w:val="22"/>
          <w:szCs w:val="22"/>
        </w:rPr>
        <w:t>Time</w:t>
      </w:r>
      <w:r w:rsidR="00AC2381">
        <w:rPr>
          <w:rFonts w:ascii="Arial" w:hAnsi="Arial" w:cs="Arial"/>
          <w:b/>
          <w:bCs/>
          <w:sz w:val="22"/>
          <w:szCs w:val="22"/>
        </w:rPr>
        <w:t xml:space="preserve"> </w:t>
      </w:r>
      <w:r w:rsidR="00DE70D9" w:rsidRPr="00680523">
        <w:rPr>
          <w:rFonts w:ascii="Arial" w:hAnsi="Arial" w:cs="Arial"/>
          <w:b/>
          <w:bCs/>
          <w:sz w:val="22"/>
          <w:szCs w:val="22"/>
        </w:rPr>
        <w:t>plan</w:t>
      </w:r>
      <w:r w:rsidR="00103E4B">
        <w:rPr>
          <w:rFonts w:ascii="Arial" w:hAnsi="Arial" w:cs="Arial"/>
          <w:b/>
          <w:bCs/>
          <w:sz w:val="22"/>
          <w:szCs w:val="22"/>
        </w:rPr>
        <w:t>.</w:t>
      </w:r>
      <w:r w:rsidR="00D10FAB">
        <w:rPr>
          <w:rFonts w:ascii="Arial" w:hAnsi="Arial" w:cs="Arial"/>
          <w:b/>
          <w:bCs/>
          <w:sz w:val="22"/>
          <w:szCs w:val="22"/>
        </w:rPr>
        <w:t xml:space="preserve"> </w:t>
      </w:r>
    </w:p>
    <w:p w14:paraId="02BE1E46" w14:textId="48083697" w:rsidR="000D516D" w:rsidRDefault="00300919" w:rsidP="009B1894">
      <w:pPr>
        <w:pStyle w:val="Body"/>
        <w:spacing w:before="720" w:after="600"/>
        <w:rPr>
          <w:b/>
          <w:bCs/>
        </w:rPr>
      </w:pPr>
      <w:r w:rsidRPr="00436AB5">
        <w:rPr>
          <w:b/>
          <w:bCs/>
        </w:rPr>
        <w:t xml:space="preserve">Enter word count out of /1000 </w:t>
      </w:r>
      <w:proofErr w:type="gramStart"/>
      <w:r w:rsidRPr="00436AB5">
        <w:rPr>
          <w:b/>
          <w:bCs/>
        </w:rPr>
        <w:t>words</w:t>
      </w:r>
      <w:proofErr w:type="gramEnd"/>
    </w:p>
    <w:p w14:paraId="1A0A17A2" w14:textId="77777777" w:rsidR="00AC2381" w:rsidRDefault="00AC2381">
      <w:pPr>
        <w:pBdr>
          <w:bottom w:val="single" w:sz="6" w:space="1" w:color="auto"/>
        </w:pBdr>
        <w:rPr>
          <w:rFonts w:ascii="Arial" w:hAnsi="Arial" w:cs="Arial"/>
          <w:sz w:val="22"/>
          <w:szCs w:val="22"/>
        </w:rPr>
      </w:pPr>
    </w:p>
    <w:p w14:paraId="7794B36C" w14:textId="77777777" w:rsidR="00AC2381" w:rsidRDefault="00AC2381">
      <w:pPr>
        <w:rPr>
          <w:rFonts w:ascii="Arial" w:hAnsi="Arial" w:cs="Arial"/>
          <w:b/>
          <w:bCs/>
          <w:sz w:val="22"/>
          <w:szCs w:val="22"/>
        </w:rPr>
      </w:pPr>
    </w:p>
    <w:p w14:paraId="0A48D6C8" w14:textId="696234E9" w:rsidR="00BD6A73" w:rsidRPr="00BD6A73" w:rsidRDefault="00BD6A73">
      <w:pPr>
        <w:rPr>
          <w:rFonts w:ascii="Arial" w:hAnsi="Arial" w:cs="Arial"/>
          <w:b/>
          <w:bCs/>
          <w:sz w:val="22"/>
          <w:szCs w:val="22"/>
        </w:rPr>
      </w:pPr>
      <w:r w:rsidRPr="00BD6A73">
        <w:rPr>
          <w:rFonts w:ascii="Arial" w:hAnsi="Arial" w:cs="Arial"/>
          <w:b/>
          <w:bCs/>
          <w:sz w:val="22"/>
          <w:szCs w:val="22"/>
        </w:rPr>
        <w:t>Assessment criteria</w:t>
      </w:r>
    </w:p>
    <w:p w14:paraId="1C33A49C" w14:textId="77777777" w:rsid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p>
    <w:p w14:paraId="4B2F3316" w14:textId="60F2B5C8"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r w:rsidRPr="00BD6A73">
        <w:rPr>
          <w:rFonts w:ascii="Arial" w:eastAsia="Times New Roman" w:hAnsi="Arial" w:cs="Arial"/>
          <w:color w:val="000000"/>
          <w:sz w:val="22"/>
          <w:szCs w:val="22"/>
          <w:lang w:eastAsia="en-GB"/>
        </w:rPr>
        <w:t>Is there a clear statement of</w:t>
      </w:r>
      <w:r w:rsidR="00F00E11">
        <w:rPr>
          <w:rFonts w:ascii="Arial" w:eastAsia="Times New Roman" w:hAnsi="Arial" w:cs="Arial"/>
          <w:color w:val="000000"/>
          <w:sz w:val="22"/>
          <w:szCs w:val="22"/>
          <w:lang w:eastAsia="en-GB"/>
        </w:rPr>
        <w:t xml:space="preserve"> what</w:t>
      </w:r>
      <w:r w:rsidRPr="00BD6A73">
        <w:rPr>
          <w:rFonts w:ascii="Arial" w:eastAsia="Times New Roman" w:hAnsi="Arial" w:cs="Arial"/>
          <w:color w:val="000000"/>
          <w:sz w:val="22"/>
          <w:szCs w:val="22"/>
          <w:lang w:eastAsia="en-GB"/>
        </w:rPr>
        <w:t xml:space="preserve"> the project is about?</w:t>
      </w:r>
    </w:p>
    <w:p w14:paraId="6CC7B479" w14:textId="77777777"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p>
    <w:p w14:paraId="23166EDD" w14:textId="6F9F4B28" w:rsidR="007A03C9"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r w:rsidRPr="00BD6A73">
        <w:rPr>
          <w:rFonts w:ascii="Arial" w:eastAsia="Times New Roman" w:hAnsi="Arial" w:cs="Arial"/>
          <w:color w:val="000000"/>
          <w:sz w:val="22"/>
          <w:szCs w:val="22"/>
          <w:lang w:eastAsia="en-GB"/>
        </w:rPr>
        <w:t>Is there an explanation</w:t>
      </w:r>
      <w:r>
        <w:rPr>
          <w:rFonts w:ascii="Arial" w:eastAsia="Times New Roman" w:hAnsi="Arial" w:cs="Arial"/>
          <w:color w:val="000000"/>
          <w:sz w:val="22"/>
          <w:szCs w:val="22"/>
          <w:lang w:eastAsia="en-GB"/>
        </w:rPr>
        <w:t xml:space="preserve"> of</w:t>
      </w:r>
      <w:r w:rsidRPr="00BD6A73">
        <w:rPr>
          <w:rFonts w:ascii="Arial" w:eastAsia="Times New Roman" w:hAnsi="Arial" w:cs="Arial"/>
          <w:color w:val="000000"/>
          <w:sz w:val="22"/>
          <w:szCs w:val="22"/>
          <w:lang w:eastAsia="en-GB"/>
        </w:rPr>
        <w:t xml:space="preserve"> </w:t>
      </w:r>
      <w:r w:rsidR="00F00E11">
        <w:rPr>
          <w:rFonts w:ascii="Arial" w:eastAsia="Times New Roman" w:hAnsi="Arial" w:cs="Arial"/>
          <w:color w:val="000000"/>
          <w:sz w:val="22"/>
          <w:szCs w:val="22"/>
          <w:lang w:eastAsia="en-GB"/>
        </w:rPr>
        <w:t>why</w:t>
      </w:r>
      <w:r w:rsidRPr="00BD6A73">
        <w:rPr>
          <w:rFonts w:ascii="Arial" w:eastAsia="Times New Roman" w:hAnsi="Arial" w:cs="Arial"/>
          <w:color w:val="000000"/>
          <w:sz w:val="22"/>
          <w:szCs w:val="22"/>
          <w:lang w:eastAsia="en-GB"/>
        </w:rPr>
        <w:t xml:space="preserve"> this problem needs </w:t>
      </w:r>
      <w:r w:rsidR="00680330">
        <w:rPr>
          <w:rFonts w:ascii="Arial" w:eastAsia="Times New Roman" w:hAnsi="Arial" w:cs="Arial"/>
          <w:color w:val="000000"/>
          <w:sz w:val="22"/>
          <w:szCs w:val="22"/>
          <w:lang w:eastAsia="en-GB"/>
        </w:rPr>
        <w:t>to be addressed</w:t>
      </w:r>
      <w:r w:rsidR="0004159D">
        <w:rPr>
          <w:rFonts w:ascii="Arial" w:eastAsia="Times New Roman" w:hAnsi="Arial" w:cs="Arial"/>
          <w:color w:val="000000"/>
          <w:sz w:val="22"/>
          <w:szCs w:val="22"/>
          <w:lang w:eastAsia="en-GB"/>
        </w:rPr>
        <w:t xml:space="preserve"> </w:t>
      </w:r>
      <w:r w:rsidR="00680330">
        <w:rPr>
          <w:rFonts w:ascii="Arial" w:eastAsia="Times New Roman" w:hAnsi="Arial" w:cs="Arial"/>
          <w:color w:val="000000"/>
          <w:sz w:val="22"/>
          <w:szCs w:val="22"/>
          <w:lang w:eastAsia="en-GB"/>
        </w:rPr>
        <w:t>/</w:t>
      </w:r>
      <w:r w:rsidR="0004159D">
        <w:rPr>
          <w:rFonts w:ascii="Arial" w:eastAsia="Times New Roman" w:hAnsi="Arial" w:cs="Arial"/>
          <w:color w:val="000000"/>
          <w:sz w:val="22"/>
          <w:szCs w:val="22"/>
          <w:lang w:eastAsia="en-GB"/>
        </w:rPr>
        <w:t xml:space="preserve"> </w:t>
      </w:r>
      <w:r w:rsidRPr="00BD6A73">
        <w:rPr>
          <w:rFonts w:ascii="Arial" w:eastAsia="Times New Roman" w:hAnsi="Arial" w:cs="Arial"/>
          <w:color w:val="000000"/>
          <w:sz w:val="22"/>
          <w:szCs w:val="22"/>
          <w:lang w:eastAsia="en-GB"/>
        </w:rPr>
        <w:t>solved?</w:t>
      </w:r>
    </w:p>
    <w:p w14:paraId="3B1D5309" w14:textId="6F075F47" w:rsidR="00704C58" w:rsidRDefault="00704C58"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p>
    <w:p w14:paraId="08DF0CED" w14:textId="07539E18" w:rsidR="00704C58" w:rsidRDefault="00704C58"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Is the</w:t>
      </w:r>
      <w:r w:rsidR="00F00E11">
        <w:rPr>
          <w:rFonts w:ascii="Arial" w:eastAsia="Times New Roman" w:hAnsi="Arial" w:cs="Arial"/>
          <w:color w:val="000000"/>
          <w:sz w:val="22"/>
          <w:szCs w:val="22"/>
          <w:lang w:eastAsia="en-GB"/>
        </w:rPr>
        <w:t xml:space="preserve"> novelty</w:t>
      </w:r>
      <w:r>
        <w:rPr>
          <w:rFonts w:ascii="Arial" w:eastAsia="Times New Roman" w:hAnsi="Arial" w:cs="Arial"/>
          <w:color w:val="000000"/>
          <w:sz w:val="22"/>
          <w:szCs w:val="22"/>
          <w:lang w:eastAsia="en-GB"/>
        </w:rPr>
        <w:t xml:space="preserve"> of the proposed research substantiated</w:t>
      </w:r>
      <w:r w:rsidR="00F00E11">
        <w:rPr>
          <w:rFonts w:ascii="Arial" w:eastAsia="Times New Roman" w:hAnsi="Arial" w:cs="Arial"/>
          <w:color w:val="000000"/>
          <w:sz w:val="22"/>
          <w:szCs w:val="22"/>
          <w:lang w:eastAsia="en-GB"/>
        </w:rPr>
        <w:t xml:space="preserve"> </w:t>
      </w:r>
      <w:r w:rsidR="00971108">
        <w:rPr>
          <w:rFonts w:ascii="Arial" w:eastAsia="Times New Roman" w:hAnsi="Arial" w:cs="Arial"/>
          <w:color w:val="000000"/>
          <w:sz w:val="22"/>
          <w:szCs w:val="22"/>
          <w:lang w:eastAsia="en-GB"/>
        </w:rPr>
        <w:t>with reference to related work</w:t>
      </w:r>
      <w:r>
        <w:rPr>
          <w:rFonts w:ascii="Arial" w:eastAsia="Times New Roman" w:hAnsi="Arial" w:cs="Arial"/>
          <w:color w:val="000000"/>
          <w:sz w:val="22"/>
          <w:szCs w:val="22"/>
          <w:lang w:eastAsia="en-GB"/>
        </w:rPr>
        <w:t>?</w:t>
      </w:r>
    </w:p>
    <w:p w14:paraId="352DB1F6" w14:textId="77777777"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p>
    <w:p w14:paraId="3510F872" w14:textId="5A15FC52"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r w:rsidRPr="00BD6A73">
        <w:rPr>
          <w:rFonts w:ascii="Arial" w:eastAsia="Times New Roman" w:hAnsi="Arial" w:cs="Arial"/>
          <w:color w:val="000000"/>
          <w:sz w:val="22"/>
          <w:szCs w:val="22"/>
          <w:lang w:eastAsia="en-GB"/>
        </w:rPr>
        <w:t xml:space="preserve">Is there a clear statement of </w:t>
      </w:r>
      <w:r w:rsidR="00F333E1">
        <w:rPr>
          <w:rFonts w:ascii="Arial" w:eastAsia="Times New Roman" w:hAnsi="Arial" w:cs="Arial"/>
          <w:color w:val="000000"/>
          <w:sz w:val="22"/>
          <w:szCs w:val="22"/>
          <w:lang w:eastAsia="en-GB"/>
        </w:rPr>
        <w:t>how</w:t>
      </w:r>
      <w:r w:rsidRPr="00BD6A73">
        <w:rPr>
          <w:rFonts w:ascii="Arial" w:eastAsia="Times New Roman" w:hAnsi="Arial" w:cs="Arial"/>
          <w:color w:val="000000"/>
          <w:sz w:val="22"/>
          <w:szCs w:val="22"/>
          <w:lang w:eastAsia="en-GB"/>
        </w:rPr>
        <w:t xml:space="preserve"> the problem is going to be addressed</w:t>
      </w:r>
      <w:r w:rsidR="00096896">
        <w:rPr>
          <w:rFonts w:ascii="Arial" w:eastAsia="Times New Roman" w:hAnsi="Arial" w:cs="Arial"/>
          <w:color w:val="000000"/>
          <w:sz w:val="22"/>
          <w:szCs w:val="22"/>
          <w:lang w:eastAsia="en-GB"/>
        </w:rPr>
        <w:t xml:space="preserve"> / solved</w:t>
      </w:r>
      <w:r w:rsidRPr="00BD6A73">
        <w:rPr>
          <w:rFonts w:ascii="Arial" w:eastAsia="Times New Roman" w:hAnsi="Arial" w:cs="Arial"/>
          <w:color w:val="000000"/>
          <w:sz w:val="22"/>
          <w:szCs w:val="22"/>
          <w:lang w:eastAsia="en-GB"/>
        </w:rPr>
        <w:t>?</w:t>
      </w:r>
    </w:p>
    <w:p w14:paraId="6717EB3A" w14:textId="77777777"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p>
    <w:p w14:paraId="1BA80AA8" w14:textId="2D3DA5FA"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r w:rsidRPr="00BD6A73">
        <w:rPr>
          <w:rFonts w:ascii="Arial" w:eastAsia="Times New Roman" w:hAnsi="Arial" w:cs="Arial"/>
          <w:color w:val="000000"/>
          <w:sz w:val="22"/>
          <w:szCs w:val="22"/>
          <w:lang w:eastAsia="en-GB"/>
        </w:rPr>
        <w:t>Are the proposed methods</w:t>
      </w:r>
      <w:r w:rsidR="00F00E11">
        <w:rPr>
          <w:rFonts w:ascii="Arial" w:eastAsia="Times New Roman" w:hAnsi="Arial" w:cs="Arial"/>
          <w:color w:val="000000"/>
          <w:sz w:val="22"/>
          <w:szCs w:val="22"/>
          <w:lang w:eastAsia="en-GB"/>
        </w:rPr>
        <w:t xml:space="preserve"> for addressing / solving the problem</w:t>
      </w:r>
      <w:r w:rsidRPr="00BD6A73">
        <w:rPr>
          <w:rFonts w:ascii="Arial" w:eastAsia="Times New Roman" w:hAnsi="Arial" w:cs="Arial"/>
          <w:color w:val="000000"/>
          <w:sz w:val="22"/>
          <w:szCs w:val="22"/>
          <w:lang w:eastAsia="en-GB"/>
        </w:rPr>
        <w:t xml:space="preserve"> </w:t>
      </w:r>
      <w:r w:rsidR="00096896">
        <w:rPr>
          <w:rFonts w:ascii="Arial" w:eastAsia="Times New Roman" w:hAnsi="Arial" w:cs="Arial"/>
          <w:color w:val="000000"/>
          <w:sz w:val="22"/>
          <w:szCs w:val="22"/>
          <w:lang w:eastAsia="en-GB"/>
        </w:rPr>
        <w:t>appropriate</w:t>
      </w:r>
      <w:r w:rsidRPr="00BD6A73">
        <w:rPr>
          <w:rFonts w:ascii="Arial" w:eastAsia="Times New Roman" w:hAnsi="Arial" w:cs="Arial"/>
          <w:color w:val="000000"/>
          <w:sz w:val="22"/>
          <w:szCs w:val="22"/>
          <w:lang w:eastAsia="en-GB"/>
        </w:rPr>
        <w:t>?</w:t>
      </w:r>
    </w:p>
    <w:p w14:paraId="18AD88CE" w14:textId="77777777"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p>
    <w:p w14:paraId="5465FC09" w14:textId="2DAFAECA"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r w:rsidRPr="00BD6A73">
        <w:rPr>
          <w:rFonts w:ascii="Arial" w:eastAsia="Times New Roman" w:hAnsi="Arial" w:cs="Arial"/>
          <w:color w:val="000000"/>
          <w:sz w:val="22"/>
          <w:szCs w:val="22"/>
          <w:lang w:eastAsia="en-GB"/>
        </w:rPr>
        <w:t xml:space="preserve">Is there a clear statement </w:t>
      </w:r>
      <w:r w:rsidR="00096896">
        <w:rPr>
          <w:rFonts w:ascii="Arial" w:eastAsia="Times New Roman" w:hAnsi="Arial" w:cs="Arial"/>
          <w:color w:val="000000"/>
          <w:sz w:val="22"/>
          <w:szCs w:val="22"/>
          <w:lang w:eastAsia="en-GB"/>
        </w:rPr>
        <w:t xml:space="preserve">of </w:t>
      </w:r>
      <w:r w:rsidRPr="00BD6A73">
        <w:rPr>
          <w:rFonts w:ascii="Arial" w:eastAsia="Times New Roman" w:hAnsi="Arial" w:cs="Arial"/>
          <w:color w:val="000000"/>
          <w:sz w:val="22"/>
          <w:szCs w:val="22"/>
          <w:lang w:eastAsia="en-GB"/>
        </w:rPr>
        <w:t>how the results are going to be</w:t>
      </w:r>
      <w:r w:rsidR="00096896">
        <w:rPr>
          <w:rFonts w:ascii="Arial" w:eastAsia="Times New Roman" w:hAnsi="Arial" w:cs="Arial"/>
          <w:color w:val="000000"/>
          <w:sz w:val="22"/>
          <w:szCs w:val="22"/>
          <w:lang w:eastAsia="en-GB"/>
        </w:rPr>
        <w:t xml:space="preserve"> evaluated</w:t>
      </w:r>
      <w:r w:rsidRPr="00BD6A73">
        <w:rPr>
          <w:rFonts w:ascii="Arial" w:eastAsia="Times New Roman" w:hAnsi="Arial" w:cs="Arial"/>
          <w:color w:val="000000"/>
          <w:sz w:val="22"/>
          <w:szCs w:val="22"/>
          <w:lang w:eastAsia="en-GB"/>
        </w:rPr>
        <w:t>?</w:t>
      </w:r>
    </w:p>
    <w:p w14:paraId="6782BDC2" w14:textId="77777777"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p>
    <w:p w14:paraId="1DB6A92D" w14:textId="77777777"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r w:rsidRPr="00BD6A73">
        <w:rPr>
          <w:rFonts w:ascii="Arial" w:eastAsia="Times New Roman" w:hAnsi="Arial" w:cs="Arial"/>
          <w:color w:val="000000"/>
          <w:sz w:val="22"/>
          <w:szCs w:val="22"/>
          <w:lang w:eastAsia="en-GB"/>
        </w:rPr>
        <w:t>Is the proposed evaluation appropriate?</w:t>
      </w:r>
    </w:p>
    <w:p w14:paraId="0384D3D5" w14:textId="77777777"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p>
    <w:p w14:paraId="19BF3380" w14:textId="64AFBB59"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r w:rsidRPr="00BD6A73">
        <w:rPr>
          <w:rFonts w:ascii="Arial" w:eastAsia="Times New Roman" w:hAnsi="Arial" w:cs="Arial"/>
          <w:color w:val="000000"/>
          <w:sz w:val="22"/>
          <w:szCs w:val="22"/>
          <w:lang w:eastAsia="en-GB"/>
        </w:rPr>
        <w:t xml:space="preserve">Is there a breakdown of </w:t>
      </w:r>
      <w:r w:rsidR="00096896">
        <w:rPr>
          <w:rFonts w:ascii="Arial" w:eastAsia="Times New Roman" w:hAnsi="Arial" w:cs="Arial"/>
          <w:color w:val="000000"/>
          <w:sz w:val="22"/>
          <w:szCs w:val="22"/>
          <w:lang w:eastAsia="en-GB"/>
        </w:rPr>
        <w:t xml:space="preserve">the research into </w:t>
      </w:r>
      <w:r w:rsidRPr="00BD6A73">
        <w:rPr>
          <w:rFonts w:ascii="Arial" w:eastAsia="Times New Roman" w:hAnsi="Arial" w:cs="Arial"/>
          <w:color w:val="000000"/>
          <w:sz w:val="22"/>
          <w:szCs w:val="22"/>
          <w:lang w:eastAsia="en-GB"/>
        </w:rPr>
        <w:t>work packages?</w:t>
      </w:r>
    </w:p>
    <w:p w14:paraId="572773EA" w14:textId="77777777"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p>
    <w:p w14:paraId="1F96BD9D" w14:textId="44B320F8"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r w:rsidRPr="00BD6A73">
        <w:rPr>
          <w:rFonts w:ascii="Arial" w:eastAsia="Times New Roman" w:hAnsi="Arial" w:cs="Arial"/>
          <w:color w:val="000000"/>
          <w:sz w:val="22"/>
          <w:szCs w:val="22"/>
          <w:lang w:eastAsia="en-GB"/>
        </w:rPr>
        <w:t>Is this breakdown appropriate?</w:t>
      </w:r>
    </w:p>
    <w:p w14:paraId="74F4EF32" w14:textId="77777777" w:rsidR="00BD6A73" w:rsidRP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p>
    <w:p w14:paraId="78E96FCB" w14:textId="77777777" w:rsidR="00096896"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r w:rsidRPr="00BD6A73">
        <w:rPr>
          <w:rFonts w:ascii="Arial" w:eastAsia="Times New Roman" w:hAnsi="Arial" w:cs="Arial"/>
          <w:color w:val="000000"/>
          <w:sz w:val="22"/>
          <w:szCs w:val="22"/>
          <w:lang w:eastAsia="en-GB"/>
        </w:rPr>
        <w:t>Is there a time plan?</w:t>
      </w:r>
    </w:p>
    <w:p w14:paraId="02AFA67B" w14:textId="77777777" w:rsidR="00096896" w:rsidRDefault="00096896"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p>
    <w:p w14:paraId="73895616" w14:textId="2C85BE34" w:rsidR="00BD6A73" w:rsidRDefault="00BD6A73"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r w:rsidRPr="00BD6A73">
        <w:rPr>
          <w:rFonts w:ascii="Arial" w:eastAsia="Times New Roman" w:hAnsi="Arial" w:cs="Arial"/>
          <w:color w:val="000000"/>
          <w:sz w:val="22"/>
          <w:szCs w:val="22"/>
          <w:lang w:eastAsia="en-GB"/>
        </w:rPr>
        <w:t xml:space="preserve">Is </w:t>
      </w:r>
      <w:r w:rsidR="00096896">
        <w:rPr>
          <w:rFonts w:ascii="Arial" w:eastAsia="Times New Roman" w:hAnsi="Arial" w:cs="Arial"/>
          <w:color w:val="000000"/>
          <w:sz w:val="22"/>
          <w:szCs w:val="22"/>
          <w:lang w:eastAsia="en-GB"/>
        </w:rPr>
        <w:t>the time plan</w:t>
      </w:r>
      <w:r w:rsidRPr="00BD6A73">
        <w:rPr>
          <w:rFonts w:ascii="Arial" w:eastAsia="Times New Roman" w:hAnsi="Arial" w:cs="Arial"/>
          <w:color w:val="000000"/>
          <w:sz w:val="22"/>
          <w:szCs w:val="22"/>
          <w:lang w:eastAsia="en-GB"/>
        </w:rPr>
        <w:t xml:space="preserve"> realistic?</w:t>
      </w:r>
    </w:p>
    <w:p w14:paraId="21DE8D5C" w14:textId="71E1CC4C" w:rsidR="0033700B" w:rsidRDefault="0033700B"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p>
    <w:p w14:paraId="7E67838E" w14:textId="094CF658" w:rsidR="0033700B" w:rsidRPr="00BD6A73" w:rsidRDefault="0033700B" w:rsidP="00BD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2"/>
          <w:szCs w:val="22"/>
          <w:lang w:eastAsia="en-GB"/>
        </w:rPr>
      </w:pPr>
      <w:r w:rsidRPr="00065B8D">
        <w:rPr>
          <w:rFonts w:ascii="Arial" w:eastAsia="Times New Roman" w:hAnsi="Arial" w:cs="Arial"/>
          <w:i/>
          <w:iCs/>
          <w:color w:val="000000"/>
          <w:sz w:val="22"/>
          <w:szCs w:val="22"/>
          <w:lang w:eastAsia="en-GB"/>
        </w:rPr>
        <w:t>Affirmative answers to each of these questions will result in a first class mark.</w:t>
      </w:r>
      <w:r>
        <w:rPr>
          <w:rFonts w:ascii="Arial" w:eastAsia="Times New Roman" w:hAnsi="Arial" w:cs="Arial"/>
          <w:color w:val="000000"/>
          <w:sz w:val="22"/>
          <w:szCs w:val="22"/>
          <w:lang w:eastAsia="en-GB"/>
        </w:rPr>
        <w:t xml:space="preserve">  </w:t>
      </w:r>
      <w:r w:rsidR="00065B8D">
        <w:rPr>
          <w:rFonts w:ascii="Arial" w:hAnsi="Arial" w:cs="Arial"/>
          <w:i/>
          <w:iCs/>
          <w:color w:val="000000"/>
          <w:sz w:val="22"/>
          <w:szCs w:val="22"/>
        </w:rPr>
        <w:t>Markers should briefly describe how the project plan diverges from these desired outcomes to justify their mark.</w:t>
      </w:r>
    </w:p>
    <w:p w14:paraId="10DB6144" w14:textId="77777777" w:rsidR="00BD6A73" w:rsidRPr="000D516D" w:rsidRDefault="00BD6A73">
      <w:pPr>
        <w:rPr>
          <w:rFonts w:ascii="Arial" w:hAnsi="Arial" w:cs="Arial"/>
          <w:sz w:val="22"/>
          <w:szCs w:val="22"/>
        </w:rPr>
      </w:pPr>
    </w:p>
    <w:sectPr w:rsidR="00BD6A73" w:rsidRPr="000D516D" w:rsidSect="009E1B8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B84"/>
    <w:rsid w:val="0004159D"/>
    <w:rsid w:val="000539B4"/>
    <w:rsid w:val="00065B8D"/>
    <w:rsid w:val="00096896"/>
    <w:rsid w:val="000B46F6"/>
    <w:rsid w:val="000C5D90"/>
    <w:rsid w:val="000D516D"/>
    <w:rsid w:val="000E60CF"/>
    <w:rsid w:val="000F791E"/>
    <w:rsid w:val="00103E4B"/>
    <w:rsid w:val="00196C1E"/>
    <w:rsid w:val="00244B10"/>
    <w:rsid w:val="00283F0D"/>
    <w:rsid w:val="00286636"/>
    <w:rsid w:val="00300919"/>
    <w:rsid w:val="00307B6E"/>
    <w:rsid w:val="0033700B"/>
    <w:rsid w:val="00337E7B"/>
    <w:rsid w:val="00367BF2"/>
    <w:rsid w:val="0040256F"/>
    <w:rsid w:val="00404EE5"/>
    <w:rsid w:val="00413378"/>
    <w:rsid w:val="00455EF5"/>
    <w:rsid w:val="00463F50"/>
    <w:rsid w:val="00510714"/>
    <w:rsid w:val="00537DDA"/>
    <w:rsid w:val="00543D25"/>
    <w:rsid w:val="00593140"/>
    <w:rsid w:val="00636CE3"/>
    <w:rsid w:val="0064120E"/>
    <w:rsid w:val="00663FF6"/>
    <w:rsid w:val="00677832"/>
    <w:rsid w:val="00680330"/>
    <w:rsid w:val="00680523"/>
    <w:rsid w:val="0069535C"/>
    <w:rsid w:val="007026FA"/>
    <w:rsid w:val="00704C58"/>
    <w:rsid w:val="00711470"/>
    <w:rsid w:val="007A03C9"/>
    <w:rsid w:val="00866677"/>
    <w:rsid w:val="008D0353"/>
    <w:rsid w:val="00971108"/>
    <w:rsid w:val="009B1894"/>
    <w:rsid w:val="009D2FF6"/>
    <w:rsid w:val="009E08AD"/>
    <w:rsid w:val="009E1B84"/>
    <w:rsid w:val="009F25C7"/>
    <w:rsid w:val="00A455C8"/>
    <w:rsid w:val="00A81B5F"/>
    <w:rsid w:val="00AA1FA3"/>
    <w:rsid w:val="00AC2381"/>
    <w:rsid w:val="00B117C5"/>
    <w:rsid w:val="00B60EBB"/>
    <w:rsid w:val="00BA35DF"/>
    <w:rsid w:val="00BD6A73"/>
    <w:rsid w:val="00C20377"/>
    <w:rsid w:val="00C84827"/>
    <w:rsid w:val="00CF1867"/>
    <w:rsid w:val="00D06ED2"/>
    <w:rsid w:val="00D10FAB"/>
    <w:rsid w:val="00DD5439"/>
    <w:rsid w:val="00DE70D9"/>
    <w:rsid w:val="00DF4ADF"/>
    <w:rsid w:val="00E04432"/>
    <w:rsid w:val="00E04949"/>
    <w:rsid w:val="00E119BE"/>
    <w:rsid w:val="00E140C7"/>
    <w:rsid w:val="00E227DD"/>
    <w:rsid w:val="00E306BD"/>
    <w:rsid w:val="00E5761E"/>
    <w:rsid w:val="00ED2AA6"/>
    <w:rsid w:val="00F00E11"/>
    <w:rsid w:val="00F333E1"/>
    <w:rsid w:val="00FF065D"/>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3FFE2"/>
  <w15:docId w15:val="{A1DE8BAF-2EA3-C946-AE87-101CA616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1B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CF1867"/>
    <w:pPr>
      <w:ind w:left="720"/>
      <w:contextualSpacing/>
    </w:pPr>
  </w:style>
  <w:style w:type="paragraph" w:customStyle="1" w:styleId="Body">
    <w:name w:val="Body"/>
    <w:rsid w:val="00300919"/>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14:textOutline w14:w="0" w14:cap="flat" w14:cmpd="sng" w14:algn="ctr">
        <w14:noFill/>
        <w14:prstDash w14:val="solid"/>
        <w14:bevel/>
      </w14:textOutline>
    </w:rPr>
  </w:style>
  <w:style w:type="paragraph" w:styleId="NormalWeb">
    <w:name w:val="Normal (Web)"/>
    <w:basedOn w:val="Normal"/>
    <w:uiPriority w:val="99"/>
    <w:unhideWhenUsed/>
    <w:rsid w:val="00543D2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04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62398">
      <w:bodyDiv w:val="1"/>
      <w:marLeft w:val="0"/>
      <w:marRight w:val="0"/>
      <w:marTop w:val="0"/>
      <w:marBottom w:val="0"/>
      <w:divBdr>
        <w:top w:val="none" w:sz="0" w:space="0" w:color="auto"/>
        <w:left w:val="none" w:sz="0" w:space="0" w:color="auto"/>
        <w:bottom w:val="none" w:sz="0" w:space="0" w:color="auto"/>
        <w:right w:val="none" w:sz="0" w:space="0" w:color="auto"/>
      </w:divBdr>
    </w:div>
    <w:div w:id="1444033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532046422001228?via%3Dihub" TargetMode="External"/><Relationship Id="rId3" Type="http://schemas.openxmlformats.org/officeDocument/2006/relationships/webSettings" Target="webSettings.xml"/><Relationship Id="rId7" Type="http://schemas.openxmlformats.org/officeDocument/2006/relationships/hyperlink" Target="https://www.nature.com/articles/s41586-019-133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10.1002/cpe.5909" TargetMode="External"/><Relationship Id="rId5" Type="http://schemas.openxmlformats.org/officeDocument/2006/relationships/hyperlink" Target="https://link.springer.com/article/10.1007/s10489-022-04166-z" TargetMode="External"/><Relationship Id="rId10" Type="http://schemas.openxmlformats.org/officeDocument/2006/relationships/theme" Target="theme/theme1.xml"/><Relationship Id="rId4" Type="http://schemas.openxmlformats.org/officeDocument/2006/relationships/hyperlink" Target="https://www.sciencedirect.com/science/article/pii/S1319157820303554?ref=pdf_download&amp;fr=RR-2&amp;rr=7e07e010aa4c772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707</Words>
  <Characters>4036</Characters>
  <Application>Microsoft Office Word</Application>
  <DocSecurity>0</DocSecurity>
  <Lines>33</Lines>
  <Paragraphs>9</Paragraphs>
  <ScaleCrop>false</ScaleCrop>
  <Company>Reader School for Computer Science  The University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Kirk</dc:creator>
  <cp:keywords/>
  <cp:lastModifiedBy>Ting-Chun Chen</cp:lastModifiedBy>
  <cp:revision>69</cp:revision>
  <dcterms:created xsi:type="dcterms:W3CDTF">2017-06-19T16:33:00Z</dcterms:created>
  <dcterms:modified xsi:type="dcterms:W3CDTF">2023-07-02T18:33:00Z</dcterms:modified>
</cp:coreProperties>
</file>