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A2" w:rsidRPr="006342A2" w:rsidRDefault="006342A2" w:rsidP="006342A2">
      <w:pPr>
        <w:jc w:val="center"/>
        <w:rPr>
          <w:rFonts w:ascii="Arial" w:hAnsi="Arial" w:cs="Arial"/>
          <w:b/>
          <w:color w:val="365F91" w:themeColor="accent1" w:themeShade="BF"/>
          <w:sz w:val="96"/>
          <w:szCs w:val="40"/>
        </w:rPr>
      </w:pPr>
      <w:r w:rsidRPr="006342A2">
        <w:rPr>
          <w:rFonts w:ascii="Arial" w:hAnsi="Arial" w:cs="Arial"/>
          <w:b/>
          <w:color w:val="365F91" w:themeColor="accent1" w:themeShade="BF"/>
          <w:sz w:val="96"/>
          <w:szCs w:val="40"/>
        </w:rPr>
        <w:t>Aquatics User Fees</w:t>
      </w:r>
    </w:p>
    <w:p w:rsidR="00246A3C" w:rsidRPr="00246A3C" w:rsidRDefault="006342A2" w:rsidP="00246A3C">
      <w:pPr>
        <w:rPr>
          <w:rFonts w:ascii="Arial" w:hAnsi="Arial" w:cs="Arial"/>
          <w:b/>
          <w:color w:val="000000" w:themeColor="text1"/>
          <w:sz w:val="36"/>
          <w:szCs w:val="40"/>
        </w:rPr>
      </w:pPr>
      <w:r>
        <w:rPr>
          <w:rFonts w:ascii="Arial" w:hAnsi="Arial" w:cs="Arial"/>
          <w:b/>
          <w:color w:val="000000" w:themeColor="text1"/>
          <w:sz w:val="36"/>
          <w:szCs w:val="40"/>
        </w:rPr>
        <w:t>Effective January 1, 2017</w:t>
      </w:r>
    </w:p>
    <w:p w:rsidR="00246A3C" w:rsidRDefault="00246A3C" w:rsidP="00246A3C">
      <w:pPr>
        <w:rPr>
          <w:rFonts w:ascii="Arial" w:hAnsi="Arial" w:cs="Arial"/>
          <w:b/>
          <w:color w:val="000000" w:themeColor="text1"/>
          <w:sz w:val="32"/>
          <w:szCs w:val="40"/>
        </w:rPr>
      </w:pPr>
    </w:p>
    <w:p w:rsidR="00246A3C" w:rsidRDefault="00246A3C" w:rsidP="00246A3C">
      <w:pPr>
        <w:rPr>
          <w:rFonts w:ascii="Arial" w:hAnsi="Arial" w:cs="Arial"/>
          <w:b/>
          <w:color w:val="000000" w:themeColor="text1"/>
          <w:sz w:val="32"/>
          <w:szCs w:val="40"/>
        </w:rPr>
      </w:pPr>
    </w:p>
    <w:p w:rsidR="00246A3C" w:rsidRPr="006342A2" w:rsidRDefault="00246A3C" w:rsidP="00246A3C">
      <w:pPr>
        <w:pBdr>
          <w:bottom w:val="single" w:sz="6" w:space="1" w:color="auto"/>
        </w:pBdr>
        <w:rPr>
          <w:rFonts w:ascii="Arial" w:hAnsi="Arial" w:cs="Arial"/>
          <w:b/>
          <w:color w:val="365F91" w:themeColor="accent1" w:themeShade="BF"/>
          <w:sz w:val="40"/>
          <w:szCs w:val="40"/>
        </w:rPr>
      </w:pPr>
      <w:r w:rsidRPr="006342A2">
        <w:rPr>
          <w:rFonts w:ascii="Arial" w:hAnsi="Arial" w:cs="Arial"/>
          <w:b/>
          <w:color w:val="365F91" w:themeColor="accent1" w:themeShade="BF"/>
          <w:sz w:val="40"/>
          <w:szCs w:val="40"/>
        </w:rPr>
        <w:t xml:space="preserve">Pay Per Visit </w:t>
      </w:r>
    </w:p>
    <w:p w:rsidR="00246A3C" w:rsidRPr="006342A2" w:rsidRDefault="00246A3C" w:rsidP="00246A3C">
      <w:pPr>
        <w:rPr>
          <w:rFonts w:ascii="Arial" w:hAnsi="Arial" w:cs="Arial"/>
          <w:b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6858"/>
      </w:tblGrid>
      <w:tr w:rsidR="00246A3C" w:rsidRPr="006342A2" w:rsidTr="006342A2">
        <w:tc>
          <w:tcPr>
            <w:tcW w:w="4158" w:type="dxa"/>
          </w:tcPr>
          <w:p w:rsidR="00246A3C" w:rsidRPr="006342A2" w:rsidRDefault="00246A3C" w:rsidP="006342A2">
            <w:pP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 w:rsidRPr="006342A2"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Adult</w:t>
            </w:r>
            <w:r w:rsidRPr="006342A2">
              <w:rPr>
                <w:rFonts w:ascii="Arial" w:hAnsi="Arial" w:cs="Arial"/>
                <w:b/>
                <w:color w:val="808080" w:themeColor="background1" w:themeShade="80"/>
                <w:sz w:val="32"/>
                <w:szCs w:val="40"/>
              </w:rPr>
              <w:t xml:space="preserve"> </w:t>
            </w:r>
            <w:r w:rsidRPr="006342A2">
              <w:rPr>
                <w:rFonts w:ascii="Arial" w:hAnsi="Arial" w:cs="Arial"/>
                <w:b/>
                <w:color w:val="808080" w:themeColor="background1" w:themeShade="80"/>
                <w:sz w:val="28"/>
                <w:szCs w:val="40"/>
              </w:rPr>
              <w:t>(</w:t>
            </w:r>
            <w:r w:rsidR="006342A2">
              <w:rPr>
                <w:rFonts w:ascii="Arial" w:hAnsi="Arial" w:cs="Arial"/>
                <w:b/>
                <w:color w:val="808080" w:themeColor="background1" w:themeShade="80"/>
                <w:sz w:val="28"/>
                <w:szCs w:val="40"/>
              </w:rPr>
              <w:t>18 – 54)</w:t>
            </w:r>
          </w:p>
        </w:tc>
        <w:tc>
          <w:tcPr>
            <w:tcW w:w="6858" w:type="dxa"/>
          </w:tcPr>
          <w:p w:rsidR="00246A3C" w:rsidRPr="006342A2" w:rsidRDefault="00246A3C" w:rsidP="00246A3C">
            <w:pPr>
              <w:rPr>
                <w:rFonts w:ascii="Arial" w:hAnsi="Arial" w:cs="Arial"/>
                <w:color w:val="000000" w:themeColor="text1"/>
                <w:sz w:val="40"/>
                <w:szCs w:val="40"/>
              </w:rPr>
            </w:pPr>
            <w:r w:rsidRPr="006342A2">
              <w:rPr>
                <w:rFonts w:ascii="Arial" w:hAnsi="Arial" w:cs="Arial"/>
                <w:color w:val="000000" w:themeColor="text1"/>
                <w:sz w:val="40"/>
                <w:szCs w:val="40"/>
              </w:rPr>
              <w:t>$</w:t>
            </w:r>
            <w:r w:rsidR="006342A2">
              <w:rPr>
                <w:rFonts w:ascii="Arial" w:hAnsi="Arial" w:cs="Arial"/>
                <w:color w:val="000000" w:themeColor="text1"/>
                <w:sz w:val="40"/>
                <w:szCs w:val="40"/>
              </w:rPr>
              <w:t>5.50</w:t>
            </w:r>
          </w:p>
        </w:tc>
      </w:tr>
      <w:tr w:rsidR="00246A3C" w:rsidRPr="006342A2" w:rsidTr="006342A2">
        <w:tc>
          <w:tcPr>
            <w:tcW w:w="4158" w:type="dxa"/>
          </w:tcPr>
          <w:p w:rsidR="00246A3C" w:rsidRPr="006342A2" w:rsidRDefault="00246A3C" w:rsidP="00246A3C">
            <w:pP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 w:rsidRPr="006342A2"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Child</w:t>
            </w:r>
            <w:r w:rsidR="006342A2"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 xml:space="preserve"> </w:t>
            </w:r>
            <w:r w:rsidR="006342A2" w:rsidRPr="006342A2">
              <w:rPr>
                <w:rFonts w:ascii="Arial" w:hAnsi="Arial" w:cs="Arial"/>
                <w:b/>
                <w:color w:val="808080" w:themeColor="background1" w:themeShade="80"/>
                <w:sz w:val="28"/>
                <w:szCs w:val="40"/>
              </w:rPr>
              <w:t>(17 &amp; under)</w:t>
            </w:r>
          </w:p>
        </w:tc>
        <w:tc>
          <w:tcPr>
            <w:tcW w:w="6858" w:type="dxa"/>
          </w:tcPr>
          <w:p w:rsidR="00246A3C" w:rsidRPr="006342A2" w:rsidRDefault="00246A3C" w:rsidP="00246A3C">
            <w:pPr>
              <w:rPr>
                <w:rFonts w:ascii="Arial" w:hAnsi="Arial" w:cs="Arial"/>
                <w:color w:val="000000" w:themeColor="text1"/>
                <w:sz w:val="40"/>
                <w:szCs w:val="40"/>
              </w:rPr>
            </w:pPr>
            <w:r w:rsidRPr="006342A2">
              <w:rPr>
                <w:rFonts w:ascii="Arial" w:hAnsi="Arial" w:cs="Arial"/>
                <w:color w:val="000000" w:themeColor="text1"/>
                <w:sz w:val="40"/>
                <w:szCs w:val="40"/>
              </w:rPr>
              <w:t>$4.00</w:t>
            </w:r>
            <w:bookmarkStart w:id="0" w:name="_GoBack"/>
            <w:bookmarkEnd w:id="0"/>
          </w:p>
        </w:tc>
      </w:tr>
      <w:tr w:rsidR="00246A3C" w:rsidRPr="006342A2" w:rsidTr="006342A2">
        <w:tc>
          <w:tcPr>
            <w:tcW w:w="4158" w:type="dxa"/>
          </w:tcPr>
          <w:p w:rsidR="00246A3C" w:rsidRPr="006342A2" w:rsidRDefault="00246A3C" w:rsidP="00246A3C">
            <w:pP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 w:rsidRPr="006342A2"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 xml:space="preserve">Senior </w:t>
            </w:r>
            <w:r w:rsidRPr="006342A2">
              <w:rPr>
                <w:rFonts w:ascii="Arial" w:hAnsi="Arial" w:cs="Arial"/>
                <w:b/>
                <w:color w:val="808080" w:themeColor="background1" w:themeShade="80"/>
                <w:sz w:val="28"/>
                <w:szCs w:val="40"/>
              </w:rPr>
              <w:t>(55+)</w:t>
            </w:r>
          </w:p>
        </w:tc>
        <w:tc>
          <w:tcPr>
            <w:tcW w:w="6858" w:type="dxa"/>
          </w:tcPr>
          <w:p w:rsidR="00B403C4" w:rsidRPr="006342A2" w:rsidRDefault="006342A2" w:rsidP="006342A2">
            <w:pPr>
              <w:rPr>
                <w:rFonts w:ascii="Arial" w:hAnsi="Arial" w:cs="Arial"/>
                <w:color w:val="000000" w:themeColor="text1"/>
                <w:sz w:val="40"/>
                <w:szCs w:val="40"/>
              </w:rPr>
            </w:pPr>
            <w:r>
              <w:rPr>
                <w:rFonts w:ascii="Arial" w:hAnsi="Arial" w:cs="Arial"/>
                <w:color w:val="000000" w:themeColor="text1"/>
                <w:sz w:val="40"/>
                <w:szCs w:val="40"/>
              </w:rPr>
              <w:t>$4.50</w:t>
            </w:r>
          </w:p>
        </w:tc>
      </w:tr>
      <w:tr w:rsidR="00B403C4" w:rsidRPr="006342A2" w:rsidTr="006342A2">
        <w:tc>
          <w:tcPr>
            <w:tcW w:w="4158" w:type="dxa"/>
          </w:tcPr>
          <w:p w:rsidR="00B403C4" w:rsidRPr="006342A2" w:rsidRDefault="00B403C4" w:rsidP="00246A3C">
            <w:pP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 w:rsidRPr="006342A2"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Family</w:t>
            </w:r>
          </w:p>
        </w:tc>
        <w:tc>
          <w:tcPr>
            <w:tcW w:w="6858" w:type="dxa"/>
          </w:tcPr>
          <w:p w:rsidR="00B403C4" w:rsidRPr="006342A2" w:rsidRDefault="006342A2" w:rsidP="006342A2">
            <w:pPr>
              <w:rPr>
                <w:rFonts w:ascii="Arial" w:hAnsi="Arial" w:cs="Arial"/>
                <w:color w:val="000000" w:themeColor="text1"/>
                <w:sz w:val="40"/>
                <w:szCs w:val="40"/>
              </w:rPr>
            </w:pPr>
            <w:r>
              <w:rPr>
                <w:rFonts w:ascii="Arial" w:hAnsi="Arial" w:cs="Arial"/>
                <w:color w:val="000000" w:themeColor="text1"/>
                <w:sz w:val="40"/>
                <w:szCs w:val="40"/>
              </w:rPr>
              <w:t>$14.00</w:t>
            </w:r>
          </w:p>
        </w:tc>
      </w:tr>
    </w:tbl>
    <w:p w:rsidR="00246A3C" w:rsidRPr="006342A2" w:rsidRDefault="006342A2" w:rsidP="00246A3C">
      <w:pPr>
        <w:rPr>
          <w:rFonts w:ascii="Arial" w:hAnsi="Arial" w:cs="Arial"/>
          <w:b/>
          <w:color w:val="808080" w:themeColor="background1" w:themeShade="80"/>
          <w:sz w:val="28"/>
          <w:szCs w:val="40"/>
        </w:rPr>
      </w:pPr>
      <w:r w:rsidRPr="006342A2">
        <w:rPr>
          <w:rFonts w:ascii="Arial" w:hAnsi="Arial" w:cs="Arial"/>
          <w:b/>
          <w:color w:val="808080" w:themeColor="background1" w:themeShade="80"/>
          <w:sz w:val="28"/>
          <w:szCs w:val="40"/>
        </w:rPr>
        <w:t>(max. 2 adults and 4 children)</w:t>
      </w:r>
    </w:p>
    <w:p w:rsidR="00246A3C" w:rsidRPr="00246A3C" w:rsidRDefault="00246A3C" w:rsidP="00246A3C">
      <w:pPr>
        <w:rPr>
          <w:rFonts w:ascii="Arial" w:hAnsi="Arial" w:cs="Arial"/>
          <w:color w:val="000000" w:themeColor="text1"/>
          <w:sz w:val="32"/>
          <w:szCs w:val="40"/>
        </w:rPr>
      </w:pPr>
    </w:p>
    <w:p w:rsidR="00246A3C" w:rsidRDefault="00246A3C" w:rsidP="007214BB"/>
    <w:p w:rsidR="00246A3C" w:rsidRPr="006342A2" w:rsidRDefault="00246A3C" w:rsidP="00246A3C">
      <w:pPr>
        <w:pBdr>
          <w:bottom w:val="single" w:sz="6" w:space="1" w:color="auto"/>
        </w:pBdr>
        <w:rPr>
          <w:rFonts w:ascii="Arial" w:hAnsi="Arial" w:cs="Arial"/>
          <w:b/>
          <w:color w:val="365F91" w:themeColor="accent1" w:themeShade="BF"/>
          <w:sz w:val="40"/>
          <w:szCs w:val="40"/>
        </w:rPr>
      </w:pPr>
      <w:r w:rsidRPr="006342A2">
        <w:rPr>
          <w:rFonts w:ascii="Arial" w:hAnsi="Arial" w:cs="Arial"/>
          <w:b/>
          <w:color w:val="365F91" w:themeColor="accent1" w:themeShade="BF"/>
          <w:sz w:val="40"/>
          <w:szCs w:val="40"/>
        </w:rPr>
        <w:t>Swim Passes</w:t>
      </w:r>
    </w:p>
    <w:p w:rsidR="00851F74" w:rsidRDefault="00851F74" w:rsidP="007214BB"/>
    <w:p w:rsidR="00851F74" w:rsidRDefault="00851F74" w:rsidP="00246A3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520"/>
        <w:gridCol w:w="6048"/>
      </w:tblGrid>
      <w:tr w:rsidR="00246A3C" w:rsidRPr="00246A3C" w:rsidTr="00246A3C">
        <w:tc>
          <w:tcPr>
            <w:tcW w:w="2448" w:type="dxa"/>
          </w:tcPr>
          <w:p w:rsidR="00246A3C" w:rsidRPr="00246A3C" w:rsidRDefault="00246A3C" w:rsidP="0090205E">
            <w:pPr>
              <w:rPr>
                <w:rFonts w:ascii="Arial" w:hAnsi="Arial" w:cs="Arial"/>
                <w:b/>
                <w:color w:val="000000" w:themeColor="text1"/>
                <w:sz w:val="32"/>
                <w:szCs w:val="40"/>
              </w:rPr>
            </w:pPr>
          </w:p>
        </w:tc>
        <w:tc>
          <w:tcPr>
            <w:tcW w:w="2520" w:type="dxa"/>
          </w:tcPr>
          <w:p w:rsidR="00246A3C" w:rsidRPr="00246A3C" w:rsidRDefault="00246A3C" w:rsidP="0090205E">
            <w:pPr>
              <w:rPr>
                <w:rFonts w:ascii="Arial" w:hAnsi="Arial" w:cs="Arial"/>
                <w:b/>
                <w:color w:val="000000" w:themeColor="text1"/>
                <w:sz w:val="32"/>
                <w:szCs w:val="40"/>
              </w:rPr>
            </w:pPr>
            <w:r w:rsidRPr="00246A3C">
              <w:rPr>
                <w:rFonts w:ascii="Arial" w:hAnsi="Arial" w:cs="Arial"/>
                <w:b/>
                <w:color w:val="000000" w:themeColor="text1"/>
                <w:sz w:val="32"/>
                <w:szCs w:val="40"/>
              </w:rPr>
              <w:t>20 Visit Pass</w:t>
            </w:r>
          </w:p>
        </w:tc>
        <w:tc>
          <w:tcPr>
            <w:tcW w:w="6048" w:type="dxa"/>
          </w:tcPr>
          <w:p w:rsidR="00246A3C" w:rsidRPr="00246A3C" w:rsidRDefault="00246A3C" w:rsidP="0090205E">
            <w:pPr>
              <w:rPr>
                <w:rFonts w:ascii="Arial" w:hAnsi="Arial" w:cs="Arial"/>
                <w:b/>
                <w:color w:val="000000" w:themeColor="text1"/>
                <w:sz w:val="32"/>
                <w:szCs w:val="40"/>
              </w:rPr>
            </w:pPr>
            <w:r w:rsidRPr="00246A3C">
              <w:rPr>
                <w:rFonts w:ascii="Arial" w:hAnsi="Arial" w:cs="Arial"/>
                <w:b/>
                <w:color w:val="000000" w:themeColor="text1"/>
                <w:sz w:val="32"/>
                <w:szCs w:val="40"/>
              </w:rPr>
              <w:t>3 Month Pass</w:t>
            </w:r>
          </w:p>
        </w:tc>
      </w:tr>
      <w:tr w:rsidR="00246A3C" w:rsidRPr="00246A3C" w:rsidTr="00246A3C">
        <w:tc>
          <w:tcPr>
            <w:tcW w:w="2448" w:type="dxa"/>
          </w:tcPr>
          <w:p w:rsidR="00246A3C" w:rsidRPr="00246A3C" w:rsidRDefault="00246A3C" w:rsidP="0090205E">
            <w:pPr>
              <w:rPr>
                <w:rFonts w:ascii="Arial" w:hAnsi="Arial" w:cs="Arial"/>
                <w:b/>
                <w:color w:val="000000" w:themeColor="text1"/>
                <w:sz w:val="32"/>
                <w:szCs w:val="40"/>
              </w:rPr>
            </w:pPr>
            <w:r w:rsidRPr="00246A3C">
              <w:rPr>
                <w:rFonts w:ascii="Arial" w:hAnsi="Arial" w:cs="Arial"/>
                <w:b/>
                <w:color w:val="000000" w:themeColor="text1"/>
                <w:sz w:val="32"/>
                <w:szCs w:val="40"/>
              </w:rPr>
              <w:t>Adult (18+)</w:t>
            </w:r>
          </w:p>
        </w:tc>
        <w:tc>
          <w:tcPr>
            <w:tcW w:w="2520" w:type="dxa"/>
          </w:tcPr>
          <w:p w:rsidR="00246A3C" w:rsidRPr="00246A3C" w:rsidRDefault="00246A3C" w:rsidP="006342A2">
            <w:pPr>
              <w:rPr>
                <w:rFonts w:ascii="Arial" w:hAnsi="Arial" w:cs="Arial"/>
                <w:color w:val="000000" w:themeColor="text1"/>
                <w:sz w:val="32"/>
                <w:szCs w:val="40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40"/>
              </w:rPr>
              <w:t>$</w:t>
            </w:r>
            <w:r w:rsidR="006342A2">
              <w:rPr>
                <w:rFonts w:ascii="Arial" w:hAnsi="Arial" w:cs="Arial"/>
                <w:color w:val="000000" w:themeColor="text1"/>
                <w:sz w:val="32"/>
                <w:szCs w:val="40"/>
              </w:rPr>
              <w:t>99.44</w:t>
            </w:r>
          </w:p>
        </w:tc>
        <w:tc>
          <w:tcPr>
            <w:tcW w:w="6048" w:type="dxa"/>
          </w:tcPr>
          <w:p w:rsidR="00246A3C" w:rsidRPr="00246A3C" w:rsidRDefault="00246A3C" w:rsidP="0090205E">
            <w:pPr>
              <w:rPr>
                <w:rFonts w:ascii="Arial" w:hAnsi="Arial" w:cs="Arial"/>
                <w:color w:val="000000" w:themeColor="text1"/>
                <w:sz w:val="32"/>
                <w:szCs w:val="40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40"/>
              </w:rPr>
              <w:t>$186.00</w:t>
            </w:r>
          </w:p>
        </w:tc>
      </w:tr>
      <w:tr w:rsidR="00246A3C" w:rsidRPr="00246A3C" w:rsidTr="00246A3C">
        <w:tc>
          <w:tcPr>
            <w:tcW w:w="2448" w:type="dxa"/>
          </w:tcPr>
          <w:p w:rsidR="00246A3C" w:rsidRPr="00246A3C" w:rsidRDefault="00246A3C" w:rsidP="0090205E">
            <w:pPr>
              <w:rPr>
                <w:rFonts w:ascii="Arial" w:hAnsi="Arial" w:cs="Arial"/>
                <w:b/>
                <w:color w:val="000000" w:themeColor="text1"/>
                <w:sz w:val="32"/>
                <w:szCs w:val="40"/>
              </w:rPr>
            </w:pPr>
            <w:r w:rsidRPr="00246A3C">
              <w:rPr>
                <w:rFonts w:ascii="Arial" w:hAnsi="Arial" w:cs="Arial"/>
                <w:b/>
                <w:color w:val="000000" w:themeColor="text1"/>
                <w:sz w:val="32"/>
                <w:szCs w:val="40"/>
              </w:rPr>
              <w:t>Child</w:t>
            </w:r>
          </w:p>
        </w:tc>
        <w:tc>
          <w:tcPr>
            <w:tcW w:w="2520" w:type="dxa"/>
          </w:tcPr>
          <w:p w:rsidR="00246A3C" w:rsidRPr="00246A3C" w:rsidRDefault="00246A3C" w:rsidP="00246A3C">
            <w:pPr>
              <w:rPr>
                <w:rFonts w:ascii="Arial" w:hAnsi="Arial" w:cs="Arial"/>
                <w:color w:val="000000" w:themeColor="text1"/>
                <w:sz w:val="32"/>
                <w:szCs w:val="40"/>
              </w:rPr>
            </w:pPr>
            <w:r w:rsidRPr="00246A3C">
              <w:rPr>
                <w:rFonts w:ascii="Arial" w:hAnsi="Arial" w:cs="Arial"/>
                <w:color w:val="000000" w:themeColor="text1"/>
                <w:sz w:val="32"/>
                <w:szCs w:val="40"/>
              </w:rPr>
              <w:t>$</w:t>
            </w:r>
            <w:r>
              <w:rPr>
                <w:rFonts w:ascii="Arial" w:hAnsi="Arial" w:cs="Arial"/>
                <w:color w:val="000000" w:themeColor="text1"/>
                <w:sz w:val="32"/>
                <w:szCs w:val="40"/>
              </w:rPr>
              <w:t>55.00</w:t>
            </w:r>
          </w:p>
        </w:tc>
        <w:tc>
          <w:tcPr>
            <w:tcW w:w="6048" w:type="dxa"/>
          </w:tcPr>
          <w:p w:rsidR="00246A3C" w:rsidRPr="00246A3C" w:rsidRDefault="00246A3C" w:rsidP="0090205E">
            <w:pPr>
              <w:rPr>
                <w:rFonts w:ascii="Arial" w:hAnsi="Arial" w:cs="Arial"/>
                <w:color w:val="000000" w:themeColor="text1"/>
                <w:sz w:val="32"/>
                <w:szCs w:val="40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40"/>
              </w:rPr>
              <w:t>$105.00</w:t>
            </w:r>
          </w:p>
        </w:tc>
      </w:tr>
      <w:tr w:rsidR="00246A3C" w:rsidRPr="00246A3C" w:rsidTr="00246A3C">
        <w:tc>
          <w:tcPr>
            <w:tcW w:w="2448" w:type="dxa"/>
          </w:tcPr>
          <w:p w:rsidR="00246A3C" w:rsidRPr="00246A3C" w:rsidRDefault="00246A3C" w:rsidP="0090205E">
            <w:pPr>
              <w:rPr>
                <w:rFonts w:ascii="Arial" w:hAnsi="Arial" w:cs="Arial"/>
                <w:b/>
                <w:color w:val="000000" w:themeColor="text1"/>
                <w:sz w:val="32"/>
                <w:szCs w:val="40"/>
              </w:rPr>
            </w:pPr>
            <w:r w:rsidRPr="00246A3C">
              <w:rPr>
                <w:rFonts w:ascii="Arial" w:hAnsi="Arial" w:cs="Arial"/>
                <w:b/>
                <w:color w:val="000000" w:themeColor="text1"/>
                <w:sz w:val="32"/>
                <w:szCs w:val="40"/>
              </w:rPr>
              <w:t>Senior (55+)</w:t>
            </w:r>
          </w:p>
        </w:tc>
        <w:tc>
          <w:tcPr>
            <w:tcW w:w="2520" w:type="dxa"/>
          </w:tcPr>
          <w:p w:rsidR="00246A3C" w:rsidRPr="00246A3C" w:rsidRDefault="00246A3C" w:rsidP="006342A2">
            <w:pPr>
              <w:rPr>
                <w:rFonts w:ascii="Arial" w:hAnsi="Arial" w:cs="Arial"/>
                <w:color w:val="000000" w:themeColor="text1"/>
                <w:sz w:val="32"/>
                <w:szCs w:val="40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40"/>
              </w:rPr>
              <w:t>$</w:t>
            </w:r>
            <w:r w:rsidR="006342A2">
              <w:rPr>
                <w:rFonts w:ascii="Arial" w:hAnsi="Arial" w:cs="Arial"/>
                <w:color w:val="000000" w:themeColor="text1"/>
                <w:sz w:val="32"/>
                <w:szCs w:val="40"/>
              </w:rPr>
              <w:t>81.36</w:t>
            </w:r>
          </w:p>
        </w:tc>
        <w:tc>
          <w:tcPr>
            <w:tcW w:w="6048" w:type="dxa"/>
          </w:tcPr>
          <w:p w:rsidR="00246A3C" w:rsidRPr="00246A3C" w:rsidRDefault="00246A3C" w:rsidP="0090205E">
            <w:pPr>
              <w:rPr>
                <w:rFonts w:ascii="Arial" w:hAnsi="Arial" w:cs="Arial"/>
                <w:color w:val="000000" w:themeColor="text1"/>
                <w:sz w:val="32"/>
                <w:szCs w:val="40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40"/>
              </w:rPr>
              <w:t>$132.00</w:t>
            </w:r>
          </w:p>
        </w:tc>
      </w:tr>
    </w:tbl>
    <w:p w:rsidR="00246A3C" w:rsidRDefault="00246A3C" w:rsidP="00246A3C"/>
    <w:p w:rsidR="00246A3C" w:rsidRPr="007214BB" w:rsidRDefault="00246A3C" w:rsidP="00246A3C"/>
    <w:sectPr w:rsidR="00246A3C" w:rsidRPr="007214BB" w:rsidSect="006F1DBE">
      <w:footerReference w:type="default" r:id="rId7"/>
      <w:pgSz w:w="12240" w:h="15840"/>
      <w:pgMar w:top="11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F9B" w:rsidRDefault="001B3F9B" w:rsidP="00900D68">
      <w:r>
        <w:separator/>
      </w:r>
    </w:p>
  </w:endnote>
  <w:endnote w:type="continuationSeparator" w:id="0">
    <w:p w:rsidR="001B3F9B" w:rsidRDefault="001B3F9B" w:rsidP="0090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F9B" w:rsidRDefault="00590224">
    <w:pPr>
      <w:pStyle w:val="Footer"/>
    </w:pPr>
    <w:r>
      <w:rPr>
        <w:noProof/>
        <w:lang w:eastAsia="en-C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-744855</wp:posOffset>
          </wp:positionV>
          <wp:extent cx="2895600" cy="91440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56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3F9B" w:rsidRPr="00900D68"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183BEEEA" wp14:editId="4E49425A">
          <wp:simplePos x="0" y="0"/>
          <wp:positionH relativeFrom="column">
            <wp:posOffset>5743575</wp:posOffset>
          </wp:positionH>
          <wp:positionV relativeFrom="paragraph">
            <wp:posOffset>-1211580</wp:posOffset>
          </wp:positionV>
          <wp:extent cx="1038225" cy="1352550"/>
          <wp:effectExtent l="0" t="0" r="9525" b="0"/>
          <wp:wrapNone/>
          <wp:docPr id="3" name="Picture 0" descr="CITYCMY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YCMYK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38225" cy="1352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3F9B" w:rsidRDefault="001B3F9B" w:rsidP="00481197">
    <w:pPr>
      <w:pStyle w:val="Footer"/>
      <w:tabs>
        <w:tab w:val="clear" w:pos="4680"/>
        <w:tab w:val="clear" w:pos="9360"/>
        <w:tab w:val="left" w:pos="40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F9B" w:rsidRDefault="001B3F9B" w:rsidP="00900D68">
      <w:r>
        <w:separator/>
      </w:r>
    </w:p>
  </w:footnote>
  <w:footnote w:type="continuationSeparator" w:id="0">
    <w:p w:rsidR="001B3F9B" w:rsidRDefault="001B3F9B" w:rsidP="0090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521"/>
    <w:multiLevelType w:val="hybridMultilevel"/>
    <w:tmpl w:val="E27652BA"/>
    <w:lvl w:ilvl="0" w:tplc="9C3E9F9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35242"/>
    <w:multiLevelType w:val="hybridMultilevel"/>
    <w:tmpl w:val="66CE4FB6"/>
    <w:lvl w:ilvl="0" w:tplc="55C6F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7059"/>
    <w:multiLevelType w:val="hybridMultilevel"/>
    <w:tmpl w:val="7756A6AC"/>
    <w:lvl w:ilvl="0" w:tplc="E6365A3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3FFA"/>
    <w:multiLevelType w:val="hybridMultilevel"/>
    <w:tmpl w:val="C1D47414"/>
    <w:lvl w:ilvl="0" w:tplc="AF305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50E84"/>
    <w:multiLevelType w:val="hybridMultilevel"/>
    <w:tmpl w:val="1DAE2308"/>
    <w:lvl w:ilvl="0" w:tplc="9C3E9F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66D24"/>
    <w:multiLevelType w:val="hybridMultilevel"/>
    <w:tmpl w:val="30C2FF5A"/>
    <w:lvl w:ilvl="0" w:tplc="9C3E9F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05E05"/>
    <w:multiLevelType w:val="hybridMultilevel"/>
    <w:tmpl w:val="C032DFD2"/>
    <w:lvl w:ilvl="0" w:tplc="7A941A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C3DB0"/>
    <w:multiLevelType w:val="hybridMultilevel"/>
    <w:tmpl w:val="D2F24322"/>
    <w:lvl w:ilvl="0" w:tplc="6E5C2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81D37"/>
    <w:multiLevelType w:val="hybridMultilevel"/>
    <w:tmpl w:val="52AA939C"/>
    <w:lvl w:ilvl="0" w:tplc="4C803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A3005"/>
    <w:multiLevelType w:val="hybridMultilevel"/>
    <w:tmpl w:val="71AC4BD2"/>
    <w:lvl w:ilvl="0" w:tplc="9D181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A4A57"/>
    <w:multiLevelType w:val="hybridMultilevel"/>
    <w:tmpl w:val="5088F502"/>
    <w:lvl w:ilvl="0" w:tplc="D7FEB92C">
      <w:start w:val="104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86316"/>
    <w:multiLevelType w:val="hybridMultilevel"/>
    <w:tmpl w:val="9E3E3546"/>
    <w:lvl w:ilvl="0" w:tplc="1CE25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0C"/>
    <w:rsid w:val="0000254E"/>
    <w:rsid w:val="00086EC4"/>
    <w:rsid w:val="000A2C20"/>
    <w:rsid w:val="000A4B4E"/>
    <w:rsid w:val="000B6748"/>
    <w:rsid w:val="00186AD6"/>
    <w:rsid w:val="00187178"/>
    <w:rsid w:val="00197F66"/>
    <w:rsid w:val="001B3F9B"/>
    <w:rsid w:val="00246A3C"/>
    <w:rsid w:val="00266FD6"/>
    <w:rsid w:val="002768D2"/>
    <w:rsid w:val="002800FF"/>
    <w:rsid w:val="00285CC2"/>
    <w:rsid w:val="00286A06"/>
    <w:rsid w:val="002E629A"/>
    <w:rsid w:val="00304651"/>
    <w:rsid w:val="003275E5"/>
    <w:rsid w:val="003A135D"/>
    <w:rsid w:val="003B793B"/>
    <w:rsid w:val="003D7237"/>
    <w:rsid w:val="00446EA3"/>
    <w:rsid w:val="00481197"/>
    <w:rsid w:val="004F0A66"/>
    <w:rsid w:val="004F6B75"/>
    <w:rsid w:val="00590224"/>
    <w:rsid w:val="005E0337"/>
    <w:rsid w:val="005E1D45"/>
    <w:rsid w:val="006342A2"/>
    <w:rsid w:val="00687BA3"/>
    <w:rsid w:val="006F09D6"/>
    <w:rsid w:val="006F1DBE"/>
    <w:rsid w:val="00713450"/>
    <w:rsid w:val="007214BB"/>
    <w:rsid w:val="00742D1F"/>
    <w:rsid w:val="00851F74"/>
    <w:rsid w:val="00894BA3"/>
    <w:rsid w:val="008C190C"/>
    <w:rsid w:val="008C32AE"/>
    <w:rsid w:val="00900D68"/>
    <w:rsid w:val="00916A36"/>
    <w:rsid w:val="009172AB"/>
    <w:rsid w:val="009518FA"/>
    <w:rsid w:val="00962798"/>
    <w:rsid w:val="009D1F16"/>
    <w:rsid w:val="00A41BD3"/>
    <w:rsid w:val="00A95324"/>
    <w:rsid w:val="00AF4A2F"/>
    <w:rsid w:val="00B04C43"/>
    <w:rsid w:val="00B403C4"/>
    <w:rsid w:val="00C0461C"/>
    <w:rsid w:val="00CA3589"/>
    <w:rsid w:val="00CD0251"/>
    <w:rsid w:val="00D26FA0"/>
    <w:rsid w:val="00D5639D"/>
    <w:rsid w:val="00D91B40"/>
    <w:rsid w:val="00DF5130"/>
    <w:rsid w:val="00E43980"/>
    <w:rsid w:val="00E46D21"/>
    <w:rsid w:val="00F10390"/>
    <w:rsid w:val="00F12EF9"/>
    <w:rsid w:val="00F63E6A"/>
    <w:rsid w:val="00F74EC6"/>
    <w:rsid w:val="00F9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3F2EF686-C78B-4611-B4D0-44113105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table" w:styleId="TableGrid">
    <w:name w:val="Table Grid"/>
    <w:basedOn w:val="TableNormal"/>
    <w:uiPriority w:val="59"/>
    <w:rsid w:val="00D26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0D6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00D68"/>
  </w:style>
  <w:style w:type="paragraph" w:styleId="Footer">
    <w:name w:val="footer"/>
    <w:basedOn w:val="Normal"/>
    <w:link w:val="FooterChar"/>
    <w:uiPriority w:val="99"/>
    <w:unhideWhenUsed/>
    <w:rsid w:val="00900D6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900D68"/>
  </w:style>
  <w:style w:type="character" w:styleId="Hyperlink">
    <w:name w:val="Hyperlink"/>
    <w:basedOn w:val="DefaultParagraphFont"/>
    <w:uiPriority w:val="99"/>
    <w:unhideWhenUsed/>
    <w:rsid w:val="00286A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2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London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Perlman</dc:creator>
  <cp:keywords/>
  <dc:description/>
  <cp:lastModifiedBy>Macaulay, Mike</cp:lastModifiedBy>
  <cp:revision>2</cp:revision>
  <cp:lastPrinted>2016-12-29T17:31:00Z</cp:lastPrinted>
  <dcterms:created xsi:type="dcterms:W3CDTF">2016-12-29T17:31:00Z</dcterms:created>
  <dcterms:modified xsi:type="dcterms:W3CDTF">2016-12-29T17:31:00Z</dcterms:modified>
</cp:coreProperties>
</file>