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Terraform Hands-on – Project 3.1 (Phase 3: Outputs)</w:t>
      </w:r>
    </w:p>
    <w:p>
      <w:r>
        <w:t>This document captures the complete Phase 3 (Outputs) Terraform hands-on exercise, executed step-by-step. It is formatted for professional sharing and can be exported as a PDF for a LinkedIn document or carousel post.</w:t>
      </w:r>
    </w:p>
    <w:p>
      <w:pPr>
        <w:pStyle w:val="Heading2"/>
      </w:pPr>
      <w:r>
        <w:t>Environment Details</w:t>
      </w:r>
    </w:p>
    <w:p>
      <w:pPr>
        <w:spacing w:after="160"/>
      </w:pPr>
      <w:r>
        <w:t>• IAM User: vswnth1</w:t>
        <w:br/>
        <w:t>• AWS Account ID: 495331821583</w:t>
        <w:br/>
        <w:t>• AWS Region: ap-south-1 (Mumbai)</w:t>
        <w:br/>
        <w:t>• Terraform Version: v1.7.5</w:t>
        <w:br/>
        <w:t>• Project: Terraform Basics – Phase 3 (Outputs)</w:t>
      </w:r>
    </w:p>
    <w:p>
      <w:pPr>
        <w:pStyle w:val="Heading2"/>
      </w:pPr>
      <w:r>
        <w:t>Phase Objective</w:t>
      </w:r>
    </w:p>
    <w:p>
      <w:pPr>
        <w:spacing w:after="160"/>
      </w:pPr>
      <w:r>
        <w:t>To understand Terraform outputs: how values are exposed after apply, how sensitive values are protected, and how outputs are consumed by humans, scripts, and CI/CD pipelines.</w:t>
      </w:r>
    </w:p>
    <w:p>
      <w:pPr>
        <w:pStyle w:val="Heading2"/>
      </w:pPr>
      <w:r>
        <w:t>Outputs Implemented in This Phase</w:t>
      </w:r>
    </w:p>
    <w:p>
      <w:pPr>
        <w:spacing w:after="160"/>
      </w:pPr>
      <w:r>
        <w:t>• bucket_name (string) – S3 bucket name</w:t>
        <w:br/>
        <w:t>• db_password (sensitive) – hidden secret</w:t>
        <w:br/>
        <w:t>• bucket_info (object) – name, arn, region grouped</w:t>
        <w:br/>
        <w:t>• bucket_console_url (computed string) – direct AWS Console URL</w:t>
      </w:r>
    </w:p>
    <w:p>
      <w:pPr>
        <w:pStyle w:val="Heading2"/>
      </w:pPr>
      <w:r>
        <w:t>Step 1 – Navigate and Initialize Terraform</w:t>
      </w:r>
    </w:p>
    <w:p>
      <w:pPr>
        <w:spacing w:after="160"/>
      </w:pPr>
      <w:r>
        <w:t>Commands:</w:t>
        <w:br/>
        <w:t>cd stage_03/project_3.1_terraform_basics/03_outputs</w:t>
        <w:br/>
        <w:t>terraform init</w:t>
        <w:br/>
        <w:br/>
        <w:t>This downloaded AWS and Random providers and initialized the working directory.</w:t>
      </w:r>
    </w:p>
    <w:p>
      <w:r>
        <w:t>[Screenshot Placeholder – terraform init success]</w:t>
      </w:r>
    </w:p>
    <w:p>
      <w:pPr>
        <w:pStyle w:val="Heading2"/>
      </w:pPr>
      <w:r>
        <w:t>Step 2 – Terraform Plan</w:t>
      </w:r>
    </w:p>
    <w:p>
      <w:pPr>
        <w:spacing w:after="160"/>
      </w:pPr>
      <w:r>
        <w:t>Command:</w:t>
        <w:br/>
        <w:t>terraform plan</w:t>
        <w:br/>
        <w:br/>
        <w:t>Terraform planned creation of:</w:t>
        <w:br/>
        <w:t>• S3 bucket (outputs-demo-xxxxxxxx)</w:t>
        <w:br/>
        <w:t>• Secure SSM Parameter (/handson/db/password)</w:t>
        <w:br/>
        <w:t>• random_id suffix</w:t>
        <w:br/>
        <w:br/>
        <w:t>Sensitive output values were hidden at plan time.</w:t>
      </w:r>
    </w:p>
    <w:p>
      <w:r>
        <w:t>[Screenshot Placeholder – terraform plan outputs section]</w:t>
      </w:r>
    </w:p>
    <w:p>
      <w:pPr>
        <w:pStyle w:val="Heading2"/>
      </w:pPr>
      <w:r>
        <w:t>Step 3 – Terraform Apply</w:t>
      </w:r>
    </w:p>
    <w:p>
      <w:pPr>
        <w:spacing w:after="160"/>
      </w:pPr>
      <w:r>
        <w:t>Command:</w:t>
        <w:br/>
        <w:t>terraform apply</w:t>
        <w:br/>
        <w:br/>
        <w:t>Resources were successfully created. All outputs appeared after apply, with sensitive values masked.</w:t>
      </w:r>
    </w:p>
    <w:p>
      <w:r>
        <w:t>[Screenshot Placeholder – terraform apply output]</w:t>
      </w:r>
    </w:p>
    <w:p>
      <w:r>
        <w:t>[Screenshot Placeholder – S3 bucket in AWS console]</w:t>
      </w:r>
    </w:p>
    <w:p>
      <w:r>
        <w:t>[Screenshot Placeholder – SSM Parameter Store entry]</w:t>
      </w:r>
    </w:p>
    <w:p>
      <w:pPr>
        <w:pStyle w:val="Heading2"/>
      </w:pPr>
      <w:r>
        <w:t>Step 4 – Reading Outputs (terraform output)</w:t>
      </w:r>
    </w:p>
    <w:p>
      <w:pPr>
        <w:spacing w:after="160"/>
      </w:pPr>
      <w:r>
        <w:t>Command:</w:t>
        <w:br/>
        <w:t>terraform output</w:t>
        <w:br/>
        <w:br/>
        <w:t>Displayed all outputs. Sensitive values remained hidden.</w:t>
      </w:r>
    </w:p>
    <w:p>
      <w:r>
        <w:t>[Screenshot Placeholder – terraform output]</w:t>
      </w:r>
    </w:p>
    <w:p>
      <w:pPr>
        <w:pStyle w:val="Heading2"/>
      </w:pPr>
      <w:r>
        <w:t>Step 5 – Using -raw for Automation</w:t>
      </w:r>
    </w:p>
    <w:p>
      <w:pPr>
        <w:spacing w:after="160"/>
      </w:pPr>
      <w:r>
        <w:t>Commands:</w:t>
        <w:br/>
        <w:t>terraform output -raw bucket_name</w:t>
        <w:br/>
        <w:t>terraform output -raw bucket_console_url</w:t>
        <w:br/>
        <w:br/>
        <w:t>These provide clean values without quotes, ideal for shell scripts and pipelines.</w:t>
      </w:r>
    </w:p>
    <w:p>
      <w:r>
        <w:t>[Screenshot Placeholder – terraform output -raw commands]</w:t>
      </w:r>
    </w:p>
    <w:p>
      <w:pPr>
        <w:pStyle w:val="Heading2"/>
      </w:pPr>
      <w:r>
        <w:t>Step 6 – Revealing Sensitive Output (JSON)</w:t>
      </w:r>
    </w:p>
    <w:p>
      <w:pPr>
        <w:spacing w:after="160"/>
      </w:pPr>
      <w:r>
        <w:t>Command:</w:t>
        <w:br/>
        <w:t>terraform output -json db_password</w:t>
        <w:br/>
        <w:br/>
        <w:t>This is the only supported way to view sensitive outputs. The value appeared in JSON format.</w:t>
      </w:r>
    </w:p>
    <w:p>
      <w:r>
        <w:t>[Screenshot Placeholder – terraform output -json db_password]</w:t>
      </w:r>
    </w:p>
    <w:p>
      <w:pPr>
        <w:pStyle w:val="Heading2"/>
      </w:pPr>
      <w:r>
        <w:t>Step 7 – Cleanup (Destroy)</w:t>
      </w:r>
    </w:p>
    <w:p>
      <w:pPr>
        <w:spacing w:after="160"/>
      </w:pPr>
      <w:r>
        <w:t>Command:</w:t>
        <w:br/>
        <w:t>terraform destroy</w:t>
        <w:br/>
        <w:br/>
        <w:t>All created AWS resources were removed to keep the account clean and cost-free.</w:t>
      </w:r>
    </w:p>
    <w:p>
      <w:r>
        <w:t>[Screenshot Placeholder – terraform destroy completed]</w:t>
      </w:r>
    </w:p>
    <w:p>
      <w:pPr>
        <w:pStyle w:val="Heading2"/>
      </w:pPr>
      <w:r>
        <w:t>Phase 3 Key Learnings</w:t>
      </w:r>
    </w:p>
    <w:p>
      <w:pPr>
        <w:spacing w:after="160"/>
      </w:pPr>
      <w:r>
        <w:t>• Outputs expose important infrastructure values</w:t>
        <w:br/>
        <w:t>• Sensitive outputs are hidden by default</w:t>
        <w:br/>
        <w:t>• -raw outputs are consumed by scripts and CI/CD</w:t>
        <w:br/>
        <w:t>• Outputs are commonly used between Terraform modules</w:t>
        <w:br/>
        <w:t>• Always destroy resources after learning exercises</w:t>
      </w:r>
    </w:p>
    <w:p>
      <w:pPr>
        <w:pStyle w:val="Heading2"/>
      </w:pPr>
      <w:r>
        <w:t>Progress Tracker</w:t>
      </w:r>
    </w:p>
    <w:p>
      <w:pPr>
        <w:spacing w:after="160"/>
      </w:pPr>
      <w:r>
        <w:t>✅ Phase 1 – Hello Terraform</w:t>
        <w:br/>
        <w:t>✅ Phase 2 – Variables</w:t>
        <w:br/>
        <w:t>✅ Phase 3 – Outputs</w:t>
        <w:br/>
        <w:t>➡️ Phase 4 – Data Sources (Next)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Viswanath TGR</dc:creator>
  <keywords/>
  <dc:description>generated by python-docx</dc:description>
  <lastModifiedBy>Viswanath TGR</lastModifiedBy>
  <revision>1</revision>
  <dcterms:created xsi:type="dcterms:W3CDTF">2026-05-12T17:31:28.6071822Z</dcterms:created>
  <dcterms:modified xsi:type="dcterms:W3CDTF">2026-05-12T17:31:28.6071822Z</dcterms:modified>
  <category/>
</coreProperties>
</file>