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BE2" w:rsidRDefault="00064BE2" w:rsidP="00064BE2">
      <w:r>
        <w:t>Dragon Types</w:t>
      </w:r>
    </w:p>
    <w:p w:rsidR="00064BE2" w:rsidRDefault="00064BE2" w:rsidP="00064BE2"/>
    <w:p w:rsidR="00064BE2" w:rsidRDefault="00064BE2" w:rsidP="00064BE2">
      <w:r>
        <w:t>In modern fantasy, dragons are usually defined by their color.</w:t>
      </w:r>
    </w:p>
    <w:p w:rsidR="00064BE2" w:rsidRDefault="00064BE2" w:rsidP="00064BE2"/>
    <w:p w:rsidR="00064BE2" w:rsidRDefault="00064BE2" w:rsidP="00064BE2">
      <w:r>
        <w:t>T</w:t>
      </w:r>
      <w:r>
        <w:t xml:space="preserve">here are many different types of dragons. From cruel and vile to cunning and majestic, dragons have inspired, or terrorized, many throughout history. All are a force to be reckoned with. Two of the main kinds of dragons in modern fantasy are metallic dragons, which are </w:t>
      </w:r>
      <w:proofErr w:type="gramStart"/>
      <w:r>
        <w:t>good,</w:t>
      </w:r>
      <w:proofErr w:type="gramEnd"/>
      <w:r>
        <w:t xml:space="preserve"> and chromatic dragons, which are evil. This article will describe different kinds of chromatic dragons—black dragons, red dragons, blue dragons, green dragons, and white dragons. You may also be interested in wyverns, which are dragon-like creatures, and our complete list of dragon species.</w:t>
      </w:r>
    </w:p>
    <w:p w:rsidR="00064BE2" w:rsidRDefault="00064BE2" w:rsidP="00064BE2"/>
    <w:p w:rsidR="00064BE2" w:rsidRDefault="00064BE2" w:rsidP="00064BE2">
      <w:r>
        <w:t>Black Dragons</w:t>
      </w:r>
    </w:p>
    <w:p w:rsidR="00064BE2" w:rsidRDefault="00064BE2" w:rsidP="00064BE2"/>
    <w:p w:rsidR="00064BE2" w:rsidRDefault="00064BE2" w:rsidP="00064BE2">
      <w:r>
        <w:t>Black dragons are vile, evil tempered, and obsessed with death. They live in fetid, swampy habitats. They find comfort in the sickening-sweet aroma of drowned, rotting carcasses. The black dragon's domain is the swamp and the jungle. They are abusive, quick to anger, and malevolent. Their hearts are as black as their slimy scales.</w:t>
      </w:r>
    </w:p>
    <w:p w:rsidR="00064BE2" w:rsidRDefault="00064BE2" w:rsidP="00064BE2"/>
    <w:p w:rsidR="00064BE2" w:rsidRDefault="00064BE2" w:rsidP="00064BE2">
      <w:r>
        <w:t>A black dragon can be identified by his grim, skeletal appearance. His eyes lie in deep sockets. His two great horns curve forward and down. The flesh of his face appears to have partially deteriorated, as if burnt by acid. Acidic slime drools from his menacing grin. He smells of rotting vegetation, foul water, and poisonous acid.</w:t>
      </w:r>
    </w:p>
    <w:p w:rsidR="00064BE2" w:rsidRDefault="00064BE2" w:rsidP="00064BE2"/>
    <w:p w:rsidR="00064BE2" w:rsidRDefault="00064BE2" w:rsidP="00064BE2">
      <w:r>
        <w:t>Living in sticky, wet habitats, black dragons dine mostly on fish, eels, and other water creatures. They will eat meat, but prefer to allow their victims float in ponds for days, or even weeks, before being eaten.</w:t>
      </w:r>
    </w:p>
    <w:p w:rsidR="00064BE2" w:rsidRDefault="00064BE2" w:rsidP="00064BE2"/>
    <w:p w:rsidR="00064BE2" w:rsidRDefault="00064BE2" w:rsidP="00064BE2">
      <w:r>
        <w:t>If you ever encounter a black dragon, be careful—he prefers surprise attacks instead of fair fighting. He is most active in the darkest hour of night, wherein the darkness he feels confident and powerful. He breathes a poisonous, sizzling acid.</w:t>
      </w:r>
    </w:p>
    <w:p w:rsidR="00064BE2" w:rsidRDefault="00064BE2" w:rsidP="00064BE2"/>
    <w:p w:rsidR="00064BE2" w:rsidRDefault="00064BE2" w:rsidP="00064BE2">
      <w:r>
        <w:lastRenderedPageBreak/>
        <w:t>Red Dragons</w:t>
      </w:r>
    </w:p>
    <w:p w:rsidR="00064BE2" w:rsidRDefault="00064BE2" w:rsidP="00064BE2"/>
    <w:p w:rsidR="00064BE2" w:rsidRDefault="00064BE2" w:rsidP="00064BE2">
      <w:r>
        <w:t xml:space="preserve">Red dragons are greedy and covetous, and obsessed with increasing their treasure hoards. They live in warm habitats, such as volcanoes or tropical islands. The red dragon's domain is </w:t>
      </w:r>
      <w:proofErr w:type="spellStart"/>
      <w:r>
        <w:t>is</w:t>
      </w:r>
      <w:proofErr w:type="spellEnd"/>
      <w:r>
        <w:t xml:space="preserve"> the mountain and the island. They are vain, cunning, and terrible.</w:t>
      </w:r>
    </w:p>
    <w:p w:rsidR="00064BE2" w:rsidRDefault="00064BE2" w:rsidP="00064BE2"/>
    <w:p w:rsidR="00064BE2" w:rsidRDefault="00064BE2" w:rsidP="00064BE2">
      <w:r>
        <w:t>A red dragon can be identified by is long wings and two long horns. He has a long, red, forked tongue. Tiny flames often dance in his nostrils when he is angry. His eyes gleam with unrestrained greed when he has seen treasure. He smells of smoke and sulfur.</w:t>
      </w:r>
    </w:p>
    <w:p w:rsidR="00064BE2" w:rsidRDefault="00064BE2" w:rsidP="00064BE2"/>
    <w:p w:rsidR="00064BE2" w:rsidRDefault="00064BE2" w:rsidP="00064BE2">
      <w:r>
        <w:t>Red dragons are fiercely territorial. They prefer to eat meat, especially people. Red dragons have been known to force villages to sacrifice maidens to them. (This is a matter of taste. As you would have it, apparently maidens "just taste better.") The best part of a meal for a red dragon is drinking the blood.</w:t>
      </w:r>
    </w:p>
    <w:p w:rsidR="00064BE2" w:rsidRDefault="00064BE2" w:rsidP="00064BE2"/>
    <w:p w:rsidR="00064BE2" w:rsidRDefault="00064BE2" w:rsidP="00064BE2">
      <w:r>
        <w:t>Red dragons breathe a deadly fire.</w:t>
      </w:r>
    </w:p>
    <w:p w:rsidR="00064BE2" w:rsidRDefault="00064BE2" w:rsidP="00064BE2"/>
    <w:p w:rsidR="00064BE2" w:rsidRDefault="00064BE2" w:rsidP="00064BE2">
      <w:r>
        <w:t>Blue Dragons</w:t>
      </w:r>
    </w:p>
    <w:p w:rsidR="00064BE2" w:rsidRDefault="00064BE2" w:rsidP="00064BE2"/>
    <w:p w:rsidR="00064BE2" w:rsidRDefault="00064BE2" w:rsidP="00064BE2">
      <w:r>
        <w:t>Blue dragons are pensive, lawful, and vain. They live in hot, dry areas, such as sandy deserts or arid steppes.</w:t>
      </w:r>
    </w:p>
    <w:p w:rsidR="00064BE2" w:rsidRDefault="00064BE2" w:rsidP="00064BE2"/>
    <w:p w:rsidR="00064BE2" w:rsidRDefault="00064BE2" w:rsidP="00064BE2">
      <w:r>
        <w:t>A blue dragon can be identified by his frilled ears and a single horn upon his head. His eyes are smooth, glossy, and without pupils-when looking at them, you may feel as though you are looking into eternity. The dry scent of ozone and sand follows a blue dragon wherever he goes.</w:t>
      </w:r>
    </w:p>
    <w:p w:rsidR="00064BE2" w:rsidRDefault="00064BE2" w:rsidP="00064BE2"/>
    <w:p w:rsidR="00064BE2" w:rsidRDefault="00064BE2" w:rsidP="00064BE2">
      <w:r>
        <w:t xml:space="preserve">He loves to soar in the hot desert air. He is a dedicated </w:t>
      </w:r>
      <w:proofErr w:type="spellStart"/>
      <w:r>
        <w:t>carnivour</w:t>
      </w:r>
      <w:proofErr w:type="spellEnd"/>
      <w:r>
        <w:t xml:space="preserve"> who will eat snakes, lizards, and occasionally even desert plants, but truly prefers herd animals such as camels. Blue dragons are a real threat to caravans crossing the desert. He prefers to attack people in ambush. Surprise and distance is his greatest ally. They enjoy sitting and reflecting. He is blue-blooded (that is to say, cold, effete, or noble.) He is lawful and has some sense of morals.</w:t>
      </w:r>
    </w:p>
    <w:p w:rsidR="00064BE2" w:rsidRDefault="00064BE2" w:rsidP="00064BE2"/>
    <w:p w:rsidR="00064BE2" w:rsidRDefault="00064BE2" w:rsidP="00064BE2">
      <w:r>
        <w:lastRenderedPageBreak/>
        <w:t>He is good at tracking.</w:t>
      </w:r>
    </w:p>
    <w:p w:rsidR="00064BE2" w:rsidRDefault="00064BE2" w:rsidP="00064BE2"/>
    <w:p w:rsidR="00064BE2" w:rsidRDefault="00064BE2" w:rsidP="00064BE2">
      <w:r>
        <w:t>The blue dragon is large and vibrant.</w:t>
      </w:r>
    </w:p>
    <w:p w:rsidR="00064BE2" w:rsidRDefault="00064BE2" w:rsidP="00064BE2"/>
    <w:p w:rsidR="00064BE2" w:rsidRDefault="00064BE2" w:rsidP="00064BE2">
      <w:r>
        <w:t>Blue dragons breathe lightning, that is, a lightning bolt.</w:t>
      </w:r>
    </w:p>
    <w:p w:rsidR="00064BE2" w:rsidRDefault="00064BE2" w:rsidP="00064BE2"/>
    <w:p w:rsidR="00064BE2" w:rsidRDefault="00064BE2" w:rsidP="00064BE2">
      <w:r>
        <w:t>Green Dragons</w:t>
      </w:r>
    </w:p>
    <w:p w:rsidR="00064BE2" w:rsidRDefault="00064BE2" w:rsidP="00064BE2"/>
    <w:p w:rsidR="00064BE2" w:rsidRDefault="00064BE2" w:rsidP="00064BE2">
      <w:r>
        <w:t xml:space="preserve">The green dragon is a belligerent creature and master of intrigue, politics, and backbiting. He is cruel. He prefers forests—the older and bigger the trees, the better. Instead of being </w:t>
      </w:r>
      <w:proofErr w:type="spellStart"/>
      <w:r>
        <w:t>overtly</w:t>
      </w:r>
      <w:proofErr w:type="spellEnd"/>
      <w:r>
        <w:t xml:space="preserve"> aggressive, he prefers to concoct </w:t>
      </w:r>
      <w:proofErr w:type="spellStart"/>
      <w:r>
        <w:t>elaborat</w:t>
      </w:r>
      <w:proofErr w:type="spellEnd"/>
      <w:r>
        <w:t xml:space="preserve"> schemes to gain power or wealth with as little effort as possible. He may make his lair behind a waterfall or near a lake, pond, or stream that provides a submerged entrance. The closer one gets to his lair, the darker the woods become. Evil hangs in the air, mingling with the forest scents to produce foul odors.</w:t>
      </w:r>
    </w:p>
    <w:p w:rsidR="00064BE2" w:rsidRDefault="00064BE2" w:rsidP="00064BE2"/>
    <w:p w:rsidR="00064BE2" w:rsidRDefault="00064BE2" w:rsidP="00064BE2">
      <w:r>
        <w:t xml:space="preserve">The green dragon's head is covered in </w:t>
      </w:r>
      <w:proofErr w:type="spellStart"/>
      <w:r>
        <w:t>hornlets</w:t>
      </w:r>
      <w:proofErr w:type="spellEnd"/>
      <w:r>
        <w:t>. He has a long neck and legs, and resembles a brontosaurus.</w:t>
      </w:r>
    </w:p>
    <w:p w:rsidR="00064BE2" w:rsidRDefault="00064BE2" w:rsidP="00064BE2"/>
    <w:p w:rsidR="00064BE2" w:rsidRDefault="00064BE2" w:rsidP="00064BE2">
      <w:proofErr w:type="gramStart"/>
      <w:r>
        <w:t xml:space="preserve">The green dragon </w:t>
      </w:r>
      <w:proofErr w:type="spellStart"/>
      <w:r>
        <w:t>reaks</w:t>
      </w:r>
      <w:proofErr w:type="spellEnd"/>
      <w:r>
        <w:t xml:space="preserve"> of chlorine.</w:t>
      </w:r>
      <w:proofErr w:type="gramEnd"/>
    </w:p>
    <w:p w:rsidR="00064BE2" w:rsidRDefault="00064BE2" w:rsidP="00064BE2"/>
    <w:p w:rsidR="00064BE2" w:rsidRDefault="00064BE2" w:rsidP="00064BE2">
      <w:r>
        <w:t xml:space="preserve">The green dragon is a liar and master of verbal evasion. Just talking to a green dragon can lead to ruin. When attacking, he will usually stalk his prey first, sometimes for days. The green dragon has a palette for elf flesh. He loves to play with his prey. He will subside on practically anything, including shrubs and small trees. He uses </w:t>
      </w:r>
      <w:proofErr w:type="spellStart"/>
      <w:r>
        <w:t>camoflauge</w:t>
      </w:r>
      <w:proofErr w:type="spellEnd"/>
      <w:r>
        <w:t xml:space="preserve"> to his advantage. He is obsessed with life and growth, and wants to live eternally. He is envious.</w:t>
      </w:r>
    </w:p>
    <w:p w:rsidR="00064BE2" w:rsidRDefault="00064BE2" w:rsidP="00064BE2"/>
    <w:p w:rsidR="00064BE2" w:rsidRDefault="00064BE2" w:rsidP="00064BE2">
      <w:r>
        <w:t>He is good at tracking.</w:t>
      </w:r>
    </w:p>
    <w:p w:rsidR="00064BE2" w:rsidRDefault="00064BE2" w:rsidP="00064BE2"/>
    <w:p w:rsidR="00064BE2" w:rsidRDefault="00064BE2" w:rsidP="00064BE2">
      <w:r>
        <w:t>The green dragon likes to instill terror in lesser opponents before torturing them to death.</w:t>
      </w:r>
    </w:p>
    <w:p w:rsidR="00064BE2" w:rsidRDefault="00064BE2" w:rsidP="00064BE2"/>
    <w:p w:rsidR="00064BE2" w:rsidRDefault="00064BE2" w:rsidP="00064BE2">
      <w:r>
        <w:t>Green dragons breathe poisonous gas, that is, a toxic chlorine gas.</w:t>
      </w:r>
    </w:p>
    <w:p w:rsidR="00064BE2" w:rsidRDefault="00064BE2" w:rsidP="00064BE2">
      <w:r>
        <w:t xml:space="preserve"> </w:t>
      </w:r>
    </w:p>
    <w:p w:rsidR="00064BE2" w:rsidRDefault="00064BE2" w:rsidP="00064BE2">
      <w:r>
        <w:t>White Dragons</w:t>
      </w:r>
    </w:p>
    <w:p w:rsidR="00064BE2" w:rsidRDefault="00064BE2" w:rsidP="00064BE2"/>
    <w:p w:rsidR="00064BE2" w:rsidRDefault="00064BE2" w:rsidP="00064BE2">
      <w:r>
        <w:t>White dragons are small and intelligent. They live in frigid, icy climates — usually arctic areas, but sometimes very high mountains. They travel alone, and have very good memories. They prefer the solitude of snowy plains and caves, far away from the warming rays of the sun.</w:t>
      </w:r>
    </w:p>
    <w:p w:rsidR="00064BE2" w:rsidRDefault="00064BE2" w:rsidP="00064BE2"/>
    <w:p w:rsidR="00064BE2" w:rsidRDefault="00064BE2" w:rsidP="00064BE2">
      <w:r>
        <w:t xml:space="preserve">A white dragon can be identified by his sharp, intelligent-looking eyes and intense expression. His scales resemble fur, or even feathers, in places. His wide feet and sharp claws help him to walk atop </w:t>
      </w:r>
      <w:proofErr w:type="spellStart"/>
      <w:r>
        <w:t>snowbanks</w:t>
      </w:r>
      <w:proofErr w:type="spellEnd"/>
      <w:r>
        <w:t xml:space="preserve">. An aura of coldness seems to </w:t>
      </w:r>
      <w:proofErr w:type="spellStart"/>
      <w:r>
        <w:t>eminate</w:t>
      </w:r>
      <w:proofErr w:type="spellEnd"/>
      <w:r>
        <w:t xml:space="preserve"> from the white dragon.</w:t>
      </w:r>
    </w:p>
    <w:p w:rsidR="00064BE2" w:rsidRDefault="00064BE2" w:rsidP="00064BE2"/>
    <w:p w:rsidR="00064BE2" w:rsidRDefault="00064BE2" w:rsidP="00064BE2">
      <w:r>
        <w:t xml:space="preserve">Living in frosty climes, white dragons prefer their food to be suitably chilled. If their victims have not frozen to death already, white dragons will often pack them away in the snow until they are properly frozen. </w:t>
      </w:r>
    </w:p>
    <w:p w:rsidR="00064BE2" w:rsidRDefault="00064BE2" w:rsidP="00064BE2"/>
    <w:p w:rsidR="00735A45" w:rsidRDefault="00064BE2" w:rsidP="00064BE2">
      <w:r>
        <w:t>If you ever encounter a white dragon, be on your guard— he is swift and alert. Your best bet is to scare or intimidate him, as white dragons are sometimes known to be cowardly. He breathes a chilling frost.</w:t>
      </w:r>
    </w:p>
    <w:sectPr w:rsidR="00735A45" w:rsidSect="00735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4BE2"/>
    <w:rsid w:val="00064BE2"/>
    <w:rsid w:val="000F1604"/>
    <w:rsid w:val="00735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A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6801786">
      <w:bodyDiv w:val="1"/>
      <w:marLeft w:val="0"/>
      <w:marRight w:val="0"/>
      <w:marTop w:val="0"/>
      <w:marBottom w:val="0"/>
      <w:divBdr>
        <w:top w:val="none" w:sz="0" w:space="0" w:color="auto"/>
        <w:left w:val="none" w:sz="0" w:space="0" w:color="auto"/>
        <w:bottom w:val="none" w:sz="0" w:space="0" w:color="auto"/>
        <w:right w:val="none" w:sz="0" w:space="0" w:color="auto"/>
      </w:divBdr>
      <w:divsChild>
        <w:div w:id="1523665691">
          <w:marLeft w:val="0"/>
          <w:marRight w:val="0"/>
          <w:marTop w:val="0"/>
          <w:marBottom w:val="0"/>
          <w:divBdr>
            <w:top w:val="none" w:sz="0" w:space="0" w:color="auto"/>
            <w:left w:val="none" w:sz="0" w:space="0" w:color="auto"/>
            <w:bottom w:val="none" w:sz="0" w:space="0" w:color="auto"/>
            <w:right w:val="none" w:sz="0" w:space="0" w:color="auto"/>
          </w:divBdr>
          <w:divsChild>
            <w:div w:id="1859273411">
              <w:marLeft w:val="0"/>
              <w:marRight w:val="0"/>
              <w:marTop w:val="0"/>
              <w:marBottom w:val="0"/>
              <w:divBdr>
                <w:top w:val="none" w:sz="0" w:space="0" w:color="auto"/>
                <w:left w:val="none" w:sz="0" w:space="0" w:color="auto"/>
                <w:bottom w:val="none" w:sz="0" w:space="0" w:color="auto"/>
                <w:right w:val="none" w:sz="0" w:space="0" w:color="auto"/>
              </w:divBdr>
              <w:divsChild>
                <w:div w:id="486167646">
                  <w:marLeft w:val="0"/>
                  <w:marRight w:val="0"/>
                  <w:marTop w:val="0"/>
                  <w:marBottom w:val="0"/>
                  <w:divBdr>
                    <w:top w:val="none" w:sz="0" w:space="0" w:color="auto"/>
                    <w:left w:val="none" w:sz="0" w:space="0" w:color="auto"/>
                    <w:bottom w:val="none" w:sz="0" w:space="0" w:color="auto"/>
                    <w:right w:val="none" w:sz="0" w:space="0" w:color="auto"/>
                  </w:divBdr>
                </w:div>
                <w:div w:id="12069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Ranbir Thakur</dc:creator>
  <cp:lastModifiedBy>Ranbir Thakur</cp:lastModifiedBy>
  <cp:revision>1</cp:revision>
  <dcterms:created xsi:type="dcterms:W3CDTF">2012-05-16T10:32:00Z</dcterms:created>
  <dcterms:modified xsi:type="dcterms:W3CDTF">2012-05-16T10:54:00Z</dcterms:modified>
</cp:coreProperties>
</file>