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7055F56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F97641">
        <w:rPr>
          <w:rFonts w:ascii="Cordia New" w:hAnsi="Cordia New" w:cs="Cordia New"/>
          <w:sz w:val="30"/>
          <w:szCs w:val="30"/>
        </w:rPr>
        <w:t>31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20585">
        <w:rPr>
          <w:rFonts w:ascii="Cordia New" w:hAnsi="Cordia New" w:cs="Cordia New" w:hint="cs"/>
          <w:sz w:val="30"/>
          <w:szCs w:val="30"/>
          <w:cs/>
        </w:rPr>
        <w:t>สิงหา</w:t>
      </w:r>
      <w:r w:rsidR="00513F6F">
        <w:rPr>
          <w:rFonts w:ascii="Cordia New" w:hAnsi="Cordia New" w:cs="Cordia New" w:hint="cs"/>
          <w:sz w:val="30"/>
          <w:szCs w:val="30"/>
          <w:cs/>
        </w:rPr>
        <w:t>คม พ.ศ.</w:t>
      </w:r>
      <w:r w:rsidR="00F97641">
        <w:rPr>
          <w:rFonts w:ascii="Cordia New" w:hAnsi="Cordia New" w:cs="Cordia New"/>
          <w:sz w:val="30"/>
          <w:szCs w:val="30"/>
        </w:rPr>
        <w:t>2568</w:t>
      </w:r>
    </w:p>
    <w:p w14:paraId="25CFB1BB" w14:textId="17EFF408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F20B57">
        <w:rPr>
          <w:rFonts w:ascii="Cordia New" w:hAnsi="Cordia New" w:cs="Cordia New" w:hint="cs"/>
          <w:b/>
          <w:bCs/>
          <w:sz w:val="29"/>
          <w:szCs w:val="29"/>
          <w:cs/>
        </w:rPr>
        <w:t>นา</w:t>
      </w:r>
      <w:r w:rsidR="008A3500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ย </w:t>
      </w:r>
      <w:r w:rsidR="008A3500">
        <w:rPr>
          <w:rFonts w:ascii="Cordia New" w:hAnsi="Cordia New" w:cs="Cordia New"/>
          <w:b/>
          <w:bCs/>
          <w:sz w:val="29"/>
          <w:szCs w:val="29"/>
        </w:rPr>
        <w:t xml:space="preserve">Mo </w:t>
      </w:r>
      <w:proofErr w:type="spellStart"/>
      <w:r w:rsidR="008A3500">
        <w:rPr>
          <w:rFonts w:ascii="Cordia New" w:hAnsi="Cordia New" w:cs="Cordia New"/>
          <w:b/>
          <w:bCs/>
          <w:sz w:val="29"/>
          <w:szCs w:val="29"/>
        </w:rPr>
        <w:t>Khattavong</w:t>
      </w:r>
      <w:proofErr w:type="spellEnd"/>
      <w:r w:rsidR="008A3500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="00F20B57">
        <w:rPr>
          <w:rFonts w:ascii="Cordia New" w:hAnsi="Cordia New" w:cs="Cordia New" w:hint="cs"/>
          <w:b/>
          <w:bCs/>
          <w:sz w:val="29"/>
          <w:szCs w:val="29"/>
          <w:cs/>
        </w:rPr>
        <w:t>หนังสือเดินทาง เลข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>
        <w:rPr>
          <w:rFonts w:ascii="Cordia New" w:hAnsi="Cordia New" w:cs="Cordia New"/>
          <w:b/>
          <w:bCs/>
          <w:sz w:val="29"/>
          <w:szCs w:val="29"/>
        </w:rPr>
        <w:t>P3319</w:t>
      </w:r>
      <w:r w:rsidR="008A3500">
        <w:rPr>
          <w:rFonts w:ascii="Cordia New" w:hAnsi="Cordia New" w:cs="Cordia New"/>
          <w:b/>
          <w:bCs/>
          <w:sz w:val="29"/>
          <w:szCs w:val="29"/>
        </w:rPr>
        <w:t>889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อยู่</w:t>
      </w:r>
      <w:r w:rsidR="000F00E3">
        <w:rPr>
          <w:rFonts w:ascii="Cordia New" w:hAnsi="Cordia New" w:cs="Cordia New" w:hint="cs"/>
          <w:b/>
          <w:bCs/>
          <w:sz w:val="29"/>
          <w:szCs w:val="29"/>
          <w:cs/>
        </w:rPr>
        <w:t>บ้าน</w:t>
      </w:r>
      <w:r w:rsidR="00E31737" w:rsidRPr="00F97641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>
        <w:rPr>
          <w:rFonts w:ascii="Cordia New" w:hAnsi="Cordia New" w:cs="Cordia New"/>
          <w:b/>
          <w:bCs/>
          <w:sz w:val="29"/>
          <w:szCs w:val="29"/>
        </w:rPr>
        <w:t>1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 w:rsidRPr="000F00E3">
        <w:rPr>
          <w:rFonts w:ascii="Cordia New" w:hAnsi="Cordia New" w:cs="Cordia New"/>
          <w:b/>
          <w:bCs/>
          <w:sz w:val="29"/>
          <w:szCs w:val="29"/>
          <w:cs/>
        </w:rPr>
        <w:t xml:space="preserve">ซอยเพชรเกษม 25 แขวงปากคลองภาษีเจริญ เขตภาษีเจริญ กรุงเทพมหานคร </w:t>
      </w:r>
      <w:r w:rsidR="000F00E3">
        <w:rPr>
          <w:rFonts w:ascii="Cordia New" w:hAnsi="Cordia New" w:cs="Cordia New"/>
          <w:b/>
          <w:bCs/>
          <w:sz w:val="29"/>
          <w:szCs w:val="29"/>
        </w:rPr>
        <w:t>10160</w:t>
      </w:r>
      <w:r w:rsidR="000F00E3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1B2D916A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>
        <w:rPr>
          <w:rFonts w:ascii="Cordia New" w:hAnsi="Cordia New" w:cs="Cordia New"/>
          <w:b/>
          <w:bCs/>
          <w:sz w:val="29"/>
          <w:szCs w:val="29"/>
        </w:rPr>
        <w:t xml:space="preserve">1 </w:t>
      </w:r>
      <w:r w:rsidR="000F00E3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กันยายน </w:t>
      </w:r>
      <w:r w:rsidR="000F00E3">
        <w:rPr>
          <w:rFonts w:ascii="Cordia New" w:hAnsi="Cordia New" w:cs="Cordia New"/>
          <w:b/>
          <w:bCs/>
          <w:sz w:val="29"/>
          <w:szCs w:val="29"/>
        </w:rPr>
        <w:t>2568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A3500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ช่างเย็บ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/>
          <w:b/>
          <w:bCs/>
          <w:sz w:val="29"/>
          <w:szCs w:val="29"/>
        </w:rPr>
        <w:t>1</w:t>
      </w:r>
      <w:r w:rsidR="008A3500">
        <w:rPr>
          <w:rFonts w:ascii="Cordia New" w:hAnsi="Cordia New" w:cs="Cordia New" w:hint="cs"/>
          <w:b/>
          <w:bCs/>
          <w:sz w:val="29"/>
          <w:szCs w:val="29"/>
          <w:cs/>
        </w:rPr>
        <w:t>7</w:t>
      </w:r>
      <w:r w:rsidR="00F97641">
        <w:rPr>
          <w:rFonts w:ascii="Cordia New" w:hAnsi="Cordia New" w:cs="Cordia New"/>
          <w:b/>
          <w:bCs/>
          <w:sz w:val="29"/>
          <w:szCs w:val="29"/>
        </w:rPr>
        <w:t>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หนึ่งหมื่น</w:t>
      </w:r>
      <w:r w:rsidR="008A3500">
        <w:rPr>
          <w:rFonts w:ascii="Cordia New" w:hAnsi="Cordia New" w:cs="Cordia New" w:hint="cs"/>
          <w:b/>
          <w:bCs/>
          <w:sz w:val="29"/>
          <w:szCs w:val="29"/>
          <w:cs/>
        </w:rPr>
        <w:t>เจ็ด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424F7FB0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</w:t>
      </w:r>
      <w:r w:rsidR="000F00E3">
        <w:rPr>
          <w:rFonts w:ascii="Cordia New" w:hAnsi="Cordia New" w:cs="Cordia New" w:hint="cs"/>
          <w:sz w:val="29"/>
          <w:szCs w:val="29"/>
          <w:cs/>
        </w:rPr>
        <w:t xml:space="preserve">  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8A3500" w:rsidRPr="008A3500">
        <w:rPr>
          <w:rFonts w:ascii="Cordia New" w:hAnsi="Cordia New" w:cs="Cordia New"/>
          <w:sz w:val="29"/>
          <w:szCs w:val="29"/>
          <w:cs/>
        </w:rPr>
        <w:t xml:space="preserve">นาย </w:t>
      </w:r>
      <w:r w:rsidR="008A3500" w:rsidRPr="008A3500">
        <w:rPr>
          <w:rFonts w:ascii="Cordia New" w:hAnsi="Cordia New" w:cs="Cordia New"/>
          <w:sz w:val="29"/>
          <w:szCs w:val="29"/>
        </w:rPr>
        <w:t xml:space="preserve">Mo </w:t>
      </w:r>
      <w:proofErr w:type="spellStart"/>
      <w:r w:rsidR="008A3500" w:rsidRPr="008A3500">
        <w:rPr>
          <w:rFonts w:ascii="Cordia New" w:hAnsi="Cordia New" w:cs="Cordia New"/>
          <w:sz w:val="29"/>
          <w:szCs w:val="29"/>
        </w:rPr>
        <w:t>Khattavong</w:t>
      </w:r>
      <w:proofErr w:type="spellEnd"/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p w14:paraId="0D170F08" w14:textId="77777777" w:rsidR="000F00E3" w:rsidRDefault="000F00E3" w:rsidP="000F00E3">
      <w:pPr>
        <w:spacing w:after="0" w:line="240" w:lineRule="auto"/>
        <w:ind w:left="180" w:firstLine="540"/>
        <w:jc w:val="thaiDistribute"/>
        <w:rPr>
          <w:rFonts w:ascii="DokChampa" w:hAnsi="DokChampa" w:cs="DokChampa"/>
          <w:sz w:val="24"/>
          <w:szCs w:val="24"/>
        </w:rPr>
      </w:pPr>
    </w:p>
    <w:p w14:paraId="03589E47" w14:textId="0ECDED58" w:rsidR="000F00E3" w:rsidRDefault="000F00E3" w:rsidP="000F00E3">
      <w:pPr>
        <w:spacing w:after="0" w:line="240" w:lineRule="auto"/>
        <w:ind w:left="3780"/>
        <w:jc w:val="thaiDistribute"/>
        <w:rPr>
          <w:rFonts w:ascii="DokChampa" w:hAnsi="DokChampa" w:cs="DokChampa"/>
          <w:sz w:val="24"/>
          <w:szCs w:val="24"/>
        </w:rPr>
      </w:pPr>
      <w:r w:rsidRPr="000F00E3">
        <w:rPr>
          <w:rFonts w:ascii="DokChampa" w:hAnsi="DokChampa" w:cs="DokChampa" w:hint="cs"/>
          <w:sz w:val="24"/>
          <w:szCs w:val="24"/>
          <w:cs/>
          <w:lang w:bidi="lo-LA"/>
        </w:rPr>
        <w:lastRenderedPageBreak/>
        <w:t>ເອກະສານສັນຍາຈ້າງວຽກ</w:t>
      </w:r>
    </w:p>
    <w:p w14:paraId="7C858143" w14:textId="77777777" w:rsidR="000F00E3" w:rsidRPr="000F00E3" w:rsidRDefault="000F00E3" w:rsidP="000F00E3">
      <w:pPr>
        <w:spacing w:after="0" w:line="240" w:lineRule="auto"/>
        <w:ind w:left="3780"/>
        <w:jc w:val="thaiDistribute"/>
        <w:rPr>
          <w:rFonts w:ascii="Cordia New" w:hAnsi="Cordia New" w:cs="Cordia New"/>
          <w:sz w:val="24"/>
          <w:szCs w:val="24"/>
        </w:rPr>
      </w:pPr>
    </w:p>
    <w:p w14:paraId="79BCB373" w14:textId="77777777" w:rsidR="000F00E3" w:rsidRPr="000F00E3" w:rsidRDefault="000F00E3" w:rsidP="000F00E3">
      <w:pPr>
        <w:spacing w:after="0" w:line="240" w:lineRule="auto"/>
        <w:ind w:left="3780" w:firstLine="540"/>
        <w:jc w:val="center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szCs w:val="22"/>
          <w:cs/>
          <w:lang w:bidi="lo-LA"/>
        </w:rPr>
        <w:t>ວັນທີ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31 </w:t>
      </w:r>
      <w:r w:rsidRPr="000F00E3">
        <w:rPr>
          <w:rFonts w:ascii="DokChampa" w:hAnsi="DokChampa" w:cs="DokChampa" w:hint="cs"/>
          <w:szCs w:val="22"/>
          <w:cs/>
          <w:lang w:bidi="lo-LA"/>
        </w:rPr>
        <w:t>ສິງຫາ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</w:t>
      </w:r>
      <w:r w:rsidRPr="000F00E3">
        <w:rPr>
          <w:rFonts w:ascii="Cordia New" w:hAnsi="Cordia New" w:cs="Cordia New"/>
          <w:szCs w:val="22"/>
          <w:cs/>
          <w:lang w:bidi="lo-LA"/>
        </w:rPr>
        <w:t>.</w:t>
      </w:r>
      <w:r w:rsidRPr="000F00E3">
        <w:rPr>
          <w:rFonts w:ascii="DokChampa" w:hAnsi="DokChampa" w:cs="DokChampa" w:hint="cs"/>
          <w:szCs w:val="22"/>
          <w:cs/>
          <w:lang w:bidi="lo-LA"/>
        </w:rPr>
        <w:t>ສ</w:t>
      </w:r>
      <w:r w:rsidRPr="000F00E3">
        <w:rPr>
          <w:rFonts w:ascii="Cordia New" w:hAnsi="Cordia New" w:cs="Cordia New"/>
          <w:szCs w:val="22"/>
          <w:cs/>
          <w:lang w:bidi="lo-LA"/>
        </w:rPr>
        <w:t>.</w:t>
      </w:r>
      <w:r w:rsidRPr="000F00E3">
        <w:rPr>
          <w:rFonts w:ascii="Cordia New" w:hAnsi="Cordia New" w:cs="Cordia New"/>
          <w:szCs w:val="22"/>
        </w:rPr>
        <w:t>2568</w:t>
      </w:r>
    </w:p>
    <w:p w14:paraId="72BAE947" w14:textId="77777777" w:rsidR="000F00E3" w:rsidRDefault="000F00E3" w:rsidP="000F00E3">
      <w:pPr>
        <w:spacing w:after="0" w:line="240" w:lineRule="auto"/>
        <w:ind w:left="180" w:firstLine="540"/>
        <w:jc w:val="thaiDistribute"/>
        <w:rPr>
          <w:rFonts w:ascii="DokChampa" w:hAnsi="DokChampa" w:cs="DokChampa"/>
          <w:szCs w:val="22"/>
        </w:rPr>
      </w:pPr>
    </w:p>
    <w:p w14:paraId="078FAA43" w14:textId="77777777" w:rsidR="008A3500" w:rsidRPr="008A3500" w:rsidRDefault="008A3500" w:rsidP="008A3500">
      <w:pPr>
        <w:spacing w:after="0" w:line="240" w:lineRule="auto"/>
        <w:ind w:left="180" w:firstLine="540"/>
        <w:jc w:val="thaiDistribute"/>
        <w:rPr>
          <w:rFonts w:ascii="DokChampa" w:hAnsi="DokChampa"/>
          <w:szCs w:val="22"/>
        </w:rPr>
      </w:pPr>
      <w:r w:rsidRPr="008A3500">
        <w:rPr>
          <w:rFonts w:ascii="DokChampa" w:hAnsi="DokChampa" w:cs="DokChampa"/>
          <w:szCs w:val="22"/>
          <w:cs/>
          <w:lang w:bidi="lo-LA"/>
        </w:rPr>
        <w:t xml:space="preserve">ເອກະສານນີ້ຈັດທຳລະຫວ່າງ ບໍລິສັດ ໂກນເດັ້ນ ໄທມ໌ ພຣິ້ນຕິ້ງ ຈຳກັດ ທີ່ຢູ່ 1 ຊອຍເພັດກເກມ 25 ແຂວງປາກຄອງພາສີເຈລິນ ເຂດພາສີເຈລິນ ກຸງເທບມະຫານຄອນ 10160 ຊຶ່ງຕໍ່ໄປນີ້ໃນສັນຍານີ້ຈະເອີ້ນວ່າ “ບໍລິສັດ” ຝ່າຍໜຶ່ງ ແລະ ທ່ານ </w:t>
      </w:r>
      <w:r w:rsidRPr="008A3500">
        <w:rPr>
          <w:rFonts w:ascii="DokChampa" w:hAnsi="DokChampa"/>
          <w:szCs w:val="22"/>
        </w:rPr>
        <w:t xml:space="preserve">Mo </w:t>
      </w:r>
      <w:proofErr w:type="spellStart"/>
      <w:r w:rsidRPr="008A3500">
        <w:rPr>
          <w:rFonts w:ascii="DokChampa" w:hAnsi="DokChampa"/>
          <w:szCs w:val="22"/>
        </w:rPr>
        <w:t>Khattavong</w:t>
      </w:r>
      <w:proofErr w:type="spellEnd"/>
      <w:r w:rsidRPr="008A3500">
        <w:rPr>
          <w:rFonts w:ascii="DokChampa" w:hAnsi="DokChampa"/>
          <w:szCs w:val="22"/>
        </w:rPr>
        <w:t xml:space="preserve"> </w:t>
      </w:r>
      <w:r w:rsidRPr="008A3500">
        <w:rPr>
          <w:rFonts w:ascii="DokChampa" w:hAnsi="DokChampa" w:cs="DokChampa"/>
          <w:szCs w:val="22"/>
          <w:cs/>
          <w:lang w:bidi="lo-LA"/>
        </w:rPr>
        <w:t xml:space="preserve">ໜັງສືເດີນທາງ ເລກທີ </w:t>
      </w:r>
      <w:r w:rsidRPr="008A3500">
        <w:rPr>
          <w:rFonts w:ascii="DokChampa" w:hAnsi="DokChampa"/>
          <w:szCs w:val="22"/>
        </w:rPr>
        <w:t>P</w:t>
      </w:r>
      <w:r w:rsidRPr="008A3500">
        <w:rPr>
          <w:rFonts w:ascii="DokChampa" w:hAnsi="DokChampa" w:cs="DokChampa"/>
          <w:szCs w:val="22"/>
          <w:cs/>
          <w:lang w:bidi="lo-LA"/>
        </w:rPr>
        <w:t>3319889 ຢູ່ເຮືອນເລກທີ 1 ຊອຍເພັດກເກມ 25 ແຂວງປາກຄອງພາສີເຈລິນ ເຂດພາສີເຈລິນ ກຸງເທບມະຫານຄອນ 10160 ຊຶ່ງຕໍ່ໄປນີ້ໃນສັນຍານີ້ຈະເອີ້ນວ່າ “ພະນັກງານ” ອີກຝ່າຍໜຶ່ງ ທັງສອງຝ່າຍຕົກລົງເຮັດສັນຍາຈ້າງພະນັກງານປະຈຳ ມີເນື້ອໃນດັ່ງຕໍ່ໄປນີ້</w:t>
      </w:r>
    </w:p>
    <w:p w14:paraId="2D838DE7" w14:textId="77777777" w:rsidR="008A3500" w:rsidRPr="008A3500" w:rsidRDefault="008A3500" w:rsidP="008A3500">
      <w:pPr>
        <w:spacing w:after="0" w:line="240" w:lineRule="auto"/>
        <w:ind w:left="180" w:firstLine="540"/>
        <w:jc w:val="thaiDistribute"/>
        <w:rPr>
          <w:rFonts w:ascii="DokChampa" w:hAnsi="DokChampa"/>
          <w:szCs w:val="22"/>
        </w:rPr>
      </w:pPr>
    </w:p>
    <w:p w14:paraId="06E7E8CE" w14:textId="77777777" w:rsidR="008A3500" w:rsidRDefault="008A3500" w:rsidP="008A3500">
      <w:pPr>
        <w:spacing w:after="0" w:line="240" w:lineRule="auto"/>
        <w:ind w:left="180" w:firstLine="540"/>
        <w:jc w:val="thaiDistribute"/>
        <w:rPr>
          <w:rFonts w:ascii="DokChampa" w:hAnsi="DokChampa" w:cs="DokChampa"/>
          <w:b/>
          <w:bCs/>
          <w:szCs w:val="22"/>
        </w:rPr>
      </w:pPr>
      <w:r w:rsidRPr="008A3500">
        <w:rPr>
          <w:rFonts w:ascii="DokChampa" w:hAnsi="DokChampa" w:cs="DokChampa"/>
          <w:szCs w:val="22"/>
          <w:cs/>
          <w:lang w:bidi="lo-LA"/>
        </w:rPr>
        <w:t>ຂໍ້ 1. ບໍລິສັດຕົກລົງຈ້າງ ແລະ ພະນັກງານຕົກລົງຮັບຈ້າງເຮັດວຽກເປັນພະນັກງານປະຈຳ ເລີ່ມຕັ້ງແຕ່ວັນທີ 1 ກັນຍາ 2568 ເປັນຕົ້ນໄປ ຕຳແໜ່ງ ຊ່າງເຢັບ ອັດຕາເງິນເດືອນ 17</w:t>
      </w:r>
      <w:r w:rsidRPr="008A3500">
        <w:rPr>
          <w:rFonts w:ascii="DokChampa" w:hAnsi="DokChampa"/>
          <w:szCs w:val="22"/>
        </w:rPr>
        <w:t>,</w:t>
      </w:r>
      <w:r w:rsidRPr="008A3500">
        <w:rPr>
          <w:rFonts w:ascii="DokChampa" w:hAnsi="DokChampa" w:cs="DokChampa"/>
          <w:szCs w:val="22"/>
          <w:cs/>
          <w:lang w:bidi="lo-LA"/>
        </w:rPr>
        <w:t>000 ບາດ (ໜຶ່ງໝື່ນເຈັດພັນບາດຖ້ວນ)</w:t>
      </w:r>
    </w:p>
    <w:p w14:paraId="368FAB42" w14:textId="1515F86B" w:rsidR="000F00E3" w:rsidRPr="000F00E3" w:rsidRDefault="000F00E3" w:rsidP="008A3500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2.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ບໍລິສັດຈະຈ່າຍເງິນເດືອນໃຫ້ພະນັກງານທຸກວັນທີ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 </w:t>
      </w:r>
      <w:r w:rsidRPr="000F00E3">
        <w:rPr>
          <w:rFonts w:ascii="DokChampa" w:hAnsi="DokChampa" w:cs="DokChampa" w:hint="cs"/>
          <w:szCs w:val="22"/>
          <w:cs/>
          <w:lang w:bidi="lo-LA"/>
        </w:rPr>
        <w:t>ຂອງເດືອນຖັດໄປ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ໂດຍໂອນເຂົ້າບັນຊີທະນາຄານໄທພານິດ</w:t>
      </w:r>
    </w:p>
    <w:p w14:paraId="40A9CB95" w14:textId="77777777" w:rsidR="000F00E3" w:rsidRPr="000F00E3" w:rsidRDefault="000F00E3" w:rsidP="000F00E3">
      <w:pPr>
        <w:spacing w:after="0" w:line="240" w:lineRule="auto"/>
        <w:ind w:left="720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3.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ວັນເວລາເຮັດວຽກປົກກະຕິ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ເວລາພັກ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ວັນພັກປະຈຳອາທິດ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ຂອງບໍລິສັດມີດັ່ງນີ້</w:t>
      </w:r>
      <w:r w:rsidRPr="000F00E3">
        <w:rPr>
          <w:rFonts w:ascii="Cordia New" w:hAnsi="Cordia New" w:cs="Cordia New"/>
          <w:szCs w:val="22"/>
        </w:rPr>
        <w:br/>
        <w:t xml:space="preserve">3.1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ວັນເຮັດວຽກປົກກະຕິ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ຄື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ວັນຈັນຫາວັນເສົາ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ຕັ້ງແຕ່ເວລາ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08.30 – 17.30 </w:t>
      </w:r>
      <w:r w:rsidRPr="000F00E3">
        <w:rPr>
          <w:rFonts w:ascii="DokChampa" w:hAnsi="DokChampa" w:cs="DokChampa" w:hint="cs"/>
          <w:szCs w:val="22"/>
          <w:cs/>
          <w:lang w:bidi="lo-LA"/>
        </w:rPr>
        <w:t>ນາລິກາ</w:t>
      </w:r>
      <w:r w:rsidRPr="000F00E3">
        <w:rPr>
          <w:rFonts w:ascii="Cordia New" w:hAnsi="Cordia New" w:cs="Cordia New"/>
          <w:szCs w:val="22"/>
        </w:rPr>
        <w:br/>
        <w:t xml:space="preserve">3.2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ເວລາພັກ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ບໍລິສັດຈະຈັດໃຫ້ພັກວັນລະ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 </w:t>
      </w:r>
      <w:r w:rsidRPr="000F00E3">
        <w:rPr>
          <w:rFonts w:ascii="DokChampa" w:hAnsi="DokChampa" w:cs="DokChampa" w:hint="cs"/>
          <w:szCs w:val="22"/>
          <w:cs/>
          <w:lang w:bidi="lo-LA"/>
        </w:rPr>
        <w:t>ຊົ່ວໂມງ</w:t>
      </w:r>
      <w:r w:rsidRPr="000F00E3">
        <w:rPr>
          <w:rFonts w:ascii="Cordia New" w:hAnsi="Cordia New" w:cs="Cordia New"/>
          <w:szCs w:val="22"/>
        </w:rPr>
        <w:br/>
        <w:t xml:space="preserve">3.3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ວັນພັກປະຈຳອາທິດ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ຄື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ວັນອາທິດ</w:t>
      </w:r>
    </w:p>
    <w:p w14:paraId="4CF3ED58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4.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ພະນັກງານຕ້ອງປະຕິບັດຕາມຄຳສັ່ງ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ປະກາດ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ຫຼື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ລະບຽບຂອງບໍລິສັດ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ຜູ້ບັງຄັບບັນຊາຢ່າງເຂັ້ມງວດ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ຖ້າຝ່າຝືນ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ບໍລິສັດມີສິດລົງໂທດທາງວິໄນຕາມລະບຽບທັນທີ</w:t>
      </w:r>
    </w:p>
    <w:p w14:paraId="44E5171E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5.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ພະນັກງານຕ້ອງບໍ່ໃຊ້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ບໍ່ຂາຍ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ບໍ່ມີສານເສບຕິດຜິດກົດໝາຍໄວ້ໃນຄອບຄອງ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ຖ້າພົບ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ບໍລິສັດມີສິດໃຫ້ພະນັກງານພົ້ນສະພາບການເປັນພະນັກງານທັນທີ</w:t>
      </w:r>
    </w:p>
    <w:p w14:paraId="23B4C50C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6.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ພະນັກງານປະຕິບັດຫຼືລະເວັ້ນການປະຕິບັດຫຼືໃຫ້ຄົນອື່ນປະຕິບັດໂດຍຕັ້ງໃຈຫຼືປະມາດເຮັດໃຫ້ບໍລິສັດເສຍຫາຍ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ພະນັກງານຍອມຮັບຜິດຊອບຊົດໃຊ້ຄ່າເສຍຫາຍໃຫ້ແກ່ບໍລິສັດຄົບຖ້ວນ</w:t>
      </w:r>
    </w:p>
    <w:p w14:paraId="68F82D75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7.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ບໍ່ວ່າໃນເວລາໃດ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ພາຍໃຕ້ສັນຍານີ້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ຫຼືພາຍຫຼັງສັນຍານີ້ສິ້ນສຸດ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ພະນັກງານຈະບໍ່ເປີດເຜີຍຄວາມລັບການຄ້າ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ຫຼືຂໍ້ມູນທີ່ຈະເຮັດໃຫ້ບໍລິສັດເສຍຫາຍ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ຖ້າຝ່າຝືນ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ບໍລິສັດມີສິດຍົກເລີກສັນຍາໂດຍບໍ່ຕ້ອງແຈ້ງລ່ວງໜ້າ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ບໍ່ຈ່າຍຄ່າຊົດເຊີຍ</w:t>
      </w:r>
    </w:p>
    <w:p w14:paraId="13F4C204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8.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ໃນລະຫວ່າງສັນຍານີ້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ຫຼັງສິ້ນສຸດສັນຍາ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2 </w:t>
      </w:r>
      <w:r w:rsidRPr="000F00E3">
        <w:rPr>
          <w:rFonts w:ascii="DokChampa" w:hAnsi="DokChampa" w:cs="DokChampa" w:hint="cs"/>
          <w:szCs w:val="22"/>
          <w:cs/>
          <w:lang w:bidi="lo-LA"/>
        </w:rPr>
        <w:t>ປີ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ພະນັກງານຈະບໍ່ເຂົ້າເຮັດວຽກຫຼືປະກອບທຸລະກິດທີ່ແຂ່ງຂັນກັບບໍລິສັດ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ຖ້າຝ່າຝືນ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ບໍລິສັດມີສິດເອີ້ນຮຽກຄ່າເສຍຫາຍ</w:t>
      </w:r>
    </w:p>
    <w:p w14:paraId="2FC3C522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9.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ບໍລິສັດມີສິດໂຍກຍ້າຍວຽກ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ສະຖານທີ່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ເວລາເຮັດວຽກຂອງພະນັກງານເມື່ອຈຳເປັນ</w:t>
      </w:r>
    </w:p>
    <w:p w14:paraId="046E6D3E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10.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ລິຂະສິດ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ທະພັຍສິນທາງປັນຍາທີ່ເກີດຈາກວຽກເປັນຂອງບໍລິສັດທັງໝົດ</w:t>
      </w:r>
    </w:p>
    <w:p w14:paraId="1B61865E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11.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ຖ້າພະນັກງານປະສົງຈະລາອອກ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ຕ້ອງແຈ້ງເປັນຫລັກຖານລ່ວງໜ້າ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30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</w:t>
      </w:r>
    </w:p>
    <w:p w14:paraId="076C8963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12.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ຖ້າພະນັກງານທຳໃຫ້ທະພັຍສິນຂອງບໍລິສັດເສຍຫາຍ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ບໍລິສັດມີສິດບໍ່ຈ່າຍຄ່າຄອມ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ຄ່າໃຊ້ຈ່າຍອື່ນໆ</w:t>
      </w:r>
    </w:p>
    <w:p w14:paraId="69DF4825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13.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ບໍລິສັດຈະປະເມີນຜົນວຽກທຸກ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6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ເດືອນ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ຖ້າຜົນປະເມີນ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D </w:t>
      </w:r>
      <w:r w:rsidRPr="000F00E3">
        <w:rPr>
          <w:rFonts w:ascii="DokChampa" w:hAnsi="DokChampa" w:cs="DokChampa" w:hint="cs"/>
          <w:szCs w:val="22"/>
          <w:cs/>
          <w:lang w:bidi="lo-LA"/>
        </w:rPr>
        <w:t>ຕໍ່ເນື່ອງ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2 </w:t>
      </w:r>
      <w:r w:rsidRPr="000F00E3">
        <w:rPr>
          <w:rFonts w:ascii="DokChampa" w:hAnsi="DokChampa" w:cs="DokChampa" w:hint="cs"/>
          <w:szCs w:val="22"/>
          <w:cs/>
          <w:lang w:bidi="lo-LA"/>
        </w:rPr>
        <w:t>ຄັ້ງ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ບໍລິສັດມີສິດເລີກຈ້າງໂດຍຈ່າຍຄ່າຊົດເຊີຍຕາມອາຍຸວຽກ</w:t>
      </w:r>
    </w:p>
    <w:p w14:paraId="35DFA196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szCs w:val="22"/>
          <w:cs/>
          <w:lang w:bidi="lo-LA"/>
        </w:rPr>
        <w:t>ທັງສອງຝ່າຍໄດ້ອ່ານ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ເຂົ້າໃຈເນື້ອໃນສັນຍານີ້ທຸກປະການ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ພະນັກງານຍອມຮັບປະຕິບັດ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ຈຶ່ງລົງລາຍເຊັນໄວ້ເປັນສຳຄັນ</w:t>
      </w:r>
    </w:p>
    <w:p w14:paraId="567CE5FC" w14:textId="77777777" w:rsidR="000F00E3" w:rsidRPr="0049724E" w:rsidRDefault="000F00E3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lang w:bidi="lo-LA"/>
        </w:rPr>
      </w:pPr>
    </w:p>
    <w:sectPr w:rsidR="000F00E3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E1E0A" w14:textId="77777777" w:rsidR="00921835" w:rsidRDefault="00921835" w:rsidP="001B251B">
      <w:pPr>
        <w:spacing w:after="0" w:line="240" w:lineRule="auto"/>
      </w:pPr>
      <w:r>
        <w:separator/>
      </w:r>
    </w:p>
  </w:endnote>
  <w:endnote w:type="continuationSeparator" w:id="0">
    <w:p w14:paraId="7AE75755" w14:textId="77777777" w:rsidR="00921835" w:rsidRDefault="00921835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61631" w14:textId="77777777" w:rsidR="00921835" w:rsidRDefault="00921835" w:rsidP="001B251B">
      <w:pPr>
        <w:spacing w:after="0" w:line="240" w:lineRule="auto"/>
      </w:pPr>
      <w:r>
        <w:separator/>
      </w:r>
    </w:p>
  </w:footnote>
  <w:footnote w:type="continuationSeparator" w:id="0">
    <w:p w14:paraId="37BFBFC0" w14:textId="77777777" w:rsidR="00921835" w:rsidRDefault="00921835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3431">
    <w:abstractNumId w:val="0"/>
  </w:num>
  <w:num w:numId="2" w16cid:durableId="314335948">
    <w:abstractNumId w:val="1"/>
  </w:num>
  <w:num w:numId="3" w16cid:durableId="2044674346">
    <w:abstractNumId w:val="3"/>
  </w:num>
  <w:num w:numId="4" w16cid:durableId="155866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A1A1F"/>
    <w:rsid w:val="000D66D0"/>
    <w:rsid w:val="000F00E3"/>
    <w:rsid w:val="00106C2C"/>
    <w:rsid w:val="00115E67"/>
    <w:rsid w:val="0011646D"/>
    <w:rsid w:val="00182FA8"/>
    <w:rsid w:val="00195CD1"/>
    <w:rsid w:val="001B251B"/>
    <w:rsid w:val="002547B3"/>
    <w:rsid w:val="002849CB"/>
    <w:rsid w:val="002C4E1D"/>
    <w:rsid w:val="003378DD"/>
    <w:rsid w:val="003800AA"/>
    <w:rsid w:val="00381667"/>
    <w:rsid w:val="003D6CC2"/>
    <w:rsid w:val="00414123"/>
    <w:rsid w:val="00450634"/>
    <w:rsid w:val="00470D3A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764384"/>
    <w:rsid w:val="00782C96"/>
    <w:rsid w:val="007A6C90"/>
    <w:rsid w:val="007B4813"/>
    <w:rsid w:val="007E01A8"/>
    <w:rsid w:val="007F71D6"/>
    <w:rsid w:val="008076EC"/>
    <w:rsid w:val="008427D5"/>
    <w:rsid w:val="008A3500"/>
    <w:rsid w:val="008D042E"/>
    <w:rsid w:val="00921835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E721C"/>
    <w:rsid w:val="00B40814"/>
    <w:rsid w:val="00B44ACC"/>
    <w:rsid w:val="00B67AEE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348E2"/>
    <w:rsid w:val="00E65D09"/>
    <w:rsid w:val="00E675DC"/>
    <w:rsid w:val="00E7710B"/>
    <w:rsid w:val="00EA1E70"/>
    <w:rsid w:val="00EC5085"/>
    <w:rsid w:val="00EE2057"/>
    <w:rsid w:val="00F20B57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16</cp:revision>
  <cp:lastPrinted>2025-08-28T06:58:00Z</cp:lastPrinted>
  <dcterms:created xsi:type="dcterms:W3CDTF">2024-09-12T06:41:00Z</dcterms:created>
  <dcterms:modified xsi:type="dcterms:W3CDTF">2025-08-28T06:58:00Z</dcterms:modified>
</cp:coreProperties>
</file>