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5D491" w14:textId="038A00A3" w:rsidR="00E55316" w:rsidRPr="00E55316" w:rsidRDefault="00E55316" w:rsidP="00E5531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hàm tích hợp trong Node.js hầu như đều phục vụ lập trình bất đồng bộ. Ta sẽ tìm hiểu kỹ hơn ở chương sau.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65"/>
      </w:tblGrid>
      <w:tr w:rsidR="00E55316" w:rsidRPr="00E55316" w14:paraId="0F73D1AE" w14:textId="77777777" w:rsidTr="00565BF0">
        <w:tc>
          <w:tcPr>
            <w:tcW w:w="3397" w:type="dxa"/>
            <w:hideMark/>
          </w:tcPr>
          <w:p w14:paraId="06CD508C" w14:textId="77777777" w:rsidR="00E55316" w:rsidRPr="00E55316" w:rsidRDefault="00E55316" w:rsidP="00442CF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55316"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</w:p>
        </w:tc>
        <w:tc>
          <w:tcPr>
            <w:tcW w:w="5665" w:type="dxa"/>
            <w:hideMark/>
          </w:tcPr>
          <w:p w14:paraId="0D97B127" w14:textId="77777777" w:rsidR="00E55316" w:rsidRPr="00E55316" w:rsidRDefault="00E55316" w:rsidP="00442CF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55316">
              <w:rPr>
                <w:rFonts w:ascii="Calibri" w:hAnsi="Calibri" w:cs="Calibri"/>
                <w:b/>
                <w:bCs/>
                <w:sz w:val="28"/>
                <w:szCs w:val="28"/>
              </w:rPr>
              <w:t>Chức năng chính</w:t>
            </w:r>
          </w:p>
        </w:tc>
      </w:tr>
      <w:tr w:rsidR="00E55316" w:rsidRPr="00E55316" w14:paraId="3DF73BF7" w14:textId="77777777" w:rsidTr="00565BF0">
        <w:tc>
          <w:tcPr>
            <w:tcW w:w="3397" w:type="dxa"/>
            <w:hideMark/>
          </w:tcPr>
          <w:p w14:paraId="693FAFA3" w14:textId="77777777" w:rsidR="00E55316" w:rsidRPr="00E55316" w:rsidRDefault="00E55316" w:rsidP="00442CF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55316">
              <w:rPr>
                <w:rFonts w:ascii="Calibri" w:hAnsi="Calibri" w:cs="Calibri"/>
                <w:b/>
                <w:bCs/>
                <w:sz w:val="28"/>
                <w:szCs w:val="28"/>
              </w:rPr>
              <w:t>setTimeout, clearTimeout</w:t>
            </w:r>
          </w:p>
        </w:tc>
        <w:tc>
          <w:tcPr>
            <w:tcW w:w="5665" w:type="dxa"/>
            <w:hideMark/>
          </w:tcPr>
          <w:p w14:paraId="4B41FF98" w14:textId="77777777" w:rsidR="00E55316" w:rsidRPr="00E55316" w:rsidRDefault="00E55316" w:rsidP="00442CF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5316">
              <w:rPr>
                <w:rFonts w:ascii="Calibri" w:hAnsi="Calibri" w:cs="Calibri"/>
                <w:sz w:val="28"/>
                <w:szCs w:val="28"/>
              </w:rPr>
              <w:t>Hẹn giờ thực thi một lần.</w:t>
            </w:r>
          </w:p>
        </w:tc>
      </w:tr>
      <w:tr w:rsidR="00E55316" w:rsidRPr="00E55316" w14:paraId="215871FF" w14:textId="77777777" w:rsidTr="00565BF0">
        <w:tc>
          <w:tcPr>
            <w:tcW w:w="3397" w:type="dxa"/>
            <w:hideMark/>
          </w:tcPr>
          <w:p w14:paraId="50C45316" w14:textId="77777777" w:rsidR="00E55316" w:rsidRPr="00E55316" w:rsidRDefault="00E55316" w:rsidP="00442CF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55316">
              <w:rPr>
                <w:rFonts w:ascii="Calibri" w:hAnsi="Calibri" w:cs="Calibri"/>
                <w:b/>
                <w:bCs/>
                <w:sz w:val="28"/>
                <w:szCs w:val="28"/>
              </w:rPr>
              <w:t>setInterval, clearInterval</w:t>
            </w:r>
          </w:p>
        </w:tc>
        <w:tc>
          <w:tcPr>
            <w:tcW w:w="5665" w:type="dxa"/>
            <w:hideMark/>
          </w:tcPr>
          <w:p w14:paraId="16B46376" w14:textId="77777777" w:rsidR="00E55316" w:rsidRPr="00E55316" w:rsidRDefault="00E55316" w:rsidP="00442CF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5316">
              <w:rPr>
                <w:rFonts w:ascii="Calibri" w:hAnsi="Calibri" w:cs="Calibri"/>
                <w:sz w:val="28"/>
                <w:szCs w:val="28"/>
              </w:rPr>
              <w:t>Hẹn giờ thực thi lặp lại.</w:t>
            </w:r>
          </w:p>
        </w:tc>
      </w:tr>
      <w:tr w:rsidR="00E55316" w:rsidRPr="00E55316" w14:paraId="034ECD08" w14:textId="77777777" w:rsidTr="00565BF0">
        <w:tc>
          <w:tcPr>
            <w:tcW w:w="3397" w:type="dxa"/>
            <w:hideMark/>
          </w:tcPr>
          <w:p w14:paraId="591A0C17" w14:textId="77777777" w:rsidR="00E55316" w:rsidRPr="00E55316" w:rsidRDefault="00E55316" w:rsidP="00442CF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55316">
              <w:rPr>
                <w:rFonts w:ascii="Calibri" w:hAnsi="Calibri" w:cs="Calibri"/>
                <w:b/>
                <w:bCs/>
                <w:sz w:val="28"/>
                <w:szCs w:val="28"/>
              </w:rPr>
              <w:t>setImmediate, clearImmediate</w:t>
            </w:r>
          </w:p>
        </w:tc>
        <w:tc>
          <w:tcPr>
            <w:tcW w:w="5665" w:type="dxa"/>
            <w:hideMark/>
          </w:tcPr>
          <w:p w14:paraId="574EC0FF" w14:textId="77777777" w:rsidR="00E55316" w:rsidRPr="00E55316" w:rsidRDefault="00E55316" w:rsidP="00442CF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5316">
              <w:rPr>
                <w:rFonts w:ascii="Calibri" w:hAnsi="Calibri" w:cs="Calibri"/>
                <w:sz w:val="28"/>
                <w:szCs w:val="28"/>
              </w:rPr>
              <w:t>Thực thi ngay sau khi event loop rảnh.</w:t>
            </w:r>
          </w:p>
        </w:tc>
      </w:tr>
      <w:tr w:rsidR="00E55316" w:rsidRPr="00E55316" w14:paraId="6E6E4BA6" w14:textId="77777777" w:rsidTr="00565BF0">
        <w:tc>
          <w:tcPr>
            <w:tcW w:w="3397" w:type="dxa"/>
            <w:hideMark/>
          </w:tcPr>
          <w:p w14:paraId="011C6FF2" w14:textId="77777777" w:rsidR="00E55316" w:rsidRPr="00E55316" w:rsidRDefault="00E55316" w:rsidP="00442CF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55316">
              <w:rPr>
                <w:rFonts w:ascii="Calibri" w:hAnsi="Calibri" w:cs="Calibri"/>
                <w:b/>
                <w:bCs/>
                <w:sz w:val="28"/>
                <w:szCs w:val="28"/>
              </w:rPr>
              <w:t>process.nextTick</w:t>
            </w:r>
          </w:p>
        </w:tc>
        <w:tc>
          <w:tcPr>
            <w:tcW w:w="5665" w:type="dxa"/>
            <w:hideMark/>
          </w:tcPr>
          <w:p w14:paraId="3AFF47B2" w14:textId="77777777" w:rsidR="00E55316" w:rsidRPr="00E55316" w:rsidRDefault="00E55316" w:rsidP="00442CF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55316">
              <w:rPr>
                <w:rFonts w:ascii="Calibri" w:hAnsi="Calibri" w:cs="Calibri"/>
                <w:sz w:val="28"/>
                <w:szCs w:val="28"/>
              </w:rPr>
              <w:t>Callback chạy trước vòng lặp tiếp theo.</w:t>
            </w:r>
          </w:p>
        </w:tc>
      </w:tr>
      <w:tr w:rsidR="00041EF1" w:rsidRPr="00E55316" w14:paraId="31C05EB9" w14:textId="77777777" w:rsidTr="00565BF0">
        <w:tc>
          <w:tcPr>
            <w:tcW w:w="3397" w:type="dxa"/>
          </w:tcPr>
          <w:p w14:paraId="06BBB64C" w14:textId="25F27D8C" w:rsidR="00041EF1" w:rsidRPr="00E55316" w:rsidRDefault="00041EF1" w:rsidP="00442CF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fetch</w:t>
            </w:r>
          </w:p>
        </w:tc>
        <w:tc>
          <w:tcPr>
            <w:tcW w:w="5665" w:type="dxa"/>
          </w:tcPr>
          <w:p w14:paraId="6A4D4797" w14:textId="10FD1429" w:rsidR="00041EF1" w:rsidRPr="00E55316" w:rsidRDefault="00565BF0" w:rsidP="00442CF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</w:t>
            </w:r>
            <w:r w:rsidRPr="00565BF0">
              <w:rPr>
                <w:rFonts w:ascii="Calibri" w:hAnsi="Calibri" w:cs="Calibri"/>
                <w:sz w:val="28"/>
                <w:szCs w:val="28"/>
              </w:rPr>
              <w:t>ùng để gửi HTTP/HTTPS request bất đồng bộ.</w:t>
            </w:r>
          </w:p>
        </w:tc>
      </w:tr>
    </w:tbl>
    <w:p w14:paraId="18592428" w14:textId="77777777" w:rsidR="00E55316" w:rsidRDefault="00E55316" w:rsidP="00E55316">
      <w:pPr>
        <w:rPr>
          <w:rFonts w:ascii="Calibri" w:hAnsi="Calibri" w:cs="Calibri"/>
          <w:sz w:val="28"/>
          <w:szCs w:val="28"/>
        </w:rPr>
      </w:pPr>
    </w:p>
    <w:p w14:paraId="34674F39" w14:textId="604BC4C0" w:rsidR="000904C4" w:rsidRPr="000904C4" w:rsidRDefault="000904C4" w:rsidP="0073492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0904C4">
        <w:rPr>
          <w:rFonts w:ascii="Calibri" w:hAnsi="Calibri" w:cs="Calibri"/>
          <w:b/>
          <w:bCs/>
          <w:sz w:val="28"/>
          <w:szCs w:val="28"/>
        </w:rPr>
        <w:t>1. setTimeout</w:t>
      </w:r>
      <w:r w:rsidR="00F07B15">
        <w:rPr>
          <w:rFonts w:ascii="Calibri" w:hAnsi="Calibri" w:cs="Calibri"/>
          <w:b/>
          <w:bCs/>
          <w:sz w:val="28"/>
          <w:szCs w:val="28"/>
        </w:rPr>
        <w:t>()</w:t>
      </w:r>
      <w:r w:rsidRPr="000904C4">
        <w:rPr>
          <w:rFonts w:ascii="Calibri" w:hAnsi="Calibri" w:cs="Calibri"/>
          <w:b/>
          <w:bCs/>
          <w:sz w:val="28"/>
          <w:szCs w:val="28"/>
        </w:rPr>
        <w:t xml:space="preserve"> &amp; clearTimeout</w:t>
      </w:r>
      <w:r w:rsidR="00F07B15">
        <w:rPr>
          <w:rFonts w:ascii="Calibri" w:hAnsi="Calibri" w:cs="Calibri"/>
          <w:b/>
          <w:bCs/>
          <w:sz w:val="28"/>
          <w:szCs w:val="28"/>
        </w:rPr>
        <w:t>()</w:t>
      </w:r>
    </w:p>
    <w:p w14:paraId="7A571BF7" w14:textId="77777777" w:rsidR="000904C4" w:rsidRPr="000904C4" w:rsidRDefault="000904C4" w:rsidP="000904C4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b/>
          <w:bCs/>
          <w:sz w:val="28"/>
          <w:szCs w:val="28"/>
        </w:rPr>
        <w:t>Chức năng chính</w:t>
      </w:r>
      <w:r w:rsidRPr="000904C4">
        <w:rPr>
          <w:rFonts w:ascii="Calibri" w:hAnsi="Calibri" w:cs="Calibri"/>
          <w:sz w:val="28"/>
          <w:szCs w:val="28"/>
        </w:rPr>
        <w:t xml:space="preserve">: Hẹn giờ thực thi </w:t>
      </w:r>
      <w:r w:rsidRPr="000904C4">
        <w:rPr>
          <w:rFonts w:ascii="Calibri" w:hAnsi="Calibri" w:cs="Calibri"/>
          <w:b/>
          <w:bCs/>
          <w:sz w:val="28"/>
          <w:szCs w:val="28"/>
        </w:rPr>
        <w:t>một lần</w:t>
      </w:r>
      <w:r w:rsidRPr="000904C4">
        <w:rPr>
          <w:rFonts w:ascii="Calibri" w:hAnsi="Calibri" w:cs="Calibri"/>
          <w:sz w:val="28"/>
          <w:szCs w:val="28"/>
        </w:rPr>
        <w:t xml:space="preserve"> sau một khoảng thời gian nhất định (đơn vị là mili-giây).</w:t>
      </w:r>
    </w:p>
    <w:p w14:paraId="7AD8BFE6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b/>
          <w:bCs/>
          <w:sz w:val="28"/>
          <w:szCs w:val="28"/>
        </w:rPr>
        <w:t>Cú pháp:</w:t>
      </w:r>
    </w:p>
    <w:p w14:paraId="6846CD6B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JavaScript</w:t>
      </w:r>
    </w:p>
    <w:p w14:paraId="7F436D3D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const timeoutId = setTimeout(callback, delay, arg1, arg2, ...);</w:t>
      </w:r>
    </w:p>
    <w:p w14:paraId="58C2C887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</w:p>
    <w:p w14:paraId="4393B730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 xml:space="preserve">clearTimeout(timeoutId); </w:t>
      </w:r>
      <w:r w:rsidRPr="000904C4">
        <w:rPr>
          <w:rFonts w:ascii="Calibri" w:hAnsi="Calibri" w:cs="Calibri"/>
          <w:i/>
          <w:iCs/>
          <w:sz w:val="28"/>
          <w:szCs w:val="28"/>
        </w:rPr>
        <w:t>// Hủy bỏ</w:t>
      </w:r>
    </w:p>
    <w:p w14:paraId="14E7859B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b/>
          <w:bCs/>
          <w:sz w:val="28"/>
          <w:szCs w:val="28"/>
        </w:rPr>
        <w:t>Ví dụ:</w:t>
      </w:r>
    </w:p>
    <w:p w14:paraId="10FD44A2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JavaScript</w:t>
      </w:r>
    </w:p>
    <w:p w14:paraId="5F3EAC9A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setTimeout(() =&gt; {</w:t>
      </w:r>
    </w:p>
    <w:p w14:paraId="0270812B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 xml:space="preserve">    console.log("Chạy sau 2 giây");</w:t>
      </w:r>
    </w:p>
    <w:p w14:paraId="3117ED58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}, 2000);</w:t>
      </w:r>
    </w:p>
    <w:p w14:paraId="7DF90E93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</w:p>
    <w:p w14:paraId="56B12ACA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i/>
          <w:iCs/>
          <w:sz w:val="28"/>
          <w:szCs w:val="28"/>
        </w:rPr>
        <w:t>// Hủy bỏ</w:t>
      </w:r>
    </w:p>
    <w:p w14:paraId="65C37E4B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const timer = setTimeout(() =&gt; console.log("Không chạy"), 5000);</w:t>
      </w:r>
    </w:p>
    <w:p w14:paraId="17D0E734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clearTimeout(timer);</w:t>
      </w:r>
    </w:p>
    <w:p w14:paraId="44427535" w14:textId="77777777" w:rsidR="000904C4" w:rsidRPr="000904C4" w:rsidRDefault="00000000" w:rsidP="000904C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pict w14:anchorId="0BA82CC5">
          <v:rect id="_x0000_i1025" style="width:0;height:1.5pt" o:hralign="center" o:hrstd="t" o:hr="t" fillcolor="#a0a0a0" stroked="f"/>
        </w:pict>
      </w:r>
    </w:p>
    <w:p w14:paraId="44973863" w14:textId="54983825" w:rsidR="000904C4" w:rsidRPr="000904C4" w:rsidRDefault="000904C4" w:rsidP="0073492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0904C4">
        <w:rPr>
          <w:rFonts w:ascii="Calibri" w:hAnsi="Calibri" w:cs="Calibri"/>
          <w:b/>
          <w:bCs/>
          <w:sz w:val="28"/>
          <w:szCs w:val="28"/>
        </w:rPr>
        <w:t>2. setInterval</w:t>
      </w:r>
      <w:r w:rsidR="00F07B15">
        <w:rPr>
          <w:rFonts w:ascii="Calibri" w:hAnsi="Calibri" w:cs="Calibri"/>
          <w:b/>
          <w:bCs/>
          <w:sz w:val="28"/>
          <w:szCs w:val="28"/>
        </w:rPr>
        <w:t>()</w:t>
      </w:r>
      <w:r w:rsidRPr="000904C4">
        <w:rPr>
          <w:rFonts w:ascii="Calibri" w:hAnsi="Calibri" w:cs="Calibri"/>
          <w:b/>
          <w:bCs/>
          <w:sz w:val="28"/>
          <w:szCs w:val="28"/>
        </w:rPr>
        <w:t xml:space="preserve"> &amp; clearInterval</w:t>
      </w:r>
      <w:r w:rsidR="00F07B15">
        <w:rPr>
          <w:rFonts w:ascii="Calibri" w:hAnsi="Calibri" w:cs="Calibri"/>
          <w:b/>
          <w:bCs/>
          <w:sz w:val="28"/>
          <w:szCs w:val="28"/>
        </w:rPr>
        <w:t>()</w:t>
      </w:r>
    </w:p>
    <w:p w14:paraId="785B0866" w14:textId="77777777" w:rsidR="000904C4" w:rsidRPr="000904C4" w:rsidRDefault="000904C4" w:rsidP="000904C4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b/>
          <w:bCs/>
          <w:sz w:val="28"/>
          <w:szCs w:val="28"/>
        </w:rPr>
        <w:t>Chức năng chính</w:t>
      </w:r>
      <w:r w:rsidRPr="000904C4">
        <w:rPr>
          <w:rFonts w:ascii="Calibri" w:hAnsi="Calibri" w:cs="Calibri"/>
          <w:sz w:val="28"/>
          <w:szCs w:val="28"/>
        </w:rPr>
        <w:t xml:space="preserve">: Thực thi </w:t>
      </w:r>
      <w:r w:rsidRPr="000904C4">
        <w:rPr>
          <w:rFonts w:ascii="Calibri" w:hAnsi="Calibri" w:cs="Calibri"/>
          <w:b/>
          <w:bCs/>
          <w:sz w:val="28"/>
          <w:szCs w:val="28"/>
        </w:rPr>
        <w:t>lặp lại</w:t>
      </w:r>
      <w:r w:rsidRPr="000904C4">
        <w:rPr>
          <w:rFonts w:ascii="Calibri" w:hAnsi="Calibri" w:cs="Calibri"/>
          <w:sz w:val="28"/>
          <w:szCs w:val="28"/>
        </w:rPr>
        <w:t xml:space="preserve"> liên tục sau mỗi khoảng thời gian.</w:t>
      </w:r>
    </w:p>
    <w:p w14:paraId="575E3A79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b/>
          <w:bCs/>
          <w:sz w:val="28"/>
          <w:szCs w:val="28"/>
        </w:rPr>
        <w:t>Cú pháp:</w:t>
      </w:r>
    </w:p>
    <w:p w14:paraId="54F612E4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JavaScript</w:t>
      </w:r>
    </w:p>
    <w:p w14:paraId="7F3F93FC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const intervalId = setInterval(callback, delay, arg1, arg2, ...);</w:t>
      </w:r>
    </w:p>
    <w:p w14:paraId="451D1E9C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</w:p>
    <w:p w14:paraId="092C2E74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clearInterval(intervalId);</w:t>
      </w:r>
    </w:p>
    <w:p w14:paraId="7EFEBB34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b/>
          <w:bCs/>
          <w:sz w:val="28"/>
          <w:szCs w:val="28"/>
        </w:rPr>
        <w:t>Ví dụ:</w:t>
      </w:r>
    </w:p>
    <w:p w14:paraId="0D60BA65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JavaScript</w:t>
      </w:r>
    </w:p>
    <w:p w14:paraId="52DB7BF3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let count = 0;</w:t>
      </w:r>
    </w:p>
    <w:p w14:paraId="492EE927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const interval = setInterval(() =&gt; {</w:t>
      </w:r>
    </w:p>
    <w:p w14:paraId="27B348C6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 xml:space="preserve">    count++;</w:t>
      </w:r>
    </w:p>
    <w:p w14:paraId="23FB91F9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 xml:space="preserve">    console.log(`Đã chạy ${count} lần`);</w:t>
      </w:r>
    </w:p>
    <w:p w14:paraId="051BC039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</w:p>
    <w:p w14:paraId="14A9F81E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 xml:space="preserve">    if (count &gt;= 5) {</w:t>
      </w:r>
    </w:p>
    <w:p w14:paraId="57A04D38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 xml:space="preserve">        clearInterval(interval);</w:t>
      </w:r>
    </w:p>
    <w:p w14:paraId="3BBF51A2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 xml:space="preserve">        console.log("Dừng lại");</w:t>
      </w:r>
    </w:p>
    <w:p w14:paraId="35AB8A18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 xml:space="preserve">    }</w:t>
      </w:r>
    </w:p>
    <w:p w14:paraId="10DD972F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}, 1000);</w:t>
      </w:r>
    </w:p>
    <w:p w14:paraId="1FFD9F19" w14:textId="77777777" w:rsidR="000904C4" w:rsidRPr="000904C4" w:rsidRDefault="00000000" w:rsidP="000904C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DCA28E7">
          <v:rect id="_x0000_i1026" style="width:0;height:1.5pt" o:hralign="center" o:hrstd="t" o:hr="t" fillcolor="#a0a0a0" stroked="f"/>
        </w:pict>
      </w:r>
    </w:p>
    <w:p w14:paraId="5FCD3E53" w14:textId="0499337A" w:rsidR="000904C4" w:rsidRPr="000904C4" w:rsidRDefault="000904C4" w:rsidP="0073492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0904C4">
        <w:rPr>
          <w:rFonts w:ascii="Calibri" w:hAnsi="Calibri" w:cs="Calibri"/>
          <w:b/>
          <w:bCs/>
          <w:sz w:val="28"/>
          <w:szCs w:val="28"/>
        </w:rPr>
        <w:t>3. setImmediate</w:t>
      </w:r>
      <w:r w:rsidR="00F07B15">
        <w:rPr>
          <w:rFonts w:ascii="Calibri" w:hAnsi="Calibri" w:cs="Calibri"/>
          <w:b/>
          <w:bCs/>
          <w:sz w:val="28"/>
          <w:szCs w:val="28"/>
        </w:rPr>
        <w:t>()</w:t>
      </w:r>
      <w:r w:rsidRPr="000904C4">
        <w:rPr>
          <w:rFonts w:ascii="Calibri" w:hAnsi="Calibri" w:cs="Calibri"/>
          <w:b/>
          <w:bCs/>
          <w:sz w:val="28"/>
          <w:szCs w:val="28"/>
        </w:rPr>
        <w:t xml:space="preserve"> &amp; clearImmediate</w:t>
      </w:r>
      <w:r w:rsidR="00F07B15">
        <w:rPr>
          <w:rFonts w:ascii="Calibri" w:hAnsi="Calibri" w:cs="Calibri"/>
          <w:b/>
          <w:bCs/>
          <w:sz w:val="28"/>
          <w:szCs w:val="28"/>
        </w:rPr>
        <w:t>()</w:t>
      </w:r>
    </w:p>
    <w:p w14:paraId="5FDCD17D" w14:textId="77777777" w:rsidR="000904C4" w:rsidRPr="000904C4" w:rsidRDefault="000904C4" w:rsidP="000904C4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b/>
          <w:bCs/>
          <w:sz w:val="28"/>
          <w:szCs w:val="28"/>
        </w:rPr>
        <w:t>Chức năng chính</w:t>
      </w:r>
      <w:r w:rsidRPr="000904C4">
        <w:rPr>
          <w:rFonts w:ascii="Calibri" w:hAnsi="Calibri" w:cs="Calibri"/>
          <w:sz w:val="28"/>
          <w:szCs w:val="28"/>
        </w:rPr>
        <w:t xml:space="preserve">: Thực thi </w:t>
      </w:r>
      <w:r w:rsidRPr="000904C4">
        <w:rPr>
          <w:rFonts w:ascii="Calibri" w:hAnsi="Calibri" w:cs="Calibri"/>
          <w:b/>
          <w:bCs/>
          <w:sz w:val="28"/>
          <w:szCs w:val="28"/>
        </w:rPr>
        <w:t>ngay lập tức</w:t>
      </w:r>
      <w:r w:rsidRPr="000904C4">
        <w:rPr>
          <w:rFonts w:ascii="Calibri" w:hAnsi="Calibri" w:cs="Calibri"/>
          <w:sz w:val="28"/>
          <w:szCs w:val="28"/>
        </w:rPr>
        <w:t xml:space="preserve"> sau khi </w:t>
      </w:r>
      <w:r w:rsidRPr="000904C4">
        <w:rPr>
          <w:rFonts w:ascii="Calibri" w:hAnsi="Calibri" w:cs="Calibri"/>
          <w:b/>
          <w:bCs/>
          <w:sz w:val="28"/>
          <w:szCs w:val="28"/>
        </w:rPr>
        <w:t>phase I/O</w:t>
      </w:r>
      <w:r w:rsidRPr="000904C4">
        <w:rPr>
          <w:rFonts w:ascii="Calibri" w:hAnsi="Calibri" w:cs="Calibri"/>
          <w:sz w:val="28"/>
          <w:szCs w:val="28"/>
        </w:rPr>
        <w:t xml:space="preserve"> của event loop hoàn thành (rất nhanh, gần như ngay).</w:t>
      </w:r>
    </w:p>
    <w:p w14:paraId="355D925C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b/>
          <w:bCs/>
          <w:sz w:val="28"/>
          <w:szCs w:val="28"/>
        </w:rPr>
        <w:t>Đặc điểm nổi bật:</w:t>
      </w:r>
    </w:p>
    <w:p w14:paraId="61C4A71D" w14:textId="77777777" w:rsidR="000904C4" w:rsidRPr="000904C4" w:rsidRDefault="000904C4" w:rsidP="000904C4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Nhanh hơn setTimeout(fn, 0)</w:t>
      </w:r>
    </w:p>
    <w:p w14:paraId="504BFF9E" w14:textId="77777777" w:rsidR="000904C4" w:rsidRPr="000904C4" w:rsidRDefault="000904C4" w:rsidP="000904C4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lastRenderedPageBreak/>
        <w:t>Thực thi sau các I/O operations nhưng trước lần lặp event loop tiếp theo.</w:t>
      </w:r>
    </w:p>
    <w:p w14:paraId="0E9A2273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b/>
          <w:bCs/>
          <w:sz w:val="28"/>
          <w:szCs w:val="28"/>
        </w:rPr>
        <w:t>Ví dụ:</w:t>
      </w:r>
    </w:p>
    <w:p w14:paraId="4A284548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JavaScript</w:t>
      </w:r>
    </w:p>
    <w:p w14:paraId="05F6BB25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setImmediate(() =&gt; {</w:t>
      </w:r>
    </w:p>
    <w:p w14:paraId="657621B4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 xml:space="preserve">    console.log("Chạy bằng setImmediate");</w:t>
      </w:r>
    </w:p>
    <w:p w14:paraId="7FF7D71F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});</w:t>
      </w:r>
    </w:p>
    <w:p w14:paraId="6204AD35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</w:p>
    <w:p w14:paraId="6875A849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setTimeout(() =&gt; {</w:t>
      </w:r>
    </w:p>
    <w:p w14:paraId="04C5F727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 xml:space="preserve">    console.log("Chạy bằng setTimeout 0");</w:t>
      </w:r>
    </w:p>
    <w:p w14:paraId="39A74598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}, 0);</w:t>
      </w:r>
    </w:p>
    <w:p w14:paraId="6125BB6C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b/>
          <w:bCs/>
          <w:sz w:val="28"/>
          <w:szCs w:val="28"/>
        </w:rPr>
        <w:t>Kết quả thường là:</w:t>
      </w:r>
    </w:p>
    <w:p w14:paraId="7F940AF4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text</w:t>
      </w:r>
    </w:p>
    <w:p w14:paraId="6D7521FB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Chạy bằng setImmediate</w:t>
      </w:r>
    </w:p>
    <w:p w14:paraId="41A59764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Chạy bằng setTimeout 0</w:t>
      </w:r>
    </w:p>
    <w:p w14:paraId="08AD9EE3" w14:textId="77777777" w:rsidR="000904C4" w:rsidRPr="000904C4" w:rsidRDefault="00000000" w:rsidP="000904C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F900D9E">
          <v:rect id="_x0000_i1027" style="width:0;height:1.5pt" o:hralign="center" o:hrstd="t" o:hr="t" fillcolor="#a0a0a0" stroked="f"/>
        </w:pict>
      </w:r>
    </w:p>
    <w:p w14:paraId="07B52FDA" w14:textId="77777777" w:rsidR="000904C4" w:rsidRPr="000904C4" w:rsidRDefault="000904C4" w:rsidP="0073492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0904C4">
        <w:rPr>
          <w:rFonts w:ascii="Calibri" w:hAnsi="Calibri" w:cs="Calibri"/>
          <w:b/>
          <w:bCs/>
          <w:sz w:val="28"/>
          <w:szCs w:val="28"/>
        </w:rPr>
        <w:t>4. process.nextTick()</w:t>
      </w:r>
    </w:p>
    <w:p w14:paraId="4CF97950" w14:textId="77777777" w:rsidR="000904C4" w:rsidRPr="000904C4" w:rsidRDefault="000904C4" w:rsidP="000904C4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b/>
          <w:bCs/>
          <w:sz w:val="28"/>
          <w:szCs w:val="28"/>
        </w:rPr>
        <w:t>Chức năng chính</w:t>
      </w:r>
      <w:r w:rsidRPr="000904C4">
        <w:rPr>
          <w:rFonts w:ascii="Calibri" w:hAnsi="Calibri" w:cs="Calibri"/>
          <w:sz w:val="28"/>
          <w:szCs w:val="28"/>
        </w:rPr>
        <w:t xml:space="preserve">: Đưa callback vào </w:t>
      </w:r>
      <w:r w:rsidRPr="000904C4">
        <w:rPr>
          <w:rFonts w:ascii="Calibri" w:hAnsi="Calibri" w:cs="Calibri"/>
          <w:b/>
          <w:bCs/>
          <w:sz w:val="28"/>
          <w:szCs w:val="28"/>
        </w:rPr>
        <w:t>microtask queue</w:t>
      </w:r>
      <w:r w:rsidRPr="000904C4">
        <w:rPr>
          <w:rFonts w:ascii="Calibri" w:hAnsi="Calibri" w:cs="Calibri"/>
          <w:sz w:val="28"/>
          <w:szCs w:val="28"/>
        </w:rPr>
        <w:t xml:space="preserve">, chạy </w:t>
      </w:r>
      <w:r w:rsidRPr="000904C4">
        <w:rPr>
          <w:rFonts w:ascii="Calibri" w:hAnsi="Calibri" w:cs="Calibri"/>
          <w:b/>
          <w:bCs/>
          <w:sz w:val="28"/>
          <w:szCs w:val="28"/>
        </w:rPr>
        <w:t>ngay lập tức</w:t>
      </w:r>
      <w:r w:rsidRPr="000904C4">
        <w:rPr>
          <w:rFonts w:ascii="Calibri" w:hAnsi="Calibri" w:cs="Calibri"/>
          <w:sz w:val="28"/>
          <w:szCs w:val="28"/>
        </w:rPr>
        <w:t xml:space="preserve"> trước khi event loop chuyển sang vòng lặp tiếp theo.</w:t>
      </w:r>
    </w:p>
    <w:p w14:paraId="19AFD7F8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b/>
          <w:bCs/>
          <w:sz w:val="28"/>
          <w:szCs w:val="28"/>
        </w:rPr>
        <w:t>Đây là hàm đặc biệt nhất trong Node.js.</w:t>
      </w:r>
    </w:p>
    <w:p w14:paraId="09FCF9C6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b/>
          <w:bCs/>
          <w:sz w:val="28"/>
          <w:szCs w:val="28"/>
        </w:rPr>
        <w:t>Ví dụ:</w:t>
      </w:r>
    </w:p>
    <w:p w14:paraId="4906C8A4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JavaScript</w:t>
      </w:r>
    </w:p>
    <w:p w14:paraId="244C1FC2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console.log("Bắt đầu");</w:t>
      </w:r>
    </w:p>
    <w:p w14:paraId="176B29B3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</w:p>
    <w:p w14:paraId="052B71CD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process.nextTick(() =&gt; {</w:t>
      </w:r>
    </w:p>
    <w:p w14:paraId="6EB97AAB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 xml:space="preserve">    console.log("Chạy bằng nextTick");</w:t>
      </w:r>
    </w:p>
    <w:p w14:paraId="5CA3F0F9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});</w:t>
      </w:r>
    </w:p>
    <w:p w14:paraId="18606E3B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</w:p>
    <w:p w14:paraId="467184E1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console.log("Kết thúc");</w:t>
      </w:r>
    </w:p>
    <w:p w14:paraId="0C039577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b/>
          <w:bCs/>
          <w:sz w:val="28"/>
          <w:szCs w:val="28"/>
        </w:rPr>
        <w:t>Kết quả:</w:t>
      </w:r>
    </w:p>
    <w:p w14:paraId="0089B506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text</w:t>
      </w:r>
    </w:p>
    <w:p w14:paraId="3DF262E6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Bắt đầu</w:t>
      </w:r>
    </w:p>
    <w:p w14:paraId="16C8E27B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Kết thúc</w:t>
      </w:r>
    </w:p>
    <w:p w14:paraId="33A54E38" w14:textId="77777777" w:rsidR="000904C4" w:rsidRPr="000904C4" w:rsidRDefault="000904C4" w:rsidP="000904C4">
      <w:pPr>
        <w:rPr>
          <w:rFonts w:ascii="Calibri" w:hAnsi="Calibri" w:cs="Calibri"/>
          <w:sz w:val="28"/>
          <w:szCs w:val="28"/>
        </w:rPr>
      </w:pPr>
      <w:r w:rsidRPr="000904C4">
        <w:rPr>
          <w:rFonts w:ascii="Calibri" w:hAnsi="Calibri" w:cs="Calibri"/>
          <w:sz w:val="28"/>
          <w:szCs w:val="28"/>
        </w:rPr>
        <w:t>Chạy bằng nextTick</w:t>
      </w:r>
    </w:p>
    <w:p w14:paraId="67B68366" w14:textId="77777777" w:rsidR="000904C4" w:rsidRPr="000904C4" w:rsidRDefault="000904C4" w:rsidP="000904C4">
      <w:pPr>
        <w:rPr>
          <w:rFonts w:ascii="Calibri" w:hAnsi="Calibri" w:cs="Calibri"/>
          <w:b/>
          <w:bCs/>
          <w:sz w:val="28"/>
          <w:szCs w:val="28"/>
        </w:rPr>
      </w:pPr>
      <w:r w:rsidRPr="000904C4">
        <w:rPr>
          <w:rFonts w:ascii="Calibri" w:hAnsi="Calibri" w:cs="Calibri"/>
          <w:b/>
          <w:bCs/>
          <w:sz w:val="28"/>
          <w:szCs w:val="28"/>
        </w:rPr>
        <w:t>So sánh thứ tự thực thi (Event Loop)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3329"/>
        <w:gridCol w:w="1905"/>
      </w:tblGrid>
      <w:tr w:rsidR="000904C4" w:rsidRPr="000904C4" w14:paraId="7AA5BF69" w14:textId="77777777" w:rsidTr="000904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BBDB7" w14:textId="77777777" w:rsidR="000904C4" w:rsidRPr="000904C4" w:rsidRDefault="000904C4" w:rsidP="000904C4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904C4"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</w:p>
        </w:tc>
        <w:tc>
          <w:tcPr>
            <w:tcW w:w="0" w:type="auto"/>
            <w:vAlign w:val="center"/>
            <w:hideMark/>
          </w:tcPr>
          <w:p w14:paraId="0C09F145" w14:textId="77777777" w:rsidR="000904C4" w:rsidRPr="000904C4" w:rsidRDefault="000904C4" w:rsidP="000904C4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904C4">
              <w:rPr>
                <w:rFonts w:ascii="Calibri" w:hAnsi="Calibri" w:cs="Calibri"/>
                <w:b/>
                <w:bCs/>
                <w:sz w:val="28"/>
                <w:szCs w:val="28"/>
              </w:rPr>
              <w:t>Thứ tự thực thi</w:t>
            </w:r>
          </w:p>
        </w:tc>
        <w:tc>
          <w:tcPr>
            <w:tcW w:w="0" w:type="auto"/>
            <w:vAlign w:val="center"/>
            <w:hideMark/>
          </w:tcPr>
          <w:p w14:paraId="7479AB18" w14:textId="77777777" w:rsidR="000904C4" w:rsidRPr="000904C4" w:rsidRDefault="000904C4" w:rsidP="000904C4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904C4">
              <w:rPr>
                <w:rFonts w:ascii="Calibri" w:hAnsi="Calibri" w:cs="Calibri"/>
                <w:b/>
                <w:bCs/>
                <w:sz w:val="28"/>
                <w:szCs w:val="28"/>
              </w:rPr>
              <w:t>Mức độ ưu tiên</w:t>
            </w:r>
          </w:p>
        </w:tc>
      </w:tr>
      <w:tr w:rsidR="000904C4" w:rsidRPr="000904C4" w14:paraId="0A86455E" w14:textId="77777777" w:rsidTr="00090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1D8C" w14:textId="77777777" w:rsidR="000904C4" w:rsidRPr="000904C4" w:rsidRDefault="000904C4" w:rsidP="000904C4">
            <w:pPr>
              <w:rPr>
                <w:rFonts w:ascii="Calibri" w:hAnsi="Calibri" w:cs="Calibri"/>
                <w:sz w:val="28"/>
                <w:szCs w:val="28"/>
              </w:rPr>
            </w:pPr>
            <w:r w:rsidRPr="000904C4">
              <w:rPr>
                <w:rFonts w:ascii="Calibri" w:hAnsi="Calibri" w:cs="Calibri"/>
                <w:sz w:val="28"/>
                <w:szCs w:val="28"/>
              </w:rPr>
              <w:t>process.nextTick()</w:t>
            </w:r>
          </w:p>
        </w:tc>
        <w:tc>
          <w:tcPr>
            <w:tcW w:w="0" w:type="auto"/>
            <w:vAlign w:val="center"/>
            <w:hideMark/>
          </w:tcPr>
          <w:p w14:paraId="63536E2E" w14:textId="77777777" w:rsidR="000904C4" w:rsidRPr="000904C4" w:rsidRDefault="000904C4" w:rsidP="000904C4">
            <w:pPr>
              <w:rPr>
                <w:rFonts w:ascii="Calibri" w:hAnsi="Calibri" w:cs="Calibri"/>
                <w:sz w:val="28"/>
                <w:szCs w:val="28"/>
              </w:rPr>
            </w:pPr>
            <w:r w:rsidRPr="000904C4">
              <w:rPr>
                <w:rFonts w:ascii="Calibri" w:hAnsi="Calibri" w:cs="Calibri"/>
                <w:sz w:val="28"/>
                <w:szCs w:val="28"/>
              </w:rPr>
              <w:t>Trước khi event loop tiếp tục</w:t>
            </w:r>
          </w:p>
        </w:tc>
        <w:tc>
          <w:tcPr>
            <w:tcW w:w="0" w:type="auto"/>
            <w:vAlign w:val="center"/>
            <w:hideMark/>
          </w:tcPr>
          <w:p w14:paraId="12B6D140" w14:textId="77777777" w:rsidR="000904C4" w:rsidRPr="000904C4" w:rsidRDefault="000904C4" w:rsidP="000904C4">
            <w:pPr>
              <w:rPr>
                <w:rFonts w:ascii="Calibri" w:hAnsi="Calibri" w:cs="Calibri"/>
                <w:sz w:val="28"/>
                <w:szCs w:val="28"/>
              </w:rPr>
            </w:pPr>
            <w:r w:rsidRPr="000904C4">
              <w:rPr>
                <w:rFonts w:ascii="Calibri" w:hAnsi="Calibri" w:cs="Calibri"/>
                <w:sz w:val="28"/>
                <w:szCs w:val="28"/>
              </w:rPr>
              <w:t>Cao nhất</w:t>
            </w:r>
          </w:p>
        </w:tc>
      </w:tr>
      <w:tr w:rsidR="000904C4" w:rsidRPr="000904C4" w14:paraId="32ECC0B5" w14:textId="77777777" w:rsidTr="00090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FD4B4" w14:textId="77777777" w:rsidR="000904C4" w:rsidRPr="000904C4" w:rsidRDefault="000904C4" w:rsidP="000904C4">
            <w:pPr>
              <w:rPr>
                <w:rFonts w:ascii="Calibri" w:hAnsi="Calibri" w:cs="Calibri"/>
                <w:sz w:val="28"/>
                <w:szCs w:val="28"/>
              </w:rPr>
            </w:pPr>
            <w:r w:rsidRPr="000904C4">
              <w:rPr>
                <w:rFonts w:ascii="Calibri" w:hAnsi="Calibri" w:cs="Calibri"/>
                <w:sz w:val="28"/>
                <w:szCs w:val="28"/>
              </w:rPr>
              <w:t>Promise.then()</w:t>
            </w:r>
          </w:p>
        </w:tc>
        <w:tc>
          <w:tcPr>
            <w:tcW w:w="0" w:type="auto"/>
            <w:vAlign w:val="center"/>
            <w:hideMark/>
          </w:tcPr>
          <w:p w14:paraId="4C2FE803" w14:textId="77777777" w:rsidR="000904C4" w:rsidRPr="000904C4" w:rsidRDefault="000904C4" w:rsidP="000904C4">
            <w:pPr>
              <w:rPr>
                <w:rFonts w:ascii="Calibri" w:hAnsi="Calibri" w:cs="Calibri"/>
                <w:sz w:val="28"/>
                <w:szCs w:val="28"/>
              </w:rPr>
            </w:pPr>
            <w:r w:rsidRPr="000904C4">
              <w:rPr>
                <w:rFonts w:ascii="Calibri" w:hAnsi="Calibri" w:cs="Calibri"/>
                <w:sz w:val="28"/>
                <w:szCs w:val="28"/>
              </w:rPr>
              <w:t>Microtask queue</w:t>
            </w:r>
          </w:p>
        </w:tc>
        <w:tc>
          <w:tcPr>
            <w:tcW w:w="0" w:type="auto"/>
            <w:vAlign w:val="center"/>
            <w:hideMark/>
          </w:tcPr>
          <w:p w14:paraId="64E4A722" w14:textId="77777777" w:rsidR="000904C4" w:rsidRPr="000904C4" w:rsidRDefault="000904C4" w:rsidP="000904C4">
            <w:pPr>
              <w:rPr>
                <w:rFonts w:ascii="Calibri" w:hAnsi="Calibri" w:cs="Calibri"/>
                <w:sz w:val="28"/>
                <w:szCs w:val="28"/>
              </w:rPr>
            </w:pPr>
            <w:r w:rsidRPr="000904C4">
              <w:rPr>
                <w:rFonts w:ascii="Calibri" w:hAnsi="Calibri" w:cs="Calibri"/>
                <w:sz w:val="28"/>
                <w:szCs w:val="28"/>
              </w:rPr>
              <w:t>Rất cao</w:t>
            </w:r>
          </w:p>
        </w:tc>
      </w:tr>
      <w:tr w:rsidR="000904C4" w:rsidRPr="000904C4" w14:paraId="032E1FC2" w14:textId="77777777" w:rsidTr="00090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B52C" w14:textId="77777777" w:rsidR="000904C4" w:rsidRPr="000904C4" w:rsidRDefault="000904C4" w:rsidP="000904C4">
            <w:pPr>
              <w:rPr>
                <w:rFonts w:ascii="Calibri" w:hAnsi="Calibri" w:cs="Calibri"/>
                <w:sz w:val="28"/>
                <w:szCs w:val="28"/>
              </w:rPr>
            </w:pPr>
            <w:r w:rsidRPr="000904C4">
              <w:rPr>
                <w:rFonts w:ascii="Calibri" w:hAnsi="Calibri" w:cs="Calibri"/>
                <w:sz w:val="28"/>
                <w:szCs w:val="28"/>
              </w:rPr>
              <w:t>setImmediate()</w:t>
            </w:r>
          </w:p>
        </w:tc>
        <w:tc>
          <w:tcPr>
            <w:tcW w:w="0" w:type="auto"/>
            <w:vAlign w:val="center"/>
            <w:hideMark/>
          </w:tcPr>
          <w:p w14:paraId="6C983585" w14:textId="77777777" w:rsidR="000904C4" w:rsidRPr="000904C4" w:rsidRDefault="000904C4" w:rsidP="000904C4">
            <w:pPr>
              <w:rPr>
                <w:rFonts w:ascii="Calibri" w:hAnsi="Calibri" w:cs="Calibri"/>
                <w:sz w:val="28"/>
                <w:szCs w:val="28"/>
              </w:rPr>
            </w:pPr>
            <w:r w:rsidRPr="000904C4">
              <w:rPr>
                <w:rFonts w:ascii="Calibri" w:hAnsi="Calibri" w:cs="Calibri"/>
                <w:sz w:val="28"/>
                <w:szCs w:val="28"/>
              </w:rPr>
              <w:t>Check phase của event loop</w:t>
            </w:r>
          </w:p>
        </w:tc>
        <w:tc>
          <w:tcPr>
            <w:tcW w:w="0" w:type="auto"/>
            <w:vAlign w:val="center"/>
            <w:hideMark/>
          </w:tcPr>
          <w:p w14:paraId="264A15AC" w14:textId="77777777" w:rsidR="000904C4" w:rsidRPr="000904C4" w:rsidRDefault="000904C4" w:rsidP="000904C4">
            <w:pPr>
              <w:rPr>
                <w:rFonts w:ascii="Calibri" w:hAnsi="Calibri" w:cs="Calibri"/>
                <w:sz w:val="28"/>
                <w:szCs w:val="28"/>
              </w:rPr>
            </w:pPr>
            <w:r w:rsidRPr="000904C4">
              <w:rPr>
                <w:rFonts w:ascii="Calibri" w:hAnsi="Calibri" w:cs="Calibri"/>
                <w:sz w:val="28"/>
                <w:szCs w:val="28"/>
              </w:rPr>
              <w:t>Cao</w:t>
            </w:r>
          </w:p>
        </w:tc>
      </w:tr>
      <w:tr w:rsidR="000904C4" w:rsidRPr="000904C4" w14:paraId="5B399B72" w14:textId="77777777" w:rsidTr="00090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518C4" w14:textId="77777777" w:rsidR="000904C4" w:rsidRPr="000904C4" w:rsidRDefault="000904C4" w:rsidP="000904C4">
            <w:pPr>
              <w:rPr>
                <w:rFonts w:ascii="Calibri" w:hAnsi="Calibri" w:cs="Calibri"/>
                <w:sz w:val="28"/>
                <w:szCs w:val="28"/>
              </w:rPr>
            </w:pPr>
            <w:r w:rsidRPr="000904C4">
              <w:rPr>
                <w:rFonts w:ascii="Calibri" w:hAnsi="Calibri" w:cs="Calibri"/>
                <w:sz w:val="28"/>
                <w:szCs w:val="28"/>
              </w:rPr>
              <w:t>setTimeout(0)</w:t>
            </w:r>
          </w:p>
        </w:tc>
        <w:tc>
          <w:tcPr>
            <w:tcW w:w="0" w:type="auto"/>
            <w:vAlign w:val="center"/>
            <w:hideMark/>
          </w:tcPr>
          <w:p w14:paraId="5C13CF07" w14:textId="77777777" w:rsidR="000904C4" w:rsidRPr="000904C4" w:rsidRDefault="000904C4" w:rsidP="000904C4">
            <w:pPr>
              <w:rPr>
                <w:rFonts w:ascii="Calibri" w:hAnsi="Calibri" w:cs="Calibri"/>
                <w:sz w:val="28"/>
                <w:szCs w:val="28"/>
              </w:rPr>
            </w:pPr>
            <w:r w:rsidRPr="000904C4">
              <w:rPr>
                <w:rFonts w:ascii="Calibri" w:hAnsi="Calibri" w:cs="Calibri"/>
                <w:sz w:val="28"/>
                <w:szCs w:val="28"/>
              </w:rPr>
              <w:t>Timers phase</w:t>
            </w:r>
          </w:p>
        </w:tc>
        <w:tc>
          <w:tcPr>
            <w:tcW w:w="0" w:type="auto"/>
            <w:vAlign w:val="center"/>
            <w:hideMark/>
          </w:tcPr>
          <w:p w14:paraId="7EFA1662" w14:textId="77777777" w:rsidR="000904C4" w:rsidRPr="000904C4" w:rsidRDefault="000904C4" w:rsidP="000904C4">
            <w:pPr>
              <w:rPr>
                <w:rFonts w:ascii="Calibri" w:hAnsi="Calibri" w:cs="Calibri"/>
                <w:sz w:val="28"/>
                <w:szCs w:val="28"/>
              </w:rPr>
            </w:pPr>
            <w:r w:rsidRPr="000904C4">
              <w:rPr>
                <w:rFonts w:ascii="Calibri" w:hAnsi="Calibri" w:cs="Calibri"/>
                <w:sz w:val="28"/>
                <w:szCs w:val="28"/>
              </w:rPr>
              <w:t>Trung bình</w:t>
            </w:r>
          </w:p>
        </w:tc>
      </w:tr>
      <w:tr w:rsidR="000904C4" w:rsidRPr="000904C4" w14:paraId="6EC398E0" w14:textId="77777777" w:rsidTr="00090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4958" w14:textId="77777777" w:rsidR="000904C4" w:rsidRPr="000904C4" w:rsidRDefault="000904C4" w:rsidP="000904C4">
            <w:pPr>
              <w:rPr>
                <w:rFonts w:ascii="Calibri" w:hAnsi="Calibri" w:cs="Calibri"/>
                <w:sz w:val="28"/>
                <w:szCs w:val="28"/>
              </w:rPr>
            </w:pPr>
            <w:r w:rsidRPr="000904C4">
              <w:rPr>
                <w:rFonts w:ascii="Calibri" w:hAnsi="Calibri" w:cs="Calibri"/>
                <w:sz w:val="28"/>
                <w:szCs w:val="28"/>
              </w:rPr>
              <w:t>setInterval</w:t>
            </w:r>
          </w:p>
        </w:tc>
        <w:tc>
          <w:tcPr>
            <w:tcW w:w="0" w:type="auto"/>
            <w:vAlign w:val="center"/>
            <w:hideMark/>
          </w:tcPr>
          <w:p w14:paraId="34C38225" w14:textId="77777777" w:rsidR="000904C4" w:rsidRPr="000904C4" w:rsidRDefault="000904C4" w:rsidP="000904C4">
            <w:pPr>
              <w:rPr>
                <w:rFonts w:ascii="Calibri" w:hAnsi="Calibri" w:cs="Calibri"/>
                <w:sz w:val="28"/>
                <w:szCs w:val="28"/>
              </w:rPr>
            </w:pPr>
            <w:r w:rsidRPr="000904C4">
              <w:rPr>
                <w:rFonts w:ascii="Calibri" w:hAnsi="Calibri" w:cs="Calibri"/>
                <w:sz w:val="28"/>
                <w:szCs w:val="28"/>
              </w:rPr>
              <w:t>Timers phase</w:t>
            </w:r>
          </w:p>
        </w:tc>
        <w:tc>
          <w:tcPr>
            <w:tcW w:w="0" w:type="auto"/>
            <w:vAlign w:val="center"/>
            <w:hideMark/>
          </w:tcPr>
          <w:p w14:paraId="4B64A2BA" w14:textId="77777777" w:rsidR="000904C4" w:rsidRPr="000904C4" w:rsidRDefault="000904C4" w:rsidP="000904C4">
            <w:pPr>
              <w:rPr>
                <w:rFonts w:ascii="Calibri" w:hAnsi="Calibri" w:cs="Calibri"/>
                <w:sz w:val="28"/>
                <w:szCs w:val="28"/>
              </w:rPr>
            </w:pPr>
            <w:r w:rsidRPr="000904C4">
              <w:rPr>
                <w:rFonts w:ascii="Calibri" w:hAnsi="Calibri" w:cs="Calibri"/>
                <w:sz w:val="28"/>
                <w:szCs w:val="28"/>
              </w:rPr>
              <w:t>Trung bình</w:t>
            </w:r>
          </w:p>
        </w:tc>
      </w:tr>
    </w:tbl>
    <w:p w14:paraId="4C7834BB" w14:textId="77777777" w:rsidR="000904C4" w:rsidRPr="00E55316" w:rsidRDefault="000904C4" w:rsidP="00E55316">
      <w:pPr>
        <w:rPr>
          <w:rFonts w:ascii="Calibri" w:hAnsi="Calibri" w:cs="Calibri"/>
          <w:sz w:val="28"/>
          <w:szCs w:val="28"/>
        </w:rPr>
      </w:pPr>
    </w:p>
    <w:p w14:paraId="41E4EFB8" w14:textId="77777777" w:rsidR="00E55316" w:rsidRDefault="00E55316" w:rsidP="00E55316">
      <w:pPr>
        <w:rPr>
          <w:rFonts w:ascii="Calibri" w:hAnsi="Calibri" w:cs="Calibri"/>
          <w:sz w:val="28"/>
          <w:szCs w:val="28"/>
        </w:rPr>
      </w:pPr>
    </w:p>
    <w:p w14:paraId="780B4D99" w14:textId="3D0A1A0D" w:rsidR="00565BF0" w:rsidRDefault="00565BF0" w:rsidP="0073492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5. fetch()</w:t>
      </w:r>
    </w:p>
    <w:p w14:paraId="5B36512D" w14:textId="77777777" w:rsidR="00565BF0" w:rsidRPr="00565BF0" w:rsidRDefault="00565BF0" w:rsidP="00565BF0">
      <w:pPr>
        <w:rPr>
          <w:rFonts w:ascii="Calibri" w:hAnsi="Calibri" w:cs="Calibri"/>
          <w:b/>
          <w:bCs/>
          <w:sz w:val="28"/>
          <w:szCs w:val="28"/>
        </w:rPr>
      </w:pPr>
      <w:r w:rsidRPr="00565BF0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4DD50B1B" w14:textId="77777777" w:rsidR="00565BF0" w:rsidRPr="00565BF0" w:rsidRDefault="00565BF0" w:rsidP="00565BF0">
      <w:p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b/>
          <w:bCs/>
          <w:sz w:val="28"/>
          <w:szCs w:val="28"/>
        </w:rPr>
        <w:t>fetch()</w:t>
      </w:r>
      <w:r w:rsidRPr="00565BF0">
        <w:rPr>
          <w:rFonts w:ascii="Calibri" w:hAnsi="Calibri" w:cs="Calibri"/>
          <w:sz w:val="28"/>
          <w:szCs w:val="28"/>
        </w:rPr>
        <w:t xml:space="preserve"> là một hàm toàn cục trong Node.js (từ phiên bản 18 trở lên) dùng để gửi yêu cầu HTTP/HTTPS bất đồng bộ. Nó tuân theo chuẩn </w:t>
      </w:r>
      <w:r w:rsidRPr="00565BF0">
        <w:rPr>
          <w:rFonts w:ascii="Calibri" w:hAnsi="Calibri" w:cs="Calibri"/>
          <w:b/>
          <w:bCs/>
          <w:sz w:val="28"/>
          <w:szCs w:val="28"/>
        </w:rPr>
        <w:t>Fetch API</w:t>
      </w:r>
      <w:r w:rsidRPr="00565BF0">
        <w:rPr>
          <w:rFonts w:ascii="Calibri" w:hAnsi="Calibri" w:cs="Calibri"/>
          <w:sz w:val="28"/>
          <w:szCs w:val="28"/>
        </w:rPr>
        <w:t xml:space="preserve"> giống như trong trình duyệt, giúp lập trình viên có thể viết code nhất quán giữa môi trường client và server.</w:t>
      </w:r>
    </w:p>
    <w:p w14:paraId="0117E9E6" w14:textId="77777777" w:rsidR="00565BF0" w:rsidRPr="00565BF0" w:rsidRDefault="00565BF0" w:rsidP="00565BF0">
      <w:pPr>
        <w:rPr>
          <w:rFonts w:ascii="Calibri" w:hAnsi="Calibri" w:cs="Calibri"/>
          <w:b/>
          <w:bCs/>
          <w:sz w:val="28"/>
          <w:szCs w:val="28"/>
        </w:rPr>
      </w:pPr>
      <w:r w:rsidRPr="00565BF0"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0D74BCED" w14:textId="77777777" w:rsidR="00565BF0" w:rsidRPr="00565BF0" w:rsidRDefault="00565BF0" w:rsidP="00565BF0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b/>
          <w:bCs/>
          <w:sz w:val="28"/>
          <w:szCs w:val="28"/>
        </w:rPr>
        <w:t>Trả về Promise</w:t>
      </w:r>
      <w:r w:rsidRPr="00565BF0">
        <w:rPr>
          <w:rFonts w:ascii="Calibri" w:hAnsi="Calibri" w:cs="Calibri"/>
          <w:sz w:val="28"/>
          <w:szCs w:val="28"/>
        </w:rPr>
        <w:t>: fetch() luôn trả về một Promise chứa đối tượng Response.</w:t>
      </w:r>
    </w:p>
    <w:p w14:paraId="5280958E" w14:textId="77777777" w:rsidR="00565BF0" w:rsidRPr="00565BF0" w:rsidRDefault="00565BF0" w:rsidP="00565BF0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b/>
          <w:bCs/>
          <w:sz w:val="28"/>
          <w:szCs w:val="28"/>
        </w:rPr>
        <w:t>Không tự động báo lỗi HTTP</w:t>
      </w:r>
      <w:r w:rsidRPr="00565BF0">
        <w:rPr>
          <w:rFonts w:ascii="Calibri" w:hAnsi="Calibri" w:cs="Calibri"/>
          <w:sz w:val="28"/>
          <w:szCs w:val="28"/>
        </w:rPr>
        <w:t>: Nếu server trả về mã lỗi (404, 500), fetch() vẫn resolve, bạn phải kiểm tra response.ok hoặc response.status.</w:t>
      </w:r>
    </w:p>
    <w:p w14:paraId="29F65C8A" w14:textId="77777777" w:rsidR="00565BF0" w:rsidRPr="00565BF0" w:rsidRDefault="00565BF0" w:rsidP="00565BF0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b/>
          <w:bCs/>
          <w:sz w:val="28"/>
          <w:szCs w:val="28"/>
        </w:rPr>
        <w:lastRenderedPageBreak/>
        <w:t>Đọc dữ liệu</w:t>
      </w:r>
      <w:r w:rsidRPr="00565BF0">
        <w:rPr>
          <w:rFonts w:ascii="Calibri" w:hAnsi="Calibri" w:cs="Calibri"/>
          <w:sz w:val="28"/>
          <w:szCs w:val="28"/>
        </w:rPr>
        <w:t>: Đối tượng Response có các phương thức như .json(), .text(), .blob(), .arrayBuffer().</w:t>
      </w:r>
    </w:p>
    <w:p w14:paraId="6B48E429" w14:textId="77777777" w:rsidR="00565BF0" w:rsidRPr="00565BF0" w:rsidRDefault="00565BF0" w:rsidP="00565BF0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b/>
          <w:bCs/>
          <w:sz w:val="28"/>
          <w:szCs w:val="28"/>
        </w:rPr>
        <w:t>Hủy request</w:t>
      </w:r>
      <w:r w:rsidRPr="00565BF0">
        <w:rPr>
          <w:rFonts w:ascii="Calibri" w:hAnsi="Calibri" w:cs="Calibri"/>
          <w:sz w:val="28"/>
          <w:szCs w:val="28"/>
        </w:rPr>
        <w:t xml:space="preserve">: Có thể dùng </w:t>
      </w:r>
      <w:r w:rsidRPr="00565BF0">
        <w:rPr>
          <w:rFonts w:ascii="Calibri" w:hAnsi="Calibri" w:cs="Calibri"/>
          <w:b/>
          <w:bCs/>
          <w:sz w:val="28"/>
          <w:szCs w:val="28"/>
        </w:rPr>
        <w:t>AbortController</w:t>
      </w:r>
      <w:r w:rsidRPr="00565BF0">
        <w:rPr>
          <w:rFonts w:ascii="Calibri" w:hAnsi="Calibri" w:cs="Calibri"/>
          <w:sz w:val="28"/>
          <w:szCs w:val="28"/>
        </w:rPr>
        <w:t xml:space="preserve"> để hủy request đang chạy.</w:t>
      </w:r>
    </w:p>
    <w:p w14:paraId="6665E46A" w14:textId="77777777" w:rsidR="00565BF0" w:rsidRPr="00565BF0" w:rsidRDefault="00565BF0" w:rsidP="00565BF0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b/>
          <w:bCs/>
          <w:sz w:val="28"/>
          <w:szCs w:val="28"/>
        </w:rPr>
        <w:t>Triển khai bên dưới</w:t>
      </w:r>
      <w:r w:rsidRPr="00565BF0">
        <w:rPr>
          <w:rFonts w:ascii="Calibri" w:hAnsi="Calibri" w:cs="Calibri"/>
          <w:sz w:val="28"/>
          <w:szCs w:val="28"/>
        </w:rPr>
        <w:t xml:space="preserve">: Node.js sử dụng thư viện </w:t>
      </w:r>
      <w:r w:rsidRPr="00565BF0">
        <w:rPr>
          <w:rFonts w:ascii="Calibri" w:hAnsi="Calibri" w:cs="Calibri"/>
          <w:b/>
          <w:bCs/>
          <w:sz w:val="28"/>
          <w:szCs w:val="28"/>
        </w:rPr>
        <w:t>undici</w:t>
      </w:r>
      <w:r w:rsidRPr="00565BF0">
        <w:rPr>
          <w:rFonts w:ascii="Calibri" w:hAnsi="Calibri" w:cs="Calibri"/>
          <w:sz w:val="28"/>
          <w:szCs w:val="28"/>
        </w:rPr>
        <w:t xml:space="preserve"> làm HTTP client để thực hiện các request.</w:t>
      </w:r>
    </w:p>
    <w:p w14:paraId="6DF8A985" w14:textId="77777777" w:rsidR="00565BF0" w:rsidRPr="00565BF0" w:rsidRDefault="00565BF0" w:rsidP="00565BF0">
      <w:pPr>
        <w:rPr>
          <w:rFonts w:ascii="Calibri" w:hAnsi="Calibri" w:cs="Calibri"/>
          <w:b/>
          <w:bCs/>
          <w:sz w:val="28"/>
          <w:szCs w:val="28"/>
        </w:rPr>
      </w:pPr>
      <w:r w:rsidRPr="00565BF0">
        <w:rPr>
          <w:rFonts w:ascii="Calibri" w:hAnsi="Calibri" w:cs="Calibri"/>
          <w:b/>
          <w:bCs/>
          <w:sz w:val="28"/>
          <w:szCs w:val="28"/>
        </w:rPr>
        <w:t>Ví dụ sử dụng</w:t>
      </w:r>
    </w:p>
    <w:p w14:paraId="778C4C8C" w14:textId="77777777" w:rsidR="00565BF0" w:rsidRPr="00565BF0" w:rsidRDefault="00565BF0" w:rsidP="00565BF0">
      <w:pPr>
        <w:rPr>
          <w:rFonts w:ascii="Calibri" w:hAnsi="Calibri" w:cs="Calibri"/>
          <w:b/>
          <w:bCs/>
          <w:sz w:val="28"/>
          <w:szCs w:val="28"/>
        </w:rPr>
      </w:pPr>
      <w:r w:rsidRPr="00565BF0">
        <w:rPr>
          <w:rFonts w:ascii="Calibri" w:hAnsi="Calibri" w:cs="Calibri"/>
          <w:b/>
          <w:bCs/>
          <w:sz w:val="28"/>
          <w:szCs w:val="28"/>
        </w:rPr>
        <w:t>GET request</w:t>
      </w:r>
    </w:p>
    <w:p w14:paraId="5C61932A" w14:textId="77777777" w:rsidR="00565BF0" w:rsidRPr="00565BF0" w:rsidRDefault="00565BF0" w:rsidP="00565BF0">
      <w:p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sz w:val="28"/>
          <w:szCs w:val="28"/>
        </w:rPr>
        <w:t>js</w:t>
      </w:r>
    </w:p>
    <w:p w14:paraId="26579949" w14:textId="77777777" w:rsidR="00565BF0" w:rsidRPr="00565BF0" w:rsidRDefault="00565BF0" w:rsidP="00565BF0">
      <w:p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sz w:val="28"/>
          <w:szCs w:val="28"/>
        </w:rPr>
        <w:t>const res = await fetch("https://jsonplaceholder.typicode.com/posts/1");</w:t>
      </w:r>
    </w:p>
    <w:p w14:paraId="09A055FF" w14:textId="77777777" w:rsidR="00565BF0" w:rsidRPr="00565BF0" w:rsidRDefault="00565BF0" w:rsidP="00565BF0">
      <w:pPr>
        <w:rPr>
          <w:rFonts w:ascii="Calibri" w:hAnsi="Calibri" w:cs="Calibri"/>
          <w:sz w:val="28"/>
          <w:szCs w:val="28"/>
        </w:rPr>
      </w:pPr>
    </w:p>
    <w:p w14:paraId="670FCE42" w14:textId="77777777" w:rsidR="00565BF0" w:rsidRPr="00565BF0" w:rsidRDefault="00565BF0" w:rsidP="00565BF0">
      <w:p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sz w:val="28"/>
          <w:szCs w:val="28"/>
        </w:rPr>
        <w:t>if (!res.ok) {</w:t>
      </w:r>
    </w:p>
    <w:p w14:paraId="6468A3C6" w14:textId="77777777" w:rsidR="00565BF0" w:rsidRPr="00565BF0" w:rsidRDefault="00565BF0" w:rsidP="00565BF0">
      <w:p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sz w:val="28"/>
          <w:szCs w:val="28"/>
        </w:rPr>
        <w:t xml:space="preserve">  throw new Error(`HTTP error: ${res.status}`);</w:t>
      </w:r>
    </w:p>
    <w:p w14:paraId="1D5FCF0E" w14:textId="77777777" w:rsidR="00565BF0" w:rsidRPr="00565BF0" w:rsidRDefault="00565BF0" w:rsidP="00565BF0">
      <w:p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sz w:val="28"/>
          <w:szCs w:val="28"/>
        </w:rPr>
        <w:t>}</w:t>
      </w:r>
    </w:p>
    <w:p w14:paraId="7F9703AE" w14:textId="77777777" w:rsidR="00565BF0" w:rsidRPr="00565BF0" w:rsidRDefault="00565BF0" w:rsidP="00565BF0">
      <w:pPr>
        <w:rPr>
          <w:rFonts w:ascii="Calibri" w:hAnsi="Calibri" w:cs="Calibri"/>
          <w:sz w:val="28"/>
          <w:szCs w:val="28"/>
        </w:rPr>
      </w:pPr>
    </w:p>
    <w:p w14:paraId="5F7521DF" w14:textId="77777777" w:rsidR="00565BF0" w:rsidRPr="00565BF0" w:rsidRDefault="00565BF0" w:rsidP="00565BF0">
      <w:p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sz w:val="28"/>
          <w:szCs w:val="28"/>
        </w:rPr>
        <w:t>const data = await res.json();</w:t>
      </w:r>
    </w:p>
    <w:p w14:paraId="2BA14500" w14:textId="77777777" w:rsidR="00565BF0" w:rsidRPr="00565BF0" w:rsidRDefault="00565BF0" w:rsidP="00565BF0">
      <w:p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sz w:val="28"/>
          <w:szCs w:val="28"/>
        </w:rPr>
        <w:t>console.log(data);</w:t>
      </w:r>
    </w:p>
    <w:p w14:paraId="64E0D46F" w14:textId="77777777" w:rsidR="00565BF0" w:rsidRPr="00565BF0" w:rsidRDefault="00565BF0" w:rsidP="00565BF0">
      <w:pPr>
        <w:rPr>
          <w:rFonts w:ascii="Calibri" w:hAnsi="Calibri" w:cs="Calibri"/>
          <w:b/>
          <w:bCs/>
          <w:sz w:val="28"/>
          <w:szCs w:val="28"/>
        </w:rPr>
      </w:pPr>
      <w:r w:rsidRPr="00565BF0">
        <w:rPr>
          <w:rFonts w:ascii="Calibri" w:hAnsi="Calibri" w:cs="Calibri"/>
          <w:b/>
          <w:bCs/>
          <w:sz w:val="28"/>
          <w:szCs w:val="28"/>
        </w:rPr>
        <w:t>POST request</w:t>
      </w:r>
    </w:p>
    <w:p w14:paraId="20429273" w14:textId="77777777" w:rsidR="00565BF0" w:rsidRPr="00565BF0" w:rsidRDefault="00565BF0" w:rsidP="00565BF0">
      <w:p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sz w:val="28"/>
          <w:szCs w:val="28"/>
        </w:rPr>
        <w:t>js</w:t>
      </w:r>
    </w:p>
    <w:p w14:paraId="34F8FD60" w14:textId="77777777" w:rsidR="00565BF0" w:rsidRPr="00565BF0" w:rsidRDefault="00565BF0" w:rsidP="00565BF0">
      <w:p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sz w:val="28"/>
          <w:szCs w:val="28"/>
        </w:rPr>
        <w:t>const res = await fetch("https://jsonplaceholder.typicode.com/posts", {</w:t>
      </w:r>
    </w:p>
    <w:p w14:paraId="4F1D1D2C" w14:textId="77777777" w:rsidR="00565BF0" w:rsidRPr="00565BF0" w:rsidRDefault="00565BF0" w:rsidP="00565BF0">
      <w:p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sz w:val="28"/>
          <w:szCs w:val="28"/>
        </w:rPr>
        <w:t xml:space="preserve">  method: "POST",</w:t>
      </w:r>
    </w:p>
    <w:p w14:paraId="2AF4FDE6" w14:textId="77777777" w:rsidR="00565BF0" w:rsidRPr="00565BF0" w:rsidRDefault="00565BF0" w:rsidP="00565BF0">
      <w:p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sz w:val="28"/>
          <w:szCs w:val="28"/>
        </w:rPr>
        <w:t xml:space="preserve">  headers: { "Content-Type": "application/json" },</w:t>
      </w:r>
    </w:p>
    <w:p w14:paraId="13BD1D06" w14:textId="77777777" w:rsidR="00565BF0" w:rsidRPr="00565BF0" w:rsidRDefault="00565BF0" w:rsidP="00565BF0">
      <w:p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sz w:val="28"/>
          <w:szCs w:val="28"/>
        </w:rPr>
        <w:t xml:space="preserve">  body: JSON.stringify({ title: "Hello", body: "World", userId: 1 })</w:t>
      </w:r>
    </w:p>
    <w:p w14:paraId="590F390F" w14:textId="77777777" w:rsidR="00565BF0" w:rsidRPr="00565BF0" w:rsidRDefault="00565BF0" w:rsidP="00565BF0">
      <w:p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sz w:val="28"/>
          <w:szCs w:val="28"/>
        </w:rPr>
        <w:t>});</w:t>
      </w:r>
    </w:p>
    <w:p w14:paraId="380CD209" w14:textId="77777777" w:rsidR="00565BF0" w:rsidRPr="00565BF0" w:rsidRDefault="00565BF0" w:rsidP="00565BF0">
      <w:pPr>
        <w:rPr>
          <w:rFonts w:ascii="Calibri" w:hAnsi="Calibri" w:cs="Calibri"/>
          <w:sz w:val="28"/>
          <w:szCs w:val="28"/>
        </w:rPr>
      </w:pPr>
    </w:p>
    <w:p w14:paraId="5EE27816" w14:textId="77777777" w:rsidR="00565BF0" w:rsidRPr="00565BF0" w:rsidRDefault="00565BF0" w:rsidP="00565BF0">
      <w:p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sz w:val="28"/>
          <w:szCs w:val="28"/>
        </w:rPr>
        <w:t>const result = await res.json();</w:t>
      </w:r>
    </w:p>
    <w:p w14:paraId="3125D583" w14:textId="77777777" w:rsidR="00565BF0" w:rsidRPr="00565BF0" w:rsidRDefault="00565BF0" w:rsidP="00565BF0">
      <w:pPr>
        <w:rPr>
          <w:rFonts w:ascii="Calibri" w:hAnsi="Calibri" w:cs="Calibri"/>
          <w:sz w:val="28"/>
          <w:szCs w:val="28"/>
        </w:rPr>
      </w:pPr>
      <w:r w:rsidRPr="00565BF0">
        <w:rPr>
          <w:rFonts w:ascii="Calibri" w:hAnsi="Calibri" w:cs="Calibri"/>
          <w:sz w:val="28"/>
          <w:szCs w:val="28"/>
        </w:rPr>
        <w:t>console.log(result);</w:t>
      </w:r>
    </w:p>
    <w:p w14:paraId="181F0935" w14:textId="77777777" w:rsidR="00565BF0" w:rsidRPr="00565BF0" w:rsidRDefault="00565BF0" w:rsidP="00E55316">
      <w:pPr>
        <w:rPr>
          <w:rFonts w:ascii="Calibri" w:hAnsi="Calibri" w:cs="Calibri"/>
          <w:sz w:val="28"/>
          <w:szCs w:val="28"/>
        </w:rPr>
      </w:pPr>
    </w:p>
    <w:sectPr w:rsidR="00565BF0" w:rsidRPr="00565BF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168E9"/>
    <w:multiLevelType w:val="multilevel"/>
    <w:tmpl w:val="F898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015C1"/>
    <w:multiLevelType w:val="multilevel"/>
    <w:tmpl w:val="921E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64701"/>
    <w:multiLevelType w:val="multilevel"/>
    <w:tmpl w:val="61F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01F6C"/>
    <w:multiLevelType w:val="multilevel"/>
    <w:tmpl w:val="4C6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31400"/>
    <w:multiLevelType w:val="multilevel"/>
    <w:tmpl w:val="E786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D7D32"/>
    <w:multiLevelType w:val="multilevel"/>
    <w:tmpl w:val="7334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695256">
    <w:abstractNumId w:val="5"/>
  </w:num>
  <w:num w:numId="2" w16cid:durableId="1040469547">
    <w:abstractNumId w:val="4"/>
  </w:num>
  <w:num w:numId="3" w16cid:durableId="1301182604">
    <w:abstractNumId w:val="2"/>
  </w:num>
  <w:num w:numId="4" w16cid:durableId="813716890">
    <w:abstractNumId w:val="3"/>
  </w:num>
  <w:num w:numId="5" w16cid:durableId="441189566">
    <w:abstractNumId w:val="1"/>
  </w:num>
  <w:num w:numId="6" w16cid:durableId="1005666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C10"/>
    <w:rsid w:val="00041EF1"/>
    <w:rsid w:val="000904C4"/>
    <w:rsid w:val="00104B39"/>
    <w:rsid w:val="00121236"/>
    <w:rsid w:val="00370B5C"/>
    <w:rsid w:val="00560740"/>
    <w:rsid w:val="00565BF0"/>
    <w:rsid w:val="006D097B"/>
    <w:rsid w:val="0073492E"/>
    <w:rsid w:val="00801814"/>
    <w:rsid w:val="00A570E3"/>
    <w:rsid w:val="00C85C10"/>
    <w:rsid w:val="00D201A6"/>
    <w:rsid w:val="00DF7BFA"/>
    <w:rsid w:val="00E55316"/>
    <w:rsid w:val="00F07B15"/>
    <w:rsid w:val="00FF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82D4C6"/>
  <w15:chartTrackingRefBased/>
  <w15:docId w15:val="{6ABC3B7A-816B-492F-89D5-0BF621A9B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316"/>
  </w:style>
  <w:style w:type="paragraph" w:styleId="Heading1">
    <w:name w:val="heading 1"/>
    <w:basedOn w:val="Normal"/>
    <w:next w:val="Normal"/>
    <w:link w:val="Heading1Char"/>
    <w:uiPriority w:val="9"/>
    <w:qFormat/>
    <w:rsid w:val="00C85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C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C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C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C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C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C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C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C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C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C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C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C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C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C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C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C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C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5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0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2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7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3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2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3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4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9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2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5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9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0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9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3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9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6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5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64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6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7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2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4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5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31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7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54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3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6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3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7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89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62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9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3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04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75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2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09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6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36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9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4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25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8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8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1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4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5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4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16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01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0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2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05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1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57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82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8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38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8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1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7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03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76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9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03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5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7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19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05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9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8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14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6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F27E6-C8C2-431D-B871-D81C609DE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8</cp:revision>
  <dcterms:created xsi:type="dcterms:W3CDTF">2026-07-23T11:27:00Z</dcterms:created>
  <dcterms:modified xsi:type="dcterms:W3CDTF">2026-07-25T10:27:00Z</dcterms:modified>
</cp:coreProperties>
</file>